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EF" w:rsidRDefault="00253099">
      <w:pPr>
        <w:spacing w:before="74" w:after="5"/>
        <w:ind w:left="7812"/>
        <w:rPr>
          <w:sz w:val="28"/>
        </w:rPr>
      </w:pPr>
      <w:bookmarkStart w:id="0" w:name="Objednávka"/>
      <w:bookmarkStart w:id="1" w:name="_GoBack"/>
      <w:bookmarkEnd w:id="0"/>
      <w:bookmarkEnd w:id="1"/>
      <w:proofErr w:type="spellStart"/>
      <w:r>
        <w:rPr>
          <w:sz w:val="28"/>
        </w:rPr>
        <w:t>Objednávka</w:t>
      </w:r>
      <w:proofErr w:type="spellEnd"/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31"/>
        <w:gridCol w:w="1472"/>
        <w:gridCol w:w="782"/>
        <w:gridCol w:w="1843"/>
        <w:gridCol w:w="1681"/>
        <w:gridCol w:w="1365"/>
      </w:tblGrid>
      <w:tr w:rsidR="001467EF">
        <w:trPr>
          <w:trHeight w:hRule="exact" w:val="2563"/>
        </w:trPr>
        <w:tc>
          <w:tcPr>
            <w:tcW w:w="3540" w:type="dxa"/>
            <w:gridSpan w:val="3"/>
            <w:tcBorders>
              <w:bottom w:val="nil"/>
              <w:right w:val="nil"/>
            </w:tcBorders>
          </w:tcPr>
          <w:p w:rsidR="001467EF" w:rsidRDefault="00253099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1467EF" w:rsidRDefault="001467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467EF" w:rsidRDefault="0025309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Krajsk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soud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Ústí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Labem</w:t>
            </w:r>
          </w:p>
          <w:p w:rsidR="001467EF" w:rsidRDefault="001467EF">
            <w:pPr>
              <w:pStyle w:val="TableParagraph"/>
              <w:ind w:left="0"/>
              <w:rPr>
                <w:sz w:val="26"/>
              </w:rPr>
            </w:pPr>
          </w:p>
          <w:p w:rsidR="001467EF" w:rsidRDefault="001467EF">
            <w:pPr>
              <w:pStyle w:val="TableParagraph"/>
              <w:ind w:left="0"/>
              <w:rPr>
                <w:sz w:val="26"/>
              </w:rPr>
            </w:pPr>
          </w:p>
          <w:p w:rsidR="001467EF" w:rsidRDefault="00253099">
            <w:pPr>
              <w:pStyle w:val="TableParagraph"/>
              <w:spacing w:before="230"/>
              <w:rPr>
                <w:sz w:val="24"/>
              </w:rPr>
            </w:pPr>
            <w:proofErr w:type="spellStart"/>
            <w:r>
              <w:rPr>
                <w:sz w:val="24"/>
              </w:rPr>
              <w:t>Účet</w:t>
            </w:r>
            <w:proofErr w:type="spellEnd"/>
            <w:r>
              <w:rPr>
                <w:sz w:val="24"/>
              </w:rPr>
              <w:t>: 3024411 / 0710</w:t>
            </w:r>
          </w:p>
          <w:p w:rsidR="001467EF" w:rsidRDefault="002530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Odběratel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plátcem</w:t>
            </w:r>
            <w:proofErr w:type="spellEnd"/>
            <w:r>
              <w:rPr>
                <w:sz w:val="24"/>
              </w:rPr>
              <w:t xml:space="preserve"> DPH.</w:t>
            </w:r>
          </w:p>
          <w:p w:rsidR="001467EF" w:rsidRDefault="0025309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dodání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25" w:type="dxa"/>
            <w:gridSpan w:val="2"/>
            <w:tcBorders>
              <w:left w:val="nil"/>
              <w:bottom w:val="nil"/>
            </w:tcBorders>
          </w:tcPr>
          <w:p w:rsidR="001467EF" w:rsidRDefault="00253099">
            <w:pPr>
              <w:pStyle w:val="TableParagraph"/>
              <w:spacing w:before="55"/>
              <w:ind w:left="146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:rsidR="001467EF" w:rsidRDefault="00253099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:rsidR="001467EF" w:rsidRDefault="00253099">
            <w:pPr>
              <w:pStyle w:val="TableParagraph"/>
              <w:spacing w:before="55" w:line="292" w:lineRule="auto"/>
              <w:ind w:right="1054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>: 2018 / OB / 251</w:t>
            </w:r>
          </w:p>
          <w:p w:rsidR="001467EF" w:rsidRDefault="00253099">
            <w:pPr>
              <w:pStyle w:val="TableParagraph"/>
              <w:spacing w:before="216"/>
              <w:rPr>
                <w:sz w:val="24"/>
              </w:rPr>
            </w:pPr>
            <w:proofErr w:type="spellStart"/>
            <w:r>
              <w:rPr>
                <w:sz w:val="24"/>
              </w:rPr>
              <w:t>Spisová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značka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1467EF">
        <w:trPr>
          <w:trHeight w:hRule="exact" w:val="691"/>
        </w:trPr>
        <w:tc>
          <w:tcPr>
            <w:tcW w:w="4322" w:type="dxa"/>
            <w:gridSpan w:val="4"/>
            <w:tcBorders>
              <w:top w:val="nil"/>
              <w:right w:val="single" w:sz="12" w:space="0" w:color="000000"/>
            </w:tcBorders>
          </w:tcPr>
          <w:p w:rsidR="001467EF" w:rsidRDefault="001467EF"/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467EF" w:rsidRDefault="00253099"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467EF" w:rsidRDefault="00253099">
            <w:pPr>
              <w:pStyle w:val="TableParagraph"/>
              <w:ind w:left="496" w:right="595"/>
              <w:rPr>
                <w:sz w:val="24"/>
              </w:rPr>
            </w:pPr>
            <w:r>
              <w:rPr>
                <w:sz w:val="24"/>
              </w:rPr>
              <w:t>IČ: 06403638 DIČ: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CZ06403638</w:t>
            </w:r>
          </w:p>
        </w:tc>
      </w:tr>
      <w:tr w:rsidR="001467EF">
        <w:trPr>
          <w:trHeight w:hRule="exact" w:val="280"/>
        </w:trPr>
        <w:tc>
          <w:tcPr>
            <w:tcW w:w="2068" w:type="dxa"/>
            <w:gridSpan w:val="2"/>
            <w:tcBorders>
              <w:bottom w:val="nil"/>
              <w:right w:val="nil"/>
            </w:tcBorders>
          </w:tcPr>
          <w:p w:rsidR="001467EF" w:rsidRDefault="0025309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splatnosti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:rsidR="001467EF" w:rsidRDefault="001467EF"/>
        </w:tc>
        <w:tc>
          <w:tcPr>
            <w:tcW w:w="782" w:type="dxa"/>
            <w:tcBorders>
              <w:left w:val="nil"/>
              <w:bottom w:val="nil"/>
              <w:right w:val="single" w:sz="12" w:space="0" w:color="000000"/>
            </w:tcBorders>
          </w:tcPr>
          <w:p w:rsidR="001467EF" w:rsidRDefault="001467EF"/>
        </w:tc>
        <w:tc>
          <w:tcPr>
            <w:tcW w:w="184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1467EF" w:rsidRDefault="00253099">
            <w:pPr>
              <w:pStyle w:val="TableParagraph"/>
              <w:ind w:left="57"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IT </w:t>
            </w:r>
            <w:proofErr w:type="spellStart"/>
            <w:r>
              <w:rPr>
                <w:sz w:val="24"/>
              </w:rPr>
              <w:t>Děčín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Teplická</w:t>
            </w:r>
            <w:proofErr w:type="spellEnd"/>
            <w:r>
              <w:rPr>
                <w:sz w:val="24"/>
              </w:rPr>
              <w:t xml:space="preserve"> 27/29 405 02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Děčín</w:t>
            </w:r>
            <w:proofErr w:type="spellEnd"/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67EF" w:rsidRDefault="001467EF"/>
        </w:tc>
      </w:tr>
      <w:tr w:rsidR="001467EF">
        <w:trPr>
          <w:trHeight w:hRule="exact" w:val="843"/>
        </w:trPr>
        <w:tc>
          <w:tcPr>
            <w:tcW w:w="2068" w:type="dxa"/>
            <w:gridSpan w:val="2"/>
            <w:tcBorders>
              <w:top w:val="nil"/>
              <w:right w:val="nil"/>
            </w:tcBorders>
          </w:tcPr>
          <w:p w:rsidR="001467EF" w:rsidRDefault="0025309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objednání</w:t>
            </w:r>
            <w:proofErr w:type="spellEnd"/>
            <w:r>
              <w:rPr>
                <w:sz w:val="24"/>
              </w:rPr>
              <w:t xml:space="preserve">: Datum </w:t>
            </w:r>
            <w:proofErr w:type="spellStart"/>
            <w:r>
              <w:rPr>
                <w:sz w:val="24"/>
              </w:rPr>
              <w:t>dodání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Způsob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úhrady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72" w:type="dxa"/>
            <w:tcBorders>
              <w:top w:val="nil"/>
              <w:left w:val="nil"/>
              <w:right w:val="nil"/>
            </w:tcBorders>
          </w:tcPr>
          <w:p w:rsidR="001467EF" w:rsidRDefault="00253099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19.11.2018</w:t>
            </w:r>
          </w:p>
          <w:p w:rsidR="001467EF" w:rsidRDefault="001467EF">
            <w:pPr>
              <w:pStyle w:val="TableParagraph"/>
              <w:ind w:left="0"/>
              <w:rPr>
                <w:sz w:val="24"/>
              </w:rPr>
            </w:pPr>
          </w:p>
          <w:p w:rsidR="001467EF" w:rsidRDefault="00253099">
            <w:pPr>
              <w:pStyle w:val="TableParagraph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Převodem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right w:val="single" w:sz="12" w:space="0" w:color="000000"/>
            </w:tcBorders>
          </w:tcPr>
          <w:p w:rsidR="001467EF" w:rsidRDefault="001467EF"/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1467EF" w:rsidRDefault="001467EF"/>
        </w:tc>
        <w:tc>
          <w:tcPr>
            <w:tcW w:w="304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467EF" w:rsidRDefault="001467EF"/>
        </w:tc>
      </w:tr>
      <w:tr w:rsidR="001467EF">
        <w:trPr>
          <w:trHeight w:hRule="exact" w:val="6370"/>
        </w:trPr>
        <w:tc>
          <w:tcPr>
            <w:tcW w:w="9211" w:type="dxa"/>
            <w:gridSpan w:val="7"/>
            <w:tcBorders>
              <w:top w:val="single" w:sz="12" w:space="0" w:color="000000"/>
            </w:tcBorders>
          </w:tcPr>
          <w:p w:rsidR="001467EF" w:rsidRDefault="002530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1467EF" w:rsidRDefault="002530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Vá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  pane </w:t>
            </w:r>
            <w:proofErr w:type="spellStart"/>
            <w:r>
              <w:rPr>
                <w:sz w:val="24"/>
              </w:rPr>
              <w:t>Koute</w:t>
            </w:r>
            <w:proofErr w:type="spellEnd"/>
            <w:r>
              <w:rPr>
                <w:sz w:val="24"/>
              </w:rPr>
              <w:t>,</w:t>
            </w:r>
          </w:p>
          <w:p w:rsidR="001467EF" w:rsidRDefault="00253099">
            <w:pPr>
              <w:pStyle w:val="TableParagraph"/>
              <w:ind w:right="4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objednávám</w:t>
            </w:r>
            <w:proofErr w:type="spellEnd"/>
            <w:proofErr w:type="gram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Vaší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Rámcové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kupní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dohody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dodávkách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zboží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tiskárny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formátu</w:t>
            </w:r>
            <w:proofErr w:type="spellEnd"/>
            <w:r>
              <w:rPr>
                <w:sz w:val="24"/>
              </w:rPr>
              <w:t xml:space="preserve"> A3) </w:t>
            </w:r>
            <w:proofErr w:type="spellStart"/>
            <w:r>
              <w:rPr>
                <w:sz w:val="24"/>
              </w:rPr>
              <w:t>Spr</w:t>
            </w:r>
            <w:proofErr w:type="spellEnd"/>
            <w:r>
              <w:rPr>
                <w:sz w:val="24"/>
              </w:rPr>
              <w:t xml:space="preserve"> 2456/2018 - </w:t>
            </w:r>
            <w:proofErr w:type="spellStart"/>
            <w:r>
              <w:rPr>
                <w:sz w:val="24"/>
              </w:rPr>
              <w:t>dále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smlouvy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uzavřené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dne</w:t>
            </w:r>
            <w:proofErr w:type="spellEnd"/>
            <w:r>
              <w:rPr>
                <w:sz w:val="24"/>
              </w:rPr>
              <w:t xml:space="preserve"> 23. 8. 2018 </w:t>
            </w:r>
            <w:proofErr w:type="spellStart"/>
            <w:proofErr w:type="gramStart"/>
            <w:r>
              <w:rPr>
                <w:sz w:val="24"/>
              </w:rPr>
              <w:t>zbo</w:t>
            </w:r>
            <w:proofErr w:type="spellEnd"/>
            <w:r>
              <w:rPr>
                <w:sz w:val="24"/>
              </w:rPr>
              <w:t xml:space="preserve">  í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ní</w:t>
            </w:r>
            <w:proofErr w:type="spellEnd"/>
            <w:r>
              <w:rPr>
                <w:sz w:val="24"/>
              </w:rPr>
              <w:t xml:space="preserve"> e.</w:t>
            </w:r>
          </w:p>
          <w:p w:rsidR="001467EF" w:rsidRDefault="001467EF">
            <w:pPr>
              <w:pStyle w:val="TableParagraph"/>
              <w:ind w:left="0"/>
              <w:rPr>
                <w:sz w:val="24"/>
              </w:rPr>
            </w:pPr>
          </w:p>
          <w:p w:rsidR="001467EF" w:rsidRDefault="002530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Celková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zakázky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99 </w:t>
            </w:r>
            <w:proofErr w:type="gramStart"/>
            <w:r>
              <w:rPr>
                <w:sz w:val="24"/>
              </w:rPr>
              <w:t xml:space="preserve">220  </w:t>
            </w:r>
            <w:proofErr w:type="spellStart"/>
            <w:r>
              <w:rPr>
                <w:sz w:val="24"/>
              </w:rPr>
              <w:t>Kč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DPH.</w:t>
            </w:r>
          </w:p>
          <w:p w:rsidR="001467EF" w:rsidRDefault="001467EF">
            <w:pPr>
              <w:pStyle w:val="TableParagraph"/>
              <w:ind w:left="0"/>
              <w:rPr>
                <w:sz w:val="24"/>
              </w:rPr>
            </w:pPr>
          </w:p>
          <w:p w:rsidR="001467EF" w:rsidRDefault="00253099">
            <w:pPr>
              <w:pStyle w:val="TableParagraph"/>
              <w:ind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Místem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Krajsk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</w:t>
            </w:r>
            <w:r>
              <w:rPr>
                <w:sz w:val="24"/>
              </w:rPr>
              <w:t>d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Ústí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Labem, </w:t>
            </w:r>
            <w:proofErr w:type="spellStart"/>
            <w:r>
              <w:rPr>
                <w:sz w:val="24"/>
              </w:rPr>
              <w:t>Národního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odboje</w:t>
            </w:r>
            <w:proofErr w:type="spellEnd"/>
            <w:r>
              <w:rPr>
                <w:sz w:val="24"/>
              </w:rPr>
              <w:t xml:space="preserve"> 1274, </w:t>
            </w:r>
            <w:proofErr w:type="spellStart"/>
            <w:r>
              <w:rPr>
                <w:sz w:val="24"/>
              </w:rPr>
              <w:t>faktura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vystavena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Krajsk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soud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Ústí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Labem.</w:t>
            </w:r>
          </w:p>
          <w:p w:rsidR="001467EF" w:rsidRDefault="001467EF">
            <w:pPr>
              <w:pStyle w:val="TableParagraph"/>
              <w:ind w:left="0"/>
              <w:rPr>
                <w:sz w:val="24"/>
              </w:rPr>
            </w:pPr>
          </w:p>
          <w:p w:rsidR="001467EF" w:rsidRDefault="002530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Osoby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oprávněné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převzetí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dodávky</w:t>
            </w:r>
            <w:proofErr w:type="spellEnd"/>
            <w:r>
              <w:rPr>
                <w:sz w:val="24"/>
              </w:rPr>
              <w:t>:</w:t>
            </w:r>
          </w:p>
          <w:p w:rsidR="001467EF" w:rsidRDefault="00253099">
            <w:pPr>
              <w:pStyle w:val="TableParagraph"/>
              <w:tabs>
                <w:tab w:val="left" w:pos="5685"/>
              </w:tabs>
              <w:rPr>
                <w:sz w:val="24"/>
              </w:rPr>
            </w:pPr>
            <w:r>
              <w:rPr>
                <w:sz w:val="24"/>
              </w:rPr>
              <w:t xml:space="preserve">Bc. </w:t>
            </w:r>
            <w:proofErr w:type="spellStart"/>
            <w:r>
              <w:rPr>
                <w:sz w:val="24"/>
              </w:rPr>
              <w:t>Vlastimil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Vesel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mobil</w:t>
            </w:r>
            <w:proofErr w:type="spellEnd"/>
          </w:p>
          <w:p w:rsidR="001467EF" w:rsidRDefault="00253099">
            <w:pPr>
              <w:pStyle w:val="TableParagraph"/>
              <w:tabs>
                <w:tab w:val="left" w:pos="5887"/>
              </w:tabs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Vondráček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mobil</w:t>
            </w:r>
            <w:proofErr w:type="spellEnd"/>
          </w:p>
          <w:p w:rsidR="001467EF" w:rsidRDefault="00253099">
            <w:pPr>
              <w:pStyle w:val="TableParagraph"/>
              <w:tabs>
                <w:tab w:val="left" w:pos="5565"/>
              </w:tabs>
              <w:rPr>
                <w:sz w:val="24"/>
              </w:rPr>
            </w:pPr>
            <w:r>
              <w:rPr>
                <w:sz w:val="24"/>
              </w:rPr>
              <w:t>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Pucová,</w:t>
            </w:r>
            <w:r>
              <w:rPr>
                <w:sz w:val="24"/>
              </w:rPr>
              <w:tab/>
              <w:t xml:space="preserve">, </w:t>
            </w:r>
            <w:proofErr w:type="spellStart"/>
            <w:r>
              <w:rPr>
                <w:sz w:val="24"/>
              </w:rPr>
              <w:t>mobil</w:t>
            </w:r>
            <w:proofErr w:type="spellEnd"/>
          </w:p>
          <w:p w:rsidR="001467EF" w:rsidRDefault="001467EF">
            <w:pPr>
              <w:pStyle w:val="TableParagraph"/>
              <w:ind w:left="0"/>
              <w:rPr>
                <w:sz w:val="24"/>
              </w:rPr>
            </w:pPr>
          </w:p>
          <w:p w:rsidR="001467EF" w:rsidRDefault="00253099">
            <w:pPr>
              <w:pStyle w:val="TableParagraph"/>
              <w:ind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Žádám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potvrzení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Potvrzená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zveřejněna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registru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smluv</w:t>
            </w:r>
            <w:proofErr w:type="spellEnd"/>
            <w:r>
              <w:rPr>
                <w:sz w:val="24"/>
              </w:rPr>
              <w:t>.</w:t>
            </w:r>
          </w:p>
          <w:p w:rsidR="001467EF" w:rsidRDefault="001467E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467EF" w:rsidRDefault="00253099">
            <w:pPr>
              <w:pStyle w:val="TableParagraph"/>
              <w:ind w:right="7033"/>
              <w:rPr>
                <w:sz w:val="24"/>
              </w:rPr>
            </w:pPr>
            <w:proofErr w:type="spellStart"/>
            <w:r>
              <w:rPr>
                <w:sz w:val="24"/>
              </w:rPr>
              <w:t>Děkuji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vyřízení</w:t>
            </w:r>
            <w:proofErr w:type="spellEnd"/>
            <w:r>
              <w:rPr>
                <w:sz w:val="24"/>
              </w:rPr>
              <w:t xml:space="preserve">. S </w:t>
            </w:r>
            <w:proofErr w:type="spellStart"/>
            <w:r>
              <w:rPr>
                <w:sz w:val="24"/>
              </w:rPr>
              <w:t>pozdravem</w:t>
            </w:r>
            <w:proofErr w:type="spellEnd"/>
          </w:p>
          <w:p w:rsidR="001467EF" w:rsidRDefault="002530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Ing. Milena Pucová</w:t>
            </w:r>
          </w:p>
          <w:p w:rsidR="001467EF" w:rsidRDefault="002530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Informatik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Krajského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soudu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Ústí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Labem</w:t>
            </w:r>
          </w:p>
        </w:tc>
      </w:tr>
      <w:tr w:rsidR="001467EF">
        <w:trPr>
          <w:trHeight w:hRule="exact" w:val="286"/>
        </w:trPr>
        <w:tc>
          <w:tcPr>
            <w:tcW w:w="937" w:type="dxa"/>
            <w:tcBorders>
              <w:right w:val="nil"/>
            </w:tcBorders>
          </w:tcPr>
          <w:p w:rsidR="001467EF" w:rsidRDefault="00253099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03" w:type="dxa"/>
            <w:gridSpan w:val="2"/>
            <w:tcBorders>
              <w:left w:val="nil"/>
              <w:right w:val="nil"/>
            </w:tcBorders>
          </w:tcPr>
          <w:p w:rsidR="001467EF" w:rsidRDefault="00253099">
            <w:pPr>
              <w:pStyle w:val="TableParagraph"/>
              <w:spacing w:line="272" w:lineRule="exact"/>
              <w:ind w:lef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Označení</w:t>
            </w:r>
            <w:proofErr w:type="spellEnd"/>
          </w:p>
        </w:tc>
        <w:tc>
          <w:tcPr>
            <w:tcW w:w="782" w:type="dxa"/>
            <w:tcBorders>
              <w:left w:val="nil"/>
              <w:right w:val="nil"/>
            </w:tcBorders>
          </w:tcPr>
          <w:p w:rsidR="001467EF" w:rsidRDefault="001467EF"/>
        </w:tc>
        <w:tc>
          <w:tcPr>
            <w:tcW w:w="3524" w:type="dxa"/>
            <w:gridSpan w:val="2"/>
            <w:tcBorders>
              <w:left w:val="nil"/>
              <w:right w:val="nil"/>
            </w:tcBorders>
          </w:tcPr>
          <w:p w:rsidR="001467EF" w:rsidRDefault="00253099">
            <w:pPr>
              <w:pStyle w:val="TableParagraph"/>
              <w:spacing w:line="272" w:lineRule="exact"/>
              <w:ind w:left="1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Měrná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jednotka</w:t>
            </w:r>
            <w:proofErr w:type="spellEnd"/>
          </w:p>
        </w:tc>
        <w:tc>
          <w:tcPr>
            <w:tcW w:w="1365" w:type="dxa"/>
            <w:tcBorders>
              <w:left w:val="nil"/>
            </w:tcBorders>
          </w:tcPr>
          <w:p w:rsidR="001467EF" w:rsidRDefault="00253099">
            <w:pPr>
              <w:pStyle w:val="TableParagraph"/>
              <w:spacing w:line="272" w:lineRule="exact"/>
              <w:ind w:left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Množství</w:t>
            </w:r>
            <w:proofErr w:type="spellEnd"/>
          </w:p>
        </w:tc>
      </w:tr>
    </w:tbl>
    <w:p w:rsidR="001467EF" w:rsidRDefault="001467EF">
      <w:pPr>
        <w:pStyle w:val="Zkladntext"/>
        <w:spacing w:before="3" w:after="1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5069"/>
        <w:gridCol w:w="1663"/>
        <w:gridCol w:w="1941"/>
      </w:tblGrid>
      <w:tr w:rsidR="001467EF">
        <w:trPr>
          <w:trHeight w:hRule="exact" w:val="268"/>
        </w:trPr>
        <w:tc>
          <w:tcPr>
            <w:tcW w:w="796" w:type="dxa"/>
          </w:tcPr>
          <w:p w:rsidR="001467EF" w:rsidRDefault="00253099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9" w:type="dxa"/>
          </w:tcPr>
          <w:p w:rsidR="001467EF" w:rsidRDefault="00253099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tiskárna</w:t>
            </w:r>
            <w:proofErr w:type="spellEnd"/>
            <w:r>
              <w:rPr>
                <w:sz w:val="24"/>
              </w:rPr>
              <w:t xml:space="preserve"> A3 - </w:t>
            </w:r>
            <w:proofErr w:type="spellStart"/>
            <w:r>
              <w:rPr>
                <w:sz w:val="24"/>
              </w:rPr>
              <w:t>typ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přílohy</w:t>
            </w:r>
            <w:proofErr w:type="spellEnd"/>
            <w:r>
              <w:rPr>
                <w:sz w:val="24"/>
              </w:rPr>
              <w:t xml:space="preserve"> č. 2 </w:t>
            </w:r>
            <w:proofErr w:type="spellStart"/>
            <w:r>
              <w:rPr>
                <w:sz w:val="24"/>
              </w:rPr>
              <w:t>smlouvy</w:t>
            </w:r>
            <w:proofErr w:type="spellEnd"/>
          </w:p>
        </w:tc>
        <w:tc>
          <w:tcPr>
            <w:tcW w:w="1663" w:type="dxa"/>
          </w:tcPr>
          <w:p w:rsidR="001467EF" w:rsidRDefault="00253099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1467EF" w:rsidRDefault="00253099">
            <w:pPr>
              <w:pStyle w:val="TableParagraph"/>
              <w:spacing w:line="268" w:lineRule="exact"/>
              <w:ind w:left="1270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</w:tbl>
    <w:p w:rsidR="001467EF" w:rsidRDefault="001467EF">
      <w:pPr>
        <w:pStyle w:val="Zkladntext"/>
        <w:rPr>
          <w:sz w:val="20"/>
        </w:rPr>
      </w:pPr>
    </w:p>
    <w:p w:rsidR="001467EF" w:rsidRDefault="001467EF">
      <w:pPr>
        <w:pStyle w:val="Zkladntext"/>
        <w:spacing w:before="4"/>
        <w:rPr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099"/>
        <w:gridCol w:w="3295"/>
        <w:gridCol w:w="2338"/>
      </w:tblGrid>
      <w:tr w:rsidR="001467EF">
        <w:trPr>
          <w:trHeight w:hRule="exact" w:val="1114"/>
        </w:trPr>
        <w:tc>
          <w:tcPr>
            <w:tcW w:w="2479" w:type="dxa"/>
          </w:tcPr>
          <w:p w:rsidR="001467EF" w:rsidRDefault="00253099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Počet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příloh</w:t>
            </w:r>
            <w:proofErr w:type="spellEnd"/>
            <w:r>
              <w:rPr>
                <w:sz w:val="24"/>
              </w:rPr>
              <w:t>: 0</w:t>
            </w:r>
          </w:p>
        </w:tc>
        <w:tc>
          <w:tcPr>
            <w:tcW w:w="1099" w:type="dxa"/>
            <w:tcBorders>
              <w:right w:val="nil"/>
            </w:tcBorders>
          </w:tcPr>
          <w:p w:rsidR="001467EF" w:rsidRDefault="00253099">
            <w:pPr>
              <w:pStyle w:val="TableParagraph"/>
              <w:ind w:righ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Vyřizuje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 Fax:</w:t>
            </w:r>
          </w:p>
        </w:tc>
        <w:tc>
          <w:tcPr>
            <w:tcW w:w="3295" w:type="dxa"/>
            <w:tcBorders>
              <w:left w:val="nil"/>
            </w:tcBorders>
          </w:tcPr>
          <w:p w:rsidR="001467EF" w:rsidRDefault="0025309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Ing. Pucová Milena</w:t>
            </w:r>
          </w:p>
        </w:tc>
        <w:tc>
          <w:tcPr>
            <w:tcW w:w="2338" w:type="dxa"/>
          </w:tcPr>
          <w:p w:rsidR="001467EF" w:rsidRDefault="00253099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Razítko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1467EF" w:rsidRDefault="001467EF">
      <w:pPr>
        <w:pStyle w:val="Zkladntext"/>
        <w:rPr>
          <w:sz w:val="30"/>
        </w:rPr>
      </w:pPr>
    </w:p>
    <w:p w:rsidR="001467EF" w:rsidRDefault="001467EF">
      <w:pPr>
        <w:pStyle w:val="Zkladntext"/>
        <w:rPr>
          <w:sz w:val="30"/>
        </w:rPr>
      </w:pPr>
    </w:p>
    <w:p w:rsidR="001467EF" w:rsidRDefault="00253099">
      <w:pPr>
        <w:pStyle w:val="Zkladntext"/>
        <w:spacing w:before="193"/>
        <w:ind w:left="235"/>
      </w:pPr>
      <w:r>
        <w:pict>
          <v:polyline id="_x0000_s1027" style="position:absolute;left:0;text-align:left;z-index:-5488;mso-position-horizontal-relative:page" points="850.05pt,-606.6pt,840.1pt,-606.6pt,840.1pt,-620.4pt,773.4pt,-620.4pt,773.4pt,-604.45pt,783.4pt,-604.45pt,783.4pt,-592.8pt,774pt,-592.8pt,774pt,-576.85pt,840.8pt,-576.85pt,840.8pt,-590.65pt,850.05pt,-590.65pt,850.05pt,-606.6pt" coordorigin="7734,-6204" coordsize="1533,872" fillcolor="black" stroked="f">
            <v:path arrowok="t"/>
            <w10:wrap anchorx="page"/>
          </v:polyline>
        </w:pict>
      </w:r>
      <w:r>
        <w:pict>
          <v:polyline id="_x0000_s1026" style="position:absolute;left:0;text-align:left;z-index:-5464;mso-position-horizontal-relative:page" points="535.7pt,-606.6pt,529pt,-606.6pt,529pt,-620.4pt,359.45pt,-620.4pt,359.45pt,-606.6pt,348.9pt,-606.6pt,348.9pt,-590.65pt,356.95pt,-590.65pt,356.95pt,-576.85pt,523.15pt,-576.85pt,523.15pt,-590.65pt,535.7pt,-590.65pt,535.7pt,-606.6pt" coordorigin="3489,-6204" coordsize="3737,872" fillcolor="black" stroked="f">
            <v:path arrowok="t"/>
            <w10:wrap anchorx="page"/>
          </v:polyline>
        </w:pict>
      </w:r>
      <w:proofErr w:type="spellStart"/>
      <w:r>
        <w:t>Tisk</w:t>
      </w:r>
      <w:proofErr w:type="spellEnd"/>
      <w:r>
        <w:t>:</w:t>
      </w:r>
      <w:r>
        <w:rPr>
          <w:spacing w:val="64"/>
        </w:rPr>
        <w:t xml:space="preserve"> </w:t>
      </w:r>
      <w:r>
        <w:t>KSSCEUL</w:t>
      </w:r>
    </w:p>
    <w:sectPr w:rsidR="001467EF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+SLzrwxnDarFauvWJeacYgASM4vn/Zmrvg2YTh6CKP8cpkhF0zkt9UZJqbFE4wHEobpbE5nBlS8IDu0FBqThcA==" w:salt="0aKJDTfsgJ7yMB+C2HLLO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467EF"/>
    <w:rsid w:val="001467EF"/>
    <w:rsid w:val="002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DE84CF7-82EF-4C1C-BC29-9FA42BB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7QZsY2QSeDLGzIV2ZzmFOxIyrzbVocX/4+GWNF33AUE=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s/SnTvBha8th0ley03JFEqEJFfRl9XqhS7Vlz952V/A=</DigestValue>
    </Reference>
  </SignedInfo>
  <SignatureValue>R0mUh3406bIdwpf/lipzKGsvqANA5jsQqBmfQqdSnE34G04+Lfs3So1HOlxTxbKv8Maa/Md7D9B1
bgdYL8wQdSFmppSkM/CBCcGMpEqXW7tzCk/M9dhpd3w0qzzw4I8CxQ8q+Xc67PMd+1lctCv8++n6
xXvrBp+B7J4g9Rp1YKoYZCJ8yv63BpFQ/r7tN8t3TzywNkhc1mVC+na9F1T9if1sjrg+4+TCBxrL
XPzBdQ7R0xd1k4xreR0VMyJStmsW6FkEXE0G7KSFhHoaRzKoiym6U9qmq2TVISvhmzP0AbP/Yxtz
cI/BEpZOg93lndG0KVZlsMq8D2XFd7V3y56qgw==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660K/YNuCkuFLDxZTyH8eT/D1AqNO63wCznHB7UPhFA=</DigestValue>
      </Reference>
      <Reference URI="/word/fontTable.xml?ContentType=application/vnd.openxmlformats-officedocument.wordprocessingml.fontTable+xml">
        <DigestMethod Algorithm="http://www.w3.org/2001/04/xmlenc#sha256"/>
        <DigestValue>lzIcxWc5nK6IwjQUiCWZTJa/OVW+LODz2eo+GgrtAPY=</DigestValue>
      </Reference>
      <Reference URI="/word/settings.xml?ContentType=application/vnd.openxmlformats-officedocument.wordprocessingml.settings+xml">
        <DigestMethod Algorithm="http://www.w3.org/2001/04/xmlenc#sha256"/>
        <DigestValue>gvA4twUtL11I6xB6r/ldU+xZ0aXukAYcWGnh/jxeUNo=</DigestValue>
      </Reference>
      <Reference URI="/word/styles.xml?ContentType=application/vnd.openxmlformats-officedocument.wordprocessingml.styles+xml">
        <DigestMethod Algorithm="http://www.w3.org/2001/04/xmlenc#sha256"/>
        <DigestValue>gShR0XwpPKmdY+0cqsuMXR8y6oZyOOhe1YPBO6ImVSw=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2018-11-21T12:31:48Z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2018-11-21T12:31:48Z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InstalUL</cp:lastModifiedBy>
  <cp:revision>2</cp:revision>
  <dcterms:created xsi:type="dcterms:W3CDTF">2018-11-21T13:30:00Z</dcterms:created>
  <dcterms:modified xsi:type="dcterms:W3CDTF">2018-11-21T12:31:00Z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2018-11-21T00:00:00Z</vt:filetime>
  </property>
</Properties>
</file>