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9C82C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33D480AA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5F1C2F3" w14:textId="77777777" w:rsidR="006B2C26" w:rsidRPr="006B2C26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6B2C26" w:rsidRPr="006B2C26">
        <w:rPr>
          <w:rFonts w:ascii="Arial" w:hAnsi="Arial" w:cs="Arial"/>
          <w:b/>
          <w:color w:val="404040" w:themeColor="text1" w:themeTint="BF"/>
          <w:sz w:val="20"/>
          <w:szCs w:val="20"/>
        </w:rPr>
        <w:t>Pan</w:t>
      </w:r>
    </w:p>
    <w:p w14:paraId="42BB3988" w14:textId="4EF84944" w:rsidR="00AA4078" w:rsidRDefault="00101516" w:rsidP="006B2C2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Ing. Josef Červinka</w:t>
      </w:r>
    </w:p>
    <w:p w14:paraId="54A9984C" w14:textId="0270E7CC" w:rsidR="00AA4078" w:rsidRPr="00AA4078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14:paraId="333F58D6" w14:textId="6745575C" w:rsidR="00774150" w:rsidRPr="0002202B" w:rsidRDefault="00AA4078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F90A12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793 </w:t>
      </w:r>
      <w:r w:rsidR="00101516">
        <w:rPr>
          <w:rFonts w:ascii="Arial" w:hAnsi="Arial" w:cs="Arial"/>
          <w:b/>
          <w:color w:val="404040" w:themeColor="text1" w:themeTint="BF"/>
          <w:sz w:val="20"/>
          <w:szCs w:val="20"/>
        </w:rPr>
        <w:t>99 Osoblaha</w:t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1220E986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  <w:r w:rsidR="00831862" w:rsidRPr="00831862">
        <w:rPr>
          <w:rFonts w:ascii="Arial" w:hAnsi="Arial" w:cs="Arial"/>
          <w:sz w:val="18"/>
          <w:szCs w:val="18"/>
        </w:rPr>
        <w:t>SPU 366293/2018/Gl</w:t>
      </w:r>
    </w:p>
    <w:p w14:paraId="3E016C7E" w14:textId="2D1AF30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270431">
        <w:rPr>
          <w:rFonts w:ascii="Arial" w:hAnsi="Arial" w:cs="Arial"/>
          <w:sz w:val="18"/>
          <w:szCs w:val="18"/>
        </w:rPr>
        <w:t>Bc.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849519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27043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194EF87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CB4D18" w:rsidRPr="00CB4D18">
        <w:rPr>
          <w:rFonts w:ascii="Arial" w:hAnsi="Arial" w:cs="Arial"/>
          <w:sz w:val="18"/>
          <w:szCs w:val="18"/>
        </w:rPr>
        <w:t>b.glacova@spucr.cz</w:t>
      </w:r>
    </w:p>
    <w:p w14:paraId="5DF32014" w14:textId="77777777" w:rsidR="00CB4D18" w:rsidRDefault="00CB4D18" w:rsidP="009A1547">
      <w:pPr>
        <w:rPr>
          <w:rFonts w:ascii="Arial" w:hAnsi="Arial" w:cs="Arial"/>
          <w:sz w:val="18"/>
          <w:szCs w:val="18"/>
        </w:rPr>
      </w:pPr>
    </w:p>
    <w:p w14:paraId="23A746AF" w14:textId="5CA9E3A2" w:rsidR="00150F22" w:rsidRPr="00CB4D18" w:rsidRDefault="00BF6F82" w:rsidP="009A1547">
      <w:pPr>
        <w:rPr>
          <w:rFonts w:ascii="Arial" w:hAnsi="Arial" w:cs="Arial"/>
          <w:sz w:val="18"/>
          <w:szCs w:val="18"/>
        </w:rPr>
      </w:pPr>
      <w:r w:rsidRPr="00CB4D18">
        <w:rPr>
          <w:rFonts w:ascii="Arial" w:hAnsi="Arial" w:cs="Arial"/>
          <w:sz w:val="18"/>
          <w:szCs w:val="18"/>
        </w:rPr>
        <w:t>DODEJKA DO VLASTNÍCH RUKOU!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127FD9CD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101516">
        <w:rPr>
          <w:rFonts w:ascii="Arial" w:hAnsi="Arial" w:cs="Arial"/>
          <w:sz w:val="18"/>
          <w:szCs w:val="18"/>
        </w:rPr>
        <w:t>9</w:t>
      </w:r>
      <w:r w:rsidR="009C54EE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ABAC7D6" w14:textId="0331C16E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BC5483">
        <w:rPr>
          <w:rFonts w:ascii="Arial" w:hAnsi="Arial" w:cs="Arial"/>
          <w:b/>
          <w:sz w:val="20"/>
          <w:szCs w:val="20"/>
        </w:rPr>
        <w:t>pachtovného</w:t>
      </w:r>
      <w:r>
        <w:rPr>
          <w:rFonts w:ascii="Arial" w:hAnsi="Arial" w:cs="Arial"/>
          <w:b/>
          <w:sz w:val="20"/>
          <w:szCs w:val="20"/>
        </w:rPr>
        <w:t xml:space="preserve"> z </w:t>
      </w:r>
      <w:r w:rsidR="00BC5483">
        <w:rPr>
          <w:rFonts w:ascii="Arial" w:hAnsi="Arial" w:cs="Arial"/>
          <w:b/>
          <w:sz w:val="20"/>
          <w:szCs w:val="20"/>
        </w:rPr>
        <w:t>pachtovní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11EBBA72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F90A12">
        <w:rPr>
          <w:rFonts w:ascii="Arial" w:hAnsi="Arial" w:cs="Arial"/>
          <w:sz w:val="20"/>
          <w:szCs w:val="20"/>
        </w:rPr>
        <w:t>ý pane</w:t>
      </w:r>
      <w:r w:rsidR="00AA4078">
        <w:rPr>
          <w:rFonts w:ascii="Arial" w:hAnsi="Arial" w:cs="Arial"/>
          <w:sz w:val="20"/>
          <w:szCs w:val="20"/>
        </w:rPr>
        <w:t xml:space="preserve">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2DA5188F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01516">
        <w:rPr>
          <w:rFonts w:ascii="Arial" w:hAnsi="Arial" w:cs="Arial"/>
          <w:sz w:val="20"/>
          <w:szCs w:val="20"/>
        </w:rPr>
        <w:t>3</w:t>
      </w:r>
      <w:r w:rsidR="00AA4078">
        <w:rPr>
          <w:rFonts w:ascii="Arial" w:hAnsi="Arial" w:cs="Arial"/>
          <w:sz w:val="20"/>
          <w:szCs w:val="20"/>
        </w:rPr>
        <w:t xml:space="preserve">. </w:t>
      </w:r>
      <w:r w:rsidR="00101516">
        <w:rPr>
          <w:rFonts w:ascii="Arial" w:hAnsi="Arial" w:cs="Arial"/>
          <w:sz w:val="20"/>
          <w:szCs w:val="20"/>
        </w:rPr>
        <w:t>8</w:t>
      </w:r>
      <w:r w:rsidR="003B4960">
        <w:rPr>
          <w:rFonts w:ascii="Arial" w:hAnsi="Arial" w:cs="Arial"/>
          <w:sz w:val="20"/>
          <w:szCs w:val="20"/>
        </w:rPr>
        <w:t>. 20</w:t>
      </w:r>
      <w:r w:rsidR="00BC5483">
        <w:rPr>
          <w:rFonts w:ascii="Arial" w:hAnsi="Arial" w:cs="Arial"/>
          <w:sz w:val="20"/>
          <w:szCs w:val="20"/>
        </w:rPr>
        <w:t>1</w:t>
      </w:r>
      <w:r w:rsidR="00101516">
        <w:rPr>
          <w:rFonts w:ascii="Arial" w:hAnsi="Arial" w:cs="Arial"/>
          <w:sz w:val="20"/>
          <w:szCs w:val="20"/>
        </w:rPr>
        <w:t>6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jste uzavřel jako </w:t>
      </w:r>
      <w:r w:rsidR="00BC5483">
        <w:rPr>
          <w:rFonts w:ascii="Arial" w:hAnsi="Arial" w:cs="Arial"/>
          <w:sz w:val="20"/>
          <w:szCs w:val="20"/>
        </w:rPr>
        <w:t>pachtýř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jako </w:t>
      </w:r>
      <w:r w:rsidR="00BC5483">
        <w:rPr>
          <w:rFonts w:ascii="Arial" w:hAnsi="Arial" w:cs="Arial"/>
          <w:sz w:val="20"/>
          <w:szCs w:val="20"/>
        </w:rPr>
        <w:t>propachtovatel</w:t>
      </w:r>
      <w:r w:rsidR="00C87A7E">
        <w:rPr>
          <w:rFonts w:ascii="Arial" w:hAnsi="Arial" w:cs="Arial"/>
          <w:sz w:val="20"/>
          <w:szCs w:val="20"/>
        </w:rPr>
        <w:t>em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BC5483">
        <w:rPr>
          <w:rFonts w:ascii="Arial" w:hAnsi="Arial" w:cs="Arial"/>
          <w:sz w:val="20"/>
          <w:szCs w:val="20"/>
        </w:rPr>
        <w:t>pachtovní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101516">
        <w:rPr>
          <w:rFonts w:ascii="Arial" w:hAnsi="Arial" w:cs="Arial"/>
          <w:sz w:val="20"/>
          <w:szCs w:val="20"/>
        </w:rPr>
        <w:t>72</w:t>
      </w:r>
      <w:r w:rsidR="00E922A3">
        <w:rPr>
          <w:rFonts w:ascii="Arial" w:hAnsi="Arial" w:cs="Arial"/>
          <w:sz w:val="20"/>
          <w:szCs w:val="20"/>
        </w:rPr>
        <w:t xml:space="preserve"> N </w:t>
      </w:r>
      <w:r w:rsidR="00BC5483">
        <w:rPr>
          <w:rFonts w:ascii="Arial" w:hAnsi="Arial" w:cs="Arial"/>
          <w:sz w:val="20"/>
          <w:szCs w:val="20"/>
        </w:rPr>
        <w:t>1</w:t>
      </w:r>
      <w:r w:rsidR="00101516">
        <w:rPr>
          <w:rFonts w:ascii="Arial" w:hAnsi="Arial" w:cs="Arial"/>
          <w:sz w:val="20"/>
          <w:szCs w:val="20"/>
        </w:rPr>
        <w:t>6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 xml:space="preserve">, jejímž předmětem je </w:t>
      </w:r>
      <w:r w:rsidR="00BC5483">
        <w:rPr>
          <w:rFonts w:ascii="Arial" w:hAnsi="Arial" w:cs="Arial"/>
          <w:sz w:val="20"/>
          <w:szCs w:val="20"/>
        </w:rPr>
        <w:t>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3B8FC32D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uvedené smlouvě</w:t>
      </w:r>
      <w:r w:rsidR="00BF6F82">
        <w:rPr>
          <w:rFonts w:ascii="Arial" w:hAnsi="Arial" w:cs="Arial"/>
          <w:sz w:val="20"/>
          <w:szCs w:val="20"/>
        </w:rPr>
        <w:t xml:space="preserve"> bylo mezi námi sjednáno, že </w:t>
      </w:r>
      <w:r w:rsidR="00BC5483">
        <w:rPr>
          <w:rFonts w:ascii="Arial" w:hAnsi="Arial" w:cs="Arial"/>
          <w:sz w:val="20"/>
          <w:szCs w:val="20"/>
        </w:rPr>
        <w:t>propachtovatel</w:t>
      </w:r>
      <w:r w:rsidR="00BF6F82"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BC5483">
        <w:rPr>
          <w:rFonts w:ascii="Arial" w:hAnsi="Arial" w:cs="Arial"/>
          <w:sz w:val="20"/>
          <w:szCs w:val="20"/>
        </w:rPr>
        <w:t>pachtovné</w:t>
      </w:r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5735509F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r w:rsidR="00BC5483">
        <w:rPr>
          <w:rFonts w:ascii="Arial" w:hAnsi="Arial" w:cs="Arial"/>
          <w:sz w:val="20"/>
          <w:szCs w:val="20"/>
        </w:rPr>
        <w:t>pachtovné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BC5483">
        <w:rPr>
          <w:rFonts w:ascii="Arial" w:hAnsi="Arial" w:cs="Arial"/>
          <w:sz w:val="20"/>
          <w:szCs w:val="20"/>
        </w:rPr>
        <w:t>propachtovatel</w:t>
      </w:r>
      <w:r w:rsidR="00C87A7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9672CD">
        <w:rPr>
          <w:rFonts w:ascii="Arial" w:hAnsi="Arial" w:cs="Arial"/>
          <w:sz w:val="20"/>
          <w:szCs w:val="20"/>
        </w:rPr>
        <w:t>P</w:t>
      </w:r>
      <w:r w:rsidR="00BC5483">
        <w:rPr>
          <w:rFonts w:ascii="Arial" w:hAnsi="Arial" w:cs="Arial"/>
          <w:sz w:val="20"/>
          <w:szCs w:val="20"/>
        </w:rPr>
        <w:t>achtýř</w:t>
      </w:r>
      <w:r>
        <w:rPr>
          <w:rFonts w:ascii="Arial" w:hAnsi="Arial" w:cs="Arial"/>
          <w:sz w:val="20"/>
          <w:szCs w:val="20"/>
        </w:rPr>
        <w:t xml:space="preserve">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r w:rsidR="00BC5483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r w:rsidR="00BC5483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01AC1F9C" w14:textId="373D9997" w:rsidR="00C87A7E" w:rsidRDefault="00BC5483" w:rsidP="00C87A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Pachtovné</w:t>
      </w:r>
      <w:r w:rsidR="00C87A7E" w:rsidRPr="00ED562F">
        <w:rPr>
          <w:rFonts w:ascii="Arial" w:hAnsi="Arial" w:cs="Arial"/>
          <w:sz w:val="20"/>
          <w:szCs w:val="20"/>
        </w:rPr>
        <w:t xml:space="preserve"> ve výši </w:t>
      </w:r>
      <w:r w:rsidR="00101516">
        <w:rPr>
          <w:rFonts w:ascii="Arial" w:hAnsi="Arial" w:cs="Arial"/>
          <w:sz w:val="20"/>
          <w:szCs w:val="20"/>
        </w:rPr>
        <w:t>51 574</w:t>
      </w:r>
      <w:r w:rsidR="00C87A7E">
        <w:rPr>
          <w:rFonts w:ascii="Arial" w:hAnsi="Arial" w:cs="Arial"/>
          <w:sz w:val="20"/>
          <w:szCs w:val="20"/>
        </w:rPr>
        <w:t xml:space="preserve">,00 Kč je zvýšeno o 2,5%, tj. o částku </w:t>
      </w:r>
      <w:r w:rsidR="00101516">
        <w:rPr>
          <w:rFonts w:ascii="Arial" w:hAnsi="Arial" w:cs="Arial"/>
          <w:sz w:val="20"/>
          <w:szCs w:val="20"/>
        </w:rPr>
        <w:t>1 289</w:t>
      </w:r>
      <w:r w:rsidR="00AE47FC">
        <w:rPr>
          <w:rFonts w:ascii="Arial" w:hAnsi="Arial" w:cs="Arial"/>
          <w:sz w:val="20"/>
          <w:szCs w:val="20"/>
        </w:rPr>
        <w:t>,00</w:t>
      </w:r>
      <w:r w:rsidR="00C87A7E">
        <w:rPr>
          <w:rFonts w:ascii="Arial" w:hAnsi="Arial" w:cs="Arial"/>
          <w:sz w:val="20"/>
          <w:szCs w:val="20"/>
        </w:rPr>
        <w:t xml:space="preserve"> Kč, (slovy: </w:t>
      </w:r>
      <w:r w:rsidR="00831862">
        <w:rPr>
          <w:rFonts w:ascii="Arial" w:hAnsi="Arial" w:cs="Arial"/>
          <w:sz w:val="20"/>
          <w:szCs w:val="20"/>
        </w:rPr>
        <w:t>jedentisícdvěstěosmdesátdevět</w:t>
      </w:r>
      <w:r w:rsidR="00C87A7E">
        <w:rPr>
          <w:rFonts w:ascii="Arial" w:hAnsi="Arial" w:cs="Arial"/>
          <w:sz w:val="20"/>
          <w:szCs w:val="20"/>
        </w:rPr>
        <w:t xml:space="preserve"> korun česk</w:t>
      </w:r>
      <w:r>
        <w:rPr>
          <w:rFonts w:ascii="Arial" w:hAnsi="Arial" w:cs="Arial"/>
          <w:sz w:val="20"/>
          <w:szCs w:val="20"/>
        </w:rPr>
        <w:t>ých</w:t>
      </w:r>
      <w:r w:rsidR="00C87A7E">
        <w:rPr>
          <w:rFonts w:ascii="Arial" w:hAnsi="Arial" w:cs="Arial"/>
          <w:sz w:val="20"/>
          <w:szCs w:val="20"/>
        </w:rPr>
        <w:t>).</w:t>
      </w:r>
    </w:p>
    <w:p w14:paraId="43454D09" w14:textId="1702A6AA" w:rsidR="00C87A7E" w:rsidRDefault="00C87A7E" w:rsidP="004824F0">
      <w:pPr>
        <w:jc w:val="both"/>
        <w:rPr>
          <w:rFonts w:ascii="Arial" w:hAnsi="Arial" w:cs="Arial"/>
          <w:sz w:val="20"/>
          <w:szCs w:val="20"/>
        </w:rPr>
      </w:pPr>
      <w:r w:rsidRPr="004824F0">
        <w:rPr>
          <w:rFonts w:ascii="Arial" w:hAnsi="Arial" w:cs="Arial"/>
          <w:spacing w:val="-4"/>
          <w:sz w:val="20"/>
          <w:szCs w:val="20"/>
        </w:rPr>
        <w:t xml:space="preserve">Celkem činí </w:t>
      </w:r>
      <w:r w:rsidR="009672CD">
        <w:rPr>
          <w:rFonts w:ascii="Arial" w:hAnsi="Arial" w:cs="Arial"/>
          <w:spacing w:val="-4"/>
          <w:sz w:val="20"/>
          <w:szCs w:val="20"/>
        </w:rPr>
        <w:t>pachtovné</w:t>
      </w:r>
      <w:r w:rsidRPr="004824F0">
        <w:rPr>
          <w:rFonts w:ascii="Arial" w:hAnsi="Arial" w:cs="Arial"/>
          <w:spacing w:val="-4"/>
          <w:sz w:val="20"/>
          <w:szCs w:val="20"/>
        </w:rPr>
        <w:t xml:space="preserve"> po zvýšení </w:t>
      </w:r>
      <w:r w:rsidR="00831862">
        <w:rPr>
          <w:rFonts w:ascii="Arial" w:hAnsi="Arial" w:cs="Arial"/>
          <w:b/>
          <w:spacing w:val="-4"/>
          <w:sz w:val="20"/>
          <w:szCs w:val="20"/>
        </w:rPr>
        <w:t>52 863</w:t>
      </w:r>
      <w:r w:rsidR="00AE47FC" w:rsidRPr="004824F0">
        <w:rPr>
          <w:rFonts w:ascii="Arial" w:hAnsi="Arial" w:cs="Arial"/>
          <w:b/>
          <w:spacing w:val="-4"/>
          <w:sz w:val="20"/>
          <w:szCs w:val="20"/>
        </w:rPr>
        <w:t>,00</w:t>
      </w:r>
      <w:r w:rsidRPr="004824F0">
        <w:rPr>
          <w:rFonts w:ascii="Arial" w:hAnsi="Arial" w:cs="Arial"/>
          <w:b/>
          <w:spacing w:val="-4"/>
          <w:sz w:val="20"/>
          <w:szCs w:val="20"/>
        </w:rPr>
        <w:t xml:space="preserve"> Kč/ročně</w:t>
      </w:r>
      <w:r w:rsidRPr="004824F0">
        <w:rPr>
          <w:rFonts w:ascii="Arial" w:hAnsi="Arial" w:cs="Arial"/>
          <w:spacing w:val="-4"/>
          <w:sz w:val="20"/>
          <w:szCs w:val="20"/>
        </w:rPr>
        <w:t xml:space="preserve"> (slovy </w:t>
      </w:r>
      <w:r w:rsidR="00831862">
        <w:rPr>
          <w:rFonts w:ascii="Arial" w:hAnsi="Arial" w:cs="Arial"/>
          <w:b/>
          <w:spacing w:val="-4"/>
          <w:sz w:val="20"/>
          <w:szCs w:val="20"/>
        </w:rPr>
        <w:t>padesátdvatisíceosmsetšedesáttři</w:t>
      </w:r>
      <w:r w:rsidRPr="004824F0">
        <w:rPr>
          <w:rFonts w:ascii="Arial" w:hAnsi="Arial" w:cs="Arial"/>
          <w:b/>
          <w:spacing w:val="-2"/>
          <w:sz w:val="20"/>
          <w:szCs w:val="20"/>
        </w:rPr>
        <w:t xml:space="preserve"> korun</w:t>
      </w:r>
      <w:r w:rsidR="009672CD">
        <w:rPr>
          <w:rFonts w:ascii="Arial" w:hAnsi="Arial" w:cs="Arial"/>
          <w:b/>
          <w:spacing w:val="-2"/>
          <w:sz w:val="20"/>
          <w:szCs w:val="20"/>
        </w:rPr>
        <w:t>y</w:t>
      </w:r>
      <w:r w:rsidRPr="004824F0">
        <w:rPr>
          <w:rFonts w:ascii="Arial" w:hAnsi="Arial" w:cs="Arial"/>
          <w:b/>
          <w:spacing w:val="-2"/>
          <w:sz w:val="20"/>
          <w:szCs w:val="20"/>
        </w:rPr>
        <w:t xml:space="preserve"> česk</w:t>
      </w:r>
      <w:r w:rsidR="009672CD">
        <w:rPr>
          <w:rFonts w:ascii="Arial" w:hAnsi="Arial" w:cs="Arial"/>
          <w:b/>
          <w:spacing w:val="-2"/>
          <w:sz w:val="20"/>
          <w:szCs w:val="20"/>
        </w:rPr>
        <w:t>é</w:t>
      </w:r>
      <w:r w:rsidR="00AE47FC" w:rsidRPr="004824F0">
        <w:rPr>
          <w:rFonts w:ascii="Arial" w:hAnsi="Arial" w:cs="Arial"/>
          <w:spacing w:val="-2"/>
          <w:sz w:val="20"/>
          <w:szCs w:val="20"/>
        </w:rPr>
        <w:t>)</w:t>
      </w:r>
      <w:r w:rsidR="00AE47FC">
        <w:rPr>
          <w:rFonts w:ascii="Arial" w:hAnsi="Arial" w:cs="Arial"/>
          <w:sz w:val="20"/>
          <w:szCs w:val="20"/>
        </w:rPr>
        <w:t xml:space="preserve"> a je popr</w:t>
      </w:r>
      <w:r>
        <w:rPr>
          <w:rFonts w:ascii="Arial" w:hAnsi="Arial" w:cs="Arial"/>
          <w:sz w:val="20"/>
          <w:szCs w:val="20"/>
        </w:rPr>
        <w:t xml:space="preserve">vé splatné počínaje nejbližší platbou </w:t>
      </w:r>
      <w:r w:rsidR="00BC5483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>, tj. počínaje k 1. 10. 2018.</w:t>
      </w:r>
    </w:p>
    <w:p w14:paraId="00EEAB8A" w14:textId="121E6F3A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349DC110" w14:textId="77777777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7481841E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831862">
        <w:rPr>
          <w:rFonts w:ascii="Arial" w:hAnsi="Arial" w:cs="Arial"/>
          <w:sz w:val="20"/>
          <w:szCs w:val="20"/>
        </w:rPr>
        <w:t>72</w:t>
      </w:r>
      <w:r w:rsidR="005B48D1">
        <w:rPr>
          <w:rFonts w:ascii="Arial" w:hAnsi="Arial" w:cs="Arial"/>
          <w:sz w:val="20"/>
          <w:szCs w:val="20"/>
        </w:rPr>
        <w:t xml:space="preserve"> N </w:t>
      </w:r>
      <w:r w:rsidR="00BC5483">
        <w:rPr>
          <w:rFonts w:ascii="Arial" w:hAnsi="Arial" w:cs="Arial"/>
          <w:sz w:val="20"/>
          <w:szCs w:val="20"/>
        </w:rPr>
        <w:t>1</w:t>
      </w:r>
      <w:r w:rsidR="00831862">
        <w:rPr>
          <w:rFonts w:ascii="Arial" w:hAnsi="Arial" w:cs="Arial"/>
          <w:sz w:val="20"/>
          <w:szCs w:val="20"/>
        </w:rPr>
        <w:t>6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BC5483">
        <w:rPr>
          <w:rFonts w:ascii="Arial" w:hAnsi="Arial" w:cs="Arial"/>
          <w:sz w:val="20"/>
          <w:szCs w:val="20"/>
        </w:rPr>
        <w:t>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F48E8" w14:textId="3E944F2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5AAC9D06" w14:textId="77777777" w:rsidR="00CB4D18" w:rsidRDefault="00CB4D18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F56D2D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70E3CB83" w14:textId="7B793569" w:rsidR="006263ED" w:rsidRDefault="006263ED" w:rsidP="00BF6F82">
      <w:pPr>
        <w:jc w:val="both"/>
        <w:rPr>
          <w:rFonts w:ascii="Arial" w:hAnsi="Arial" w:cs="Arial"/>
          <w:sz w:val="20"/>
          <w:szCs w:val="20"/>
        </w:rPr>
      </w:pPr>
    </w:p>
    <w:p w14:paraId="255FF3A9" w14:textId="77777777" w:rsidR="006263ED" w:rsidRDefault="006263ED" w:rsidP="006263ED">
      <w:pPr>
        <w:jc w:val="both"/>
        <w:rPr>
          <w:rFonts w:ascii="Arial" w:hAnsi="Arial" w:cs="Arial"/>
          <w:b/>
          <w:sz w:val="20"/>
          <w:szCs w:val="20"/>
        </w:rPr>
      </w:pPr>
      <w:r w:rsidRPr="00E05C55">
        <w:rPr>
          <w:rFonts w:ascii="Arial" w:hAnsi="Arial" w:cs="Arial"/>
          <w:b/>
          <w:sz w:val="20"/>
          <w:szCs w:val="20"/>
        </w:rPr>
        <w:t>Příloha</w:t>
      </w:r>
    </w:p>
    <w:p w14:paraId="1990AAD3" w14:textId="02047204" w:rsidR="006263ED" w:rsidRPr="00E05C55" w:rsidRDefault="006263ED" w:rsidP="006263E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05C55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pis </w:t>
      </w:r>
      <w:r w:rsidR="00BC5483">
        <w:rPr>
          <w:rFonts w:ascii="Arial" w:hAnsi="Arial" w:cs="Arial"/>
          <w:sz w:val="20"/>
          <w:szCs w:val="20"/>
        </w:rPr>
        <w:t>pachtovní</w:t>
      </w:r>
      <w:r>
        <w:rPr>
          <w:rFonts w:ascii="Arial" w:hAnsi="Arial" w:cs="Arial"/>
          <w:sz w:val="20"/>
          <w:szCs w:val="20"/>
        </w:rPr>
        <w:t xml:space="preserve"> smlouvy</w:t>
      </w:r>
    </w:p>
    <w:p w14:paraId="597BA943" w14:textId="5F3E82E4" w:rsidR="00CB4D18" w:rsidRDefault="00CB4D18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C3058F7" w14:textId="77777777" w:rsidR="006263ED" w:rsidRDefault="006263ED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089C433" w14:textId="77777777" w:rsidR="00CB4D18" w:rsidRPr="00B86F50" w:rsidRDefault="00CB4D18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4480250" w14:textId="693A5685" w:rsidR="001055E6" w:rsidRPr="00ED562F" w:rsidRDefault="00ED562F" w:rsidP="009A1547">
      <w:pPr>
        <w:jc w:val="both"/>
        <w:rPr>
          <w:rFonts w:ascii="Arial" w:hAnsi="Arial" w:cs="Arial"/>
          <w:sz w:val="18"/>
          <w:szCs w:val="18"/>
        </w:rPr>
      </w:pPr>
      <w:r w:rsidRPr="00ED562F">
        <w:rPr>
          <w:rFonts w:ascii="Arial" w:hAnsi="Arial" w:cs="Arial"/>
          <w:sz w:val="18"/>
          <w:szCs w:val="18"/>
        </w:rPr>
        <w:t>z</w:t>
      </w:r>
      <w:r w:rsidR="001055E6" w:rsidRPr="00ED562F">
        <w:rPr>
          <w:rFonts w:ascii="Arial" w:hAnsi="Arial" w:cs="Arial"/>
          <w:sz w:val="18"/>
          <w:szCs w:val="18"/>
        </w:rPr>
        <w:t xml:space="preserve">a správnost: </w:t>
      </w:r>
      <w:r w:rsidR="007517CE">
        <w:rPr>
          <w:rFonts w:ascii="Arial" w:hAnsi="Arial" w:cs="Arial"/>
          <w:sz w:val="18"/>
          <w:szCs w:val="18"/>
        </w:rPr>
        <w:t>Bc. Beáta Glacová</w:t>
      </w:r>
    </w:p>
    <w:sectPr w:rsidR="001055E6" w:rsidRPr="00ED562F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0C66B9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79143F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263E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3186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79143F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263E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3186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B27215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C66B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C66B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B27215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C66B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C66B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0C66B9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66B9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28D8"/>
    <w:rsid w:val="000756E2"/>
    <w:rsid w:val="00081C35"/>
    <w:rsid w:val="00093CEC"/>
    <w:rsid w:val="000A2E54"/>
    <w:rsid w:val="000B4DBF"/>
    <w:rsid w:val="000C3927"/>
    <w:rsid w:val="000C66B9"/>
    <w:rsid w:val="000D357B"/>
    <w:rsid w:val="000E37FF"/>
    <w:rsid w:val="00101516"/>
    <w:rsid w:val="001055E6"/>
    <w:rsid w:val="00150F22"/>
    <w:rsid w:val="00171E3F"/>
    <w:rsid w:val="00174160"/>
    <w:rsid w:val="0020741F"/>
    <w:rsid w:val="00217AF0"/>
    <w:rsid w:val="00221D99"/>
    <w:rsid w:val="002277B0"/>
    <w:rsid w:val="00230BF8"/>
    <w:rsid w:val="00240FF3"/>
    <w:rsid w:val="00244125"/>
    <w:rsid w:val="002563D9"/>
    <w:rsid w:val="00270431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B4960"/>
    <w:rsid w:val="003D1E7E"/>
    <w:rsid w:val="003D205B"/>
    <w:rsid w:val="00431128"/>
    <w:rsid w:val="00454D4F"/>
    <w:rsid w:val="00456946"/>
    <w:rsid w:val="004824F0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263ED"/>
    <w:rsid w:val="006302F5"/>
    <w:rsid w:val="0063680D"/>
    <w:rsid w:val="00651AB1"/>
    <w:rsid w:val="006651CE"/>
    <w:rsid w:val="006B2C26"/>
    <w:rsid w:val="006B488D"/>
    <w:rsid w:val="006B5D76"/>
    <w:rsid w:val="006D490A"/>
    <w:rsid w:val="006E0BA3"/>
    <w:rsid w:val="00705D2B"/>
    <w:rsid w:val="0073640E"/>
    <w:rsid w:val="007517CE"/>
    <w:rsid w:val="00774150"/>
    <w:rsid w:val="007F25CC"/>
    <w:rsid w:val="00831862"/>
    <w:rsid w:val="0084471F"/>
    <w:rsid w:val="008632DE"/>
    <w:rsid w:val="00882ED3"/>
    <w:rsid w:val="008D1E15"/>
    <w:rsid w:val="008F5375"/>
    <w:rsid w:val="009161D8"/>
    <w:rsid w:val="00927DB5"/>
    <w:rsid w:val="0093029F"/>
    <w:rsid w:val="00931DF8"/>
    <w:rsid w:val="00966C7B"/>
    <w:rsid w:val="009672CD"/>
    <w:rsid w:val="009730FA"/>
    <w:rsid w:val="00997DE1"/>
    <w:rsid w:val="009A1547"/>
    <w:rsid w:val="009C54EE"/>
    <w:rsid w:val="009D1926"/>
    <w:rsid w:val="009D3C3D"/>
    <w:rsid w:val="00A02BFE"/>
    <w:rsid w:val="00A51C1B"/>
    <w:rsid w:val="00A56F55"/>
    <w:rsid w:val="00A74462"/>
    <w:rsid w:val="00AA4078"/>
    <w:rsid w:val="00AC793E"/>
    <w:rsid w:val="00AE47FC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C5483"/>
    <w:rsid w:val="00BF6F82"/>
    <w:rsid w:val="00C05024"/>
    <w:rsid w:val="00C16089"/>
    <w:rsid w:val="00C26948"/>
    <w:rsid w:val="00C4051E"/>
    <w:rsid w:val="00C45BBF"/>
    <w:rsid w:val="00C66408"/>
    <w:rsid w:val="00C73DE8"/>
    <w:rsid w:val="00C87A7E"/>
    <w:rsid w:val="00CB4D18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922A3"/>
    <w:rsid w:val="00ED0AE3"/>
    <w:rsid w:val="00ED562F"/>
    <w:rsid w:val="00EE6420"/>
    <w:rsid w:val="00EF1BF7"/>
    <w:rsid w:val="00F10A69"/>
    <w:rsid w:val="00F128E0"/>
    <w:rsid w:val="00F23A4B"/>
    <w:rsid w:val="00F605D8"/>
    <w:rsid w:val="00F90A12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D09FC-DB05-4D51-9036-34D11B3E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Bc.</cp:lastModifiedBy>
  <cp:revision>10</cp:revision>
  <cp:lastPrinted>2018-08-09T07:58:00Z</cp:lastPrinted>
  <dcterms:created xsi:type="dcterms:W3CDTF">2018-08-06T13:18:00Z</dcterms:created>
  <dcterms:modified xsi:type="dcterms:W3CDTF">2018-09-05T14:43:00Z</dcterms:modified>
</cp:coreProperties>
</file>