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46" w:rsidRDefault="00DE2BE8">
      <w:pPr>
        <w:pStyle w:val="Zkladntext30"/>
        <w:shd w:val="clear" w:color="auto" w:fill="auto"/>
        <w:spacing w:after="0" w:line="170" w:lineRule="exact"/>
        <w:ind w:left="2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92735" simplePos="0" relativeHeight="377487104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-3502025</wp:posOffset>
                </wp:positionV>
                <wp:extent cx="6752590" cy="3434715"/>
                <wp:effectExtent l="0" t="3175" r="127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2590" cy="343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70"/>
                              <w:gridCol w:w="5465"/>
                            </w:tblGrid>
                            <w:tr w:rsidR="0050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99"/>
                                <w:jc w:val="center"/>
                              </w:trPr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320" w:lineRule="exact"/>
                                  </w:pPr>
                                  <w:r>
                                    <w:rPr>
                                      <w:rStyle w:val="Zkladntext216pt"/>
                                    </w:rPr>
                                    <w:t>OBJEDNÁVKA</w:t>
                                  </w:r>
                                </w:p>
                              </w:tc>
                              <w:tc>
                                <w:tcPr>
                                  <w:tcW w:w="546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Číslo objednávky</w:t>
                                  </w:r>
                                </w:p>
                              </w:tc>
                            </w:tr>
                            <w:tr w:rsidR="0050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50"/>
                                <w:jc w:val="center"/>
                              </w:trPr>
                              <w:tc>
                                <w:tcPr>
                                  <w:tcW w:w="51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after="18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OBJEDNÁVAJÍCÍ:</w:t>
                                  </w:r>
                                </w:p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180" w:after="180" w:line="216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15. základní škola Plzeň, Terezie Brzkové 33-35, příspěvková organizace</w:t>
                                  </w:r>
                                </w:p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180" w:line="259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Terezie Brzkové 33 318 00 p|</w:t>
                                  </w:r>
                                  <w:r>
                                    <w:rPr>
                                      <w:rStyle w:val="Zkladntext285pt"/>
                                      <w:vertAlign w:val="subscript"/>
                                    </w:rPr>
                                    <w:t>z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t>eň 18</w:t>
                                  </w:r>
                                </w:p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209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IČ 68784619 DIČ CZ68784619 Tel.: </w:t>
                                  </w:r>
                                </w:p>
                                <w:p w:rsidR="00504846" w:rsidRDefault="00DE2BE8" w:rsidP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E-mail: </w:t>
                                  </w:r>
                                </w:p>
                              </w:tc>
                              <w:tc>
                                <w:tcPr>
                                  <w:tcW w:w="5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259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 xml:space="preserve">Útvar: 15. 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t>základní škola Číslo dokladu: 000060 Číslo smlouvy:</w:t>
                                  </w:r>
                                </w:p>
                              </w:tc>
                            </w:tr>
                            <w:tr w:rsidR="0050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26"/>
                                <w:jc w:val="center"/>
                              </w:trPr>
                              <w:tc>
                                <w:tcPr>
                                  <w:tcW w:w="517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4846" w:rsidRDefault="00504846"/>
                              </w:tc>
                              <w:tc>
                                <w:tcPr>
                                  <w:tcW w:w="5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after="180" w:line="230" w:lineRule="exact"/>
                                    <w:ind w:left="240"/>
                                  </w:pPr>
                                  <w:r>
                                    <w:rPr>
                                      <w:rStyle w:val="Zkladntext2115pt"/>
                                      <w:b w:val="0"/>
                                      <w:bCs w:val="0"/>
                                    </w:rPr>
                                    <w:t>DODAVATEL:</w:t>
                                  </w:r>
                                </w:p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180" w:after="120" w:line="230" w:lineRule="exact"/>
                                    <w:ind w:left="440"/>
                                  </w:pPr>
                                  <w:r>
                                    <w:rPr>
                                      <w:rStyle w:val="Zkladntext2115pt"/>
                                      <w:b w:val="0"/>
                                      <w:bCs w:val="0"/>
                                    </w:rPr>
                                    <w:t>MAXI Media s.r.o.</w:t>
                                  </w:r>
                                </w:p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120" w:line="338" w:lineRule="exact"/>
                                    <w:ind w:left="440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Západní 3 417 61 Bystřany</w:t>
                                  </w:r>
                                </w:p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274" w:lineRule="exact"/>
                                    <w:ind w:left="440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IČ: 28674804 DIČ:</w:t>
                                  </w:r>
                                </w:p>
                              </w:tc>
                            </w:tr>
                            <w:tr w:rsidR="0050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3"/>
                                <w:jc w:val="center"/>
                              </w:trPr>
                              <w:tc>
                                <w:tcPr>
                                  <w:tcW w:w="5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Datum pořízení: 30.7.2018</w:t>
                                  </w:r>
                                </w:p>
                              </w:tc>
                              <w:tc>
                                <w:tcPr>
                                  <w:tcW w:w="54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Dodá/ku převezme:</w:t>
                                  </w:r>
                                </w:p>
                              </w:tc>
                            </w:tr>
                            <w:tr w:rsidR="0050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  <w:jc w:val="center"/>
                              </w:trPr>
                              <w:tc>
                                <w:tcPr>
                                  <w:tcW w:w="51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Požadované datum dodání: 27.8.2018</w:t>
                                  </w:r>
                                </w:p>
                              </w:tc>
                              <w:tc>
                                <w:tcPr>
                                  <w:tcW w:w="546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E-mail pro fakturací:</w:t>
                                  </w:r>
                                </w:p>
                              </w:tc>
                            </w:tr>
                            <w:tr w:rsidR="0050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2"/>
                                <w:jc w:val="center"/>
                              </w:trPr>
                              <w:tc>
                                <w:tcPr>
                                  <w:tcW w:w="51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Požadovaný termín dodání:</w:t>
                                  </w:r>
                                </w:p>
                              </w:tc>
                              <w:tc>
                                <w:tcPr>
                                  <w:tcW w:w="546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Forma úhrady Platebním příkazem</w:t>
                                  </w:r>
                                </w:p>
                              </w:tc>
                            </w:tr>
                            <w:tr w:rsidR="0050484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jc w:val="center"/>
                              </w:trPr>
                              <w:tc>
                                <w:tcPr>
                                  <w:tcW w:w="1063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04846" w:rsidRDefault="00DE2BE8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Upřesnění objednávky:</w:t>
                                  </w:r>
                                </w:p>
                              </w:tc>
                            </w:tr>
                          </w:tbl>
                          <w:p w:rsidR="00504846" w:rsidRDefault="005048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-275.75pt;width:531.7pt;height:270.45pt;z-index:-125829376;visibility:visible;mso-wrap-style:square;mso-width-percent:0;mso-height-percent:0;mso-wrap-distance-left:5pt;mso-wrap-distance-top:0;mso-wrap-distance-right:23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YVrAIAAKo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70"/>
                        <w:gridCol w:w="5465"/>
                      </w:tblGrid>
                      <w:tr w:rsidR="0050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99"/>
                          <w:jc w:val="center"/>
                        </w:trPr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320" w:lineRule="exact"/>
                            </w:pPr>
                            <w:r>
                              <w:rPr>
                                <w:rStyle w:val="Zkladntext216pt"/>
                              </w:rPr>
                              <w:t>OBJEDNÁVKA</w:t>
                            </w:r>
                          </w:p>
                        </w:tc>
                        <w:tc>
                          <w:tcPr>
                            <w:tcW w:w="546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Číslo objednávky</w:t>
                            </w:r>
                          </w:p>
                        </w:tc>
                      </w:tr>
                      <w:tr w:rsidR="0050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50"/>
                          <w:jc w:val="center"/>
                        </w:trPr>
                        <w:tc>
                          <w:tcPr>
                            <w:tcW w:w="51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after="18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OBJEDNÁVAJÍCÍ:</w:t>
                            </w:r>
                          </w:p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180" w:after="180" w:line="216" w:lineRule="exact"/>
                            </w:pPr>
                            <w:r>
                              <w:rPr>
                                <w:rStyle w:val="Zkladntext285pt"/>
                              </w:rPr>
                              <w:t>15. základní škola Plzeň, Terezie Brzkové 33-35, příspěvková organizace</w:t>
                            </w:r>
                          </w:p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180" w:line="259" w:lineRule="exact"/>
                            </w:pPr>
                            <w:r>
                              <w:rPr>
                                <w:rStyle w:val="Zkladntext285pt"/>
                              </w:rPr>
                              <w:t>Terezie Brzkové 33 318 00 p|</w:t>
                            </w:r>
                            <w:r>
                              <w:rPr>
                                <w:rStyle w:val="Zkladntext285pt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rStyle w:val="Zkladntext285pt"/>
                              </w:rPr>
                              <w:t>eň 18</w:t>
                            </w:r>
                          </w:p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209" w:lineRule="exact"/>
                            </w:pPr>
                            <w:r>
                              <w:rPr>
                                <w:rStyle w:val="Zkladntext285pt"/>
                              </w:rPr>
                              <w:t xml:space="preserve">IČ 68784619 DIČ CZ68784619 Tel.: </w:t>
                            </w:r>
                          </w:p>
                          <w:p w:rsidR="00504846" w:rsidRDefault="00DE2BE8" w:rsidP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 xml:space="preserve">E-mail: </w:t>
                            </w:r>
                          </w:p>
                        </w:tc>
                        <w:tc>
                          <w:tcPr>
                            <w:tcW w:w="54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259" w:lineRule="exact"/>
                            </w:pPr>
                            <w:r>
                              <w:rPr>
                                <w:rStyle w:val="Zkladntext285pt"/>
                              </w:rPr>
                              <w:t xml:space="preserve">Útvar: 15. </w:t>
                            </w:r>
                            <w:r>
                              <w:rPr>
                                <w:rStyle w:val="Zkladntext285pt"/>
                              </w:rPr>
                              <w:t>základní škola Číslo dokladu: 000060 Číslo smlouvy:</w:t>
                            </w:r>
                          </w:p>
                        </w:tc>
                      </w:tr>
                      <w:tr w:rsidR="0050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26"/>
                          <w:jc w:val="center"/>
                        </w:trPr>
                        <w:tc>
                          <w:tcPr>
                            <w:tcW w:w="517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04846" w:rsidRDefault="00504846"/>
                        </w:tc>
                        <w:tc>
                          <w:tcPr>
                            <w:tcW w:w="54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after="180" w:line="230" w:lineRule="exact"/>
                              <w:ind w:left="240"/>
                            </w:pPr>
                            <w:r>
                              <w:rPr>
                                <w:rStyle w:val="Zkladntext2115pt"/>
                                <w:b w:val="0"/>
                                <w:bCs w:val="0"/>
                              </w:rPr>
                              <w:t>DODAVATEL:</w:t>
                            </w:r>
                          </w:p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180" w:after="120" w:line="230" w:lineRule="exact"/>
                              <w:ind w:left="440"/>
                            </w:pPr>
                            <w:r>
                              <w:rPr>
                                <w:rStyle w:val="Zkladntext2115pt"/>
                                <w:b w:val="0"/>
                                <w:bCs w:val="0"/>
                              </w:rPr>
                              <w:t>MAXI Media s.r.o.</w:t>
                            </w:r>
                          </w:p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120" w:line="338" w:lineRule="exact"/>
                              <w:ind w:left="440"/>
                            </w:pPr>
                            <w:r>
                              <w:rPr>
                                <w:rStyle w:val="Zkladntext210pt"/>
                              </w:rPr>
                              <w:t>Západní 3 417 61 Bystřany</w:t>
                            </w:r>
                          </w:p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274" w:lineRule="exact"/>
                              <w:ind w:left="440"/>
                            </w:pPr>
                            <w:r>
                              <w:rPr>
                                <w:rStyle w:val="Zkladntext210pt"/>
                              </w:rPr>
                              <w:t>IČ: 28674804 DIČ:</w:t>
                            </w:r>
                          </w:p>
                        </w:tc>
                      </w:tr>
                      <w:tr w:rsidR="0050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3"/>
                          <w:jc w:val="center"/>
                        </w:trPr>
                        <w:tc>
                          <w:tcPr>
                            <w:tcW w:w="51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Datum pořízení: 30.7.2018</w:t>
                            </w:r>
                          </w:p>
                        </w:tc>
                        <w:tc>
                          <w:tcPr>
                            <w:tcW w:w="54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Dodá/ku převezme:</w:t>
                            </w:r>
                          </w:p>
                        </w:tc>
                      </w:tr>
                      <w:tr w:rsidR="0050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  <w:jc w:val="center"/>
                        </w:trPr>
                        <w:tc>
                          <w:tcPr>
                            <w:tcW w:w="51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Požadované datum dodání: 27.8.2018</w:t>
                            </w:r>
                          </w:p>
                        </w:tc>
                        <w:tc>
                          <w:tcPr>
                            <w:tcW w:w="546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E-mail pro fakturací:</w:t>
                            </w:r>
                          </w:p>
                        </w:tc>
                      </w:tr>
                      <w:tr w:rsidR="0050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2"/>
                          <w:jc w:val="center"/>
                        </w:trPr>
                        <w:tc>
                          <w:tcPr>
                            <w:tcW w:w="51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Požadovaný termín dodání:</w:t>
                            </w:r>
                          </w:p>
                        </w:tc>
                        <w:tc>
                          <w:tcPr>
                            <w:tcW w:w="546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Forma úhrady Platebním příkazem</w:t>
                            </w:r>
                          </w:p>
                        </w:tc>
                      </w:tr>
                      <w:tr w:rsidR="0050484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jc w:val="center"/>
                        </w:trPr>
                        <w:tc>
                          <w:tcPr>
                            <w:tcW w:w="1063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04846" w:rsidRDefault="00DE2BE8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Upřesnění objednávky:</w:t>
                            </w:r>
                          </w:p>
                        </w:tc>
                      </w:tr>
                    </w:tbl>
                    <w:p w:rsidR="00504846" w:rsidRDefault="0050484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60705" distL="77470" distR="63500" simplePos="0" relativeHeight="377487105" behindDoc="1" locked="0" layoutInCell="1" allowOverlap="1">
                <wp:simplePos x="0" y="0"/>
                <wp:positionH relativeFrom="margin">
                  <wp:posOffset>4260850</wp:posOffset>
                </wp:positionH>
                <wp:positionV relativeFrom="paragraph">
                  <wp:posOffset>-34290</wp:posOffset>
                </wp:positionV>
                <wp:extent cx="2139950" cy="292100"/>
                <wp:effectExtent l="3175" t="3810" r="0" b="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46" w:rsidRDefault="00DE2BE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275"/>
                              </w:tabs>
                              <w:spacing w:after="0" w:line="230" w:lineRule="exact"/>
                            </w:pPr>
                            <w:r>
                              <w:rPr>
                                <w:rStyle w:val="Zkladntext3Exact"/>
                              </w:rPr>
                              <w:t>Množství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Cena celkem</w:t>
                            </w:r>
                          </w:p>
                          <w:p w:rsidR="00504846" w:rsidRDefault="00DE2BE8">
                            <w:pPr>
                              <w:pStyle w:val="Zkladntext4"/>
                              <w:shd w:val="clear" w:color="auto" w:fill="auto"/>
                              <w:tabs>
                                <w:tab w:val="left" w:pos="2656"/>
                              </w:tabs>
                              <w:ind w:left="640"/>
                            </w:pPr>
                            <w:r>
                              <w:t>1</w:t>
                            </w:r>
                            <w:r>
                              <w:rPr>
                                <w:rStyle w:val="Zkladntext4Calibri85ptExact"/>
                              </w:rPr>
                              <w:tab/>
                            </w:r>
                            <w:r>
                              <w:t>78</w:t>
                            </w:r>
                            <w:r>
                              <w:rPr>
                                <w:rStyle w:val="Zkladntext4Calibri85ptExact"/>
                              </w:rPr>
                              <w:t xml:space="preserve"> </w:t>
                            </w:r>
                            <w:r>
                              <w:t>678,00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5.5pt;margin-top:-2.7pt;width:168.5pt;height:23pt;z-index:-125829375;visibility:visible;mso-wrap-style:square;mso-width-percent:0;mso-height-percent:0;mso-wrap-distance-left:6.1pt;mso-wrap-distance-top:0;mso-wrap-distance-right:5pt;mso-wrap-distance-bottom:4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u9sQIAALA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" filled="f" stroked="f">
                <v:textbox style="mso-fit-shape-to-text:t" inset="0,0,0,0">
                  <w:txbxContent>
                    <w:p w:rsidR="00504846" w:rsidRDefault="00DE2BE8">
                      <w:pPr>
                        <w:pStyle w:val="Zkladntext30"/>
                        <w:shd w:val="clear" w:color="auto" w:fill="auto"/>
                        <w:tabs>
                          <w:tab w:val="left" w:pos="2275"/>
                        </w:tabs>
                        <w:spacing w:after="0" w:line="230" w:lineRule="exact"/>
                      </w:pPr>
                      <w:r>
                        <w:rPr>
                          <w:rStyle w:val="Zkladntext3Exact"/>
                        </w:rPr>
                        <w:t>Množství</w:t>
                      </w:r>
                      <w:r>
                        <w:rPr>
                          <w:rStyle w:val="Zkladntext3Exact"/>
                        </w:rPr>
                        <w:tab/>
                        <w:t>Cena celkem</w:t>
                      </w:r>
                    </w:p>
                    <w:p w:rsidR="00504846" w:rsidRDefault="00DE2BE8">
                      <w:pPr>
                        <w:pStyle w:val="Zkladntext4"/>
                        <w:shd w:val="clear" w:color="auto" w:fill="auto"/>
                        <w:tabs>
                          <w:tab w:val="left" w:pos="2656"/>
                        </w:tabs>
                        <w:ind w:left="640"/>
                      </w:pPr>
                      <w:r>
                        <w:t>1</w:t>
                      </w:r>
                      <w:r>
                        <w:rPr>
                          <w:rStyle w:val="Zkladntext4Calibri85ptExact"/>
                        </w:rPr>
                        <w:tab/>
                      </w:r>
                      <w:r>
                        <w:t>78</w:t>
                      </w:r>
                      <w:r>
                        <w:rPr>
                          <w:rStyle w:val="Zkladntext4Calibri85ptExact"/>
                        </w:rPr>
                        <w:t xml:space="preserve"> </w:t>
                      </w:r>
                      <w:r>
                        <w:t>678,00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1025" distB="120650" distL="1751330" distR="63500" simplePos="0" relativeHeight="377487106" behindDoc="1" locked="0" layoutInCell="1" allowOverlap="1">
                <wp:simplePos x="0" y="0"/>
                <wp:positionH relativeFrom="margin">
                  <wp:posOffset>5934710</wp:posOffset>
                </wp:positionH>
                <wp:positionV relativeFrom="paragraph">
                  <wp:posOffset>581025</wp:posOffset>
                </wp:positionV>
                <wp:extent cx="466090" cy="107950"/>
                <wp:effectExtent l="635" t="0" r="0" b="3175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46" w:rsidRDefault="00DE2BE8">
                            <w:pPr>
                              <w:pStyle w:val="Zkladntext4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t>78</w:t>
                            </w:r>
                            <w:r>
                              <w:rPr>
                                <w:rStyle w:val="Zkladntext4Calibri85ptExact"/>
                              </w:rPr>
                              <w:t xml:space="preserve"> </w:t>
                            </w:r>
                            <w:r>
                              <w:t>678,00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67.3pt;margin-top:45.75pt;width:36.7pt;height:8.5pt;z-index:-125829374;visibility:visible;mso-wrap-style:square;mso-width-percent:0;mso-height-percent:0;mso-wrap-distance-left:137.9pt;mso-wrap-distance-top:45.75pt;mso-wrap-distance-right:5pt;mso-wrap-distance-bottom: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J9Z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" filled="f" stroked="f">
                <v:textbox style="mso-fit-shape-to-text:t" inset="0,0,0,0">
                  <w:txbxContent>
                    <w:p w:rsidR="00504846" w:rsidRDefault="00DE2BE8">
                      <w:pPr>
                        <w:pStyle w:val="Zkladntext4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t>78</w:t>
                      </w:r>
                      <w:r>
                        <w:rPr>
                          <w:rStyle w:val="Zkladntext4Calibri85ptExact"/>
                        </w:rPr>
                        <w:t xml:space="preserve"> </w:t>
                      </w:r>
                      <w:r>
                        <w:t>678,00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Text položky</w:t>
      </w:r>
    </w:p>
    <w:p w:rsidR="00504846" w:rsidRDefault="00DE2BE8">
      <w:pPr>
        <w:pStyle w:val="Zkladntext30"/>
        <w:shd w:val="clear" w:color="auto" w:fill="auto"/>
        <w:spacing w:after="0" w:line="202" w:lineRule="exact"/>
        <w:ind w:left="2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57530" simplePos="0" relativeHeight="377487107" behindDoc="1" locked="0" layoutInCell="1" allowOverlap="1">
                <wp:simplePos x="0" y="0"/>
                <wp:positionH relativeFrom="margin">
                  <wp:posOffset>2907665</wp:posOffset>
                </wp:positionH>
                <wp:positionV relativeFrom="paragraph">
                  <wp:posOffset>694690</wp:posOffset>
                </wp:positionV>
                <wp:extent cx="3589020" cy="146050"/>
                <wp:effectExtent l="2540" t="0" r="0" b="381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46" w:rsidRDefault="00DE2BE8">
                            <w:pPr>
                              <w:pStyle w:val="Nadpis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4579"/>
                              </w:tabs>
                              <w:spacing w:line="170" w:lineRule="exact"/>
                            </w:pPr>
                            <w:bookmarkStart w:id="0" w:name="bookmark0"/>
                            <w:r>
                              <w:t>Celková ceno včetně DPH</w:t>
                            </w:r>
                            <w:r>
                              <w:rPr>
                                <w:rStyle w:val="Nadpis1NekurzvaExact"/>
                              </w:rPr>
                              <w:tab/>
                              <w:t>95 200,38 Kč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28.95pt;margin-top:54.7pt;width:282.6pt;height:11.5pt;z-index:-125829373;visibility:visible;mso-wrap-style:square;mso-width-percent:0;mso-height-percent:0;mso-wrap-distance-left:5pt;mso-wrap-distance-top:0;mso-wrap-distance-right:4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YEsQ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" filled="f" stroked="f">
                <v:textbox style="mso-fit-shape-to-text:t" inset="0,0,0,0">
                  <w:txbxContent>
                    <w:p w:rsidR="00504846" w:rsidRDefault="00DE2BE8">
                      <w:pPr>
                        <w:pStyle w:val="Nadpis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4579"/>
                        </w:tabs>
                        <w:spacing w:line="170" w:lineRule="exact"/>
                      </w:pPr>
                      <w:bookmarkStart w:id="1" w:name="bookmark0"/>
                      <w:r>
                        <w:t>Celková ceno včetně DPH</w:t>
                      </w:r>
                      <w:r>
                        <w:rPr>
                          <w:rStyle w:val="Nadpis1NekurzvaExact"/>
                        </w:rPr>
                        <w:tab/>
                        <w:t>95 200,38 Kč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Skákací panák, beruška, úhloměr 180</w:t>
      </w:r>
      <w:r>
        <w:rPr>
          <w:vertAlign w:val="superscript"/>
        </w:rPr>
        <w:t>=</w:t>
      </w:r>
      <w:r>
        <w:t>, úhloměr 90</w:t>
      </w:r>
      <w:r>
        <w:rPr>
          <w:vertAlign w:val="superscript"/>
        </w:rPr>
        <w:t>=</w:t>
      </w:r>
      <w:r>
        <w:t xml:space="preserve">, 3 x desky přírodopis (buňky, 2 x vývoj), </w:t>
      </w:r>
      <w:r>
        <w:t>ekologický koutek, 12 schodů přírodopis , 7 schodů pádové otázky, 24 schodů násobilka, 24 schodů nepravid.sl. Angličtina, 12 schodů vyjmenovaná slova, 3 schody hlásky, 12 schodů vzorce, 12 schodů chemie + práce a doprava.</w:t>
      </w:r>
    </w:p>
    <w:p w:rsidR="00504846" w:rsidRDefault="00DE2BE8">
      <w:pPr>
        <w:pStyle w:val="Nadpis20"/>
        <w:keepNext/>
        <w:keepLines/>
        <w:shd w:val="clear" w:color="auto" w:fill="auto"/>
        <w:spacing w:after="620" w:line="170" w:lineRule="exact"/>
      </w:pPr>
      <w:bookmarkStart w:id="2" w:name="bookmark1"/>
      <w:r>
        <w:t xml:space="preserve">Na faktuře vždy uveďte číslo této </w:t>
      </w:r>
      <w:r>
        <w:t>objednávky, jinak bude faktura vrácena zpět.</w:t>
      </w:r>
      <w:bookmarkEnd w:id="2"/>
    </w:p>
    <w:p w:rsidR="00504846" w:rsidRDefault="00DE2BE8">
      <w:pPr>
        <w:pStyle w:val="Zkladntext30"/>
        <w:shd w:val="clear" w:color="auto" w:fill="auto"/>
        <w:spacing w:after="80" w:line="170" w:lineRule="exact"/>
        <w:jc w:val="left"/>
      </w:pPr>
      <w:r>
        <w:t>Schválil:</w:t>
      </w:r>
    </w:p>
    <w:p w:rsidR="00504846" w:rsidRDefault="00DE2BE8">
      <w:pPr>
        <w:pStyle w:val="Zkladntext30"/>
        <w:shd w:val="clear" w:color="auto" w:fill="auto"/>
        <w:spacing w:after="446" w:line="17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73660" distB="19685" distL="63500" distR="63500" simplePos="0" relativeHeight="377487108" behindDoc="1" locked="0" layoutInCell="1" allowOverlap="1">
                <wp:simplePos x="0" y="0"/>
                <wp:positionH relativeFrom="margin">
                  <wp:posOffset>4608830</wp:posOffset>
                </wp:positionH>
                <wp:positionV relativeFrom="paragraph">
                  <wp:posOffset>-95250</wp:posOffset>
                </wp:positionV>
                <wp:extent cx="946150" cy="107950"/>
                <wp:effectExtent l="0" t="0" r="0" b="381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846" w:rsidRDefault="00DE2BE8">
                            <w:pPr>
                              <w:pStyle w:val="Zkladntext30"/>
                              <w:shd w:val="clear" w:color="auto" w:fill="auto"/>
                              <w:spacing w:after="0" w:line="17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2.9pt;margin-top:-7.5pt;width:74.5pt;height:8.5pt;z-index:-125829372;visibility:visible;mso-wrap-style:square;mso-width-percent:0;mso-height-percent:0;mso-wrap-distance-left:5pt;mso-wrap-distance-top:5.8pt;mso-wrap-distance-right:5pt;mso-wrap-distance-bottom: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" filled="f" stroked="f">
                <v:textbox style="mso-fit-shape-to-text:t" inset="0,0,0,0">
                  <w:txbxContent>
                    <w:p w:rsidR="00504846" w:rsidRDefault="00DE2BE8">
                      <w:pPr>
                        <w:pStyle w:val="Zkladntext30"/>
                        <w:shd w:val="clear" w:color="auto" w:fill="auto"/>
                        <w:spacing w:after="0" w:line="17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podpis 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Správce rozpočtu: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6084"/>
      </w:tblGrid>
      <w:tr w:rsidR="00504846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4846" w:rsidRDefault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0" w:after="60" w:line="170" w:lineRule="exact"/>
            </w:pPr>
            <w:r>
              <w:rPr>
                <w:rStyle w:val="Zkladntext285pt"/>
              </w:rPr>
              <w:t>Akceptace objednávky (přijetí nabídky):</w:t>
            </w:r>
          </w:p>
          <w:p w:rsidR="00504846" w:rsidRDefault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60" w:line="170" w:lineRule="exact"/>
            </w:pPr>
            <w:r>
              <w:rPr>
                <w:rStyle w:val="Zkladntext285pt"/>
              </w:rPr>
              <w:t>Tímto akceptujeme Vaši shora uvedenou objednávku.</w:t>
            </w:r>
          </w:p>
        </w:tc>
        <w:tc>
          <w:tcPr>
            <w:tcW w:w="60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04846" w:rsidRDefault="00504846">
            <w:pPr>
              <w:framePr w:w="106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04846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504846" w:rsidRDefault="00DE2BE8" w:rsidP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tabs>
                <w:tab w:val="left" w:leader="dot" w:pos="1058"/>
              </w:tabs>
              <w:spacing w:before="0" w:line="170" w:lineRule="exact"/>
              <w:jc w:val="both"/>
            </w:pPr>
            <w:r>
              <w:rPr>
                <w:rStyle w:val="Zkladntext285pt"/>
              </w:rPr>
              <w:t>Dne: 30.7.2018</w:t>
            </w:r>
          </w:p>
        </w:tc>
        <w:tc>
          <w:tcPr>
            <w:tcW w:w="608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4846" w:rsidRDefault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85pt"/>
              </w:rPr>
              <w:t>(jméno, příjmení a funkce osoby podepisující za dodavatele)</w:t>
            </w:r>
          </w:p>
        </w:tc>
      </w:tr>
      <w:tr w:rsidR="0050484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846" w:rsidRDefault="00504846">
            <w:pPr>
              <w:framePr w:w="106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846" w:rsidRDefault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0" w:line="170" w:lineRule="exact"/>
              <w:ind w:left="2400"/>
            </w:pPr>
            <w:r>
              <w:rPr>
                <w:rStyle w:val="Zkladntext285pt"/>
              </w:rPr>
              <w:t>(podpis)</w:t>
            </w:r>
          </w:p>
        </w:tc>
      </w:tr>
    </w:tbl>
    <w:p w:rsidR="00504846" w:rsidRDefault="00504846">
      <w:pPr>
        <w:framePr w:w="10620" w:wrap="notBeside" w:vAnchor="text" w:hAnchor="text" w:xAlign="center" w:y="1"/>
        <w:rPr>
          <w:sz w:val="2"/>
          <w:szCs w:val="2"/>
        </w:rPr>
      </w:pPr>
    </w:p>
    <w:p w:rsidR="00504846" w:rsidRDefault="00DE2BE8" w:rsidP="00DE2BE8">
      <w:pPr>
        <w:pStyle w:val="Zkladntext20"/>
        <w:shd w:val="clear" w:color="auto" w:fill="auto"/>
        <w:spacing w:before="1525"/>
      </w:pPr>
      <w:r>
        <w:t>Smluvní strany objednávky: objednatel a dodavatel pro účelytéto objednávky sjednávají ze :</w:t>
      </w:r>
    </w:p>
    <w:p w:rsidR="00504846" w:rsidRDefault="00DE2BE8">
      <w:pPr>
        <w:pStyle w:val="Zkladntext20"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left="200"/>
      </w:pPr>
      <w:r>
        <w:t xml:space="preserve">Dodavatel se zavazuje, že najím vydaných daňových dokladech bude uvádět pouze čísla bankovních účtů, která jsou správcem daně zveřejněna způsobe </w:t>
      </w:r>
      <w:r>
        <w:t>umožňujícím dálkový přístup (§98 písm. d) zákona č. 235/2004 Sb., o daní z přidá né hodnoty). V případě, že daňový doklad bude obsahovat jiný než takto zveřejněn«; účet, bude takovýto daňovýdoklad považován za neúplnýa objednatel vyzve dodavatele kjeho dop</w:t>
      </w:r>
      <w:r>
        <w:t>lnění. Do okamžiku doplnění si objednatel vyhrazuje právo neuskutečnit platbu na základě tohoto daňového dokladu“</w:t>
      </w:r>
    </w:p>
    <w:p w:rsidR="00504846" w:rsidRDefault="00DE2BE8">
      <w:pPr>
        <w:pStyle w:val="Zkladntext20"/>
        <w:numPr>
          <w:ilvl w:val="0"/>
          <w:numId w:val="1"/>
        </w:numPr>
        <w:shd w:val="clear" w:color="auto" w:fill="auto"/>
        <w:tabs>
          <w:tab w:val="left" w:pos="895"/>
        </w:tabs>
        <w:spacing w:before="0"/>
        <w:ind w:left="200"/>
      </w:pPr>
      <w:r>
        <w:t>V případě, že kdykoli před okamžikem uskutečnění platby ze strany objednatele na základě této objednávky bude o dodavateli správcem daně z při</w:t>
      </w:r>
      <w:r>
        <w:t>dá né hodnoty zveřejněna způsobem umožňujícím dálkový přístup skutečnost, že dodavatel je nespolehlivým plátcem (§106a zákona č.235/2004 Sb., o dani z přidá né hodnoty), má objednatel právo od okamžiku zveřejnění ponížit všechny platby dodavateli o přísluš</w:t>
      </w:r>
      <w:r>
        <w:t>nou částku DPH. Smluvní stranysi sjednávají, že takto dodavatel nevyplacené částky DPH odvede správci daně objednatel vsouladu s ustanovením §109a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2"/>
        <w:gridCol w:w="3319"/>
        <w:gridCol w:w="2138"/>
      </w:tblGrid>
      <w:tr w:rsidR="0050484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46" w:rsidRDefault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"/>
              </w:rPr>
              <w:t xml:space="preserve">Zpracováno systémem </w:t>
            </w:r>
            <w:r>
              <w:rPr>
                <w:rStyle w:val="Zkladntext285pt"/>
                <w:lang w:val="es-ES" w:eastAsia="es-ES" w:bidi="es-ES"/>
              </w:rPr>
              <w:t xml:space="preserve">HELIOS </w:t>
            </w:r>
            <w:r>
              <w:rPr>
                <w:rStyle w:val="Zkladntext285pt"/>
                <w:lang w:val="fr-FR" w:eastAsia="fr-FR" w:bidi="fr-FR"/>
              </w:rPr>
              <w:t>Orange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846" w:rsidRDefault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85pt"/>
              </w:rPr>
              <w:t>Objednávka:</w:t>
            </w:r>
          </w:p>
        </w:tc>
        <w:tc>
          <w:tcPr>
            <w:tcW w:w="2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846" w:rsidRDefault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85pt"/>
              </w:rPr>
              <w:t>Strana: 1/1</w:t>
            </w:r>
          </w:p>
        </w:tc>
      </w:tr>
      <w:tr w:rsidR="0050484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846" w:rsidRDefault="00504846">
            <w:pPr>
              <w:framePr w:w="106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846" w:rsidRDefault="00DE2BE8" w:rsidP="00DE2BE8">
            <w:pPr>
              <w:pStyle w:val="Zkladntext20"/>
              <w:framePr w:w="10620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85pt"/>
              </w:rPr>
              <w:t xml:space="preserve">Vystavil: </w:t>
            </w:r>
          </w:p>
        </w:tc>
        <w:tc>
          <w:tcPr>
            <w:tcW w:w="21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846" w:rsidRDefault="00504846">
            <w:pPr>
              <w:framePr w:w="106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4846" w:rsidRDefault="00504846">
      <w:pPr>
        <w:framePr w:w="10620" w:wrap="notBeside" w:vAnchor="text" w:hAnchor="text" w:xAlign="center" w:y="1"/>
        <w:rPr>
          <w:sz w:val="2"/>
          <w:szCs w:val="2"/>
        </w:rPr>
      </w:pPr>
    </w:p>
    <w:p w:rsidR="00504846" w:rsidRDefault="00504846" w:rsidP="00DE2BE8">
      <w:pPr>
        <w:rPr>
          <w:sz w:val="2"/>
          <w:szCs w:val="2"/>
        </w:rPr>
      </w:pPr>
      <w:bookmarkStart w:id="3" w:name="_GoBack"/>
      <w:bookmarkEnd w:id="3"/>
    </w:p>
    <w:sectPr w:rsidR="00504846">
      <w:pgSz w:w="12240" w:h="15840"/>
      <w:pgMar w:top="5641" w:right="403" w:bottom="142" w:left="7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E8" w:rsidRDefault="00DE2BE8">
      <w:r>
        <w:separator/>
      </w:r>
    </w:p>
  </w:endnote>
  <w:endnote w:type="continuationSeparator" w:id="0">
    <w:p w:rsidR="00DE2BE8" w:rsidRDefault="00DE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E8" w:rsidRDefault="00DE2BE8"/>
  </w:footnote>
  <w:footnote w:type="continuationSeparator" w:id="0">
    <w:p w:rsidR="00DE2BE8" w:rsidRDefault="00DE2B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24EB"/>
    <w:multiLevelType w:val="multilevel"/>
    <w:tmpl w:val="0ABC255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46"/>
    <w:rsid w:val="00504846"/>
    <w:rsid w:val="00D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6pt">
    <w:name w:val="Základní text (2) + 16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Calibri85ptExact">
    <w:name w:val="Základní text (4) + Calibri;8;5 pt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NekurzvaExact">
    <w:name w:val="Nadpis #1 + Ne kurzíva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560" w:line="187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0" w:lineRule="exact"/>
      <w:jc w:val="both"/>
    </w:pPr>
    <w:rPr>
      <w:sz w:val="15"/>
      <w:szCs w:val="15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 w:line="0" w:lineRule="atLeast"/>
      <w:outlineLvl w:val="1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DE2B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2BE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2B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2BE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6pt">
    <w:name w:val="Základní text (2) + 16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Calibri85ptExact">
    <w:name w:val="Základní text (4) + Calibri;8;5 pt Exact"/>
    <w:basedOn w:val="Zkladntext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NekurzvaExact">
    <w:name w:val="Nadpis #1 + Ne kurzíva Exact"/>
    <w:basedOn w:val="Nadpis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560" w:line="187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0" w:lineRule="exact"/>
      <w:jc w:val="both"/>
    </w:pPr>
    <w:rPr>
      <w:sz w:val="15"/>
      <w:szCs w:val="15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 w:line="0" w:lineRule="atLeast"/>
      <w:outlineLvl w:val="1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DE2B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2BE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E2B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2BE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62C2CAAD.dotm</Template>
  <TotalTime>3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</dc:creator>
  <cp:lastModifiedBy>Váňová Eva</cp:lastModifiedBy>
  <cp:revision>1</cp:revision>
  <dcterms:created xsi:type="dcterms:W3CDTF">2018-07-30T13:21:00Z</dcterms:created>
  <dcterms:modified xsi:type="dcterms:W3CDTF">2018-07-30T13:24:00Z</dcterms:modified>
</cp:coreProperties>
</file>