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129" w:type="dxa"/>
        <w:tblInd w:w="-8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06"/>
        <w:gridCol w:w="316"/>
        <w:gridCol w:w="1236"/>
        <w:gridCol w:w="38"/>
        <w:gridCol w:w="568"/>
        <w:gridCol w:w="1224"/>
        <w:gridCol w:w="524"/>
        <w:gridCol w:w="126"/>
        <w:gridCol w:w="1496"/>
        <w:gridCol w:w="707"/>
        <w:gridCol w:w="1695"/>
        <w:gridCol w:w="563"/>
        <w:gridCol w:w="4099"/>
        <w:gridCol w:w="5"/>
      </w:tblGrid>
      <w:tr w:rsidR="002C25A2">
        <w:trPr>
          <w:gridAfter w:val="1"/>
          <w:trHeight w:val="736"/>
        </w:trPr>
        <w:tc>
          <w:tcPr>
            <w:tcW w:w="628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A2" w:rsidRDefault="00DC1366">
            <w:pPr>
              <w:spacing w:after="0"/>
            </w:pPr>
            <w:bookmarkStart w:id="0" w:name="_GoBack"/>
            <w:bookmarkEnd w:id="0"/>
            <w:r>
              <w:rPr>
                <w:sz w:val="42"/>
              </w:rPr>
              <w:t>Potvrzení objednávky číslo</w:t>
            </w:r>
          </w:p>
        </w:tc>
        <w:tc>
          <w:tcPr>
            <w:tcW w:w="28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A2" w:rsidRDefault="00DC1366">
            <w:pPr>
              <w:spacing w:after="0"/>
              <w:ind w:left="319"/>
            </w:pPr>
            <w:r>
              <w:rPr>
                <w:sz w:val="36"/>
              </w:rPr>
              <w:t>ODI 802702</w:t>
            </w:r>
          </w:p>
        </w:tc>
      </w:tr>
      <w:tr w:rsidR="002C25A2">
        <w:trPr>
          <w:gridAfter w:val="1"/>
          <w:trHeight w:val="1148"/>
        </w:trPr>
        <w:tc>
          <w:tcPr>
            <w:tcW w:w="45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25A2" w:rsidRDefault="002C25A2">
            <w:pPr>
              <w:spacing w:after="0"/>
              <w:ind w:left="-1289" w:right="911"/>
            </w:pPr>
          </w:p>
          <w:tbl>
            <w:tblPr>
              <w:tblStyle w:val="TableGrid"/>
              <w:tblW w:w="3654" w:type="dxa"/>
              <w:tblInd w:w="0" w:type="dxa"/>
              <w:tblCellMar>
                <w:top w:w="41" w:type="dxa"/>
                <w:left w:w="10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359"/>
              <w:gridCol w:w="2295"/>
            </w:tblGrid>
            <w:tr w:rsidR="002C25A2">
              <w:trPr>
                <w:trHeight w:val="448"/>
              </w:trPr>
              <w:tc>
                <w:tcPr>
                  <w:tcW w:w="13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C25A2" w:rsidRDefault="00DC1366">
                  <w:pPr>
                    <w:spacing w:after="0"/>
                    <w:ind w:left="10"/>
                  </w:pPr>
                  <w:r>
                    <w:rPr>
                      <w:sz w:val="18"/>
                    </w:rPr>
                    <w:t>Císlo dokladu:</w:t>
                  </w:r>
                </w:p>
              </w:tc>
              <w:tc>
                <w:tcPr>
                  <w:tcW w:w="22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C25A2" w:rsidRDefault="002C25A2"/>
              </w:tc>
            </w:tr>
            <w:tr w:rsidR="002C25A2">
              <w:trPr>
                <w:trHeight w:val="695"/>
              </w:trPr>
              <w:tc>
                <w:tcPr>
                  <w:tcW w:w="13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C25A2" w:rsidRDefault="00DC1366">
                  <w:pPr>
                    <w:spacing w:after="0"/>
                  </w:pPr>
                  <w:r>
                    <w:rPr>
                      <w:sz w:val="18"/>
                    </w:rPr>
                    <w:t>Referent:</w:t>
                  </w:r>
                </w:p>
              </w:tc>
              <w:tc>
                <w:tcPr>
                  <w:tcW w:w="22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C25A2" w:rsidRDefault="002C25A2"/>
              </w:tc>
            </w:tr>
          </w:tbl>
          <w:p w:rsidR="002C25A2" w:rsidRDefault="002C25A2"/>
        </w:tc>
        <w:tc>
          <w:tcPr>
            <w:tcW w:w="45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25A2" w:rsidRDefault="002C25A2">
            <w:pPr>
              <w:spacing w:after="0"/>
              <w:ind w:left="-5855" w:right="10423"/>
            </w:pPr>
          </w:p>
          <w:tbl>
            <w:tblPr>
              <w:tblStyle w:val="TableGrid"/>
              <w:tblW w:w="3657" w:type="dxa"/>
              <w:tblInd w:w="911" w:type="dxa"/>
              <w:tblCellMar>
                <w:top w:w="46" w:type="dxa"/>
                <w:left w:w="89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841"/>
              <w:gridCol w:w="1816"/>
            </w:tblGrid>
            <w:tr w:rsidR="002C25A2">
              <w:trPr>
                <w:trHeight w:val="448"/>
              </w:trPr>
              <w:tc>
                <w:tcPr>
                  <w:tcW w:w="18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C25A2" w:rsidRDefault="00DC1366">
                  <w:pPr>
                    <w:spacing w:after="0"/>
                    <w:ind w:left="15"/>
                  </w:pPr>
                  <w:r>
                    <w:rPr>
                      <w:sz w:val="18"/>
                    </w:rPr>
                    <w:t>Datum potvrzení:</w:t>
                  </w:r>
                </w:p>
              </w:tc>
              <w:tc>
                <w:tcPr>
                  <w:tcW w:w="18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C25A2" w:rsidRDefault="00DC1366">
                  <w:pPr>
                    <w:spacing w:after="0"/>
                    <w:ind w:left="17"/>
                  </w:pPr>
                  <w:r>
                    <w:rPr>
                      <w:sz w:val="18"/>
                    </w:rPr>
                    <w:t>31.7.2018</w:t>
                  </w:r>
                </w:p>
              </w:tc>
            </w:tr>
            <w:tr w:rsidR="002C25A2">
              <w:trPr>
                <w:trHeight w:val="695"/>
              </w:trPr>
              <w:tc>
                <w:tcPr>
                  <w:tcW w:w="18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C25A2" w:rsidRDefault="00DC1366">
                  <w:pPr>
                    <w:spacing w:after="0"/>
                    <w:ind w:firstLine="10"/>
                  </w:pPr>
                  <w:r>
                    <w:rPr>
                      <w:sz w:val="18"/>
                    </w:rPr>
                    <w:t>Navržený termín plnění:</w:t>
                  </w:r>
                </w:p>
              </w:tc>
              <w:tc>
                <w:tcPr>
                  <w:tcW w:w="18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C25A2" w:rsidRDefault="00DC1366">
                  <w:pPr>
                    <w:spacing w:after="0"/>
                    <w:ind w:left="27"/>
                  </w:pPr>
                  <w:r>
                    <w:rPr>
                      <w:sz w:val="18"/>
                    </w:rPr>
                    <w:t>10.8.2018</w:t>
                  </w:r>
                </w:p>
              </w:tc>
            </w:tr>
          </w:tbl>
          <w:p w:rsidR="002C25A2" w:rsidRDefault="002C25A2"/>
        </w:tc>
      </w:tr>
      <w:tr w:rsidR="002C25A2">
        <w:trPr>
          <w:gridAfter w:val="1"/>
          <w:trHeight w:val="3671"/>
        </w:trPr>
        <w:tc>
          <w:tcPr>
            <w:tcW w:w="45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25A2" w:rsidRDefault="002C25A2">
            <w:pPr>
              <w:spacing w:after="0"/>
              <w:ind w:left="-1285" w:right="914"/>
            </w:pPr>
          </w:p>
          <w:tbl>
            <w:tblPr>
              <w:tblStyle w:val="TableGrid"/>
              <w:tblW w:w="3657" w:type="dxa"/>
              <w:tblInd w:w="0" w:type="dxa"/>
              <w:tblCellMar>
                <w:top w:w="41" w:type="dxa"/>
                <w:left w:w="104" w:type="dxa"/>
                <w:bottom w:w="0" w:type="dxa"/>
                <w:right w:w="2209" w:type="dxa"/>
              </w:tblCellMar>
              <w:tblLook w:val="04A0" w:firstRow="1" w:lastRow="0" w:firstColumn="1" w:lastColumn="0" w:noHBand="0" w:noVBand="1"/>
            </w:tblPr>
            <w:tblGrid>
              <w:gridCol w:w="3657"/>
            </w:tblGrid>
            <w:tr w:rsidR="002C25A2">
              <w:trPr>
                <w:trHeight w:val="448"/>
              </w:trPr>
              <w:tc>
                <w:tcPr>
                  <w:tcW w:w="36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C25A2" w:rsidRDefault="00DC1366">
                  <w:pPr>
                    <w:spacing w:after="0"/>
                  </w:pPr>
                  <w:r>
                    <w:rPr>
                      <w:sz w:val="18"/>
                    </w:rPr>
                    <w:t>Dodavatel:</w:t>
                  </w:r>
                </w:p>
              </w:tc>
            </w:tr>
            <w:tr w:rsidR="002C25A2">
              <w:trPr>
                <w:trHeight w:val="3216"/>
              </w:trPr>
              <w:tc>
                <w:tcPr>
                  <w:tcW w:w="36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C25A2" w:rsidRDefault="00DC1366">
                  <w:pPr>
                    <w:spacing w:after="222"/>
                    <w:ind w:left="5"/>
                  </w:pPr>
                  <w:r>
                    <w:rPr>
                      <w:sz w:val="18"/>
                    </w:rPr>
                    <w:t>LABICOMs.r.0.</w:t>
                  </w:r>
                </w:p>
                <w:p w:rsidR="002C25A2" w:rsidRDefault="00DC1366">
                  <w:pPr>
                    <w:spacing w:after="201"/>
                    <w:ind w:left="5"/>
                  </w:pPr>
                  <w:r>
                    <w:rPr>
                      <w:sz w:val="18"/>
                    </w:rPr>
                    <w:t>Šlechtitelů 19</w:t>
                  </w:r>
                </w:p>
                <w:p w:rsidR="002C25A2" w:rsidRDefault="00DC1366">
                  <w:pPr>
                    <w:spacing w:after="0" w:line="538" w:lineRule="auto"/>
                    <w:ind w:left="10" w:firstLine="15"/>
                    <w:jc w:val="both"/>
                  </w:pPr>
                  <w:r>
                    <w:rPr>
                      <w:sz w:val="18"/>
                    </w:rPr>
                    <w:t>783 71 Olomouc Česká republika</w:t>
                  </w:r>
                </w:p>
                <w:p w:rsidR="002C25A2" w:rsidRDefault="00DC1366">
                  <w:pPr>
                    <w:spacing w:after="147"/>
                  </w:pPr>
                  <w:r>
                    <w:rPr>
                      <w:sz w:val="18"/>
                    </w:rPr>
                    <w:t>lč: 25876856</w:t>
                  </w:r>
                </w:p>
                <w:p w:rsidR="002C25A2" w:rsidRDefault="00DC1366">
                  <w:pPr>
                    <w:spacing w:after="0"/>
                    <w:ind w:left="5"/>
                  </w:pPr>
                  <w:r>
                    <w:rPr>
                      <w:sz w:val="18"/>
                    </w:rPr>
                    <w:t>DIČ: CZ25876856</w:t>
                  </w:r>
                </w:p>
              </w:tc>
            </w:tr>
          </w:tbl>
          <w:p w:rsidR="002C25A2" w:rsidRDefault="002C25A2"/>
        </w:tc>
        <w:tc>
          <w:tcPr>
            <w:tcW w:w="45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25A2" w:rsidRDefault="002C25A2">
            <w:pPr>
              <w:spacing w:after="0"/>
              <w:ind w:left="-5855" w:right="10433"/>
            </w:pPr>
          </w:p>
          <w:tbl>
            <w:tblPr>
              <w:tblStyle w:val="TableGrid"/>
              <w:tblW w:w="3664" w:type="dxa"/>
              <w:tblInd w:w="914" w:type="dxa"/>
              <w:tblCellMar>
                <w:top w:w="41" w:type="dxa"/>
                <w:left w:w="97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664"/>
            </w:tblGrid>
            <w:tr w:rsidR="002C25A2">
              <w:trPr>
                <w:trHeight w:val="450"/>
              </w:trPr>
              <w:tc>
                <w:tcPr>
                  <w:tcW w:w="36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C25A2" w:rsidRDefault="00DC1366">
                  <w:pPr>
                    <w:spacing w:after="0"/>
                    <w:ind w:left="10"/>
                  </w:pPr>
                  <w:r>
                    <w:rPr>
                      <w:sz w:val="18"/>
                    </w:rPr>
                    <w:t>Odběratel:</w:t>
                  </w:r>
                </w:p>
              </w:tc>
            </w:tr>
            <w:tr w:rsidR="002C25A2">
              <w:trPr>
                <w:trHeight w:val="3215"/>
              </w:trPr>
              <w:tc>
                <w:tcPr>
                  <w:tcW w:w="36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C25A2" w:rsidRDefault="00DC1366">
                  <w:pPr>
                    <w:spacing w:after="123"/>
                  </w:pPr>
                  <w:r>
                    <w:rPr>
                      <w:sz w:val="20"/>
                    </w:rPr>
                    <w:t>Zdravotní ústav se sídlem v USM nad Labem</w:t>
                  </w:r>
                </w:p>
                <w:p w:rsidR="002C25A2" w:rsidRDefault="00DC1366">
                  <w:pPr>
                    <w:spacing w:after="179"/>
                    <w:ind w:left="5"/>
                  </w:pPr>
                  <w:r>
                    <w:rPr>
                      <w:sz w:val="16"/>
                    </w:rPr>
                    <w:t>Sídlo: Afoskevská 1531/15, 400 OI Ústí nad Labem</w:t>
                  </w:r>
                </w:p>
                <w:p w:rsidR="002C25A2" w:rsidRDefault="00DC1366">
                  <w:pPr>
                    <w:tabs>
                      <w:tab w:val="center" w:pos="2224"/>
                    </w:tabs>
                    <w:spacing w:after="216"/>
                  </w:pPr>
                  <w:r>
                    <w:rPr>
                      <w:sz w:val="16"/>
                    </w:rPr>
                    <w:t>IČ 7100936/</w:t>
                  </w:r>
                  <w:r>
                    <w:rPr>
                      <w:sz w:val="16"/>
                    </w:rPr>
                    <w:tab/>
                    <w:t>DIČ cz71009361</w:t>
                  </w:r>
                </w:p>
                <w:p w:rsidR="002C25A2" w:rsidRDefault="00DC1366">
                  <w:pPr>
                    <w:spacing w:after="0"/>
                    <w:ind w:left="10"/>
                  </w:pPr>
                  <w:r>
                    <w:rPr>
                      <w:sz w:val="20"/>
                    </w:rPr>
                    <w:t>Místo plnění:</w:t>
                  </w:r>
                </w:p>
              </w:tc>
            </w:tr>
          </w:tbl>
          <w:p w:rsidR="002C25A2" w:rsidRDefault="002C25A2"/>
        </w:tc>
      </w:tr>
      <w:tr w:rsidR="002C25A2">
        <w:trPr>
          <w:gridAfter w:val="1"/>
          <w:trHeight w:val="453"/>
        </w:trPr>
        <w:tc>
          <w:tcPr>
            <w:tcW w:w="3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A2" w:rsidRDefault="00DC1366">
            <w:pPr>
              <w:spacing w:after="0"/>
              <w:ind w:left="25"/>
            </w:pPr>
            <w:r>
              <w:rPr>
                <w:sz w:val="18"/>
              </w:rPr>
              <w:t>Platební údaje:</w:t>
            </w:r>
          </w:p>
        </w:tc>
        <w:tc>
          <w:tcPr>
            <w:tcW w:w="1828" w:type="dxa"/>
            <w:gridSpan w:val="4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25A2" w:rsidRDefault="002C25A2"/>
        </w:tc>
        <w:tc>
          <w:tcPr>
            <w:tcW w:w="367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A2" w:rsidRDefault="00DC1366">
            <w:pPr>
              <w:spacing w:after="0"/>
              <w:ind w:left="20"/>
            </w:pPr>
            <w:r>
              <w:rPr>
                <w:sz w:val="18"/>
              </w:rPr>
              <w:t>Obc/łodní údaje.'</w:t>
            </w:r>
          </w:p>
        </w:tc>
      </w:tr>
      <w:tr w:rsidR="002C25A2">
        <w:trPr>
          <w:gridAfter w:val="1"/>
          <w:trHeight w:val="931"/>
        </w:trPr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A2" w:rsidRDefault="00DC1366">
            <w:pPr>
              <w:spacing w:after="0"/>
              <w:ind w:left="20"/>
            </w:pPr>
            <w:r>
              <w:rPr>
                <w:sz w:val="18"/>
              </w:rPr>
              <w:t>Zlisob úhrady:</w:t>
            </w:r>
          </w:p>
        </w:tc>
        <w:tc>
          <w:tcPr>
            <w:tcW w:w="21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A2" w:rsidRDefault="00DC1366">
            <w:pPr>
              <w:spacing w:after="0"/>
              <w:ind w:left="11" w:right="15" w:firstLine="5"/>
              <w:jc w:val="both"/>
            </w:pPr>
            <w:r>
              <w:rPr>
                <w:sz w:val="18"/>
              </w:rPr>
              <w:t>Bankovnún převodem na základě daňového dokladu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25A2" w:rsidRDefault="002C25A2"/>
        </w:tc>
        <w:tc>
          <w:tcPr>
            <w:tcW w:w="17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A2" w:rsidRDefault="00DC1366">
            <w:pPr>
              <w:spacing w:after="0"/>
              <w:ind w:left="10"/>
            </w:pPr>
            <w:r>
              <w:rPr>
                <w:sz w:val="18"/>
              </w:rPr>
              <w:t>Způsob dodání:</w:t>
            </w:r>
          </w:p>
        </w:tc>
        <w:tc>
          <w:tcPr>
            <w:tcW w:w="1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A2" w:rsidRDefault="002C25A2"/>
        </w:tc>
      </w:tr>
      <w:tr w:rsidR="002C25A2">
        <w:trPr>
          <w:gridAfter w:val="1"/>
          <w:trHeight w:val="684"/>
        </w:trPr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A2" w:rsidRDefault="00DC1366">
            <w:pPr>
              <w:spacing w:after="0"/>
              <w:ind w:left="15"/>
            </w:pPr>
            <w:r>
              <w:rPr>
                <w:sz w:val="18"/>
              </w:rPr>
              <w:t>Splatnost:</w:t>
            </w:r>
          </w:p>
        </w:tc>
        <w:tc>
          <w:tcPr>
            <w:tcW w:w="21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A2" w:rsidRDefault="002C25A2"/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25A2" w:rsidRDefault="002C25A2"/>
        </w:tc>
        <w:tc>
          <w:tcPr>
            <w:tcW w:w="17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A2" w:rsidRDefault="00DC1366">
            <w:pPr>
              <w:spacing w:after="0"/>
              <w:ind w:firstLine="10"/>
            </w:pPr>
            <w:r>
              <w:rPr>
                <w:sz w:val="18"/>
              </w:rPr>
              <w:t>Smluvní pokuta za pozdní dodání:</w:t>
            </w:r>
          </w:p>
        </w:tc>
        <w:tc>
          <w:tcPr>
            <w:tcW w:w="1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A2" w:rsidRDefault="002C25A2"/>
        </w:tc>
      </w:tr>
      <w:tr w:rsidR="002C25A2">
        <w:trPr>
          <w:gridAfter w:val="1"/>
          <w:trHeight w:val="451"/>
        </w:trPr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A2" w:rsidRDefault="00DC1366">
            <w:pPr>
              <w:spacing w:after="0"/>
              <w:ind w:left="36"/>
            </w:pPr>
            <w:r>
              <w:rPr>
                <w:sz w:val="18"/>
              </w:rPr>
              <w:t>Urok z prodlení:</w:t>
            </w:r>
          </w:p>
        </w:tc>
        <w:tc>
          <w:tcPr>
            <w:tcW w:w="21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A2" w:rsidRDefault="00DC1366">
            <w:pPr>
              <w:spacing w:after="0"/>
              <w:ind w:left="627"/>
            </w:pPr>
            <w:r>
              <w:rPr>
                <w:sz w:val="18"/>
              </w:rPr>
              <w:t>vl. 351/2013 Sb.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C25A2" w:rsidRDefault="002C25A2"/>
        </w:tc>
        <w:tc>
          <w:tcPr>
            <w:tcW w:w="17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A2" w:rsidRDefault="00DC1366">
            <w:pPr>
              <w:spacing w:after="0"/>
              <w:ind w:left="25"/>
            </w:pPr>
            <w:r>
              <w:rPr>
                <w:sz w:val="18"/>
              </w:rPr>
              <w:t>Ostatní:</w:t>
            </w:r>
          </w:p>
        </w:tc>
        <w:tc>
          <w:tcPr>
            <w:tcW w:w="1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A2" w:rsidRDefault="002C25A2"/>
        </w:tc>
      </w:tr>
      <w:tr w:rsidR="002C25A2">
        <w:tblPrEx>
          <w:tblCellMar>
            <w:top w:w="29" w:type="dxa"/>
            <w:right w:w="92" w:type="dxa"/>
          </w:tblCellMar>
        </w:tblPrEx>
        <w:trPr>
          <w:trHeight w:val="448"/>
        </w:trPr>
        <w:tc>
          <w:tcPr>
            <w:tcW w:w="182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A2" w:rsidRDefault="00DC1366">
            <w:pPr>
              <w:spacing w:after="218"/>
              <w:ind w:left="109"/>
            </w:pPr>
            <w:r>
              <w:rPr>
                <w:sz w:val="20"/>
              </w:rPr>
              <w:t>Cena:</w:t>
            </w:r>
          </w:p>
          <w:p w:rsidR="002C25A2" w:rsidRDefault="00DC1366">
            <w:pPr>
              <w:spacing w:after="0"/>
              <w:ind w:left="119"/>
            </w:pPr>
            <w:r>
              <w:rPr>
                <w:sz w:val="18"/>
              </w:rPr>
              <w:t>*)</w:t>
            </w:r>
          </w:p>
        </w:tc>
        <w:tc>
          <w:tcPr>
            <w:tcW w:w="1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A2" w:rsidRDefault="00DC1366">
            <w:pPr>
              <w:spacing w:after="0"/>
              <w:ind w:left="104"/>
            </w:pPr>
            <w:r>
              <w:rPr>
                <w:sz w:val="18"/>
              </w:rPr>
              <w:t>bez DPH (Kč)</w:t>
            </w:r>
          </w:p>
        </w:tc>
        <w:tc>
          <w:tcPr>
            <w:tcW w:w="1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C25A2" w:rsidRDefault="00DC1366">
            <w:pPr>
              <w:spacing w:after="0"/>
              <w:ind w:left="108"/>
            </w:pPr>
            <w:r>
              <w:rPr>
                <w:sz w:val="20"/>
              </w:rPr>
              <w:t>sazba DPH (%)</w:t>
            </w:r>
          </w:p>
        </w:tc>
        <w:tc>
          <w:tcPr>
            <w:tcW w:w="28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C25A2" w:rsidRDefault="002C25A2"/>
        </w:tc>
        <w:tc>
          <w:tcPr>
            <w:tcW w:w="10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C25A2" w:rsidRDefault="00DC1366">
            <w:pPr>
              <w:spacing w:after="0"/>
              <w:ind w:left="107"/>
            </w:pPr>
            <w:r>
              <w:rPr>
                <w:sz w:val="18"/>
              </w:rPr>
              <w:t>DPH (Kč)</w:t>
            </w:r>
          </w:p>
        </w:tc>
        <w:tc>
          <w:tcPr>
            <w:tcW w:w="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C25A2" w:rsidRDefault="002C25A2"/>
        </w:tc>
        <w:tc>
          <w:tcPr>
            <w:tcW w:w="1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A2" w:rsidRDefault="00DC1366">
            <w:pPr>
              <w:spacing w:after="0"/>
              <w:ind w:left="112"/>
            </w:pPr>
            <w:r>
              <w:rPr>
                <w:sz w:val="18"/>
              </w:rPr>
              <w:t>s DPH (Kč)</w:t>
            </w:r>
          </w:p>
        </w:tc>
      </w:tr>
      <w:tr w:rsidR="002C25A2">
        <w:tblPrEx>
          <w:tblCellMar>
            <w:top w:w="29" w:type="dxa"/>
            <w:right w:w="92" w:type="dxa"/>
          </w:tblCellMar>
        </w:tblPrEx>
        <w:trPr>
          <w:trHeight w:val="453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A2" w:rsidRDefault="002C25A2"/>
        </w:tc>
        <w:tc>
          <w:tcPr>
            <w:tcW w:w="1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A2" w:rsidRDefault="00DC1366">
            <w:pPr>
              <w:spacing w:after="0"/>
              <w:ind w:right="10"/>
              <w:jc w:val="right"/>
            </w:pPr>
            <w:r>
              <w:rPr>
                <w:sz w:val="18"/>
              </w:rPr>
              <w:t>51 987,73</w:t>
            </w:r>
          </w:p>
        </w:tc>
        <w:tc>
          <w:tcPr>
            <w:tcW w:w="1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C25A2" w:rsidRDefault="002C25A2"/>
        </w:tc>
        <w:tc>
          <w:tcPr>
            <w:tcW w:w="28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C25A2" w:rsidRDefault="00DC1366">
            <w:pPr>
              <w:spacing w:after="0"/>
            </w:pPr>
            <w:r>
              <w:rPr>
                <w:sz w:val="20"/>
              </w:rPr>
              <w:t>21</w:t>
            </w:r>
          </w:p>
        </w:tc>
        <w:tc>
          <w:tcPr>
            <w:tcW w:w="10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C25A2" w:rsidRDefault="002C25A2"/>
        </w:tc>
        <w:tc>
          <w:tcPr>
            <w:tcW w:w="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C25A2" w:rsidRDefault="00DC1366">
            <w:pPr>
              <w:spacing w:after="0"/>
            </w:pPr>
            <w:r>
              <w:rPr>
                <w:sz w:val="20"/>
              </w:rPr>
              <w:t>10 917,27</w:t>
            </w:r>
          </w:p>
        </w:tc>
        <w:tc>
          <w:tcPr>
            <w:tcW w:w="1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A2" w:rsidRDefault="00DC1366">
            <w:pPr>
              <w:spacing w:after="0"/>
              <w:ind w:right="3"/>
              <w:jc w:val="right"/>
            </w:pPr>
            <w:r>
              <w:rPr>
                <w:sz w:val="18"/>
              </w:rPr>
              <w:t>62 905,00</w:t>
            </w:r>
          </w:p>
        </w:tc>
      </w:tr>
    </w:tbl>
    <w:p w:rsidR="002C25A2" w:rsidRDefault="00DC1366">
      <w:pPr>
        <w:spacing w:after="212" w:line="228" w:lineRule="auto"/>
        <w:ind w:left="-10" w:right="-15" w:hanging="5"/>
      </w:pPr>
      <w:r>
        <w:rPr>
          <w:sz w:val="20"/>
        </w:rPr>
        <w:t xml:space="preserve">Akceptujeme objednávku v souladu s ustanovením S 1740 zákona č, 89/2012 Sb. s doplněním podstatně </w:t>
      </w:r>
      <w:r>
        <w:rPr>
          <w:sz w:val="20"/>
        </w:rPr>
        <w:t>neměnícím podmínky objednávky.</w:t>
      </w:r>
    </w:p>
    <w:p w:rsidR="002C25A2" w:rsidRDefault="00DC1366">
      <w:pPr>
        <w:spacing w:after="212" w:line="228" w:lineRule="auto"/>
        <w:ind w:left="-10" w:right="-15" w:hanging="5"/>
      </w:pPr>
      <w:r>
        <w:rPr>
          <w:sz w:val="20"/>
        </w:rPr>
        <w:t xml:space="preserve">Bereme na vědomí a souhlasíme s uveřejněním smlouvy (s hodnotou nad 50 tis Kč) v registru smluv zřízeném </w:t>
      </w:r>
      <w:r>
        <w:rPr>
          <w:sz w:val="20"/>
        </w:rPr>
        <w:t>podle zák. č. 340/2015 Sb.</w:t>
      </w:r>
    </w:p>
    <w:tbl>
      <w:tblPr>
        <w:tblStyle w:val="TableGrid"/>
        <w:tblW w:w="9179" w:type="dxa"/>
        <w:tblInd w:w="-103" w:type="dxa"/>
        <w:tblCellMar>
          <w:top w:w="17" w:type="dxa"/>
          <w:left w:w="11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89"/>
        <w:gridCol w:w="3499"/>
        <w:gridCol w:w="1022"/>
        <w:gridCol w:w="3569"/>
      </w:tblGrid>
      <w:tr w:rsidR="002C25A2">
        <w:trPr>
          <w:trHeight w:val="450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A2" w:rsidRDefault="00DC1366">
            <w:pPr>
              <w:spacing w:after="0"/>
              <w:ind w:left="23"/>
            </w:pPr>
            <w:r>
              <w:rPr>
                <w:sz w:val="16"/>
              </w:rPr>
              <w:t>Vystavil: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A2" w:rsidRDefault="00DC1366">
            <w:pPr>
              <w:spacing w:after="0"/>
              <w:ind w:left="13"/>
            </w:pPr>
            <w:r>
              <w:rPr>
                <w:sz w:val="18"/>
              </w:rPr>
              <w:t>Veronika Urbanová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A2" w:rsidRDefault="00DC1366">
            <w:pPr>
              <w:spacing w:after="0"/>
            </w:pPr>
            <w:r>
              <w:rPr>
                <w:sz w:val="18"/>
              </w:rPr>
              <w:t>Podpis:</w:t>
            </w:r>
          </w:p>
        </w:tc>
        <w:tc>
          <w:tcPr>
            <w:tcW w:w="3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A2" w:rsidRDefault="00DC1366">
            <w:pPr>
              <w:tabs>
                <w:tab w:val="center" w:pos="1373"/>
              </w:tabs>
              <w:spacing w:after="0"/>
            </w:pPr>
            <w:r>
              <w:rPr>
                <w:sz w:val="16"/>
              </w:rPr>
              <w:t>*)</w:t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707734" cy="248847"/>
                  <wp:effectExtent l="0" t="0" r="0" b="0"/>
                  <wp:docPr id="2640" name="Picture 2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0" name="Picture 26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734" cy="248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25A2" w:rsidRDefault="00DC1366">
      <w:pPr>
        <w:spacing w:after="347"/>
        <w:ind w:left="25"/>
      </w:pPr>
      <w:r>
        <w:rPr>
          <w:noProof/>
        </w:rPr>
        <w:drawing>
          <wp:inline distT="0" distB="0" distL="0" distR="0">
            <wp:extent cx="113108" cy="106648"/>
            <wp:effectExtent l="0" t="0" r="0" b="0"/>
            <wp:docPr id="2697" name="Picture 26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7" name="Picture 269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108" cy="10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Podbarvená pole k povinnému vyplnění</w:t>
      </w:r>
    </w:p>
    <w:p w:rsidR="002C25A2" w:rsidRDefault="00DC1366">
      <w:pPr>
        <w:spacing w:after="0"/>
        <w:ind w:right="10"/>
        <w:jc w:val="center"/>
      </w:pPr>
      <w:r>
        <w:t>Stránka 1 z 1</w:t>
      </w:r>
    </w:p>
    <w:sectPr w:rsidR="002C25A2">
      <w:pgSz w:w="11909" w:h="16841"/>
      <w:pgMar w:top="1374" w:right="1486" w:bottom="1440" w:left="137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5A2"/>
    <w:rsid w:val="002C25A2"/>
    <w:rsid w:val="00DC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E9CF3-E200-416E-965E-CB45AE81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898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2018-08-03T06:09:00Z</dcterms:created>
  <dcterms:modified xsi:type="dcterms:W3CDTF">2018-08-03T06:09:00Z</dcterms:modified>
</cp:coreProperties>
</file>