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Smlouva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závodního stravování 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…</w:t>
      </w:r>
      <w:r w:rsidR="003D6A92">
        <w:rPr>
          <w:rFonts w:ascii="Times New Roman" w:hAnsi="Times New Roman" w:cs="Times New Roman"/>
          <w:b/>
        </w:rPr>
        <w:t>2/2018</w:t>
      </w:r>
      <w:r>
        <w:rPr>
          <w:rFonts w:ascii="Times New Roman" w:hAnsi="Times New Roman" w:cs="Times New Roman"/>
          <w:b/>
        </w:rPr>
        <w:t>………..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Praha 5 – Košíře, Weberova 1/01090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150 00  Praha</w:t>
      </w:r>
      <w:proofErr w:type="gramEnd"/>
      <w:r>
        <w:rPr>
          <w:rFonts w:ascii="Times New Roman" w:hAnsi="Times New Roman" w:cs="Times New Roman"/>
        </w:rPr>
        <w:t xml:space="preserve"> 5 – Košíře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waldorfská, Praha 5 – Jinonice, Butovická 228/9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Praha 5  Jinonice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: 19</w:t>
      </w:r>
      <w:r w:rsidR="0028787D">
        <w:rPr>
          <w:rFonts w:ascii="Times New Roman" w:hAnsi="Times New Roman" w:cs="Times New Roman"/>
        </w:rPr>
        <w:t>-</w:t>
      </w:r>
      <w:bookmarkStart w:id="0" w:name="_GoBack"/>
      <w:bookmarkEnd w:id="0"/>
      <w:r>
        <w:rPr>
          <w:rFonts w:ascii="Times New Roman" w:hAnsi="Times New Roman" w:cs="Times New Roman"/>
        </w:rPr>
        <w:t>1552510257/0100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financí České republiky č. 84/2005 Sb. ve znění vyhlášky č. 94/2006 Sb. tuto smlouvu o zajištění závodního stravování zaměstnanců odběratele (dále i smlouva):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 w:rsidRPr="00F00A6B">
        <w:rPr>
          <w:rFonts w:ascii="Times New Roman" w:hAnsi="Times New Roman" w:cs="Times New Roman"/>
        </w:rPr>
        <w:t>Předmětem smlouvy je zabezpečení stravování zaměstnanců odběratele ve smyslu § 4 vyhlášky Ministerstva financí České republiky č. 84/2005 Sb., o nákladech na závodní stravování a jejich úhradě v příspěvkových organizac</w:t>
      </w:r>
      <w:r w:rsidR="00D013AF">
        <w:rPr>
          <w:rFonts w:ascii="Times New Roman" w:hAnsi="Times New Roman" w:cs="Times New Roman"/>
        </w:rPr>
        <w:t>ích</w:t>
      </w:r>
      <w:r w:rsidRPr="00F00A6B">
        <w:rPr>
          <w:rFonts w:ascii="Times New Roman" w:hAnsi="Times New Roman" w:cs="Times New Roman"/>
        </w:rPr>
        <w:t xml:space="preserve"> zřízených územními samosprávnými celky, v platném znění (dále jen vyhláška).</w:t>
      </w:r>
    </w:p>
    <w:p w:rsidR="00F00A6B" w:rsidRPr="00F00A6B" w:rsidRDefault="00F00A6B" w:rsidP="006F3E66">
      <w:pPr>
        <w:pStyle w:val="Odstavecseseznamem"/>
        <w:spacing w:after="0"/>
        <w:ind w:left="360" w:hanging="567"/>
        <w:jc w:val="both"/>
        <w:rPr>
          <w:rFonts w:ascii="Times New Roman" w:hAnsi="Times New Roman" w:cs="Times New Roman"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touto smlouvou zajišťovat stravování zaměstnanců odběratele podle vyhlášky a dalších předpisů, týkajících se stravování zaměstnanců.</w:t>
      </w:r>
    </w:p>
    <w:p w:rsidR="00F00A6B" w:rsidRP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 Dodavatel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F00A6B" w:rsidRPr="002C63DB" w:rsidRDefault="00F00A6B" w:rsidP="002C63DB">
      <w:pPr>
        <w:pStyle w:val="Odstavecseseznamem"/>
        <w:spacing w:after="0"/>
        <w:ind w:left="851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zajistit</w:t>
      </w:r>
      <w:proofErr w:type="gramEnd"/>
      <w:r>
        <w:rPr>
          <w:rFonts w:ascii="Times New Roman" w:hAnsi="Times New Roman" w:cs="Times New Roman"/>
        </w:rPr>
        <w:t xml:space="preserve"> při přípravě stravy dodržování platných Evropských hygienických předpisů pro oblast stravování, zákona č. 258/2000 Sb., o ochraně veřejného zdraví a o změně některých souvisejících zákonů, ve znění pozdějších předpisů a vyhlášky č. 137/2004 Sb., o hygienických požadavcích na stravovací služby a o zásadách osobní a provozní hygieny při činnostech epidemiologicky závažných.</w:t>
      </w:r>
    </w:p>
    <w:p w:rsidR="00F00A6B" w:rsidRDefault="00F00A6B" w:rsidP="00F00A6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00A6B" w:rsidRDefault="00F00A6B" w:rsidP="00F00A6B">
      <w:pPr>
        <w:spacing w:after="0"/>
        <w:ind w:left="851" w:hanging="284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 Odběratel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F00A6B" w:rsidRPr="002C63DB" w:rsidRDefault="00F00A6B" w:rsidP="002C63D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F00A6B">
        <w:rPr>
          <w:rFonts w:ascii="Times New Roman" w:hAnsi="Times New Roman" w:cs="Times New Roman"/>
        </w:rPr>
        <w:t>dodržovat časový harmonogram při odběru stravy</w:t>
      </w:r>
    </w:p>
    <w:p w:rsidR="00F00A6B" w:rsidRPr="002C63DB" w:rsidRDefault="00F00A6B" w:rsidP="002C63D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zajistit dostatečné množství vlastních přepravních nádob na odvoz stravy</w:t>
      </w:r>
    </w:p>
    <w:p w:rsidR="00F00A6B" w:rsidRPr="002C63DB" w:rsidRDefault="00F00A6B" w:rsidP="002C63D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čistotu dovážených přepravních </w:t>
      </w:r>
      <w:r w:rsidR="007F106A">
        <w:rPr>
          <w:rFonts w:ascii="Times New Roman" w:hAnsi="Times New Roman" w:cs="Times New Roman"/>
        </w:rPr>
        <w:t>nádob</w:t>
      </w:r>
    </w:p>
    <w:p w:rsidR="00F00A6B" w:rsidRPr="00F00A6B" w:rsidRDefault="00F00A6B" w:rsidP="00F00A6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hradit náklady na stravování podle čl. III této smlouvy</w:t>
      </w:r>
    </w:p>
    <w:p w:rsid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121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</w:t>
      </w:r>
      <w:r w:rsidR="006F3E66">
        <w:rPr>
          <w:rFonts w:ascii="Times New Roman" w:hAnsi="Times New Roman" w:cs="Times New Roman"/>
        </w:rPr>
        <w:t xml:space="preserve">  Cena</w:t>
      </w:r>
      <w:proofErr w:type="gramEnd"/>
      <w:r w:rsidR="006F3E66">
        <w:rPr>
          <w:rFonts w:ascii="Times New Roman" w:hAnsi="Times New Roman" w:cs="Times New Roman"/>
        </w:rPr>
        <w:t xml:space="preserve"> za jídlo se sjednává dohodou v souladu s § 4 vyhlášky. Kalkulace ceny je stanovena v pří</w:t>
      </w:r>
      <w:r w:rsidR="00D013AF">
        <w:rPr>
          <w:rFonts w:ascii="Times New Roman" w:hAnsi="Times New Roman" w:cs="Times New Roman"/>
        </w:rPr>
        <w:t>l</w:t>
      </w:r>
      <w:r w:rsidR="006F3E66">
        <w:rPr>
          <w:rFonts w:ascii="Times New Roman" w:hAnsi="Times New Roman" w:cs="Times New Roman"/>
        </w:rPr>
        <w:t>oze č. 1, která je nedílnou součástí této s</w:t>
      </w:r>
      <w:r w:rsidR="00D013AF">
        <w:rPr>
          <w:rFonts w:ascii="Times New Roman" w:hAnsi="Times New Roman" w:cs="Times New Roman"/>
        </w:rPr>
        <w:t xml:space="preserve">mlouvy. Odběratel </w:t>
      </w:r>
      <w:proofErr w:type="gramStart"/>
      <w:r w:rsidR="00D013AF">
        <w:rPr>
          <w:rFonts w:ascii="Times New Roman" w:hAnsi="Times New Roman" w:cs="Times New Roman"/>
        </w:rPr>
        <w:t>se  zavazuje</w:t>
      </w:r>
      <w:proofErr w:type="gramEnd"/>
      <w:r w:rsidR="00D013AF">
        <w:rPr>
          <w:rFonts w:ascii="Times New Roman" w:hAnsi="Times New Roman" w:cs="Times New Roman"/>
        </w:rPr>
        <w:t xml:space="preserve"> u</w:t>
      </w:r>
      <w:r w:rsidR="006F3E66">
        <w:rPr>
          <w:rFonts w:ascii="Times New Roman" w:hAnsi="Times New Roman" w:cs="Times New Roman"/>
        </w:rPr>
        <w:t>hradit dodavateli stanovené náklady.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 </w:t>
      </w:r>
      <w:r w:rsidR="002C6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Odběratel uvedené náklady uhradí dodavateli po obdržení daňového dokladu (faktury), vystavené dodavatelem. Lhůta splatnosti faktury se sjednává na 15 (patnáct) dnů od data vystavení daňového dokladu.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3.3  Pokud</w:t>
      </w:r>
      <w:proofErr w:type="gramEnd"/>
      <w:r>
        <w:rPr>
          <w:rFonts w:ascii="Times New Roman" w:hAnsi="Times New Roman" w:cs="Times New Roman"/>
        </w:rPr>
        <w:t xml:space="preserve"> dojde v průběhu platnosti této smlouvy ke zvýšení režijních nákladů na přípravu poskytované stravy, bude věc řešena písemným dodatkem k této smlouvě po vzájemném projednání smluvních stran.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D54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Tato smlouva se uzavírá na dobu určitou, a to od </w:t>
      </w:r>
      <w:proofErr w:type="gramStart"/>
      <w:r>
        <w:rPr>
          <w:rFonts w:ascii="Times New Roman" w:hAnsi="Times New Roman" w:cs="Times New Roman"/>
        </w:rPr>
        <w:t>1.9.2018</w:t>
      </w:r>
      <w:proofErr w:type="gramEnd"/>
      <w:r>
        <w:rPr>
          <w:rFonts w:ascii="Times New Roman" w:hAnsi="Times New Roman" w:cs="Times New Roman"/>
        </w:rPr>
        <w:t xml:space="preserve"> do 31.8.2019.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Pr="006F3E66" w:rsidRDefault="006F3E66" w:rsidP="00D54C9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4.2 </w:t>
      </w:r>
      <w:r w:rsidR="00D54C96">
        <w:rPr>
          <w:rFonts w:ascii="Times New Roman" w:hAnsi="Times New Roman" w:cs="Times New Roman"/>
        </w:rPr>
        <w:tab/>
      </w:r>
      <w:r w:rsidRPr="006F3E66">
        <w:rPr>
          <w:rFonts w:ascii="Times New Roman" w:hAnsi="Times New Roman" w:cs="Times New Roman"/>
        </w:rPr>
        <w:t xml:space="preserve">Fakturace odebraných </w:t>
      </w:r>
      <w:proofErr w:type="gramStart"/>
      <w:r w:rsidRPr="006F3E66">
        <w:rPr>
          <w:rFonts w:ascii="Times New Roman" w:hAnsi="Times New Roman" w:cs="Times New Roman"/>
        </w:rPr>
        <w:t>obědů : každý</w:t>
      </w:r>
      <w:proofErr w:type="gramEnd"/>
      <w:r w:rsidRPr="006F3E66">
        <w:rPr>
          <w:rFonts w:ascii="Times New Roman" w:hAnsi="Times New Roman" w:cs="Times New Roman"/>
        </w:rPr>
        <w:t xml:space="preserve"> měsíc budou na základě této smlouvy vystaveny dvě faktury </w:t>
      </w:r>
    </w:p>
    <w:p w:rsidR="006F3E66" w:rsidRP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>1. faktura – cena potravin x počet odebraných obědů</w:t>
      </w:r>
    </w:p>
    <w:p w:rsid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>2. faktura – věcná režie a mzdová režie x počet odebraných obědů</w:t>
      </w:r>
    </w:p>
    <w:p w:rsidR="006F3E66" w:rsidRDefault="006F3E66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4.3  Změny</w:t>
      </w:r>
      <w:proofErr w:type="gramEnd"/>
      <w:r>
        <w:rPr>
          <w:rFonts w:ascii="Times New Roman" w:hAnsi="Times New Roman" w:cs="Times New Roman"/>
        </w:rPr>
        <w:t xml:space="preserve"> a doplňky jsou možné pouze písemnými dodatky, potvrzenými oběma smluvními stranami.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4.4</w:t>
      </w:r>
      <w:r>
        <w:rPr>
          <w:rFonts w:ascii="Times New Roman" w:hAnsi="Times New Roman" w:cs="Times New Roman"/>
        </w:rPr>
        <w:tab/>
        <w:t>Smlouvu je možné vypovědět v případě hrubého porušení jednotlivých ustanovení této smlouvy. V tomto případě činí výpovědní lhůta jeden měsíc a počítá 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ab/>
        <w:t>Smlouvu lze ukonči</w:t>
      </w:r>
      <w:r w:rsidR="002C63D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též dohodou smluvních stran.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>
        <w:rPr>
          <w:rFonts w:ascii="Times New Roman" w:hAnsi="Times New Roman" w:cs="Times New Roman"/>
        </w:rPr>
        <w:tab/>
        <w:t>Tuto smlouvu lze ukončit také v přípa</w:t>
      </w:r>
      <w:r w:rsidR="00D013A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ě, že by o stravování ze strany odběratele nebyl mezi strávníky zájem. Toto ukončení je možné dohodou mezi dodavatel</w:t>
      </w:r>
      <w:r w:rsidR="00D013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 a odběratelem.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>
        <w:rPr>
          <w:rFonts w:ascii="Times New Roman" w:hAnsi="Times New Roman" w:cs="Times New Roman"/>
        </w:rPr>
        <w:tab/>
        <w:t>Tato smlouvy je vyhotovena ve dvou vyhotoveních, z nichž každá smluvní strana obdrží jedno vyhotovení.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>
        <w:rPr>
          <w:rFonts w:ascii="Times New Roman" w:hAnsi="Times New Roman" w:cs="Times New Roman"/>
        </w:rPr>
        <w:tab/>
        <w:t>Smluvní strany shodně prohlašují, že si tuto smlouvu před jejím podpisem přečetly, že byla uzavřena po vzájemném projednání podle jejich pravé a svobodné vůle, určitě, srozumitelně, nikoliv v tísni za n</w:t>
      </w:r>
      <w:r w:rsidR="002C63D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padně nevýhodných podmínek a na důkaz toho připojují své vlastnoruční podpisy.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Příloha :</w:t>
      </w:r>
      <w:proofErr w:type="gramEnd"/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Stanovení úplaty za závodní stravování zaměstnanců odběratele.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oběda je 71,- Kč včetně DPH.</w:t>
      </w: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D013AF" w:rsidRDefault="00D013AF" w:rsidP="00D013AF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hanging="567"/>
        <w:jc w:val="both"/>
        <w:rPr>
          <w:rFonts w:ascii="Times New Roman" w:hAnsi="Times New Roman" w:cs="Times New Roman"/>
        </w:rPr>
      </w:pPr>
    </w:p>
    <w:p w:rsidR="006F3E66" w:rsidRPr="006F3E66" w:rsidRDefault="006F3E66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Pr="006F3E66" w:rsidRDefault="006F3E66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Pr="00F00A6B" w:rsidRDefault="006F3E66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p w:rsidR="00F00A6B" w:rsidRPr="00B25C29" w:rsidRDefault="00F00A6B" w:rsidP="00F00A6B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p w:rsidR="000459C7" w:rsidRDefault="000459C7"/>
    <w:sectPr w:rsidR="000459C7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F57"/>
    <w:multiLevelType w:val="hybridMultilevel"/>
    <w:tmpl w:val="EC0ABED2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F9D"/>
    <w:multiLevelType w:val="hybridMultilevel"/>
    <w:tmpl w:val="BEE4B86C"/>
    <w:lvl w:ilvl="0" w:tplc="CDBEAED6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615D67"/>
    <w:multiLevelType w:val="hybridMultilevel"/>
    <w:tmpl w:val="020A80DE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D8D348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B"/>
    <w:rsid w:val="000459C7"/>
    <w:rsid w:val="00162365"/>
    <w:rsid w:val="0028787D"/>
    <w:rsid w:val="002C63DB"/>
    <w:rsid w:val="003D6A92"/>
    <w:rsid w:val="004677D5"/>
    <w:rsid w:val="005D3231"/>
    <w:rsid w:val="006F3E66"/>
    <w:rsid w:val="007932B9"/>
    <w:rsid w:val="007C0A69"/>
    <w:rsid w:val="007F106A"/>
    <w:rsid w:val="00D013AF"/>
    <w:rsid w:val="00D54C96"/>
    <w:rsid w:val="00D601BF"/>
    <w:rsid w:val="00F00A6B"/>
    <w:rsid w:val="00F736AB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DFBB8-B59A-461E-9636-EB71C77E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632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2</cp:revision>
  <cp:lastPrinted>2018-06-26T12:52:00Z</cp:lastPrinted>
  <dcterms:created xsi:type="dcterms:W3CDTF">2018-07-31T11:15:00Z</dcterms:created>
  <dcterms:modified xsi:type="dcterms:W3CDTF">2018-07-31T11:15:00Z</dcterms:modified>
</cp:coreProperties>
</file>