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EC" w:rsidRPr="009D3EEF" w:rsidRDefault="00C018EC">
      <w:pPr>
        <w:spacing w:before="11"/>
        <w:rPr>
          <w:rFonts w:ascii="Times New Roman" w:eastAsia="Times New Roman" w:hAnsi="Times New Roman" w:cs="Times New Roman"/>
          <w:sz w:val="6"/>
          <w:szCs w:val="6"/>
          <w:lang w:val="cs-CZ"/>
        </w:rPr>
      </w:pPr>
    </w:p>
    <w:p w:rsidR="00C018EC" w:rsidRPr="009D3EEF" w:rsidRDefault="00C63311">
      <w:pPr>
        <w:spacing w:line="2820" w:lineRule="exact"/>
        <w:ind w:left="3272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D3EEF">
        <w:rPr>
          <w:rFonts w:ascii="Times New Roman" w:eastAsia="Times New Roman" w:hAnsi="Times New Roman" w:cs="Times New Roman"/>
          <w:noProof/>
          <w:position w:val="-55"/>
          <w:sz w:val="20"/>
          <w:szCs w:val="20"/>
          <w:lang w:val="cs-CZ" w:eastAsia="cs-CZ"/>
        </w:rPr>
        <w:drawing>
          <wp:inline distT="0" distB="0" distL="0" distR="0">
            <wp:extent cx="1557934" cy="1790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934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8EC" w:rsidRPr="009D3EEF" w:rsidRDefault="00C018EC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C018EC" w:rsidRPr="009D3EEF" w:rsidRDefault="00C018EC">
      <w:pPr>
        <w:spacing w:before="1"/>
        <w:rPr>
          <w:rFonts w:ascii="Calibri" w:eastAsia="Calibri" w:hAnsi="Calibri" w:cs="Calibri"/>
          <w:b/>
          <w:bCs/>
          <w:sz w:val="18"/>
          <w:szCs w:val="18"/>
          <w:lang w:val="cs-CZ"/>
        </w:rPr>
      </w:pPr>
    </w:p>
    <w:p w:rsidR="00C018EC" w:rsidRPr="009D3EEF" w:rsidRDefault="00C63311">
      <w:pPr>
        <w:ind w:left="102"/>
        <w:jc w:val="center"/>
        <w:rPr>
          <w:rFonts w:ascii="Calibri" w:eastAsia="Calibri" w:hAnsi="Calibri" w:cs="Calibri"/>
          <w:sz w:val="32"/>
          <w:szCs w:val="32"/>
          <w:lang w:val="cs-CZ"/>
        </w:rPr>
      </w:pPr>
      <w:r w:rsidRPr="009D3EEF">
        <w:rPr>
          <w:rFonts w:ascii="Calibri" w:hAnsi="Calibri"/>
          <w:b/>
          <w:sz w:val="32"/>
          <w:lang w:val="cs-CZ"/>
        </w:rPr>
        <w:t>Technická</w:t>
      </w:r>
      <w:r w:rsidRPr="009D3EEF">
        <w:rPr>
          <w:rFonts w:ascii="Calibri" w:hAnsi="Calibri"/>
          <w:b/>
          <w:spacing w:val="-6"/>
          <w:sz w:val="32"/>
          <w:lang w:val="cs-CZ"/>
        </w:rPr>
        <w:t xml:space="preserve"> </w:t>
      </w:r>
      <w:r w:rsidRPr="009D3EEF">
        <w:rPr>
          <w:rFonts w:ascii="Calibri" w:hAnsi="Calibri"/>
          <w:b/>
          <w:sz w:val="32"/>
          <w:lang w:val="cs-CZ"/>
        </w:rPr>
        <w:t>specifikace</w:t>
      </w:r>
    </w:p>
    <w:p w:rsidR="00C018EC" w:rsidRPr="009D3EEF" w:rsidRDefault="00C018EC">
      <w:pPr>
        <w:spacing w:before="10"/>
        <w:rPr>
          <w:rFonts w:ascii="Calibri" w:eastAsia="Calibri" w:hAnsi="Calibri" w:cs="Calibri"/>
          <w:b/>
          <w:bCs/>
          <w:sz w:val="35"/>
          <w:szCs w:val="35"/>
          <w:lang w:val="cs-CZ"/>
        </w:rPr>
      </w:pPr>
    </w:p>
    <w:p w:rsidR="00C018EC" w:rsidRPr="009D3EEF" w:rsidRDefault="00C63311">
      <w:pPr>
        <w:tabs>
          <w:tab w:val="left" w:pos="2956"/>
        </w:tabs>
        <w:ind w:left="613"/>
        <w:rPr>
          <w:rFonts w:ascii="Calibri" w:eastAsia="Calibri" w:hAnsi="Calibri" w:cs="Calibri"/>
          <w:lang w:val="cs-CZ"/>
        </w:rPr>
      </w:pPr>
      <w:r w:rsidRPr="009D3EEF">
        <w:rPr>
          <w:rFonts w:ascii="Calibri" w:hAnsi="Calibri"/>
          <w:spacing w:val="-1"/>
          <w:lang w:val="cs-CZ"/>
        </w:rPr>
        <w:t>Název:</w:t>
      </w:r>
      <w:r w:rsidRPr="009D3EEF">
        <w:rPr>
          <w:rFonts w:ascii="Calibri" w:hAnsi="Calibri"/>
          <w:spacing w:val="-1"/>
          <w:lang w:val="cs-CZ"/>
        </w:rPr>
        <w:tab/>
      </w:r>
      <w:r w:rsidRPr="009D3EEF">
        <w:rPr>
          <w:rFonts w:ascii="Calibri" w:hAnsi="Calibri"/>
          <w:b/>
          <w:spacing w:val="-1"/>
          <w:lang w:val="cs-CZ"/>
        </w:rPr>
        <w:t>Technické</w:t>
      </w:r>
      <w:r w:rsidRPr="009D3EEF">
        <w:rPr>
          <w:rFonts w:ascii="Calibri" w:hAnsi="Calibri"/>
          <w:b/>
          <w:lang w:val="cs-CZ"/>
        </w:rPr>
        <w:t xml:space="preserve"> </w:t>
      </w:r>
      <w:r w:rsidRPr="009D3EEF">
        <w:rPr>
          <w:rFonts w:ascii="Calibri" w:hAnsi="Calibri"/>
          <w:b/>
          <w:spacing w:val="-1"/>
          <w:lang w:val="cs-CZ"/>
        </w:rPr>
        <w:t>služby</w:t>
      </w:r>
      <w:r w:rsidRPr="009D3EEF">
        <w:rPr>
          <w:rFonts w:ascii="Calibri" w:hAnsi="Calibri"/>
          <w:b/>
          <w:lang w:val="cs-CZ"/>
        </w:rPr>
        <w:t xml:space="preserve"> </w:t>
      </w:r>
      <w:r w:rsidRPr="009D3EEF">
        <w:rPr>
          <w:rFonts w:ascii="Calibri" w:hAnsi="Calibri"/>
          <w:b/>
          <w:spacing w:val="-1"/>
          <w:lang w:val="cs-CZ"/>
        </w:rPr>
        <w:t>Kadaň,</w:t>
      </w:r>
      <w:r w:rsidRPr="009D3EEF">
        <w:rPr>
          <w:rFonts w:ascii="Calibri" w:hAnsi="Calibri"/>
          <w:b/>
          <w:spacing w:val="14"/>
          <w:lang w:val="cs-CZ"/>
        </w:rPr>
        <w:t xml:space="preserve"> </w:t>
      </w:r>
      <w:r w:rsidRPr="009D3EEF">
        <w:rPr>
          <w:rFonts w:ascii="Calibri" w:hAnsi="Calibri"/>
          <w:b/>
          <w:spacing w:val="-1"/>
          <w:lang w:val="cs-CZ"/>
        </w:rPr>
        <w:t>s.r.o.</w:t>
      </w:r>
    </w:p>
    <w:p w:rsidR="00C018EC" w:rsidRPr="009D3EEF" w:rsidRDefault="00C63311">
      <w:pPr>
        <w:tabs>
          <w:tab w:val="left" w:pos="2934"/>
        </w:tabs>
        <w:ind w:left="613"/>
        <w:rPr>
          <w:rFonts w:ascii="Calibri" w:eastAsia="Calibri" w:hAnsi="Calibri" w:cs="Calibri"/>
          <w:lang w:val="cs-CZ"/>
        </w:rPr>
      </w:pPr>
      <w:r w:rsidRPr="009D3EEF">
        <w:rPr>
          <w:rFonts w:ascii="Calibri" w:hAnsi="Calibri"/>
          <w:spacing w:val="-1"/>
          <w:lang w:val="cs-CZ"/>
        </w:rPr>
        <w:t>Sídlo:</w:t>
      </w:r>
      <w:r w:rsidRPr="009D3EEF">
        <w:rPr>
          <w:rFonts w:ascii="Calibri" w:hAnsi="Calibri"/>
          <w:spacing w:val="-1"/>
          <w:lang w:val="cs-CZ"/>
        </w:rPr>
        <w:tab/>
        <w:t>Polní</w:t>
      </w:r>
      <w:r w:rsidRPr="009D3EEF">
        <w:rPr>
          <w:rFonts w:ascii="Calibri" w:hAnsi="Calibri"/>
          <w:lang w:val="cs-CZ"/>
        </w:rPr>
        <w:t xml:space="preserve"> </w:t>
      </w:r>
      <w:r w:rsidRPr="009D3EEF">
        <w:rPr>
          <w:rFonts w:ascii="Calibri" w:hAnsi="Calibri"/>
          <w:spacing w:val="-1"/>
          <w:lang w:val="cs-CZ"/>
        </w:rPr>
        <w:t>1900,</w:t>
      </w:r>
      <w:r w:rsidRPr="009D3EEF">
        <w:rPr>
          <w:rFonts w:ascii="Calibri" w:hAnsi="Calibri"/>
          <w:lang w:val="cs-CZ"/>
        </w:rPr>
        <w:t xml:space="preserve"> </w:t>
      </w:r>
      <w:r w:rsidRPr="009D3EEF">
        <w:rPr>
          <w:rFonts w:ascii="Calibri" w:hAnsi="Calibri"/>
          <w:spacing w:val="-1"/>
          <w:lang w:val="cs-CZ"/>
        </w:rPr>
        <w:t>432</w:t>
      </w:r>
      <w:r w:rsidRPr="009D3EEF">
        <w:rPr>
          <w:rFonts w:ascii="Calibri" w:hAnsi="Calibri"/>
          <w:lang w:val="cs-CZ"/>
        </w:rPr>
        <w:t xml:space="preserve"> </w:t>
      </w:r>
      <w:r w:rsidRPr="009D3EEF">
        <w:rPr>
          <w:rFonts w:ascii="Calibri" w:hAnsi="Calibri"/>
          <w:spacing w:val="-1"/>
          <w:lang w:val="cs-CZ"/>
        </w:rPr>
        <w:t>01</w:t>
      </w:r>
      <w:r w:rsidRPr="009D3EEF">
        <w:rPr>
          <w:rFonts w:ascii="Calibri" w:hAnsi="Calibri"/>
          <w:spacing w:val="11"/>
          <w:lang w:val="cs-CZ"/>
        </w:rPr>
        <w:t xml:space="preserve"> </w:t>
      </w:r>
      <w:r w:rsidRPr="009D3EEF">
        <w:rPr>
          <w:rFonts w:ascii="Calibri" w:hAnsi="Calibri"/>
          <w:spacing w:val="-1"/>
          <w:lang w:val="cs-CZ"/>
        </w:rPr>
        <w:t>Kadaň</w:t>
      </w:r>
    </w:p>
    <w:p w:rsidR="00C018EC" w:rsidRPr="009D3EEF" w:rsidRDefault="00C63311">
      <w:pPr>
        <w:tabs>
          <w:tab w:val="left" w:pos="2934"/>
        </w:tabs>
        <w:ind w:left="613"/>
        <w:rPr>
          <w:rFonts w:ascii="Calibri" w:eastAsia="Calibri" w:hAnsi="Calibri" w:cs="Calibri"/>
          <w:lang w:val="cs-CZ"/>
        </w:rPr>
      </w:pPr>
      <w:r w:rsidRPr="009D3EEF">
        <w:rPr>
          <w:rFonts w:ascii="Calibri" w:hAnsi="Calibri"/>
          <w:spacing w:val="-1"/>
          <w:lang w:val="cs-CZ"/>
        </w:rPr>
        <w:t>IČO:</w:t>
      </w:r>
      <w:r w:rsidRPr="009D3EEF">
        <w:rPr>
          <w:rFonts w:ascii="Calibri" w:hAnsi="Calibri"/>
          <w:spacing w:val="-1"/>
          <w:lang w:val="cs-CZ"/>
        </w:rPr>
        <w:tab/>
        <w:t>25441094</w:t>
      </w:r>
    </w:p>
    <w:p w:rsidR="00C018EC" w:rsidRPr="009D3EEF" w:rsidRDefault="00C63311">
      <w:pPr>
        <w:tabs>
          <w:tab w:val="left" w:pos="2934"/>
        </w:tabs>
        <w:spacing w:line="267" w:lineRule="exact"/>
        <w:ind w:left="613"/>
        <w:rPr>
          <w:rFonts w:ascii="Calibri" w:eastAsia="Calibri" w:hAnsi="Calibri" w:cs="Calibri"/>
          <w:lang w:val="cs-CZ"/>
        </w:rPr>
      </w:pPr>
      <w:r w:rsidRPr="009D3EEF">
        <w:rPr>
          <w:rFonts w:ascii="Calibri" w:hAnsi="Calibri"/>
          <w:spacing w:val="-1"/>
          <w:lang w:val="cs-CZ"/>
        </w:rPr>
        <w:t>DIČ:</w:t>
      </w:r>
      <w:r w:rsidRPr="009D3EEF">
        <w:rPr>
          <w:rFonts w:ascii="Calibri" w:hAnsi="Calibri"/>
          <w:spacing w:val="-1"/>
          <w:lang w:val="cs-CZ"/>
        </w:rPr>
        <w:tab/>
        <w:t>CZ25441094</w:t>
      </w:r>
    </w:p>
    <w:p w:rsidR="00C018EC" w:rsidRPr="009D3EEF" w:rsidRDefault="00C63311">
      <w:pPr>
        <w:tabs>
          <w:tab w:val="left" w:pos="2924"/>
        </w:tabs>
        <w:spacing w:line="267" w:lineRule="exact"/>
        <w:ind w:left="601"/>
        <w:rPr>
          <w:rFonts w:ascii="Calibri" w:eastAsia="Calibri" w:hAnsi="Calibri" w:cs="Calibri"/>
          <w:lang w:val="cs-CZ"/>
        </w:rPr>
      </w:pPr>
      <w:r w:rsidRPr="009D3EEF">
        <w:rPr>
          <w:rFonts w:ascii="Calibri" w:hAnsi="Calibri"/>
          <w:lang w:val="cs-CZ"/>
        </w:rPr>
        <w:t>Kontaktní</w:t>
      </w:r>
      <w:r w:rsidRPr="009D3EEF">
        <w:rPr>
          <w:rFonts w:ascii="Calibri" w:hAnsi="Calibri"/>
          <w:spacing w:val="-5"/>
          <w:lang w:val="cs-CZ"/>
        </w:rPr>
        <w:t xml:space="preserve"> </w:t>
      </w:r>
      <w:r w:rsidRPr="009D3EEF">
        <w:rPr>
          <w:rFonts w:ascii="Calibri" w:hAnsi="Calibri"/>
          <w:lang w:val="cs-CZ"/>
        </w:rPr>
        <w:t>osoba:</w:t>
      </w:r>
      <w:r w:rsidRPr="009D3EEF">
        <w:rPr>
          <w:rFonts w:ascii="Calibri" w:hAnsi="Calibri"/>
          <w:lang w:val="cs-CZ"/>
        </w:rPr>
        <w:tab/>
        <w:t>Jan Sojka,</w:t>
      </w:r>
      <w:r w:rsidRPr="009D3EEF">
        <w:rPr>
          <w:rFonts w:ascii="Calibri" w:hAnsi="Calibri"/>
          <w:spacing w:val="-6"/>
          <w:lang w:val="cs-CZ"/>
        </w:rPr>
        <w:t xml:space="preserve"> </w:t>
      </w:r>
      <w:r w:rsidRPr="009D3EEF">
        <w:rPr>
          <w:rFonts w:ascii="Calibri" w:hAnsi="Calibri"/>
          <w:lang w:val="cs-CZ"/>
        </w:rPr>
        <w:t>jednatel</w:t>
      </w:r>
    </w:p>
    <w:p w:rsidR="00C018EC" w:rsidRPr="009D3EEF" w:rsidRDefault="00C63311">
      <w:pPr>
        <w:tabs>
          <w:tab w:val="left" w:pos="2924"/>
        </w:tabs>
        <w:ind w:left="562"/>
        <w:rPr>
          <w:rFonts w:ascii="Calibri" w:eastAsia="Calibri" w:hAnsi="Calibri" w:cs="Calibri"/>
          <w:lang w:val="cs-CZ"/>
        </w:rPr>
      </w:pPr>
      <w:r w:rsidRPr="009D3EEF">
        <w:rPr>
          <w:rFonts w:ascii="Calibri"/>
          <w:spacing w:val="-1"/>
          <w:lang w:val="cs-CZ"/>
        </w:rPr>
        <w:t>Telefon:</w:t>
      </w:r>
      <w:r w:rsidRPr="009D3EEF">
        <w:rPr>
          <w:rFonts w:ascii="Calibri"/>
          <w:spacing w:val="-1"/>
          <w:lang w:val="cs-CZ"/>
        </w:rPr>
        <w:tab/>
        <w:t>+420</w:t>
      </w:r>
      <w:r w:rsidRPr="009D3EEF">
        <w:rPr>
          <w:rFonts w:ascii="Calibri"/>
          <w:lang w:val="cs-CZ"/>
        </w:rPr>
        <w:t xml:space="preserve"> </w:t>
      </w:r>
      <w:r w:rsidRPr="009D3EEF">
        <w:rPr>
          <w:rFonts w:ascii="Calibri"/>
          <w:spacing w:val="-1"/>
          <w:lang w:val="cs-CZ"/>
        </w:rPr>
        <w:t>736</w:t>
      </w:r>
      <w:r w:rsidRPr="009D3EEF">
        <w:rPr>
          <w:rFonts w:ascii="Calibri"/>
          <w:lang w:val="cs-CZ"/>
        </w:rPr>
        <w:t xml:space="preserve"> </w:t>
      </w:r>
      <w:r w:rsidRPr="009D3EEF">
        <w:rPr>
          <w:rFonts w:ascii="Calibri"/>
          <w:spacing w:val="-2"/>
          <w:lang w:val="cs-CZ"/>
        </w:rPr>
        <w:t>751</w:t>
      </w:r>
      <w:r w:rsidRPr="009D3EEF">
        <w:rPr>
          <w:rFonts w:ascii="Calibri"/>
          <w:spacing w:val="8"/>
          <w:lang w:val="cs-CZ"/>
        </w:rPr>
        <w:t xml:space="preserve"> </w:t>
      </w:r>
      <w:r w:rsidRPr="009D3EEF">
        <w:rPr>
          <w:rFonts w:ascii="Calibri"/>
          <w:spacing w:val="-1"/>
          <w:lang w:val="cs-CZ"/>
        </w:rPr>
        <w:t>898</w:t>
      </w:r>
    </w:p>
    <w:p w:rsidR="00C018EC" w:rsidRPr="009D3EEF" w:rsidRDefault="00C63311">
      <w:pPr>
        <w:tabs>
          <w:tab w:val="left" w:pos="2934"/>
        </w:tabs>
        <w:ind w:left="102" w:firstLine="460"/>
        <w:rPr>
          <w:rFonts w:ascii="Calibri" w:eastAsia="Calibri" w:hAnsi="Calibri" w:cs="Calibri"/>
          <w:lang w:val="cs-CZ"/>
        </w:rPr>
      </w:pPr>
      <w:r w:rsidRPr="009D3EEF">
        <w:rPr>
          <w:rFonts w:ascii="Calibri"/>
          <w:spacing w:val="-1"/>
          <w:lang w:val="cs-CZ"/>
        </w:rPr>
        <w:t>E-mail:</w:t>
      </w:r>
      <w:r w:rsidRPr="009D3EEF">
        <w:rPr>
          <w:rFonts w:ascii="Calibri"/>
          <w:spacing w:val="-1"/>
          <w:lang w:val="cs-CZ"/>
        </w:rPr>
        <w:tab/>
      </w:r>
      <w:hyperlink r:id="rId8">
        <w:r w:rsidRPr="009D3EEF">
          <w:rPr>
            <w:rFonts w:ascii="Calibri"/>
            <w:spacing w:val="-1"/>
            <w:lang w:val="cs-CZ"/>
          </w:rPr>
          <w:t>tskadan@centrum.cz</w:t>
        </w:r>
      </w:hyperlink>
    </w:p>
    <w:p w:rsidR="00C018EC" w:rsidRPr="009D3EEF" w:rsidRDefault="00C018EC">
      <w:pPr>
        <w:rPr>
          <w:rFonts w:ascii="Calibri" w:eastAsia="Calibri" w:hAnsi="Calibri" w:cs="Calibri"/>
          <w:lang w:val="cs-CZ"/>
        </w:rPr>
      </w:pPr>
    </w:p>
    <w:p w:rsidR="00C018EC" w:rsidRPr="009D3EEF" w:rsidRDefault="00C018EC">
      <w:pPr>
        <w:rPr>
          <w:rFonts w:ascii="Calibri" w:eastAsia="Calibri" w:hAnsi="Calibri" w:cs="Calibri"/>
          <w:lang w:val="cs-CZ"/>
        </w:rPr>
      </w:pPr>
    </w:p>
    <w:p w:rsidR="00C018EC" w:rsidRPr="009D3EEF" w:rsidRDefault="00C018EC">
      <w:pPr>
        <w:spacing w:before="2"/>
        <w:rPr>
          <w:rFonts w:ascii="Calibri" w:eastAsia="Calibri" w:hAnsi="Calibri" w:cs="Calibri"/>
          <w:sz w:val="19"/>
          <w:szCs w:val="19"/>
          <w:lang w:val="cs-CZ"/>
        </w:rPr>
      </w:pPr>
    </w:p>
    <w:p w:rsidR="00C018EC" w:rsidRPr="009D3EEF" w:rsidRDefault="00C63311">
      <w:pPr>
        <w:pStyle w:val="Nadpis1"/>
        <w:rPr>
          <w:rFonts w:cs="Calibri"/>
          <w:b w:val="0"/>
          <w:bCs w:val="0"/>
          <w:lang w:val="cs-CZ"/>
        </w:rPr>
      </w:pPr>
      <w:r w:rsidRPr="009D3EEF">
        <w:rPr>
          <w:u w:val="single" w:color="000000"/>
          <w:lang w:val="cs-CZ"/>
        </w:rPr>
        <w:t>Autobus</w:t>
      </w:r>
      <w:r w:rsidRPr="009D3EEF">
        <w:rPr>
          <w:spacing w:val="-4"/>
          <w:u w:val="single" w:color="000000"/>
          <w:lang w:val="cs-CZ"/>
        </w:rPr>
        <w:t xml:space="preserve"> </w:t>
      </w:r>
      <w:r w:rsidRPr="009D3EEF">
        <w:rPr>
          <w:u w:val="single" w:color="000000"/>
          <w:lang w:val="cs-CZ"/>
        </w:rPr>
        <w:t>p</w:t>
      </w:r>
      <w:r w:rsidRPr="009D3EEF">
        <w:rPr>
          <w:spacing w:val="-54"/>
          <w:u w:val="single" w:color="000000"/>
          <w:lang w:val="cs-CZ"/>
        </w:rPr>
        <w:t xml:space="preserve"> </w:t>
      </w:r>
      <w:r w:rsidRPr="009D3EEF">
        <w:rPr>
          <w:u w:val="single" w:color="000000"/>
          <w:lang w:val="cs-CZ"/>
        </w:rPr>
        <w:t>r</w:t>
      </w:r>
      <w:r w:rsidRPr="009D3EEF">
        <w:rPr>
          <w:spacing w:val="-54"/>
          <w:u w:val="single" w:color="000000"/>
          <w:lang w:val="cs-CZ"/>
        </w:rPr>
        <w:t xml:space="preserve"> </w:t>
      </w:r>
      <w:r w:rsidRPr="009D3EEF">
        <w:rPr>
          <w:u w:val="single" w:color="000000"/>
          <w:lang w:val="cs-CZ"/>
        </w:rPr>
        <w:t>o</w:t>
      </w:r>
      <w:r w:rsidRPr="009D3EEF">
        <w:rPr>
          <w:spacing w:val="-5"/>
          <w:u w:val="single" w:color="000000"/>
          <w:lang w:val="cs-CZ"/>
        </w:rPr>
        <w:t xml:space="preserve"> </w:t>
      </w:r>
      <w:r w:rsidRPr="009D3EEF">
        <w:rPr>
          <w:u w:val="single" w:color="000000"/>
          <w:lang w:val="cs-CZ"/>
        </w:rPr>
        <w:t>měst</w:t>
      </w:r>
      <w:r w:rsidRPr="009D3EEF">
        <w:rPr>
          <w:spacing w:val="-54"/>
          <w:u w:val="single" w:color="000000"/>
          <w:lang w:val="cs-CZ"/>
        </w:rPr>
        <w:t xml:space="preserve"> </w:t>
      </w:r>
      <w:r w:rsidRPr="009D3EEF">
        <w:rPr>
          <w:u w:val="single" w:color="000000"/>
          <w:lang w:val="cs-CZ"/>
        </w:rPr>
        <w:t>kou</w:t>
      </w:r>
      <w:r w:rsidRPr="009D3EEF">
        <w:rPr>
          <w:spacing w:val="-4"/>
          <w:u w:val="single" w:color="000000"/>
          <w:lang w:val="cs-CZ"/>
        </w:rPr>
        <w:t xml:space="preserve"> </w:t>
      </w:r>
      <w:r w:rsidRPr="009D3EEF">
        <w:rPr>
          <w:u w:val="single" w:color="000000"/>
          <w:lang w:val="cs-CZ"/>
        </w:rPr>
        <w:t>dop</w:t>
      </w:r>
      <w:r w:rsidRPr="009D3EEF">
        <w:rPr>
          <w:spacing w:val="-54"/>
          <w:u w:val="single" w:color="000000"/>
          <w:lang w:val="cs-CZ"/>
        </w:rPr>
        <w:t xml:space="preserve"> </w:t>
      </w:r>
      <w:r w:rsidRPr="009D3EEF">
        <w:rPr>
          <w:u w:val="single" w:color="000000"/>
          <w:lang w:val="cs-CZ"/>
        </w:rPr>
        <w:t>r</w:t>
      </w:r>
      <w:r w:rsidRPr="009D3EEF">
        <w:rPr>
          <w:spacing w:val="-54"/>
          <w:u w:val="single" w:color="000000"/>
          <w:lang w:val="cs-CZ"/>
        </w:rPr>
        <w:t xml:space="preserve"> </w:t>
      </w:r>
      <w:r w:rsidRPr="009D3EEF">
        <w:rPr>
          <w:u w:val="single" w:color="000000"/>
          <w:lang w:val="cs-CZ"/>
        </w:rPr>
        <w:t>avu</w:t>
      </w:r>
      <w:r w:rsidRPr="009D3EEF">
        <w:rPr>
          <w:spacing w:val="-53"/>
          <w:u w:val="single" w:color="000000"/>
          <w:lang w:val="cs-CZ"/>
        </w:rPr>
        <w:t xml:space="preserve"> </w:t>
      </w:r>
      <w:r w:rsidRPr="009D3EEF">
        <w:rPr>
          <w:u w:val="single" w:color="000000"/>
          <w:lang w:val="cs-CZ"/>
        </w:rPr>
        <w:t>:</w:t>
      </w:r>
    </w:p>
    <w:p w:rsidR="00C018EC" w:rsidRPr="009D3EEF" w:rsidRDefault="00C018EC">
      <w:pPr>
        <w:spacing w:before="4"/>
        <w:rPr>
          <w:rFonts w:ascii="Calibri" w:eastAsia="Calibri" w:hAnsi="Calibri" w:cs="Calibri"/>
          <w:b/>
          <w:bCs/>
          <w:sz w:val="19"/>
          <w:szCs w:val="19"/>
          <w:lang w:val="cs-CZ"/>
        </w:rPr>
      </w:pPr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before="55"/>
        <w:ind w:hanging="36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 w:hAnsi="Calibri"/>
          <w:sz w:val="24"/>
          <w:lang w:val="cs-CZ"/>
        </w:rPr>
        <w:t>Motor s emisní normou min.</w:t>
      </w:r>
      <w:r w:rsidRPr="009D3EEF">
        <w:rPr>
          <w:rFonts w:ascii="Calibri" w:hAnsi="Calibri"/>
          <w:spacing w:val="-5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EURO6</w:t>
      </w:r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before="44"/>
        <w:ind w:left="81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/>
          <w:sz w:val="24"/>
          <w:lang w:val="cs-CZ"/>
        </w:rPr>
        <w:t>Palivo nafta</w:t>
      </w:r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before="42"/>
        <w:ind w:left="81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 w:hAnsi="Calibri"/>
          <w:sz w:val="24"/>
          <w:lang w:val="cs-CZ"/>
        </w:rPr>
        <w:t>Délka autobusu min. 9 metrů a max. 10</w:t>
      </w:r>
      <w:r w:rsidRPr="009D3EEF">
        <w:rPr>
          <w:rFonts w:ascii="Calibri" w:hAnsi="Calibri"/>
          <w:spacing w:val="-7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metrů</w:t>
      </w:r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before="44" w:line="305" w:lineRule="exact"/>
        <w:ind w:left="810" w:hanging="36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 w:hAnsi="Calibri"/>
          <w:sz w:val="24"/>
          <w:lang w:val="cs-CZ"/>
        </w:rPr>
        <w:t>Obrysový poloměr zatáčení max. 9</w:t>
      </w:r>
      <w:r w:rsidRPr="009D3EEF">
        <w:rPr>
          <w:rFonts w:ascii="Calibri" w:hAnsi="Calibri"/>
          <w:spacing w:val="-4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metrů</w:t>
      </w:r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line="305" w:lineRule="exact"/>
        <w:ind w:left="81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 w:hAnsi="Calibri"/>
          <w:sz w:val="24"/>
          <w:lang w:val="cs-CZ"/>
        </w:rPr>
        <w:t>Výška min. 3000 mm</w:t>
      </w:r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before="44"/>
        <w:ind w:left="81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 w:hAnsi="Calibri"/>
          <w:sz w:val="24"/>
          <w:lang w:val="cs-CZ"/>
        </w:rPr>
        <w:t>Obsaditelnost: sedících nejméně 27, celková nejméně</w:t>
      </w:r>
      <w:r w:rsidRPr="009D3EEF">
        <w:rPr>
          <w:rFonts w:ascii="Calibri" w:hAnsi="Calibri"/>
          <w:spacing w:val="-7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66</w:t>
      </w:r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before="44"/>
        <w:ind w:left="81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 w:hAnsi="Calibri"/>
          <w:sz w:val="24"/>
          <w:lang w:val="cs-CZ"/>
        </w:rPr>
        <w:t>Nízkopodlažní a bezbariérový</w:t>
      </w:r>
      <w:r w:rsidRPr="009D3EEF">
        <w:rPr>
          <w:rFonts w:ascii="Calibri" w:hAnsi="Calibri"/>
          <w:spacing w:val="-4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přístup</w:t>
      </w:r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before="44"/>
        <w:ind w:left="81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 w:hAnsi="Calibri"/>
          <w:sz w:val="24"/>
          <w:lang w:val="cs-CZ"/>
        </w:rPr>
        <w:t>Přední mlhové</w:t>
      </w:r>
      <w:r w:rsidRPr="009D3EEF">
        <w:rPr>
          <w:rFonts w:ascii="Calibri" w:hAnsi="Calibri"/>
          <w:spacing w:val="-3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osvětlení</w:t>
      </w:r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before="43"/>
        <w:ind w:left="81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 w:hAnsi="Calibri"/>
          <w:sz w:val="24"/>
          <w:lang w:val="cs-CZ"/>
        </w:rPr>
        <w:t>Manuální</w:t>
      </w:r>
      <w:r w:rsidRPr="009D3EEF">
        <w:rPr>
          <w:rFonts w:ascii="Calibri" w:hAnsi="Calibri"/>
          <w:spacing w:val="-2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převodovka</w:t>
      </w:r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before="44"/>
        <w:ind w:left="81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 w:hAnsi="Calibri"/>
          <w:sz w:val="24"/>
          <w:lang w:val="cs-CZ"/>
        </w:rPr>
        <w:t>Vyhřívané sedadlo</w:t>
      </w:r>
      <w:r w:rsidRPr="009D3EEF">
        <w:rPr>
          <w:rFonts w:ascii="Calibri" w:hAnsi="Calibri"/>
          <w:spacing w:val="-3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řidiče</w:t>
      </w:r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before="44"/>
        <w:ind w:left="81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 w:hAnsi="Calibri"/>
          <w:sz w:val="24"/>
          <w:lang w:val="cs-CZ"/>
        </w:rPr>
        <w:t>Sedačky městského</w:t>
      </w:r>
      <w:r w:rsidRPr="009D3EEF">
        <w:rPr>
          <w:rFonts w:ascii="Calibri" w:hAnsi="Calibri"/>
          <w:spacing w:val="-2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typu</w:t>
      </w:r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before="42"/>
        <w:ind w:left="81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/>
          <w:sz w:val="24"/>
          <w:lang w:val="cs-CZ"/>
        </w:rPr>
        <w:t>Tachograf</w:t>
      </w:r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before="44"/>
        <w:ind w:left="81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 w:hAnsi="Calibri"/>
          <w:sz w:val="24"/>
          <w:lang w:val="cs-CZ"/>
        </w:rPr>
        <w:t>Klimatizace pro</w:t>
      </w:r>
      <w:r w:rsidRPr="009D3EEF">
        <w:rPr>
          <w:rFonts w:ascii="Calibri" w:hAnsi="Calibri"/>
          <w:spacing w:val="-1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řidiče</w:t>
      </w:r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before="44"/>
        <w:ind w:left="81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 w:hAnsi="Calibri"/>
          <w:sz w:val="24"/>
          <w:lang w:val="cs-CZ"/>
        </w:rPr>
        <w:t>Nezávislé</w:t>
      </w:r>
      <w:r w:rsidRPr="009D3EEF">
        <w:rPr>
          <w:rFonts w:ascii="Calibri" w:hAnsi="Calibri"/>
          <w:spacing w:val="-2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topení</w:t>
      </w:r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before="42"/>
        <w:ind w:left="81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 w:hAnsi="Calibri"/>
          <w:sz w:val="24"/>
          <w:lang w:val="cs-CZ"/>
        </w:rPr>
        <w:t>Příprava pro odbavovací stroj včetně zásobníku</w:t>
      </w:r>
      <w:r w:rsidRPr="009D3EEF">
        <w:rPr>
          <w:rFonts w:ascii="Calibri" w:hAnsi="Calibri"/>
          <w:spacing w:val="-10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mincí</w:t>
      </w:r>
    </w:p>
    <w:p w:rsidR="00C018EC" w:rsidRPr="009D3EEF" w:rsidRDefault="00C018EC">
      <w:pPr>
        <w:rPr>
          <w:rFonts w:ascii="Calibri" w:eastAsia="Calibri" w:hAnsi="Calibri" w:cs="Calibri"/>
          <w:sz w:val="24"/>
          <w:szCs w:val="24"/>
          <w:lang w:val="cs-CZ"/>
        </w:rPr>
        <w:sectPr w:rsidR="00C018EC" w:rsidRPr="009D3EEF" w:rsidSect="00761BE3">
          <w:footerReference w:type="default" r:id="rId9"/>
          <w:type w:val="continuous"/>
          <w:pgSz w:w="11910" w:h="16840"/>
          <w:pgMar w:top="1320" w:right="1420" w:bottom="280" w:left="1600" w:header="708" w:footer="708" w:gutter="0"/>
          <w:pgNumType w:start="8"/>
          <w:cols w:space="708"/>
        </w:sectPr>
      </w:pPr>
      <w:bookmarkStart w:id="0" w:name="_GoBack"/>
      <w:bookmarkEnd w:id="0"/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before="38"/>
        <w:ind w:left="810" w:right="55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 w:hAnsi="Calibri"/>
          <w:sz w:val="24"/>
          <w:lang w:val="cs-CZ"/>
        </w:rPr>
        <w:lastRenderedPageBreak/>
        <w:t>Barva autobusu-bílá</w:t>
      </w:r>
      <w:r w:rsidRPr="009D3EEF">
        <w:rPr>
          <w:rFonts w:ascii="Calibri" w:hAnsi="Calibri"/>
          <w:spacing w:val="1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RAL9010</w:t>
      </w:r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before="45" w:line="273" w:lineRule="auto"/>
        <w:ind w:right="550" w:hanging="36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 w:hAnsi="Calibri"/>
          <w:sz w:val="24"/>
          <w:lang w:val="cs-CZ"/>
        </w:rPr>
        <w:t>Pokročilá antikorozní ochrana celého skeletu autobusu-např. nerezová</w:t>
      </w:r>
      <w:r w:rsidRPr="009D3EEF">
        <w:rPr>
          <w:rFonts w:ascii="Calibri" w:hAnsi="Calibri"/>
          <w:spacing w:val="-24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ocel, kataforéza</w:t>
      </w:r>
      <w:r w:rsidRPr="009D3EEF">
        <w:rPr>
          <w:rFonts w:ascii="Calibri" w:hAnsi="Calibri"/>
          <w:spacing w:val="-1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apod.</w:t>
      </w:r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before="3"/>
        <w:ind w:left="810" w:right="55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 w:hAnsi="Calibri"/>
          <w:sz w:val="24"/>
          <w:lang w:val="cs-CZ"/>
        </w:rPr>
        <w:t>Příprava pro odbavovací stroj včetně zásobníku</w:t>
      </w:r>
      <w:r w:rsidRPr="009D3EEF">
        <w:rPr>
          <w:rFonts w:ascii="Calibri" w:hAnsi="Calibri"/>
          <w:spacing w:val="-10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mincí</w:t>
      </w:r>
    </w:p>
    <w:p w:rsidR="00C018EC" w:rsidRPr="009D3EEF" w:rsidRDefault="00C018EC">
      <w:pPr>
        <w:rPr>
          <w:rFonts w:ascii="Calibri" w:eastAsia="Calibri" w:hAnsi="Calibri" w:cs="Calibri"/>
          <w:sz w:val="26"/>
          <w:szCs w:val="26"/>
          <w:lang w:val="cs-CZ"/>
        </w:rPr>
      </w:pPr>
    </w:p>
    <w:p w:rsidR="00C018EC" w:rsidRPr="009D3EEF" w:rsidRDefault="00C018EC">
      <w:pPr>
        <w:rPr>
          <w:rFonts w:ascii="Calibri" w:eastAsia="Calibri" w:hAnsi="Calibri" w:cs="Calibri"/>
          <w:sz w:val="26"/>
          <w:szCs w:val="26"/>
          <w:lang w:val="cs-CZ"/>
        </w:rPr>
      </w:pPr>
    </w:p>
    <w:p w:rsidR="00C018EC" w:rsidRPr="009D3EEF" w:rsidRDefault="00C018EC">
      <w:pPr>
        <w:spacing w:before="2"/>
        <w:rPr>
          <w:rFonts w:ascii="Calibri" w:eastAsia="Calibri" w:hAnsi="Calibri" w:cs="Calibri"/>
          <w:sz w:val="21"/>
          <w:szCs w:val="21"/>
          <w:lang w:val="cs-CZ"/>
        </w:rPr>
      </w:pPr>
    </w:p>
    <w:p w:rsidR="00C018EC" w:rsidRPr="009D3EEF" w:rsidRDefault="00C63311">
      <w:pPr>
        <w:pStyle w:val="Nadpis1"/>
        <w:rPr>
          <w:b w:val="0"/>
          <w:bCs w:val="0"/>
          <w:lang w:val="cs-CZ"/>
        </w:rPr>
      </w:pPr>
      <w:r w:rsidRPr="009D3EEF">
        <w:rPr>
          <w:spacing w:val="-55"/>
          <w:u w:val="single" w:color="000000"/>
          <w:lang w:val="cs-CZ"/>
        </w:rPr>
        <w:t xml:space="preserve"> </w:t>
      </w:r>
      <w:r w:rsidRPr="009D3EEF">
        <w:rPr>
          <w:u w:val="single" w:color="000000"/>
          <w:lang w:val="cs-CZ"/>
        </w:rPr>
        <w:t>O</w:t>
      </w:r>
      <w:r w:rsidRPr="009D3EEF">
        <w:rPr>
          <w:spacing w:val="-54"/>
          <w:u w:val="single" w:color="000000"/>
          <w:lang w:val="cs-CZ"/>
        </w:rPr>
        <w:t xml:space="preserve"> </w:t>
      </w:r>
      <w:r w:rsidRPr="009D3EEF">
        <w:rPr>
          <w:u w:val="single" w:color="000000"/>
          <w:lang w:val="cs-CZ"/>
        </w:rPr>
        <w:t>b</w:t>
      </w:r>
      <w:r w:rsidRPr="009D3EEF">
        <w:rPr>
          <w:spacing w:val="-54"/>
          <w:u w:val="single" w:color="000000"/>
          <w:lang w:val="cs-CZ"/>
        </w:rPr>
        <w:t xml:space="preserve"> </w:t>
      </w:r>
      <w:r w:rsidRPr="009D3EEF">
        <w:rPr>
          <w:u w:val="single" w:color="000000"/>
          <w:lang w:val="cs-CZ"/>
        </w:rPr>
        <w:t>ecn</w:t>
      </w:r>
      <w:r w:rsidRPr="009D3EEF">
        <w:rPr>
          <w:spacing w:val="-54"/>
          <w:u w:val="single" w:color="000000"/>
          <w:lang w:val="cs-CZ"/>
        </w:rPr>
        <w:t xml:space="preserve"> </w:t>
      </w:r>
      <w:r w:rsidRPr="009D3EEF">
        <w:rPr>
          <w:u w:val="single" w:color="000000"/>
          <w:lang w:val="cs-CZ"/>
        </w:rPr>
        <w:t>é</w:t>
      </w:r>
      <w:r w:rsidRPr="009D3EEF">
        <w:rPr>
          <w:spacing w:val="-4"/>
          <w:u w:val="single" w:color="000000"/>
          <w:lang w:val="cs-CZ"/>
        </w:rPr>
        <w:t xml:space="preserve"> </w:t>
      </w:r>
      <w:r w:rsidRPr="009D3EEF">
        <w:rPr>
          <w:u w:val="single" w:color="000000"/>
          <w:lang w:val="cs-CZ"/>
        </w:rPr>
        <w:t>a</w:t>
      </w:r>
      <w:r w:rsidRPr="009D3EEF">
        <w:rPr>
          <w:spacing w:val="-5"/>
          <w:u w:val="single" w:color="000000"/>
          <w:lang w:val="cs-CZ"/>
        </w:rPr>
        <w:t xml:space="preserve"> </w:t>
      </w:r>
      <w:r w:rsidRPr="009D3EEF">
        <w:rPr>
          <w:u w:val="single" w:color="000000"/>
          <w:lang w:val="cs-CZ"/>
        </w:rPr>
        <w:t>l</w:t>
      </w:r>
      <w:r w:rsidRPr="009D3EEF">
        <w:rPr>
          <w:spacing w:val="-54"/>
          <w:u w:val="single" w:color="000000"/>
          <w:lang w:val="cs-CZ"/>
        </w:rPr>
        <w:t xml:space="preserve"> </w:t>
      </w:r>
      <w:r w:rsidRPr="009D3EEF">
        <w:rPr>
          <w:u w:val="single" w:color="000000"/>
          <w:lang w:val="cs-CZ"/>
        </w:rPr>
        <w:t>egi</w:t>
      </w:r>
      <w:r w:rsidRPr="009D3EEF">
        <w:rPr>
          <w:spacing w:val="-54"/>
          <w:u w:val="single" w:color="000000"/>
          <w:lang w:val="cs-CZ"/>
        </w:rPr>
        <w:t xml:space="preserve"> </w:t>
      </w:r>
      <w:r w:rsidRPr="009D3EEF">
        <w:rPr>
          <w:u w:val="single" w:color="000000"/>
          <w:lang w:val="cs-CZ"/>
        </w:rPr>
        <w:t>sl</w:t>
      </w:r>
      <w:r w:rsidRPr="009D3EEF">
        <w:rPr>
          <w:spacing w:val="-54"/>
          <w:u w:val="single" w:color="000000"/>
          <w:lang w:val="cs-CZ"/>
        </w:rPr>
        <w:t xml:space="preserve"> </w:t>
      </w:r>
      <w:r w:rsidRPr="009D3EEF">
        <w:rPr>
          <w:u w:val="single" w:color="000000"/>
          <w:lang w:val="cs-CZ"/>
        </w:rPr>
        <w:t>ati</w:t>
      </w:r>
      <w:r w:rsidRPr="009D3EEF">
        <w:rPr>
          <w:spacing w:val="-54"/>
          <w:u w:val="single" w:color="000000"/>
          <w:lang w:val="cs-CZ"/>
        </w:rPr>
        <w:t xml:space="preserve"> </w:t>
      </w:r>
      <w:r w:rsidRPr="009D3EEF">
        <w:rPr>
          <w:u w:val="single" w:color="000000"/>
          <w:lang w:val="cs-CZ"/>
        </w:rPr>
        <w:t>vní</w:t>
      </w:r>
      <w:r w:rsidRPr="009D3EEF">
        <w:rPr>
          <w:spacing w:val="-5"/>
          <w:u w:val="single" w:color="000000"/>
          <w:lang w:val="cs-CZ"/>
        </w:rPr>
        <w:t xml:space="preserve"> </w:t>
      </w:r>
      <w:r w:rsidRPr="009D3EEF">
        <w:rPr>
          <w:u w:val="single" w:color="000000"/>
          <w:lang w:val="cs-CZ"/>
        </w:rPr>
        <w:t>p</w:t>
      </w:r>
      <w:r w:rsidRPr="009D3EEF">
        <w:rPr>
          <w:spacing w:val="-54"/>
          <w:u w:val="single" w:color="000000"/>
          <w:lang w:val="cs-CZ"/>
        </w:rPr>
        <w:t xml:space="preserve"> </w:t>
      </w:r>
      <w:r w:rsidRPr="009D3EEF">
        <w:rPr>
          <w:u w:val="single" w:color="000000"/>
          <w:lang w:val="cs-CZ"/>
        </w:rPr>
        <w:t xml:space="preserve">ožadavky: </w:t>
      </w:r>
    </w:p>
    <w:p w:rsidR="00C018EC" w:rsidRPr="009D3EEF" w:rsidRDefault="00C018EC">
      <w:pPr>
        <w:spacing w:before="8"/>
        <w:rPr>
          <w:rFonts w:ascii="Calibri" w:eastAsia="Calibri" w:hAnsi="Calibri" w:cs="Calibri"/>
          <w:b/>
          <w:bCs/>
          <w:sz w:val="26"/>
          <w:szCs w:val="26"/>
          <w:lang w:val="cs-CZ"/>
        </w:rPr>
      </w:pPr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before="55" w:line="276" w:lineRule="auto"/>
        <w:ind w:right="521" w:hanging="36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 w:hAnsi="Calibri"/>
          <w:sz w:val="24"/>
          <w:lang w:val="cs-CZ"/>
        </w:rPr>
        <w:t>Autobus schválen pro přepravu osob a provoz v souladu s právními</w:t>
      </w:r>
      <w:r w:rsidRPr="009D3EEF">
        <w:rPr>
          <w:rFonts w:ascii="Calibri" w:hAnsi="Calibri"/>
          <w:spacing w:val="-20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předpisy platnými v České</w:t>
      </w:r>
      <w:r w:rsidRPr="009D3EEF">
        <w:rPr>
          <w:rFonts w:ascii="Calibri" w:hAnsi="Calibri"/>
          <w:spacing w:val="1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republice</w:t>
      </w:r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line="276" w:lineRule="auto"/>
        <w:ind w:right="179" w:hanging="36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 w:hAnsi="Calibri"/>
          <w:sz w:val="24"/>
          <w:lang w:val="cs-CZ"/>
        </w:rPr>
        <w:t>Zajištění servisu a náhradních dílu na území ČR minimálně po dobu</w:t>
      </w:r>
      <w:r w:rsidRPr="009D3EEF">
        <w:rPr>
          <w:rFonts w:ascii="Calibri" w:hAnsi="Calibri"/>
          <w:spacing w:val="-18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deklarované životnosti</w:t>
      </w:r>
      <w:r w:rsidRPr="009D3EEF">
        <w:rPr>
          <w:rFonts w:ascii="Calibri" w:hAnsi="Calibri"/>
          <w:spacing w:val="-3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autobusu</w:t>
      </w:r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line="305" w:lineRule="exact"/>
        <w:ind w:left="810" w:right="55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 w:hAnsi="Calibri"/>
          <w:sz w:val="24"/>
          <w:lang w:val="cs-CZ"/>
        </w:rPr>
        <w:t>Garance autorizovaného servisního zásahu do 24 hodin od</w:t>
      </w:r>
      <w:r w:rsidRPr="009D3EEF">
        <w:rPr>
          <w:rFonts w:ascii="Calibri" w:hAnsi="Calibri"/>
          <w:spacing w:val="-11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nahlášení</w:t>
      </w:r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before="44"/>
        <w:ind w:left="810" w:right="55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 w:hAnsi="Calibri"/>
          <w:sz w:val="24"/>
          <w:lang w:val="cs-CZ"/>
        </w:rPr>
        <w:t>Štítky, nápisy, pokyny jsou výhradně v</w:t>
      </w:r>
      <w:r w:rsidRPr="009D3EEF">
        <w:rPr>
          <w:rFonts w:ascii="Calibri" w:hAnsi="Calibri"/>
          <w:spacing w:val="1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ČJ</w:t>
      </w:r>
    </w:p>
    <w:p w:rsidR="00C018EC" w:rsidRPr="009D3EEF" w:rsidRDefault="00C63311">
      <w:pPr>
        <w:pStyle w:val="Odstavecseseznamem"/>
        <w:numPr>
          <w:ilvl w:val="0"/>
          <w:numId w:val="1"/>
        </w:numPr>
        <w:tabs>
          <w:tab w:val="left" w:pos="810"/>
        </w:tabs>
        <w:spacing w:before="44" w:line="273" w:lineRule="auto"/>
        <w:ind w:right="283" w:hanging="360"/>
        <w:rPr>
          <w:rFonts w:ascii="Calibri" w:eastAsia="Calibri" w:hAnsi="Calibri" w:cs="Calibri"/>
          <w:sz w:val="24"/>
          <w:szCs w:val="24"/>
          <w:lang w:val="cs-CZ"/>
        </w:rPr>
      </w:pPr>
      <w:r w:rsidRPr="009D3EEF">
        <w:rPr>
          <w:rFonts w:ascii="Calibri" w:hAnsi="Calibri"/>
          <w:sz w:val="24"/>
          <w:lang w:val="cs-CZ"/>
        </w:rPr>
        <w:t>Součást dodávky bude návod pro řidiče, návod pro údržbu, katalog</w:t>
      </w:r>
      <w:r w:rsidRPr="009D3EEF">
        <w:rPr>
          <w:rFonts w:ascii="Calibri" w:hAnsi="Calibri"/>
          <w:spacing w:val="-17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náhradních dílu, nezbytné proškolení nutné pro povoz a</w:t>
      </w:r>
      <w:r w:rsidRPr="009D3EEF">
        <w:rPr>
          <w:rFonts w:ascii="Calibri" w:hAnsi="Calibri"/>
          <w:spacing w:val="-10"/>
          <w:sz w:val="24"/>
          <w:lang w:val="cs-CZ"/>
        </w:rPr>
        <w:t xml:space="preserve"> </w:t>
      </w:r>
      <w:r w:rsidRPr="009D3EEF">
        <w:rPr>
          <w:rFonts w:ascii="Calibri" w:hAnsi="Calibri"/>
          <w:sz w:val="24"/>
          <w:lang w:val="cs-CZ"/>
        </w:rPr>
        <w:t>údržbu</w:t>
      </w:r>
    </w:p>
    <w:p w:rsidR="00C018EC" w:rsidRPr="009D3EEF" w:rsidRDefault="00C018EC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C018EC" w:rsidRPr="009D3EEF" w:rsidRDefault="00C018EC">
      <w:pPr>
        <w:spacing w:before="11"/>
        <w:rPr>
          <w:rFonts w:ascii="Calibri" w:eastAsia="Calibri" w:hAnsi="Calibri" w:cs="Calibri"/>
          <w:sz w:val="27"/>
          <w:szCs w:val="27"/>
          <w:lang w:val="cs-CZ"/>
        </w:rPr>
      </w:pPr>
    </w:p>
    <w:p w:rsidR="00C018EC" w:rsidRPr="009D3EEF" w:rsidRDefault="00C63311">
      <w:pPr>
        <w:pStyle w:val="Nadpis1"/>
        <w:spacing w:line="441" w:lineRule="auto"/>
        <w:rPr>
          <w:b w:val="0"/>
          <w:bCs w:val="0"/>
          <w:lang w:val="cs-CZ"/>
        </w:rPr>
      </w:pPr>
      <w:r w:rsidRPr="009D3EEF">
        <w:rPr>
          <w:lang w:val="cs-CZ"/>
        </w:rPr>
        <w:t>Uchazeč svým podpisem potvrzuje, že nabídka splňuje uvedené technické</w:t>
      </w:r>
      <w:r w:rsidRPr="009D3EEF">
        <w:rPr>
          <w:spacing w:val="-21"/>
          <w:lang w:val="cs-CZ"/>
        </w:rPr>
        <w:t xml:space="preserve"> </w:t>
      </w:r>
      <w:r w:rsidRPr="009D3EEF">
        <w:rPr>
          <w:lang w:val="cs-CZ"/>
        </w:rPr>
        <w:t>specifikace. Na dalších listech nabídky uveďte konkrétní technické provedení</w:t>
      </w:r>
      <w:r w:rsidRPr="009D3EEF">
        <w:rPr>
          <w:spacing w:val="-29"/>
          <w:lang w:val="cs-CZ"/>
        </w:rPr>
        <w:t xml:space="preserve"> </w:t>
      </w:r>
      <w:r w:rsidRPr="009D3EEF">
        <w:rPr>
          <w:lang w:val="cs-CZ"/>
        </w:rPr>
        <w:t>nabídky.</w:t>
      </w:r>
    </w:p>
    <w:p w:rsidR="00C018EC" w:rsidRPr="009D3EEF" w:rsidRDefault="00C018EC">
      <w:pPr>
        <w:rPr>
          <w:rFonts w:ascii="Calibri" w:eastAsia="Calibri" w:hAnsi="Calibri" w:cs="Calibri"/>
          <w:b/>
          <w:bCs/>
          <w:sz w:val="24"/>
          <w:szCs w:val="24"/>
          <w:lang w:val="cs-CZ"/>
        </w:rPr>
      </w:pPr>
    </w:p>
    <w:p w:rsidR="00C018EC" w:rsidRPr="009D3EEF" w:rsidRDefault="00C63311">
      <w:pPr>
        <w:spacing w:before="190"/>
        <w:ind w:left="102"/>
        <w:rPr>
          <w:rFonts w:ascii="Calibri" w:eastAsia="Calibri" w:hAnsi="Calibri" w:cs="Calibri"/>
          <w:lang w:val="cs-CZ"/>
        </w:rPr>
      </w:pPr>
      <w:r w:rsidRPr="009D3EEF">
        <w:rPr>
          <w:rFonts w:ascii="Calibri" w:eastAsia="Calibri" w:hAnsi="Calibri" w:cs="Calibri"/>
          <w:lang w:val="cs-CZ"/>
        </w:rPr>
        <w:t>V</w:t>
      </w:r>
      <w:r w:rsidR="009D3EEF">
        <w:rPr>
          <w:rFonts w:ascii="Calibri" w:eastAsia="Calibri" w:hAnsi="Calibri" w:cs="Calibri"/>
          <w:lang w:val="cs-CZ"/>
        </w:rPr>
        <w:t> Libchavách,</w:t>
      </w:r>
      <w:r w:rsidRPr="009D3EEF">
        <w:rPr>
          <w:rFonts w:ascii="Calibri" w:eastAsia="Calibri" w:hAnsi="Calibri" w:cs="Calibri"/>
          <w:lang w:val="cs-CZ"/>
        </w:rPr>
        <w:t xml:space="preserve"> dne</w:t>
      </w:r>
      <w:r w:rsidRPr="009D3EEF">
        <w:rPr>
          <w:rFonts w:ascii="Calibri" w:eastAsia="Calibri" w:hAnsi="Calibri" w:cs="Calibri"/>
          <w:spacing w:val="-10"/>
          <w:lang w:val="cs-CZ"/>
        </w:rPr>
        <w:t xml:space="preserve"> </w:t>
      </w:r>
      <w:r w:rsidR="004B2864">
        <w:rPr>
          <w:rFonts w:ascii="Calibri" w:eastAsia="Calibri" w:hAnsi="Calibri" w:cs="Calibri"/>
          <w:spacing w:val="-10"/>
          <w:lang w:val="cs-CZ"/>
        </w:rPr>
        <w:t>03.08.2016</w:t>
      </w:r>
    </w:p>
    <w:p w:rsidR="00C018EC" w:rsidRPr="009D3EEF" w:rsidRDefault="00C018EC">
      <w:pPr>
        <w:rPr>
          <w:rFonts w:ascii="Calibri" w:eastAsia="Calibri" w:hAnsi="Calibri" w:cs="Calibri"/>
          <w:lang w:val="cs-CZ"/>
        </w:rPr>
      </w:pPr>
    </w:p>
    <w:p w:rsidR="00C018EC" w:rsidRPr="009D3EEF" w:rsidRDefault="00C63311">
      <w:pPr>
        <w:ind w:left="102"/>
        <w:rPr>
          <w:rFonts w:ascii="Calibri" w:eastAsia="Calibri" w:hAnsi="Calibri" w:cs="Calibri"/>
          <w:lang w:val="cs-CZ"/>
        </w:rPr>
      </w:pPr>
      <w:r w:rsidRPr="009D3EEF">
        <w:rPr>
          <w:rFonts w:ascii="Calibri" w:hAnsi="Calibri"/>
          <w:b/>
          <w:lang w:val="cs-CZ"/>
        </w:rPr>
        <w:t>Osoba oprávněná jednat jménem uchazeče/za</w:t>
      </w:r>
      <w:r w:rsidRPr="009D3EEF">
        <w:rPr>
          <w:rFonts w:ascii="Calibri" w:hAnsi="Calibri"/>
          <w:b/>
          <w:spacing w:val="-16"/>
          <w:lang w:val="cs-CZ"/>
        </w:rPr>
        <w:t xml:space="preserve"> </w:t>
      </w:r>
      <w:r w:rsidRPr="009D3EEF">
        <w:rPr>
          <w:rFonts w:ascii="Calibri" w:hAnsi="Calibri"/>
          <w:b/>
          <w:lang w:val="cs-CZ"/>
        </w:rPr>
        <w:t>uchazeče</w:t>
      </w:r>
    </w:p>
    <w:p w:rsidR="00C018EC" w:rsidRPr="009D3EEF" w:rsidRDefault="00C018EC">
      <w:pPr>
        <w:rPr>
          <w:rFonts w:ascii="Calibri" w:eastAsia="Calibri" w:hAnsi="Calibri" w:cs="Calibri"/>
          <w:b/>
          <w:bCs/>
          <w:lang w:val="cs-CZ"/>
        </w:rPr>
      </w:pPr>
    </w:p>
    <w:p w:rsidR="009D3EEF" w:rsidRDefault="009D3EEF">
      <w:pPr>
        <w:ind w:left="102" w:right="5994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Aleš Lipavský</w:t>
      </w:r>
    </w:p>
    <w:p w:rsidR="00C018EC" w:rsidRDefault="009D3EEF">
      <w:pPr>
        <w:ind w:left="102" w:right="5994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zástupce obchodního ředitele pro Českou republiku a marketing společnosti</w:t>
      </w:r>
      <w:r w:rsidR="00C63311" w:rsidRPr="009D3EEF">
        <w:rPr>
          <w:rFonts w:ascii="Calibri" w:hAnsi="Calibri"/>
          <w:lang w:val="cs-CZ"/>
        </w:rPr>
        <w:t xml:space="preserve"> </w:t>
      </w:r>
    </w:p>
    <w:p w:rsidR="009D3EEF" w:rsidRPr="009D3EEF" w:rsidRDefault="009D3EEF">
      <w:pPr>
        <w:ind w:left="102" w:right="5994"/>
        <w:rPr>
          <w:rFonts w:ascii="Calibri" w:eastAsia="Calibri" w:hAnsi="Calibri" w:cs="Calibri"/>
          <w:lang w:val="cs-CZ"/>
        </w:rPr>
      </w:pPr>
    </w:p>
    <w:p w:rsidR="00C018EC" w:rsidRPr="009D3EEF" w:rsidRDefault="00C63311">
      <w:pPr>
        <w:ind w:left="102"/>
        <w:rPr>
          <w:rFonts w:ascii="Calibri" w:eastAsia="Calibri" w:hAnsi="Calibri" w:cs="Calibri"/>
          <w:lang w:val="cs-CZ"/>
        </w:rPr>
      </w:pPr>
      <w:r w:rsidRPr="009D3EEF">
        <w:rPr>
          <w:rFonts w:ascii="Calibri" w:hAnsi="Calibri"/>
          <w:lang w:val="cs-CZ"/>
        </w:rPr>
        <w:t>Podpis oprávněné</w:t>
      </w:r>
      <w:r w:rsidRPr="009D3EEF">
        <w:rPr>
          <w:rFonts w:ascii="Calibri" w:hAnsi="Calibri"/>
          <w:spacing w:val="-6"/>
          <w:lang w:val="cs-CZ"/>
        </w:rPr>
        <w:t xml:space="preserve"> </w:t>
      </w:r>
      <w:r w:rsidRPr="009D3EEF">
        <w:rPr>
          <w:rFonts w:ascii="Calibri" w:hAnsi="Calibri"/>
          <w:lang w:val="cs-CZ"/>
        </w:rPr>
        <w:t>osoby:</w:t>
      </w:r>
    </w:p>
    <w:p w:rsidR="00C018EC" w:rsidRPr="009D3EEF" w:rsidRDefault="00C018EC">
      <w:pPr>
        <w:rPr>
          <w:rFonts w:ascii="Calibri" w:eastAsia="Calibri" w:hAnsi="Calibri" w:cs="Calibri"/>
          <w:lang w:val="cs-CZ"/>
        </w:rPr>
      </w:pPr>
    </w:p>
    <w:p w:rsidR="00C018EC" w:rsidRPr="009D3EEF" w:rsidRDefault="00C018EC">
      <w:pPr>
        <w:rPr>
          <w:rFonts w:ascii="Calibri" w:eastAsia="Calibri" w:hAnsi="Calibri" w:cs="Calibri"/>
          <w:lang w:val="cs-CZ"/>
        </w:rPr>
      </w:pPr>
    </w:p>
    <w:p w:rsidR="00C018EC" w:rsidRPr="009D3EEF" w:rsidRDefault="00C018EC">
      <w:pPr>
        <w:rPr>
          <w:rFonts w:ascii="Calibri" w:eastAsia="Calibri" w:hAnsi="Calibri" w:cs="Calibri"/>
          <w:lang w:val="cs-CZ"/>
        </w:rPr>
      </w:pPr>
    </w:p>
    <w:p w:rsidR="00C018EC" w:rsidRPr="009D3EEF" w:rsidRDefault="00C018EC">
      <w:pPr>
        <w:spacing w:before="11"/>
        <w:rPr>
          <w:rFonts w:ascii="Calibri" w:eastAsia="Calibri" w:hAnsi="Calibri" w:cs="Calibri"/>
          <w:sz w:val="21"/>
          <w:szCs w:val="21"/>
          <w:lang w:val="cs-CZ"/>
        </w:rPr>
      </w:pPr>
    </w:p>
    <w:p w:rsidR="00C018EC" w:rsidRPr="009D3EEF" w:rsidRDefault="00C63311">
      <w:pPr>
        <w:ind w:left="102"/>
        <w:rPr>
          <w:rFonts w:ascii="Calibri" w:eastAsia="Calibri" w:hAnsi="Calibri" w:cs="Calibri"/>
          <w:lang w:val="cs-CZ"/>
        </w:rPr>
      </w:pPr>
      <w:r w:rsidRPr="009D3EEF">
        <w:rPr>
          <w:rFonts w:ascii="Calibri" w:eastAsia="Calibri" w:hAnsi="Calibri" w:cs="Calibri"/>
          <w:i/>
          <w:lang w:val="cs-CZ"/>
        </w:rPr>
        <w:t>…………………………………………………..</w:t>
      </w:r>
    </w:p>
    <w:sectPr w:rsidR="00C018EC" w:rsidRPr="009D3EEF">
      <w:pgSz w:w="11910" w:h="16840"/>
      <w:pgMar w:top="1360" w:right="1560" w:bottom="280" w:left="1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11" w:rsidRDefault="00C63311" w:rsidP="00C63311">
      <w:r>
        <w:separator/>
      </w:r>
    </w:p>
  </w:endnote>
  <w:endnote w:type="continuationSeparator" w:id="0">
    <w:p w:rsidR="00C63311" w:rsidRDefault="00C63311" w:rsidP="00C6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E3" w:rsidRPr="00761BE3" w:rsidRDefault="00761BE3" w:rsidP="00761BE3">
    <w:pPr>
      <w:pStyle w:val="Zpat"/>
      <w:rPr>
        <w:sz w:val="18"/>
        <w:szCs w:val="18"/>
        <w:lang w:val="pl-PL"/>
      </w:rPr>
    </w:pPr>
    <w:r w:rsidRPr="00761BE3">
      <w:rPr>
        <w:sz w:val="18"/>
        <w:szCs w:val="18"/>
        <w:lang w:val="pl-PL"/>
      </w:rPr>
      <w:t>Kupní smlouva č.: 1634/2016</w:t>
    </w:r>
    <w:r w:rsidRPr="00761BE3">
      <w:rPr>
        <w:sz w:val="18"/>
        <w:szCs w:val="18"/>
        <w:lang w:val="pl-PL"/>
      </w:rPr>
      <w:tab/>
    </w:r>
    <w:r w:rsidRPr="00761BE3">
      <w:rPr>
        <w:b/>
        <w:sz w:val="18"/>
        <w:szCs w:val="18"/>
        <w:lang w:val="pl-PL"/>
      </w:rPr>
      <w:tab/>
    </w:r>
    <w:r w:rsidRPr="00761BE3">
      <w:rPr>
        <w:sz w:val="18"/>
        <w:szCs w:val="18"/>
        <w:lang w:val="pl-PL"/>
      </w:rPr>
      <w:t xml:space="preserve">strana </w:t>
    </w:r>
    <w:r w:rsidRPr="0019390E">
      <w:rPr>
        <w:rStyle w:val="slostrnky"/>
        <w:sz w:val="16"/>
      </w:rPr>
      <w:fldChar w:fldCharType="begin"/>
    </w:r>
    <w:r w:rsidRPr="00761BE3">
      <w:rPr>
        <w:rStyle w:val="slostrnky"/>
        <w:sz w:val="16"/>
        <w:lang w:val="pl-PL"/>
      </w:rPr>
      <w:instrText xml:space="preserve"> PAGE </w:instrText>
    </w:r>
    <w:r w:rsidRPr="0019390E">
      <w:rPr>
        <w:rStyle w:val="slostrnky"/>
        <w:sz w:val="16"/>
      </w:rPr>
      <w:fldChar w:fldCharType="separate"/>
    </w:r>
    <w:r>
      <w:rPr>
        <w:rStyle w:val="slostrnky"/>
        <w:noProof/>
        <w:sz w:val="16"/>
        <w:lang w:val="pl-PL"/>
      </w:rPr>
      <w:t>9</w:t>
    </w:r>
    <w:r w:rsidRPr="0019390E">
      <w:rPr>
        <w:rStyle w:val="slostrnky"/>
        <w:sz w:val="16"/>
      </w:rPr>
      <w:fldChar w:fldCharType="end"/>
    </w:r>
    <w:r w:rsidRPr="00761BE3">
      <w:rPr>
        <w:rStyle w:val="slostrnky"/>
        <w:sz w:val="16"/>
        <w:lang w:val="pl-PL"/>
      </w:rPr>
      <w:t xml:space="preserve"> z  9</w:t>
    </w:r>
  </w:p>
  <w:p w:rsidR="00761BE3" w:rsidRPr="00761BE3" w:rsidRDefault="00761BE3" w:rsidP="00761BE3">
    <w:pPr>
      <w:pStyle w:val="Zpat"/>
      <w:rPr>
        <w:sz w:val="18"/>
        <w:szCs w:val="18"/>
        <w:lang w:val="pl-PL"/>
      </w:rPr>
    </w:pPr>
  </w:p>
  <w:p w:rsidR="00C63311" w:rsidRPr="00761BE3" w:rsidRDefault="00C63311" w:rsidP="00761BE3">
    <w:pPr>
      <w:pStyle w:val="Zpa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11" w:rsidRDefault="00C63311" w:rsidP="00C63311">
      <w:r>
        <w:separator/>
      </w:r>
    </w:p>
  </w:footnote>
  <w:footnote w:type="continuationSeparator" w:id="0">
    <w:p w:rsidR="00C63311" w:rsidRDefault="00C63311" w:rsidP="00C6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223DA"/>
    <w:multiLevelType w:val="hybridMultilevel"/>
    <w:tmpl w:val="460E0A20"/>
    <w:lvl w:ilvl="0" w:tplc="BB263F2A">
      <w:start w:val="1"/>
      <w:numFmt w:val="bullet"/>
      <w:lvlText w:val=""/>
      <w:lvlJc w:val="left"/>
      <w:pPr>
        <w:ind w:left="822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9CA05440">
      <w:start w:val="1"/>
      <w:numFmt w:val="bullet"/>
      <w:lvlText w:val="•"/>
      <w:lvlJc w:val="left"/>
      <w:pPr>
        <w:ind w:left="1626" w:hanging="348"/>
      </w:pPr>
      <w:rPr>
        <w:rFonts w:hint="default"/>
      </w:rPr>
    </w:lvl>
    <w:lvl w:ilvl="2" w:tplc="A17C7F50">
      <w:start w:val="1"/>
      <w:numFmt w:val="bullet"/>
      <w:lvlText w:val="•"/>
      <w:lvlJc w:val="left"/>
      <w:pPr>
        <w:ind w:left="2433" w:hanging="348"/>
      </w:pPr>
      <w:rPr>
        <w:rFonts w:hint="default"/>
      </w:rPr>
    </w:lvl>
    <w:lvl w:ilvl="3" w:tplc="BCCC6E70">
      <w:start w:val="1"/>
      <w:numFmt w:val="bullet"/>
      <w:lvlText w:val="•"/>
      <w:lvlJc w:val="left"/>
      <w:pPr>
        <w:ind w:left="3239" w:hanging="348"/>
      </w:pPr>
      <w:rPr>
        <w:rFonts w:hint="default"/>
      </w:rPr>
    </w:lvl>
    <w:lvl w:ilvl="4" w:tplc="15FCAB9C">
      <w:start w:val="1"/>
      <w:numFmt w:val="bullet"/>
      <w:lvlText w:val="•"/>
      <w:lvlJc w:val="left"/>
      <w:pPr>
        <w:ind w:left="4046" w:hanging="348"/>
      </w:pPr>
      <w:rPr>
        <w:rFonts w:hint="default"/>
      </w:rPr>
    </w:lvl>
    <w:lvl w:ilvl="5" w:tplc="2718243A">
      <w:start w:val="1"/>
      <w:numFmt w:val="bullet"/>
      <w:lvlText w:val="•"/>
      <w:lvlJc w:val="left"/>
      <w:pPr>
        <w:ind w:left="4853" w:hanging="348"/>
      </w:pPr>
      <w:rPr>
        <w:rFonts w:hint="default"/>
      </w:rPr>
    </w:lvl>
    <w:lvl w:ilvl="6" w:tplc="3C2259A8">
      <w:start w:val="1"/>
      <w:numFmt w:val="bullet"/>
      <w:lvlText w:val="•"/>
      <w:lvlJc w:val="left"/>
      <w:pPr>
        <w:ind w:left="5659" w:hanging="348"/>
      </w:pPr>
      <w:rPr>
        <w:rFonts w:hint="default"/>
      </w:rPr>
    </w:lvl>
    <w:lvl w:ilvl="7" w:tplc="07EA0348">
      <w:start w:val="1"/>
      <w:numFmt w:val="bullet"/>
      <w:lvlText w:val="•"/>
      <w:lvlJc w:val="left"/>
      <w:pPr>
        <w:ind w:left="6466" w:hanging="348"/>
      </w:pPr>
      <w:rPr>
        <w:rFonts w:hint="default"/>
      </w:rPr>
    </w:lvl>
    <w:lvl w:ilvl="8" w:tplc="5BBA4D90">
      <w:start w:val="1"/>
      <w:numFmt w:val="bullet"/>
      <w:lvlText w:val="•"/>
      <w:lvlJc w:val="left"/>
      <w:pPr>
        <w:ind w:left="727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EC"/>
    <w:rsid w:val="004B2864"/>
    <w:rsid w:val="00761BE3"/>
    <w:rsid w:val="009D3EEF"/>
    <w:rsid w:val="00C018EC"/>
    <w:rsid w:val="00C6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CD41"/>
  <w15:docId w15:val="{1BAA3661-F1CE-4A3C-AE6B-D0C5DFCF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44"/>
      <w:ind w:left="810" w:hanging="348"/>
    </w:pPr>
    <w:rPr>
      <w:rFonts w:ascii="Calibri" w:eastAsia="Calibri" w:hAnsi="Calibri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nhideWhenUsed/>
    <w:rsid w:val="00C633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3311"/>
  </w:style>
  <w:style w:type="paragraph" w:styleId="Zpat">
    <w:name w:val="footer"/>
    <w:basedOn w:val="Normln"/>
    <w:link w:val="ZpatChar"/>
    <w:uiPriority w:val="99"/>
    <w:unhideWhenUsed/>
    <w:rsid w:val="00C633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311"/>
  </w:style>
  <w:style w:type="paragraph" w:styleId="Textbubliny">
    <w:name w:val="Balloon Text"/>
    <w:basedOn w:val="Normln"/>
    <w:link w:val="TextbublinyChar"/>
    <w:uiPriority w:val="99"/>
    <w:semiHidden/>
    <w:unhideWhenUsed/>
    <w:rsid w:val="00C633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311"/>
    <w:rPr>
      <w:rFonts w:ascii="Segoe UI" w:hAnsi="Segoe UI" w:cs="Segoe UI"/>
      <w:sz w:val="18"/>
      <w:szCs w:val="18"/>
    </w:rPr>
  </w:style>
  <w:style w:type="character" w:styleId="slostrnky">
    <w:name w:val="page number"/>
    <w:basedOn w:val="Standardnpsmoodstavce"/>
    <w:rsid w:val="0076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kadan@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Krýzlová Ilona</dc:creator>
  <cp:lastModifiedBy>Krýzlová Ilona</cp:lastModifiedBy>
  <cp:revision>3</cp:revision>
  <cp:lastPrinted>2016-08-02T11:07:00Z</cp:lastPrinted>
  <dcterms:created xsi:type="dcterms:W3CDTF">2016-08-02T08:53:00Z</dcterms:created>
  <dcterms:modified xsi:type="dcterms:W3CDTF">2016-08-02T11:07:00Z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2016-07-01T00:00:00Z</vt:filetime>
  </property>
</Properties>
</file>