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DE6E06" w:rsidP="00DE6E0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DE6E06" w:rsidRDefault="00DE6E06" w:rsidP="00DE6E06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982607-0483/2016</w:t>
      </w:r>
    </w:p>
    <w:p w:rsidR="00DE6E06" w:rsidRDefault="00DE6E06" w:rsidP="00DE6E0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E6E06" w:rsidRDefault="00DE6E06" w:rsidP="00DE6E0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E6E06" w:rsidRDefault="009E7F9E" w:rsidP="00DE6E0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E7F9E">
        <w:t>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F9E">
        <w:t>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F9E">
        <w:t>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F9E">
        <w:t>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E7F9E">
        <w:t>XXXXXXXXX</w:t>
      </w:r>
      <w:r>
        <w:t xml:space="preserve"> 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E7F9E">
        <w:t>XXXXXXXXX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F9E">
        <w:t>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E7F9E">
        <w:t>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9E7F9E">
        <w:rPr>
          <w:b/>
        </w:rPr>
        <w:t>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E7F9E">
        <w:t>XXXXXXXXX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DE6E06" w:rsidRDefault="00DE6E06" w:rsidP="00DE6E06">
      <w:pPr>
        <w:numPr>
          <w:ilvl w:val="0"/>
          <w:numId w:val="0"/>
        </w:numPr>
        <w:spacing w:before="50" w:after="70" w:line="240" w:lineRule="auto"/>
        <w:ind w:left="142"/>
      </w:pPr>
    </w:p>
    <w:p w:rsidR="00DE6E06" w:rsidRDefault="00DE6E06" w:rsidP="00DE6E0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DE6E06" w:rsidRDefault="00DE6E0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s.p.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</w:t>
      </w:r>
      <w:r w:rsidRPr="007A048D">
        <w:rPr>
          <w:b/>
        </w:rPr>
        <w:t>Příloha č. 1</w:t>
      </w:r>
      <w:r>
        <w:t xml:space="preserve">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DE6E06" w:rsidRPr="00DE6E06" w:rsidRDefault="007A048D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9E7F9E">
        <w:rPr>
          <w:b/>
        </w:rPr>
        <w:t>XXXXX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</w:t>
      </w:r>
      <w:r w:rsidR="009E7F9E">
        <w:t>XXXXXXXX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roznovjakova.dana@cpost.cz.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</w:t>
      </w:r>
      <w:r w:rsidR="009E7F9E">
        <w:t>XXXXXXXX</w:t>
      </w:r>
      <w:r>
        <w:t xml:space="preserve"> ) souhlasu Objednatele se skutečnou hmotností a z ní vyplývající ceny dle Čl. 5, bod 5.1 této Smlouvy. Rozdíl ceny bude doplacen dle ujednaného způsobu úhrady.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DE6E06" w:rsidRDefault="00DE6E06" w:rsidP="00DE6E06">
      <w:pPr>
        <w:numPr>
          <w:ilvl w:val="3"/>
          <w:numId w:val="50"/>
        </w:numPr>
        <w:spacing w:after="120"/>
        <w:jc w:val="both"/>
      </w:pPr>
      <w:r>
        <w:t>Podací nálepkou s ČK, jejíž potisk je generován ze softwaru ČP (dále jen "podací nálepka ČP") a která je vydávána ze strany ČP zdarma v potřebném počtupo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Vzor podací nálepky s ČK a její umístění na adresním štítku </w:t>
      </w:r>
      <w:r w:rsidRPr="007A048D">
        <w:rPr>
          <w:b/>
        </w:rPr>
        <w:t>je v Příloze č. 2.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nalepky.podavatel.jm@cpost.cz prostřednictvím objednávkového formuláře, kde je zvolen způsob jejich převzetí.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sezavazuje dodržet termíny zahájení a ukončení RIPM uváděné v jednotlivých potvrzených Zakázkových listech.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DE6E06" w:rsidRDefault="00DE6E06" w:rsidP="00DE6E06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DE6E06" w:rsidRDefault="00DE6E06" w:rsidP="00DE6E06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DE6E06" w:rsidRP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DE6E06" w:rsidRDefault="00DE6E06" w:rsidP="00DE6E06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DE6E06" w:rsidRPr="007A048D" w:rsidRDefault="00DE6E06" w:rsidP="00DE6E06">
      <w:pPr>
        <w:numPr>
          <w:ilvl w:val="4"/>
          <w:numId w:val="50"/>
        </w:numPr>
        <w:spacing w:after="120"/>
        <w:jc w:val="both"/>
        <w:rPr>
          <w:b/>
        </w:rPr>
      </w:pPr>
      <w:r w:rsidRPr="007A048D">
        <w:rPr>
          <w:b/>
        </w:rPr>
        <w:t>převodem z účtu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Faktury - daňové doklady bude ČP vystavovat </w:t>
      </w:r>
      <w:r w:rsidRPr="007A048D">
        <w:rPr>
          <w:b/>
        </w:rPr>
        <w:t>měsíčně s lhůtou splatnosti 14 dní</w:t>
      </w:r>
      <w:r>
        <w:t xml:space="preserve"> ode dne jejich vystavení. 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DE6E06" w:rsidRPr="007A048D" w:rsidRDefault="00DE6E06" w:rsidP="00DE6E06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Faktury - daňové doklady budou zasílány na adresu: </w:t>
      </w:r>
      <w:r w:rsidR="009E7F9E">
        <w:rPr>
          <w:b/>
        </w:rPr>
        <w:t>XXXXXXX</w:t>
      </w:r>
    </w:p>
    <w:p w:rsidR="00DE6E06" w:rsidRPr="007A048D" w:rsidRDefault="00DE6E06" w:rsidP="00DE6E06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7A048D">
        <w:rPr>
          <w:b/>
        </w:rPr>
        <w:t xml:space="preserve">ID CČK složky: </w:t>
      </w:r>
      <w:r w:rsidR="009E7F9E">
        <w:rPr>
          <w:b/>
        </w:rPr>
        <w:t>XXXXXXXXX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nevyrovná své dluhy vůči ČP ve lhůtě splatnosti stanovené v čl. 5, bodu 5.3 této Dohody, vyhrazuje si ČP právo po dobu prodlení Odesílatele s úhradou jeho dluhů nepřevzít zásilky dle podmínek této Dohody, případně podmínit převzetí zásilek dle podmínek této Dohody podáním zásilek na ČP stanoveném podacím místě a platbou v hotovosti předem.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DE6E06" w:rsidRPr="007A048D" w:rsidRDefault="009E7F9E" w:rsidP="00DE6E06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XXXXXXXXX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DE6E06" w:rsidRPr="007A048D" w:rsidRDefault="00DE6E06" w:rsidP="00DE6E06">
      <w:pPr>
        <w:numPr>
          <w:ilvl w:val="5"/>
          <w:numId w:val="50"/>
        </w:numPr>
        <w:spacing w:after="120"/>
        <w:jc w:val="both"/>
        <w:rPr>
          <w:b/>
        </w:rPr>
      </w:pPr>
      <w:r w:rsidRPr="007A048D">
        <w:rPr>
          <w:b/>
        </w:rPr>
        <w:t xml:space="preserve">za poštu:   </w:t>
      </w:r>
      <w:r w:rsidR="009E7F9E">
        <w:rPr>
          <w:b/>
        </w:rPr>
        <w:t>XXXXXXXXX</w:t>
      </w:r>
    </w:p>
    <w:p w:rsidR="00DE6E06" w:rsidRDefault="00DE6E06" w:rsidP="009E7F9E">
      <w:pPr>
        <w:numPr>
          <w:ilvl w:val="5"/>
          <w:numId w:val="50"/>
        </w:numPr>
        <w:spacing w:after="120"/>
        <w:jc w:val="both"/>
      </w:pPr>
      <w:r w:rsidRPr="007A048D">
        <w:rPr>
          <w:b/>
        </w:rPr>
        <w:t xml:space="preserve">za obchod: </w:t>
      </w:r>
      <w:r w:rsidR="009E7F9E">
        <w:rPr>
          <w:b/>
        </w:rPr>
        <w:t>XXXXXXXXXX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DE6E06" w:rsidRPr="00DE6E06" w:rsidRDefault="00DE6E06" w:rsidP="00DE6E0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7A048D">
        <w:rPr>
          <w:b/>
        </w:rPr>
        <w:t>do 31.12.2018.</w:t>
      </w:r>
      <w:r>
        <w:t xml:space="preserve">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DE6E06" w:rsidRDefault="00DE6E06" w:rsidP="00DE6E0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Tato Smlouva je vyhotovena ve 2 (slovy: dvou) stejnopisech s platností originálu, z nichž každá Smluvní strana obdrží po jednom.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7A048D" w:rsidRDefault="007A048D" w:rsidP="007A048D">
      <w:pPr>
        <w:numPr>
          <w:ilvl w:val="0"/>
          <w:numId w:val="0"/>
        </w:numPr>
        <w:ind w:left="983" w:hanging="303"/>
      </w:pPr>
    </w:p>
    <w:p w:rsidR="007A048D" w:rsidRDefault="007A048D" w:rsidP="007A048D">
      <w:pPr>
        <w:numPr>
          <w:ilvl w:val="0"/>
          <w:numId w:val="0"/>
        </w:numPr>
        <w:ind w:left="983" w:hanging="303"/>
      </w:pPr>
    </w:p>
    <w:p w:rsidR="00DE6E06" w:rsidRDefault="00DE6E06" w:rsidP="00DE6E0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</w:t>
      </w:r>
      <w:r>
        <w:lastRenderedPageBreak/>
        <w:t>svobodné vůle. Na důkaz uvedených skutečností připojují podpisy svých oprávněných osob či zástupců.</w:t>
      </w:r>
    </w:p>
    <w:p w:rsidR="007A048D" w:rsidRDefault="007A048D" w:rsidP="007A048D">
      <w:pPr>
        <w:numPr>
          <w:ilvl w:val="0"/>
          <w:numId w:val="0"/>
        </w:numPr>
        <w:spacing w:after="120"/>
        <w:ind w:left="624"/>
        <w:jc w:val="both"/>
      </w:pPr>
    </w:p>
    <w:p w:rsidR="007A048D" w:rsidRPr="007A048D" w:rsidRDefault="00DE6E06" w:rsidP="00DE6E06">
      <w:pPr>
        <w:numPr>
          <w:ilvl w:val="0"/>
          <w:numId w:val="0"/>
        </w:numPr>
        <w:spacing w:after="120"/>
        <w:jc w:val="both"/>
        <w:rPr>
          <w:b/>
          <w:u w:val="single"/>
        </w:rPr>
      </w:pPr>
      <w:r>
        <w:rPr>
          <w:b/>
          <w:u w:val="single"/>
        </w:rPr>
        <w:t>Příloha:</w:t>
      </w:r>
    </w:p>
    <w:p w:rsidR="00DE6E06" w:rsidRDefault="00DE6E06" w:rsidP="00DE6E06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DE6E06" w:rsidRDefault="00DE6E06" w:rsidP="00DE6E06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DE6E06" w:rsidRDefault="00DE6E06" w:rsidP="00DE6E06">
      <w:pPr>
        <w:numPr>
          <w:ilvl w:val="0"/>
          <w:numId w:val="0"/>
        </w:numPr>
        <w:spacing w:before="120" w:after="120"/>
        <w:jc w:val="both"/>
      </w:pPr>
    </w:p>
    <w:p w:rsidR="00DE6E06" w:rsidRDefault="00DE6E06" w:rsidP="00DE6E06">
      <w:pPr>
        <w:numPr>
          <w:ilvl w:val="0"/>
          <w:numId w:val="0"/>
        </w:numPr>
        <w:spacing w:before="120" w:after="120"/>
        <w:jc w:val="both"/>
      </w:pPr>
    </w:p>
    <w:p w:rsidR="00DE6E06" w:rsidRDefault="00DE6E06" w:rsidP="00DE6E06">
      <w:pPr>
        <w:numPr>
          <w:ilvl w:val="0"/>
          <w:numId w:val="0"/>
        </w:numPr>
        <w:spacing w:after="120"/>
        <w:jc w:val="both"/>
        <w:sectPr w:rsidR="00DE6E0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E6E06" w:rsidRDefault="00DE6E06" w:rsidP="00DE6E06">
      <w:pPr>
        <w:numPr>
          <w:ilvl w:val="0"/>
          <w:numId w:val="0"/>
        </w:numPr>
        <w:spacing w:after="120"/>
        <w:jc w:val="both"/>
      </w:pPr>
      <w:r>
        <w:lastRenderedPageBreak/>
        <w:t>V Brně dne 5.4.2016</w:t>
      </w:r>
    </w:p>
    <w:p w:rsidR="00DE6E06" w:rsidRDefault="00DE6E06" w:rsidP="00DE6E06">
      <w:pPr>
        <w:numPr>
          <w:ilvl w:val="0"/>
          <w:numId w:val="0"/>
        </w:numPr>
        <w:spacing w:after="120"/>
        <w:jc w:val="both"/>
      </w:pPr>
    </w:p>
    <w:p w:rsidR="00DE6E06" w:rsidRDefault="00DE6E06" w:rsidP="00DE6E06">
      <w:pPr>
        <w:numPr>
          <w:ilvl w:val="0"/>
          <w:numId w:val="0"/>
        </w:numPr>
        <w:spacing w:after="120"/>
        <w:jc w:val="both"/>
      </w:pPr>
      <w:r>
        <w:t>Za ČP:</w:t>
      </w:r>
    </w:p>
    <w:p w:rsidR="00DE6E06" w:rsidRDefault="00DE6E06" w:rsidP="00DE6E06">
      <w:pPr>
        <w:numPr>
          <w:ilvl w:val="0"/>
          <w:numId w:val="0"/>
        </w:numPr>
        <w:spacing w:after="120"/>
        <w:jc w:val="both"/>
      </w:pP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DE6E06" w:rsidRDefault="00DE6E06" w:rsidP="00DE6E06">
      <w:pPr>
        <w:numPr>
          <w:ilvl w:val="0"/>
          <w:numId w:val="0"/>
        </w:numPr>
        <w:spacing w:after="120"/>
      </w:pPr>
      <w:r>
        <w:br w:type="column"/>
      </w:r>
      <w:r w:rsidR="007A048D">
        <w:lastRenderedPageBreak/>
        <w:t xml:space="preserve">Ve Slavičíně </w:t>
      </w:r>
      <w:r>
        <w:t xml:space="preserve">dne </w:t>
      </w:r>
    </w:p>
    <w:p w:rsidR="00DE6E06" w:rsidRDefault="00DE6E06" w:rsidP="00DE6E06">
      <w:pPr>
        <w:numPr>
          <w:ilvl w:val="0"/>
          <w:numId w:val="0"/>
        </w:numPr>
        <w:spacing w:after="120"/>
      </w:pPr>
    </w:p>
    <w:p w:rsidR="00DE6E06" w:rsidRDefault="00DE6E06" w:rsidP="00DE6E06">
      <w:pPr>
        <w:numPr>
          <w:ilvl w:val="0"/>
          <w:numId w:val="0"/>
        </w:numPr>
        <w:spacing w:after="120"/>
      </w:pPr>
      <w:r>
        <w:t>Za Objednatele:</w:t>
      </w:r>
    </w:p>
    <w:p w:rsidR="00DE6E06" w:rsidRDefault="00DE6E06" w:rsidP="00DE6E06">
      <w:pPr>
        <w:numPr>
          <w:ilvl w:val="0"/>
          <w:numId w:val="0"/>
        </w:numPr>
        <w:spacing w:after="120"/>
      </w:pP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E6E06" w:rsidRDefault="00DE6E06" w:rsidP="00DE6E06">
      <w:pPr>
        <w:numPr>
          <w:ilvl w:val="0"/>
          <w:numId w:val="0"/>
        </w:numPr>
        <w:spacing w:after="120"/>
        <w:jc w:val="center"/>
      </w:pPr>
    </w:p>
    <w:p w:rsidR="00DE6E06" w:rsidRPr="00DE6E06" w:rsidRDefault="009E7F9E" w:rsidP="00DE6E06">
      <w:pPr>
        <w:numPr>
          <w:ilvl w:val="0"/>
          <w:numId w:val="0"/>
        </w:numPr>
        <w:spacing w:after="120"/>
        <w:jc w:val="center"/>
      </w:pPr>
      <w:r>
        <w:t>XXXXXXXXX</w:t>
      </w:r>
      <w:bookmarkStart w:id="0" w:name="_GoBack"/>
      <w:bookmarkEnd w:id="0"/>
    </w:p>
    <w:sectPr w:rsidR="00DE6E06" w:rsidRPr="00DE6E06" w:rsidSect="00DE6E0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E4" w:rsidRDefault="00163CE4">
      <w:r>
        <w:separator/>
      </w:r>
    </w:p>
  </w:endnote>
  <w:endnote w:type="continuationSeparator" w:id="0">
    <w:p w:rsidR="00163CE4" w:rsidRDefault="0016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E7F9E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E7F9E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E4" w:rsidRDefault="00163CE4">
      <w:r>
        <w:separator/>
      </w:r>
    </w:p>
  </w:footnote>
  <w:footnote w:type="continuationSeparator" w:id="0">
    <w:p w:rsidR="00163CE4" w:rsidRDefault="00163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209F8" wp14:editId="0765560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B50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E6E0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A2D3DD" wp14:editId="62A6A66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E6E0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982607-0483/2016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4A33C1" wp14:editId="6FB03C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0934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3CE4"/>
    <w:rsid w:val="001641A7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048D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7F9E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E6E06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C98AF8-A613-4D75-9DA0-EEC0F4A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4E65-6011-4465-8974-A34C590A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1951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2016-04-05T11:25:00Z</dcterms:created>
  <dcterms:modified xsi:type="dcterms:W3CDTF">2018-06-25T13:23:00Z</dcterms:modified>
</cp:coreProperties>
</file>