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pan(paní) Adamcová Jana, Ing.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840F05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840F05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>, Praha 2 12000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F6862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EF6862">
        <w:rPr>
          <w:rFonts w:ascii="Arial" w:hAnsi="Arial" w:cs="Arial"/>
        </w:rPr>
        <w:t>číslo</w:t>
      </w:r>
      <w:r w:rsidR="001965CB" w:rsidRPr="00EF6862">
        <w:rPr>
          <w:rFonts w:ascii="Arial" w:hAnsi="Arial" w:cs="Arial"/>
        </w:rPr>
        <w:t>:</w:t>
      </w:r>
      <w:r w:rsidRPr="00EF6862">
        <w:rPr>
          <w:rFonts w:ascii="Arial" w:hAnsi="Arial" w:cs="Arial"/>
        </w:rPr>
        <w:t xml:space="preserve"> 4PR18/37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Beroun pro katastrální území Komárov u Hořovic, obec Komárov.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1517/2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188 m2</w:t>
      </w:r>
      <w:r w:rsidRPr="00835624">
        <w:rPr>
          <w:rFonts w:ascii="Arial" w:hAnsi="Arial" w:cs="Arial"/>
          <w:sz w:val="18"/>
        </w:rPr>
        <w:tab/>
        <w:t xml:space="preserve">99,00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1517/3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105 m2</w:t>
      </w:r>
      <w:r w:rsidRPr="00835624">
        <w:rPr>
          <w:rFonts w:ascii="Arial" w:hAnsi="Arial" w:cs="Arial"/>
          <w:sz w:val="18"/>
        </w:rPr>
        <w:tab/>
        <w:t xml:space="preserve">55,00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Beroun pro katastrální území Kozolupy, obec Vysoký Újezd.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483/3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47 m2</w:t>
      </w:r>
      <w:r w:rsidRPr="00835624">
        <w:rPr>
          <w:rFonts w:ascii="Arial" w:hAnsi="Arial" w:cs="Arial"/>
          <w:sz w:val="18"/>
        </w:rPr>
        <w:tab/>
        <w:t xml:space="preserve">141,00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340 m2 </w:t>
      </w:r>
      <w:r w:rsidRPr="00835624">
        <w:rPr>
          <w:rFonts w:ascii="Arial" w:hAnsi="Arial" w:cs="Arial"/>
          <w:sz w:val="18"/>
        </w:rPr>
        <w:tab/>
        <w:t>295,00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Komárov u Hořovic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107 pro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Jivina a k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Kozolupy zápisem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11pro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Kozolupy.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Převáděná nemovitost v KÚ Komárov u Hořovic - 1517/2, byla oceněna ve znaleckém posudku soudního znalce </w:t>
      </w:r>
      <w:proofErr w:type="spellStart"/>
      <w:r w:rsidRPr="00D27771">
        <w:rPr>
          <w:rFonts w:ascii="Arial" w:hAnsi="Arial" w:cs="Arial"/>
        </w:rPr>
        <w:t>Beldík</w:t>
      </w:r>
      <w:proofErr w:type="spellEnd"/>
      <w:r w:rsidRPr="00D27771">
        <w:rPr>
          <w:rFonts w:ascii="Arial" w:hAnsi="Arial" w:cs="Arial"/>
        </w:rPr>
        <w:t xml:space="preserve"> Miroslav Ing., ze dne 7. 3. 2008,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166/2008,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40F05">
        <w:rPr>
          <w:rFonts w:ascii="Arial" w:hAnsi="Arial" w:cs="Arial"/>
        </w:rPr>
        <w:t>xxxxxxxxxxxxxx</w:t>
      </w:r>
      <w:proofErr w:type="spellEnd"/>
      <w:r w:rsidR="00840F05">
        <w:rPr>
          <w:rFonts w:ascii="Arial" w:hAnsi="Arial" w:cs="Arial"/>
        </w:rPr>
        <w:t xml:space="preserve"> Kč.</w:t>
      </w:r>
    </w:p>
    <w:p w:rsidR="00840F05" w:rsidRPr="00D27771" w:rsidRDefault="00840F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Komárov u Hořovic - 1517/3, byla oceněna ve znaleckém posudku soudního znalce </w:t>
      </w:r>
      <w:proofErr w:type="spellStart"/>
      <w:r w:rsidRPr="00D27771">
        <w:rPr>
          <w:rFonts w:ascii="Arial" w:hAnsi="Arial" w:cs="Arial"/>
        </w:rPr>
        <w:t>Beldík</w:t>
      </w:r>
      <w:proofErr w:type="spellEnd"/>
      <w:r w:rsidRPr="00D27771">
        <w:rPr>
          <w:rFonts w:ascii="Arial" w:hAnsi="Arial" w:cs="Arial"/>
        </w:rPr>
        <w:t xml:space="preserve"> Miroslav Ing., ze dne 7. 3. 2008,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166/2008,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40F05">
        <w:rPr>
          <w:rFonts w:ascii="Arial" w:hAnsi="Arial" w:cs="Arial"/>
        </w:rPr>
        <w:t>xxxxxxxxxxxxxxxxxx</w:t>
      </w:r>
      <w:proofErr w:type="spellEnd"/>
      <w:r w:rsidR="00840F05">
        <w:rPr>
          <w:rFonts w:ascii="Arial" w:hAnsi="Arial" w:cs="Arial"/>
        </w:rPr>
        <w:t xml:space="preserve"> Kč</w:t>
      </w:r>
      <w:r w:rsidRPr="00D27771">
        <w:rPr>
          <w:rFonts w:ascii="Arial" w:hAnsi="Arial" w:cs="Arial"/>
        </w:rPr>
        <w:t xml:space="preserve">. </w:t>
      </w:r>
    </w:p>
    <w:p w:rsidR="00840F05" w:rsidRPr="00D27771" w:rsidRDefault="00840F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Kozolupy - 483/3, byla oceněna ve znaleckém posudku soudního znalce Ing. Miloslav </w:t>
      </w:r>
      <w:proofErr w:type="spellStart"/>
      <w:r w:rsidRPr="00D27771">
        <w:rPr>
          <w:rFonts w:ascii="Arial" w:hAnsi="Arial" w:cs="Arial"/>
        </w:rPr>
        <w:t>Beldík</w:t>
      </w:r>
      <w:proofErr w:type="spellEnd"/>
      <w:r w:rsidRPr="00D27771">
        <w:rPr>
          <w:rFonts w:ascii="Arial" w:hAnsi="Arial" w:cs="Arial"/>
        </w:rPr>
        <w:t xml:space="preserve">, ze dne 8. 2. 2004,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61/2004,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840F05">
        <w:rPr>
          <w:rFonts w:ascii="Arial" w:hAnsi="Arial" w:cs="Arial"/>
        </w:rPr>
        <w:t>xxxxxxxxxxxxxxxxx</w:t>
      </w:r>
      <w:proofErr w:type="spellEnd"/>
      <w:r w:rsidR="00840F05">
        <w:rPr>
          <w:rFonts w:ascii="Arial" w:hAnsi="Arial" w:cs="Arial"/>
        </w:rPr>
        <w:t xml:space="preserve"> Kč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8. 5. 2018, ve výši </w:t>
      </w:r>
      <w:proofErr w:type="spellStart"/>
      <w:r w:rsidR="00840F05">
        <w:rPr>
          <w:rFonts w:ascii="Arial" w:hAnsi="Arial" w:cs="Arial"/>
          <w:color w:val="000000"/>
        </w:rPr>
        <w:t>xxxxxxxxxxxx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</w:t>
      </w:r>
      <w:proofErr w:type="spellStart"/>
      <w:r w:rsidRPr="00D27771">
        <w:rPr>
          <w:rFonts w:ascii="Arial" w:hAnsi="Arial" w:cs="Arial"/>
          <w:color w:val="000000"/>
        </w:rPr>
        <w:t>Blokša</w:t>
      </w:r>
      <w:proofErr w:type="spellEnd"/>
      <w:r w:rsidRPr="00D27771">
        <w:rPr>
          <w:rFonts w:ascii="Arial" w:hAnsi="Arial" w:cs="Arial"/>
          <w:color w:val="000000"/>
        </w:rPr>
        <w:t xml:space="preserve"> Petr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 13. 6. 2018.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Původní vlastník nároku: </w:t>
      </w:r>
      <w:r w:rsidR="002E18BE">
        <w:rPr>
          <w:rFonts w:ascii="Arial" w:hAnsi="Arial" w:cs="Arial"/>
          <w:color w:val="000000"/>
        </w:rPr>
        <w:t xml:space="preserve">Peter </w:t>
      </w:r>
      <w:proofErr w:type="spellStart"/>
      <w:r w:rsidR="002E18BE">
        <w:rPr>
          <w:rFonts w:ascii="Arial" w:hAnsi="Arial" w:cs="Arial"/>
          <w:color w:val="000000"/>
        </w:rPr>
        <w:t>Needham</w:t>
      </w:r>
      <w:proofErr w:type="spellEnd"/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bookmarkStart w:id="0" w:name="_GoBack"/>
      <w:bookmarkEnd w:id="0"/>
      <w:r w:rsidRPr="00D27771">
        <w:rPr>
          <w:rFonts w:ascii="Arial" w:hAnsi="Arial" w:cs="Arial"/>
          <w:color w:val="000000"/>
        </w:rPr>
        <w:t xml:space="preserve">Z toho bude touto smlouvou vypořádáno 195,00 Kč.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3. 5. 2018, ve výši </w:t>
      </w:r>
      <w:proofErr w:type="spellStart"/>
      <w:r w:rsidR="00840F05">
        <w:rPr>
          <w:rFonts w:ascii="Arial" w:hAnsi="Arial" w:cs="Arial"/>
          <w:color w:val="000000"/>
        </w:rPr>
        <w:t>xxxxxxxxxxx</w:t>
      </w:r>
      <w:proofErr w:type="spellEnd"/>
      <w:r w:rsidRPr="00D27771">
        <w:rPr>
          <w:rFonts w:ascii="Arial" w:hAnsi="Arial" w:cs="Arial"/>
          <w:color w:val="000000"/>
        </w:rPr>
        <w:t xml:space="preserve"> Kč, mezi postupitelem Hlasová Dagmar  a nabyvatelem.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dohodou s PF ČR (§ 14a  a § 20 odst. 2 zákona o půdě, § 6 zák. č. 243/1992 Sb., ve znění zák. č. 212/2000 </w:t>
      </w:r>
      <w:proofErr w:type="gramStart"/>
      <w:r w:rsidRPr="00D27771">
        <w:rPr>
          <w:rFonts w:ascii="Arial" w:hAnsi="Arial" w:cs="Arial"/>
          <w:color w:val="000000"/>
        </w:rPr>
        <w:t>Sb. ), ze</w:t>
      </w:r>
      <w:proofErr w:type="gramEnd"/>
      <w:r w:rsidRPr="00D27771">
        <w:rPr>
          <w:rFonts w:ascii="Arial" w:hAnsi="Arial" w:cs="Arial"/>
          <w:color w:val="000000"/>
        </w:rPr>
        <w:t xml:space="preserve"> dne 13. 6. 2018.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Původní vlastník nároku: Josef Šebek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Z toho bude touto smlouvou vypořádáno 100,00 Kč.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E18BE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2E18BE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2E18BE" w:rsidRPr="00D27771" w:rsidRDefault="002E18B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E18BE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2E18BE">
        <w:rPr>
          <w:rFonts w:ascii="Arial" w:hAnsi="Arial" w:cs="Arial"/>
          <w:color w:val="000000"/>
          <w:sz w:val="20"/>
          <w:szCs w:val="20"/>
        </w:rPr>
        <w:t xml:space="preserve">......................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V..........................………...........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18BE" w:rsidRDefault="002E1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18BE" w:rsidRDefault="002E1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18BE" w:rsidRDefault="002E1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18BE" w:rsidRDefault="002E1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18BE" w:rsidRDefault="002E1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E18BE" w:rsidRPr="00D27771" w:rsidRDefault="002E18B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2E18BE">
        <w:rPr>
          <w:rFonts w:ascii="Arial" w:hAnsi="Arial" w:cs="Arial"/>
          <w:sz w:val="20"/>
          <w:szCs w:val="20"/>
        </w:rPr>
        <w:t xml:space="preserve">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2E18B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2E18BE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2E18BE" w:rsidRPr="00D27771">
        <w:rPr>
          <w:rFonts w:ascii="Arial" w:hAnsi="Arial" w:cs="Arial"/>
          <w:color w:val="000000"/>
          <w:sz w:val="20"/>
          <w:szCs w:val="20"/>
        </w:rPr>
        <w:t>Adamcová Jana, Ing.</w:t>
      </w:r>
    </w:p>
    <w:p w:rsidR="002E1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</w:t>
      </w:r>
      <w:r w:rsidR="002E18BE">
        <w:rPr>
          <w:rFonts w:ascii="Arial" w:hAnsi="Arial" w:cs="Arial"/>
          <w:color w:val="000000"/>
          <w:sz w:val="20"/>
          <w:szCs w:val="20"/>
        </w:rPr>
        <w:t>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E1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E18BE" w:rsidRPr="00D27771" w:rsidRDefault="002E18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E18B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2E18B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</w:t>
      </w:r>
      <w:r w:rsidR="002E18BE">
        <w:rPr>
          <w:rFonts w:ascii="Arial" w:hAnsi="Arial" w:cs="Arial"/>
          <w:color w:val="000000"/>
          <w:sz w:val="20"/>
          <w:szCs w:val="20"/>
        </w:rPr>
        <w:t>P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Pr="00D27771" w:rsidRDefault="002E18BE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E18BE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Pr="00D27771" w:rsidRDefault="002E18B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2E18BE" w:rsidRPr="00D27771" w:rsidRDefault="002E18B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2E18BE" w:rsidRPr="00D27771" w:rsidRDefault="002E18BE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2E18BE" w:rsidRPr="00D27771" w:rsidRDefault="002E18BE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2E18BE">
        <w:rPr>
          <w:rFonts w:ascii="Arial" w:hAnsi="Arial" w:cs="Arial"/>
          <w:color w:val="000000"/>
        </w:rPr>
        <w:t xml:space="preserve"> Králově Dvoře </w:t>
      </w:r>
      <w:r w:rsidRPr="00D27771">
        <w:rPr>
          <w:rFonts w:ascii="Arial" w:hAnsi="Arial" w:cs="Arial"/>
          <w:color w:val="000000"/>
        </w:rPr>
        <w:t>dne  ………………</w:t>
      </w:r>
      <w:r w:rsidR="002E18BE">
        <w:rPr>
          <w:rFonts w:ascii="Arial" w:hAnsi="Arial" w:cs="Arial"/>
          <w:color w:val="000000"/>
        </w:rPr>
        <w:t>..</w:t>
      </w:r>
      <w:r w:rsidRPr="00D27771">
        <w:rPr>
          <w:rFonts w:ascii="Arial" w:hAnsi="Arial" w:cs="Arial"/>
          <w:color w:val="000000"/>
        </w:rPr>
        <w:t>…</w:t>
      </w: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Default="002E18BE">
      <w:pPr>
        <w:widowControl/>
        <w:rPr>
          <w:rFonts w:ascii="Arial" w:hAnsi="Arial" w:cs="Arial"/>
          <w:color w:val="000000"/>
        </w:rPr>
      </w:pPr>
    </w:p>
    <w:p w:rsidR="002E18BE" w:rsidRPr="00D27771" w:rsidRDefault="002E18BE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11371, 11372, 7667,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13. 6. 2018  Verze programu Restituce: 5.80</w:t>
      </w:r>
    </w:p>
    <w:sectPr w:rsidR="00AD4CDE" w:rsidRPr="00D27771" w:rsidSect="002E18BE">
      <w:pgSz w:w="11906" w:h="16838" w:code="9"/>
      <w:pgMar w:top="1417" w:right="1417" w:bottom="1417" w:left="1417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2E18BE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40F05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F686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F1D91"/>
  <w14:defaultImageDpi w14:val="0"/>
  <w15:docId w15:val="{CF48D5DB-237F-4526-BF57-38FD228A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2018-06-25T07:13:00Z</dcterms:created>
  <dcterms:modified xsi:type="dcterms:W3CDTF">2018-06-25T07:13:00Z</dcterms:modified>
</cp:coreProperties>
</file>