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5F4" w:rsidRPr="00372E6E" w:rsidRDefault="009325F4" w:rsidP="009325F4">
      <w:pPr>
        <w:pStyle w:val="smlouvacislo"/>
        <w:spacing w:before="0"/>
        <w:jc w:val="center"/>
        <w:rPr>
          <w:rFonts w:ascii="Times New Roman" w:hAnsi="Times New Roman" w:cs="Times New Roman"/>
          <w:sz w:val="32"/>
          <w:u w:val="single"/>
        </w:rPr>
      </w:pPr>
      <w:r w:rsidRPr="00372E6E">
        <w:rPr>
          <w:rFonts w:ascii="Times New Roman" w:hAnsi="Times New Roman" w:cs="Times New Roman"/>
          <w:sz w:val="32"/>
          <w:u w:val="single"/>
        </w:rPr>
        <w:t xml:space="preserve">SMLOUVA O DÍLO </w:t>
      </w:r>
    </w:p>
    <w:p w:rsidR="009325F4" w:rsidRPr="00372E6E" w:rsidRDefault="009325F4" w:rsidP="009325F4">
      <w:pPr>
        <w:spacing w:before="0" w:after="0"/>
        <w:jc w:val="center"/>
      </w:pPr>
      <w:r w:rsidRPr="00372E6E">
        <w:t>uzavřená v souladu s ustanoveními zákona č. 89/2012 Sb., Občanský zákoník, v platném a účinném znění</w:t>
      </w:r>
    </w:p>
    <w:p w:rsidR="009325F4" w:rsidRPr="00372E6E" w:rsidRDefault="009325F4" w:rsidP="009325F4">
      <w:pPr>
        <w:pStyle w:val="smlouvacislo"/>
        <w:spacing w:before="0"/>
        <w:jc w:val="center"/>
        <w:rPr>
          <w:rFonts w:ascii="Times New Roman" w:hAnsi="Times New Roman" w:cs="Times New Roman"/>
          <w:b w:val="0"/>
          <w:sz w:val="20"/>
          <w:szCs w:val="20"/>
        </w:rPr>
      </w:pPr>
      <w:r w:rsidRPr="00372E6E">
        <w:rPr>
          <w:rFonts w:ascii="Times New Roman" w:hAnsi="Times New Roman" w:cs="Times New Roman"/>
          <w:b w:val="0"/>
          <w:sz w:val="20"/>
          <w:szCs w:val="20"/>
        </w:rPr>
        <w:t>(dále jen „Smlouva“)</w:t>
      </w:r>
    </w:p>
    <w:p w:rsidR="009325F4" w:rsidRPr="00372E6E" w:rsidRDefault="009325F4" w:rsidP="009325F4">
      <w:pPr>
        <w:pStyle w:val="nadpiscentr"/>
        <w:spacing w:after="0"/>
        <w:rPr>
          <w:sz w:val="24"/>
        </w:rPr>
      </w:pPr>
      <w:r w:rsidRPr="00372E6E">
        <w:rPr>
          <w:sz w:val="24"/>
        </w:rPr>
        <w:t>I.</w:t>
      </w:r>
    </w:p>
    <w:p w:rsidR="009325F4" w:rsidRDefault="009325F4" w:rsidP="009325F4">
      <w:pPr>
        <w:pStyle w:val="nadpiscentrpod"/>
        <w:spacing w:after="0"/>
        <w:rPr>
          <w:sz w:val="24"/>
        </w:rPr>
      </w:pPr>
      <w:r w:rsidRPr="00372E6E">
        <w:rPr>
          <w:sz w:val="24"/>
        </w:rPr>
        <w:t>Smluvní strany</w:t>
      </w:r>
    </w:p>
    <w:p w:rsidR="005C7DD9" w:rsidRPr="00372E6E" w:rsidRDefault="005C7DD9" w:rsidP="009325F4">
      <w:pPr>
        <w:pStyle w:val="nadpiscentrpod"/>
        <w:spacing w:after="0"/>
        <w:rPr>
          <w:sz w:val="24"/>
        </w:rPr>
      </w:pPr>
    </w:p>
    <w:p w:rsidR="009325F4" w:rsidRPr="00372E6E" w:rsidRDefault="009325F4" w:rsidP="009325F4">
      <w:pPr>
        <w:pStyle w:val="hlavicka"/>
        <w:tabs>
          <w:tab w:val="left" w:pos="284"/>
        </w:tabs>
        <w:spacing w:after="0"/>
        <w:jc w:val="both"/>
      </w:pPr>
      <w:r w:rsidRPr="00372E6E">
        <w:t>1.</w:t>
      </w:r>
      <w:r w:rsidRPr="00372E6E">
        <w:tab/>
      </w:r>
      <w:r w:rsidRPr="00494882">
        <w:rPr>
          <w:b/>
        </w:rPr>
        <w:t>Objednatel</w:t>
      </w:r>
      <w:r w:rsidRPr="00372E6E">
        <w:tab/>
      </w:r>
      <w:r w:rsidR="000E29FC" w:rsidRPr="005C7DD9">
        <w:rPr>
          <w:b/>
          <w:sz w:val="22"/>
          <w:szCs w:val="22"/>
        </w:rPr>
        <w:t>Střední škola technická a řemeslná, Nový Bydžov, Dr. M. Tyrše 112</w:t>
      </w:r>
    </w:p>
    <w:p w:rsidR="009325F4" w:rsidRPr="00372E6E" w:rsidRDefault="005C7DD9" w:rsidP="009325F4">
      <w:pPr>
        <w:spacing w:before="0" w:after="0"/>
        <w:ind w:firstLine="284"/>
      </w:pPr>
      <w:r>
        <w:t xml:space="preserve">                      </w:t>
      </w:r>
      <w:r>
        <w:tab/>
      </w:r>
      <w:r w:rsidR="00B958E3">
        <w:t>se sídlem</w:t>
      </w:r>
      <w:r>
        <w:t>: D</w:t>
      </w:r>
      <w:r w:rsidR="000E29FC">
        <w:t xml:space="preserve">r. M. Tyrše 112, </w:t>
      </w:r>
      <w:proofErr w:type="gramStart"/>
      <w:r w:rsidR="000E29FC">
        <w:t>504 01  Nový</w:t>
      </w:r>
      <w:proofErr w:type="gramEnd"/>
      <w:r w:rsidR="000E29FC">
        <w:t xml:space="preserve"> Bydžov</w:t>
      </w:r>
    </w:p>
    <w:p w:rsidR="009325F4" w:rsidRDefault="009325F4" w:rsidP="005C7DD9">
      <w:pPr>
        <w:spacing w:before="0" w:after="0"/>
        <w:ind w:left="709" w:firstLine="709"/>
        <w:rPr>
          <w:spacing w:val="-2"/>
        </w:rPr>
      </w:pPr>
      <w:r w:rsidRPr="00372E6E">
        <w:t xml:space="preserve">IČ: </w:t>
      </w:r>
      <w:r w:rsidR="000E29FC">
        <w:t>00087751</w:t>
      </w:r>
      <w:r w:rsidR="005C7DD9">
        <w:t>,</w:t>
      </w:r>
      <w:r w:rsidR="005C7DD9">
        <w:tab/>
        <w:t>D</w:t>
      </w:r>
      <w:r w:rsidR="00B958E3">
        <w:rPr>
          <w:spacing w:val="-2"/>
        </w:rPr>
        <w:t xml:space="preserve">IČ:  </w:t>
      </w:r>
      <w:r w:rsidR="000E29FC">
        <w:rPr>
          <w:spacing w:val="-2"/>
        </w:rPr>
        <w:t>CZ00087751</w:t>
      </w:r>
    </w:p>
    <w:p w:rsidR="005C7DD9" w:rsidRPr="00372E6E" w:rsidRDefault="005C7DD9" w:rsidP="009325F4">
      <w:pPr>
        <w:shd w:val="clear" w:color="auto" w:fill="FFFFFF"/>
        <w:tabs>
          <w:tab w:val="left" w:pos="284"/>
          <w:tab w:val="left" w:leader="hyphen" w:pos="1701"/>
        </w:tabs>
        <w:spacing w:before="0" w:after="0"/>
        <w:rPr>
          <w:spacing w:val="-2"/>
        </w:rPr>
      </w:pPr>
      <w:r>
        <w:rPr>
          <w:spacing w:val="-2"/>
        </w:rPr>
        <w:t xml:space="preserve">                             bankovní spojení: Komerční banka, </w:t>
      </w:r>
      <w:proofErr w:type="spellStart"/>
      <w:proofErr w:type="gramStart"/>
      <w:r>
        <w:rPr>
          <w:spacing w:val="-2"/>
        </w:rPr>
        <w:t>č.ú</w:t>
      </w:r>
      <w:proofErr w:type="spellEnd"/>
      <w:r>
        <w:rPr>
          <w:spacing w:val="-2"/>
        </w:rPr>
        <w:t>.:</w:t>
      </w:r>
      <w:proofErr w:type="gramEnd"/>
      <w:r>
        <w:rPr>
          <w:spacing w:val="-2"/>
        </w:rPr>
        <w:t xml:space="preserve"> </w:t>
      </w:r>
      <w:r w:rsidR="0075008C">
        <w:rPr>
          <w:spacing w:val="-2"/>
        </w:rPr>
        <w:t>XXXXXXXXXXX</w:t>
      </w:r>
    </w:p>
    <w:p w:rsidR="009325F4" w:rsidRPr="00372E6E" w:rsidRDefault="005C7DD9" w:rsidP="009325F4">
      <w:pPr>
        <w:spacing w:before="0" w:after="0"/>
        <w:ind w:left="540" w:hanging="256"/>
      </w:pPr>
      <w:r>
        <w:t xml:space="preserve">    </w:t>
      </w:r>
      <w:r>
        <w:tab/>
      </w:r>
      <w:r>
        <w:tab/>
      </w:r>
      <w:r>
        <w:tab/>
        <w:t xml:space="preserve">zastoupena: </w:t>
      </w:r>
      <w:r w:rsidR="0075008C">
        <w:t>XXXXXXXXXXXX</w:t>
      </w:r>
      <w:r>
        <w:t>, ředitelem</w:t>
      </w:r>
    </w:p>
    <w:p w:rsidR="009325F4" w:rsidRPr="00372E6E" w:rsidRDefault="009325F4" w:rsidP="005C7DD9">
      <w:pPr>
        <w:spacing w:before="0" w:after="0"/>
        <w:ind w:left="1249" w:firstLine="169"/>
      </w:pPr>
      <w:r w:rsidRPr="00372E6E">
        <w:t xml:space="preserve">oprávněný zástupce objednatele ve věcech realizace díla: </w:t>
      </w:r>
      <w:r w:rsidRPr="00372E6E">
        <w:tab/>
      </w:r>
    </w:p>
    <w:p w:rsidR="009325F4" w:rsidRPr="00603EE8" w:rsidRDefault="0075008C" w:rsidP="009325F4">
      <w:pPr>
        <w:spacing w:before="0" w:after="0"/>
        <w:ind w:left="1674" w:firstLine="27"/>
      </w:pPr>
      <w:r>
        <w:t>XXXXXX</w:t>
      </w:r>
      <w:r w:rsidR="00357D93" w:rsidRPr="00603EE8">
        <w:t>,</w:t>
      </w:r>
      <w:r w:rsidR="00B958E3" w:rsidRPr="00603EE8">
        <w:t xml:space="preserve"> tel. </w:t>
      </w:r>
      <w:r>
        <w:t>XXXXXXXX</w:t>
      </w:r>
      <w:r w:rsidR="00B958E3" w:rsidRPr="00603EE8">
        <w:t xml:space="preserve">, e-mail : </w:t>
      </w:r>
      <w:hyperlink r:id="rId9" w:history="1">
        <w:r>
          <w:rPr>
            <w:rStyle w:val="Hypertextovodkaz"/>
          </w:rPr>
          <w:t>XXXXXXXXXXX</w:t>
        </w:r>
      </w:hyperlink>
      <w:r w:rsidR="005C7DD9" w:rsidRPr="00603EE8">
        <w:t xml:space="preserve"> (technický dozor stavebníka)</w:t>
      </w:r>
    </w:p>
    <w:p w:rsidR="00095E6F" w:rsidRPr="00372E6E" w:rsidRDefault="0075008C" w:rsidP="00095E6F">
      <w:pPr>
        <w:spacing w:before="0" w:after="0"/>
        <w:ind w:left="1701"/>
      </w:pPr>
      <w:r>
        <w:t>XXXXXX</w:t>
      </w:r>
      <w:r w:rsidR="00D80B7F" w:rsidRPr="00603EE8">
        <w:t xml:space="preserve">, tel. </w:t>
      </w:r>
      <w:r>
        <w:t>XXXXXXXXXXX</w:t>
      </w:r>
      <w:r w:rsidR="00095E6F" w:rsidRPr="00603EE8">
        <w:t>, e</w:t>
      </w:r>
      <w:r w:rsidR="00D80B7F" w:rsidRPr="00603EE8">
        <w:t xml:space="preserve">-mail: </w:t>
      </w:r>
      <w:r>
        <w:t>XXXXXXXXXXXXXXX</w:t>
      </w:r>
    </w:p>
    <w:p w:rsidR="009325F4" w:rsidRPr="00372E6E" w:rsidRDefault="00620985" w:rsidP="009325F4">
      <w:pPr>
        <w:spacing w:before="0" w:after="0"/>
        <w:ind w:left="540" w:hanging="256"/>
      </w:pPr>
      <w:r w:rsidRPr="00372E6E">
        <w:t xml:space="preserve"> </w:t>
      </w:r>
      <w:r w:rsidR="005C7DD9">
        <w:tab/>
      </w:r>
      <w:r w:rsidR="005C7DD9">
        <w:tab/>
      </w:r>
      <w:r w:rsidR="005C7DD9">
        <w:tab/>
      </w:r>
      <w:r w:rsidR="009325F4" w:rsidRPr="00372E6E">
        <w:t>(dále jen „Objednatel“) na straně jedné</w:t>
      </w:r>
    </w:p>
    <w:p w:rsidR="009325F4" w:rsidRPr="00372E6E" w:rsidRDefault="009325F4" w:rsidP="009325F4">
      <w:pPr>
        <w:spacing w:before="0" w:after="0"/>
        <w:ind w:left="540" w:hanging="256"/>
      </w:pPr>
    </w:p>
    <w:p w:rsidR="009325F4" w:rsidRPr="002C491E" w:rsidRDefault="009325F4" w:rsidP="009325F4">
      <w:pPr>
        <w:pStyle w:val="hlavicka6bnad"/>
        <w:tabs>
          <w:tab w:val="left" w:pos="284"/>
        </w:tabs>
        <w:spacing w:before="0" w:after="0"/>
        <w:jc w:val="both"/>
      </w:pPr>
      <w:r w:rsidRPr="002C491E">
        <w:t>2.</w:t>
      </w:r>
      <w:r w:rsidRPr="002C491E">
        <w:tab/>
      </w:r>
      <w:r w:rsidRPr="002C491E">
        <w:rPr>
          <w:b/>
        </w:rPr>
        <w:t>Zhotovitel</w:t>
      </w:r>
      <w:r w:rsidRPr="002C491E">
        <w:tab/>
      </w:r>
      <w:r w:rsidR="002C491E">
        <w:rPr>
          <w:b/>
          <w:sz w:val="22"/>
          <w:szCs w:val="22"/>
        </w:rPr>
        <w:t>PAMAK s.r.o.</w:t>
      </w:r>
    </w:p>
    <w:p w:rsidR="009325F4" w:rsidRPr="002C491E" w:rsidRDefault="009325F4" w:rsidP="00494882">
      <w:pPr>
        <w:spacing w:before="0" w:after="0"/>
        <w:ind w:left="1249" w:firstLine="169"/>
        <w:rPr>
          <w:vertAlign w:val="superscript"/>
        </w:rPr>
      </w:pPr>
      <w:r w:rsidRPr="002C491E">
        <w:t>se sídlem</w:t>
      </w:r>
      <w:r w:rsidR="00494882" w:rsidRPr="002C491E">
        <w:t>:</w:t>
      </w:r>
      <w:r w:rsidR="002C491E">
        <w:t xml:space="preserve"> Mikoláše Alše 470, </w:t>
      </w:r>
      <w:proofErr w:type="gramStart"/>
      <w:r w:rsidR="002C491E">
        <w:t>280 02  Kolín</w:t>
      </w:r>
      <w:proofErr w:type="gramEnd"/>
    </w:p>
    <w:p w:rsidR="009325F4" w:rsidRPr="002C491E" w:rsidRDefault="009325F4" w:rsidP="00494882">
      <w:pPr>
        <w:spacing w:before="0" w:after="0"/>
        <w:ind w:left="1080" w:firstLine="338"/>
      </w:pPr>
      <w:r w:rsidRPr="002C491E">
        <w:t xml:space="preserve">IČ: </w:t>
      </w:r>
      <w:proofErr w:type="gramStart"/>
      <w:r w:rsidR="002C491E">
        <w:t xml:space="preserve">25779656     </w:t>
      </w:r>
      <w:r w:rsidRPr="002C491E">
        <w:t>DIČ</w:t>
      </w:r>
      <w:proofErr w:type="gramEnd"/>
      <w:r w:rsidRPr="002C491E">
        <w:t xml:space="preserve">: </w:t>
      </w:r>
      <w:r w:rsidR="002C491E">
        <w:t>CZ25779656</w:t>
      </w:r>
    </w:p>
    <w:p w:rsidR="00494882" w:rsidRPr="002C491E" w:rsidRDefault="00494882" w:rsidP="00494882">
      <w:pPr>
        <w:spacing w:before="0" w:after="0"/>
        <w:ind w:left="1080" w:firstLine="338"/>
      </w:pPr>
      <w:r w:rsidRPr="002C491E">
        <w:t>Bankovní spojení:</w:t>
      </w:r>
      <w:r w:rsidR="002C491E">
        <w:t xml:space="preserve"> ČS a.s., pobočka Kolín, </w:t>
      </w:r>
      <w:proofErr w:type="spellStart"/>
      <w:proofErr w:type="gramStart"/>
      <w:r w:rsidR="002C491E">
        <w:t>č.ú</w:t>
      </w:r>
      <w:proofErr w:type="spellEnd"/>
      <w:r w:rsidR="002C491E">
        <w:t>.:</w:t>
      </w:r>
      <w:proofErr w:type="gramEnd"/>
      <w:r w:rsidR="002C491E">
        <w:t xml:space="preserve"> </w:t>
      </w:r>
      <w:r w:rsidR="0075008C">
        <w:t>XXXXXXXXX</w:t>
      </w:r>
    </w:p>
    <w:p w:rsidR="002C491E" w:rsidRDefault="00494882" w:rsidP="002C491E">
      <w:pPr>
        <w:spacing w:before="0" w:after="0"/>
        <w:ind w:left="911" w:firstLine="507"/>
      </w:pPr>
      <w:r w:rsidRPr="002C491E">
        <w:t>Zastoupen/a:</w:t>
      </w:r>
      <w:r w:rsidR="002C491E">
        <w:t xml:space="preserve"> </w:t>
      </w:r>
      <w:r w:rsidR="0075008C">
        <w:t>XXXXXXXXXXX</w:t>
      </w:r>
      <w:r w:rsidR="002C491E">
        <w:t>, jednatelem společnosti</w:t>
      </w:r>
    </w:p>
    <w:p w:rsidR="009325F4" w:rsidRPr="002C491E" w:rsidRDefault="00494882" w:rsidP="002C491E">
      <w:pPr>
        <w:spacing w:before="0" w:after="0"/>
        <w:ind w:left="911" w:firstLine="507"/>
      </w:pPr>
      <w:r w:rsidRPr="002C491E">
        <w:t>Z</w:t>
      </w:r>
      <w:r w:rsidR="009325F4" w:rsidRPr="002C491E">
        <w:t>apsan</w:t>
      </w:r>
      <w:r w:rsidRPr="002C491E">
        <w:t>á/</w:t>
      </w:r>
      <w:r w:rsidR="009325F4" w:rsidRPr="002C491E">
        <w:t>ý</w:t>
      </w:r>
      <w:r w:rsidRPr="002C491E">
        <w:t xml:space="preserve">: </w:t>
      </w:r>
      <w:r w:rsidR="002C491E">
        <w:t>v obchodním rejstříku vedeným Městským soudem v Praze, oddíl C, vložka 69523</w:t>
      </w:r>
    </w:p>
    <w:p w:rsidR="009325F4" w:rsidRPr="00372E6E" w:rsidRDefault="009325F4" w:rsidP="00494882">
      <w:pPr>
        <w:spacing w:before="0" w:after="0"/>
        <w:ind w:left="1249" w:firstLine="169"/>
      </w:pPr>
      <w:r w:rsidRPr="002C491E">
        <w:t xml:space="preserve">oprávněný zástupce zhotovitele ve věcech realizace díla: </w:t>
      </w:r>
      <w:r w:rsidR="0075008C">
        <w:t>XXXXXXXXX</w:t>
      </w:r>
      <w:r w:rsidR="002C491E">
        <w:t>, jednatel společnosti</w:t>
      </w:r>
    </w:p>
    <w:p w:rsidR="009325F4" w:rsidRPr="00372E6E" w:rsidRDefault="00494882" w:rsidP="00494882">
      <w:pPr>
        <w:spacing w:before="0" w:after="0"/>
        <w:ind w:left="1080" w:firstLine="169"/>
      </w:pPr>
      <w:r>
        <w:t xml:space="preserve">   </w:t>
      </w:r>
      <w:r w:rsidR="009325F4" w:rsidRPr="00372E6E">
        <w:t>(dále jen „Zhotovitel“) na straně druhé</w:t>
      </w:r>
    </w:p>
    <w:p w:rsidR="009325F4" w:rsidRPr="00372E6E" w:rsidRDefault="009325F4" w:rsidP="009325F4">
      <w:pPr>
        <w:pStyle w:val="nadpiscentr"/>
        <w:spacing w:after="0"/>
        <w:rPr>
          <w:sz w:val="24"/>
        </w:rPr>
      </w:pPr>
      <w:r w:rsidRPr="00372E6E">
        <w:rPr>
          <w:sz w:val="24"/>
        </w:rPr>
        <w:t>II.</w:t>
      </w:r>
    </w:p>
    <w:p w:rsidR="009325F4" w:rsidRPr="00372E6E" w:rsidRDefault="009325F4" w:rsidP="009325F4">
      <w:pPr>
        <w:pStyle w:val="nadpiscentrpod"/>
        <w:spacing w:after="120"/>
        <w:rPr>
          <w:sz w:val="24"/>
        </w:rPr>
      </w:pPr>
      <w:r w:rsidRPr="00372E6E">
        <w:rPr>
          <w:sz w:val="24"/>
        </w:rPr>
        <w:t>Předmět smlouvy</w:t>
      </w:r>
    </w:p>
    <w:p w:rsidR="00420F7D" w:rsidRDefault="00420F7D" w:rsidP="009325F4">
      <w:pPr>
        <w:pStyle w:val="hlavicka"/>
        <w:numPr>
          <w:ilvl w:val="0"/>
          <w:numId w:val="24"/>
        </w:numPr>
        <w:tabs>
          <w:tab w:val="left" w:pos="284"/>
        </w:tabs>
        <w:spacing w:after="0"/>
        <w:ind w:left="284" w:hanging="284"/>
        <w:jc w:val="both"/>
      </w:pPr>
      <w:r>
        <w:t>Na základě této smlouvy se zhotovitel zavazuje dle specifikace požadovaných prací a projektové dokumentace předložených k výběrovému řízení zhotovit dílo:</w:t>
      </w:r>
      <w:r w:rsidR="009325F4" w:rsidRPr="00372E6E">
        <w:t xml:space="preserve"> </w:t>
      </w:r>
    </w:p>
    <w:p w:rsidR="00AC23D0" w:rsidRDefault="00AC23D0" w:rsidP="00AC23D0">
      <w:pPr>
        <w:pStyle w:val="hlavicka"/>
        <w:tabs>
          <w:tab w:val="left" w:pos="284"/>
        </w:tabs>
        <w:spacing w:after="0"/>
        <w:ind w:left="284"/>
        <w:jc w:val="both"/>
      </w:pPr>
    </w:p>
    <w:p w:rsidR="009325F4" w:rsidRPr="00494882" w:rsidRDefault="009325F4" w:rsidP="00420F7D">
      <w:pPr>
        <w:pStyle w:val="hlavicka"/>
        <w:tabs>
          <w:tab w:val="left" w:pos="284"/>
        </w:tabs>
        <w:spacing w:after="0"/>
        <w:ind w:left="284"/>
        <w:jc w:val="center"/>
        <w:rPr>
          <w:b/>
          <w:sz w:val="28"/>
          <w:szCs w:val="28"/>
        </w:rPr>
      </w:pPr>
      <w:r w:rsidRPr="00494882">
        <w:rPr>
          <w:b/>
          <w:sz w:val="28"/>
          <w:szCs w:val="28"/>
        </w:rPr>
        <w:t>„</w:t>
      </w:r>
      <w:r w:rsidR="000E29FC" w:rsidRPr="00494882">
        <w:rPr>
          <w:b/>
          <w:sz w:val="28"/>
          <w:szCs w:val="28"/>
        </w:rPr>
        <w:t xml:space="preserve">Oprava sociálních zařízení </w:t>
      </w:r>
      <w:r w:rsidR="00234272">
        <w:rPr>
          <w:b/>
          <w:sz w:val="28"/>
          <w:szCs w:val="28"/>
        </w:rPr>
        <w:t>(areál</w:t>
      </w:r>
      <w:r w:rsidR="000E29FC" w:rsidRPr="00494882">
        <w:rPr>
          <w:b/>
          <w:sz w:val="28"/>
          <w:szCs w:val="28"/>
        </w:rPr>
        <w:t xml:space="preserve"> Hlušice</w:t>
      </w:r>
      <w:r w:rsidR="00234272">
        <w:rPr>
          <w:b/>
          <w:sz w:val="28"/>
          <w:szCs w:val="28"/>
        </w:rPr>
        <w:t>)</w:t>
      </w:r>
      <w:r w:rsidR="005846D7">
        <w:rPr>
          <w:b/>
          <w:sz w:val="28"/>
          <w:szCs w:val="28"/>
        </w:rPr>
        <w:t xml:space="preserve"> – </w:t>
      </w:r>
      <w:r w:rsidR="007D5E52">
        <w:rPr>
          <w:b/>
          <w:sz w:val="28"/>
          <w:szCs w:val="28"/>
        </w:rPr>
        <w:t>domov mládeže 2.NP</w:t>
      </w:r>
      <w:r w:rsidRPr="00494882">
        <w:rPr>
          <w:b/>
          <w:sz w:val="28"/>
          <w:szCs w:val="28"/>
        </w:rPr>
        <w:t>“</w:t>
      </w:r>
    </w:p>
    <w:p w:rsidR="00AC23D0" w:rsidRPr="00372E6E" w:rsidRDefault="00AC23D0" w:rsidP="00420F7D">
      <w:pPr>
        <w:pStyle w:val="hlavicka"/>
        <w:tabs>
          <w:tab w:val="left" w:pos="284"/>
        </w:tabs>
        <w:spacing w:after="0"/>
        <w:ind w:left="284"/>
        <w:jc w:val="center"/>
      </w:pPr>
    </w:p>
    <w:p w:rsidR="00AC23D0" w:rsidRDefault="00AC23D0" w:rsidP="009325F4">
      <w:pPr>
        <w:spacing w:before="0" w:after="0"/>
        <w:ind w:left="284"/>
      </w:pPr>
      <w:r>
        <w:t>Podkladem pro uzavření této smlouvy o dílo je nabídka zhotovitele předložená v rámci výběrového řízení</w:t>
      </w:r>
      <w:r w:rsidR="00CA59C8">
        <w:t xml:space="preserve"> ze dne </w:t>
      </w:r>
      <w:r w:rsidR="002C491E">
        <w:t>19. 3. 2018</w:t>
      </w:r>
      <w:r w:rsidR="00373110">
        <w:t>.</w:t>
      </w:r>
      <w:r w:rsidR="00AD5A0B">
        <w:t xml:space="preserve"> </w:t>
      </w:r>
      <w:r>
        <w:t>Objednatel neodpovídá za správnost sestavení rozpočtu ze strany zhotovitele.</w:t>
      </w:r>
    </w:p>
    <w:p w:rsidR="00AC23D0" w:rsidRDefault="00AC23D0" w:rsidP="009325F4">
      <w:pPr>
        <w:spacing w:before="0" w:after="0"/>
        <w:ind w:left="284"/>
      </w:pPr>
      <w:r>
        <w:t>Nedílnou součástí této smlouvy je položkový rozpočet, který přesně specifikuje rozsah prováděných prací.</w:t>
      </w:r>
    </w:p>
    <w:p w:rsidR="00494882" w:rsidRDefault="00494882" w:rsidP="009325F4">
      <w:pPr>
        <w:spacing w:before="0" w:after="0"/>
        <w:ind w:left="284"/>
      </w:pPr>
    </w:p>
    <w:p w:rsidR="00234272" w:rsidRDefault="00494882" w:rsidP="00234272">
      <w:pPr>
        <w:spacing w:before="0" w:after="0"/>
        <w:ind w:left="284"/>
      </w:pPr>
      <w:r>
        <w:t>Při realizaci díla budou použity pouze takové materiály a popř. technologie, jejichž použití je v ČR schváleno a mají osvědčení o jakosti materiálu a použité technologie.</w:t>
      </w:r>
    </w:p>
    <w:p w:rsidR="0043572E" w:rsidRDefault="0043572E" w:rsidP="00234272">
      <w:pPr>
        <w:spacing w:before="0" w:after="0"/>
        <w:ind w:left="284"/>
      </w:pPr>
    </w:p>
    <w:p w:rsidR="0043572E" w:rsidRDefault="0043572E" w:rsidP="00234272">
      <w:pPr>
        <w:spacing w:before="0" w:after="0"/>
        <w:ind w:left="284"/>
      </w:pPr>
      <w:r>
        <w:t>Součástí předmětu díla dle této smlouvy je také zejména:</w:t>
      </w:r>
    </w:p>
    <w:p w:rsidR="0043572E" w:rsidRDefault="0043572E" w:rsidP="00234272">
      <w:pPr>
        <w:spacing w:before="0" w:after="0"/>
        <w:ind w:left="284"/>
      </w:pPr>
      <w:r>
        <w:tab/>
        <w:t>provedení všech předepsaných zkoušek, revizí, vystavení nutných protokolů, atestů, případně jejich právních nebo technických dokladů, jimiž bude prokázáno dosažení předepsané kvality a předepsaných technických parametrů díla v souladu s touto smlouvou, podmínkami stanovenými ČSN, projektovou dokumentací a obecně závaznými metodikami a doporučeními výrobců komponentů a technologií použitých při výstavbě, neodporují-li platným ČSN.</w:t>
      </w:r>
    </w:p>
    <w:p w:rsidR="00AC23D0" w:rsidRDefault="00AC23D0" w:rsidP="00602C0B">
      <w:pPr>
        <w:spacing w:before="0" w:after="0"/>
        <w:ind w:left="993"/>
      </w:pPr>
    </w:p>
    <w:p w:rsidR="009325F4" w:rsidRPr="00234272" w:rsidRDefault="00AC23D0" w:rsidP="00234272">
      <w:pPr>
        <w:pStyle w:val="hlavicka"/>
        <w:numPr>
          <w:ilvl w:val="0"/>
          <w:numId w:val="24"/>
        </w:numPr>
        <w:tabs>
          <w:tab w:val="left" w:pos="284"/>
        </w:tabs>
        <w:spacing w:after="0"/>
        <w:rPr>
          <w:b/>
        </w:rPr>
      </w:pPr>
      <w:r w:rsidRPr="00234272">
        <w:rPr>
          <w:b/>
        </w:rPr>
        <w:t>Místo plnění</w:t>
      </w:r>
      <w:r w:rsidR="000E29FC" w:rsidRPr="00234272">
        <w:rPr>
          <w:b/>
        </w:rPr>
        <w:t>:</w:t>
      </w:r>
      <w:r w:rsidR="000E29FC" w:rsidRPr="000E29FC">
        <w:t xml:space="preserve"> </w:t>
      </w:r>
      <w:r w:rsidR="000E29FC" w:rsidRPr="00234272">
        <w:rPr>
          <w:b/>
        </w:rPr>
        <w:t xml:space="preserve">Střední škola technická a řemeslná, výukové centrum Hlušice, areál </w:t>
      </w:r>
      <w:r w:rsidR="005846D7">
        <w:rPr>
          <w:b/>
        </w:rPr>
        <w:t>domova mládeže</w:t>
      </w:r>
    </w:p>
    <w:p w:rsidR="00AC23D0" w:rsidRPr="000E29FC" w:rsidRDefault="00AC23D0" w:rsidP="00AC23D0">
      <w:pPr>
        <w:pStyle w:val="hlavicka"/>
        <w:tabs>
          <w:tab w:val="left" w:pos="284"/>
        </w:tabs>
        <w:spacing w:after="0"/>
        <w:ind w:left="284"/>
        <w:jc w:val="both"/>
        <w:rPr>
          <w:b/>
        </w:rPr>
      </w:pPr>
    </w:p>
    <w:p w:rsidR="00AC23D0" w:rsidRDefault="009325F4" w:rsidP="00AC23D0">
      <w:pPr>
        <w:pStyle w:val="hlavicka"/>
        <w:numPr>
          <w:ilvl w:val="0"/>
          <w:numId w:val="24"/>
        </w:numPr>
        <w:tabs>
          <w:tab w:val="left" w:pos="284"/>
        </w:tabs>
        <w:spacing w:after="0"/>
        <w:ind w:left="284" w:hanging="284"/>
        <w:jc w:val="both"/>
      </w:pPr>
      <w:r w:rsidRPr="00372E6E">
        <w:t>Zhotovitel provede dílo za podmínek v této smlouvě dále uvedených vlastním jménem a na vlastní nebezpečí a odpovědnost buď osobně, nebo může použít i jiných osob, v tomto případě odpovídá, jako by dílo provedl sám.</w:t>
      </w:r>
    </w:p>
    <w:p w:rsidR="00513DBE" w:rsidRDefault="00513DBE" w:rsidP="00513DBE">
      <w:pPr>
        <w:pStyle w:val="hlavicka"/>
        <w:tabs>
          <w:tab w:val="left" w:pos="284"/>
        </w:tabs>
        <w:spacing w:after="0"/>
        <w:ind w:left="284"/>
        <w:jc w:val="both"/>
      </w:pPr>
    </w:p>
    <w:p w:rsidR="00DF647B" w:rsidRDefault="0043572E" w:rsidP="00DF647B">
      <w:pPr>
        <w:pStyle w:val="hlavicka"/>
        <w:numPr>
          <w:ilvl w:val="0"/>
          <w:numId w:val="24"/>
        </w:numPr>
        <w:tabs>
          <w:tab w:val="left" w:pos="284"/>
        </w:tabs>
        <w:spacing w:after="0"/>
        <w:ind w:left="284" w:hanging="284"/>
        <w:jc w:val="both"/>
      </w:pPr>
      <w:r>
        <w:t>Dle dohody smluvních stran je předmětem díla provedení všech činností, prací a dodávek obsažených v projektové dokumentaci, včetně výkazu výměr, nebo v zadávacích podmínkách a to bez ohledu na to, ve kterém z těchto dokumentů jsou uvedeny, resp. z kterého z nich vycházejí</w:t>
      </w:r>
      <w:r w:rsidR="00DF647B">
        <w:t>.</w:t>
      </w:r>
    </w:p>
    <w:p w:rsidR="00513DBE" w:rsidRDefault="00513DBE" w:rsidP="00513DBE">
      <w:pPr>
        <w:pStyle w:val="hlavicka"/>
        <w:tabs>
          <w:tab w:val="left" w:pos="284"/>
        </w:tabs>
        <w:spacing w:after="0"/>
        <w:ind w:left="284"/>
        <w:jc w:val="both"/>
      </w:pPr>
    </w:p>
    <w:p w:rsidR="00DF647B" w:rsidRDefault="00DF647B" w:rsidP="009325F4">
      <w:pPr>
        <w:pStyle w:val="hlavicka"/>
        <w:numPr>
          <w:ilvl w:val="0"/>
          <w:numId w:val="24"/>
        </w:numPr>
        <w:tabs>
          <w:tab w:val="left" w:pos="284"/>
        </w:tabs>
        <w:spacing w:after="0"/>
        <w:ind w:left="284" w:hanging="284"/>
        <w:jc w:val="both"/>
      </w:pPr>
      <w:r>
        <w:lastRenderedPageBreak/>
        <w:t>Zhotovitel potvrzuje, že se v plném rozsahu seznámil s rozsahem a povahou díla, že jsou mu známy veškeré technické, kvalitativní a jiné podmínky nezbytné k realizaci díla a že disponuje takovými kapacitami a odbornými znalostmi</w:t>
      </w:r>
      <w:r w:rsidR="00580EA5">
        <w:t xml:space="preserve">, které jsou k provedení </w:t>
      </w:r>
      <w:r w:rsidR="009B7265">
        <w:t>díla nezbytné a v době zahájení a poté i v době plnění díla je jeho odbornost a kvalifikace v souladu s kvalifikačními předpoklady, které zhotovitel prokazoval jako uchazeč ve výběrovém řízení, jež předcházelo uzavření této smlouvy.</w:t>
      </w:r>
    </w:p>
    <w:p w:rsidR="009B7265" w:rsidRDefault="009B7265" w:rsidP="009B7265">
      <w:pPr>
        <w:pStyle w:val="Odstavecseseznamem"/>
      </w:pPr>
    </w:p>
    <w:p w:rsidR="009B7265" w:rsidRDefault="009B7265" w:rsidP="009325F4">
      <w:pPr>
        <w:pStyle w:val="hlavicka"/>
        <w:numPr>
          <w:ilvl w:val="0"/>
          <w:numId w:val="24"/>
        </w:numPr>
        <w:tabs>
          <w:tab w:val="left" w:pos="284"/>
        </w:tabs>
        <w:spacing w:after="0"/>
        <w:ind w:left="284" w:hanging="284"/>
        <w:jc w:val="both"/>
      </w:pPr>
      <w:r>
        <w:t xml:space="preserve">Zhotovitel potvrzuje, že </w:t>
      </w:r>
      <w:r w:rsidR="00414E53">
        <w:t>2</w:t>
      </w:r>
      <w:r>
        <w:t xml:space="preserve"> </w:t>
      </w:r>
      <w:proofErr w:type="spellStart"/>
      <w:r>
        <w:t>paré</w:t>
      </w:r>
      <w:proofErr w:type="spellEnd"/>
      <w:r>
        <w:t xml:space="preserve"> kompletní projektové dokumentace v tištěné podobě a 1 vyhotovení v elektronické podobě převzal při podpisu této smlouvy. Objednatel prohlašuje, že předaná projektová dokumentace je správná a úplná.</w:t>
      </w:r>
    </w:p>
    <w:p w:rsidR="0043572E" w:rsidRDefault="0043572E" w:rsidP="0043572E">
      <w:pPr>
        <w:pStyle w:val="Odstavecseseznamem"/>
      </w:pPr>
    </w:p>
    <w:p w:rsidR="00361CDE" w:rsidRDefault="00361CDE" w:rsidP="009325F4">
      <w:pPr>
        <w:pStyle w:val="hlavicka"/>
        <w:numPr>
          <w:ilvl w:val="0"/>
          <w:numId w:val="24"/>
        </w:numPr>
        <w:tabs>
          <w:tab w:val="left" w:pos="284"/>
        </w:tabs>
        <w:spacing w:after="0"/>
        <w:ind w:left="284" w:hanging="284"/>
        <w:jc w:val="both"/>
      </w:pPr>
      <w:r>
        <w:t>Dílo musí být provedeno tak, aby nemělo nedostatky, které by snižovaly jeho funkčnost, nebo bránily</w:t>
      </w:r>
      <w:r w:rsidR="009269C9">
        <w:t xml:space="preserve"> v užívání díla k účelu, k němuž je dílo určeno.</w:t>
      </w:r>
    </w:p>
    <w:p w:rsidR="00996DEA" w:rsidRDefault="00996DEA" w:rsidP="00996DEA">
      <w:pPr>
        <w:pStyle w:val="Odstavecseseznamem"/>
      </w:pPr>
    </w:p>
    <w:p w:rsidR="00996DEA" w:rsidRPr="00372E6E" w:rsidRDefault="00996DEA" w:rsidP="00996DEA">
      <w:pPr>
        <w:pStyle w:val="hlavicka"/>
        <w:tabs>
          <w:tab w:val="left" w:pos="284"/>
        </w:tabs>
        <w:spacing w:after="0"/>
        <w:ind w:left="284"/>
        <w:jc w:val="both"/>
      </w:pPr>
    </w:p>
    <w:p w:rsidR="009325F4" w:rsidRPr="00372E6E" w:rsidRDefault="009325F4" w:rsidP="009325F4">
      <w:pPr>
        <w:pStyle w:val="nadpiscentr"/>
        <w:spacing w:after="0"/>
        <w:rPr>
          <w:sz w:val="24"/>
        </w:rPr>
      </w:pPr>
      <w:r w:rsidRPr="00372E6E">
        <w:rPr>
          <w:sz w:val="24"/>
        </w:rPr>
        <w:t>III.</w:t>
      </w:r>
    </w:p>
    <w:p w:rsidR="000E2877" w:rsidRPr="00372E6E" w:rsidRDefault="009325F4" w:rsidP="009325F4">
      <w:pPr>
        <w:pStyle w:val="nadpiscentrpod"/>
        <w:spacing w:after="120"/>
        <w:rPr>
          <w:sz w:val="24"/>
        </w:rPr>
      </w:pPr>
      <w:r w:rsidRPr="00372E6E">
        <w:rPr>
          <w:sz w:val="24"/>
        </w:rPr>
        <w:t>Doba plnění</w:t>
      </w:r>
    </w:p>
    <w:p w:rsidR="00C819EA" w:rsidRPr="002E6ACA" w:rsidRDefault="009325F4" w:rsidP="009325F4">
      <w:pPr>
        <w:pStyle w:val="hlavicka"/>
        <w:numPr>
          <w:ilvl w:val="1"/>
          <w:numId w:val="23"/>
        </w:numPr>
        <w:spacing w:after="0"/>
        <w:ind w:left="284" w:hanging="284"/>
        <w:jc w:val="both"/>
        <w:rPr>
          <w:b/>
          <w:bCs/>
        </w:rPr>
      </w:pPr>
      <w:r w:rsidRPr="00372E6E">
        <w:t xml:space="preserve">Zhotovitel </w:t>
      </w:r>
      <w:r w:rsidR="00C819EA">
        <w:t xml:space="preserve">je povinen provést kompletní </w:t>
      </w:r>
      <w:r w:rsidRPr="00372E6E">
        <w:t>dílo</w:t>
      </w:r>
      <w:r w:rsidR="00C819EA">
        <w:t xml:space="preserve"> v souladu s podmínkami této smlouvy v termínech této smlouvy o dílo a odevzdat dílo objednateli po řádném a úplném dokončení včetně protokolárního předání díla bez vad a nedodělků a vyklizení staveniště</w:t>
      </w:r>
      <w:r w:rsidR="00483C7F">
        <w:t>,</w:t>
      </w:r>
      <w:r w:rsidR="00C819EA">
        <w:t xml:space="preserve"> ve lhůtě:</w:t>
      </w:r>
    </w:p>
    <w:p w:rsidR="002E6ACA" w:rsidRPr="00C819EA" w:rsidRDefault="002E6ACA" w:rsidP="002E6ACA">
      <w:pPr>
        <w:pStyle w:val="hlavicka"/>
        <w:spacing w:after="0"/>
        <w:ind w:left="284"/>
        <w:jc w:val="both"/>
        <w:rPr>
          <w:b/>
          <w:bCs/>
        </w:rPr>
      </w:pPr>
    </w:p>
    <w:p w:rsidR="000B05BB" w:rsidRPr="00ED5C79" w:rsidRDefault="00C819EA" w:rsidP="005D5D93">
      <w:pPr>
        <w:pStyle w:val="hlavicka"/>
        <w:spacing w:after="0"/>
        <w:ind w:firstLine="284"/>
        <w:jc w:val="both"/>
        <w:rPr>
          <w:b/>
        </w:rPr>
      </w:pPr>
      <w:r w:rsidRPr="00ED5C79">
        <w:rPr>
          <w:b/>
        </w:rPr>
        <w:t>Zahájení prací:</w:t>
      </w:r>
      <w:r w:rsidR="002E6ACA" w:rsidRPr="00ED5C79">
        <w:rPr>
          <w:b/>
        </w:rPr>
        <w:tab/>
      </w:r>
      <w:r w:rsidR="005D5D93" w:rsidRPr="00ED5C79">
        <w:rPr>
          <w:b/>
        </w:rPr>
        <w:t>4. 6. 2018</w:t>
      </w:r>
    </w:p>
    <w:p w:rsidR="002E6ACA" w:rsidRPr="00ED5C79" w:rsidRDefault="002E6ACA" w:rsidP="00C819EA">
      <w:pPr>
        <w:pStyle w:val="hlavicka"/>
        <w:spacing w:after="0"/>
        <w:ind w:left="284"/>
        <w:jc w:val="both"/>
        <w:rPr>
          <w:b/>
        </w:rPr>
      </w:pPr>
    </w:p>
    <w:p w:rsidR="002E6ACA" w:rsidRPr="002C491E" w:rsidRDefault="002E6ACA" w:rsidP="002E6ACA">
      <w:pPr>
        <w:pStyle w:val="hlavicka"/>
        <w:spacing w:after="0"/>
        <w:ind w:left="284"/>
        <w:jc w:val="both"/>
        <w:rPr>
          <w:b/>
        </w:rPr>
      </w:pPr>
      <w:r w:rsidRPr="00ED5C79">
        <w:rPr>
          <w:b/>
        </w:rPr>
        <w:t xml:space="preserve">Dokončení prací: </w:t>
      </w:r>
      <w:r w:rsidRPr="00ED5C79">
        <w:rPr>
          <w:b/>
        </w:rPr>
        <w:tab/>
        <w:t xml:space="preserve">Kompletní předání dokončené stavby </w:t>
      </w:r>
      <w:r w:rsidR="00597478" w:rsidRPr="002C491E">
        <w:rPr>
          <w:b/>
        </w:rPr>
        <w:t>12</w:t>
      </w:r>
      <w:r w:rsidRPr="002C491E">
        <w:rPr>
          <w:b/>
        </w:rPr>
        <w:t>.</w:t>
      </w:r>
      <w:r w:rsidR="002C491E">
        <w:rPr>
          <w:b/>
        </w:rPr>
        <w:t xml:space="preserve"> </w:t>
      </w:r>
      <w:r w:rsidR="007D5E52" w:rsidRPr="002C491E">
        <w:rPr>
          <w:b/>
        </w:rPr>
        <w:t>0</w:t>
      </w:r>
      <w:r w:rsidR="005D5D93" w:rsidRPr="002C491E">
        <w:rPr>
          <w:b/>
        </w:rPr>
        <w:t>7</w:t>
      </w:r>
      <w:r w:rsidRPr="002C491E">
        <w:rPr>
          <w:b/>
        </w:rPr>
        <w:t>.</w:t>
      </w:r>
      <w:r w:rsidR="002C491E">
        <w:rPr>
          <w:b/>
        </w:rPr>
        <w:t xml:space="preserve"> </w:t>
      </w:r>
      <w:r w:rsidRPr="002C491E">
        <w:rPr>
          <w:b/>
        </w:rPr>
        <w:t>201</w:t>
      </w:r>
      <w:r w:rsidR="007D5E52" w:rsidRPr="002C491E">
        <w:rPr>
          <w:b/>
        </w:rPr>
        <w:t>8</w:t>
      </w:r>
    </w:p>
    <w:p w:rsidR="009325F4" w:rsidRPr="00372E6E" w:rsidRDefault="002E6ACA" w:rsidP="00CB2CBF">
      <w:pPr>
        <w:pStyle w:val="hlavicka"/>
        <w:spacing w:after="0"/>
        <w:ind w:left="284"/>
        <w:jc w:val="both"/>
        <w:rPr>
          <w:b/>
          <w:bCs/>
        </w:rPr>
      </w:pPr>
      <w:r>
        <w:tab/>
      </w:r>
      <w:r>
        <w:tab/>
      </w:r>
      <w:r>
        <w:tab/>
      </w:r>
    </w:p>
    <w:p w:rsidR="009325F4" w:rsidRDefault="009325F4" w:rsidP="00E00470">
      <w:pPr>
        <w:pStyle w:val="hlavicka"/>
        <w:spacing w:after="0"/>
        <w:ind w:left="284"/>
        <w:jc w:val="both"/>
      </w:pPr>
    </w:p>
    <w:p w:rsidR="00456121" w:rsidRPr="00372E6E" w:rsidRDefault="00456121" w:rsidP="00E00470">
      <w:pPr>
        <w:pStyle w:val="hlavicka"/>
        <w:spacing w:after="0"/>
        <w:ind w:left="284"/>
        <w:jc w:val="both"/>
      </w:pPr>
    </w:p>
    <w:p w:rsidR="009325F4" w:rsidRPr="00372E6E" w:rsidRDefault="009325F4" w:rsidP="009325F4">
      <w:pPr>
        <w:pStyle w:val="nadpiscentr"/>
        <w:spacing w:after="0"/>
        <w:rPr>
          <w:sz w:val="24"/>
        </w:rPr>
      </w:pPr>
      <w:r w:rsidRPr="00372E6E">
        <w:rPr>
          <w:sz w:val="24"/>
        </w:rPr>
        <w:t>IV.</w:t>
      </w:r>
    </w:p>
    <w:p w:rsidR="009325F4" w:rsidRPr="00372E6E" w:rsidRDefault="009325F4" w:rsidP="009325F4">
      <w:pPr>
        <w:pStyle w:val="nadpiscentrpod"/>
        <w:spacing w:after="120"/>
        <w:rPr>
          <w:sz w:val="24"/>
        </w:rPr>
      </w:pPr>
      <w:r w:rsidRPr="00372E6E">
        <w:rPr>
          <w:sz w:val="24"/>
        </w:rPr>
        <w:t xml:space="preserve">Cena díla </w:t>
      </w:r>
    </w:p>
    <w:p w:rsidR="009325F4" w:rsidRPr="00372E6E" w:rsidRDefault="009325F4" w:rsidP="009325F4">
      <w:pPr>
        <w:pStyle w:val="hlavicka"/>
        <w:numPr>
          <w:ilvl w:val="0"/>
          <w:numId w:val="21"/>
        </w:numPr>
        <w:spacing w:after="0"/>
        <w:ind w:left="284" w:hanging="284"/>
        <w:jc w:val="both"/>
      </w:pPr>
      <w:r w:rsidRPr="00372E6E">
        <w:t>Cena je stanovena jako cena nejvýše přípustná za zhotovené dílo, specifikované v článku II. této smlouvy, a to v rozsahu a ve výši:</w:t>
      </w:r>
    </w:p>
    <w:p w:rsidR="00A7333A" w:rsidRDefault="00A7333A" w:rsidP="009325F4">
      <w:pPr>
        <w:pStyle w:val="hlavicka"/>
        <w:spacing w:after="0"/>
        <w:ind w:left="284"/>
        <w:jc w:val="both"/>
        <w:rPr>
          <w:highlight w:val="yellow"/>
        </w:rPr>
      </w:pPr>
    </w:p>
    <w:p w:rsidR="00533008" w:rsidRPr="00CC64E2" w:rsidRDefault="00533008" w:rsidP="00E00470">
      <w:pPr>
        <w:pStyle w:val="hlavicka"/>
        <w:spacing w:after="0"/>
        <w:ind w:left="284"/>
        <w:jc w:val="both"/>
        <w:rPr>
          <w:highlight w:val="yellow"/>
        </w:rPr>
      </w:pPr>
    </w:p>
    <w:p w:rsidR="00533008" w:rsidRPr="002C491E" w:rsidRDefault="002A46F0" w:rsidP="00CC64E2">
      <w:pPr>
        <w:pStyle w:val="BODY10"/>
        <w:tabs>
          <w:tab w:val="left" w:pos="2268"/>
          <w:tab w:val="left" w:pos="3402"/>
          <w:tab w:val="right" w:pos="7088"/>
        </w:tabs>
        <w:spacing w:before="0" w:after="0"/>
        <w:rPr>
          <w:b/>
        </w:rPr>
      </w:pPr>
      <w:r w:rsidRPr="002C491E">
        <w:rPr>
          <w:b/>
          <w:bCs/>
        </w:rPr>
        <w:t xml:space="preserve">CENA </w:t>
      </w:r>
      <w:r w:rsidR="00CC64E2" w:rsidRPr="002C491E">
        <w:rPr>
          <w:b/>
          <w:bCs/>
        </w:rPr>
        <w:t xml:space="preserve">bez </w:t>
      </w:r>
      <w:r w:rsidR="00533008" w:rsidRPr="002C491E">
        <w:rPr>
          <w:b/>
          <w:bCs/>
        </w:rPr>
        <w:t>DPH</w:t>
      </w:r>
      <w:r w:rsidR="00F1381E" w:rsidRPr="002C491E">
        <w:rPr>
          <w:b/>
        </w:rPr>
        <w:tab/>
      </w:r>
      <w:r w:rsidR="00F1381E" w:rsidRPr="002C491E">
        <w:rPr>
          <w:b/>
        </w:rPr>
        <w:tab/>
      </w:r>
      <w:r w:rsidR="00CC64E2" w:rsidRPr="002C491E">
        <w:rPr>
          <w:b/>
        </w:rPr>
        <w:tab/>
      </w:r>
      <w:r w:rsidR="002C491E" w:rsidRPr="002C491E">
        <w:rPr>
          <w:b/>
        </w:rPr>
        <w:t>535 725,29</w:t>
      </w:r>
      <w:r w:rsidR="00F1381E" w:rsidRPr="002C491E">
        <w:rPr>
          <w:b/>
        </w:rPr>
        <w:t xml:space="preserve"> Kč</w:t>
      </w:r>
    </w:p>
    <w:p w:rsidR="00162397" w:rsidRPr="002C491E" w:rsidRDefault="00162397" w:rsidP="00CC64E2">
      <w:pPr>
        <w:pStyle w:val="BODY10"/>
        <w:tabs>
          <w:tab w:val="left" w:pos="2268"/>
          <w:tab w:val="left" w:pos="3402"/>
          <w:tab w:val="right" w:pos="7088"/>
        </w:tabs>
        <w:spacing w:before="0" w:after="0"/>
        <w:rPr>
          <w:b/>
        </w:rPr>
      </w:pPr>
      <w:r w:rsidRPr="002C491E">
        <w:rPr>
          <w:b/>
        </w:rPr>
        <w:t xml:space="preserve">          (slovy:</w:t>
      </w:r>
      <w:r w:rsidR="002C491E">
        <w:rPr>
          <w:b/>
        </w:rPr>
        <w:t xml:space="preserve"> pět set třicet pět tisíc sedm et dvacet pět, 29 korun českých</w:t>
      </w:r>
      <w:r w:rsidRPr="002C491E">
        <w:rPr>
          <w:b/>
        </w:rPr>
        <w:t>)</w:t>
      </w:r>
    </w:p>
    <w:p w:rsidR="00CC64E2" w:rsidRPr="002C491E" w:rsidRDefault="00CC64E2" w:rsidP="00CC64E2">
      <w:pPr>
        <w:pStyle w:val="BODY10"/>
        <w:tabs>
          <w:tab w:val="left" w:pos="2268"/>
          <w:tab w:val="left" w:pos="3402"/>
          <w:tab w:val="right" w:pos="7088"/>
        </w:tabs>
        <w:spacing w:before="0" w:after="0"/>
        <w:rPr>
          <w:b/>
          <w:bCs/>
        </w:rPr>
      </w:pPr>
    </w:p>
    <w:p w:rsidR="00CC64E2" w:rsidRPr="002C491E" w:rsidRDefault="00CC64E2" w:rsidP="00CC64E2">
      <w:pPr>
        <w:pStyle w:val="BODY10"/>
        <w:tabs>
          <w:tab w:val="left" w:pos="2268"/>
          <w:tab w:val="left" w:pos="3402"/>
          <w:tab w:val="right" w:pos="7088"/>
        </w:tabs>
        <w:spacing w:before="0" w:after="0"/>
        <w:rPr>
          <w:b/>
          <w:bCs/>
        </w:rPr>
      </w:pPr>
      <w:r w:rsidRPr="002C491E">
        <w:rPr>
          <w:b/>
          <w:bCs/>
        </w:rPr>
        <w:t>DPH (21%)</w:t>
      </w:r>
      <w:r w:rsidRPr="002C491E">
        <w:rPr>
          <w:b/>
          <w:bCs/>
        </w:rPr>
        <w:tab/>
      </w:r>
      <w:r w:rsidRPr="002C491E">
        <w:rPr>
          <w:b/>
          <w:bCs/>
        </w:rPr>
        <w:tab/>
        <w:t xml:space="preserve">                                                </w:t>
      </w:r>
      <w:r w:rsidR="002C491E" w:rsidRPr="002C491E">
        <w:rPr>
          <w:b/>
          <w:bCs/>
        </w:rPr>
        <w:t>112 502,31</w:t>
      </w:r>
      <w:r w:rsidRPr="002C491E">
        <w:rPr>
          <w:b/>
          <w:bCs/>
        </w:rPr>
        <w:t xml:space="preserve"> Kč</w:t>
      </w:r>
    </w:p>
    <w:p w:rsidR="00162397" w:rsidRPr="002C491E" w:rsidRDefault="00162397" w:rsidP="00CC64E2">
      <w:pPr>
        <w:pStyle w:val="BODY10"/>
        <w:tabs>
          <w:tab w:val="left" w:pos="2268"/>
          <w:tab w:val="left" w:pos="3402"/>
          <w:tab w:val="right" w:pos="7088"/>
        </w:tabs>
        <w:spacing w:before="0" w:after="0"/>
        <w:rPr>
          <w:b/>
          <w:bCs/>
        </w:rPr>
      </w:pPr>
      <w:r w:rsidRPr="002C491E">
        <w:rPr>
          <w:b/>
          <w:bCs/>
        </w:rPr>
        <w:t xml:space="preserve">          (slovy:</w:t>
      </w:r>
      <w:r w:rsidR="002C491E">
        <w:rPr>
          <w:b/>
          <w:bCs/>
        </w:rPr>
        <w:t xml:space="preserve"> jedno sto dvanáct tisíc pět set dva, 31 korun českých</w:t>
      </w:r>
      <w:r w:rsidRPr="002C491E">
        <w:rPr>
          <w:b/>
          <w:bCs/>
        </w:rPr>
        <w:t xml:space="preserve">) </w:t>
      </w:r>
    </w:p>
    <w:p w:rsidR="00CC64E2" w:rsidRPr="002C491E" w:rsidRDefault="00CC64E2" w:rsidP="00CC64E2">
      <w:pPr>
        <w:pStyle w:val="BODY10"/>
        <w:tabs>
          <w:tab w:val="left" w:pos="2268"/>
          <w:tab w:val="left" w:pos="3402"/>
          <w:tab w:val="right" w:pos="7088"/>
        </w:tabs>
        <w:spacing w:before="0" w:after="0"/>
        <w:rPr>
          <w:b/>
          <w:bCs/>
        </w:rPr>
      </w:pPr>
    </w:p>
    <w:p w:rsidR="00162397" w:rsidRPr="002C491E" w:rsidRDefault="00CC64E2" w:rsidP="00CC64E2">
      <w:pPr>
        <w:pStyle w:val="BODY10"/>
        <w:tabs>
          <w:tab w:val="left" w:pos="2268"/>
          <w:tab w:val="left" w:pos="3402"/>
          <w:tab w:val="right" w:pos="7088"/>
        </w:tabs>
        <w:spacing w:before="0" w:after="0"/>
        <w:rPr>
          <w:b/>
          <w:bCs/>
        </w:rPr>
      </w:pPr>
      <w:r w:rsidRPr="002C491E">
        <w:rPr>
          <w:b/>
          <w:bCs/>
        </w:rPr>
        <w:t>CENA CELKEM včetně DPH</w:t>
      </w:r>
      <w:r w:rsidRPr="002C491E">
        <w:rPr>
          <w:b/>
          <w:bCs/>
        </w:rPr>
        <w:tab/>
        <w:t xml:space="preserve">                                                </w:t>
      </w:r>
      <w:r w:rsidR="002C491E" w:rsidRPr="002C491E">
        <w:rPr>
          <w:b/>
          <w:bCs/>
        </w:rPr>
        <w:t>648 227,60</w:t>
      </w:r>
      <w:r w:rsidRPr="002C491E">
        <w:rPr>
          <w:b/>
          <w:bCs/>
        </w:rPr>
        <w:t xml:space="preserve"> Kč</w:t>
      </w:r>
    </w:p>
    <w:p w:rsidR="00CC64E2" w:rsidRDefault="00162397" w:rsidP="00CC64E2">
      <w:pPr>
        <w:pStyle w:val="BODY10"/>
        <w:tabs>
          <w:tab w:val="left" w:pos="2268"/>
          <w:tab w:val="left" w:pos="3402"/>
          <w:tab w:val="right" w:pos="7088"/>
        </w:tabs>
        <w:spacing w:before="0" w:after="0"/>
        <w:rPr>
          <w:b/>
          <w:bCs/>
        </w:rPr>
      </w:pPr>
      <w:r w:rsidRPr="002C491E">
        <w:rPr>
          <w:b/>
          <w:bCs/>
        </w:rPr>
        <w:t xml:space="preserve">          (slovy: </w:t>
      </w:r>
      <w:r w:rsidR="002C491E">
        <w:rPr>
          <w:b/>
          <w:bCs/>
        </w:rPr>
        <w:t>šest set čtyřicet osm tisíc dvě stě dvacet sedm, 60 korun českých</w:t>
      </w:r>
      <w:r w:rsidRPr="002C491E">
        <w:rPr>
          <w:b/>
          <w:bCs/>
        </w:rPr>
        <w:t>)</w:t>
      </w:r>
      <w:r w:rsidR="00CC64E2">
        <w:rPr>
          <w:b/>
          <w:bCs/>
        </w:rPr>
        <w:tab/>
      </w:r>
      <w:r w:rsidR="00CC64E2" w:rsidRPr="00CC64E2">
        <w:rPr>
          <w:b/>
          <w:bCs/>
        </w:rPr>
        <w:tab/>
      </w:r>
    </w:p>
    <w:p w:rsidR="00CC64E2" w:rsidRPr="00CC64E2" w:rsidRDefault="00CC64E2" w:rsidP="00CC64E2">
      <w:pPr>
        <w:pStyle w:val="BODY10"/>
        <w:tabs>
          <w:tab w:val="left" w:pos="2268"/>
          <w:tab w:val="left" w:pos="3402"/>
          <w:tab w:val="right" w:pos="7088"/>
        </w:tabs>
        <w:spacing w:before="0" w:after="0"/>
        <w:rPr>
          <w:b/>
          <w:bCs/>
        </w:rPr>
      </w:pPr>
      <w:r>
        <w:rPr>
          <w:b/>
          <w:bCs/>
        </w:rPr>
        <w:tab/>
      </w:r>
      <w:r>
        <w:rPr>
          <w:b/>
          <w:bCs/>
        </w:rPr>
        <w:tab/>
      </w:r>
      <w:r>
        <w:rPr>
          <w:b/>
          <w:bCs/>
        </w:rPr>
        <w:tab/>
      </w:r>
      <w:r>
        <w:rPr>
          <w:b/>
          <w:bCs/>
        </w:rPr>
        <w:tab/>
      </w:r>
    </w:p>
    <w:p w:rsidR="005A5D12" w:rsidRPr="00CC64E2" w:rsidRDefault="005A5D12" w:rsidP="00CC64E2">
      <w:pPr>
        <w:pStyle w:val="BODY10"/>
        <w:tabs>
          <w:tab w:val="left" w:pos="1260"/>
          <w:tab w:val="right" w:pos="9072"/>
        </w:tabs>
        <w:spacing w:before="0" w:after="0"/>
        <w:rPr>
          <w:bCs/>
        </w:rPr>
      </w:pPr>
    </w:p>
    <w:p w:rsidR="009325F4" w:rsidRDefault="009325F4" w:rsidP="009325F4">
      <w:pPr>
        <w:pStyle w:val="BODY10"/>
        <w:numPr>
          <w:ilvl w:val="0"/>
          <w:numId w:val="21"/>
        </w:numPr>
        <w:tabs>
          <w:tab w:val="left" w:pos="1260"/>
          <w:tab w:val="right" w:pos="9072"/>
        </w:tabs>
        <w:spacing w:before="0" w:after="0"/>
        <w:ind w:left="284" w:hanging="284"/>
        <w:rPr>
          <w:bCs/>
        </w:rPr>
      </w:pPr>
      <w:r w:rsidRPr="00372E6E">
        <w:rPr>
          <w:bCs/>
        </w:rPr>
        <w:t xml:space="preserve">Rekapitulace </w:t>
      </w:r>
      <w:r w:rsidR="00226F85">
        <w:rPr>
          <w:bCs/>
        </w:rPr>
        <w:t xml:space="preserve">ceny </w:t>
      </w:r>
      <w:r w:rsidRPr="00372E6E">
        <w:rPr>
          <w:bCs/>
        </w:rPr>
        <w:t>stavby, soupis prací a výkaz výměr včetně nabídkových cen je uveden v příloze této smlouvy, která je nedílnou součástí smlouvy.</w:t>
      </w:r>
    </w:p>
    <w:p w:rsidR="00996DEA" w:rsidRPr="00372E6E" w:rsidRDefault="001B6A04" w:rsidP="00996DEA">
      <w:pPr>
        <w:pStyle w:val="BODY10"/>
        <w:numPr>
          <w:ilvl w:val="0"/>
          <w:numId w:val="21"/>
        </w:numPr>
        <w:tabs>
          <w:tab w:val="left" w:pos="1260"/>
          <w:tab w:val="right" w:pos="9072"/>
        </w:tabs>
        <w:spacing w:before="0" w:after="0"/>
        <w:ind w:left="284" w:hanging="284"/>
      </w:pPr>
      <w:r w:rsidRPr="00874F7B">
        <w:rPr>
          <w:bCs/>
        </w:rPr>
        <w:t xml:space="preserve">Cena </w:t>
      </w:r>
      <w:r w:rsidR="00162397">
        <w:rPr>
          <w:bCs/>
        </w:rPr>
        <w:t xml:space="preserve">za provedení </w:t>
      </w:r>
      <w:r w:rsidRPr="00874F7B">
        <w:rPr>
          <w:bCs/>
        </w:rPr>
        <w:t>díla je s</w:t>
      </w:r>
      <w:r w:rsidR="00162397">
        <w:rPr>
          <w:bCs/>
        </w:rPr>
        <w:t>jednána jako nejvýše přípustná a může být překročen</w:t>
      </w:r>
      <w:r w:rsidR="00E81019">
        <w:rPr>
          <w:bCs/>
        </w:rPr>
        <w:t>a</w:t>
      </w:r>
      <w:r w:rsidR="00162397">
        <w:rPr>
          <w:bCs/>
        </w:rPr>
        <w:t xml:space="preserve"> pouze v případě změny sazby DPH.</w:t>
      </w:r>
    </w:p>
    <w:p w:rsidR="009325F4" w:rsidRPr="00372E6E" w:rsidRDefault="009325F4" w:rsidP="009325F4">
      <w:pPr>
        <w:pStyle w:val="BODY10"/>
        <w:numPr>
          <w:ilvl w:val="0"/>
          <w:numId w:val="21"/>
        </w:numPr>
        <w:tabs>
          <w:tab w:val="left" w:pos="1260"/>
          <w:tab w:val="right" w:pos="9072"/>
        </w:tabs>
        <w:spacing w:before="0" w:after="0"/>
        <w:ind w:left="284" w:hanging="284"/>
      </w:pPr>
      <w:r w:rsidRPr="00372E6E">
        <w:t>Platební podmínky</w:t>
      </w:r>
    </w:p>
    <w:p w:rsidR="008A16C7" w:rsidRDefault="000C0481" w:rsidP="0022784F">
      <w:pPr>
        <w:pStyle w:val="Odstavecseseznamem"/>
        <w:spacing w:before="0" w:after="0"/>
        <w:ind w:left="284"/>
      </w:pPr>
      <w:r w:rsidRPr="000C0481">
        <w:t>Obě smluvní strany se vzájemně dohodly, že dílčím zdanitelným plněním jsou práce skutečně provedené v příslušném měsíci a za datum uskutečnění dílčího zdanitelného plnění prohlašují poslední den kalendářního měsíce</w:t>
      </w:r>
      <w:r>
        <w:t xml:space="preserve">. Do 5. Pracovního dne po skončení každého kalendářního měsíce předá zhotovitel objednateli daňový doklad, k němuž musí být připojen zjišťovací protokol – soupis prací a dodávek provedených v daném měsíci, v členění </w:t>
      </w:r>
      <w:r w:rsidR="00162397">
        <w:t>po položkách dle výkazu výměr, oceněný v souladu se smlouvou, odsouhlasený tec</w:t>
      </w:r>
      <w:r w:rsidR="00545A2F">
        <w:t>h</w:t>
      </w:r>
      <w:r w:rsidR="00162397">
        <w:t>nickým dozorem objednatele.</w:t>
      </w:r>
    </w:p>
    <w:p w:rsidR="00513DBE" w:rsidRDefault="00162397" w:rsidP="00E81019">
      <w:pPr>
        <w:pStyle w:val="Odstavecseseznamem"/>
        <w:spacing w:before="0" w:after="0"/>
        <w:ind w:left="284"/>
      </w:pPr>
      <w:r>
        <w:t>Z</w:t>
      </w:r>
      <w:r w:rsidR="00874F7B">
        <w:t>ávěrečná faktura bude vystavena</w:t>
      </w:r>
      <w:r w:rsidR="0022784F" w:rsidRPr="00372E6E">
        <w:t xml:space="preserve"> na</w:t>
      </w:r>
      <w:r w:rsidR="00800BB5">
        <w:t xml:space="preserve"> základě předávacího</w:t>
      </w:r>
      <w:r w:rsidR="0022784F" w:rsidRPr="00372E6E">
        <w:t xml:space="preserve"> protokolu sepsaného mezi zhotovitelem</w:t>
      </w:r>
      <w:r w:rsidR="006B43D6">
        <w:t xml:space="preserve"> a objednatelem</w:t>
      </w:r>
      <w:r w:rsidR="00874F7B">
        <w:t>, po předání díla bez vad a nedodělků</w:t>
      </w:r>
      <w:r>
        <w:t xml:space="preserve"> a bude činit minimálně 10% z celkové ceny díla</w:t>
      </w:r>
      <w:r w:rsidR="006B43D6">
        <w:t xml:space="preserve">. </w:t>
      </w:r>
    </w:p>
    <w:p w:rsidR="00513DBE" w:rsidRPr="00372E6E" w:rsidRDefault="00513DBE" w:rsidP="00E81019">
      <w:pPr>
        <w:pStyle w:val="Odstavecseseznamem"/>
        <w:spacing w:before="0" w:after="0"/>
        <w:ind w:left="284"/>
      </w:pPr>
    </w:p>
    <w:p w:rsidR="00E81019" w:rsidRDefault="00240628" w:rsidP="009325F4">
      <w:pPr>
        <w:pStyle w:val="Odstavecseseznamem"/>
        <w:numPr>
          <w:ilvl w:val="0"/>
          <w:numId w:val="21"/>
        </w:numPr>
        <w:spacing w:before="0" w:after="0"/>
        <w:ind w:left="284" w:hanging="284"/>
      </w:pPr>
      <w:r>
        <w:t>Změna ceny díla je možná pouze při vzniku následujících okolností:</w:t>
      </w:r>
    </w:p>
    <w:p w:rsidR="0069231D" w:rsidRPr="0069231D" w:rsidRDefault="0069231D" w:rsidP="0069231D">
      <w:pPr>
        <w:spacing w:before="120" w:line="264" w:lineRule="auto"/>
        <w:ind w:left="705"/>
      </w:pPr>
      <w:r w:rsidRPr="0069231D">
        <w:t xml:space="preserve">víceprací – objednatel je oprávněn rozšířit rozsah předmětu díla. Zhotovitel provede práce, služby nebo dodávky, které nejsou zahrnuté v předmětu díla ani jejich cena v ceně díla a zhotovitel se dohodl s objednatelem na jejich provedení (vyžádané vícepráce). </w:t>
      </w:r>
    </w:p>
    <w:p w:rsidR="0069231D" w:rsidRPr="0069231D" w:rsidRDefault="0069231D" w:rsidP="0069231D">
      <w:pPr>
        <w:spacing w:before="120" w:line="264" w:lineRule="auto"/>
        <w:ind w:left="705"/>
      </w:pPr>
      <w:r w:rsidRPr="0069231D">
        <w:tab/>
      </w:r>
      <w:proofErr w:type="spellStart"/>
      <w:r w:rsidRPr="0069231D">
        <w:t>méněprací</w:t>
      </w:r>
      <w:proofErr w:type="spellEnd"/>
      <w:r w:rsidRPr="0069231D">
        <w:t xml:space="preserve"> – objednatel je oprávněn omezit rozsah předmětu díla. Zhotovitel neprovede práce, služby nebo dodávky, které jsou zahrnuté v předmětu díla a jejich cena v ceně díla a objednatel požaduje jejich neprovedení a vyjmutí z předmětu a ceny díla v odůvodněných případech. </w:t>
      </w:r>
    </w:p>
    <w:p w:rsidR="0069231D" w:rsidRPr="0069231D" w:rsidRDefault="0069231D" w:rsidP="0069231D">
      <w:pPr>
        <w:spacing w:before="120" w:line="264" w:lineRule="auto"/>
        <w:ind w:left="705"/>
      </w:pPr>
      <w:proofErr w:type="spellStart"/>
      <w:r w:rsidRPr="0069231D">
        <w:t>vícevýměr</w:t>
      </w:r>
      <w:proofErr w:type="spellEnd"/>
      <w:r w:rsidRPr="0069231D">
        <w:t xml:space="preserve"> a </w:t>
      </w:r>
      <w:proofErr w:type="spellStart"/>
      <w:r w:rsidRPr="0069231D">
        <w:t>méněvýměr</w:t>
      </w:r>
      <w:proofErr w:type="spellEnd"/>
      <w:r w:rsidRPr="0069231D">
        <w:t xml:space="preserve"> - když se zjistí, že skutečná množství prací, služeb a dodávek uvedená v soupisu stavebních prací, služeb a dodávek s výkazem výměr se liší od skutečného stavu (změna množství). </w:t>
      </w:r>
    </w:p>
    <w:p w:rsidR="0069231D" w:rsidRPr="0069231D" w:rsidRDefault="0069231D" w:rsidP="0069231D">
      <w:pPr>
        <w:spacing w:before="120" w:line="264" w:lineRule="auto"/>
        <w:ind w:left="705"/>
      </w:pPr>
      <w:r w:rsidRPr="0069231D">
        <w:t xml:space="preserve">nových skutečností - při realizaci předmětu díla se vyskytnou nové skutečnosti, které nebyly v době podpisu této smlouvy známy a které zhotovitel nezavinil nebo nemohl prokazatelně předvídat a tyto skutečnosti mají prokazatelný vliv na cenu díla. </w:t>
      </w:r>
    </w:p>
    <w:p w:rsidR="000C7608" w:rsidRDefault="0069231D" w:rsidP="000C7608">
      <w:pPr>
        <w:spacing w:before="120" w:line="264" w:lineRule="auto"/>
        <w:ind w:left="705"/>
      </w:pPr>
      <w:r w:rsidRPr="0069231D">
        <w:t xml:space="preserve">Zhotovitel v případě vzniku okolností umožňujících změnu ceny díla zpracuje přehledný seznam víceprací a </w:t>
      </w:r>
      <w:proofErr w:type="spellStart"/>
      <w:r w:rsidRPr="0069231D">
        <w:t>méněprací</w:t>
      </w:r>
      <w:proofErr w:type="spellEnd"/>
      <w:r w:rsidRPr="0069231D">
        <w:t xml:space="preserve"> ve formě soupisu stavebních prací, služeb a dodávek včetně výkazu výměr, oceněného podle jednotkových cen z položkového rozpočtu díla, a pokud se tyto práce a dodávky v položkových rozpočtech nevyskytují, pak jednotkovými cenami ÚRS Praha a.s. vydanými v období realizace těchto prací a dodávek, který odsouhlasí se zástupcem objednatele. Zhotovitel je na základě tohoto seznamu povinen pro vícepráce či </w:t>
      </w:r>
      <w:proofErr w:type="spellStart"/>
      <w:r w:rsidRPr="0069231D">
        <w:t>méněpráce</w:t>
      </w:r>
      <w:proofErr w:type="spellEnd"/>
      <w:r w:rsidRPr="0069231D">
        <w:t xml:space="preserve"> zpracovat změnový list a před provedením dohodnutých prací, služeb nebo dodávek změnový list projednat a schválit zástupcem objednatele. Vícepráce provedené zhotovitelem bez písemného souhlasu nebudou zhotoviteli uhrazeny</w:t>
      </w:r>
      <w:r w:rsidRPr="00926976">
        <w:rPr>
          <w:rFonts w:ascii="Cambria" w:hAnsi="Cambria"/>
          <w:sz w:val="22"/>
          <w:szCs w:val="22"/>
        </w:rPr>
        <w:t>.</w:t>
      </w:r>
    </w:p>
    <w:p w:rsidR="000C7608" w:rsidRDefault="000C7608" w:rsidP="009325F4">
      <w:pPr>
        <w:pStyle w:val="Odstavecseseznamem"/>
        <w:numPr>
          <w:ilvl w:val="0"/>
          <w:numId w:val="21"/>
        </w:numPr>
        <w:spacing w:before="0" w:after="0"/>
        <w:ind w:left="284" w:hanging="284"/>
      </w:pPr>
      <w:r>
        <w:t>Smluvní strany se dohodly, že množství určité položky, jež bude potřebné pro uskutečnění plnění dle této smlouvy, je ve výkazu výměr stanoveno jako maximální. Pokud zhotovitel použije při provádění díla menší množství určité položky, bude alikvotním způsobem snížena cena díla.</w:t>
      </w:r>
    </w:p>
    <w:p w:rsidR="009325F4" w:rsidRPr="00372E6E" w:rsidRDefault="00226F85" w:rsidP="009325F4">
      <w:pPr>
        <w:pStyle w:val="Odstavecseseznamem"/>
        <w:numPr>
          <w:ilvl w:val="0"/>
          <w:numId w:val="21"/>
        </w:numPr>
        <w:spacing w:before="0" w:after="0"/>
        <w:ind w:left="284" w:hanging="284"/>
      </w:pPr>
      <w:r>
        <w:t>F</w:t>
      </w:r>
      <w:r w:rsidR="009325F4" w:rsidRPr="00372E6E">
        <w:t>aktura musí mít náležitosti daňového dokladu v souladu s platnými právními předpisy a min. obsahovat:</w:t>
      </w:r>
    </w:p>
    <w:p w:rsidR="009325F4" w:rsidRDefault="009325F4" w:rsidP="009325F4">
      <w:pPr>
        <w:pStyle w:val="PODPOMLCKA0"/>
        <w:numPr>
          <w:ilvl w:val="1"/>
          <w:numId w:val="21"/>
        </w:numPr>
        <w:spacing w:before="0" w:after="0"/>
        <w:ind w:left="709" w:hanging="283"/>
      </w:pPr>
      <w:r w:rsidRPr="00372E6E">
        <w:t>označení faktury a číslo,</w:t>
      </w:r>
    </w:p>
    <w:p w:rsidR="002D1DDD" w:rsidRPr="00372E6E" w:rsidRDefault="002D1DDD" w:rsidP="009325F4">
      <w:pPr>
        <w:pStyle w:val="PODPOMLCKA0"/>
        <w:numPr>
          <w:ilvl w:val="1"/>
          <w:numId w:val="21"/>
        </w:numPr>
        <w:spacing w:before="0" w:after="0"/>
        <w:ind w:left="709" w:hanging="283"/>
      </w:pPr>
      <w:r>
        <w:t xml:space="preserve">IČ a DIČ </w:t>
      </w:r>
    </w:p>
    <w:p w:rsidR="009325F4" w:rsidRDefault="009325F4" w:rsidP="009325F4">
      <w:pPr>
        <w:pStyle w:val="PODPOMLCKA0"/>
        <w:numPr>
          <w:ilvl w:val="1"/>
          <w:numId w:val="21"/>
        </w:numPr>
        <w:spacing w:before="0" w:after="0"/>
        <w:ind w:left="709" w:hanging="283"/>
      </w:pPr>
      <w:r w:rsidRPr="00372E6E">
        <w:t>datum vystavení faktury,</w:t>
      </w:r>
    </w:p>
    <w:p w:rsidR="002D1DDD" w:rsidRPr="00372E6E" w:rsidRDefault="002D1DDD" w:rsidP="009325F4">
      <w:pPr>
        <w:pStyle w:val="PODPOMLCKA0"/>
        <w:numPr>
          <w:ilvl w:val="1"/>
          <w:numId w:val="21"/>
        </w:numPr>
        <w:spacing w:before="0" w:after="0"/>
        <w:ind w:left="709" w:hanging="283"/>
      </w:pPr>
      <w:r>
        <w:t>datum uskutečněného zdanitelného plnění</w:t>
      </w:r>
    </w:p>
    <w:p w:rsidR="009325F4" w:rsidRPr="00372E6E" w:rsidRDefault="009325F4" w:rsidP="009325F4">
      <w:pPr>
        <w:pStyle w:val="PODPOMLCKA0"/>
        <w:numPr>
          <w:ilvl w:val="1"/>
          <w:numId w:val="21"/>
        </w:numPr>
        <w:spacing w:before="0" w:after="0"/>
        <w:ind w:left="709" w:hanging="283"/>
      </w:pPr>
      <w:r w:rsidRPr="00372E6E">
        <w:t>smluvenou dobu splatnosti,</w:t>
      </w:r>
    </w:p>
    <w:p w:rsidR="009325F4" w:rsidRPr="00372E6E" w:rsidRDefault="009325F4" w:rsidP="009325F4">
      <w:pPr>
        <w:pStyle w:val="Odstavecseseznamem"/>
        <w:numPr>
          <w:ilvl w:val="1"/>
          <w:numId w:val="21"/>
        </w:numPr>
        <w:spacing w:before="0" w:after="0"/>
        <w:ind w:left="709" w:hanging="283"/>
      </w:pPr>
      <w:r w:rsidRPr="00372E6E">
        <w:t xml:space="preserve">jméno nebo název a sídlo zhotovitele a objednatele, jejich identifikační čísla, údaj o zápisu v obchodním rejstříku (nebo jiné evidenci), včetně spisové značky, </w:t>
      </w:r>
    </w:p>
    <w:p w:rsidR="009325F4" w:rsidRPr="00372E6E" w:rsidRDefault="002D1DDD" w:rsidP="009325F4">
      <w:pPr>
        <w:pStyle w:val="PODPOMLCKA0"/>
        <w:numPr>
          <w:ilvl w:val="1"/>
          <w:numId w:val="21"/>
        </w:numPr>
        <w:spacing w:before="0" w:after="0"/>
        <w:ind w:left="709" w:hanging="283"/>
      </w:pPr>
      <w:r>
        <w:t xml:space="preserve">Sazba </w:t>
      </w:r>
      <w:r w:rsidR="009325F4" w:rsidRPr="00372E6E">
        <w:t>DPH.</w:t>
      </w:r>
    </w:p>
    <w:p w:rsidR="000E13ED" w:rsidRPr="00372E6E" w:rsidRDefault="000E13ED" w:rsidP="000E13ED">
      <w:pPr>
        <w:pStyle w:val="Odstavecseseznamem"/>
        <w:numPr>
          <w:ilvl w:val="0"/>
          <w:numId w:val="21"/>
        </w:numPr>
        <w:spacing w:before="0" w:after="0"/>
        <w:ind w:left="284" w:hanging="284"/>
      </w:pPr>
      <w:r w:rsidRPr="00372E6E">
        <w:t>Objednatel je povinen zaplatit zhotoviteli</w:t>
      </w:r>
      <w:r w:rsidR="00226F85">
        <w:t xml:space="preserve"> na jeho bankovní účet</w:t>
      </w:r>
      <w:r w:rsidRPr="00372E6E">
        <w:t xml:space="preserve"> oprávněně fakturovanou částku do </w:t>
      </w:r>
      <w:r w:rsidRPr="00372E6E">
        <w:rPr>
          <w:b/>
          <w:bCs/>
        </w:rPr>
        <w:t>30 dnů</w:t>
      </w:r>
      <w:r w:rsidRPr="00372E6E">
        <w:t xml:space="preserve"> po doručení faktury. Ve sporných případech se má za to, že objednatel obdržel fakturu třetí pracovní den po jejím odeslání doporučeně na následující </w:t>
      </w:r>
      <w:r w:rsidR="005E1FEF">
        <w:t xml:space="preserve">adresu: </w:t>
      </w:r>
      <w:r w:rsidR="000E29FC">
        <w:t>Střední škola technická a řemeslná, Nový Bydžov, Dr.</w:t>
      </w:r>
      <w:r w:rsidR="00D44380">
        <w:t xml:space="preserve"> </w:t>
      </w:r>
      <w:r w:rsidR="000E29FC">
        <w:t>M.</w:t>
      </w:r>
      <w:r w:rsidR="00D44380">
        <w:t xml:space="preserve"> </w:t>
      </w:r>
      <w:r w:rsidR="000E29FC">
        <w:t>Tyrše 112, 504 01 Nový Bydžov</w:t>
      </w:r>
      <w:r w:rsidRPr="00372E6E">
        <w:t xml:space="preserve">. V případě, že faktura zhotovitele nebude obsahovat některou náležitost v souladu s touto smlouvou nebo ji bude obsahovat neúplně, je objednatel oprávněn vrátit takovou fakturu zpět do pěti pracovních dnů po obdržení zhotoviteli k doplnění. Termín splatnosti </w:t>
      </w:r>
      <w:r w:rsidR="002E6245">
        <w:t>3</w:t>
      </w:r>
      <w:r w:rsidRPr="00372E6E">
        <w:t xml:space="preserve">0 dnů běží ode dne doručení opravené faktury objednateli. </w:t>
      </w:r>
      <w:r w:rsidR="00874F7B">
        <w:t>Závěrečnou f</w:t>
      </w:r>
      <w:r w:rsidRPr="00372E6E">
        <w:t>akturu vystaví a zašle zhotovitel objednateli do 14 dnů od data</w:t>
      </w:r>
      <w:r w:rsidR="005E1FEF">
        <w:t xml:space="preserve"> podpisu předávacího</w:t>
      </w:r>
      <w:r w:rsidRPr="00372E6E">
        <w:t xml:space="preserve"> protokolu.</w:t>
      </w:r>
    </w:p>
    <w:p w:rsidR="000E13ED" w:rsidRPr="00372E6E" w:rsidRDefault="000E13ED" w:rsidP="000E13ED">
      <w:pPr>
        <w:pStyle w:val="Odstavecseseznamem"/>
        <w:numPr>
          <w:ilvl w:val="0"/>
          <w:numId w:val="21"/>
        </w:numPr>
        <w:spacing w:before="0" w:after="0"/>
        <w:ind w:left="284" w:hanging="284"/>
      </w:pPr>
      <w:r w:rsidRPr="00372E6E">
        <w:t xml:space="preserve">Zhotovitel na sebe bere nebezpečí změny okolností, které dokončení díla podstatně ztěžují a které nemohl při uzavření smlouvy předpokládat. </w:t>
      </w:r>
    </w:p>
    <w:p w:rsidR="000E13ED" w:rsidRPr="00372E6E" w:rsidRDefault="000E13ED" w:rsidP="000E13ED">
      <w:pPr>
        <w:pStyle w:val="Odstavecseseznamem"/>
        <w:numPr>
          <w:ilvl w:val="0"/>
          <w:numId w:val="21"/>
        </w:numPr>
        <w:spacing w:before="0" w:after="0"/>
        <w:ind w:left="284" w:hanging="284"/>
      </w:pPr>
      <w:r w:rsidRPr="00372E6E">
        <w:t>Strany si ujednaly, že záloha na cenu díla ani závdavek nebyly a nebudou poskytnuty.</w:t>
      </w:r>
    </w:p>
    <w:p w:rsidR="009325F4" w:rsidRPr="00372E6E" w:rsidRDefault="009325F4" w:rsidP="009325F4">
      <w:pPr>
        <w:pStyle w:val="nadpiscentr"/>
        <w:spacing w:after="0"/>
        <w:rPr>
          <w:sz w:val="24"/>
        </w:rPr>
      </w:pPr>
      <w:r w:rsidRPr="00372E6E">
        <w:rPr>
          <w:sz w:val="24"/>
        </w:rPr>
        <w:t>V.</w:t>
      </w:r>
    </w:p>
    <w:p w:rsidR="006C07EE" w:rsidRPr="00372E6E" w:rsidRDefault="006C07EE" w:rsidP="006C07EE">
      <w:pPr>
        <w:pStyle w:val="nadpiscentrpod"/>
        <w:spacing w:after="120"/>
        <w:rPr>
          <w:sz w:val="24"/>
        </w:rPr>
      </w:pPr>
      <w:r w:rsidRPr="00372E6E">
        <w:rPr>
          <w:sz w:val="24"/>
        </w:rPr>
        <w:t xml:space="preserve">Vlastnické právo </w:t>
      </w:r>
      <w:r w:rsidRPr="00372E6E">
        <w:rPr>
          <w:sz w:val="24"/>
          <w:szCs w:val="24"/>
        </w:rPr>
        <w:t>k zhotovované věci a</w:t>
      </w:r>
      <w:r w:rsidRPr="00372E6E">
        <w:rPr>
          <w:sz w:val="24"/>
        </w:rPr>
        <w:t> nebezpečí škody</w:t>
      </w:r>
      <w:r w:rsidRPr="00372E6E">
        <w:rPr>
          <w:sz w:val="24"/>
          <w:szCs w:val="24"/>
        </w:rPr>
        <w:t xml:space="preserve"> na ní</w:t>
      </w:r>
    </w:p>
    <w:p w:rsidR="006C07EE" w:rsidRDefault="006C07EE" w:rsidP="006C07EE">
      <w:pPr>
        <w:pStyle w:val="1"/>
        <w:numPr>
          <w:ilvl w:val="0"/>
          <w:numId w:val="20"/>
        </w:numPr>
        <w:spacing w:before="0" w:after="0"/>
        <w:ind w:left="284" w:hanging="284"/>
      </w:pPr>
      <w:r w:rsidRPr="00372E6E">
        <w:t>Předmět smlouvy o dílo zhotovovaný zhotovitelem, zůstává vlastnictvím zhotovitele až do předání d</w:t>
      </w:r>
      <w:r w:rsidR="00C92745">
        <w:t>íla objednateli,</w:t>
      </w:r>
      <w:r w:rsidRPr="00372E6E">
        <w:t xml:space="preserve"> bez vad a nedodělků, tedy do okamžiku oboustranného</w:t>
      </w:r>
      <w:r w:rsidR="005076FF">
        <w:t xml:space="preserve"> podpisu předávacího</w:t>
      </w:r>
      <w:r w:rsidRPr="00372E6E">
        <w:t xml:space="preserve"> protokolu. Od okamžiku oboustranného podpi</w:t>
      </w:r>
      <w:r w:rsidR="005076FF">
        <w:t>su předávacího</w:t>
      </w:r>
      <w:r w:rsidRPr="00372E6E">
        <w:t xml:space="preserve"> protokolu se stává předmět smlouvy o dílo vlastnictvím </w:t>
      </w:r>
      <w:r w:rsidR="000E2877">
        <w:t>objednatel</w:t>
      </w:r>
      <w:r w:rsidR="005076FF">
        <w:t>e</w:t>
      </w:r>
      <w:r w:rsidRPr="00372E6E">
        <w:t>.</w:t>
      </w:r>
      <w:r w:rsidR="00B12CB4">
        <w:t xml:space="preserve"> </w:t>
      </w:r>
      <w:r w:rsidR="000E2877">
        <w:t>Objednatel díla</w:t>
      </w:r>
      <w:r w:rsidRPr="00372E6E">
        <w:t xml:space="preserve"> tak nese nebezpečí škody na věci. </w:t>
      </w:r>
    </w:p>
    <w:p w:rsidR="0082703F" w:rsidRPr="00372E6E" w:rsidRDefault="0082703F" w:rsidP="0082703F">
      <w:pPr>
        <w:pStyle w:val="1"/>
        <w:spacing w:before="0" w:after="0"/>
        <w:ind w:firstLine="0"/>
      </w:pPr>
    </w:p>
    <w:p w:rsidR="009325F4" w:rsidRPr="00372E6E" w:rsidRDefault="009325F4" w:rsidP="006C07EE">
      <w:pPr>
        <w:pStyle w:val="nadpiscentr"/>
        <w:spacing w:after="0"/>
        <w:rPr>
          <w:sz w:val="24"/>
        </w:rPr>
      </w:pPr>
      <w:r w:rsidRPr="00372E6E">
        <w:rPr>
          <w:sz w:val="24"/>
        </w:rPr>
        <w:lastRenderedPageBreak/>
        <w:t>VI.</w:t>
      </w:r>
    </w:p>
    <w:p w:rsidR="009325F4" w:rsidRPr="00372E6E" w:rsidRDefault="009325F4" w:rsidP="009325F4">
      <w:pPr>
        <w:pStyle w:val="nadpiscentrpod"/>
        <w:spacing w:after="120"/>
        <w:rPr>
          <w:sz w:val="24"/>
        </w:rPr>
      </w:pPr>
      <w:r w:rsidRPr="00372E6E">
        <w:rPr>
          <w:sz w:val="24"/>
        </w:rPr>
        <w:t>Podmínky provádění díla</w:t>
      </w:r>
    </w:p>
    <w:p w:rsidR="009325F4" w:rsidRPr="00372E6E" w:rsidRDefault="009325F4" w:rsidP="009325F4">
      <w:pPr>
        <w:pStyle w:val="body1"/>
        <w:numPr>
          <w:ilvl w:val="0"/>
          <w:numId w:val="19"/>
        </w:numPr>
        <w:spacing w:before="0" w:after="0"/>
        <w:ind w:left="284" w:hanging="284"/>
      </w:pPr>
      <w:r w:rsidRPr="00372E6E">
        <w:t>Zhotovitel bez účasti objednatele zajistí,</w:t>
      </w:r>
      <w:r w:rsidR="000E2877">
        <w:t xml:space="preserve"> </w:t>
      </w:r>
      <w:r w:rsidRPr="00372E6E">
        <w:t>nerušené provádění svých pr</w:t>
      </w:r>
      <w:r w:rsidR="00C92745">
        <w:t>ací</w:t>
      </w:r>
      <w:r w:rsidRPr="00372E6E">
        <w:t xml:space="preserve"> s tím, že je povinen udržovat na místě provádění prací pořádek a čistotu; je povinen odstraňovat odpady a nečistoty vzniklé jeho pracemi.</w:t>
      </w:r>
    </w:p>
    <w:p w:rsidR="009325F4" w:rsidRDefault="009325F4" w:rsidP="009325F4">
      <w:pPr>
        <w:pStyle w:val="body1"/>
        <w:numPr>
          <w:ilvl w:val="0"/>
          <w:numId w:val="19"/>
        </w:numPr>
        <w:spacing w:before="0" w:after="0"/>
        <w:ind w:left="284" w:hanging="284"/>
      </w:pPr>
      <w:r w:rsidRPr="00372E6E">
        <w:t xml:space="preserve">V rámci provádění díla je zhotovitel zejména povinen </w:t>
      </w:r>
      <w:r w:rsidR="00C94076">
        <w:t xml:space="preserve">provádět práce v souladu s technickými zprávami, které jsou součástí projektové dokumentace, </w:t>
      </w:r>
      <w:r w:rsidRPr="00372E6E">
        <w:t>opatřovat věci nezbytné k provedení díla, informovat objednatele o nesprávnosti jeho pokynů, mohl-li nevhodnost zjistit při vynaložení odborné péče, upozornit na skryté překážky, které znemožňují provedení díla (nebo jeho části) a týkají se upravované věci nebo místa, kde má být dílo provedeno, a navrhnout změnu díla.</w:t>
      </w:r>
    </w:p>
    <w:p w:rsidR="00BA1F4A" w:rsidRPr="00372E6E" w:rsidRDefault="00BA1F4A" w:rsidP="009325F4">
      <w:pPr>
        <w:pStyle w:val="body1"/>
        <w:numPr>
          <w:ilvl w:val="0"/>
          <w:numId w:val="19"/>
        </w:numPr>
        <w:spacing w:before="0" w:after="0"/>
        <w:ind w:left="284" w:hanging="284"/>
      </w:pPr>
      <w:r>
        <w:t>Zhotovitel bude práce realizované za provozu školy</w:t>
      </w:r>
      <w:r w:rsidR="00B858DF">
        <w:t xml:space="preserve"> a domova mládeže</w:t>
      </w:r>
      <w:r>
        <w:t xml:space="preserve"> provádět s ohledem na pohyb osob, výuku a požadavky školy (objednatele). </w:t>
      </w:r>
    </w:p>
    <w:p w:rsidR="009325F4" w:rsidRPr="00372E6E" w:rsidRDefault="009325F4" w:rsidP="009325F4">
      <w:pPr>
        <w:pStyle w:val="body1"/>
        <w:numPr>
          <w:ilvl w:val="0"/>
          <w:numId w:val="19"/>
        </w:numPr>
        <w:spacing w:before="0" w:after="0"/>
        <w:ind w:left="284" w:hanging="284"/>
      </w:pPr>
      <w:r w:rsidRPr="00372E6E">
        <w:t>Objednatel má právo kontroly díla v každé fázi jeho provádění. V případě, že objednatel zjistí nedostatky v provádění díla, je oprávněn na ně upozornit zhotovitele zá</w:t>
      </w:r>
      <w:r w:rsidR="005076FF">
        <w:t>pisem do stavebního</w:t>
      </w:r>
      <w:r w:rsidRPr="00372E6E">
        <w:t xml:space="preserve"> deníku. Zhotovitel je povinen bez zbytečného odkladu se k těmto vytčeným nedostatkům vyjádřit. Jestliže se bude jednat o oprávněné vytýkání nedostatků v průběhu provádění díla a tyto nedostatky nebudou bez vážných důvodů odstraněny zhotovitelem v přiměřené lhůtě od doby, k</w:t>
      </w:r>
      <w:r w:rsidR="0067478E">
        <w:t xml:space="preserve">dy byly ve stavebním </w:t>
      </w:r>
      <w:r w:rsidRPr="00372E6E">
        <w:t>deníku vytčeny, má objednatel právo od smlouvy odstoupit.</w:t>
      </w:r>
    </w:p>
    <w:p w:rsidR="009325F4" w:rsidRPr="00372E6E" w:rsidRDefault="009325F4" w:rsidP="009325F4">
      <w:pPr>
        <w:pStyle w:val="body1"/>
        <w:numPr>
          <w:ilvl w:val="0"/>
          <w:numId w:val="19"/>
        </w:numPr>
        <w:spacing w:before="0" w:after="0"/>
        <w:ind w:left="284" w:hanging="284"/>
      </w:pPr>
      <w:r w:rsidRPr="00372E6E">
        <w:t>Je-li v průběhu provádění prací zapotřebí rozhodnutí nebo změny rozhodnutí orgánů ochrany veřejného zdraví či orgánů jiných, je objednatel, není-li ve zvláštních předpisech stanoveno něco jiného, povinen včas požádat tyto orgány o projednání nebo rozhodnutí; k jednání s těmito orgány je povinen přizvat zhotovitele, pokud se jej rozhodnutí dotýká.</w:t>
      </w:r>
    </w:p>
    <w:p w:rsidR="009325F4" w:rsidRPr="00372E6E" w:rsidRDefault="009325F4" w:rsidP="009325F4">
      <w:pPr>
        <w:pStyle w:val="body1"/>
        <w:numPr>
          <w:ilvl w:val="0"/>
          <w:numId w:val="19"/>
        </w:numPr>
        <w:spacing w:before="0" w:after="0"/>
        <w:ind w:left="284" w:hanging="284"/>
      </w:pPr>
      <w:r w:rsidRPr="00372E6E">
        <w:t>Zhotovitel prostřednictvím oprávněného zástupce zhotovitele ve věcech re</w:t>
      </w:r>
      <w:r w:rsidR="0067478E">
        <w:t>alizace díla povede stavební</w:t>
      </w:r>
      <w:r w:rsidRPr="00372E6E">
        <w:t xml:space="preserve"> deník a u jednoho z těchto pracovníků bude také uložen. Uvedení pracovníci </w:t>
      </w:r>
      <w:r w:rsidR="0067478E">
        <w:t>budou do stavebního</w:t>
      </w:r>
      <w:r w:rsidRPr="00372E6E">
        <w:t xml:space="preserve"> deníku zapisovat údaje</w:t>
      </w:r>
      <w:r w:rsidR="00287611">
        <w:t xml:space="preserve"> požadované platným předpisem</w:t>
      </w:r>
      <w:r w:rsidRPr="00372E6E">
        <w:t xml:space="preserve">. Za objednatele jsou oprávněni do deníku zapisovat a do něj nahlížet oprávnění zástupci objednatele ve věcech realizace díla. </w:t>
      </w:r>
    </w:p>
    <w:p w:rsidR="009325F4" w:rsidRPr="00372E6E" w:rsidRDefault="009325F4" w:rsidP="009325F4">
      <w:pPr>
        <w:pStyle w:val="body1"/>
        <w:numPr>
          <w:ilvl w:val="0"/>
          <w:numId w:val="19"/>
        </w:numPr>
        <w:spacing w:before="0" w:after="0"/>
        <w:ind w:left="284" w:hanging="284"/>
      </w:pPr>
      <w:r w:rsidRPr="00372E6E">
        <w:t>Na zápisy provedené jednou smluvní stranou musí druhá strana reagovat zápisem do deníku nejpozději do 3 pracovních dnů, jinak se má za to, že údaj zapsaný je pravdivý.</w:t>
      </w:r>
    </w:p>
    <w:p w:rsidR="009325F4" w:rsidRDefault="009325F4" w:rsidP="009325F4">
      <w:pPr>
        <w:pStyle w:val="body1"/>
        <w:numPr>
          <w:ilvl w:val="0"/>
          <w:numId w:val="19"/>
        </w:numPr>
        <w:spacing w:before="0" w:after="0"/>
        <w:ind w:left="284" w:hanging="284"/>
      </w:pPr>
      <w:r w:rsidRPr="00372E6E">
        <w:t xml:space="preserve">Je nepřípustné zápisy v deníku přepisovat, škrtat a nelze též z něj vytrhávat jednotlivé stránky. Vedení deníku končí dnem oboustranného podpisu </w:t>
      </w:r>
      <w:r w:rsidR="0067478E">
        <w:t>souhrnného předávacího</w:t>
      </w:r>
      <w:r w:rsidRPr="00372E6E">
        <w:t xml:space="preserve"> protokolu. K tomuto dni předá zhotovitel objednateli jedno originální vyhotovení deníku.</w:t>
      </w:r>
    </w:p>
    <w:p w:rsidR="001F6824" w:rsidRDefault="001F6824" w:rsidP="009325F4">
      <w:pPr>
        <w:pStyle w:val="body1"/>
        <w:numPr>
          <w:ilvl w:val="0"/>
          <w:numId w:val="19"/>
        </w:numPr>
        <w:spacing w:before="0" w:after="0"/>
        <w:ind w:left="284" w:hanging="284"/>
      </w:pPr>
      <w:r>
        <w:t>Smluvní strany se dohodly, že budou až do předání díla v termínech stanovených objednatelem pravidelně pořádat za účelem provádění kontroly plnění této smlouvy kontrolní dny za účasti oprávněného zástupce zhotovitele, objednatele a osoby vykonávající technický dozor.</w:t>
      </w:r>
    </w:p>
    <w:p w:rsidR="001F6824" w:rsidRDefault="001F6824" w:rsidP="009325F4">
      <w:pPr>
        <w:pStyle w:val="body1"/>
        <w:numPr>
          <w:ilvl w:val="0"/>
          <w:numId w:val="19"/>
        </w:numPr>
        <w:spacing w:before="0" w:after="0"/>
        <w:ind w:left="284" w:hanging="284"/>
      </w:pPr>
      <w:r>
        <w:t>V případě, že má být dílčí část zhotoveného díla zakryta nebo má být jinak znemožněn přístup k ní, je zhotovitel povinen vyzvat zástupce objednatele prokazatelnou</w:t>
      </w:r>
      <w:r w:rsidR="00691AFB">
        <w:t xml:space="preserve"> formou minimálně 3 pracovní dny předem k jeho kontrole, aby mohl prověřit, zda zakrývaná část byla provedena řádně. Nebude-li zhotovitel postupovat v souladu s výše uvedeným ustanovením, je povinen na žádost objednatele odkrýt konstrukce na svůj náklad. Nedostaví-li se objednatel ani jím určená osoba v dohodnutém termínu ke kontrole, může hotovitel pokračovat v plnění díla.  Podrobný seznam zakrývaných prací a konstrukcí, které podléhají kontrole, bude dohodnut před zahájením prací a zapsán zástupcem objednatele do stavebního deníku.</w:t>
      </w:r>
    </w:p>
    <w:p w:rsidR="009325F4" w:rsidRPr="00372E6E" w:rsidRDefault="009325F4" w:rsidP="009325F4">
      <w:pPr>
        <w:pStyle w:val="body1"/>
        <w:numPr>
          <w:ilvl w:val="0"/>
          <w:numId w:val="19"/>
        </w:numPr>
        <w:spacing w:before="0" w:after="0"/>
        <w:ind w:left="284" w:hanging="284"/>
      </w:pPr>
      <w:r w:rsidRPr="00372E6E">
        <w:t>Veškerá veřejnoprávní rozhodnutí potřebná podle právních předpisů zajistí objednatel.</w:t>
      </w:r>
    </w:p>
    <w:p w:rsidR="009325F4" w:rsidRPr="00372E6E" w:rsidRDefault="009325F4" w:rsidP="009325F4">
      <w:pPr>
        <w:pStyle w:val="body1"/>
        <w:numPr>
          <w:ilvl w:val="0"/>
          <w:numId w:val="19"/>
        </w:numPr>
        <w:spacing w:before="0" w:after="0"/>
        <w:ind w:left="284" w:hanging="284"/>
      </w:pPr>
      <w:r w:rsidRPr="00372E6E">
        <w:t>Veškeré změny znamenající změnu dohodnutého díla musí být písemně odsouhlaseny osobami oprávněnými jednat ve věcech této smlouvy.</w:t>
      </w:r>
    </w:p>
    <w:p w:rsidR="009325F4" w:rsidRPr="00372E6E" w:rsidRDefault="009325F4" w:rsidP="009325F4">
      <w:pPr>
        <w:pStyle w:val="body1"/>
        <w:numPr>
          <w:ilvl w:val="0"/>
          <w:numId w:val="19"/>
        </w:numPr>
        <w:spacing w:before="0" w:after="0"/>
        <w:ind w:left="284" w:hanging="284"/>
      </w:pPr>
      <w:r w:rsidRPr="00372E6E">
        <w:t>Bezpečnost práce a požární ochrana se řídí platnými bezpečnostními předpisy</w:t>
      </w:r>
      <w:r w:rsidR="00287611">
        <w:t xml:space="preserve">, vnitřními směrnicemi organizace k bezpečnosti a požární ochraně </w:t>
      </w:r>
      <w:r w:rsidRPr="00372E6E">
        <w:t>a ustanoveními této smlouvy. Opatření z hlediska bezpečnosti a ochrany zdraví při práci, jakož i protipožární opatření vyplývající z povahy vlastních prací, zajišťuje na jednotlivých pracovištích zhotovitel.</w:t>
      </w:r>
    </w:p>
    <w:p w:rsidR="009325F4" w:rsidRDefault="009325F4" w:rsidP="009325F4">
      <w:pPr>
        <w:pStyle w:val="body1"/>
        <w:numPr>
          <w:ilvl w:val="0"/>
          <w:numId w:val="19"/>
        </w:numPr>
        <w:spacing w:before="0" w:after="0"/>
        <w:ind w:left="284" w:hanging="284"/>
      </w:pPr>
      <w:r w:rsidRPr="00372E6E">
        <w:t>Zhotovitel buď provede dílo osobně, anebo je nechá provést pod svým osobním vedením.</w:t>
      </w:r>
    </w:p>
    <w:p w:rsidR="00381327" w:rsidRDefault="00381327" w:rsidP="00381327">
      <w:pPr>
        <w:pStyle w:val="body1"/>
        <w:spacing w:before="0" w:after="0"/>
      </w:pPr>
    </w:p>
    <w:p w:rsidR="00381327" w:rsidRDefault="00381327" w:rsidP="00381327">
      <w:pPr>
        <w:pStyle w:val="body1"/>
        <w:spacing w:before="0" w:after="0"/>
      </w:pPr>
    </w:p>
    <w:p w:rsidR="005D5D93" w:rsidRDefault="005D5D93" w:rsidP="00381327">
      <w:pPr>
        <w:pStyle w:val="body1"/>
        <w:spacing w:before="0" w:after="0"/>
      </w:pPr>
    </w:p>
    <w:p w:rsidR="00D13180" w:rsidRDefault="00D13180" w:rsidP="00381327">
      <w:pPr>
        <w:pStyle w:val="body1"/>
        <w:spacing w:before="0" w:after="0"/>
      </w:pPr>
    </w:p>
    <w:p w:rsidR="00D13180" w:rsidRDefault="00D13180" w:rsidP="00381327">
      <w:pPr>
        <w:pStyle w:val="body1"/>
        <w:spacing w:before="0" w:after="0"/>
      </w:pPr>
    </w:p>
    <w:p w:rsidR="005D5D93" w:rsidRDefault="005D5D93" w:rsidP="00381327">
      <w:pPr>
        <w:pStyle w:val="body1"/>
        <w:spacing w:before="0" w:after="0"/>
      </w:pPr>
    </w:p>
    <w:p w:rsidR="005D5D93" w:rsidRDefault="005D5D93" w:rsidP="00381327">
      <w:pPr>
        <w:pStyle w:val="body1"/>
        <w:spacing w:before="0" w:after="0"/>
      </w:pPr>
    </w:p>
    <w:p w:rsidR="00381327" w:rsidRDefault="00381327" w:rsidP="00381327">
      <w:pPr>
        <w:pStyle w:val="body1"/>
        <w:spacing w:before="0" w:after="0"/>
      </w:pPr>
    </w:p>
    <w:p w:rsidR="009325F4" w:rsidRPr="00372E6E" w:rsidRDefault="009325F4" w:rsidP="009325F4">
      <w:pPr>
        <w:pStyle w:val="1"/>
        <w:keepNext/>
        <w:spacing w:before="240" w:after="0"/>
        <w:ind w:left="0"/>
        <w:jc w:val="center"/>
        <w:rPr>
          <w:sz w:val="24"/>
        </w:rPr>
      </w:pPr>
      <w:r w:rsidRPr="00372E6E">
        <w:rPr>
          <w:b/>
          <w:sz w:val="24"/>
        </w:rPr>
        <w:lastRenderedPageBreak/>
        <w:t>VII.</w:t>
      </w:r>
    </w:p>
    <w:p w:rsidR="009325F4" w:rsidRPr="00372E6E" w:rsidRDefault="009325F4" w:rsidP="009325F4">
      <w:pPr>
        <w:pStyle w:val="nadpiscentrpod"/>
        <w:spacing w:after="120"/>
        <w:rPr>
          <w:sz w:val="24"/>
        </w:rPr>
      </w:pPr>
      <w:r w:rsidRPr="00372E6E">
        <w:rPr>
          <w:sz w:val="24"/>
        </w:rPr>
        <w:t>Povinnosti smluvních stran</w:t>
      </w:r>
    </w:p>
    <w:p w:rsidR="009325F4" w:rsidRPr="00372E6E" w:rsidRDefault="009325F4" w:rsidP="009325F4">
      <w:pPr>
        <w:pStyle w:val="1"/>
        <w:numPr>
          <w:ilvl w:val="0"/>
          <w:numId w:val="16"/>
        </w:numPr>
        <w:spacing w:before="0" w:after="0"/>
        <w:ind w:left="284" w:hanging="284"/>
      </w:pPr>
      <w:r w:rsidRPr="00372E6E">
        <w:t>Zhotovitel je povinen provést dílo ve sjednané kvalitě a době.</w:t>
      </w:r>
    </w:p>
    <w:p w:rsidR="009325F4" w:rsidRPr="00372E6E" w:rsidRDefault="009325F4" w:rsidP="009325F4">
      <w:pPr>
        <w:pStyle w:val="1"/>
        <w:numPr>
          <w:ilvl w:val="0"/>
          <w:numId w:val="16"/>
        </w:numPr>
        <w:spacing w:before="0" w:after="0"/>
        <w:ind w:left="284" w:hanging="284"/>
      </w:pPr>
      <w:r w:rsidRPr="00372E6E">
        <w:t xml:space="preserve">Před zahájením prací je zhotovitel povinen předložit doklady o technických požadavcích na výrobky (certifikáty, prohlášení o shodě, atesty apod.). </w:t>
      </w:r>
      <w:r w:rsidR="0076691D" w:rsidRPr="00372E6E">
        <w:t>Pro přejímací řízení (</w:t>
      </w:r>
      <w:r w:rsidR="0067478E">
        <w:t>a podpis</w:t>
      </w:r>
      <w:r w:rsidR="00C92745">
        <w:t xml:space="preserve"> </w:t>
      </w:r>
      <w:r w:rsidR="0067478E">
        <w:t>předávacího</w:t>
      </w:r>
      <w:r w:rsidR="0076691D" w:rsidRPr="00372E6E">
        <w:t xml:space="preserve"> protokolu)</w:t>
      </w:r>
      <w:r w:rsidR="00B12CB4">
        <w:t xml:space="preserve"> </w:t>
      </w:r>
      <w:r w:rsidRPr="00372E6E">
        <w:t>je zhotovitel povin</w:t>
      </w:r>
      <w:r w:rsidR="0067478E">
        <w:t>en předložit stavební deník</w:t>
      </w:r>
      <w:r w:rsidRPr="00372E6E">
        <w:t xml:space="preserve"> a doklad o likvidaci odpadů (doklad o úhradě skládkovného).</w:t>
      </w:r>
    </w:p>
    <w:p w:rsidR="00AA31C9" w:rsidRPr="00372E6E" w:rsidRDefault="00AA31C9" w:rsidP="00AA31C9">
      <w:pPr>
        <w:pStyle w:val="1"/>
        <w:numPr>
          <w:ilvl w:val="0"/>
          <w:numId w:val="16"/>
        </w:numPr>
        <w:spacing w:before="0" w:after="0"/>
        <w:ind w:left="284" w:hanging="284"/>
      </w:pPr>
      <w:r w:rsidRPr="00372E6E">
        <w:t xml:space="preserve">Zhotovitel písemně vyzve objednatele 3 pracovní dny před dohodnutým termínem definitivního vyklizení staveniště k akceptaci díla </w:t>
      </w:r>
      <w:r w:rsidR="0067478E">
        <w:t>(podpisu předávacího</w:t>
      </w:r>
      <w:r w:rsidRPr="00372E6E">
        <w:t xml:space="preserve"> protokolu).</w:t>
      </w:r>
    </w:p>
    <w:p w:rsidR="00AA31C9" w:rsidRPr="00372E6E" w:rsidRDefault="00AA31C9" w:rsidP="00AA31C9">
      <w:pPr>
        <w:pStyle w:val="1"/>
        <w:numPr>
          <w:ilvl w:val="0"/>
          <w:numId w:val="16"/>
        </w:numPr>
        <w:spacing w:before="0" w:after="0"/>
        <w:ind w:left="284" w:hanging="284"/>
      </w:pPr>
      <w:r w:rsidRPr="00372E6E">
        <w:t xml:space="preserve">Objednatel je povinen ve sjednané době dílo převzít na adrese v místě provádění </w:t>
      </w:r>
      <w:r w:rsidR="0067478E">
        <w:t>a</w:t>
      </w:r>
      <w:r w:rsidR="00C92745">
        <w:t xml:space="preserve"> </w:t>
      </w:r>
      <w:r w:rsidR="0067478E">
        <w:t> potvrdit podpisem</w:t>
      </w:r>
      <w:r w:rsidR="00C92745">
        <w:t xml:space="preserve"> </w:t>
      </w:r>
      <w:r w:rsidR="0067478E">
        <w:t>předávacího</w:t>
      </w:r>
      <w:r w:rsidRPr="00372E6E">
        <w:t xml:space="preserve"> protokolu správnost a úplnost provedeného díla.</w:t>
      </w:r>
    </w:p>
    <w:p w:rsidR="00B12CB4" w:rsidRDefault="009325F4" w:rsidP="009325F4">
      <w:pPr>
        <w:pStyle w:val="1"/>
        <w:numPr>
          <w:ilvl w:val="0"/>
          <w:numId w:val="16"/>
        </w:numPr>
        <w:spacing w:before="0" w:after="0"/>
        <w:ind w:left="284" w:hanging="284"/>
      </w:pPr>
      <w:r w:rsidRPr="00372E6E">
        <w:t>Objednatel souhlasí s přev</w:t>
      </w:r>
      <w:r w:rsidR="00A44F58">
        <w:t>zetím dokončeného díla provedením předávacího</w:t>
      </w:r>
      <w:r w:rsidR="00AA31C9" w:rsidRPr="00372E6E">
        <w:t xml:space="preserve"> protokolu</w:t>
      </w:r>
      <w:r w:rsidR="00A44F58">
        <w:t>  s</w:t>
      </w:r>
      <w:r w:rsidR="00B12CB4">
        <w:t> </w:t>
      </w:r>
      <w:r w:rsidR="00A44F58">
        <w:t>objednatelem</w:t>
      </w:r>
    </w:p>
    <w:p w:rsidR="009325F4" w:rsidRPr="00372E6E" w:rsidRDefault="00C92745" w:rsidP="00B12CB4">
      <w:pPr>
        <w:pStyle w:val="1"/>
        <w:spacing w:before="0" w:after="0"/>
        <w:ind w:firstLine="0"/>
      </w:pPr>
      <w:r>
        <w:t xml:space="preserve"> </w:t>
      </w:r>
      <w:r w:rsidR="009325F4" w:rsidRPr="00372E6E">
        <w:t>před uplynutím dohodnutého termínu plnění.</w:t>
      </w:r>
    </w:p>
    <w:p w:rsidR="007451D3" w:rsidRPr="00603EE8" w:rsidRDefault="00A44F58" w:rsidP="009325F4">
      <w:pPr>
        <w:pStyle w:val="1"/>
        <w:numPr>
          <w:ilvl w:val="0"/>
          <w:numId w:val="16"/>
        </w:numPr>
        <w:spacing w:before="0" w:after="0"/>
        <w:ind w:left="284" w:hanging="284"/>
      </w:pPr>
      <w:r w:rsidRPr="00603EE8">
        <w:t>O předání celého díla se sepíše předávací</w:t>
      </w:r>
      <w:r w:rsidR="007451D3" w:rsidRPr="00603EE8">
        <w:t xml:space="preserve"> protokol</w:t>
      </w:r>
      <w:r w:rsidR="00603EE8" w:rsidRPr="00603EE8">
        <w:t>. Podk</w:t>
      </w:r>
      <w:r w:rsidR="007451D3" w:rsidRPr="00603EE8">
        <w:t xml:space="preserve">ladem pro </w:t>
      </w:r>
      <w:r w:rsidR="003B5C5C">
        <w:t xml:space="preserve">závěrečnou </w:t>
      </w:r>
      <w:r w:rsidR="007451D3" w:rsidRPr="00603EE8">
        <w:t>fakturaci je oboustran</w:t>
      </w:r>
      <w:r w:rsidRPr="00603EE8">
        <w:t xml:space="preserve">ně podepsaný předávací protokol. </w:t>
      </w:r>
    </w:p>
    <w:p w:rsidR="007828E7" w:rsidRPr="00372E6E" w:rsidRDefault="003E1F48" w:rsidP="009325F4">
      <w:pPr>
        <w:pStyle w:val="1"/>
        <w:numPr>
          <w:ilvl w:val="0"/>
          <w:numId w:val="16"/>
        </w:numPr>
        <w:spacing w:before="0" w:after="0"/>
        <w:ind w:left="284" w:hanging="284"/>
      </w:pPr>
      <w:r w:rsidRPr="00372E6E">
        <w:t>J</w:t>
      </w:r>
      <w:r w:rsidR="00C92745">
        <w:t>estliže objednatel</w:t>
      </w:r>
      <w:r w:rsidRPr="00372E6E">
        <w:t xml:space="preserve"> odmítá podepsa</w:t>
      </w:r>
      <w:r w:rsidR="00A44F58">
        <w:t>t předávací</w:t>
      </w:r>
      <w:r w:rsidRPr="00372E6E">
        <w:t xml:space="preserve"> protokol, sepíší zhotovitel</w:t>
      </w:r>
      <w:r w:rsidR="00A44F58">
        <w:t xml:space="preserve"> s objednatelem </w:t>
      </w:r>
      <w:r w:rsidRPr="00372E6E">
        <w:t xml:space="preserve">zápis, v němž uvedou svá stanoviska a jejich odůvodnění. </w:t>
      </w:r>
    </w:p>
    <w:p w:rsidR="009325F4" w:rsidRPr="00372E6E" w:rsidRDefault="009325F4" w:rsidP="009325F4">
      <w:pPr>
        <w:pStyle w:val="1"/>
        <w:numPr>
          <w:ilvl w:val="0"/>
          <w:numId w:val="16"/>
        </w:numPr>
        <w:spacing w:before="0" w:after="0"/>
        <w:ind w:left="284" w:hanging="284"/>
      </w:pPr>
      <w:r w:rsidRPr="00372E6E">
        <w:t>Povinnost dodat je splněna řádným provedením díla. Povinnost odebrat je splněna pro</w:t>
      </w:r>
      <w:r w:rsidR="00A44F58">
        <w:t>hlášením</w:t>
      </w:r>
      <w:r w:rsidR="00C92745">
        <w:t xml:space="preserve"> </w:t>
      </w:r>
      <w:r w:rsidR="00A44F58">
        <w:t xml:space="preserve">objednatele </w:t>
      </w:r>
      <w:r w:rsidRPr="00372E6E">
        <w:t xml:space="preserve">v protokolu o převzetí, že dílo přejímá.   </w:t>
      </w:r>
    </w:p>
    <w:p w:rsidR="009325F4" w:rsidRPr="00372E6E" w:rsidRDefault="009325F4" w:rsidP="009325F4">
      <w:pPr>
        <w:pStyle w:val="nadpiscentr"/>
        <w:spacing w:after="0"/>
        <w:rPr>
          <w:sz w:val="24"/>
        </w:rPr>
      </w:pPr>
      <w:r w:rsidRPr="00372E6E">
        <w:rPr>
          <w:sz w:val="24"/>
        </w:rPr>
        <w:t>VIII.</w:t>
      </w:r>
    </w:p>
    <w:p w:rsidR="009325F4" w:rsidRPr="00372E6E" w:rsidRDefault="009325F4" w:rsidP="009325F4">
      <w:pPr>
        <w:pStyle w:val="nadpiscentr"/>
        <w:spacing w:before="0" w:after="120"/>
        <w:rPr>
          <w:sz w:val="24"/>
        </w:rPr>
      </w:pPr>
      <w:r w:rsidRPr="00372E6E">
        <w:rPr>
          <w:sz w:val="24"/>
        </w:rPr>
        <w:t>Smluvní pokuty</w:t>
      </w:r>
    </w:p>
    <w:p w:rsidR="009325F4" w:rsidRPr="00372E6E" w:rsidRDefault="009325F4" w:rsidP="009325F4">
      <w:pPr>
        <w:pStyle w:val="1"/>
        <w:numPr>
          <w:ilvl w:val="1"/>
          <w:numId w:val="14"/>
        </w:numPr>
        <w:spacing w:before="0" w:after="0"/>
        <w:ind w:left="284" w:hanging="284"/>
      </w:pPr>
      <w:r w:rsidRPr="00372E6E">
        <w:t xml:space="preserve">Zhotovitel se zavazuje pro případ prodlení s plněním svých povinností v termínech dle čl. III., že zaplatí objednateli smluvní pokutu ve výši </w:t>
      </w:r>
      <w:r w:rsidR="00545A2F">
        <w:t>8</w:t>
      </w:r>
      <w:r w:rsidRPr="00372E6E">
        <w:t>.000,- Kč za každý termín a každý započatý den prodlení.</w:t>
      </w:r>
    </w:p>
    <w:p w:rsidR="009325F4" w:rsidRPr="00372E6E" w:rsidRDefault="009325F4" w:rsidP="009325F4">
      <w:pPr>
        <w:pStyle w:val="1"/>
        <w:numPr>
          <w:ilvl w:val="1"/>
          <w:numId w:val="14"/>
        </w:numPr>
        <w:spacing w:before="0" w:after="0"/>
        <w:ind w:left="284" w:hanging="284"/>
      </w:pPr>
      <w:r w:rsidRPr="00372E6E">
        <w:t>Objednatel se zavazuje pro případ prodlení se zaplacením faktury, že zaplatí zhotoviteli smluvní pokutu ve výši 0,05 % z dlužné částky vč. DPH za každý započatý den prodlení.</w:t>
      </w:r>
    </w:p>
    <w:p w:rsidR="009325F4" w:rsidRPr="00372E6E" w:rsidRDefault="009325F4" w:rsidP="009325F4">
      <w:pPr>
        <w:pStyle w:val="1"/>
        <w:numPr>
          <w:ilvl w:val="1"/>
          <w:numId w:val="14"/>
        </w:numPr>
        <w:spacing w:before="0" w:after="0"/>
        <w:ind w:left="284" w:hanging="284"/>
      </w:pPr>
      <w:r w:rsidRPr="00372E6E">
        <w:t>Pro případ, že by zhotovitel porušil kterýkoliv svůj závazek vyplývající z čl. X. - Pojištění odpovědnosti za škodu, sjednávají smluvní strany právo objednatele požadovat smluvní pokutu ve výši ½ celkové ceny díla dle této smlouvy včetně DPH.</w:t>
      </w:r>
    </w:p>
    <w:p w:rsidR="009325F4" w:rsidRPr="00372E6E" w:rsidRDefault="009325F4" w:rsidP="009325F4">
      <w:pPr>
        <w:pStyle w:val="1"/>
        <w:numPr>
          <w:ilvl w:val="1"/>
          <w:numId w:val="14"/>
        </w:numPr>
        <w:spacing w:before="0" w:after="0"/>
        <w:ind w:left="284" w:hanging="284"/>
      </w:pPr>
      <w:r w:rsidRPr="00372E6E">
        <w:t>Pro případ porušení jakékoliv jiné povinnosti zhotovitele uvedené v této smlouvě smluvní strany sjednávají, že objednatel může požadovat smluvní pokutu ve výši 1.000,- Kč za každé jednotlivé porušení smluvní povinnosti, a jde-li o prodlení, pak ve výši 1.000,- Kč za každý započatý den prodlení.</w:t>
      </w:r>
    </w:p>
    <w:p w:rsidR="009325F4" w:rsidRDefault="009325F4" w:rsidP="009325F4">
      <w:pPr>
        <w:pStyle w:val="1"/>
        <w:numPr>
          <w:ilvl w:val="1"/>
          <w:numId w:val="14"/>
        </w:numPr>
        <w:spacing w:before="0" w:after="0"/>
        <w:ind w:left="284" w:hanging="284"/>
      </w:pPr>
      <w:r w:rsidRPr="00372E6E">
        <w:t>Ustanovení o smluvní pokutě nemá vliv na právo poškozené smluvní strany požadovat náhradu škody, a to škody v plném rozsahu.</w:t>
      </w:r>
    </w:p>
    <w:p w:rsidR="00381327" w:rsidRPr="00372E6E" w:rsidRDefault="00381327" w:rsidP="00381327">
      <w:pPr>
        <w:pStyle w:val="1"/>
        <w:spacing w:before="0" w:after="0"/>
        <w:ind w:firstLine="0"/>
      </w:pPr>
    </w:p>
    <w:p w:rsidR="009325F4" w:rsidRPr="00372E6E" w:rsidRDefault="009325F4" w:rsidP="009325F4">
      <w:pPr>
        <w:pStyle w:val="nadpiscentr"/>
        <w:spacing w:after="0"/>
        <w:rPr>
          <w:sz w:val="24"/>
        </w:rPr>
      </w:pPr>
      <w:r w:rsidRPr="00372E6E">
        <w:rPr>
          <w:sz w:val="24"/>
        </w:rPr>
        <w:t>IX.</w:t>
      </w:r>
    </w:p>
    <w:p w:rsidR="009325F4" w:rsidRPr="00372E6E" w:rsidRDefault="009325F4" w:rsidP="009325F4">
      <w:pPr>
        <w:pStyle w:val="nadpiscentrpod"/>
        <w:spacing w:after="120"/>
        <w:rPr>
          <w:sz w:val="24"/>
        </w:rPr>
      </w:pPr>
      <w:r w:rsidRPr="00372E6E">
        <w:rPr>
          <w:sz w:val="24"/>
        </w:rPr>
        <w:t>Záruka a odpovědnost za vady</w:t>
      </w:r>
    </w:p>
    <w:p w:rsidR="009325F4" w:rsidRPr="00372E6E" w:rsidRDefault="009325F4" w:rsidP="009325F4">
      <w:pPr>
        <w:numPr>
          <w:ilvl w:val="0"/>
          <w:numId w:val="3"/>
        </w:numPr>
        <w:spacing w:before="0" w:after="0"/>
        <w:ind w:left="284" w:hanging="284"/>
      </w:pPr>
      <w:r w:rsidRPr="00372E6E">
        <w:t>Zhotovitel odpovídá za vady, které má dílo nebo jeho část v době jeho odevzdání objednateli. Za případné vady vzniklé po odevzdání díla nebo jeho část odpovídá zhotovitel jen tehdy, jestliže byly způsobeny porušením jeho povinnosti. V dalším platí stran vad díla ustanovení §2629 a násl. Občanského zákoníku v platném a účinném znění.</w:t>
      </w:r>
    </w:p>
    <w:p w:rsidR="00603EE8" w:rsidRDefault="009325F4" w:rsidP="009325F4">
      <w:pPr>
        <w:numPr>
          <w:ilvl w:val="0"/>
          <w:numId w:val="3"/>
        </w:numPr>
        <w:spacing w:before="0" w:after="0"/>
        <w:ind w:left="284" w:hanging="284"/>
      </w:pPr>
      <w:r w:rsidRPr="00372E6E">
        <w:t>Zhotovitel přejímá závazek, že dodan</w:t>
      </w:r>
      <w:r w:rsidR="006436D2">
        <w:t>ý</w:t>
      </w:r>
      <w:r w:rsidRPr="00372E6E">
        <w:t xml:space="preserve"> a namontovan</w:t>
      </w:r>
      <w:r w:rsidR="006436D2">
        <w:t>ý</w:t>
      </w:r>
      <w:r w:rsidRPr="00372E6E">
        <w:t xml:space="preserve"> </w:t>
      </w:r>
      <w:r w:rsidR="006436D2" w:rsidRPr="00113AF6">
        <w:t>předmět díla</w:t>
      </w:r>
      <w:r w:rsidRPr="00372E6E">
        <w:t xml:space="preserve"> bude </w:t>
      </w:r>
      <w:r w:rsidR="00EA6EB8" w:rsidRPr="00113AF6">
        <w:t>minimálně</w:t>
      </w:r>
      <w:r w:rsidR="00EA6EB8">
        <w:t xml:space="preserve"> </w:t>
      </w:r>
      <w:r w:rsidRPr="00372E6E">
        <w:t>po celou záruční dobu způsobil</w:t>
      </w:r>
      <w:r w:rsidR="00E95CB8">
        <w:t>ý</w:t>
      </w:r>
      <w:r w:rsidRPr="00372E6E">
        <w:t xml:space="preserve"> pro použití ke smluvenému účelu a že si zachová smluvené vlastn</w:t>
      </w:r>
      <w:r w:rsidR="00A44F58">
        <w:t>osti</w:t>
      </w:r>
      <w:r w:rsidR="00603EE8">
        <w:t>.</w:t>
      </w:r>
    </w:p>
    <w:p w:rsidR="007828E7" w:rsidRPr="00372E6E" w:rsidRDefault="007828E7" w:rsidP="009325F4">
      <w:pPr>
        <w:numPr>
          <w:ilvl w:val="0"/>
          <w:numId w:val="3"/>
        </w:numPr>
        <w:spacing w:before="0" w:after="0"/>
        <w:ind w:left="284" w:hanging="284"/>
      </w:pPr>
      <w:r w:rsidRPr="00372E6E">
        <w:t xml:space="preserve">Záruční doba se sjednává v délce </w:t>
      </w:r>
      <w:r w:rsidR="002C491E" w:rsidRPr="00D13180">
        <w:rPr>
          <w:b/>
        </w:rPr>
        <w:t>60</w:t>
      </w:r>
      <w:r w:rsidRPr="00D13180">
        <w:rPr>
          <w:b/>
        </w:rPr>
        <w:t xml:space="preserve"> měsíců</w:t>
      </w:r>
      <w:r w:rsidRPr="00372E6E">
        <w:t xml:space="preserve"> na </w:t>
      </w:r>
      <w:r w:rsidR="000601FE" w:rsidRPr="008E29BD">
        <w:t>provedené dílo</w:t>
      </w:r>
      <w:r w:rsidRPr="00372E6E">
        <w:t xml:space="preserve">. Záruční doba se </w:t>
      </w:r>
      <w:r w:rsidR="00642979">
        <w:t xml:space="preserve">počítá od data </w:t>
      </w:r>
      <w:proofErr w:type="gramStart"/>
      <w:r w:rsidR="00642979">
        <w:t xml:space="preserve">předání </w:t>
      </w:r>
      <w:r w:rsidRPr="00372E6E">
        <w:t>, tj.</w:t>
      </w:r>
      <w:proofErr w:type="gramEnd"/>
      <w:r w:rsidRPr="00372E6E">
        <w:t xml:space="preserve"> od data podpisu předávacího protokolu mezi uživa</w:t>
      </w:r>
      <w:r w:rsidR="00642979">
        <w:t xml:space="preserve">telem a zhotovitelem. </w:t>
      </w:r>
    </w:p>
    <w:p w:rsidR="009325F4" w:rsidRDefault="009325F4" w:rsidP="009325F4">
      <w:pPr>
        <w:numPr>
          <w:ilvl w:val="0"/>
          <w:numId w:val="3"/>
        </w:numPr>
        <w:spacing w:before="0" w:after="0"/>
        <w:ind w:left="284" w:hanging="284"/>
      </w:pPr>
      <w:r w:rsidRPr="00372E6E">
        <w:t>Případná reklamace vad musí být provedena písemně. Zhotovitel se zavazuje bezplatně odstranit vady, které by se vyskytly</w:t>
      </w:r>
      <w:r w:rsidR="00642979">
        <w:t xml:space="preserve"> během záruční doby, ve lhůtě 7 dní</w:t>
      </w:r>
      <w:r w:rsidRPr="00372E6E">
        <w:t xml:space="preserve"> od doručení reklamace.</w:t>
      </w:r>
    </w:p>
    <w:p w:rsidR="000D7EC5" w:rsidRDefault="000D7EC5" w:rsidP="009325F4">
      <w:pPr>
        <w:numPr>
          <w:ilvl w:val="0"/>
          <w:numId w:val="3"/>
        </w:numPr>
        <w:spacing w:before="0" w:after="0"/>
        <w:ind w:left="284" w:hanging="284"/>
      </w:pPr>
      <w:r>
        <w:t>Smluvní strany se dohodly, že:</w:t>
      </w:r>
    </w:p>
    <w:p w:rsidR="000D7EC5" w:rsidRDefault="000D7EC5" w:rsidP="000D7EC5">
      <w:pPr>
        <w:spacing w:before="0" w:after="0"/>
        <w:ind w:left="284"/>
      </w:pPr>
      <w:r>
        <w:t>a) neodstraní-li zhotovitel reklamované vady díla či jeho části ve lhůtě dle této smlouvy; a/nebo</w:t>
      </w:r>
    </w:p>
    <w:p w:rsidR="000D7EC5" w:rsidRDefault="000D7EC5" w:rsidP="000D7EC5">
      <w:pPr>
        <w:spacing w:before="0" w:after="0"/>
        <w:ind w:left="284"/>
      </w:pPr>
      <w:r>
        <w:t>b) nezahájí-li zhotovitel odstraňování vad díla v termínech dle této smlouvy; a /nebo</w:t>
      </w:r>
    </w:p>
    <w:p w:rsidR="000D7EC5" w:rsidRDefault="000D7EC5" w:rsidP="000D7EC5">
      <w:pPr>
        <w:spacing w:before="0" w:after="0"/>
        <w:ind w:left="284"/>
      </w:pPr>
      <w:r>
        <w:t>c) oznámí-li zhotovitel objednateli před uplynutím doby k odstranění vad díla, že vadu neodstraní; a /nebo</w:t>
      </w:r>
    </w:p>
    <w:p w:rsidR="000D7EC5" w:rsidRDefault="000D7EC5" w:rsidP="000D7EC5">
      <w:pPr>
        <w:spacing w:before="0" w:after="0"/>
        <w:ind w:left="284"/>
      </w:pPr>
      <w:r>
        <w:t>d) je-li zřejmé, že zhotovitel reklamované vady nebo nedodělky díla či jeho části ve lhůtě stanovené objednatelem přiměřeně dle charakteru vad a nedodělků díla neodstraní,</w:t>
      </w:r>
    </w:p>
    <w:p w:rsidR="000D7EC5" w:rsidRDefault="000D7EC5" w:rsidP="000D7EC5">
      <w:pPr>
        <w:spacing w:before="0" w:after="0"/>
        <w:ind w:left="284"/>
      </w:pPr>
      <w:r>
        <w:t>má objednatel vedle výše uvedených oprávnění též právo zadat, a to i bez předchozího upozornění zhotovitele, odstranění vad třetí osobě, a to na náklady zhotovitele.</w:t>
      </w:r>
    </w:p>
    <w:p w:rsidR="000D7EC5" w:rsidRDefault="000D7EC5" w:rsidP="000D7EC5">
      <w:pPr>
        <w:spacing w:before="0" w:after="0"/>
      </w:pPr>
      <w:r>
        <w:t xml:space="preserve">6.  Práva a povinnosti ze zhotovitelem poskytnuté záruky nezanikají ani odstoupením kterékoli ze smluvních </w:t>
      </w:r>
    </w:p>
    <w:p w:rsidR="000D7EC5" w:rsidRPr="00372E6E" w:rsidRDefault="000D7EC5" w:rsidP="000D7EC5">
      <w:pPr>
        <w:spacing w:before="0" w:after="0"/>
      </w:pPr>
      <w:r>
        <w:t xml:space="preserve">     stran od této smlouvy.</w:t>
      </w:r>
    </w:p>
    <w:p w:rsidR="009325F4" w:rsidRPr="00372E6E" w:rsidRDefault="009325F4" w:rsidP="009325F4">
      <w:pPr>
        <w:keepNext/>
        <w:spacing w:before="240" w:after="0"/>
        <w:jc w:val="center"/>
        <w:rPr>
          <w:b/>
          <w:bCs/>
          <w:sz w:val="24"/>
          <w:szCs w:val="24"/>
        </w:rPr>
      </w:pPr>
      <w:r w:rsidRPr="00372E6E">
        <w:rPr>
          <w:b/>
          <w:bCs/>
          <w:sz w:val="24"/>
          <w:szCs w:val="24"/>
        </w:rPr>
        <w:lastRenderedPageBreak/>
        <w:t>X.</w:t>
      </w:r>
    </w:p>
    <w:p w:rsidR="009325F4" w:rsidRPr="00372E6E" w:rsidRDefault="009325F4" w:rsidP="009325F4">
      <w:pPr>
        <w:keepNext/>
        <w:spacing w:before="0" w:after="120"/>
        <w:jc w:val="center"/>
        <w:rPr>
          <w:b/>
          <w:bCs/>
          <w:sz w:val="24"/>
          <w:szCs w:val="24"/>
        </w:rPr>
      </w:pPr>
      <w:r w:rsidRPr="00372E6E">
        <w:rPr>
          <w:b/>
          <w:bCs/>
          <w:sz w:val="24"/>
          <w:szCs w:val="24"/>
        </w:rPr>
        <w:t>Pojištění odpovědnosti za škodu</w:t>
      </w:r>
    </w:p>
    <w:p w:rsidR="009325F4" w:rsidRPr="00372E6E" w:rsidRDefault="009325F4" w:rsidP="009325F4">
      <w:pPr>
        <w:pStyle w:val="1"/>
        <w:numPr>
          <w:ilvl w:val="1"/>
          <w:numId w:val="12"/>
        </w:numPr>
        <w:spacing w:before="0" w:after="0"/>
        <w:ind w:left="284" w:hanging="284"/>
      </w:pPr>
      <w:r w:rsidRPr="00372E6E">
        <w:t xml:space="preserve">Zhotovitel se zavazuje mít na dobu ode dne zahájení prací do uplynutí záruční doby uzavřenu pojistnou smlouvu na pojištění odpovědnosti za škodu způsobenou třetím osobám při realizaci předmětné veřejné zakázky a při odstraňování záručních vad, s limitem pojistného plnění alespoň </w:t>
      </w:r>
      <w:r w:rsidR="00603EE8" w:rsidRPr="00603EE8">
        <w:t>1</w:t>
      </w:r>
      <w:r w:rsidRPr="00603EE8">
        <w:t>.</w:t>
      </w:r>
      <w:r w:rsidR="005846D7">
        <w:t>0</w:t>
      </w:r>
      <w:r w:rsidRPr="00603EE8">
        <w:t>00.000,- Kč</w:t>
      </w:r>
      <w:r w:rsidRPr="00372E6E">
        <w:t xml:space="preserve"> na každou pojistnou událost.</w:t>
      </w:r>
    </w:p>
    <w:p w:rsidR="009325F4" w:rsidRDefault="009325F4" w:rsidP="009325F4">
      <w:pPr>
        <w:pStyle w:val="1"/>
        <w:numPr>
          <w:ilvl w:val="1"/>
          <w:numId w:val="12"/>
        </w:numPr>
        <w:spacing w:before="0" w:after="0"/>
        <w:ind w:left="284" w:hanging="284"/>
      </w:pPr>
      <w:r w:rsidRPr="00372E6E">
        <w:t>Zhotovitel se zavazuje na žádost objednatele kdykoliv prokázat splnění povinnosti dle čl. X. odst. 1 a předložit doklady o řádném placení pojistného.</w:t>
      </w:r>
    </w:p>
    <w:p w:rsidR="001A23DE" w:rsidRDefault="001A23DE" w:rsidP="001A23DE">
      <w:pPr>
        <w:pStyle w:val="1"/>
        <w:spacing w:before="0" w:after="0"/>
        <w:ind w:firstLine="0"/>
      </w:pPr>
    </w:p>
    <w:p w:rsidR="00381327" w:rsidRPr="00372E6E" w:rsidRDefault="00381327" w:rsidP="00381327">
      <w:pPr>
        <w:pStyle w:val="1"/>
        <w:spacing w:before="0" w:after="0"/>
        <w:ind w:firstLine="0"/>
      </w:pPr>
    </w:p>
    <w:p w:rsidR="009325F4" w:rsidRPr="00372E6E" w:rsidRDefault="009325F4" w:rsidP="009325F4">
      <w:pPr>
        <w:keepNext/>
        <w:spacing w:before="240" w:after="0"/>
        <w:jc w:val="center"/>
        <w:rPr>
          <w:sz w:val="24"/>
          <w:szCs w:val="24"/>
        </w:rPr>
      </w:pPr>
      <w:r w:rsidRPr="00372E6E">
        <w:rPr>
          <w:b/>
          <w:bCs/>
          <w:sz w:val="24"/>
          <w:szCs w:val="24"/>
        </w:rPr>
        <w:t>XI.</w:t>
      </w:r>
    </w:p>
    <w:p w:rsidR="009325F4" w:rsidRPr="00372E6E" w:rsidRDefault="009325F4" w:rsidP="009325F4">
      <w:pPr>
        <w:pStyle w:val="nadpiscentr"/>
        <w:spacing w:before="0" w:after="120"/>
        <w:rPr>
          <w:sz w:val="24"/>
        </w:rPr>
      </w:pPr>
      <w:r w:rsidRPr="00372E6E">
        <w:rPr>
          <w:sz w:val="24"/>
        </w:rPr>
        <w:t>Odstoupení od smlouvy</w:t>
      </w:r>
    </w:p>
    <w:p w:rsidR="009325F4" w:rsidRPr="00372E6E" w:rsidRDefault="009325F4" w:rsidP="009325F4">
      <w:pPr>
        <w:pStyle w:val="Odstavecseseznamem"/>
        <w:numPr>
          <w:ilvl w:val="1"/>
          <w:numId w:val="9"/>
        </w:numPr>
        <w:spacing w:before="0" w:after="0"/>
        <w:ind w:left="284" w:hanging="284"/>
      </w:pPr>
      <w:r w:rsidRPr="00372E6E">
        <w:t>Každá smluvní strana je oprávněna od smlouvy odstoupit při jejím podstatném porušení druhou smluvní stranou.</w:t>
      </w:r>
    </w:p>
    <w:p w:rsidR="009325F4" w:rsidRPr="00372E6E" w:rsidRDefault="009325F4" w:rsidP="009325F4">
      <w:pPr>
        <w:pStyle w:val="Odstavecseseznamem"/>
        <w:numPr>
          <w:ilvl w:val="1"/>
          <w:numId w:val="9"/>
        </w:numPr>
        <w:spacing w:before="0" w:after="0"/>
        <w:ind w:left="284" w:hanging="284"/>
      </w:pPr>
      <w:r w:rsidRPr="00372E6E">
        <w:t>Za podstatné porušení smlouvy zhotovitelem se považuje skutečnost, že:</w:t>
      </w:r>
    </w:p>
    <w:p w:rsidR="009325F4" w:rsidRPr="00372E6E" w:rsidRDefault="009325F4" w:rsidP="009325F4">
      <w:pPr>
        <w:pStyle w:val="Odstavecseseznamem"/>
        <w:numPr>
          <w:ilvl w:val="2"/>
          <w:numId w:val="10"/>
        </w:numPr>
        <w:spacing w:before="0" w:after="0"/>
        <w:ind w:left="993" w:hanging="426"/>
      </w:pPr>
      <w:r w:rsidRPr="00372E6E">
        <w:t>zhotovitel dílo neprovádí dohodnutým způsobem, přičemž postup nebo dosavadní výsledek provádění díla vede nepochybně k vadnému plnění,</w:t>
      </w:r>
    </w:p>
    <w:p w:rsidR="009325F4" w:rsidRPr="00372E6E" w:rsidRDefault="009325F4" w:rsidP="009325F4">
      <w:pPr>
        <w:pStyle w:val="Odstavecseseznamem"/>
        <w:numPr>
          <w:ilvl w:val="2"/>
          <w:numId w:val="10"/>
        </w:numPr>
        <w:spacing w:before="0" w:after="0"/>
        <w:ind w:left="993" w:hanging="426"/>
      </w:pPr>
      <w:r w:rsidRPr="00372E6E">
        <w:t>zhotovitel neoprávněně přerušil zhotovování nebo neoprávněně zastavil provádění díla na dobu delší deseti dnů.</w:t>
      </w:r>
    </w:p>
    <w:p w:rsidR="009325F4" w:rsidRDefault="009325F4" w:rsidP="009325F4">
      <w:pPr>
        <w:pStyle w:val="Odstavecseseznamem"/>
        <w:numPr>
          <w:ilvl w:val="1"/>
          <w:numId w:val="9"/>
        </w:numPr>
        <w:spacing w:before="0" w:after="0"/>
        <w:ind w:left="284" w:hanging="284"/>
      </w:pPr>
      <w:r w:rsidRPr="00372E6E">
        <w:t xml:space="preserve">Za podstatné porušení smlouvy objednatelem se považuje prodlení v placení fakturovaných částek po dobu delší než 30 dnů od lhůty splatnosti. </w:t>
      </w:r>
    </w:p>
    <w:p w:rsidR="0091556C" w:rsidRDefault="0091556C" w:rsidP="009325F4">
      <w:pPr>
        <w:pStyle w:val="Odstavecseseznamem"/>
        <w:numPr>
          <w:ilvl w:val="1"/>
          <w:numId w:val="9"/>
        </w:numPr>
        <w:spacing w:before="0" w:after="0"/>
        <w:ind w:left="284" w:hanging="284"/>
      </w:pPr>
      <w:r>
        <w:t>Objednatel i zhotovitel jsou oprávněni odstoupit od smlouvy či její části v případě, že je zahájeno insolvenční řízení.</w:t>
      </w:r>
    </w:p>
    <w:p w:rsidR="005D5B8B" w:rsidRDefault="005D5B8B" w:rsidP="009325F4">
      <w:pPr>
        <w:pStyle w:val="Odstavecseseznamem"/>
        <w:numPr>
          <w:ilvl w:val="1"/>
          <w:numId w:val="9"/>
        </w:numPr>
        <w:spacing w:before="0" w:after="0"/>
        <w:ind w:left="284" w:hanging="284"/>
      </w:pPr>
      <w:r>
        <w:t>V případě odstoupení od smlouvy bude provedena inventura a vyúčtování podle jednotkových cen provedených prací a zakoupených materiálů. Zhotovitel je povinen okamžitě opustit staveniště a vyklidit zařízení staveniště, nejpozději však do 5 kalendářních dnů ode dne účinnosti odstoupení Neuč</w:t>
      </w:r>
      <w:r w:rsidR="00545A2F">
        <w:t>i</w:t>
      </w:r>
      <w:r>
        <w:t>ní-li tak zhotovitel, je objednatel oprávněn staveniště na náklady zhotovitele vyklidit a náklady mu přefakturovat. Smluvní strany provedenou vzájemné vypořádání následovně. Zhotovitel je povinen vrátit zpět již zaplacenou část ceny díla. Objednatel je povinen zaplatit zhotoviteli stavební práce provedené zhotovitelem v ceně dle výkazu výměr v plném rozsahu, pokud dojde k odstoupení od smlouvy z důvodu porušení jeho povinností. Pokud dojde ok odstoupení od smlouvy z důvodu porušení povinnosti zhotovitele, pak je objednatel povinen zaplatit zhotoviteli stavební práce provedené zhotovitelem v ceně dle výkazu výměr ponížené o 20% vzhledem k nedokončenosti díla. Obě smluvní strany jsou oprávněny navzájem se překrývající pohledávky započítat.</w:t>
      </w:r>
    </w:p>
    <w:p w:rsidR="001A23DE" w:rsidRDefault="001A23DE" w:rsidP="001A23DE">
      <w:pPr>
        <w:pStyle w:val="Odstavecseseznamem"/>
        <w:spacing w:before="0" w:after="0"/>
        <w:ind w:left="284"/>
      </w:pPr>
    </w:p>
    <w:p w:rsidR="009325F4" w:rsidRPr="00372E6E" w:rsidRDefault="009325F4" w:rsidP="009325F4">
      <w:pPr>
        <w:pStyle w:val="nadpiscentr"/>
        <w:spacing w:after="0"/>
        <w:rPr>
          <w:sz w:val="24"/>
        </w:rPr>
      </w:pPr>
      <w:r w:rsidRPr="00372E6E">
        <w:rPr>
          <w:sz w:val="24"/>
          <w:szCs w:val="24"/>
        </w:rPr>
        <w:t>XII</w:t>
      </w:r>
      <w:r w:rsidRPr="00372E6E">
        <w:rPr>
          <w:sz w:val="24"/>
        </w:rPr>
        <w:t>.</w:t>
      </w:r>
    </w:p>
    <w:p w:rsidR="009325F4" w:rsidRPr="00372E6E" w:rsidRDefault="009325F4" w:rsidP="009325F4">
      <w:pPr>
        <w:pStyle w:val="nadpiscentrpod"/>
        <w:spacing w:after="120"/>
        <w:rPr>
          <w:sz w:val="24"/>
        </w:rPr>
      </w:pPr>
      <w:r w:rsidRPr="00372E6E">
        <w:rPr>
          <w:sz w:val="24"/>
        </w:rPr>
        <w:t>Závěrečná ustanovení</w:t>
      </w:r>
    </w:p>
    <w:p w:rsidR="009325F4" w:rsidRPr="00372E6E" w:rsidRDefault="009325F4" w:rsidP="009325F4">
      <w:pPr>
        <w:numPr>
          <w:ilvl w:val="0"/>
          <w:numId w:val="7"/>
        </w:numPr>
        <w:spacing w:before="0" w:after="0"/>
        <w:ind w:left="284" w:hanging="284"/>
      </w:pPr>
      <w:r w:rsidRPr="00372E6E">
        <w:t>Zhotovitel není oprávněn bez písemného souhlasu objednatele převést svá práva nebo závazky z této smlouvy na jinou osobu.</w:t>
      </w:r>
    </w:p>
    <w:p w:rsidR="009325F4" w:rsidRPr="00372E6E" w:rsidRDefault="009325F4" w:rsidP="009325F4">
      <w:pPr>
        <w:pStyle w:val="odsazeny5"/>
        <w:numPr>
          <w:ilvl w:val="0"/>
          <w:numId w:val="7"/>
        </w:numPr>
        <w:ind w:left="284" w:hanging="284"/>
        <w:rPr>
          <w:iCs/>
          <w:sz w:val="20"/>
          <w:szCs w:val="20"/>
        </w:rPr>
      </w:pPr>
      <w:r w:rsidRPr="00372E6E">
        <w:rPr>
          <w:sz w:val="20"/>
          <w:szCs w:val="20"/>
        </w:rPr>
        <w:t>Smlouva je vyhotovena v</w:t>
      </w:r>
      <w:r w:rsidR="00D87EA4">
        <w:rPr>
          <w:sz w:val="20"/>
          <w:szCs w:val="20"/>
        </w:rPr>
        <w:t xml:space="preserve">e </w:t>
      </w:r>
      <w:r w:rsidR="00381327">
        <w:rPr>
          <w:sz w:val="20"/>
          <w:szCs w:val="20"/>
        </w:rPr>
        <w:t>třech</w:t>
      </w:r>
      <w:r w:rsidRPr="00372E6E">
        <w:rPr>
          <w:sz w:val="20"/>
          <w:szCs w:val="20"/>
        </w:rPr>
        <w:t xml:space="preserve"> vyhotoveních, </w:t>
      </w:r>
      <w:r w:rsidRPr="00372E6E">
        <w:rPr>
          <w:iCs/>
          <w:sz w:val="20"/>
          <w:szCs w:val="20"/>
        </w:rPr>
        <w:t xml:space="preserve">z nichž objednatel obdrží </w:t>
      </w:r>
      <w:r w:rsidR="00381327">
        <w:rPr>
          <w:iCs/>
          <w:sz w:val="20"/>
          <w:szCs w:val="20"/>
        </w:rPr>
        <w:t>dvě</w:t>
      </w:r>
      <w:r w:rsidRPr="00372E6E">
        <w:rPr>
          <w:iCs/>
          <w:sz w:val="20"/>
          <w:szCs w:val="20"/>
        </w:rPr>
        <w:t xml:space="preserve"> vyhotovení a zhotovitel obdrží </w:t>
      </w:r>
      <w:r w:rsidR="00D87EA4">
        <w:rPr>
          <w:iCs/>
          <w:sz w:val="20"/>
          <w:szCs w:val="20"/>
        </w:rPr>
        <w:t>jedno</w:t>
      </w:r>
      <w:r w:rsidRPr="00372E6E">
        <w:rPr>
          <w:iCs/>
          <w:sz w:val="20"/>
          <w:szCs w:val="20"/>
        </w:rPr>
        <w:t xml:space="preserve"> vyhotovení.</w:t>
      </w:r>
    </w:p>
    <w:p w:rsidR="009325F4" w:rsidRPr="00372E6E" w:rsidRDefault="009325F4" w:rsidP="009325F4">
      <w:pPr>
        <w:pStyle w:val="Odstavecseseznamem"/>
        <w:numPr>
          <w:ilvl w:val="0"/>
          <w:numId w:val="7"/>
        </w:numPr>
        <w:spacing w:before="0" w:after="0"/>
        <w:ind w:left="284" w:hanging="284"/>
        <w:contextualSpacing w:val="0"/>
      </w:pPr>
      <w:r w:rsidRPr="00372E6E">
        <w:t>Smluvní strany sjednávají, že veškeré dodatky k této smlouvě musí být uzavřeny v písemné formě, označeny pořadovými čísly a podepsány osobami oprávněnými jednat za smluvní strany.</w:t>
      </w:r>
    </w:p>
    <w:p w:rsidR="009325F4" w:rsidRDefault="009325F4" w:rsidP="009325F4">
      <w:pPr>
        <w:pStyle w:val="Odstavecseseznamem"/>
        <w:numPr>
          <w:ilvl w:val="0"/>
          <w:numId w:val="7"/>
        </w:numPr>
        <w:spacing w:before="0" w:after="0"/>
        <w:ind w:left="284" w:hanging="284"/>
        <w:contextualSpacing w:val="0"/>
      </w:pPr>
      <w:r w:rsidRPr="00372E6E">
        <w:t>Bude-li jakékoliv ustanovení shledáno neplatným, neúčinným nebo neúplným, nebude tím dotčena platnost nebo účinnost ostatních ustanovení této smlouvy. Smluvní strany písemnou dohodou nahradí toto ustanovení takovou úpravou smluvního stavu, která se nejvíce blíží účelu smlouvy a jejímu záměru.</w:t>
      </w:r>
    </w:p>
    <w:p w:rsidR="0091556C" w:rsidRDefault="0091556C" w:rsidP="009325F4">
      <w:pPr>
        <w:pStyle w:val="Odstavecseseznamem"/>
        <w:numPr>
          <w:ilvl w:val="0"/>
          <w:numId w:val="7"/>
        </w:numPr>
        <w:spacing w:before="0" w:after="0"/>
        <w:ind w:left="284" w:hanging="284"/>
        <w:contextualSpacing w:val="0"/>
      </w:pPr>
      <w:r>
        <w:t>Zhotovitel souhlasí se zveřejněním této smlouvy včetně všech jejích příloh a případných dodatků na profilu zadavatele objednatele a v registru smluv dle příslušných právních předpisů a výslovně prohlašuje, že veškeré informace, skutečnosti a veškerá dokumentace týkající se díla, které jsou případně předmětem obchodního tajemství a považují se za důvěrné, předem objednateli písemně a jasně označil a nejsou obsaženy v této smlouvě.</w:t>
      </w:r>
    </w:p>
    <w:p w:rsidR="001A23DE" w:rsidRPr="00372E6E" w:rsidRDefault="001A23DE" w:rsidP="009325F4">
      <w:pPr>
        <w:pStyle w:val="Odstavecseseznamem"/>
        <w:numPr>
          <w:ilvl w:val="0"/>
          <w:numId w:val="7"/>
        </w:numPr>
        <w:spacing w:before="0" w:after="0"/>
        <w:ind w:left="284" w:hanging="284"/>
        <w:contextualSpacing w:val="0"/>
      </w:pPr>
      <w:r>
        <w:t>Smluvní strany jsou povinny zajistit, aby v případě jejich rozdělení, sloučení, jakékoli jiné přeměně nebo převodu práv na dceřiné společnosti byl právní nástupce zavázán stejně jako smluvní strana této smlouvy a aby v takovém případě nedošlo ke zkrácení práv druhé strany.</w:t>
      </w:r>
    </w:p>
    <w:p w:rsidR="009325F4" w:rsidRPr="00372E6E" w:rsidRDefault="009325F4" w:rsidP="009325F4">
      <w:pPr>
        <w:pStyle w:val="Odstavecseseznamem"/>
        <w:numPr>
          <w:ilvl w:val="0"/>
          <w:numId w:val="7"/>
        </w:numPr>
        <w:spacing w:before="0" w:after="0"/>
        <w:ind w:left="284" w:hanging="284"/>
        <w:contextualSpacing w:val="0"/>
      </w:pPr>
      <w:r w:rsidRPr="00372E6E">
        <w:t>Není-li v ustanoveních této smlouvy stanoveno jinak, řídí se tento smluvní vztah Občanským zákoníkem ve znění platném ke dni uzavření smlouvy a příslušnými právními předpisy v době realizace díla.</w:t>
      </w:r>
    </w:p>
    <w:p w:rsidR="009325F4" w:rsidRPr="00372E6E" w:rsidRDefault="009325F4" w:rsidP="009325F4">
      <w:pPr>
        <w:pStyle w:val="Odstavecseseznamem"/>
        <w:widowControl w:val="0"/>
        <w:numPr>
          <w:ilvl w:val="0"/>
          <w:numId w:val="7"/>
        </w:numPr>
        <w:suppressAutoHyphens/>
        <w:autoSpaceDE w:val="0"/>
        <w:spacing w:before="0" w:after="0"/>
        <w:ind w:left="284" w:hanging="284"/>
        <w:contextualSpacing w:val="0"/>
      </w:pPr>
      <w:r w:rsidRPr="00372E6E">
        <w:lastRenderedPageBreak/>
        <w:t xml:space="preserve">Změní-li se po uzavření smlouvy okolnosti do té míry, že se plnění podle smlouvy stane pro některou ze stran obtížnější, nemění to nic na její povinnosti splnit dluh. To neplatí v případech stanovených v bodě XII.7 a </w:t>
      </w:r>
      <w:proofErr w:type="gramStart"/>
      <w:r w:rsidRPr="00372E6E">
        <w:t>XII.8.</w:t>
      </w:r>
      <w:proofErr w:type="gramEnd"/>
    </w:p>
    <w:p w:rsidR="009325F4" w:rsidRDefault="009325F4" w:rsidP="009325F4">
      <w:pPr>
        <w:pStyle w:val="Odstavecseseznamem"/>
        <w:widowControl w:val="0"/>
        <w:numPr>
          <w:ilvl w:val="0"/>
          <w:numId w:val="7"/>
        </w:numPr>
        <w:suppressAutoHyphens/>
        <w:autoSpaceDE w:val="0"/>
        <w:spacing w:before="0" w:after="0"/>
        <w:ind w:left="284" w:hanging="284"/>
        <w:contextualSpacing w:val="0"/>
      </w:pPr>
      <w:r w:rsidRPr="00372E6E">
        <w:t>Dojde-li ke změně okolností tak podstatné, že změna založí v právech a povinnostech stran zvlášť hrubý nepoměr znevýhodněním jedné z nich buď neúměrným zvýšením nákladů plnění, anebo neúměrným snížením hodnoty předmětu plnění, má dotčená strana právo domáhat se vůči druhé straně obnovení jednání o smlouvě, prokáže-li, že změnu nemohla rozumně předpokládat ani ovlivnit a že skutečnost nastala až po uzavření smlouvy, anebo se dotčené straně stala až po uzavření smlouvy známou. Uplatnění tohoto práva neopravňuje dotčenou stranu, aby odložila plnění.</w:t>
      </w:r>
    </w:p>
    <w:p w:rsidR="00381327" w:rsidRPr="00372E6E" w:rsidRDefault="00381327" w:rsidP="009325F4">
      <w:pPr>
        <w:pStyle w:val="Odstavecseseznamem"/>
        <w:widowControl w:val="0"/>
        <w:numPr>
          <w:ilvl w:val="0"/>
          <w:numId w:val="7"/>
        </w:numPr>
        <w:suppressAutoHyphens/>
        <w:autoSpaceDE w:val="0"/>
        <w:spacing w:before="0" w:after="0"/>
        <w:ind w:left="284" w:hanging="284"/>
        <w:contextualSpacing w:val="0"/>
      </w:pPr>
      <w:r>
        <w:t>Práva a povinnosti dle této smlouvy není zhotovitel oprávněn převést na třetí osobu bez předchozího písemného souhlasu objednatele.</w:t>
      </w:r>
    </w:p>
    <w:p w:rsidR="009325F4" w:rsidRPr="00372E6E" w:rsidRDefault="009325F4" w:rsidP="009325F4">
      <w:pPr>
        <w:pStyle w:val="Odstavecseseznamem"/>
        <w:widowControl w:val="0"/>
        <w:numPr>
          <w:ilvl w:val="0"/>
          <w:numId w:val="7"/>
        </w:numPr>
        <w:suppressAutoHyphens/>
        <w:autoSpaceDE w:val="0"/>
        <w:spacing w:before="0" w:after="0"/>
        <w:ind w:left="284" w:hanging="284"/>
        <w:contextualSpacing w:val="0"/>
      </w:pPr>
      <w:r w:rsidRPr="00372E6E">
        <w:t xml:space="preserve">Nedohodnou-li se strany v přiměřené lhůtě, může soud k návrhu kterékoli z nich rozhodnout, že závazek ze smlouvy změní obnovením rovnováhy práv a povinností stran, anebo že jej zruší ke dni a za podmínek určených v rozhodnutí. Návrhem stran soud není vázán. Soud návrh na změnu závazku zamítne, pokud dotčená strana neuplatnila právo na obnovení jednání o smlouvě v přiměřené lhůtě poté, co změnu okolností musela zjistit; má se za to, že tato lhůta činí dva měsíce. </w:t>
      </w:r>
    </w:p>
    <w:p w:rsidR="009325F4" w:rsidRDefault="009325F4" w:rsidP="009325F4">
      <w:pPr>
        <w:pStyle w:val="Odstavecseseznamem"/>
        <w:widowControl w:val="0"/>
        <w:numPr>
          <w:ilvl w:val="0"/>
          <w:numId w:val="7"/>
        </w:numPr>
        <w:suppressAutoHyphens/>
        <w:autoSpaceDE w:val="0"/>
        <w:spacing w:before="0" w:after="0"/>
        <w:ind w:left="284" w:hanging="284"/>
        <w:contextualSpacing w:val="0"/>
      </w:pPr>
      <w:r w:rsidRPr="00372E6E">
        <w:t>Všechny spory, vyplývající z této smlouvy nebo v souvislosti s ní vzniklé, budou strany řešit především vzájemnou dohodou. Pokud by přesto nedošlo k odstranění sporu, je ujednáno, že v případě sporu je místně příslušný soud dle sídla objednatele.</w:t>
      </w:r>
    </w:p>
    <w:p w:rsidR="001A23DE" w:rsidRDefault="001A23DE" w:rsidP="009325F4">
      <w:pPr>
        <w:pStyle w:val="Odstavecseseznamem"/>
        <w:widowControl w:val="0"/>
        <w:numPr>
          <w:ilvl w:val="0"/>
          <w:numId w:val="7"/>
        </w:numPr>
        <w:suppressAutoHyphens/>
        <w:autoSpaceDE w:val="0"/>
        <w:spacing w:before="0" w:after="0"/>
        <w:ind w:left="284" w:hanging="284"/>
        <w:contextualSpacing w:val="0"/>
      </w:pPr>
      <w:r>
        <w:t>Zhotovitel je povinen archivovat veškerou dokumentaci po dobu 10 let od finančního ukončení projektu.</w:t>
      </w:r>
    </w:p>
    <w:p w:rsidR="003C5973" w:rsidRPr="00372E6E" w:rsidRDefault="003C5973" w:rsidP="009325F4">
      <w:pPr>
        <w:pStyle w:val="Odstavecseseznamem"/>
        <w:widowControl w:val="0"/>
        <w:numPr>
          <w:ilvl w:val="0"/>
          <w:numId w:val="7"/>
        </w:numPr>
        <w:suppressAutoHyphens/>
        <w:autoSpaceDE w:val="0"/>
        <w:spacing w:before="0" w:after="0"/>
        <w:ind w:left="284" w:hanging="284"/>
        <w:contextualSpacing w:val="0"/>
      </w:pPr>
      <w:r>
        <w:t xml:space="preserve">Zhotovitel si je vědom, že je ve smyslu </w:t>
      </w:r>
      <w:proofErr w:type="spellStart"/>
      <w:r>
        <w:t>ust</w:t>
      </w:r>
      <w:proofErr w:type="spellEnd"/>
      <w:r>
        <w:t>. § 2 písm. e) zákona č. 320/2001 Sb., o finanční kontr</w:t>
      </w:r>
      <w:r w:rsidR="00545A2F">
        <w:t>o</w:t>
      </w:r>
      <w:r>
        <w:t>le ve veřejné správě a o změně některých zákonů (zákon o finanční kontrole, ve znění pozdějších přepisů, povinen spolupůsobit při výkonu finanční kontroly.</w:t>
      </w:r>
    </w:p>
    <w:p w:rsidR="009325F4" w:rsidRPr="00372E6E" w:rsidRDefault="009325F4" w:rsidP="009325F4">
      <w:pPr>
        <w:pStyle w:val="Odstavecseseznamem"/>
        <w:numPr>
          <w:ilvl w:val="0"/>
          <w:numId w:val="7"/>
        </w:numPr>
        <w:spacing w:before="0" w:after="0"/>
        <w:ind w:left="284" w:hanging="284"/>
        <w:contextualSpacing w:val="0"/>
      </w:pPr>
      <w:r w:rsidRPr="00372E6E">
        <w:t xml:space="preserve">Doručovací adresou pro účely této smlouvy je, nedohodnou – </w:t>
      </w:r>
      <w:proofErr w:type="spellStart"/>
      <w:r w:rsidRPr="00372E6E">
        <w:t>li</w:t>
      </w:r>
      <w:proofErr w:type="spellEnd"/>
      <w:r w:rsidRPr="00372E6E">
        <w:t xml:space="preserve"> se strany jinak, adresa sídla společnosti uvedená v záhlaví této smlouvy. V pochybnostech se má za to, že jakákoliv písemnost byla druhé straně doručena třetí den po jejím prokazatelném odeslání stranou první.</w:t>
      </w:r>
    </w:p>
    <w:p w:rsidR="009325F4" w:rsidRPr="00372E6E" w:rsidRDefault="009325F4" w:rsidP="009325F4">
      <w:pPr>
        <w:pStyle w:val="Odstavecseseznamem"/>
        <w:numPr>
          <w:ilvl w:val="0"/>
          <w:numId w:val="7"/>
        </w:numPr>
        <w:spacing w:before="0" w:after="0"/>
        <w:ind w:left="284" w:hanging="284"/>
        <w:contextualSpacing w:val="0"/>
      </w:pPr>
      <w:r w:rsidRPr="00372E6E">
        <w:t>Smluvní strany dále prohlašují, že si smlouvu přečetly a že s jejím obsahem bezvýhradně souhlasí. Na důkaz tohoto připojují své vlastnoruční podpisy.</w:t>
      </w:r>
    </w:p>
    <w:p w:rsidR="009325F4" w:rsidRDefault="009325F4" w:rsidP="009325F4">
      <w:pPr>
        <w:pStyle w:val="Odstavecseseznamem"/>
        <w:numPr>
          <w:ilvl w:val="0"/>
          <w:numId w:val="7"/>
        </w:numPr>
        <w:spacing w:before="0" w:after="0"/>
        <w:ind w:left="284" w:hanging="284"/>
        <w:contextualSpacing w:val="0"/>
      </w:pPr>
      <w:r w:rsidRPr="00372E6E">
        <w:t>Tato smlouva nabývá platnosti a účinnosti dnem podpisu oběma smluvními stranami.</w:t>
      </w:r>
    </w:p>
    <w:p w:rsidR="00874F7B" w:rsidRDefault="00874F7B" w:rsidP="009325F4">
      <w:pPr>
        <w:pStyle w:val="Odstavecseseznamem"/>
        <w:numPr>
          <w:ilvl w:val="0"/>
          <w:numId w:val="7"/>
        </w:numPr>
        <w:spacing w:before="0" w:after="0"/>
        <w:ind w:left="284" w:hanging="284"/>
        <w:contextualSpacing w:val="0"/>
      </w:pPr>
      <w:r>
        <w:t>Neoddělitelnou součástí této smlouvy je položkový rozpočet (z výběrového řízení soupis položek s jejich jednotkovým oceněním</w:t>
      </w:r>
      <w:r w:rsidR="00DE2A5C">
        <w:t>)</w:t>
      </w:r>
      <w:r>
        <w:t>.</w:t>
      </w:r>
    </w:p>
    <w:p w:rsidR="002E6245" w:rsidRDefault="002E6245" w:rsidP="00AD547B">
      <w:pPr>
        <w:pStyle w:val="Odstavecseseznamem"/>
        <w:spacing w:before="0" w:after="0"/>
        <w:ind w:left="284"/>
        <w:contextualSpacing w:val="0"/>
      </w:pPr>
    </w:p>
    <w:p w:rsidR="002E6245" w:rsidRPr="00372E6E" w:rsidRDefault="002E6245" w:rsidP="002E6245">
      <w:pPr>
        <w:spacing w:before="0" w:after="0"/>
      </w:pPr>
    </w:p>
    <w:p w:rsidR="00ED3CE8" w:rsidRPr="00372E6E" w:rsidRDefault="00ED3CE8" w:rsidP="009325F4">
      <w:pPr>
        <w:tabs>
          <w:tab w:val="left" w:pos="5670"/>
        </w:tabs>
        <w:spacing w:before="0" w:after="0"/>
      </w:pPr>
    </w:p>
    <w:p w:rsidR="00ED3CE8" w:rsidRPr="00372E6E" w:rsidRDefault="00ED3CE8" w:rsidP="009325F4">
      <w:pPr>
        <w:tabs>
          <w:tab w:val="left" w:pos="5670"/>
        </w:tabs>
        <w:spacing w:before="0" w:after="0"/>
      </w:pPr>
    </w:p>
    <w:p w:rsidR="009325F4" w:rsidRPr="00372E6E" w:rsidRDefault="009325F4" w:rsidP="009325F4">
      <w:pPr>
        <w:tabs>
          <w:tab w:val="left" w:pos="5670"/>
        </w:tabs>
        <w:spacing w:before="0" w:after="0"/>
      </w:pPr>
      <w:r w:rsidRPr="00372E6E">
        <w:t>V</w:t>
      </w:r>
      <w:r w:rsidR="00D87EA4">
        <w:t> Novém Bydžově</w:t>
      </w:r>
      <w:r w:rsidRPr="00372E6E">
        <w:t xml:space="preserve"> dne ……………</w:t>
      </w:r>
      <w:r w:rsidRPr="00372E6E">
        <w:tab/>
        <w:t>V</w:t>
      </w:r>
      <w:r w:rsidR="00D13180">
        <w:t> Novém Bydžově</w:t>
      </w:r>
      <w:r w:rsidRPr="00372E6E">
        <w:t xml:space="preserve"> </w:t>
      </w:r>
      <w:r w:rsidRPr="002C491E">
        <w:t>dne ……………</w:t>
      </w:r>
      <w:r w:rsidR="00D13180">
        <w:t>…</w:t>
      </w:r>
    </w:p>
    <w:p w:rsidR="00ED3CE8" w:rsidRPr="00372E6E" w:rsidRDefault="00ED3CE8" w:rsidP="009325F4">
      <w:pPr>
        <w:tabs>
          <w:tab w:val="left" w:pos="5670"/>
        </w:tabs>
        <w:spacing w:before="0" w:after="0"/>
      </w:pPr>
    </w:p>
    <w:p w:rsidR="00ED3CE8" w:rsidRDefault="00ED3CE8" w:rsidP="009325F4">
      <w:pPr>
        <w:tabs>
          <w:tab w:val="left" w:pos="5670"/>
        </w:tabs>
        <w:spacing w:before="0" w:after="0"/>
      </w:pPr>
    </w:p>
    <w:p w:rsidR="008B1AA7" w:rsidRDefault="008B1AA7" w:rsidP="009325F4">
      <w:pPr>
        <w:tabs>
          <w:tab w:val="left" w:pos="5670"/>
        </w:tabs>
        <w:spacing w:before="0" w:after="0"/>
      </w:pPr>
    </w:p>
    <w:p w:rsidR="003A3957" w:rsidRPr="00372E6E" w:rsidRDefault="003A3957" w:rsidP="009325F4">
      <w:pPr>
        <w:tabs>
          <w:tab w:val="left" w:pos="5670"/>
        </w:tabs>
        <w:spacing w:before="0" w:after="0"/>
      </w:pPr>
    </w:p>
    <w:p w:rsidR="00ED3CE8" w:rsidRPr="00372E6E" w:rsidRDefault="00ED3CE8" w:rsidP="009325F4">
      <w:pPr>
        <w:tabs>
          <w:tab w:val="left" w:pos="5670"/>
        </w:tabs>
        <w:spacing w:before="0" w:after="0"/>
      </w:pPr>
    </w:p>
    <w:p w:rsidR="00ED3CE8" w:rsidRPr="00372E6E" w:rsidRDefault="00ED3CE8" w:rsidP="009325F4">
      <w:pPr>
        <w:tabs>
          <w:tab w:val="left" w:pos="5670"/>
        </w:tabs>
        <w:spacing w:before="0" w:after="0"/>
      </w:pPr>
    </w:p>
    <w:p w:rsidR="009325F4" w:rsidRPr="00372E6E" w:rsidRDefault="009325F4" w:rsidP="009325F4">
      <w:pPr>
        <w:tabs>
          <w:tab w:val="left" w:pos="5670"/>
        </w:tabs>
        <w:spacing w:before="0" w:after="0"/>
      </w:pPr>
      <w:r w:rsidRPr="00372E6E">
        <w:t>…………………………………………..</w:t>
      </w:r>
      <w:r w:rsidRPr="00372E6E">
        <w:tab/>
        <w:t>…………………………………………..</w:t>
      </w:r>
    </w:p>
    <w:p w:rsidR="009325F4" w:rsidRPr="00372E6E" w:rsidRDefault="0075008C" w:rsidP="009325F4">
      <w:pPr>
        <w:tabs>
          <w:tab w:val="left" w:pos="5670"/>
        </w:tabs>
        <w:spacing w:before="0" w:after="0"/>
      </w:pPr>
      <w:r>
        <w:t>XXXXXXXXXXXXXX</w:t>
      </w:r>
      <w:r w:rsidR="002C491E">
        <w:t>, ředitel školy</w:t>
      </w:r>
      <w:r w:rsidR="009325F4" w:rsidRPr="00372E6E">
        <w:tab/>
      </w:r>
      <w:r>
        <w:t>XXXXXXXXXX</w:t>
      </w:r>
      <w:bookmarkStart w:id="0" w:name="_GoBack"/>
      <w:bookmarkEnd w:id="0"/>
      <w:r w:rsidR="002C491E">
        <w:t>, jednatel společnosti</w:t>
      </w:r>
    </w:p>
    <w:p w:rsidR="009325F4" w:rsidRPr="00372E6E" w:rsidRDefault="009325F4" w:rsidP="009325F4">
      <w:pPr>
        <w:tabs>
          <w:tab w:val="left" w:pos="5670"/>
        </w:tabs>
        <w:spacing w:before="0" w:after="0"/>
      </w:pPr>
    </w:p>
    <w:p w:rsidR="00C44E89" w:rsidRPr="00372E6E" w:rsidRDefault="00C44E89" w:rsidP="009325F4">
      <w:pPr>
        <w:spacing w:before="0" w:after="0"/>
      </w:pPr>
    </w:p>
    <w:sectPr w:rsidR="00C44E89" w:rsidRPr="00372E6E" w:rsidSect="001E09B3">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3F4" w:rsidRDefault="00D653F4" w:rsidP="00266E3A">
      <w:pPr>
        <w:spacing w:before="0" w:after="0"/>
      </w:pPr>
      <w:r>
        <w:separator/>
      </w:r>
    </w:p>
  </w:endnote>
  <w:endnote w:type="continuationSeparator" w:id="0">
    <w:p w:rsidR="00D653F4" w:rsidRDefault="00D653F4" w:rsidP="00266E3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3F4" w:rsidRDefault="00D653F4" w:rsidP="00266E3A">
      <w:pPr>
        <w:spacing w:before="0" w:after="0"/>
      </w:pPr>
      <w:r>
        <w:separator/>
      </w:r>
    </w:p>
  </w:footnote>
  <w:footnote w:type="continuationSeparator" w:id="0">
    <w:p w:rsidR="00D653F4" w:rsidRDefault="00D653F4" w:rsidP="00266E3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E3A" w:rsidRDefault="00266E3A">
    <w:pPr>
      <w:pStyle w:val="Zhlav"/>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1D98"/>
    <w:multiLevelType w:val="hybridMultilevel"/>
    <w:tmpl w:val="636483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8833C7A"/>
    <w:multiLevelType w:val="hybridMultilevel"/>
    <w:tmpl w:val="13DE9A8A"/>
    <w:lvl w:ilvl="0" w:tplc="39BA2030">
      <w:start w:val="1"/>
      <w:numFmt w:val="decimal"/>
      <w:lvlText w:val="%1."/>
      <w:lvlJc w:val="left"/>
      <w:pPr>
        <w:ind w:left="502"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34C7DB8"/>
    <w:multiLevelType w:val="hybridMultilevel"/>
    <w:tmpl w:val="9C00219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89119BF"/>
    <w:multiLevelType w:val="hybridMultilevel"/>
    <w:tmpl w:val="C750B9FC"/>
    <w:lvl w:ilvl="0" w:tplc="0405000F">
      <w:start w:val="1"/>
      <w:numFmt w:val="decimal"/>
      <w:lvlText w:val="%1."/>
      <w:lvlJc w:val="left"/>
      <w:pPr>
        <w:ind w:left="720" w:hanging="360"/>
      </w:pPr>
    </w:lvl>
    <w:lvl w:ilvl="1" w:tplc="8494ACEA">
      <w:start w:val="1"/>
      <w:numFmt w:val="decimal"/>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97E1BDD"/>
    <w:multiLevelType w:val="hybridMultilevel"/>
    <w:tmpl w:val="ED20ACA8"/>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620AE8"/>
    <w:multiLevelType w:val="hybridMultilevel"/>
    <w:tmpl w:val="0C1CFD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C6B7208"/>
    <w:multiLevelType w:val="hybridMultilevel"/>
    <w:tmpl w:val="DF58D974"/>
    <w:lvl w:ilvl="0" w:tplc="BE648FF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753627D"/>
    <w:multiLevelType w:val="hybridMultilevel"/>
    <w:tmpl w:val="E116A7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9D33968"/>
    <w:multiLevelType w:val="hybridMultilevel"/>
    <w:tmpl w:val="1AF80F8E"/>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894671"/>
    <w:multiLevelType w:val="hybridMultilevel"/>
    <w:tmpl w:val="1F4CFFA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F6240E4"/>
    <w:multiLevelType w:val="hybridMultilevel"/>
    <w:tmpl w:val="4948CE46"/>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36E1672"/>
    <w:multiLevelType w:val="hybridMultilevel"/>
    <w:tmpl w:val="6CC6698E"/>
    <w:lvl w:ilvl="0" w:tplc="0405000F">
      <w:start w:val="1"/>
      <w:numFmt w:val="decimal"/>
      <w:lvlText w:val="%1."/>
      <w:lvlJc w:val="left"/>
      <w:pPr>
        <w:ind w:left="720" w:hanging="360"/>
      </w:pPr>
    </w:lvl>
    <w:lvl w:ilvl="1" w:tplc="01AEC552">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7E26BD4"/>
    <w:multiLevelType w:val="hybridMultilevel"/>
    <w:tmpl w:val="C13E1DA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8360718"/>
    <w:multiLevelType w:val="hybridMultilevel"/>
    <w:tmpl w:val="71D68F8C"/>
    <w:lvl w:ilvl="0" w:tplc="04050001">
      <w:start w:val="1"/>
      <w:numFmt w:val="bullet"/>
      <w:lvlText w:val=""/>
      <w:lvlJc w:val="left"/>
      <w:pPr>
        <w:tabs>
          <w:tab w:val="num" w:pos="720"/>
        </w:tabs>
        <w:ind w:left="720" w:hanging="360"/>
      </w:pPr>
      <w:rPr>
        <w:rFonts w:ascii="Symbol" w:hAnsi="Symbol" w:hint="default"/>
      </w:rPr>
    </w:lvl>
    <w:lvl w:ilvl="1" w:tplc="3BD24532">
      <w:start w:val="1"/>
      <w:numFmt w:val="decimal"/>
      <w:lvlText w:val="%2."/>
      <w:lvlJc w:val="left"/>
      <w:pPr>
        <w:ind w:left="1440" w:hanging="360"/>
      </w:pPr>
      <w:rPr>
        <w:rFonts w:hint="default"/>
      </w:rPr>
    </w:lvl>
    <w:lvl w:ilvl="2" w:tplc="5E94ECDA">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BD60BFA"/>
    <w:multiLevelType w:val="hybridMultilevel"/>
    <w:tmpl w:val="4026843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2AE1851"/>
    <w:multiLevelType w:val="hybridMultilevel"/>
    <w:tmpl w:val="00226E3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AE3068C"/>
    <w:multiLevelType w:val="hybridMultilevel"/>
    <w:tmpl w:val="1518A4BE"/>
    <w:lvl w:ilvl="0" w:tplc="838E4F92">
      <w:start w:val="1"/>
      <w:numFmt w:val="decimal"/>
      <w:lvlText w:val="%1."/>
      <w:lvlJc w:val="left"/>
      <w:pPr>
        <w:ind w:left="720" w:hanging="360"/>
      </w:pPr>
      <w:rPr>
        <w:rFonts w:hint="default"/>
        <w:sz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B796993"/>
    <w:multiLevelType w:val="hybridMultilevel"/>
    <w:tmpl w:val="0026E86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CB148AA"/>
    <w:multiLevelType w:val="hybridMultilevel"/>
    <w:tmpl w:val="E80CD000"/>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EAB0D18"/>
    <w:multiLevelType w:val="hybridMultilevel"/>
    <w:tmpl w:val="229E6DA4"/>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0AD2A4B"/>
    <w:multiLevelType w:val="multilevel"/>
    <w:tmpl w:val="8F704A46"/>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38A6389"/>
    <w:multiLevelType w:val="hybridMultilevel"/>
    <w:tmpl w:val="02283498"/>
    <w:lvl w:ilvl="0" w:tplc="9B74396A">
      <w:start w:val="1"/>
      <w:numFmt w:val="lowerLetter"/>
      <w:lvlText w:val="%1."/>
      <w:lvlJc w:val="left"/>
      <w:pPr>
        <w:ind w:left="1353" w:hanging="360"/>
      </w:pPr>
      <w:rPr>
        <w:rFonts w:hint="default"/>
        <w:u w:val="single"/>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2">
    <w:nsid w:val="66854D1F"/>
    <w:multiLevelType w:val="hybridMultilevel"/>
    <w:tmpl w:val="A594A50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F2661CE"/>
    <w:multiLevelType w:val="multilevel"/>
    <w:tmpl w:val="B20C1184"/>
    <w:lvl w:ilvl="0">
      <w:start w:val="1"/>
      <w:numFmt w:val="decimal"/>
      <w:lvlText w:val="%1."/>
      <w:lvlJc w:val="left"/>
      <w:pPr>
        <w:ind w:left="720" w:hanging="360"/>
      </w:pPr>
      <w:rPr>
        <w:rFonts w:hint="default"/>
        <w:sz w:val="26"/>
      </w:rPr>
    </w:lvl>
    <w:lvl w:ilvl="1">
      <w:start w:val="1"/>
      <w:numFmt w:val="decimal"/>
      <w:isLgl/>
      <w:lvlText w:val="%1.%2"/>
      <w:lvlJc w:val="left"/>
      <w:pPr>
        <w:ind w:left="420" w:hanging="420"/>
      </w:pPr>
      <w:rPr>
        <w:rFonts w:hint="default"/>
        <w:b/>
        <w:color w:val="auto"/>
        <w:sz w:val="22"/>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nsid w:val="74356985"/>
    <w:multiLevelType w:val="hybridMultilevel"/>
    <w:tmpl w:val="B218C89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7055071"/>
    <w:multiLevelType w:val="hybridMultilevel"/>
    <w:tmpl w:val="A71EB49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C231CC5"/>
    <w:multiLevelType w:val="hybridMultilevel"/>
    <w:tmpl w:val="04D84D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F065199"/>
    <w:multiLevelType w:val="multilevel"/>
    <w:tmpl w:val="EA0C4C6E"/>
    <w:lvl w:ilvl="0">
      <w:start w:val="1"/>
      <w:numFmt w:val="upperRoman"/>
      <w:lvlText w:val="%1."/>
      <w:lvlJc w:val="left"/>
      <w:pPr>
        <w:tabs>
          <w:tab w:val="num" w:pos="705"/>
        </w:tabs>
        <w:ind w:left="705" w:hanging="705"/>
      </w:pPr>
      <w:rPr>
        <w:rFonts w:cs="Times New Roman"/>
        <w:b/>
        <w:sz w:val="22"/>
      </w:rPr>
    </w:lvl>
    <w:lvl w:ilvl="1">
      <w:start w:val="1"/>
      <w:numFmt w:val="decimal"/>
      <w:lvlText w:val="%1.%2."/>
      <w:lvlJc w:val="left"/>
      <w:pPr>
        <w:tabs>
          <w:tab w:val="num" w:pos="705"/>
        </w:tabs>
        <w:ind w:left="705" w:hanging="705"/>
      </w:pPr>
      <w:rPr>
        <w:rFonts w:cs="Times New Roman"/>
        <w:b/>
        <w:i w:val="0"/>
        <w:sz w:val="22"/>
      </w:rPr>
    </w:lvl>
    <w:lvl w:ilvl="2">
      <w:start w:val="1"/>
      <w:numFmt w:val="decimal"/>
      <w:lvlText w:val="%1.%2.%3."/>
      <w:lvlJc w:val="left"/>
      <w:pPr>
        <w:tabs>
          <w:tab w:val="num" w:pos="720"/>
        </w:tabs>
        <w:ind w:left="720" w:hanging="720"/>
      </w:pPr>
      <w:rPr>
        <w:rFonts w:ascii="Times New Roman" w:hAnsi="Times New Roman" w:cs="Times New Roman"/>
        <w:sz w:val="22"/>
      </w:rPr>
    </w:lvl>
    <w:lvl w:ilvl="3">
      <w:start w:val="1"/>
      <w:numFmt w:val="decimal"/>
      <w:lvlText w:val="%1.%2.%3.%4."/>
      <w:lvlJc w:val="left"/>
      <w:pPr>
        <w:tabs>
          <w:tab w:val="num" w:pos="720"/>
        </w:tabs>
        <w:ind w:left="720" w:hanging="720"/>
      </w:pPr>
      <w:rPr>
        <w:rFonts w:ascii="Times New Roman" w:hAnsi="Times New Roman" w:cs="Times New Roman"/>
        <w:sz w:val="22"/>
      </w:rPr>
    </w:lvl>
    <w:lvl w:ilvl="4">
      <w:start w:val="1"/>
      <w:numFmt w:val="decimal"/>
      <w:lvlText w:val="%1.%2.%3.%4.%5."/>
      <w:lvlJc w:val="left"/>
      <w:pPr>
        <w:tabs>
          <w:tab w:val="num" w:pos="1080"/>
        </w:tabs>
        <w:ind w:left="1080" w:hanging="1080"/>
      </w:pPr>
      <w:rPr>
        <w:rFonts w:ascii="Times New Roman" w:hAnsi="Times New Roman" w:cs="Times New Roman"/>
        <w:sz w:val="22"/>
      </w:rPr>
    </w:lvl>
    <w:lvl w:ilvl="5">
      <w:start w:val="1"/>
      <w:numFmt w:val="decimal"/>
      <w:lvlText w:val="%1.%2.%3.%4.%5.%6."/>
      <w:lvlJc w:val="left"/>
      <w:pPr>
        <w:tabs>
          <w:tab w:val="num" w:pos="1080"/>
        </w:tabs>
        <w:ind w:left="1080" w:hanging="1080"/>
      </w:pPr>
      <w:rPr>
        <w:rFonts w:ascii="Times New Roman" w:hAnsi="Times New Roman" w:cs="Times New Roman"/>
        <w:sz w:val="22"/>
      </w:rPr>
    </w:lvl>
    <w:lvl w:ilvl="6">
      <w:start w:val="1"/>
      <w:numFmt w:val="decimal"/>
      <w:lvlText w:val="%1.%2.%3.%4.%5.%6.%7."/>
      <w:lvlJc w:val="left"/>
      <w:pPr>
        <w:tabs>
          <w:tab w:val="num" w:pos="1440"/>
        </w:tabs>
        <w:ind w:left="1440" w:hanging="1440"/>
      </w:pPr>
      <w:rPr>
        <w:rFonts w:ascii="Times New Roman" w:hAnsi="Times New Roman" w:cs="Times New Roman"/>
        <w:sz w:val="22"/>
      </w:rPr>
    </w:lvl>
    <w:lvl w:ilvl="7">
      <w:start w:val="1"/>
      <w:numFmt w:val="decimal"/>
      <w:lvlText w:val="%1.%2.%3.%4.%5.%6.%7.%8."/>
      <w:lvlJc w:val="left"/>
      <w:pPr>
        <w:tabs>
          <w:tab w:val="num" w:pos="1440"/>
        </w:tabs>
        <w:ind w:left="1440" w:hanging="1440"/>
      </w:pPr>
      <w:rPr>
        <w:rFonts w:ascii="Times New Roman" w:hAnsi="Times New Roman" w:cs="Times New Roman"/>
        <w:sz w:val="22"/>
      </w:rPr>
    </w:lvl>
    <w:lvl w:ilvl="8">
      <w:start w:val="1"/>
      <w:numFmt w:val="decimal"/>
      <w:lvlText w:val="%1.%2.%3.%4.%5.%6.%7.%8.%9."/>
      <w:lvlJc w:val="left"/>
      <w:pPr>
        <w:tabs>
          <w:tab w:val="num" w:pos="1800"/>
        </w:tabs>
        <w:ind w:left="1800" w:hanging="1800"/>
      </w:pPr>
      <w:rPr>
        <w:rFonts w:ascii="Times New Roman" w:hAnsi="Times New Roman" w:cs="Times New Roman"/>
        <w:sz w:val="22"/>
      </w:rPr>
    </w:lvl>
  </w:abstractNum>
  <w:num w:numId="1">
    <w:abstractNumId w:val="20"/>
  </w:num>
  <w:num w:numId="2">
    <w:abstractNumId w:val="13"/>
  </w:num>
  <w:num w:numId="3">
    <w:abstractNumId w:val="2"/>
  </w:num>
  <w:num w:numId="4">
    <w:abstractNumId w:val="16"/>
  </w:num>
  <w:num w:numId="5">
    <w:abstractNumId w:val="7"/>
  </w:num>
  <w:num w:numId="6">
    <w:abstractNumId w:val="23"/>
  </w:num>
  <w:num w:numId="7">
    <w:abstractNumId w:val="24"/>
  </w:num>
  <w:num w:numId="8">
    <w:abstractNumId w:val="6"/>
  </w:num>
  <w:num w:numId="9">
    <w:abstractNumId w:val="4"/>
  </w:num>
  <w:num w:numId="10">
    <w:abstractNumId w:val="10"/>
  </w:num>
  <w:num w:numId="11">
    <w:abstractNumId w:val="12"/>
  </w:num>
  <w:num w:numId="12">
    <w:abstractNumId w:val="19"/>
  </w:num>
  <w:num w:numId="13">
    <w:abstractNumId w:val="17"/>
  </w:num>
  <w:num w:numId="14">
    <w:abstractNumId w:val="8"/>
  </w:num>
  <w:num w:numId="15">
    <w:abstractNumId w:val="9"/>
  </w:num>
  <w:num w:numId="16">
    <w:abstractNumId w:val="15"/>
  </w:num>
  <w:num w:numId="17">
    <w:abstractNumId w:val="25"/>
  </w:num>
  <w:num w:numId="18">
    <w:abstractNumId w:val="5"/>
  </w:num>
  <w:num w:numId="19">
    <w:abstractNumId w:val="22"/>
  </w:num>
  <w:num w:numId="20">
    <w:abstractNumId w:val="18"/>
  </w:num>
  <w:num w:numId="21">
    <w:abstractNumId w:val="11"/>
  </w:num>
  <w:num w:numId="22">
    <w:abstractNumId w:val="14"/>
  </w:num>
  <w:num w:numId="23">
    <w:abstractNumId w:val="3"/>
  </w:num>
  <w:num w:numId="24">
    <w:abstractNumId w:val="1"/>
  </w:num>
  <w:num w:numId="25">
    <w:abstractNumId w:val="26"/>
  </w:num>
  <w:num w:numId="26">
    <w:abstractNumId w:val="0"/>
  </w:num>
  <w:num w:numId="27">
    <w:abstractNumId w:val="21"/>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A8E"/>
    <w:rsid w:val="00004EA9"/>
    <w:rsid w:val="0000707F"/>
    <w:rsid w:val="00015953"/>
    <w:rsid w:val="00020235"/>
    <w:rsid w:val="000503C2"/>
    <w:rsid w:val="000520D4"/>
    <w:rsid w:val="00056CF0"/>
    <w:rsid w:val="00056E7B"/>
    <w:rsid w:val="000601FE"/>
    <w:rsid w:val="0006045E"/>
    <w:rsid w:val="00084CD5"/>
    <w:rsid w:val="00095E6F"/>
    <w:rsid w:val="000A2783"/>
    <w:rsid w:val="000A3F98"/>
    <w:rsid w:val="000A7981"/>
    <w:rsid w:val="000B05BB"/>
    <w:rsid w:val="000B3D7F"/>
    <w:rsid w:val="000C0481"/>
    <w:rsid w:val="000C30A4"/>
    <w:rsid w:val="000C7608"/>
    <w:rsid w:val="000D7118"/>
    <w:rsid w:val="000D7EC5"/>
    <w:rsid w:val="000E13ED"/>
    <w:rsid w:val="000E2877"/>
    <w:rsid w:val="000E29FC"/>
    <w:rsid w:val="000E4AE0"/>
    <w:rsid w:val="000F307A"/>
    <w:rsid w:val="000F6ACA"/>
    <w:rsid w:val="00101CAD"/>
    <w:rsid w:val="00102887"/>
    <w:rsid w:val="0010533E"/>
    <w:rsid w:val="00112037"/>
    <w:rsid w:val="00113AF6"/>
    <w:rsid w:val="001207EF"/>
    <w:rsid w:val="00131607"/>
    <w:rsid w:val="00136CAA"/>
    <w:rsid w:val="00144BBF"/>
    <w:rsid w:val="00146EBF"/>
    <w:rsid w:val="00150EFE"/>
    <w:rsid w:val="00162397"/>
    <w:rsid w:val="00164750"/>
    <w:rsid w:val="00167243"/>
    <w:rsid w:val="00167632"/>
    <w:rsid w:val="00171A63"/>
    <w:rsid w:val="0018543A"/>
    <w:rsid w:val="00196088"/>
    <w:rsid w:val="001A23DE"/>
    <w:rsid w:val="001A78AE"/>
    <w:rsid w:val="001B3B7B"/>
    <w:rsid w:val="001B5075"/>
    <w:rsid w:val="001B50C2"/>
    <w:rsid w:val="001B6A04"/>
    <w:rsid w:val="001C015B"/>
    <w:rsid w:val="001C0F65"/>
    <w:rsid w:val="001C5891"/>
    <w:rsid w:val="001E015B"/>
    <w:rsid w:val="001E09B3"/>
    <w:rsid w:val="001F55F6"/>
    <w:rsid w:val="001F6824"/>
    <w:rsid w:val="00202473"/>
    <w:rsid w:val="002042A7"/>
    <w:rsid w:val="0020718C"/>
    <w:rsid w:val="0020722D"/>
    <w:rsid w:val="00224537"/>
    <w:rsid w:val="00226F85"/>
    <w:rsid w:val="00226FDF"/>
    <w:rsid w:val="0022784F"/>
    <w:rsid w:val="00234272"/>
    <w:rsid w:val="0023640C"/>
    <w:rsid w:val="00240628"/>
    <w:rsid w:val="00266E3A"/>
    <w:rsid w:val="002872EE"/>
    <w:rsid w:val="00287611"/>
    <w:rsid w:val="002904C8"/>
    <w:rsid w:val="002920F5"/>
    <w:rsid w:val="002977FD"/>
    <w:rsid w:val="002A46F0"/>
    <w:rsid w:val="002A6728"/>
    <w:rsid w:val="002A6F54"/>
    <w:rsid w:val="002C491E"/>
    <w:rsid w:val="002C5F35"/>
    <w:rsid w:val="002D1DDD"/>
    <w:rsid w:val="002E37FB"/>
    <w:rsid w:val="002E6245"/>
    <w:rsid w:val="002E6ACA"/>
    <w:rsid w:val="003004D1"/>
    <w:rsid w:val="00304145"/>
    <w:rsid w:val="003315A7"/>
    <w:rsid w:val="00341395"/>
    <w:rsid w:val="00357993"/>
    <w:rsid w:val="00357D93"/>
    <w:rsid w:val="00361CDE"/>
    <w:rsid w:val="003649FF"/>
    <w:rsid w:val="00370110"/>
    <w:rsid w:val="00372E6E"/>
    <w:rsid w:val="00373110"/>
    <w:rsid w:val="0038026B"/>
    <w:rsid w:val="0038052D"/>
    <w:rsid w:val="00381327"/>
    <w:rsid w:val="003A3957"/>
    <w:rsid w:val="003A6D81"/>
    <w:rsid w:val="003B5C5C"/>
    <w:rsid w:val="003B6605"/>
    <w:rsid w:val="003C5973"/>
    <w:rsid w:val="003D1DE5"/>
    <w:rsid w:val="003E1A69"/>
    <w:rsid w:val="003E1F48"/>
    <w:rsid w:val="00411D95"/>
    <w:rsid w:val="00414E53"/>
    <w:rsid w:val="00416827"/>
    <w:rsid w:val="0041770C"/>
    <w:rsid w:val="00420F7D"/>
    <w:rsid w:val="00424837"/>
    <w:rsid w:val="0042518F"/>
    <w:rsid w:val="0043572E"/>
    <w:rsid w:val="00443410"/>
    <w:rsid w:val="004453C0"/>
    <w:rsid w:val="00450BC2"/>
    <w:rsid w:val="00451A63"/>
    <w:rsid w:val="004534C9"/>
    <w:rsid w:val="00456121"/>
    <w:rsid w:val="00467A8D"/>
    <w:rsid w:val="00475A37"/>
    <w:rsid w:val="00477696"/>
    <w:rsid w:val="0048189F"/>
    <w:rsid w:val="00483C7F"/>
    <w:rsid w:val="00494882"/>
    <w:rsid w:val="00496074"/>
    <w:rsid w:val="004A070C"/>
    <w:rsid w:val="004B32EB"/>
    <w:rsid w:val="004B4144"/>
    <w:rsid w:val="004C06C7"/>
    <w:rsid w:val="004D502D"/>
    <w:rsid w:val="004E26CA"/>
    <w:rsid w:val="004F5F28"/>
    <w:rsid w:val="0050618F"/>
    <w:rsid w:val="005076FF"/>
    <w:rsid w:val="00513DBE"/>
    <w:rsid w:val="005270E8"/>
    <w:rsid w:val="00532C2E"/>
    <w:rsid w:val="00533008"/>
    <w:rsid w:val="00545A2F"/>
    <w:rsid w:val="00546A2F"/>
    <w:rsid w:val="00567485"/>
    <w:rsid w:val="005775FB"/>
    <w:rsid w:val="00580EA5"/>
    <w:rsid w:val="005846D7"/>
    <w:rsid w:val="00597478"/>
    <w:rsid w:val="005A5D12"/>
    <w:rsid w:val="005B220F"/>
    <w:rsid w:val="005B62D3"/>
    <w:rsid w:val="005B69C5"/>
    <w:rsid w:val="005C2588"/>
    <w:rsid w:val="005C7DD9"/>
    <w:rsid w:val="005D5B8B"/>
    <w:rsid w:val="005D5D93"/>
    <w:rsid w:val="005D6BA9"/>
    <w:rsid w:val="005D72A8"/>
    <w:rsid w:val="005E1FEF"/>
    <w:rsid w:val="005E5F88"/>
    <w:rsid w:val="005F0471"/>
    <w:rsid w:val="005F1909"/>
    <w:rsid w:val="005F230A"/>
    <w:rsid w:val="005F5089"/>
    <w:rsid w:val="00602C0B"/>
    <w:rsid w:val="00603EE8"/>
    <w:rsid w:val="00620985"/>
    <w:rsid w:val="00642979"/>
    <w:rsid w:val="006436D2"/>
    <w:rsid w:val="0067478E"/>
    <w:rsid w:val="00691AFB"/>
    <w:rsid w:val="0069231D"/>
    <w:rsid w:val="006A626D"/>
    <w:rsid w:val="006B43D6"/>
    <w:rsid w:val="006C07EE"/>
    <w:rsid w:val="006C263F"/>
    <w:rsid w:val="006C3DAB"/>
    <w:rsid w:val="006C57D1"/>
    <w:rsid w:val="006D1059"/>
    <w:rsid w:val="006F46CC"/>
    <w:rsid w:val="00711832"/>
    <w:rsid w:val="007118CC"/>
    <w:rsid w:val="0074327C"/>
    <w:rsid w:val="00743FCB"/>
    <w:rsid w:val="007451D3"/>
    <w:rsid w:val="0075008C"/>
    <w:rsid w:val="00752DE9"/>
    <w:rsid w:val="0076691D"/>
    <w:rsid w:val="00770D78"/>
    <w:rsid w:val="007772E9"/>
    <w:rsid w:val="007828E7"/>
    <w:rsid w:val="0079748E"/>
    <w:rsid w:val="007B6B1D"/>
    <w:rsid w:val="007C5FF8"/>
    <w:rsid w:val="007C7B70"/>
    <w:rsid w:val="007D50FA"/>
    <w:rsid w:val="007D5E52"/>
    <w:rsid w:val="007D6F14"/>
    <w:rsid w:val="007E1C02"/>
    <w:rsid w:val="007E2A5D"/>
    <w:rsid w:val="007F1662"/>
    <w:rsid w:val="00800BB5"/>
    <w:rsid w:val="0081153D"/>
    <w:rsid w:val="00821F59"/>
    <w:rsid w:val="008228CB"/>
    <w:rsid w:val="0082703F"/>
    <w:rsid w:val="00836E29"/>
    <w:rsid w:val="00843AFB"/>
    <w:rsid w:val="008451F9"/>
    <w:rsid w:val="00846D16"/>
    <w:rsid w:val="008506A5"/>
    <w:rsid w:val="00860457"/>
    <w:rsid w:val="00874F7B"/>
    <w:rsid w:val="00893474"/>
    <w:rsid w:val="00896FFE"/>
    <w:rsid w:val="008A16C7"/>
    <w:rsid w:val="008A2991"/>
    <w:rsid w:val="008B1AA7"/>
    <w:rsid w:val="008D45E3"/>
    <w:rsid w:val="008D48F6"/>
    <w:rsid w:val="008D709F"/>
    <w:rsid w:val="008E0606"/>
    <w:rsid w:val="008E2579"/>
    <w:rsid w:val="008E29BD"/>
    <w:rsid w:val="008E3D4E"/>
    <w:rsid w:val="008F3F75"/>
    <w:rsid w:val="008F4296"/>
    <w:rsid w:val="00903F0A"/>
    <w:rsid w:val="009043FB"/>
    <w:rsid w:val="0091556C"/>
    <w:rsid w:val="00917170"/>
    <w:rsid w:val="009269C9"/>
    <w:rsid w:val="009325F4"/>
    <w:rsid w:val="009332CC"/>
    <w:rsid w:val="00941286"/>
    <w:rsid w:val="00976227"/>
    <w:rsid w:val="00977668"/>
    <w:rsid w:val="009876A8"/>
    <w:rsid w:val="00990A2D"/>
    <w:rsid w:val="00996DEA"/>
    <w:rsid w:val="009A4751"/>
    <w:rsid w:val="009A7246"/>
    <w:rsid w:val="009B3406"/>
    <w:rsid w:val="009B7265"/>
    <w:rsid w:val="009C492B"/>
    <w:rsid w:val="009C6ED7"/>
    <w:rsid w:val="009C6F2B"/>
    <w:rsid w:val="009C7750"/>
    <w:rsid w:val="009F1080"/>
    <w:rsid w:val="00A02482"/>
    <w:rsid w:val="00A0643F"/>
    <w:rsid w:val="00A16D18"/>
    <w:rsid w:val="00A17766"/>
    <w:rsid w:val="00A22227"/>
    <w:rsid w:val="00A25883"/>
    <w:rsid w:val="00A344F8"/>
    <w:rsid w:val="00A44F58"/>
    <w:rsid w:val="00A453CC"/>
    <w:rsid w:val="00A46F16"/>
    <w:rsid w:val="00A52EF3"/>
    <w:rsid w:val="00A60C99"/>
    <w:rsid w:val="00A67A76"/>
    <w:rsid w:val="00A7333A"/>
    <w:rsid w:val="00A90A1E"/>
    <w:rsid w:val="00A911E7"/>
    <w:rsid w:val="00A966E7"/>
    <w:rsid w:val="00A96BB2"/>
    <w:rsid w:val="00AA0757"/>
    <w:rsid w:val="00AA31C9"/>
    <w:rsid w:val="00AC23D0"/>
    <w:rsid w:val="00AC3924"/>
    <w:rsid w:val="00AD547B"/>
    <w:rsid w:val="00AD5A0B"/>
    <w:rsid w:val="00AE4C90"/>
    <w:rsid w:val="00B02587"/>
    <w:rsid w:val="00B12CB4"/>
    <w:rsid w:val="00B31D04"/>
    <w:rsid w:val="00B44F34"/>
    <w:rsid w:val="00B63381"/>
    <w:rsid w:val="00B665C8"/>
    <w:rsid w:val="00B73710"/>
    <w:rsid w:val="00B75F91"/>
    <w:rsid w:val="00B82D0F"/>
    <w:rsid w:val="00B84F75"/>
    <w:rsid w:val="00B858DF"/>
    <w:rsid w:val="00B90A30"/>
    <w:rsid w:val="00B917AC"/>
    <w:rsid w:val="00B92092"/>
    <w:rsid w:val="00B932D5"/>
    <w:rsid w:val="00B93DAF"/>
    <w:rsid w:val="00B958E3"/>
    <w:rsid w:val="00B97D02"/>
    <w:rsid w:val="00BA1F4A"/>
    <w:rsid w:val="00BA2CF7"/>
    <w:rsid w:val="00BA6800"/>
    <w:rsid w:val="00BA7051"/>
    <w:rsid w:val="00BB4019"/>
    <w:rsid w:val="00BD438F"/>
    <w:rsid w:val="00BD7FCC"/>
    <w:rsid w:val="00BE01FB"/>
    <w:rsid w:val="00BE28E6"/>
    <w:rsid w:val="00BF1518"/>
    <w:rsid w:val="00BF5D1C"/>
    <w:rsid w:val="00C1386C"/>
    <w:rsid w:val="00C15D70"/>
    <w:rsid w:val="00C15E55"/>
    <w:rsid w:val="00C32B3E"/>
    <w:rsid w:val="00C3329D"/>
    <w:rsid w:val="00C44960"/>
    <w:rsid w:val="00C44E89"/>
    <w:rsid w:val="00C467CF"/>
    <w:rsid w:val="00C5008D"/>
    <w:rsid w:val="00C63F12"/>
    <w:rsid w:val="00C72E59"/>
    <w:rsid w:val="00C75850"/>
    <w:rsid w:val="00C819EA"/>
    <w:rsid w:val="00C87BB2"/>
    <w:rsid w:val="00C922EF"/>
    <w:rsid w:val="00C92745"/>
    <w:rsid w:val="00C92AE1"/>
    <w:rsid w:val="00C94076"/>
    <w:rsid w:val="00CA266D"/>
    <w:rsid w:val="00CA59C8"/>
    <w:rsid w:val="00CB2CBF"/>
    <w:rsid w:val="00CB70E0"/>
    <w:rsid w:val="00CC3406"/>
    <w:rsid w:val="00CC64E2"/>
    <w:rsid w:val="00CD42E5"/>
    <w:rsid w:val="00CE6E61"/>
    <w:rsid w:val="00D01075"/>
    <w:rsid w:val="00D06F7B"/>
    <w:rsid w:val="00D13180"/>
    <w:rsid w:val="00D15DEF"/>
    <w:rsid w:val="00D242F9"/>
    <w:rsid w:val="00D33A38"/>
    <w:rsid w:val="00D34811"/>
    <w:rsid w:val="00D3722F"/>
    <w:rsid w:val="00D44380"/>
    <w:rsid w:val="00D44D01"/>
    <w:rsid w:val="00D653F4"/>
    <w:rsid w:val="00D66AA3"/>
    <w:rsid w:val="00D67906"/>
    <w:rsid w:val="00D80A8E"/>
    <w:rsid w:val="00D80B7F"/>
    <w:rsid w:val="00D861DE"/>
    <w:rsid w:val="00D87EA4"/>
    <w:rsid w:val="00D94C0F"/>
    <w:rsid w:val="00D952FE"/>
    <w:rsid w:val="00DA3EE3"/>
    <w:rsid w:val="00DB2214"/>
    <w:rsid w:val="00DE1EBB"/>
    <w:rsid w:val="00DE230F"/>
    <w:rsid w:val="00DE2A5C"/>
    <w:rsid w:val="00DF3C4C"/>
    <w:rsid w:val="00DF5B93"/>
    <w:rsid w:val="00DF647B"/>
    <w:rsid w:val="00E00470"/>
    <w:rsid w:val="00E176D7"/>
    <w:rsid w:val="00E34B2A"/>
    <w:rsid w:val="00E52098"/>
    <w:rsid w:val="00E53600"/>
    <w:rsid w:val="00E66DF1"/>
    <w:rsid w:val="00E66EBB"/>
    <w:rsid w:val="00E72DAC"/>
    <w:rsid w:val="00E81019"/>
    <w:rsid w:val="00E95CB8"/>
    <w:rsid w:val="00EA335C"/>
    <w:rsid w:val="00EA4438"/>
    <w:rsid w:val="00EA6EB8"/>
    <w:rsid w:val="00EB3910"/>
    <w:rsid w:val="00EC0195"/>
    <w:rsid w:val="00EC3503"/>
    <w:rsid w:val="00ED3CE8"/>
    <w:rsid w:val="00ED5648"/>
    <w:rsid w:val="00ED5C79"/>
    <w:rsid w:val="00EF324A"/>
    <w:rsid w:val="00F03093"/>
    <w:rsid w:val="00F115DD"/>
    <w:rsid w:val="00F1381E"/>
    <w:rsid w:val="00F13A76"/>
    <w:rsid w:val="00F16808"/>
    <w:rsid w:val="00F20116"/>
    <w:rsid w:val="00F25393"/>
    <w:rsid w:val="00F25500"/>
    <w:rsid w:val="00F2554B"/>
    <w:rsid w:val="00F26DF4"/>
    <w:rsid w:val="00F3063F"/>
    <w:rsid w:val="00F462BD"/>
    <w:rsid w:val="00F564B0"/>
    <w:rsid w:val="00F74F45"/>
    <w:rsid w:val="00F76BD4"/>
    <w:rsid w:val="00F820DC"/>
    <w:rsid w:val="00F85DFC"/>
    <w:rsid w:val="00F877CB"/>
    <w:rsid w:val="00F913E6"/>
    <w:rsid w:val="00F94A5B"/>
    <w:rsid w:val="00FA3F1B"/>
    <w:rsid w:val="00FB109D"/>
    <w:rsid w:val="00FB6ED2"/>
    <w:rsid w:val="00FC4399"/>
    <w:rsid w:val="00FC5077"/>
    <w:rsid w:val="00FD2333"/>
    <w:rsid w:val="00FE0B2F"/>
    <w:rsid w:val="00FE2B89"/>
    <w:rsid w:val="00FE3689"/>
    <w:rsid w:val="00FF3E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80A8E"/>
    <w:pPr>
      <w:spacing w:before="60" w:after="60"/>
      <w:jc w:val="both"/>
    </w:pPr>
    <w:rPr>
      <w:rFonts w:ascii="Times New Roman" w:eastAsia="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cislo">
    <w:name w:val="smlouvacislo"/>
    <w:basedOn w:val="Normln"/>
    <w:rsid w:val="00D80A8E"/>
    <w:pPr>
      <w:spacing w:after="0"/>
      <w:ind w:left="1134" w:hanging="1134"/>
      <w:jc w:val="left"/>
    </w:pPr>
    <w:rPr>
      <w:rFonts w:ascii="Arial" w:hAnsi="Arial" w:cs="Arial"/>
      <w:b/>
      <w:bCs/>
      <w:spacing w:val="10"/>
      <w:sz w:val="24"/>
      <w:szCs w:val="24"/>
    </w:rPr>
  </w:style>
  <w:style w:type="paragraph" w:customStyle="1" w:styleId="hlavicka">
    <w:name w:val="hlavicka"/>
    <w:basedOn w:val="Normln"/>
    <w:rsid w:val="00D80A8E"/>
    <w:pPr>
      <w:spacing w:before="0"/>
      <w:jc w:val="left"/>
    </w:pPr>
  </w:style>
  <w:style w:type="paragraph" w:customStyle="1" w:styleId="nadpiscentr">
    <w:name w:val="nadpiscentr"/>
    <w:basedOn w:val="Normln"/>
    <w:rsid w:val="00D80A8E"/>
    <w:pPr>
      <w:keepNext/>
      <w:spacing w:before="240"/>
      <w:jc w:val="center"/>
    </w:pPr>
    <w:rPr>
      <w:b/>
      <w:bCs/>
    </w:rPr>
  </w:style>
  <w:style w:type="paragraph" w:customStyle="1" w:styleId="nadpiscentrpod">
    <w:name w:val="nadpiscentrpod"/>
    <w:basedOn w:val="Normln"/>
    <w:rsid w:val="00D80A8E"/>
    <w:pPr>
      <w:keepNext/>
      <w:spacing w:before="0"/>
      <w:jc w:val="center"/>
    </w:pPr>
    <w:rPr>
      <w:b/>
      <w:bCs/>
    </w:rPr>
  </w:style>
  <w:style w:type="paragraph" w:customStyle="1" w:styleId="hlavicka6bnad">
    <w:name w:val="hlavicka6bnad"/>
    <w:basedOn w:val="Normln"/>
    <w:rsid w:val="00D80A8E"/>
    <w:pPr>
      <w:spacing w:before="240"/>
      <w:jc w:val="left"/>
    </w:pPr>
  </w:style>
  <w:style w:type="paragraph" w:customStyle="1" w:styleId="body1">
    <w:name w:val="body1"/>
    <w:basedOn w:val="Normln"/>
    <w:rsid w:val="00D80A8E"/>
    <w:pPr>
      <w:ind w:left="284"/>
    </w:pPr>
  </w:style>
  <w:style w:type="paragraph" w:customStyle="1" w:styleId="1">
    <w:name w:val="1"/>
    <w:basedOn w:val="Normln"/>
    <w:rsid w:val="00D80A8E"/>
    <w:pPr>
      <w:ind w:left="284" w:hanging="284"/>
    </w:pPr>
  </w:style>
  <w:style w:type="paragraph" w:customStyle="1" w:styleId="BODY10">
    <w:name w:val="BODY (1)"/>
    <w:basedOn w:val="Normln"/>
    <w:rsid w:val="00D80A8E"/>
    <w:pPr>
      <w:ind w:left="284"/>
    </w:pPr>
  </w:style>
  <w:style w:type="paragraph" w:customStyle="1" w:styleId="podpomlcka">
    <w:name w:val="podpomlcka"/>
    <w:basedOn w:val="Normln"/>
    <w:rsid w:val="00D80A8E"/>
    <w:pPr>
      <w:ind w:left="568" w:hanging="284"/>
    </w:pPr>
  </w:style>
  <w:style w:type="paragraph" w:customStyle="1" w:styleId="PODPOMLCKA0">
    <w:name w:val="PODPOMLCKA"/>
    <w:basedOn w:val="Normln"/>
    <w:rsid w:val="00F76BD4"/>
    <w:pPr>
      <w:tabs>
        <w:tab w:val="num" w:pos="360"/>
      </w:tabs>
      <w:ind w:left="568" w:hanging="284"/>
    </w:pPr>
  </w:style>
  <w:style w:type="paragraph" w:styleId="Zkladntextodsazen">
    <w:name w:val="Body Text Indent"/>
    <w:basedOn w:val="Normln"/>
    <w:link w:val="ZkladntextodsazenChar"/>
    <w:semiHidden/>
    <w:rsid w:val="00D80A8E"/>
    <w:pPr>
      <w:spacing w:before="120"/>
      <w:ind w:left="284" w:hanging="284"/>
    </w:pPr>
    <w:rPr>
      <w:sz w:val="19"/>
      <w:szCs w:val="19"/>
    </w:rPr>
  </w:style>
  <w:style w:type="character" w:customStyle="1" w:styleId="ZkladntextodsazenChar">
    <w:name w:val="Základní text odsazený Char"/>
    <w:basedOn w:val="Standardnpsmoodstavce"/>
    <w:link w:val="Zkladntextodsazen"/>
    <w:semiHidden/>
    <w:rsid w:val="00D80A8E"/>
    <w:rPr>
      <w:rFonts w:ascii="Times New Roman" w:eastAsia="Times New Roman" w:hAnsi="Times New Roman" w:cs="Times New Roman"/>
      <w:sz w:val="19"/>
      <w:szCs w:val="19"/>
      <w:lang w:eastAsia="cs-CZ"/>
    </w:rPr>
  </w:style>
  <w:style w:type="paragraph" w:customStyle="1" w:styleId="odsazeny5">
    <w:name w:val="odsazeny5"/>
    <w:basedOn w:val="Normln"/>
    <w:rsid w:val="00D80A8E"/>
    <w:pPr>
      <w:spacing w:before="0" w:after="0"/>
      <w:ind w:left="567" w:hanging="567"/>
    </w:pPr>
    <w:rPr>
      <w:sz w:val="24"/>
      <w:szCs w:val="24"/>
    </w:rPr>
  </w:style>
  <w:style w:type="character" w:styleId="Odkaznakoment">
    <w:name w:val="annotation reference"/>
    <w:basedOn w:val="Standardnpsmoodstavce"/>
    <w:uiPriority w:val="99"/>
    <w:semiHidden/>
    <w:unhideWhenUsed/>
    <w:rsid w:val="00F03093"/>
    <w:rPr>
      <w:sz w:val="16"/>
      <w:szCs w:val="16"/>
    </w:rPr>
  </w:style>
  <w:style w:type="paragraph" w:styleId="Textkomente">
    <w:name w:val="annotation text"/>
    <w:basedOn w:val="Normln"/>
    <w:link w:val="TextkomenteChar"/>
    <w:uiPriority w:val="99"/>
    <w:semiHidden/>
    <w:unhideWhenUsed/>
    <w:rsid w:val="00F03093"/>
  </w:style>
  <w:style w:type="character" w:customStyle="1" w:styleId="TextkomenteChar">
    <w:name w:val="Text komentáře Char"/>
    <w:basedOn w:val="Standardnpsmoodstavce"/>
    <w:link w:val="Textkomente"/>
    <w:uiPriority w:val="99"/>
    <w:semiHidden/>
    <w:rsid w:val="00F03093"/>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F03093"/>
    <w:rPr>
      <w:b/>
      <w:bCs/>
    </w:rPr>
  </w:style>
  <w:style w:type="character" w:customStyle="1" w:styleId="PedmtkomenteChar">
    <w:name w:val="Předmět komentáře Char"/>
    <w:basedOn w:val="TextkomenteChar"/>
    <w:link w:val="Pedmtkomente"/>
    <w:uiPriority w:val="99"/>
    <w:semiHidden/>
    <w:rsid w:val="00F03093"/>
    <w:rPr>
      <w:rFonts w:ascii="Times New Roman" w:eastAsia="Times New Roman" w:hAnsi="Times New Roman"/>
      <w:b/>
      <w:bCs/>
    </w:rPr>
  </w:style>
  <w:style w:type="paragraph" w:styleId="Textbubliny">
    <w:name w:val="Balloon Text"/>
    <w:basedOn w:val="Normln"/>
    <w:link w:val="TextbublinyChar"/>
    <w:uiPriority w:val="99"/>
    <w:semiHidden/>
    <w:unhideWhenUsed/>
    <w:rsid w:val="00F03093"/>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03093"/>
    <w:rPr>
      <w:rFonts w:ascii="Tahoma" w:eastAsia="Times New Roman" w:hAnsi="Tahoma" w:cs="Tahoma"/>
      <w:sz w:val="16"/>
      <w:szCs w:val="16"/>
    </w:rPr>
  </w:style>
  <w:style w:type="paragraph" w:styleId="Odstavecseseznamem">
    <w:name w:val="List Paragraph"/>
    <w:basedOn w:val="Normln"/>
    <w:qFormat/>
    <w:rsid w:val="004B4144"/>
    <w:pPr>
      <w:ind w:left="720"/>
      <w:contextualSpacing/>
    </w:pPr>
  </w:style>
  <w:style w:type="table" w:styleId="Mkatabulky">
    <w:name w:val="Table Grid"/>
    <w:basedOn w:val="Normlntabulka"/>
    <w:uiPriority w:val="59"/>
    <w:rsid w:val="006C2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5C7DD9"/>
    <w:rPr>
      <w:color w:val="0000FF" w:themeColor="hyperlink"/>
      <w:u w:val="single"/>
    </w:rPr>
  </w:style>
  <w:style w:type="paragraph" w:styleId="Zhlav">
    <w:name w:val="header"/>
    <w:basedOn w:val="Normln"/>
    <w:link w:val="ZhlavChar"/>
    <w:uiPriority w:val="99"/>
    <w:unhideWhenUsed/>
    <w:rsid w:val="00266E3A"/>
    <w:pPr>
      <w:tabs>
        <w:tab w:val="center" w:pos="4536"/>
        <w:tab w:val="right" w:pos="9072"/>
      </w:tabs>
      <w:spacing w:before="0" w:after="0"/>
    </w:pPr>
  </w:style>
  <w:style w:type="character" w:customStyle="1" w:styleId="ZhlavChar">
    <w:name w:val="Záhlaví Char"/>
    <w:basedOn w:val="Standardnpsmoodstavce"/>
    <w:link w:val="Zhlav"/>
    <w:uiPriority w:val="99"/>
    <w:rsid w:val="00266E3A"/>
    <w:rPr>
      <w:rFonts w:ascii="Times New Roman" w:eastAsia="Times New Roman" w:hAnsi="Times New Roman"/>
    </w:rPr>
  </w:style>
  <w:style w:type="paragraph" w:styleId="Zpat">
    <w:name w:val="footer"/>
    <w:basedOn w:val="Normln"/>
    <w:link w:val="ZpatChar"/>
    <w:uiPriority w:val="99"/>
    <w:unhideWhenUsed/>
    <w:rsid w:val="00266E3A"/>
    <w:pPr>
      <w:tabs>
        <w:tab w:val="center" w:pos="4536"/>
        <w:tab w:val="right" w:pos="9072"/>
      </w:tabs>
      <w:spacing w:before="0" w:after="0"/>
    </w:pPr>
  </w:style>
  <w:style w:type="character" w:customStyle="1" w:styleId="ZpatChar">
    <w:name w:val="Zápatí Char"/>
    <w:basedOn w:val="Standardnpsmoodstavce"/>
    <w:link w:val="Zpat"/>
    <w:uiPriority w:val="99"/>
    <w:rsid w:val="00266E3A"/>
    <w:rPr>
      <w:rFonts w:ascii="Times New Roman" w:eastAsia="Times New Roman" w:hAnsi="Times New Roman"/>
    </w:rPr>
  </w:style>
  <w:style w:type="paragraph" w:styleId="Zkladntextodsazen3">
    <w:name w:val="Body Text Indent 3"/>
    <w:basedOn w:val="Normln"/>
    <w:link w:val="Zkladntextodsazen3Char"/>
    <w:uiPriority w:val="99"/>
    <w:semiHidden/>
    <w:unhideWhenUsed/>
    <w:rsid w:val="000D7EC5"/>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D7EC5"/>
    <w:rPr>
      <w:rFonts w:ascii="Times New Roman" w:eastAsia="Times New Roman" w:hAnsi="Times New Roman"/>
      <w:sz w:val="16"/>
      <w:szCs w:val="16"/>
    </w:rPr>
  </w:style>
  <w:style w:type="paragraph" w:customStyle="1" w:styleId="BodyText21">
    <w:name w:val="Body Text 21"/>
    <w:basedOn w:val="Normln"/>
    <w:uiPriority w:val="99"/>
    <w:qFormat/>
    <w:rsid w:val="000D7EC5"/>
    <w:pPr>
      <w:widowControl w:val="0"/>
      <w:spacing w:before="0" w:after="0"/>
    </w:pPr>
    <w:rPr>
      <w:color w:val="00000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80A8E"/>
    <w:pPr>
      <w:spacing w:before="60" w:after="60"/>
      <w:jc w:val="both"/>
    </w:pPr>
    <w:rPr>
      <w:rFonts w:ascii="Times New Roman" w:eastAsia="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cislo">
    <w:name w:val="smlouvacislo"/>
    <w:basedOn w:val="Normln"/>
    <w:rsid w:val="00D80A8E"/>
    <w:pPr>
      <w:spacing w:after="0"/>
      <w:ind w:left="1134" w:hanging="1134"/>
      <w:jc w:val="left"/>
    </w:pPr>
    <w:rPr>
      <w:rFonts w:ascii="Arial" w:hAnsi="Arial" w:cs="Arial"/>
      <w:b/>
      <w:bCs/>
      <w:spacing w:val="10"/>
      <w:sz w:val="24"/>
      <w:szCs w:val="24"/>
    </w:rPr>
  </w:style>
  <w:style w:type="paragraph" w:customStyle="1" w:styleId="hlavicka">
    <w:name w:val="hlavicka"/>
    <w:basedOn w:val="Normln"/>
    <w:rsid w:val="00D80A8E"/>
    <w:pPr>
      <w:spacing w:before="0"/>
      <w:jc w:val="left"/>
    </w:pPr>
  </w:style>
  <w:style w:type="paragraph" w:customStyle="1" w:styleId="nadpiscentr">
    <w:name w:val="nadpiscentr"/>
    <w:basedOn w:val="Normln"/>
    <w:rsid w:val="00D80A8E"/>
    <w:pPr>
      <w:keepNext/>
      <w:spacing w:before="240"/>
      <w:jc w:val="center"/>
    </w:pPr>
    <w:rPr>
      <w:b/>
      <w:bCs/>
    </w:rPr>
  </w:style>
  <w:style w:type="paragraph" w:customStyle="1" w:styleId="nadpiscentrpod">
    <w:name w:val="nadpiscentrpod"/>
    <w:basedOn w:val="Normln"/>
    <w:rsid w:val="00D80A8E"/>
    <w:pPr>
      <w:keepNext/>
      <w:spacing w:before="0"/>
      <w:jc w:val="center"/>
    </w:pPr>
    <w:rPr>
      <w:b/>
      <w:bCs/>
    </w:rPr>
  </w:style>
  <w:style w:type="paragraph" w:customStyle="1" w:styleId="hlavicka6bnad">
    <w:name w:val="hlavicka6bnad"/>
    <w:basedOn w:val="Normln"/>
    <w:rsid w:val="00D80A8E"/>
    <w:pPr>
      <w:spacing w:before="240"/>
      <w:jc w:val="left"/>
    </w:pPr>
  </w:style>
  <w:style w:type="paragraph" w:customStyle="1" w:styleId="body1">
    <w:name w:val="body1"/>
    <w:basedOn w:val="Normln"/>
    <w:rsid w:val="00D80A8E"/>
    <w:pPr>
      <w:ind w:left="284"/>
    </w:pPr>
  </w:style>
  <w:style w:type="paragraph" w:customStyle="1" w:styleId="1">
    <w:name w:val="1"/>
    <w:basedOn w:val="Normln"/>
    <w:rsid w:val="00D80A8E"/>
    <w:pPr>
      <w:ind w:left="284" w:hanging="284"/>
    </w:pPr>
  </w:style>
  <w:style w:type="paragraph" w:customStyle="1" w:styleId="BODY10">
    <w:name w:val="BODY (1)"/>
    <w:basedOn w:val="Normln"/>
    <w:rsid w:val="00D80A8E"/>
    <w:pPr>
      <w:ind w:left="284"/>
    </w:pPr>
  </w:style>
  <w:style w:type="paragraph" w:customStyle="1" w:styleId="podpomlcka">
    <w:name w:val="podpomlcka"/>
    <w:basedOn w:val="Normln"/>
    <w:rsid w:val="00D80A8E"/>
    <w:pPr>
      <w:ind w:left="568" w:hanging="284"/>
    </w:pPr>
  </w:style>
  <w:style w:type="paragraph" w:customStyle="1" w:styleId="PODPOMLCKA0">
    <w:name w:val="PODPOMLCKA"/>
    <w:basedOn w:val="Normln"/>
    <w:rsid w:val="00F76BD4"/>
    <w:pPr>
      <w:tabs>
        <w:tab w:val="num" w:pos="360"/>
      </w:tabs>
      <w:ind w:left="568" w:hanging="284"/>
    </w:pPr>
  </w:style>
  <w:style w:type="paragraph" w:styleId="Zkladntextodsazen">
    <w:name w:val="Body Text Indent"/>
    <w:basedOn w:val="Normln"/>
    <w:link w:val="ZkladntextodsazenChar"/>
    <w:semiHidden/>
    <w:rsid w:val="00D80A8E"/>
    <w:pPr>
      <w:spacing w:before="120"/>
      <w:ind w:left="284" w:hanging="284"/>
    </w:pPr>
    <w:rPr>
      <w:sz w:val="19"/>
      <w:szCs w:val="19"/>
    </w:rPr>
  </w:style>
  <w:style w:type="character" w:customStyle="1" w:styleId="ZkladntextodsazenChar">
    <w:name w:val="Základní text odsazený Char"/>
    <w:basedOn w:val="Standardnpsmoodstavce"/>
    <w:link w:val="Zkladntextodsazen"/>
    <w:semiHidden/>
    <w:rsid w:val="00D80A8E"/>
    <w:rPr>
      <w:rFonts w:ascii="Times New Roman" w:eastAsia="Times New Roman" w:hAnsi="Times New Roman" w:cs="Times New Roman"/>
      <w:sz w:val="19"/>
      <w:szCs w:val="19"/>
      <w:lang w:eastAsia="cs-CZ"/>
    </w:rPr>
  </w:style>
  <w:style w:type="paragraph" w:customStyle="1" w:styleId="odsazeny5">
    <w:name w:val="odsazeny5"/>
    <w:basedOn w:val="Normln"/>
    <w:rsid w:val="00D80A8E"/>
    <w:pPr>
      <w:spacing w:before="0" w:after="0"/>
      <w:ind w:left="567" w:hanging="567"/>
    </w:pPr>
    <w:rPr>
      <w:sz w:val="24"/>
      <w:szCs w:val="24"/>
    </w:rPr>
  </w:style>
  <w:style w:type="character" w:styleId="Odkaznakoment">
    <w:name w:val="annotation reference"/>
    <w:basedOn w:val="Standardnpsmoodstavce"/>
    <w:uiPriority w:val="99"/>
    <w:semiHidden/>
    <w:unhideWhenUsed/>
    <w:rsid w:val="00F03093"/>
    <w:rPr>
      <w:sz w:val="16"/>
      <w:szCs w:val="16"/>
    </w:rPr>
  </w:style>
  <w:style w:type="paragraph" w:styleId="Textkomente">
    <w:name w:val="annotation text"/>
    <w:basedOn w:val="Normln"/>
    <w:link w:val="TextkomenteChar"/>
    <w:uiPriority w:val="99"/>
    <w:semiHidden/>
    <w:unhideWhenUsed/>
    <w:rsid w:val="00F03093"/>
  </w:style>
  <w:style w:type="character" w:customStyle="1" w:styleId="TextkomenteChar">
    <w:name w:val="Text komentáře Char"/>
    <w:basedOn w:val="Standardnpsmoodstavce"/>
    <w:link w:val="Textkomente"/>
    <w:uiPriority w:val="99"/>
    <w:semiHidden/>
    <w:rsid w:val="00F03093"/>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F03093"/>
    <w:rPr>
      <w:b/>
      <w:bCs/>
    </w:rPr>
  </w:style>
  <w:style w:type="character" w:customStyle="1" w:styleId="PedmtkomenteChar">
    <w:name w:val="Předmět komentáře Char"/>
    <w:basedOn w:val="TextkomenteChar"/>
    <w:link w:val="Pedmtkomente"/>
    <w:uiPriority w:val="99"/>
    <w:semiHidden/>
    <w:rsid w:val="00F03093"/>
    <w:rPr>
      <w:rFonts w:ascii="Times New Roman" w:eastAsia="Times New Roman" w:hAnsi="Times New Roman"/>
      <w:b/>
      <w:bCs/>
    </w:rPr>
  </w:style>
  <w:style w:type="paragraph" w:styleId="Textbubliny">
    <w:name w:val="Balloon Text"/>
    <w:basedOn w:val="Normln"/>
    <w:link w:val="TextbublinyChar"/>
    <w:uiPriority w:val="99"/>
    <w:semiHidden/>
    <w:unhideWhenUsed/>
    <w:rsid w:val="00F03093"/>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03093"/>
    <w:rPr>
      <w:rFonts w:ascii="Tahoma" w:eastAsia="Times New Roman" w:hAnsi="Tahoma" w:cs="Tahoma"/>
      <w:sz w:val="16"/>
      <w:szCs w:val="16"/>
    </w:rPr>
  </w:style>
  <w:style w:type="paragraph" w:styleId="Odstavecseseznamem">
    <w:name w:val="List Paragraph"/>
    <w:basedOn w:val="Normln"/>
    <w:qFormat/>
    <w:rsid w:val="004B4144"/>
    <w:pPr>
      <w:ind w:left="720"/>
      <w:contextualSpacing/>
    </w:pPr>
  </w:style>
  <w:style w:type="table" w:styleId="Mkatabulky">
    <w:name w:val="Table Grid"/>
    <w:basedOn w:val="Normlntabulka"/>
    <w:uiPriority w:val="59"/>
    <w:rsid w:val="006C2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5C7DD9"/>
    <w:rPr>
      <w:color w:val="0000FF" w:themeColor="hyperlink"/>
      <w:u w:val="single"/>
    </w:rPr>
  </w:style>
  <w:style w:type="paragraph" w:styleId="Zhlav">
    <w:name w:val="header"/>
    <w:basedOn w:val="Normln"/>
    <w:link w:val="ZhlavChar"/>
    <w:uiPriority w:val="99"/>
    <w:unhideWhenUsed/>
    <w:rsid w:val="00266E3A"/>
    <w:pPr>
      <w:tabs>
        <w:tab w:val="center" w:pos="4536"/>
        <w:tab w:val="right" w:pos="9072"/>
      </w:tabs>
      <w:spacing w:before="0" w:after="0"/>
    </w:pPr>
  </w:style>
  <w:style w:type="character" w:customStyle="1" w:styleId="ZhlavChar">
    <w:name w:val="Záhlaví Char"/>
    <w:basedOn w:val="Standardnpsmoodstavce"/>
    <w:link w:val="Zhlav"/>
    <w:uiPriority w:val="99"/>
    <w:rsid w:val="00266E3A"/>
    <w:rPr>
      <w:rFonts w:ascii="Times New Roman" w:eastAsia="Times New Roman" w:hAnsi="Times New Roman"/>
    </w:rPr>
  </w:style>
  <w:style w:type="paragraph" w:styleId="Zpat">
    <w:name w:val="footer"/>
    <w:basedOn w:val="Normln"/>
    <w:link w:val="ZpatChar"/>
    <w:uiPriority w:val="99"/>
    <w:unhideWhenUsed/>
    <w:rsid w:val="00266E3A"/>
    <w:pPr>
      <w:tabs>
        <w:tab w:val="center" w:pos="4536"/>
        <w:tab w:val="right" w:pos="9072"/>
      </w:tabs>
      <w:spacing w:before="0" w:after="0"/>
    </w:pPr>
  </w:style>
  <w:style w:type="character" w:customStyle="1" w:styleId="ZpatChar">
    <w:name w:val="Zápatí Char"/>
    <w:basedOn w:val="Standardnpsmoodstavce"/>
    <w:link w:val="Zpat"/>
    <w:uiPriority w:val="99"/>
    <w:rsid w:val="00266E3A"/>
    <w:rPr>
      <w:rFonts w:ascii="Times New Roman" w:eastAsia="Times New Roman" w:hAnsi="Times New Roman"/>
    </w:rPr>
  </w:style>
  <w:style w:type="paragraph" w:styleId="Zkladntextodsazen3">
    <w:name w:val="Body Text Indent 3"/>
    <w:basedOn w:val="Normln"/>
    <w:link w:val="Zkladntextodsazen3Char"/>
    <w:uiPriority w:val="99"/>
    <w:semiHidden/>
    <w:unhideWhenUsed/>
    <w:rsid w:val="000D7EC5"/>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D7EC5"/>
    <w:rPr>
      <w:rFonts w:ascii="Times New Roman" w:eastAsia="Times New Roman" w:hAnsi="Times New Roman"/>
      <w:sz w:val="16"/>
      <w:szCs w:val="16"/>
    </w:rPr>
  </w:style>
  <w:style w:type="paragraph" w:customStyle="1" w:styleId="BodyText21">
    <w:name w:val="Body Text 21"/>
    <w:basedOn w:val="Normln"/>
    <w:uiPriority w:val="99"/>
    <w:qFormat/>
    <w:rsid w:val="000D7EC5"/>
    <w:pPr>
      <w:widowControl w:val="0"/>
      <w:spacing w:before="0" w:after="0"/>
    </w:pPr>
    <w:rPr>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023741">
      <w:bodyDiv w:val="1"/>
      <w:marLeft w:val="0"/>
      <w:marRight w:val="0"/>
      <w:marTop w:val="0"/>
      <w:marBottom w:val="0"/>
      <w:divBdr>
        <w:top w:val="none" w:sz="0" w:space="0" w:color="auto"/>
        <w:left w:val="none" w:sz="0" w:space="0" w:color="auto"/>
        <w:bottom w:val="none" w:sz="0" w:space="0" w:color="auto"/>
        <w:right w:val="none" w:sz="0" w:space="0" w:color="auto"/>
      </w:divBdr>
    </w:div>
    <w:div w:id="579100637">
      <w:bodyDiv w:val="1"/>
      <w:marLeft w:val="0"/>
      <w:marRight w:val="0"/>
      <w:marTop w:val="0"/>
      <w:marBottom w:val="0"/>
      <w:divBdr>
        <w:top w:val="none" w:sz="0" w:space="0" w:color="auto"/>
        <w:left w:val="none" w:sz="0" w:space="0" w:color="auto"/>
        <w:bottom w:val="none" w:sz="0" w:space="0" w:color="auto"/>
        <w:right w:val="none" w:sz="0" w:space="0" w:color="auto"/>
      </w:divBdr>
    </w:div>
    <w:div w:id="117522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iri.cerny@iol.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1C3184-5759-48BF-A613-6E30025AE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7</Pages>
  <Words>3570</Words>
  <Characters>21063</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SUSHK</Company>
  <LinksUpToDate>false</LinksUpToDate>
  <CharactersWithSpaces>24584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noskova</dc:creator>
  <cp:lastModifiedBy>Sadkova</cp:lastModifiedBy>
  <cp:revision>69</cp:revision>
  <cp:lastPrinted>2018-03-27T12:18:00Z</cp:lastPrinted>
  <dcterms:created xsi:type="dcterms:W3CDTF">2014-05-22T06:29:00Z</dcterms:created>
  <dcterms:modified xsi:type="dcterms:W3CDTF">2018-04-11T14:20:00Z</dcterms:modified>
</cp:coreProperties>
</file>