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45730">
        <w:t xml:space="preserve"> </w:t>
      </w:r>
      <w:r w:rsidR="00145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1E8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Aleš Uvíra, ředitel Krajského pozemkového úřadu pro Moravskoslezský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52301A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1025951626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01036" w:rsidRDefault="00901036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866C89" w:rsidRDefault="00866C89" w:rsidP="00866C89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" FUTUR ", s.r.o.</w:t>
      </w:r>
      <w:r>
        <w:rPr>
          <w:color w:val="000000"/>
          <w:sz w:val="24"/>
          <w:szCs w:val="24"/>
        </w:rPr>
        <w:t xml:space="preserve">, sídlo Široká Niva 76, Široká Niva, PSČ 793 22, IČ </w:t>
      </w:r>
      <w:proofErr w:type="gramStart"/>
      <w:r>
        <w:rPr>
          <w:color w:val="000000"/>
          <w:sz w:val="24"/>
          <w:szCs w:val="24"/>
        </w:rPr>
        <w:t>60750499,                 DIČ</w:t>
      </w:r>
      <w:proofErr w:type="gramEnd"/>
      <w:r>
        <w:rPr>
          <w:color w:val="000000"/>
          <w:sz w:val="24"/>
          <w:szCs w:val="24"/>
        </w:rPr>
        <w:t xml:space="preserve"> CZ 60750499, zapsán v obchodním rejstříku vedeném Krajským soudem v Ostravě, </w:t>
      </w:r>
    </w:p>
    <w:p w:rsidR="00866C89" w:rsidRDefault="00866C89" w:rsidP="00866C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oddíl C, vložka 18058,</w:t>
      </w:r>
    </w:p>
    <w:p w:rsidR="00866C89" w:rsidRDefault="00866C89" w:rsidP="00866C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kterou zastupuje Ing. Zbyněk </w:t>
      </w:r>
      <w:proofErr w:type="spellStart"/>
      <w:r>
        <w:rPr>
          <w:color w:val="000000"/>
          <w:sz w:val="24"/>
          <w:szCs w:val="24"/>
        </w:rPr>
        <w:t>Balhar</w:t>
      </w:r>
      <w:proofErr w:type="spellEnd"/>
      <w:r>
        <w:rPr>
          <w:color w:val="000000"/>
          <w:sz w:val="24"/>
          <w:szCs w:val="24"/>
        </w:rPr>
        <w:t>, jednatel</w:t>
      </w:r>
    </w:p>
    <w:p w:rsidR="00901036" w:rsidRDefault="00866C89" w:rsidP="00866C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01036">
        <w:rPr>
          <w:color w:val="000000"/>
          <w:sz w:val="24"/>
          <w:szCs w:val="24"/>
        </w:rPr>
        <w:t xml:space="preserve">(dále </w:t>
      </w:r>
      <w:proofErr w:type="gramStart"/>
      <w:r w:rsidR="00901036">
        <w:rPr>
          <w:color w:val="000000"/>
          <w:sz w:val="24"/>
          <w:szCs w:val="24"/>
        </w:rPr>
        <w:t>jen  "k u p u j í c í")</w:t>
      </w:r>
      <w:proofErr w:type="gramEnd"/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1025951626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636192" w:rsidRDefault="00636192">
      <w:pPr>
        <w:pStyle w:val="para"/>
        <w:widowControl/>
      </w:pP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Moravskoslezský kraj se sídlem v Opavě, Katastrální pracoviště </w:t>
      </w:r>
      <w:proofErr w:type="gramStart"/>
      <w:r w:rsidR="00901036">
        <w:rPr>
          <w:sz w:val="24"/>
          <w:szCs w:val="24"/>
        </w:rPr>
        <w:t>Bruntál  na</w:t>
      </w:r>
      <w:proofErr w:type="gramEnd"/>
      <w:r w:rsidR="00901036">
        <w:rPr>
          <w:sz w:val="24"/>
          <w:szCs w:val="24"/>
        </w:rPr>
        <w:t xml:space="preserve">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Široká Niva</w:t>
      </w:r>
      <w:r>
        <w:rPr>
          <w:sz w:val="20"/>
          <w:szCs w:val="20"/>
        </w:rPr>
        <w:tab/>
        <w:t>Široká Niva</w:t>
      </w:r>
      <w:r>
        <w:rPr>
          <w:sz w:val="20"/>
          <w:szCs w:val="20"/>
        </w:rPr>
        <w:tab/>
        <w:t>1408/2</w:t>
      </w:r>
      <w:r>
        <w:rPr>
          <w:sz w:val="20"/>
          <w:szCs w:val="20"/>
        </w:rPr>
        <w:tab/>
        <w:t>ostatní plocha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pStyle w:val="para"/>
        <w:widowControl/>
      </w:pPr>
      <w:r>
        <w:t>II.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 w:rsidRPr="000A2D7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FE3950" w:rsidRPr="000A2D71">
        <w:rPr>
          <w:sz w:val="24"/>
          <w:szCs w:val="24"/>
        </w:rPr>
        <w:t>Čl.II</w:t>
      </w:r>
      <w:proofErr w:type="spellEnd"/>
      <w:proofErr w:type="gramEnd"/>
      <w:r w:rsidR="00FE3950" w:rsidRPr="000A2D71">
        <w:rPr>
          <w:sz w:val="24"/>
          <w:szCs w:val="24"/>
        </w:rPr>
        <w:t xml:space="preserve"> zákona č. 185/2016 Sb.).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:rsidR="00636192" w:rsidRDefault="00636192">
      <w:pPr>
        <w:widowControl/>
        <w:jc w:val="center"/>
        <w:rPr>
          <w:sz w:val="24"/>
          <w:szCs w:val="24"/>
        </w:rPr>
      </w:pP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Široká Niva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1408/2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200 370,00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20 037,00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180 333,00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200 370,00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20 037,00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180 333,00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20 037,00 Kč (slovy: </w:t>
      </w:r>
      <w:proofErr w:type="spellStart"/>
      <w:r>
        <w:rPr>
          <w:sz w:val="24"/>
          <w:szCs w:val="24"/>
        </w:rPr>
        <w:t>dvacettisíctřicetsedm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180 333,00 Kč (slovy: </w:t>
      </w:r>
      <w:proofErr w:type="spellStart"/>
      <w:r>
        <w:rPr>
          <w:sz w:val="24"/>
          <w:szCs w:val="24"/>
        </w:rPr>
        <w:t>jednostoosmdesáttisíctřistatřicettři</w:t>
      </w:r>
      <w:proofErr w:type="spellEnd"/>
      <w:r>
        <w:rPr>
          <w:sz w:val="24"/>
          <w:szCs w:val="24"/>
        </w:rPr>
        <w:t xml:space="preserve"> koruny české) bude uhrazena do </w:t>
      </w:r>
      <w:r w:rsidR="00C85D36">
        <w:rPr>
          <w:sz w:val="24"/>
          <w:szCs w:val="24"/>
        </w:rPr>
        <w:t xml:space="preserve">60 dnů ode dne účinnosti této smlouvy, která v souladu s ustanovením </w:t>
      </w:r>
      <w:r w:rsidR="00820C52">
        <w:rPr>
          <w:sz w:val="24"/>
          <w:szCs w:val="24"/>
        </w:rPr>
        <w:t xml:space="preserve">zákona č. 340/2015 </w:t>
      </w:r>
      <w:proofErr w:type="gramStart"/>
      <w:r w:rsidR="00820C52">
        <w:rPr>
          <w:sz w:val="24"/>
          <w:szCs w:val="24"/>
        </w:rPr>
        <w:t>Sb.,</w:t>
      </w:r>
      <w:r w:rsidR="00C85D36">
        <w:rPr>
          <w:sz w:val="24"/>
          <w:szCs w:val="24"/>
        </w:rPr>
        <w:t>o registru</w:t>
      </w:r>
      <w:proofErr w:type="gramEnd"/>
      <w:r w:rsidR="00C85D36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160B47" w:rsidRDefault="00160B47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prodávaný pozemek prodávajícímu neprodleně, nejpozději do 30 dnů ode dne odstoupení od smlouvy, nedohodnou - li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1% z ceny </w:t>
      </w:r>
      <w:proofErr w:type="gramStart"/>
      <w:r>
        <w:rPr>
          <w:sz w:val="24"/>
          <w:szCs w:val="24"/>
        </w:rPr>
        <w:t>pozemku za</w:t>
      </w:r>
      <w:proofErr w:type="gramEnd"/>
      <w:r>
        <w:rPr>
          <w:sz w:val="24"/>
          <w:szCs w:val="24"/>
        </w:rPr>
        <w:t xml:space="preserve"> kterou jej kupující získal od 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lastRenderedPageBreak/>
        <w:t>VI.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01036" w:rsidRDefault="00901036" w:rsidP="00636192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Užívací</w:t>
      </w:r>
      <w:proofErr w:type="gramEnd"/>
      <w:r>
        <w:rPr>
          <w:sz w:val="24"/>
          <w:szCs w:val="24"/>
        </w:rPr>
        <w:t xml:space="preserve"> vztah k prodávanému pozemku je řešen nájemní smlouvou č. 230N12/26, kterou s PF ČR, nyní Státním pozemkovým úřadem uzavřel " FUTUR ", s.r.o., jakožto nájemce. S obsahem nájemní smlouvy byl kupující seznámen před podpisem této smlouvy, což stvrzuje svým podpisem.</w:t>
      </w:r>
    </w:p>
    <w:p w:rsidR="00901036" w:rsidRDefault="00901036">
      <w:pPr>
        <w:pStyle w:val="vnitrniText"/>
        <w:widowControl/>
      </w:pPr>
      <w:r>
        <w:t xml:space="preserve"> 3) Prodávaný pozemek je součástí společenstevní honitby Honebního společenstva Šir</w:t>
      </w:r>
      <w:r w:rsidR="00636192">
        <w:t>oká</w:t>
      </w:r>
      <w:r>
        <w:t xml:space="preserve"> Niva. Nabytím vlastnického práva kupujícím k pozemku ve vztahu k prodávanému </w:t>
      </w:r>
      <w:proofErr w:type="gramStart"/>
      <w:r>
        <w:t>pozemku  zaniká</w:t>
      </w:r>
      <w:proofErr w:type="gramEnd"/>
      <w:r>
        <w:t xml:space="preserve"> členství prodávajícího v honebním společenstvu. Kupující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</w:t>
      </w:r>
    </w:p>
    <w:p w:rsidR="00901036" w:rsidRDefault="00901036" w:rsidP="00636192">
      <w:pPr>
        <w:widowControl/>
        <w:jc w:val="both"/>
        <w:rPr>
          <w:sz w:val="24"/>
          <w:szCs w:val="24"/>
        </w:rPr>
      </w:pPr>
    </w:p>
    <w:p w:rsidR="00901036" w:rsidRDefault="00636192" w:rsidP="00636192">
      <w:pPr>
        <w:pStyle w:val="para"/>
        <w:widowControl/>
      </w:pPr>
      <w:r>
        <w:t>VII.</w:t>
      </w:r>
    </w:p>
    <w:p w:rsidR="00636192" w:rsidRDefault="00636192" w:rsidP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281) Smluvní strany se dohodly, že prodávající podá návrh na vklad vlastnického práva na 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 xml:space="preserve">podá návrh na </w:t>
      </w:r>
      <w:proofErr w:type="gramStart"/>
      <w:r w:rsidR="00374E10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A44AF3" w:rsidRPr="00864044">
        <w:rPr>
          <w:bCs/>
        </w:rPr>
        <w:t xml:space="preserve">Poplatníkem daně z nabytí nemovitých věcí dle zákonného opatření </w:t>
      </w:r>
      <w:proofErr w:type="gramStart"/>
      <w:r w:rsidR="00A44AF3" w:rsidRPr="00864044">
        <w:rPr>
          <w:bCs/>
        </w:rPr>
        <w:t xml:space="preserve">Senátu </w:t>
      </w:r>
      <w:r w:rsidR="00636192">
        <w:rPr>
          <w:bCs/>
        </w:rPr>
        <w:t xml:space="preserve">                     </w:t>
      </w:r>
      <w:r w:rsidR="00A44AF3" w:rsidRPr="00864044">
        <w:rPr>
          <w:bCs/>
        </w:rPr>
        <w:t>č.</w:t>
      </w:r>
      <w:proofErr w:type="gramEnd"/>
      <w:r w:rsidR="00A44AF3" w:rsidRPr="00864044">
        <w:rPr>
          <w:bCs/>
        </w:rPr>
        <w:t xml:space="preserve"> 340/2013 Sb., o dani z nabytí nemovitých věcí, ve znění pozdějších předpisů,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</w:t>
      </w:r>
      <w:proofErr w:type="gramStart"/>
      <w:r>
        <w:rPr>
          <w:sz w:val="24"/>
          <w:szCs w:val="24"/>
        </w:rPr>
        <w:t xml:space="preserve">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</w:t>
      </w:r>
      <w:proofErr w:type="gramEnd"/>
      <w:r>
        <w:rPr>
          <w:sz w:val="24"/>
          <w:szCs w:val="24"/>
        </w:rPr>
        <w:t xml:space="preserve">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FE3950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</w:t>
      </w:r>
      <w:r w:rsidR="00FE3950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901036" w:rsidRDefault="00CD362E" w:rsidP="00636192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FE3950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901036" w:rsidRDefault="00901036">
      <w:pPr>
        <w:pStyle w:val="para"/>
        <w:widowControl/>
      </w:pPr>
      <w:r>
        <w:t>IX.</w:t>
      </w:r>
    </w:p>
    <w:p w:rsidR="00636192" w:rsidRDefault="00636192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lastRenderedPageBreak/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 xml:space="preserve">o Státním pozemkovém úřadu a o změně některých souvisejících zákonů, </w:t>
      </w:r>
      <w:r w:rsidR="00FE3950">
        <w:t>ve znění účinném ke dni 31. 7. 2016</w:t>
      </w:r>
      <w:r>
        <w:t>, převeden.</w:t>
      </w:r>
    </w:p>
    <w:p w:rsidR="00FE3950" w:rsidRDefault="00FE3950" w:rsidP="00FE3950">
      <w:pPr>
        <w:widowControl/>
        <w:ind w:firstLine="426"/>
        <w:jc w:val="both"/>
        <w:rPr>
          <w:sz w:val="24"/>
          <w:szCs w:val="24"/>
        </w:rPr>
      </w:pPr>
      <w:r w:rsidRPr="00197392">
        <w:rPr>
          <w:sz w:val="24"/>
          <w:szCs w:val="24"/>
        </w:rPr>
        <w:t>Smluvní strany prohlašují, že byly splněny zákonné podmínky pro uplatnění nároku na převod nejpozději k </w:t>
      </w:r>
      <w:proofErr w:type="gramStart"/>
      <w:r w:rsidRPr="00197392">
        <w:rPr>
          <w:sz w:val="24"/>
          <w:szCs w:val="24"/>
        </w:rPr>
        <w:t>1.8.2016</w:t>
      </w:r>
      <w:proofErr w:type="gramEnd"/>
      <w:r w:rsidRPr="00197392">
        <w:rPr>
          <w:sz w:val="24"/>
          <w:szCs w:val="24"/>
        </w:rPr>
        <w:t>, které jsou stanoveny zákonem č. 503/2012 Sb., ve znění účinném do 31.7.2016.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901036" w:rsidRDefault="00E45019" w:rsidP="00636192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</w:t>
      </w:r>
      <w:proofErr w:type="gramStart"/>
      <w:r w:rsidRPr="002750DE">
        <w:rPr>
          <w:sz w:val="24"/>
          <w:szCs w:val="24"/>
        </w:rPr>
        <w:t xml:space="preserve">zákona </w:t>
      </w:r>
      <w:r w:rsidR="00636192">
        <w:rPr>
          <w:sz w:val="24"/>
          <w:szCs w:val="24"/>
        </w:rPr>
        <w:t xml:space="preserve">           </w:t>
      </w:r>
      <w:r w:rsidRPr="002750DE">
        <w:rPr>
          <w:sz w:val="24"/>
          <w:szCs w:val="24"/>
        </w:rPr>
        <w:t>č.</w:t>
      </w:r>
      <w:proofErr w:type="gramEnd"/>
      <w:r w:rsidRPr="002750DE">
        <w:rPr>
          <w:sz w:val="24"/>
          <w:szCs w:val="24"/>
        </w:rPr>
        <w:t xml:space="preserve">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636192" w:rsidRDefault="00636192">
      <w:pPr>
        <w:widowControl/>
        <w:jc w:val="center"/>
        <w:rPr>
          <w:sz w:val="24"/>
          <w:szCs w:val="24"/>
        </w:rPr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 w:rsidR="0052301A">
        <w:rPr>
          <w:sz w:val="24"/>
          <w:szCs w:val="24"/>
        </w:rPr>
        <w:t>2.11.2016</w:t>
      </w:r>
      <w:r>
        <w:rPr>
          <w:sz w:val="24"/>
          <w:szCs w:val="24"/>
        </w:rPr>
        <w:tab/>
        <w:t xml:space="preserve">V </w:t>
      </w:r>
      <w:r w:rsidR="00636192">
        <w:rPr>
          <w:sz w:val="24"/>
          <w:szCs w:val="24"/>
        </w:rPr>
        <w:t>Ostravě</w:t>
      </w:r>
      <w:r>
        <w:rPr>
          <w:sz w:val="24"/>
          <w:szCs w:val="24"/>
        </w:rPr>
        <w:t xml:space="preserve"> dne </w:t>
      </w:r>
      <w:r w:rsidR="0052301A">
        <w:rPr>
          <w:sz w:val="24"/>
          <w:szCs w:val="24"/>
        </w:rPr>
        <w:t>2.11.2016</w:t>
      </w:r>
      <w:bookmarkStart w:id="0" w:name="_GoBack"/>
      <w:bookmarkEnd w:id="0"/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866C89" w:rsidRDefault="00866C89" w:rsidP="00866C89">
      <w:pPr>
        <w:widowControl/>
        <w:jc w:val="both"/>
        <w:rPr>
          <w:sz w:val="24"/>
          <w:szCs w:val="24"/>
        </w:rPr>
      </w:pPr>
    </w:p>
    <w:p w:rsidR="00866C89" w:rsidRDefault="00866C89" w:rsidP="00866C89">
      <w:pPr>
        <w:widowControl/>
        <w:jc w:val="both"/>
        <w:rPr>
          <w:sz w:val="24"/>
          <w:szCs w:val="24"/>
        </w:rPr>
      </w:pP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" FUTUR ", s.r.o.</w:t>
      </w: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 xml:space="preserve">Ing. Zbyněk </w:t>
      </w:r>
      <w:proofErr w:type="spellStart"/>
      <w:r>
        <w:rPr>
          <w:sz w:val="24"/>
          <w:szCs w:val="24"/>
        </w:rPr>
        <w:t>Balhar</w:t>
      </w:r>
      <w:proofErr w:type="spellEnd"/>
      <w:r>
        <w:rPr>
          <w:sz w:val="24"/>
          <w:szCs w:val="24"/>
        </w:rPr>
        <w:t>, jednatel</w:t>
      </w: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  <w:t>kupující</w:t>
      </w: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Aleš Uvíra</w:t>
      </w:r>
      <w:r>
        <w:rPr>
          <w:sz w:val="24"/>
          <w:szCs w:val="24"/>
        </w:rPr>
        <w:tab/>
      </w:r>
    </w:p>
    <w:p w:rsidR="00866C89" w:rsidRDefault="00866C89" w:rsidP="00866C89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2611126</w:t>
      </w:r>
      <w:r>
        <w:rPr>
          <w:color w:val="000000"/>
          <w:sz w:val="24"/>
          <w:szCs w:val="24"/>
        </w:rPr>
        <w:br/>
      </w:r>
    </w:p>
    <w:p w:rsidR="00901036" w:rsidRDefault="00901036">
      <w:pPr>
        <w:widowControl/>
        <w:rPr>
          <w:sz w:val="24"/>
          <w:szCs w:val="24"/>
        </w:rPr>
      </w:pP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Moravskoslezský kraj</w:t>
      </w:r>
    </w:p>
    <w:p w:rsidR="002E4A70" w:rsidRPr="00C9419D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Mgr. Šárka Smyčková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Zdeňka Fusková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901036" w:rsidRDefault="00901036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jc w:val="both"/>
        <w:rPr>
          <w:sz w:val="24"/>
          <w:szCs w:val="24"/>
        </w:rPr>
      </w:pPr>
    </w:p>
    <w:p w:rsidR="00636192" w:rsidRDefault="00636192" w:rsidP="00CD362E">
      <w:pPr>
        <w:widowControl/>
        <w:jc w:val="both"/>
        <w:rPr>
          <w:sz w:val="24"/>
          <w:szCs w:val="24"/>
        </w:rPr>
      </w:pPr>
    </w:p>
    <w:p w:rsidR="00636192" w:rsidRDefault="00636192" w:rsidP="00CD362E">
      <w:pPr>
        <w:widowControl/>
        <w:jc w:val="both"/>
        <w:rPr>
          <w:sz w:val="24"/>
          <w:szCs w:val="24"/>
        </w:rPr>
      </w:pPr>
    </w:p>
    <w:p w:rsidR="00636192" w:rsidRPr="00A31C3B" w:rsidRDefault="00636192" w:rsidP="00CD362E">
      <w:pPr>
        <w:widowControl/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FE3950">
        <w:rPr>
          <w:sz w:val="24"/>
          <w:szCs w:val="24"/>
        </w:rPr>
        <w:t>v 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C2142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sectPr w:rsidR="00901036" w:rsidSect="00866C89">
      <w:headerReference w:type="default" r:id="rId7"/>
      <w:footerReference w:type="default" r:id="rId8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89" w:rsidRDefault="00866C89">
      <w:r>
        <w:separator/>
      </w:r>
    </w:p>
  </w:endnote>
  <w:endnote w:type="continuationSeparator" w:id="0">
    <w:p w:rsidR="00866C89" w:rsidRDefault="0086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89" w:rsidRDefault="0052301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66C89" w:rsidRDefault="00866C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89" w:rsidRDefault="00866C89">
      <w:r>
        <w:separator/>
      </w:r>
    </w:p>
  </w:footnote>
  <w:footnote w:type="continuationSeparator" w:id="0">
    <w:p w:rsidR="00866C89" w:rsidRDefault="0086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6"/>
    <w:rsid w:val="00092497"/>
    <w:rsid w:val="000A2D71"/>
    <w:rsid w:val="000D49FB"/>
    <w:rsid w:val="000E3E64"/>
    <w:rsid w:val="00133BB4"/>
    <w:rsid w:val="00145730"/>
    <w:rsid w:val="0014681B"/>
    <w:rsid w:val="00160B47"/>
    <w:rsid w:val="00187A18"/>
    <w:rsid w:val="00197392"/>
    <w:rsid w:val="001A095D"/>
    <w:rsid w:val="002055A2"/>
    <w:rsid w:val="00214032"/>
    <w:rsid w:val="00234120"/>
    <w:rsid w:val="0026048A"/>
    <w:rsid w:val="002750DE"/>
    <w:rsid w:val="002C2142"/>
    <w:rsid w:val="002E4A70"/>
    <w:rsid w:val="00365707"/>
    <w:rsid w:val="00374E10"/>
    <w:rsid w:val="00401E8B"/>
    <w:rsid w:val="0043604A"/>
    <w:rsid w:val="00454FF0"/>
    <w:rsid w:val="004856BB"/>
    <w:rsid w:val="0052301A"/>
    <w:rsid w:val="0054126B"/>
    <w:rsid w:val="00570209"/>
    <w:rsid w:val="005F50E5"/>
    <w:rsid w:val="00625710"/>
    <w:rsid w:val="00636192"/>
    <w:rsid w:val="00653CD0"/>
    <w:rsid w:val="006D10CE"/>
    <w:rsid w:val="007E3A0A"/>
    <w:rsid w:val="007F21F1"/>
    <w:rsid w:val="00820C52"/>
    <w:rsid w:val="00820F0C"/>
    <w:rsid w:val="00827E96"/>
    <w:rsid w:val="00864044"/>
    <w:rsid w:val="00866C89"/>
    <w:rsid w:val="00881E28"/>
    <w:rsid w:val="00901036"/>
    <w:rsid w:val="009A1307"/>
    <w:rsid w:val="00A11D07"/>
    <w:rsid w:val="00A31C3B"/>
    <w:rsid w:val="00A44AF3"/>
    <w:rsid w:val="00A765F5"/>
    <w:rsid w:val="00AB6339"/>
    <w:rsid w:val="00AE01D2"/>
    <w:rsid w:val="00B271DE"/>
    <w:rsid w:val="00B56780"/>
    <w:rsid w:val="00B93398"/>
    <w:rsid w:val="00BD2820"/>
    <w:rsid w:val="00C451F3"/>
    <w:rsid w:val="00C70A46"/>
    <w:rsid w:val="00C85D36"/>
    <w:rsid w:val="00C9419D"/>
    <w:rsid w:val="00CD362E"/>
    <w:rsid w:val="00D01C6E"/>
    <w:rsid w:val="00D63A44"/>
    <w:rsid w:val="00DB1C52"/>
    <w:rsid w:val="00DB5054"/>
    <w:rsid w:val="00DC285B"/>
    <w:rsid w:val="00E45019"/>
    <w:rsid w:val="00F07257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fuskova</dc:creator>
  <cp:lastModifiedBy>fuskova</cp:lastModifiedBy>
  <cp:revision>2</cp:revision>
  <cp:lastPrinted>2016-11-02T07:48:00Z</cp:lastPrinted>
  <dcterms:created xsi:type="dcterms:W3CDTF">2016-11-02T10:20:00Z</dcterms:created>
  <dcterms:modified xsi:type="dcterms:W3CDTF">2016-11-02T10:20:00Z</dcterms:modified>
</cp:coreProperties>
</file>