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8F46EE" w:rsidP="00B5149B">
      <w:pPr>
        <w:tabs>
          <w:tab w:val="left" w:pos="1134"/>
          <w:tab w:val="left" w:pos="6379"/>
        </w:tabs>
        <w:spacing w:line="192" w:lineRule="auto"/>
      </w:pP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spellStart"/>
      <w:r>
        <w:t>Resselovo</w:t>
      </w:r>
      <w:proofErr w:type="spellEnd"/>
      <w:r>
        <w:t xml:space="preserve"> náměstí </w:t>
      </w:r>
      <w:proofErr w:type="gramStart"/>
      <w:r>
        <w:t>č.p.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161F32">
        <w:rPr>
          <w:b/>
          <w:noProof/>
          <w:sz w:val="32"/>
          <w:szCs w:val="32"/>
        </w:rPr>
        <w:t>46/1/18/06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161F32" w:rsidRDefault="007E7C70" w:rsidP="001B7A22">
      <w:pPr>
        <w:tabs>
          <w:tab w:val="left" w:pos="1276"/>
        </w:tabs>
        <w:rPr>
          <w:b/>
          <w:noProof/>
          <w:sz w:val="24"/>
        </w:rPr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161F32">
        <w:rPr>
          <w:b/>
          <w:noProof/>
          <w:sz w:val="24"/>
        </w:rPr>
        <w:t>DI PROJEKT s.r.o.</w:t>
      </w:r>
    </w:p>
    <w:p w:rsidR="00161F32" w:rsidRDefault="00161F32" w:rsidP="001B7A22">
      <w:pPr>
        <w:tabs>
          <w:tab w:val="left" w:pos="1276"/>
        </w:tabs>
        <w:rPr>
          <w:b/>
          <w:noProof/>
          <w:sz w:val="24"/>
        </w:rPr>
      </w:pPr>
      <w:r>
        <w:rPr>
          <w:b/>
          <w:noProof/>
          <w:sz w:val="24"/>
        </w:rPr>
        <w:tab/>
        <w:t>Chelčického 686</w:t>
      </w:r>
    </w:p>
    <w:p w:rsidR="00AC0472" w:rsidRDefault="00161F32" w:rsidP="001B7A22">
      <w:pPr>
        <w:tabs>
          <w:tab w:val="left" w:pos="1276"/>
        </w:tabs>
      </w:pPr>
      <w:r>
        <w:rPr>
          <w:b/>
          <w:noProof/>
          <w:sz w:val="24"/>
        </w:rPr>
        <w:tab/>
      </w:r>
      <w:proofErr w:type="gramStart"/>
      <w:r>
        <w:rPr>
          <w:b/>
          <w:noProof/>
          <w:sz w:val="24"/>
        </w:rPr>
        <w:t>533 51</w:t>
      </w:r>
      <w:r w:rsidR="00AC0472">
        <w:rPr>
          <w:b/>
          <w:sz w:val="24"/>
        </w:rPr>
        <w:t xml:space="preserve">  </w:t>
      </w:r>
      <w:r>
        <w:rPr>
          <w:b/>
          <w:noProof/>
          <w:sz w:val="24"/>
        </w:rPr>
        <w:t>Pardubice</w:t>
      </w:r>
      <w:proofErr w:type="gramEnd"/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161F32">
        <w:rPr>
          <w:b/>
          <w:noProof/>
        </w:rPr>
        <w:t>01873687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 xml:space="preserve">Dodací </w:t>
      </w:r>
      <w:proofErr w:type="gramStart"/>
      <w:r w:rsidRPr="00AC6C31">
        <w:t>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  <w:r w:rsidR="00161F32">
        <w:rPr>
          <w:b/>
          <w:noProof/>
          <w:sz w:val="24"/>
        </w:rPr>
        <w:t>1. 7. 2018</w:t>
      </w:r>
      <w:proofErr w:type="gramEnd"/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161F32">
        <w:rPr>
          <w:b/>
          <w:noProof/>
          <w:sz w:val="24"/>
        </w:rPr>
        <w:t>Město</w:t>
      </w:r>
      <w:proofErr w:type="gramEnd"/>
      <w:r w:rsidR="00161F32">
        <w:rPr>
          <w:b/>
          <w:noProof/>
          <w:sz w:val="24"/>
        </w:rPr>
        <w:t xml:space="preserve"> Chrudim</w:t>
      </w:r>
      <w:r>
        <w:rPr>
          <w:b/>
          <w:sz w:val="24"/>
        </w:rPr>
        <w:t xml:space="preserve"> </w:t>
      </w:r>
    </w:p>
    <w:p w:rsidR="00B25394" w:rsidRDefault="00B5149B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161F32" w:rsidP="00161F32">
      <w:pPr>
        <w:jc w:val="both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Objednáváme u Vás technickou studii Výstavby chodníku v ulici </w:t>
      </w:r>
      <w:proofErr w:type="spellStart"/>
      <w:r>
        <w:rPr>
          <w:rFonts w:ascii="Courier New" w:hAnsi="Courier New"/>
          <w:sz w:val="24"/>
          <w:u w:val="dotted"/>
        </w:rPr>
        <w:t>Škroupova</w:t>
      </w:r>
      <w:proofErr w:type="spellEnd"/>
      <w:r>
        <w:rPr>
          <w:rFonts w:ascii="Courier New" w:hAnsi="Courier New"/>
          <w:sz w:val="24"/>
          <w:u w:val="dotted"/>
        </w:rPr>
        <w:t>, Chrudim. Jedná se o variantní řešení chodníku po levé i pravé straně komunikace. V ceně nejsou zahrnuty inženýrsko-geologické průzkumy, stavebně technické a dopravní průzkumy, nebo expertní posudky, zkoušky, jiné zvláštní úkony, autorský dozor. Celková cena 60.300,00 Kč + DPH.</w:t>
      </w: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161F32">
        <w:rPr>
          <w:noProof/>
          <w:sz w:val="24"/>
        </w:rPr>
        <w:t>Ing. Petr Kopecký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161F32">
        <w:rPr>
          <w:noProof/>
          <w:sz w:val="24"/>
          <w:szCs w:val="24"/>
        </w:rPr>
        <w:t>vedoucí Odboru územního plánu a regionálního rozvoje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161F32">
        <w:rPr>
          <w:noProof/>
          <w:sz w:val="20"/>
        </w:rPr>
        <w:t>20. 3. 2018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161F32">
        <w:rPr>
          <w:noProof/>
          <w:sz w:val="20"/>
        </w:rPr>
        <w:t>Ing. Alena Stará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161F32">
        <w:rPr>
          <w:noProof/>
          <w:sz w:val="20"/>
        </w:rPr>
        <w:t>469 657 475</w:t>
      </w:r>
      <w:r w:rsidR="00977BF8" w:rsidRPr="001B7A22">
        <w:rPr>
          <w:sz w:val="20"/>
        </w:rPr>
        <w:t xml:space="preserve">, fax: </w:t>
      </w:r>
      <w:r w:rsidR="00161F32">
        <w:rPr>
          <w:noProof/>
          <w:sz w:val="20"/>
        </w:rPr>
        <w:t>469 657 452</w:t>
      </w:r>
      <w:r w:rsidR="00977BF8" w:rsidRPr="001B7A22">
        <w:rPr>
          <w:sz w:val="20"/>
        </w:rPr>
        <w:t xml:space="preserve">, e-mail: </w:t>
      </w:r>
      <w:r w:rsidR="00161F32">
        <w:rPr>
          <w:noProof/>
          <w:sz w:val="20"/>
        </w:rPr>
        <w:t>alena.stara@chrudim-citycz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>1 4 - t i     d e n n í     l h ů t u      s p l a t n o s t i !</w:t>
      </w:r>
      <w:proofErr w:type="gramEnd"/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F32" w:rsidRDefault="00161F32">
      <w:r>
        <w:separator/>
      </w:r>
    </w:p>
  </w:endnote>
  <w:endnote w:type="continuationSeparator" w:id="0">
    <w:p w:rsidR="00161F32" w:rsidRDefault="00161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F32" w:rsidRDefault="00161F32">
      <w:r>
        <w:separator/>
      </w:r>
    </w:p>
  </w:footnote>
  <w:footnote w:type="continuationSeparator" w:id="0">
    <w:p w:rsidR="00161F32" w:rsidRDefault="00161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revisionView w:comment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02B58"/>
    <w:rsid w:val="0000490B"/>
    <w:rsid w:val="00005335"/>
    <w:rsid w:val="00030E07"/>
    <w:rsid w:val="000648D0"/>
    <w:rsid w:val="000814DF"/>
    <w:rsid w:val="000A1E17"/>
    <w:rsid w:val="000E6085"/>
    <w:rsid w:val="0011066F"/>
    <w:rsid w:val="00161F32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/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ceny.dot</Template>
  <TotalTime>0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novakovai</dc:creator>
  <cp:lastModifiedBy>novakovai</cp:lastModifiedBy>
  <cp:revision>1</cp:revision>
  <cp:lastPrinted>2007-11-02T09:11:00Z</cp:lastPrinted>
  <dcterms:created xsi:type="dcterms:W3CDTF">2018-03-20T06:16:00Z</dcterms:created>
  <dcterms:modified xsi:type="dcterms:W3CDTF">2018-03-20T06:16:00Z</dcterms:modified>
</cp:coreProperties>
</file>