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18AD5" w14:textId="77777777" w:rsidR="002F60A7" w:rsidRDefault="002F60A7" w:rsidP="002F60A7">
      <w:pPr>
        <w:jc w:val="center"/>
        <w:rPr>
          <w:b/>
          <w:sz w:val="28"/>
          <w:szCs w:val="28"/>
        </w:rPr>
      </w:pPr>
      <w:r w:rsidRPr="00677C38">
        <w:rPr>
          <w:b/>
          <w:sz w:val="28"/>
          <w:szCs w:val="28"/>
        </w:rPr>
        <w:t xml:space="preserve">Smlouva o poskytování </w:t>
      </w:r>
      <w:r>
        <w:rPr>
          <w:b/>
          <w:sz w:val="28"/>
          <w:szCs w:val="28"/>
        </w:rPr>
        <w:t>konzultačních</w:t>
      </w:r>
      <w:r w:rsidRPr="00677C38">
        <w:rPr>
          <w:b/>
          <w:sz w:val="28"/>
          <w:szCs w:val="28"/>
        </w:rPr>
        <w:t xml:space="preserve"> služeb</w:t>
      </w:r>
    </w:p>
    <w:p w14:paraId="78A7C100" w14:textId="77777777" w:rsidR="002F60A7" w:rsidRPr="00677C38" w:rsidRDefault="002F60A7" w:rsidP="002F60A7">
      <w:pPr>
        <w:jc w:val="center"/>
        <w:rPr>
          <w:b/>
          <w:sz w:val="28"/>
          <w:szCs w:val="28"/>
        </w:rPr>
      </w:pPr>
    </w:p>
    <w:p w14:paraId="56A422F9" w14:textId="77777777" w:rsidR="002F60A7" w:rsidRPr="001B3FD9" w:rsidRDefault="002F60A7" w:rsidP="002F60A7">
      <w:pPr>
        <w:rPr>
          <w:sz w:val="22"/>
          <w:szCs w:val="22"/>
        </w:rPr>
      </w:pPr>
    </w:p>
    <w:p w14:paraId="71DE7B9A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Smluvní strany:</w:t>
      </w:r>
    </w:p>
    <w:p w14:paraId="7F38B848" w14:textId="77777777" w:rsidR="002F60A7" w:rsidRPr="001B3FD9" w:rsidRDefault="002F60A7" w:rsidP="002F60A7">
      <w:pPr>
        <w:rPr>
          <w:sz w:val="22"/>
          <w:szCs w:val="22"/>
        </w:rPr>
      </w:pPr>
    </w:p>
    <w:p w14:paraId="3E028D61" w14:textId="77777777" w:rsidR="00756503" w:rsidRPr="00756503" w:rsidRDefault="00756503" w:rsidP="00756503">
      <w:pPr>
        <w:rPr>
          <w:b/>
          <w:sz w:val="22"/>
          <w:szCs w:val="22"/>
        </w:rPr>
      </w:pPr>
      <w:r w:rsidRPr="00756503">
        <w:rPr>
          <w:b/>
          <w:sz w:val="22"/>
          <w:szCs w:val="22"/>
        </w:rPr>
        <w:t>Zdravotnické zařízení městské části Praha 4</w:t>
      </w:r>
    </w:p>
    <w:p w14:paraId="02F69962" w14:textId="77777777" w:rsidR="00756503" w:rsidRPr="00756503" w:rsidRDefault="00756503" w:rsidP="00756503">
      <w:pPr>
        <w:rPr>
          <w:sz w:val="22"/>
          <w:szCs w:val="22"/>
        </w:rPr>
      </w:pPr>
      <w:r w:rsidRPr="00756503">
        <w:rPr>
          <w:sz w:val="22"/>
          <w:szCs w:val="22"/>
        </w:rPr>
        <w:t>se sídlem Kotorská 1590/40, Praha 4 – Nusle, 140 00,</w:t>
      </w:r>
    </w:p>
    <w:p w14:paraId="49670198" w14:textId="77777777" w:rsidR="00756503" w:rsidRPr="00756503" w:rsidRDefault="00756503" w:rsidP="00756503">
      <w:pPr>
        <w:rPr>
          <w:sz w:val="22"/>
          <w:szCs w:val="22"/>
        </w:rPr>
      </w:pPr>
      <w:r w:rsidRPr="00756503">
        <w:rPr>
          <w:sz w:val="22"/>
          <w:szCs w:val="22"/>
        </w:rPr>
        <w:t>IČ: 44846291,</w:t>
      </w:r>
    </w:p>
    <w:p w14:paraId="0FB4F885" w14:textId="77777777" w:rsidR="00756503" w:rsidRPr="00756503" w:rsidRDefault="00756503" w:rsidP="00756503">
      <w:pPr>
        <w:rPr>
          <w:sz w:val="22"/>
          <w:szCs w:val="22"/>
        </w:rPr>
      </w:pPr>
      <w:r w:rsidRPr="00756503">
        <w:rPr>
          <w:sz w:val="22"/>
          <w:szCs w:val="22"/>
        </w:rPr>
        <w:t>Zastoupené</w:t>
      </w:r>
      <w:r>
        <w:rPr>
          <w:sz w:val="22"/>
          <w:szCs w:val="22"/>
        </w:rPr>
        <w:t xml:space="preserve"> Ing.</w:t>
      </w:r>
      <w:r w:rsidRPr="00756503">
        <w:rPr>
          <w:sz w:val="22"/>
          <w:szCs w:val="22"/>
        </w:rPr>
        <w:t xml:space="preserve"> Janem Schneiderem, </w:t>
      </w:r>
      <w:r>
        <w:rPr>
          <w:sz w:val="22"/>
          <w:szCs w:val="22"/>
        </w:rPr>
        <w:t xml:space="preserve">ředitelem </w:t>
      </w:r>
    </w:p>
    <w:p w14:paraId="2CAEB7B2" w14:textId="77777777" w:rsidR="00756503" w:rsidRDefault="00756503" w:rsidP="00D65713">
      <w:pPr>
        <w:rPr>
          <w:b/>
          <w:bCs/>
          <w:sz w:val="22"/>
          <w:szCs w:val="22"/>
        </w:rPr>
      </w:pPr>
    </w:p>
    <w:p w14:paraId="45C9F60A" w14:textId="77777777" w:rsidR="002F60A7" w:rsidRPr="001B3FD9" w:rsidRDefault="00756503" w:rsidP="00D65713">
      <w:pPr>
        <w:rPr>
          <w:sz w:val="22"/>
          <w:szCs w:val="22"/>
        </w:rPr>
      </w:pPr>
      <w:r w:rsidRPr="001B3FD9">
        <w:rPr>
          <w:sz w:val="22"/>
          <w:szCs w:val="22"/>
        </w:rPr>
        <w:t xml:space="preserve"> </w:t>
      </w:r>
      <w:r w:rsidR="002F60A7" w:rsidRPr="001B3FD9">
        <w:rPr>
          <w:sz w:val="22"/>
          <w:szCs w:val="22"/>
        </w:rPr>
        <w:t xml:space="preserve">(dále jen </w:t>
      </w:r>
      <w:r w:rsidR="002F60A7">
        <w:rPr>
          <w:b/>
          <w:sz w:val="22"/>
          <w:szCs w:val="22"/>
        </w:rPr>
        <w:t>zadavatel</w:t>
      </w:r>
      <w:r w:rsidR="002F60A7" w:rsidRPr="001B3FD9">
        <w:rPr>
          <w:sz w:val="22"/>
          <w:szCs w:val="22"/>
        </w:rPr>
        <w:t>) na straně jedné</w:t>
      </w:r>
    </w:p>
    <w:p w14:paraId="6FF0B752" w14:textId="77777777" w:rsidR="002F60A7" w:rsidRPr="001B3FD9" w:rsidRDefault="002F60A7" w:rsidP="002F60A7">
      <w:pPr>
        <w:rPr>
          <w:sz w:val="22"/>
          <w:szCs w:val="22"/>
        </w:rPr>
      </w:pPr>
    </w:p>
    <w:p w14:paraId="00B5AEE4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a</w:t>
      </w:r>
    </w:p>
    <w:p w14:paraId="55031C18" w14:textId="77777777" w:rsidR="002F60A7" w:rsidRPr="001B3FD9" w:rsidRDefault="002F60A7" w:rsidP="002F60A7">
      <w:pPr>
        <w:rPr>
          <w:sz w:val="22"/>
          <w:szCs w:val="22"/>
        </w:rPr>
      </w:pPr>
    </w:p>
    <w:p w14:paraId="7359B88E" w14:textId="77777777" w:rsidR="002F60A7" w:rsidRPr="00677C38" w:rsidRDefault="002F60A7" w:rsidP="002F60A7">
      <w:pPr>
        <w:rPr>
          <w:b/>
          <w:sz w:val="22"/>
          <w:szCs w:val="22"/>
        </w:rPr>
      </w:pPr>
      <w:r w:rsidRPr="00677C38">
        <w:rPr>
          <w:b/>
          <w:sz w:val="22"/>
          <w:szCs w:val="22"/>
        </w:rPr>
        <w:t>Evropská rozvojová agentura s.r.o.</w:t>
      </w:r>
    </w:p>
    <w:p w14:paraId="540A2435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se sídlem Na Čihadle 55, Praha 6, 160 00</w:t>
      </w:r>
      <w:r w:rsidRPr="001B3FD9">
        <w:rPr>
          <w:sz w:val="22"/>
          <w:szCs w:val="22"/>
        </w:rPr>
        <w:tab/>
      </w:r>
    </w:p>
    <w:p w14:paraId="241BF294" w14:textId="77777777" w:rsidR="002F60A7" w:rsidRDefault="00756503" w:rsidP="002F60A7">
      <w:pPr>
        <w:rPr>
          <w:sz w:val="22"/>
          <w:szCs w:val="22"/>
        </w:rPr>
      </w:pPr>
      <w:r>
        <w:rPr>
          <w:sz w:val="22"/>
          <w:szCs w:val="22"/>
        </w:rPr>
        <w:t>IČ: 284</w:t>
      </w:r>
      <w:r w:rsidR="002F60A7" w:rsidRPr="001B3FD9">
        <w:rPr>
          <w:sz w:val="22"/>
          <w:szCs w:val="22"/>
        </w:rPr>
        <w:t>41907</w:t>
      </w:r>
    </w:p>
    <w:p w14:paraId="5F35CBC4" w14:textId="77777777" w:rsidR="00756503" w:rsidRPr="001B3FD9" w:rsidRDefault="00756503" w:rsidP="002F60A7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Pr="00756503">
        <w:rPr>
          <w:sz w:val="22"/>
          <w:szCs w:val="22"/>
        </w:rPr>
        <w:t>CZ28441907</w:t>
      </w:r>
    </w:p>
    <w:p w14:paraId="2DD6FA4B" w14:textId="0ACA403B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Bankovní účet:</w:t>
      </w:r>
      <w:r w:rsidR="00F61F3F">
        <w:rPr>
          <w:sz w:val="22"/>
          <w:szCs w:val="22"/>
        </w:rPr>
        <w:t xml:space="preserve"> </w:t>
      </w:r>
      <w:r w:rsidR="004D25C1">
        <w:rPr>
          <w:sz w:val="22"/>
          <w:szCs w:val="22"/>
        </w:rPr>
        <w:t>XXXXX</w:t>
      </w:r>
      <w:r w:rsidR="00F61F3F">
        <w:rPr>
          <w:sz w:val="22"/>
          <w:szCs w:val="22"/>
        </w:rPr>
        <w:t xml:space="preserve">, účet veden u Fio banka, a.s. </w:t>
      </w:r>
    </w:p>
    <w:p w14:paraId="2B4CCBCA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zastou</w:t>
      </w:r>
      <w:r w:rsidR="00AA419A">
        <w:rPr>
          <w:sz w:val="22"/>
          <w:szCs w:val="22"/>
        </w:rPr>
        <w:t>pená jednatelem společnosti Mgr. Martinem Synkulem, MA</w:t>
      </w:r>
    </w:p>
    <w:p w14:paraId="3C32D53B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>Společnost je zapsaná v obchodním rejstříku vedeném Městským soudem v Praze oddíl C, vložka 141760</w:t>
      </w:r>
    </w:p>
    <w:p w14:paraId="052B11E7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 xml:space="preserve">(dále jen </w:t>
      </w:r>
      <w:r w:rsidR="00E14247">
        <w:rPr>
          <w:b/>
          <w:sz w:val="22"/>
          <w:szCs w:val="22"/>
        </w:rPr>
        <w:t>poskytovatel služby</w:t>
      </w:r>
      <w:r w:rsidRPr="001B3FD9">
        <w:rPr>
          <w:sz w:val="22"/>
          <w:szCs w:val="22"/>
        </w:rPr>
        <w:t>) na straně druhé</w:t>
      </w:r>
    </w:p>
    <w:p w14:paraId="605A79BF" w14:textId="77777777" w:rsidR="002F60A7" w:rsidRPr="001B3FD9" w:rsidRDefault="002F60A7" w:rsidP="002F60A7">
      <w:pPr>
        <w:rPr>
          <w:sz w:val="22"/>
          <w:szCs w:val="22"/>
        </w:rPr>
      </w:pPr>
    </w:p>
    <w:p w14:paraId="09FD8263" w14:textId="77777777" w:rsidR="0011580E" w:rsidRDefault="002F60A7" w:rsidP="0011580E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  <w:r w:rsidRPr="001B3FD9">
        <w:rPr>
          <w:sz w:val="22"/>
          <w:szCs w:val="22"/>
        </w:rPr>
        <w:t xml:space="preserve">uzavírají dnešního dne, měsíce a roku </w:t>
      </w:r>
    </w:p>
    <w:p w14:paraId="5D7FB5F4" w14:textId="77777777" w:rsidR="0011580E" w:rsidRDefault="004023DD" w:rsidP="0011580E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i/>
        </w:rPr>
      </w:pPr>
      <w:r>
        <w:rPr>
          <w:sz w:val="22"/>
          <w:szCs w:val="22"/>
        </w:rPr>
        <w:t xml:space="preserve"> podle ustanovení zákona č. 89/2012 Sb., občanského zákoníku</w:t>
      </w:r>
      <w:r w:rsidR="00C44600">
        <w:rPr>
          <w:sz w:val="22"/>
          <w:szCs w:val="22"/>
        </w:rPr>
        <w:t>, tuto</w:t>
      </w:r>
    </w:p>
    <w:p w14:paraId="07742F01" w14:textId="77777777" w:rsidR="002F60A7" w:rsidRPr="001B3FD9" w:rsidRDefault="002F60A7" w:rsidP="0011580E">
      <w:pPr>
        <w:jc w:val="center"/>
        <w:rPr>
          <w:sz w:val="22"/>
          <w:szCs w:val="22"/>
        </w:rPr>
      </w:pPr>
    </w:p>
    <w:p w14:paraId="0F3BF948" w14:textId="77777777" w:rsidR="002F60A7" w:rsidRPr="001B3FD9" w:rsidRDefault="002F60A7" w:rsidP="002F60A7">
      <w:pPr>
        <w:rPr>
          <w:sz w:val="22"/>
          <w:szCs w:val="22"/>
        </w:rPr>
      </w:pPr>
    </w:p>
    <w:p w14:paraId="0AD6F050" w14:textId="77777777" w:rsidR="002F60A7" w:rsidRPr="001B3FD9" w:rsidRDefault="002F60A7" w:rsidP="002F60A7">
      <w:pPr>
        <w:rPr>
          <w:sz w:val="22"/>
          <w:szCs w:val="22"/>
        </w:rPr>
      </w:pPr>
      <w:r w:rsidRPr="001B3FD9">
        <w:rPr>
          <w:sz w:val="22"/>
          <w:szCs w:val="22"/>
        </w:rPr>
        <w:t xml:space="preserve">smlouvu o </w:t>
      </w:r>
      <w:r>
        <w:rPr>
          <w:sz w:val="22"/>
          <w:szCs w:val="22"/>
        </w:rPr>
        <w:t>poskytování konzultačních služeb</w:t>
      </w:r>
      <w:r w:rsidRPr="001B3FD9">
        <w:rPr>
          <w:sz w:val="22"/>
          <w:szCs w:val="22"/>
        </w:rPr>
        <w:t xml:space="preserve"> (dále jen smlouvu)</w:t>
      </w:r>
    </w:p>
    <w:p w14:paraId="72CDE688" w14:textId="77777777" w:rsidR="002F60A7" w:rsidRPr="001B3FD9" w:rsidRDefault="002F60A7" w:rsidP="002F60A7">
      <w:pPr>
        <w:rPr>
          <w:sz w:val="22"/>
          <w:szCs w:val="22"/>
        </w:rPr>
      </w:pPr>
    </w:p>
    <w:p w14:paraId="6011D575" w14:textId="77777777" w:rsidR="002F60A7" w:rsidRPr="001B3FD9" w:rsidRDefault="002F60A7" w:rsidP="002F60A7">
      <w:pPr>
        <w:rPr>
          <w:sz w:val="22"/>
          <w:szCs w:val="22"/>
        </w:rPr>
      </w:pPr>
    </w:p>
    <w:p w14:paraId="2736D2A1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Čl. I</w:t>
      </w:r>
    </w:p>
    <w:p w14:paraId="7D3B3E41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Předmět smlouvy</w:t>
      </w:r>
    </w:p>
    <w:p w14:paraId="64D046A9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2533B5C3" w14:textId="77777777" w:rsidR="005E0D96" w:rsidRDefault="0082678E" w:rsidP="007542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sz w:val="22"/>
          <w:szCs w:val="22"/>
        </w:rPr>
        <w:tab/>
      </w:r>
      <w:r w:rsidR="00E14247">
        <w:rPr>
          <w:sz w:val="22"/>
          <w:szCs w:val="22"/>
        </w:rPr>
        <w:t>Poskytovatel služby</w:t>
      </w:r>
      <w:r w:rsidR="002F60A7" w:rsidRPr="001B3FD9">
        <w:rPr>
          <w:sz w:val="22"/>
          <w:szCs w:val="22"/>
        </w:rPr>
        <w:t xml:space="preserve"> se touto smlouvou zavazuje </w:t>
      </w:r>
      <w:r w:rsidR="00287618">
        <w:rPr>
          <w:sz w:val="22"/>
          <w:szCs w:val="22"/>
        </w:rPr>
        <w:t>poskytnout zadav</w:t>
      </w:r>
      <w:r w:rsidR="00E14247">
        <w:rPr>
          <w:sz w:val="22"/>
          <w:szCs w:val="22"/>
        </w:rPr>
        <w:t>a</w:t>
      </w:r>
      <w:r w:rsidR="00287618">
        <w:rPr>
          <w:sz w:val="22"/>
          <w:szCs w:val="22"/>
        </w:rPr>
        <w:t>teli odborné</w:t>
      </w:r>
      <w:r w:rsidR="00DB7254">
        <w:rPr>
          <w:sz w:val="22"/>
          <w:szCs w:val="22"/>
        </w:rPr>
        <w:t xml:space="preserve"> konzultační a poradenské </w:t>
      </w:r>
      <w:r w:rsidR="00287618">
        <w:rPr>
          <w:sz w:val="22"/>
          <w:szCs w:val="22"/>
        </w:rPr>
        <w:t xml:space="preserve">služby </w:t>
      </w:r>
      <w:r w:rsidR="00DB7254">
        <w:rPr>
          <w:sz w:val="22"/>
          <w:szCs w:val="22"/>
        </w:rPr>
        <w:t>pro projekt</w:t>
      </w:r>
      <w:r w:rsidR="005E0D96">
        <w:rPr>
          <w:sz w:val="22"/>
          <w:szCs w:val="22"/>
        </w:rPr>
        <w:t xml:space="preserve">y: </w:t>
      </w:r>
    </w:p>
    <w:p w14:paraId="4BD0B0B0" w14:textId="77777777" w:rsidR="005E0D96" w:rsidRDefault="005E0D96" w:rsidP="007542BC">
      <w:pPr>
        <w:jc w:val="both"/>
        <w:rPr>
          <w:sz w:val="22"/>
          <w:szCs w:val="22"/>
        </w:rPr>
      </w:pPr>
    </w:p>
    <w:p w14:paraId="20172848" w14:textId="42E22E75" w:rsidR="005E0D96" w:rsidRPr="00613DEF" w:rsidRDefault="005E0D96" w:rsidP="004C4F1B">
      <w:pPr>
        <w:numPr>
          <w:ilvl w:val="0"/>
          <w:numId w:val="12"/>
        </w:numPr>
        <w:jc w:val="both"/>
        <w:rPr>
          <w:sz w:val="22"/>
          <w:szCs w:val="22"/>
        </w:rPr>
      </w:pPr>
      <w:r w:rsidRPr="00613DEF">
        <w:rPr>
          <w:sz w:val="22"/>
          <w:szCs w:val="22"/>
        </w:rPr>
        <w:t>„</w:t>
      </w:r>
      <w:r w:rsidR="004C4F1B" w:rsidRPr="00613DEF">
        <w:rPr>
          <w:sz w:val="22"/>
          <w:szCs w:val="22"/>
        </w:rPr>
        <w:t>Provoz dětské skupiny Sluníčka ZZ MČ Praha 4</w:t>
      </w:r>
      <w:r w:rsidR="00DB7254" w:rsidRPr="00613DEF">
        <w:rPr>
          <w:sz w:val="22"/>
          <w:szCs w:val="22"/>
        </w:rPr>
        <w:t>“</w:t>
      </w:r>
      <w:r w:rsidRPr="00613DEF">
        <w:rPr>
          <w:sz w:val="22"/>
          <w:szCs w:val="22"/>
        </w:rPr>
        <w:t xml:space="preserve"> (reg. číslo</w:t>
      </w:r>
      <w:r w:rsidR="004C4F1B" w:rsidRPr="00613DEF">
        <w:rPr>
          <w:sz w:val="22"/>
          <w:szCs w:val="22"/>
        </w:rPr>
        <w:t xml:space="preserve"> CZ.07.4.51/0.0/0.0/16_038/0000598</w:t>
      </w:r>
      <w:r w:rsidRPr="00613DEF">
        <w:rPr>
          <w:sz w:val="22"/>
          <w:szCs w:val="22"/>
        </w:rPr>
        <w:t xml:space="preserve">); </w:t>
      </w:r>
    </w:p>
    <w:p w14:paraId="33710B8D" w14:textId="548221B9" w:rsidR="005E0D96" w:rsidRPr="00613DEF" w:rsidRDefault="005E0D96" w:rsidP="00613DEF">
      <w:pPr>
        <w:numPr>
          <w:ilvl w:val="0"/>
          <w:numId w:val="12"/>
        </w:numPr>
        <w:jc w:val="both"/>
        <w:rPr>
          <w:sz w:val="22"/>
          <w:szCs w:val="22"/>
        </w:rPr>
      </w:pPr>
      <w:r w:rsidRPr="00613DEF">
        <w:rPr>
          <w:sz w:val="22"/>
          <w:szCs w:val="22"/>
        </w:rPr>
        <w:t>„</w:t>
      </w:r>
      <w:r w:rsidR="00613DEF" w:rsidRPr="00613DEF">
        <w:rPr>
          <w:sz w:val="22"/>
          <w:szCs w:val="22"/>
        </w:rPr>
        <w:t>Provoz dětské skupiny Berušky ZZ MČ Praha 4</w:t>
      </w:r>
      <w:r w:rsidRPr="00613DEF">
        <w:rPr>
          <w:sz w:val="22"/>
          <w:szCs w:val="22"/>
        </w:rPr>
        <w:t>“ (reg. číslo</w:t>
      </w:r>
      <w:r w:rsidR="00613DEF" w:rsidRPr="00613DEF">
        <w:rPr>
          <w:sz w:val="22"/>
          <w:szCs w:val="22"/>
        </w:rPr>
        <w:t xml:space="preserve"> CZ.07.4.51/0.0/0.0/16_038/0000601</w:t>
      </w:r>
      <w:r w:rsidRPr="00613DEF">
        <w:rPr>
          <w:sz w:val="22"/>
          <w:szCs w:val="22"/>
        </w:rPr>
        <w:t xml:space="preserve">); </w:t>
      </w:r>
    </w:p>
    <w:p w14:paraId="12D4FF4F" w14:textId="371D7A3C" w:rsidR="005E0D96" w:rsidRPr="00613DEF" w:rsidRDefault="005E0D96" w:rsidP="00613DEF">
      <w:pPr>
        <w:numPr>
          <w:ilvl w:val="0"/>
          <w:numId w:val="12"/>
        </w:numPr>
        <w:jc w:val="both"/>
        <w:rPr>
          <w:sz w:val="22"/>
          <w:szCs w:val="22"/>
        </w:rPr>
      </w:pPr>
      <w:r w:rsidRPr="00613DEF">
        <w:rPr>
          <w:sz w:val="22"/>
          <w:szCs w:val="22"/>
        </w:rPr>
        <w:t>„</w:t>
      </w:r>
      <w:r w:rsidR="00613DEF" w:rsidRPr="00613DEF">
        <w:rPr>
          <w:sz w:val="22"/>
          <w:szCs w:val="22"/>
        </w:rPr>
        <w:t>Provoz dětské skupiny Koťátka ZZ MČ Praha 4</w:t>
      </w:r>
      <w:r w:rsidRPr="00613DEF">
        <w:rPr>
          <w:sz w:val="22"/>
          <w:szCs w:val="22"/>
        </w:rPr>
        <w:t>“ (reg. číslo</w:t>
      </w:r>
      <w:r w:rsidR="00613DEF" w:rsidRPr="00613DEF">
        <w:rPr>
          <w:sz w:val="22"/>
          <w:szCs w:val="22"/>
        </w:rPr>
        <w:t xml:space="preserve"> CZ.07.4.51/0.0/0.0/16_038/0000602</w:t>
      </w:r>
      <w:r w:rsidRPr="00613DEF">
        <w:rPr>
          <w:sz w:val="22"/>
          <w:szCs w:val="22"/>
        </w:rPr>
        <w:t xml:space="preserve">); </w:t>
      </w:r>
    </w:p>
    <w:p w14:paraId="1053406F" w14:textId="20E50454" w:rsidR="005E0D96" w:rsidRPr="00613DEF" w:rsidRDefault="005E0D96" w:rsidP="00613DEF">
      <w:pPr>
        <w:numPr>
          <w:ilvl w:val="0"/>
          <w:numId w:val="12"/>
        </w:numPr>
        <w:jc w:val="both"/>
        <w:rPr>
          <w:sz w:val="22"/>
          <w:szCs w:val="22"/>
        </w:rPr>
      </w:pPr>
      <w:r w:rsidRPr="00613DEF">
        <w:rPr>
          <w:sz w:val="22"/>
          <w:szCs w:val="22"/>
        </w:rPr>
        <w:t>„</w:t>
      </w:r>
      <w:r w:rsidR="00613DEF" w:rsidRPr="00613DEF">
        <w:rPr>
          <w:sz w:val="22"/>
          <w:szCs w:val="22"/>
        </w:rPr>
        <w:t>Provoz dětské skupiny Krtečci ZZ MČ Praha 4</w:t>
      </w:r>
      <w:r w:rsidRPr="00613DEF">
        <w:rPr>
          <w:sz w:val="22"/>
          <w:szCs w:val="22"/>
        </w:rPr>
        <w:t>“ (reg. číslo</w:t>
      </w:r>
      <w:r w:rsidR="00613DEF" w:rsidRPr="00613DEF">
        <w:rPr>
          <w:sz w:val="22"/>
          <w:szCs w:val="22"/>
        </w:rPr>
        <w:t xml:space="preserve"> CZ.07.4.51/0.0/0.0/16_038/0000600</w:t>
      </w:r>
      <w:r w:rsidRPr="00613DEF">
        <w:rPr>
          <w:sz w:val="22"/>
          <w:szCs w:val="22"/>
        </w:rPr>
        <w:t xml:space="preserve">); </w:t>
      </w:r>
    </w:p>
    <w:p w14:paraId="64DBA7C8" w14:textId="1005C1FE" w:rsidR="005E0D96" w:rsidRPr="00613DEF" w:rsidRDefault="005E0D96" w:rsidP="00613DEF">
      <w:pPr>
        <w:numPr>
          <w:ilvl w:val="0"/>
          <w:numId w:val="12"/>
        </w:numPr>
        <w:jc w:val="both"/>
        <w:rPr>
          <w:sz w:val="22"/>
          <w:szCs w:val="22"/>
        </w:rPr>
      </w:pPr>
      <w:r w:rsidRPr="00613DEF">
        <w:rPr>
          <w:sz w:val="22"/>
          <w:szCs w:val="22"/>
        </w:rPr>
        <w:t>„</w:t>
      </w:r>
      <w:r w:rsidR="00613DEF" w:rsidRPr="00613DEF">
        <w:rPr>
          <w:sz w:val="22"/>
          <w:szCs w:val="22"/>
        </w:rPr>
        <w:t>Provoz dětské skupiny Myšky ZZ MČ Praha 4</w:t>
      </w:r>
      <w:r w:rsidRPr="00613DEF">
        <w:rPr>
          <w:sz w:val="22"/>
          <w:szCs w:val="22"/>
        </w:rPr>
        <w:t>“ (reg. číslo</w:t>
      </w:r>
      <w:r w:rsidR="00613DEF" w:rsidRPr="00613DEF">
        <w:rPr>
          <w:sz w:val="22"/>
          <w:szCs w:val="22"/>
        </w:rPr>
        <w:t xml:space="preserve"> CZ.07.4.51/0.0/0.0/16_038/0000599</w:t>
      </w:r>
      <w:r w:rsidRPr="00613DEF">
        <w:rPr>
          <w:sz w:val="22"/>
          <w:szCs w:val="22"/>
        </w:rPr>
        <w:t xml:space="preserve">); </w:t>
      </w:r>
    </w:p>
    <w:p w14:paraId="59C08C1B" w14:textId="24B4D082" w:rsidR="005E0D96" w:rsidRDefault="005E0D96" w:rsidP="00613DEF">
      <w:pPr>
        <w:numPr>
          <w:ilvl w:val="0"/>
          <w:numId w:val="12"/>
        </w:numPr>
        <w:jc w:val="both"/>
        <w:rPr>
          <w:sz w:val="22"/>
          <w:szCs w:val="22"/>
        </w:rPr>
      </w:pPr>
      <w:r w:rsidRPr="00613DEF">
        <w:rPr>
          <w:sz w:val="22"/>
          <w:szCs w:val="22"/>
        </w:rPr>
        <w:t>„</w:t>
      </w:r>
      <w:r w:rsidR="00613DEF" w:rsidRPr="00613DEF">
        <w:rPr>
          <w:sz w:val="22"/>
          <w:szCs w:val="22"/>
        </w:rPr>
        <w:t>Provoz dětské skupiny Štěňátka ZZ MČ Praha 4</w:t>
      </w:r>
      <w:r w:rsidRPr="00613DEF">
        <w:rPr>
          <w:sz w:val="22"/>
          <w:szCs w:val="22"/>
        </w:rPr>
        <w:t>“ (reg. číslo</w:t>
      </w:r>
      <w:r w:rsidR="00613DEF" w:rsidRPr="00613DEF">
        <w:rPr>
          <w:sz w:val="22"/>
          <w:szCs w:val="22"/>
        </w:rPr>
        <w:t xml:space="preserve"> CZ.07.4.51/0.0/0.0/16_038/0000597</w:t>
      </w:r>
      <w:r w:rsidRPr="00613DEF">
        <w:rPr>
          <w:sz w:val="22"/>
          <w:szCs w:val="22"/>
        </w:rPr>
        <w:t xml:space="preserve">); </w:t>
      </w:r>
    </w:p>
    <w:p w14:paraId="47AFE285" w14:textId="7A98A2C6" w:rsidR="00613DEF" w:rsidRDefault="00613DEF" w:rsidP="00613DEF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„</w:t>
      </w:r>
      <w:r w:rsidRPr="00613DEF">
        <w:rPr>
          <w:sz w:val="22"/>
          <w:szCs w:val="22"/>
        </w:rPr>
        <w:t>Provoz dětské skupiny Žabičky ZZ MČ Praha 4“ (reg. číslo</w:t>
      </w:r>
      <w:r>
        <w:rPr>
          <w:sz w:val="22"/>
          <w:szCs w:val="22"/>
        </w:rPr>
        <w:t xml:space="preserve"> </w:t>
      </w:r>
      <w:r w:rsidRPr="00613DEF">
        <w:rPr>
          <w:sz w:val="22"/>
          <w:szCs w:val="22"/>
        </w:rPr>
        <w:t>CZ.07.4.51/0.0/0.0/16_038/0000596);</w:t>
      </w:r>
    </w:p>
    <w:p w14:paraId="4D5B8E08" w14:textId="77777777" w:rsidR="00613DEF" w:rsidRPr="00613DEF" w:rsidRDefault="00613DEF" w:rsidP="00613DEF">
      <w:pPr>
        <w:ind w:left="720"/>
        <w:jc w:val="both"/>
        <w:rPr>
          <w:sz w:val="22"/>
          <w:szCs w:val="22"/>
        </w:rPr>
      </w:pPr>
    </w:p>
    <w:p w14:paraId="4ACBC997" w14:textId="3DAC082E" w:rsidR="001922D5" w:rsidRDefault="00DB7254" w:rsidP="007542BC">
      <w:pPr>
        <w:jc w:val="both"/>
        <w:rPr>
          <w:sz w:val="22"/>
          <w:szCs w:val="22"/>
        </w:rPr>
      </w:pPr>
      <w:r>
        <w:rPr>
          <w:sz w:val="22"/>
          <w:szCs w:val="22"/>
        </w:rPr>
        <w:t>financ</w:t>
      </w:r>
      <w:r w:rsidR="005E0D96">
        <w:rPr>
          <w:sz w:val="22"/>
          <w:szCs w:val="22"/>
        </w:rPr>
        <w:t>ované</w:t>
      </w:r>
      <w:r>
        <w:rPr>
          <w:sz w:val="22"/>
          <w:szCs w:val="22"/>
        </w:rPr>
        <w:t xml:space="preserve"> z Operační</w:t>
      </w:r>
      <w:r w:rsidR="00756503">
        <w:rPr>
          <w:sz w:val="22"/>
          <w:szCs w:val="22"/>
        </w:rPr>
        <w:t>ho programu Praha – Pól růstu</w:t>
      </w:r>
      <w:r w:rsidR="00613DEF">
        <w:rPr>
          <w:sz w:val="22"/>
          <w:szCs w:val="22"/>
        </w:rPr>
        <w:t xml:space="preserve"> (výzva č. 22</w:t>
      </w:r>
      <w:r w:rsidR="00F91053">
        <w:rPr>
          <w:sz w:val="22"/>
          <w:szCs w:val="22"/>
        </w:rPr>
        <w:t>)</w:t>
      </w:r>
      <w:r w:rsidR="00756503">
        <w:rPr>
          <w:sz w:val="22"/>
          <w:szCs w:val="22"/>
        </w:rPr>
        <w:t xml:space="preserve"> </w:t>
      </w:r>
      <w:r w:rsidR="001922D5" w:rsidRPr="001922D5">
        <w:rPr>
          <w:sz w:val="22"/>
          <w:szCs w:val="22"/>
        </w:rPr>
        <w:t>dle platných právních předpisů ČR a EU a pravidel vydávaných řídícím orgánem</w:t>
      </w:r>
      <w:r w:rsidR="00D65713" w:rsidRPr="00777234">
        <w:rPr>
          <w:sz w:val="22"/>
          <w:szCs w:val="22"/>
        </w:rPr>
        <w:t>:</w:t>
      </w:r>
    </w:p>
    <w:p w14:paraId="07018146" w14:textId="77777777" w:rsidR="0082678E" w:rsidRDefault="0082678E" w:rsidP="00F04A6C">
      <w:pPr>
        <w:rPr>
          <w:sz w:val="22"/>
          <w:szCs w:val="22"/>
        </w:rPr>
      </w:pPr>
    </w:p>
    <w:p w14:paraId="5FC8FE9E" w14:textId="77777777" w:rsidR="00F91053" w:rsidRDefault="0082678E" w:rsidP="00F04A6C">
      <w:pPr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>
        <w:rPr>
          <w:sz w:val="22"/>
          <w:szCs w:val="22"/>
        </w:rPr>
        <w:tab/>
      </w:r>
      <w:r w:rsidR="00F04A6C">
        <w:rPr>
          <w:sz w:val="22"/>
          <w:szCs w:val="22"/>
        </w:rPr>
        <w:t>Činnost bude vykonávána v těchto oblastech:</w:t>
      </w:r>
    </w:p>
    <w:p w14:paraId="3CDCE956" w14:textId="77777777" w:rsidR="00F91053" w:rsidRDefault="00F91053" w:rsidP="00F04A6C">
      <w:pPr>
        <w:rPr>
          <w:sz w:val="22"/>
          <w:szCs w:val="22"/>
        </w:rPr>
      </w:pPr>
    </w:p>
    <w:p w14:paraId="01F05E57" w14:textId="77777777" w:rsidR="00F91053" w:rsidRDefault="00F91053" w:rsidP="00F04A6C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7"/>
        <w:gridCol w:w="2145"/>
      </w:tblGrid>
      <w:tr w:rsidR="00F91053" w:rsidRPr="002071A8" w14:paraId="5AE6FAE0" w14:textId="77777777" w:rsidTr="002071A8">
        <w:tc>
          <w:tcPr>
            <w:tcW w:w="6946" w:type="dxa"/>
            <w:shd w:val="clear" w:color="auto" w:fill="auto"/>
          </w:tcPr>
          <w:p w14:paraId="7D5FD7C3" w14:textId="77777777" w:rsidR="00F91053" w:rsidRPr="002071A8" w:rsidRDefault="00F91053" w:rsidP="002071A8">
            <w:pPr>
              <w:jc w:val="center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Popis činnosti</w:t>
            </w:r>
          </w:p>
        </w:tc>
        <w:tc>
          <w:tcPr>
            <w:tcW w:w="2156" w:type="dxa"/>
            <w:shd w:val="clear" w:color="auto" w:fill="auto"/>
          </w:tcPr>
          <w:p w14:paraId="60E561D4" w14:textId="77777777" w:rsidR="00F91053" w:rsidRPr="002071A8" w:rsidRDefault="00F91053" w:rsidP="002071A8">
            <w:pPr>
              <w:jc w:val="center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Objem práce v hodinách/měsíc</w:t>
            </w:r>
          </w:p>
        </w:tc>
      </w:tr>
      <w:tr w:rsidR="00F91053" w:rsidRPr="002071A8" w14:paraId="623F3441" w14:textId="77777777" w:rsidTr="002071A8">
        <w:tc>
          <w:tcPr>
            <w:tcW w:w="6946" w:type="dxa"/>
            <w:shd w:val="clear" w:color="auto" w:fill="auto"/>
          </w:tcPr>
          <w:p w14:paraId="4AAC198F" w14:textId="63C2B0E3" w:rsidR="00F91053" w:rsidRPr="002071A8" w:rsidRDefault="0082678E" w:rsidP="00061B9F">
            <w:pPr>
              <w:jc w:val="both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A) </w:t>
            </w:r>
            <w:r w:rsidR="00061B9F" w:rsidRPr="00061B9F">
              <w:rPr>
                <w:sz w:val="22"/>
                <w:szCs w:val="22"/>
              </w:rPr>
              <w:t>Monitoring řádného plnění stanovených indikátorů projektu: úzká spolupráce a komunikace s vedoucí dětských skupin ohledně elektronické evidence dětí a kvalifikovaných pečujících osob prostřednictvím elektronického docházkového systému, hlídání procenta naplněnosti jednotlivých skupin (i s ohledem na letní měsíce s menším nebo žádným provozem)</w:t>
            </w:r>
          </w:p>
        </w:tc>
        <w:tc>
          <w:tcPr>
            <w:tcW w:w="2156" w:type="dxa"/>
            <w:shd w:val="clear" w:color="auto" w:fill="auto"/>
          </w:tcPr>
          <w:p w14:paraId="475D52D3" w14:textId="5D1D8F4D" w:rsidR="00F91053" w:rsidRPr="002071A8" w:rsidRDefault="00BA7591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91053" w:rsidRPr="002071A8" w14:paraId="3D1A7175" w14:textId="77777777" w:rsidTr="002071A8">
        <w:tc>
          <w:tcPr>
            <w:tcW w:w="6946" w:type="dxa"/>
            <w:shd w:val="clear" w:color="auto" w:fill="auto"/>
          </w:tcPr>
          <w:p w14:paraId="2DC48605" w14:textId="2D13A0F0" w:rsidR="00F91053" w:rsidRPr="002071A8" w:rsidRDefault="0082678E" w:rsidP="00F91053">
            <w:pPr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B) </w:t>
            </w:r>
            <w:r w:rsidR="00061B9F" w:rsidRPr="00061B9F">
              <w:rPr>
                <w:sz w:val="22"/>
                <w:szCs w:val="22"/>
              </w:rPr>
              <w:t>Kontrola evidence/uchovávání záznamů o docházce v elektronickém docházkovém systému po celou dobu realizace projektů</w:t>
            </w:r>
          </w:p>
          <w:p w14:paraId="67563093" w14:textId="77777777" w:rsidR="00F91053" w:rsidRPr="002071A8" w:rsidRDefault="00F91053" w:rsidP="00F04A6C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70927188" w14:textId="6D9DFAA3" w:rsidR="00F91053" w:rsidRPr="002071A8" w:rsidRDefault="00BA7591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91053" w:rsidRPr="002071A8" w14:paraId="6615A848" w14:textId="77777777" w:rsidTr="002071A8">
        <w:tc>
          <w:tcPr>
            <w:tcW w:w="6946" w:type="dxa"/>
            <w:shd w:val="clear" w:color="auto" w:fill="auto"/>
          </w:tcPr>
          <w:p w14:paraId="3A7F6381" w14:textId="77777777" w:rsidR="00F91053" w:rsidRPr="002071A8" w:rsidRDefault="0082678E" w:rsidP="00F91053">
            <w:pPr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C) </w:t>
            </w:r>
            <w:r w:rsidR="00F91053" w:rsidRPr="002071A8">
              <w:rPr>
                <w:sz w:val="22"/>
                <w:szCs w:val="22"/>
              </w:rPr>
              <w:t>E-mailové, telefonické, osobní schůzky (na základě dohody) se zástupci ZZ MČ Praha 4</w:t>
            </w:r>
            <w:r w:rsidRPr="002071A8">
              <w:rPr>
                <w:sz w:val="22"/>
                <w:szCs w:val="22"/>
              </w:rPr>
              <w:t xml:space="preserve"> ohledně řízení projektů</w:t>
            </w:r>
          </w:p>
          <w:p w14:paraId="44192913" w14:textId="77777777" w:rsidR="00F91053" w:rsidRPr="002071A8" w:rsidRDefault="00F91053" w:rsidP="00F04A6C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1449963F" w14:textId="13D0B8DF" w:rsidR="00F91053" w:rsidRPr="002071A8" w:rsidRDefault="00BA7591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1053" w:rsidRPr="002071A8" w14:paraId="6EA5CF6F" w14:textId="77777777" w:rsidTr="002071A8">
        <w:tc>
          <w:tcPr>
            <w:tcW w:w="6946" w:type="dxa"/>
            <w:shd w:val="clear" w:color="auto" w:fill="auto"/>
          </w:tcPr>
          <w:p w14:paraId="67E5B13D" w14:textId="072E5905" w:rsidR="00F91053" w:rsidRPr="002071A8" w:rsidRDefault="0082678E" w:rsidP="00061B9F">
            <w:pPr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D) </w:t>
            </w:r>
            <w:r w:rsidR="00061B9F" w:rsidRPr="00061B9F">
              <w:rPr>
                <w:sz w:val="22"/>
                <w:szCs w:val="22"/>
              </w:rPr>
              <w:t xml:space="preserve">Koordinace projektového týmu pro dosažení stanovených cílů projektů: </w:t>
            </w:r>
            <w:r w:rsidR="00061B9F">
              <w:rPr>
                <w:sz w:val="22"/>
                <w:szCs w:val="22"/>
              </w:rPr>
              <w:t xml:space="preserve">v případě potřeby </w:t>
            </w:r>
            <w:r w:rsidR="00061B9F" w:rsidRPr="00061B9F">
              <w:rPr>
                <w:sz w:val="22"/>
                <w:szCs w:val="22"/>
              </w:rPr>
              <w:t>osobní, telefonická a e-mailová komunikace s členy projektového týmu</w:t>
            </w:r>
            <w:r w:rsidR="00061B9F">
              <w:rPr>
                <w:sz w:val="22"/>
                <w:szCs w:val="22"/>
              </w:rPr>
              <w:t xml:space="preserve"> a statutárního zástupce. </w:t>
            </w:r>
            <w:r w:rsidR="00061B9F" w:rsidRPr="00061B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</w:tcPr>
          <w:p w14:paraId="71CD5E41" w14:textId="32F7EA6C" w:rsidR="00F91053" w:rsidRPr="002071A8" w:rsidRDefault="00BA7591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1053" w:rsidRPr="002071A8" w14:paraId="17DD094B" w14:textId="77777777" w:rsidTr="002071A8">
        <w:tc>
          <w:tcPr>
            <w:tcW w:w="6946" w:type="dxa"/>
            <w:shd w:val="clear" w:color="auto" w:fill="auto"/>
          </w:tcPr>
          <w:p w14:paraId="6A13BDD9" w14:textId="1AB4ED38" w:rsidR="00F91053" w:rsidRPr="002071A8" w:rsidRDefault="0082678E" w:rsidP="00061B9F">
            <w:pPr>
              <w:jc w:val="both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E) </w:t>
            </w:r>
            <w:r w:rsidR="00061B9F" w:rsidRPr="00061B9F">
              <w:rPr>
                <w:sz w:val="22"/>
                <w:szCs w:val="22"/>
              </w:rPr>
              <w:t>Kontrola a asistence při vyplňování a archivování monitorovacích listů podpořených osob - zákonných zástupců dětí v dětských skupinách prostřednictvím systému IS ESF14+</w:t>
            </w:r>
          </w:p>
        </w:tc>
        <w:tc>
          <w:tcPr>
            <w:tcW w:w="2156" w:type="dxa"/>
            <w:shd w:val="clear" w:color="auto" w:fill="auto"/>
          </w:tcPr>
          <w:p w14:paraId="126716A9" w14:textId="68EADF29" w:rsidR="00F91053" w:rsidRPr="002071A8" w:rsidRDefault="00BA7591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2678E" w:rsidRPr="002071A8" w14:paraId="33B007EB" w14:textId="77777777" w:rsidTr="002071A8">
        <w:tc>
          <w:tcPr>
            <w:tcW w:w="6946" w:type="dxa"/>
            <w:shd w:val="clear" w:color="auto" w:fill="auto"/>
          </w:tcPr>
          <w:p w14:paraId="15BA490E" w14:textId="77777777" w:rsidR="0082678E" w:rsidRPr="002071A8" w:rsidRDefault="0082678E" w:rsidP="00F04A6C">
            <w:pPr>
              <w:rPr>
                <w:sz w:val="22"/>
                <w:szCs w:val="22"/>
              </w:rPr>
            </w:pPr>
          </w:p>
        </w:tc>
        <w:tc>
          <w:tcPr>
            <w:tcW w:w="2156" w:type="dxa"/>
            <w:shd w:val="clear" w:color="auto" w:fill="auto"/>
          </w:tcPr>
          <w:p w14:paraId="26916A84" w14:textId="1F619CC9" w:rsidR="0082678E" w:rsidRPr="002071A8" w:rsidRDefault="00834C03" w:rsidP="00F0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Celkem/měsíc: 15</w:t>
            </w:r>
            <w:r w:rsidR="0082678E" w:rsidRPr="002071A8">
              <w:rPr>
                <w:sz w:val="22"/>
                <w:szCs w:val="22"/>
              </w:rPr>
              <w:t xml:space="preserve"> hodin</w:t>
            </w:r>
            <w:r w:rsidR="00061B9F">
              <w:rPr>
                <w:sz w:val="22"/>
                <w:szCs w:val="22"/>
              </w:rPr>
              <w:t xml:space="preserve"> (7 dětských skupin)</w:t>
            </w:r>
          </w:p>
        </w:tc>
      </w:tr>
    </w:tbl>
    <w:p w14:paraId="032CA488" w14:textId="77777777" w:rsidR="002C5B79" w:rsidRDefault="00F04A6C" w:rsidP="00F04A6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2B0A6EF" w14:textId="77777777" w:rsidR="0014771C" w:rsidRDefault="0014771C" w:rsidP="001922D5">
      <w:pPr>
        <w:rPr>
          <w:sz w:val="22"/>
          <w:szCs w:val="22"/>
        </w:rPr>
      </w:pPr>
    </w:p>
    <w:p w14:paraId="2E00FB24" w14:textId="77777777" w:rsidR="002F60A7" w:rsidRPr="000339AE" w:rsidRDefault="00EC1759" w:rsidP="002F60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="002F60A7" w:rsidRPr="000339AE">
        <w:rPr>
          <w:b/>
          <w:sz w:val="22"/>
          <w:szCs w:val="22"/>
        </w:rPr>
        <w:t>l. II</w:t>
      </w:r>
    </w:p>
    <w:p w14:paraId="76AF5629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Termín</w:t>
      </w:r>
      <w:r>
        <w:rPr>
          <w:b/>
          <w:sz w:val="22"/>
          <w:szCs w:val="22"/>
        </w:rPr>
        <w:t>, způsob</w:t>
      </w:r>
      <w:r w:rsidRPr="000339AE">
        <w:rPr>
          <w:b/>
          <w:sz w:val="22"/>
          <w:szCs w:val="22"/>
        </w:rPr>
        <w:t xml:space="preserve"> a místo plnění</w:t>
      </w:r>
    </w:p>
    <w:p w14:paraId="3F896B0A" w14:textId="77777777" w:rsidR="002F60A7" w:rsidRPr="001B3FD9" w:rsidRDefault="002F60A7" w:rsidP="002F60A7">
      <w:pPr>
        <w:rPr>
          <w:sz w:val="22"/>
          <w:szCs w:val="22"/>
        </w:rPr>
      </w:pPr>
    </w:p>
    <w:p w14:paraId="15DC3A20" w14:textId="7551E00E" w:rsidR="00287618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1B3FD9">
        <w:rPr>
          <w:sz w:val="22"/>
          <w:szCs w:val="22"/>
        </w:rPr>
        <w:t xml:space="preserve">1.     </w:t>
      </w:r>
      <w:r w:rsidR="0082678E">
        <w:rPr>
          <w:sz w:val="22"/>
          <w:szCs w:val="22"/>
        </w:rPr>
        <w:t xml:space="preserve"> </w:t>
      </w:r>
      <w:r w:rsidR="00314D6C" w:rsidRPr="00314D6C">
        <w:rPr>
          <w:sz w:val="22"/>
          <w:szCs w:val="22"/>
        </w:rPr>
        <w:t>D</w:t>
      </w:r>
      <w:r w:rsidRPr="00314D6C">
        <w:rPr>
          <w:sz w:val="22"/>
          <w:szCs w:val="22"/>
        </w:rPr>
        <w:t xml:space="preserve">atem </w:t>
      </w:r>
      <w:r w:rsidR="00EC1759" w:rsidRPr="00314D6C">
        <w:rPr>
          <w:sz w:val="22"/>
          <w:szCs w:val="22"/>
        </w:rPr>
        <w:t xml:space="preserve">zahájení realizace je </w:t>
      </w:r>
      <w:r w:rsidR="00AE6971" w:rsidRPr="00AE6971">
        <w:rPr>
          <w:sz w:val="22"/>
          <w:szCs w:val="22"/>
        </w:rPr>
        <w:t xml:space="preserve">1. </w:t>
      </w:r>
      <w:r w:rsidR="00061B9F">
        <w:rPr>
          <w:sz w:val="22"/>
          <w:szCs w:val="22"/>
        </w:rPr>
        <w:t>3. 2018</w:t>
      </w:r>
      <w:r w:rsidRPr="00AE6971">
        <w:rPr>
          <w:sz w:val="22"/>
          <w:szCs w:val="22"/>
        </w:rPr>
        <w:t xml:space="preserve">. </w:t>
      </w:r>
      <w:r w:rsidR="00314D6C" w:rsidRPr="00AE6971">
        <w:rPr>
          <w:sz w:val="22"/>
          <w:szCs w:val="22"/>
        </w:rPr>
        <w:t>D</w:t>
      </w:r>
      <w:r w:rsidRPr="00AE6971">
        <w:rPr>
          <w:sz w:val="22"/>
          <w:szCs w:val="22"/>
        </w:rPr>
        <w:t xml:space="preserve">atem konce plnění je </w:t>
      </w:r>
      <w:r w:rsidR="00AE6971" w:rsidRPr="00AE6971">
        <w:rPr>
          <w:sz w:val="22"/>
          <w:szCs w:val="22"/>
        </w:rPr>
        <w:t>31. 12</w:t>
      </w:r>
      <w:r w:rsidR="00834C03">
        <w:rPr>
          <w:sz w:val="22"/>
          <w:szCs w:val="22"/>
        </w:rPr>
        <w:t>. 2020</w:t>
      </w:r>
      <w:r w:rsidRPr="00AE6971">
        <w:rPr>
          <w:sz w:val="22"/>
          <w:szCs w:val="22"/>
        </w:rPr>
        <w:t>.</w:t>
      </w:r>
      <w:r w:rsidRPr="00314D6C">
        <w:rPr>
          <w:sz w:val="22"/>
          <w:szCs w:val="22"/>
        </w:rPr>
        <w:t xml:space="preserve"> </w:t>
      </w:r>
    </w:p>
    <w:p w14:paraId="3CAE88C9" w14:textId="77777777" w:rsidR="000A1AE6" w:rsidRPr="001B3FD9" w:rsidRDefault="000A1AE6" w:rsidP="00314D6C">
      <w:pPr>
        <w:jc w:val="both"/>
        <w:rPr>
          <w:sz w:val="22"/>
          <w:szCs w:val="22"/>
        </w:rPr>
      </w:pPr>
    </w:p>
    <w:p w14:paraId="0EC2527A" w14:textId="77777777" w:rsidR="00D65713" w:rsidRDefault="00EC1759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82678E">
        <w:rPr>
          <w:sz w:val="22"/>
          <w:szCs w:val="22"/>
        </w:rPr>
        <w:t>.</w:t>
      </w:r>
      <w:r w:rsidR="0082678E">
        <w:rPr>
          <w:sz w:val="22"/>
          <w:szCs w:val="22"/>
        </w:rPr>
        <w:tab/>
      </w:r>
      <w:r w:rsidR="002F60A7" w:rsidRPr="007130CF">
        <w:rPr>
          <w:sz w:val="22"/>
          <w:szCs w:val="22"/>
        </w:rPr>
        <w:t xml:space="preserve">Běžná komunikace mezi zadavatelem a </w:t>
      </w:r>
      <w:r w:rsidR="00E14247">
        <w:rPr>
          <w:sz w:val="22"/>
          <w:szCs w:val="22"/>
        </w:rPr>
        <w:t>poskytova</w:t>
      </w:r>
      <w:r w:rsidR="002F60A7" w:rsidRPr="007130CF">
        <w:rPr>
          <w:sz w:val="22"/>
          <w:szCs w:val="22"/>
        </w:rPr>
        <w:t>telem</w:t>
      </w:r>
      <w:r w:rsidR="00E14247">
        <w:rPr>
          <w:sz w:val="22"/>
          <w:szCs w:val="22"/>
        </w:rPr>
        <w:t xml:space="preserve"> služby</w:t>
      </w:r>
      <w:r w:rsidR="002F60A7" w:rsidRPr="007130CF">
        <w:rPr>
          <w:sz w:val="22"/>
          <w:szCs w:val="22"/>
        </w:rPr>
        <w:t xml:space="preserve"> bude </w:t>
      </w:r>
      <w:r w:rsidR="00B82A1F">
        <w:rPr>
          <w:sz w:val="22"/>
          <w:szCs w:val="22"/>
        </w:rPr>
        <w:t xml:space="preserve">dle Čl. I </w:t>
      </w:r>
      <w:r w:rsidR="002F60A7" w:rsidRPr="007130CF">
        <w:rPr>
          <w:sz w:val="22"/>
          <w:szCs w:val="22"/>
        </w:rPr>
        <w:t>probíhat telefonicky nebo e-mailem. Konzultace</w:t>
      </w:r>
      <w:r w:rsidR="00B82A1F">
        <w:rPr>
          <w:sz w:val="22"/>
          <w:szCs w:val="22"/>
        </w:rPr>
        <w:t xml:space="preserve"> ke</w:t>
      </w:r>
      <w:r w:rsidR="002F60A7" w:rsidRPr="007130CF">
        <w:rPr>
          <w:sz w:val="22"/>
          <w:szCs w:val="22"/>
        </w:rPr>
        <w:t xml:space="preserve"> zvolení způsobu realizace, </w:t>
      </w:r>
      <w:r w:rsidR="00763BDF">
        <w:rPr>
          <w:sz w:val="22"/>
          <w:szCs w:val="22"/>
        </w:rPr>
        <w:t xml:space="preserve">konzultace </w:t>
      </w:r>
      <w:r w:rsidR="002F60A7" w:rsidRPr="007130CF">
        <w:rPr>
          <w:sz w:val="22"/>
          <w:szCs w:val="22"/>
        </w:rPr>
        <w:t>klíčov</w:t>
      </w:r>
      <w:r w:rsidR="00763BDF">
        <w:rPr>
          <w:sz w:val="22"/>
          <w:szCs w:val="22"/>
        </w:rPr>
        <w:t>ých</w:t>
      </w:r>
      <w:r w:rsidR="002F60A7" w:rsidRPr="007130CF">
        <w:rPr>
          <w:sz w:val="22"/>
          <w:szCs w:val="22"/>
        </w:rPr>
        <w:t xml:space="preserve"> rozhodnutí a </w:t>
      </w:r>
      <w:r w:rsidR="002F60A7" w:rsidRPr="00C45EE3">
        <w:rPr>
          <w:sz w:val="22"/>
          <w:szCs w:val="22"/>
        </w:rPr>
        <w:t xml:space="preserve">konzultační služby </w:t>
      </w:r>
      <w:r w:rsidR="00CE64CF" w:rsidRPr="00C45EE3">
        <w:rPr>
          <w:sz w:val="22"/>
          <w:szCs w:val="22"/>
        </w:rPr>
        <w:t>vázající se k předmětu sml</w:t>
      </w:r>
      <w:r w:rsidR="00B82A1F">
        <w:rPr>
          <w:sz w:val="22"/>
          <w:szCs w:val="22"/>
        </w:rPr>
        <w:t xml:space="preserve">ouvy dle Čl. I. </w:t>
      </w:r>
      <w:r w:rsidR="002F60A7" w:rsidRPr="00C45EE3">
        <w:rPr>
          <w:sz w:val="22"/>
          <w:szCs w:val="22"/>
        </w:rPr>
        <w:t>budou realizovány</w:t>
      </w:r>
      <w:r w:rsidR="00D54C13">
        <w:rPr>
          <w:sz w:val="22"/>
          <w:szCs w:val="22"/>
        </w:rPr>
        <w:t xml:space="preserve"> zpravidla osobně</w:t>
      </w:r>
      <w:r w:rsidR="002F60A7" w:rsidRPr="00C45EE3">
        <w:rPr>
          <w:sz w:val="22"/>
          <w:szCs w:val="22"/>
        </w:rPr>
        <w:t xml:space="preserve"> v sídle zadavatele</w:t>
      </w:r>
      <w:r w:rsidR="00C45EE3" w:rsidRPr="00C45EE3">
        <w:rPr>
          <w:sz w:val="22"/>
          <w:szCs w:val="22"/>
        </w:rPr>
        <w:t xml:space="preserve"> dle dohody.</w:t>
      </w:r>
      <w:r w:rsidR="00C45EE3">
        <w:rPr>
          <w:sz w:val="22"/>
          <w:szCs w:val="22"/>
        </w:rPr>
        <w:t xml:space="preserve"> </w:t>
      </w:r>
    </w:p>
    <w:p w14:paraId="4FE2C26C" w14:textId="77777777" w:rsidR="002F60A7" w:rsidRDefault="002F60A7" w:rsidP="00314D6C">
      <w:pPr>
        <w:jc w:val="both"/>
        <w:rPr>
          <w:sz w:val="22"/>
          <w:szCs w:val="22"/>
        </w:rPr>
      </w:pPr>
    </w:p>
    <w:p w14:paraId="49499A9A" w14:textId="50423CD4" w:rsidR="002F60A7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</w:t>
      </w:r>
      <w:r w:rsidR="00E14247">
        <w:rPr>
          <w:sz w:val="22"/>
          <w:szCs w:val="22"/>
        </w:rPr>
        <w:t>poskytova</w:t>
      </w:r>
      <w:r>
        <w:rPr>
          <w:sz w:val="22"/>
          <w:szCs w:val="22"/>
        </w:rPr>
        <w:t>tele</w:t>
      </w:r>
      <w:r w:rsidR="00E14247">
        <w:rPr>
          <w:sz w:val="22"/>
          <w:szCs w:val="22"/>
        </w:rPr>
        <w:t xml:space="preserve"> služby</w:t>
      </w:r>
      <w:r>
        <w:rPr>
          <w:sz w:val="22"/>
          <w:szCs w:val="22"/>
        </w:rPr>
        <w:t xml:space="preserve"> je: Mgr.</w:t>
      </w:r>
      <w:r w:rsidR="00450F4E">
        <w:rPr>
          <w:sz w:val="22"/>
          <w:szCs w:val="22"/>
        </w:rPr>
        <w:t xml:space="preserve"> Martin Synkule, MA, tel:</w:t>
      </w:r>
      <w:r w:rsidR="004D25C1">
        <w:rPr>
          <w:sz w:val="22"/>
          <w:szCs w:val="22"/>
        </w:rPr>
        <w:t xml:space="preserve"> XXXXX</w:t>
      </w:r>
      <w:r w:rsidR="00450F4E">
        <w:rPr>
          <w:sz w:val="22"/>
          <w:szCs w:val="22"/>
        </w:rPr>
        <w:t>,</w:t>
      </w:r>
      <w:r w:rsidR="004D25C1">
        <w:t xml:space="preserve"> email: XXXXXX</w:t>
      </w:r>
      <w:r>
        <w:rPr>
          <w:sz w:val="22"/>
          <w:szCs w:val="22"/>
        </w:rPr>
        <w:t>.</w:t>
      </w:r>
    </w:p>
    <w:p w14:paraId="27BCD8F8" w14:textId="77777777" w:rsidR="00C4267D" w:rsidRDefault="00C4267D" w:rsidP="00314D6C">
      <w:pPr>
        <w:jc w:val="both"/>
        <w:rPr>
          <w:sz w:val="22"/>
          <w:szCs w:val="22"/>
        </w:rPr>
      </w:pPr>
    </w:p>
    <w:p w14:paraId="12DC5F77" w14:textId="373FE96D" w:rsidR="00C4267D" w:rsidRPr="001B3FD9" w:rsidRDefault="00C4267D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zadavatele je: </w:t>
      </w:r>
      <w:r w:rsidRPr="00C4267D">
        <w:rPr>
          <w:sz w:val="22"/>
          <w:szCs w:val="22"/>
        </w:rPr>
        <w:t>Dana Zichová</w:t>
      </w:r>
      <w:r>
        <w:rPr>
          <w:sz w:val="22"/>
          <w:szCs w:val="22"/>
        </w:rPr>
        <w:t xml:space="preserve">, DiS., tel: </w:t>
      </w:r>
      <w:r w:rsidR="004D25C1">
        <w:rPr>
          <w:sz w:val="22"/>
          <w:szCs w:val="22"/>
        </w:rPr>
        <w:t>XXXXX</w:t>
      </w:r>
      <w:r>
        <w:rPr>
          <w:sz w:val="22"/>
          <w:szCs w:val="22"/>
        </w:rPr>
        <w:t xml:space="preserve">, </w:t>
      </w:r>
      <w:r w:rsidR="004D25C1">
        <w:rPr>
          <w:sz w:val="22"/>
          <w:szCs w:val="22"/>
        </w:rPr>
        <w:t>email: XXXXXX.</w:t>
      </w:r>
      <w:bookmarkStart w:id="0" w:name="_GoBack"/>
      <w:bookmarkEnd w:id="0"/>
    </w:p>
    <w:p w14:paraId="2B4702A4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5E3D2013" w14:textId="77777777" w:rsidR="002F60A7" w:rsidRPr="001B3FD9" w:rsidRDefault="00EC1759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2.3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  <w:t>Místem plnění předmětu</w:t>
      </w:r>
      <w:r w:rsidR="009128E6">
        <w:rPr>
          <w:sz w:val="22"/>
          <w:szCs w:val="22"/>
        </w:rPr>
        <w:t xml:space="preserve"> smlouvy</w:t>
      </w:r>
      <w:r w:rsidR="002F60A7" w:rsidRPr="001B3FD9">
        <w:rPr>
          <w:sz w:val="22"/>
          <w:szCs w:val="22"/>
        </w:rPr>
        <w:t xml:space="preserve"> je </w:t>
      </w:r>
      <w:r w:rsidR="009128E6">
        <w:rPr>
          <w:sz w:val="22"/>
          <w:szCs w:val="22"/>
        </w:rPr>
        <w:t>Praha.</w:t>
      </w:r>
      <w:r w:rsidR="009128E6" w:rsidRPr="001B3FD9">
        <w:rPr>
          <w:sz w:val="22"/>
          <w:szCs w:val="22"/>
        </w:rPr>
        <w:t xml:space="preserve"> </w:t>
      </w:r>
    </w:p>
    <w:p w14:paraId="6A045237" w14:textId="77777777" w:rsidR="002F60A7" w:rsidRPr="001B3FD9" w:rsidRDefault="002F60A7" w:rsidP="002F60A7">
      <w:pPr>
        <w:rPr>
          <w:sz w:val="22"/>
          <w:szCs w:val="22"/>
        </w:rPr>
      </w:pPr>
    </w:p>
    <w:p w14:paraId="42D2F59A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Čl. III</w:t>
      </w:r>
    </w:p>
    <w:p w14:paraId="3224E4D2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Cena a platební podmínky</w:t>
      </w:r>
    </w:p>
    <w:p w14:paraId="4C6B17E4" w14:textId="77777777" w:rsidR="002F60A7" w:rsidRPr="001B3FD9" w:rsidRDefault="002F60A7" w:rsidP="002F60A7">
      <w:pPr>
        <w:rPr>
          <w:sz w:val="22"/>
          <w:szCs w:val="22"/>
        </w:rPr>
      </w:pPr>
    </w:p>
    <w:p w14:paraId="43806A3B" w14:textId="59E500CE" w:rsidR="00E77FA6" w:rsidRDefault="002F60A7" w:rsidP="00314D6C">
      <w:pPr>
        <w:pStyle w:val="Normln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1B3FD9">
        <w:rPr>
          <w:sz w:val="22"/>
          <w:szCs w:val="22"/>
        </w:rPr>
        <w:t xml:space="preserve">1. </w:t>
      </w:r>
      <w:r w:rsidRPr="001B3FD9">
        <w:rPr>
          <w:sz w:val="22"/>
          <w:szCs w:val="22"/>
        </w:rPr>
        <w:tab/>
      </w:r>
      <w:r w:rsidR="00EC1759" w:rsidRPr="002C5B79">
        <w:rPr>
          <w:sz w:val="22"/>
          <w:szCs w:val="22"/>
        </w:rPr>
        <w:t xml:space="preserve">Smluvní strany se dohodly na úplatě jako odměně </w:t>
      </w:r>
      <w:r w:rsidR="00763BDF">
        <w:rPr>
          <w:sz w:val="22"/>
          <w:szCs w:val="22"/>
        </w:rPr>
        <w:t xml:space="preserve">náležející poskytovateli služby </w:t>
      </w:r>
      <w:r w:rsidR="00EC1759" w:rsidRPr="002C5B79">
        <w:rPr>
          <w:sz w:val="22"/>
          <w:szCs w:val="22"/>
        </w:rPr>
        <w:t>za poradenskou činnost dle</w:t>
      </w:r>
      <w:r w:rsidR="009E7DA1" w:rsidRPr="002C5B79">
        <w:rPr>
          <w:sz w:val="22"/>
          <w:szCs w:val="22"/>
        </w:rPr>
        <w:t xml:space="preserve"> Čl. 1 </w:t>
      </w:r>
      <w:r w:rsidR="000A1AE6">
        <w:rPr>
          <w:sz w:val="22"/>
          <w:szCs w:val="22"/>
        </w:rPr>
        <w:t>této smlouvy</w:t>
      </w:r>
      <w:r w:rsidR="00834C03">
        <w:rPr>
          <w:sz w:val="22"/>
          <w:szCs w:val="22"/>
        </w:rPr>
        <w:t xml:space="preserve"> v objemu 15</w:t>
      </w:r>
      <w:r w:rsidR="00A4503B">
        <w:rPr>
          <w:sz w:val="22"/>
          <w:szCs w:val="22"/>
        </w:rPr>
        <w:t xml:space="preserve"> hodin/měsíc</w:t>
      </w:r>
      <w:r w:rsidR="000A1AE6">
        <w:rPr>
          <w:sz w:val="22"/>
          <w:szCs w:val="22"/>
        </w:rPr>
        <w:t>, a to ve výši</w:t>
      </w:r>
      <w:r w:rsidR="00E77FA6">
        <w:rPr>
          <w:sz w:val="22"/>
          <w:szCs w:val="22"/>
        </w:rPr>
        <w:t xml:space="preserve">: </w:t>
      </w:r>
    </w:p>
    <w:p w14:paraId="3078428F" w14:textId="77777777" w:rsidR="00E77FA6" w:rsidRDefault="00E77FA6" w:rsidP="00314D6C">
      <w:pPr>
        <w:pStyle w:val="Normlnweb"/>
        <w:spacing w:before="0" w:after="0"/>
        <w:jc w:val="both"/>
        <w:rPr>
          <w:sz w:val="22"/>
          <w:szCs w:val="22"/>
        </w:rPr>
      </w:pPr>
    </w:p>
    <w:p w14:paraId="109E3BB9" w14:textId="77777777" w:rsidR="009128E6" w:rsidRDefault="009128E6" w:rsidP="00314D6C">
      <w:pPr>
        <w:pStyle w:val="Normlnweb"/>
        <w:spacing w:before="0" w:after="0"/>
        <w:jc w:val="both"/>
        <w:rPr>
          <w:sz w:val="22"/>
          <w:szCs w:val="22"/>
        </w:rPr>
      </w:pPr>
    </w:p>
    <w:p w14:paraId="2165DE88" w14:textId="77777777" w:rsidR="009128E6" w:rsidRDefault="009128E6" w:rsidP="00314D6C">
      <w:pPr>
        <w:pStyle w:val="Normlnweb"/>
        <w:spacing w:before="0" w:after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82678E" w:rsidRPr="002071A8" w14:paraId="535C25B9" w14:textId="77777777" w:rsidTr="002071A8">
        <w:tc>
          <w:tcPr>
            <w:tcW w:w="4605" w:type="dxa"/>
            <w:shd w:val="clear" w:color="auto" w:fill="auto"/>
          </w:tcPr>
          <w:p w14:paraId="5C16D555" w14:textId="77777777" w:rsidR="0082678E" w:rsidRPr="002071A8" w:rsidRDefault="0082678E" w:rsidP="002071A8">
            <w:pPr>
              <w:pStyle w:val="Normlnweb"/>
              <w:spacing w:before="0" w:after="0"/>
              <w:jc w:val="center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Popis činnosti:</w:t>
            </w:r>
          </w:p>
        </w:tc>
        <w:tc>
          <w:tcPr>
            <w:tcW w:w="4605" w:type="dxa"/>
            <w:shd w:val="clear" w:color="auto" w:fill="auto"/>
          </w:tcPr>
          <w:p w14:paraId="7302F41E" w14:textId="77777777" w:rsidR="0082678E" w:rsidRPr="002071A8" w:rsidRDefault="0082678E" w:rsidP="002071A8">
            <w:pPr>
              <w:pStyle w:val="Normlnweb"/>
              <w:spacing w:before="0" w:after="0"/>
              <w:jc w:val="center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Cena:</w:t>
            </w:r>
          </w:p>
        </w:tc>
      </w:tr>
      <w:tr w:rsidR="0082678E" w:rsidRPr="002071A8" w14:paraId="68D005FC" w14:textId="77777777" w:rsidTr="002071A8">
        <w:tc>
          <w:tcPr>
            <w:tcW w:w="4605" w:type="dxa"/>
            <w:shd w:val="clear" w:color="auto" w:fill="auto"/>
          </w:tcPr>
          <w:p w14:paraId="112009BE" w14:textId="77777777" w:rsidR="0082678E" w:rsidRPr="002071A8" w:rsidRDefault="0082678E" w:rsidP="002071A8">
            <w:pPr>
              <w:pStyle w:val="Normlnweb"/>
              <w:spacing w:before="0" w:after="0"/>
              <w:jc w:val="both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 xml:space="preserve">Činnosti dle čl. I, odst. 1.2. a) až e) </w:t>
            </w:r>
          </w:p>
        </w:tc>
        <w:tc>
          <w:tcPr>
            <w:tcW w:w="4605" w:type="dxa"/>
            <w:shd w:val="clear" w:color="auto" w:fill="auto"/>
          </w:tcPr>
          <w:p w14:paraId="15228835" w14:textId="77777777" w:rsidR="0082678E" w:rsidRPr="002071A8" w:rsidRDefault="009128E6" w:rsidP="002071A8">
            <w:pPr>
              <w:pStyle w:val="Normln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  <w:r w:rsidR="0082678E" w:rsidRPr="002071A8">
              <w:rPr>
                <w:sz w:val="22"/>
                <w:szCs w:val="22"/>
              </w:rPr>
              <w:t xml:space="preserve">,- Kč + DPH/hodina </w:t>
            </w:r>
          </w:p>
        </w:tc>
      </w:tr>
      <w:tr w:rsidR="0082678E" w:rsidRPr="002071A8" w14:paraId="057C6102" w14:textId="77777777" w:rsidTr="002071A8">
        <w:tc>
          <w:tcPr>
            <w:tcW w:w="4605" w:type="dxa"/>
            <w:shd w:val="clear" w:color="auto" w:fill="auto"/>
          </w:tcPr>
          <w:p w14:paraId="0F827F3F" w14:textId="77777777" w:rsidR="0082678E" w:rsidRPr="002071A8" w:rsidRDefault="0082678E" w:rsidP="002071A8">
            <w:pPr>
              <w:pStyle w:val="Normlnweb"/>
              <w:spacing w:before="0" w:after="0"/>
              <w:jc w:val="both"/>
              <w:rPr>
                <w:sz w:val="22"/>
                <w:szCs w:val="22"/>
              </w:rPr>
            </w:pPr>
            <w:r w:rsidRPr="002071A8">
              <w:rPr>
                <w:sz w:val="22"/>
                <w:szCs w:val="22"/>
              </w:rPr>
              <w:t>Veškeré další činnosti požadované nad rámec sjednaného objemu hodin</w:t>
            </w:r>
          </w:p>
        </w:tc>
        <w:tc>
          <w:tcPr>
            <w:tcW w:w="4605" w:type="dxa"/>
            <w:shd w:val="clear" w:color="auto" w:fill="auto"/>
          </w:tcPr>
          <w:p w14:paraId="1C58608A" w14:textId="77777777" w:rsidR="0082678E" w:rsidRPr="002071A8" w:rsidRDefault="009128E6" w:rsidP="002071A8">
            <w:pPr>
              <w:pStyle w:val="Normln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  <w:r w:rsidR="0082678E" w:rsidRPr="002071A8">
              <w:rPr>
                <w:sz w:val="22"/>
                <w:szCs w:val="22"/>
              </w:rPr>
              <w:t>,- Kč + DPH/hodina</w:t>
            </w:r>
          </w:p>
        </w:tc>
      </w:tr>
    </w:tbl>
    <w:p w14:paraId="0FA23929" w14:textId="77777777" w:rsidR="0082678E" w:rsidRDefault="0082678E" w:rsidP="00314D6C">
      <w:pPr>
        <w:pStyle w:val="Normlnweb"/>
        <w:spacing w:before="0" w:after="0"/>
        <w:jc w:val="both"/>
        <w:rPr>
          <w:sz w:val="22"/>
          <w:szCs w:val="22"/>
        </w:rPr>
      </w:pPr>
    </w:p>
    <w:p w14:paraId="5D778C8B" w14:textId="77777777" w:rsidR="000B3BE6" w:rsidRDefault="000B3BE6" w:rsidP="000B3BE6">
      <w:pPr>
        <w:pStyle w:val="Normlnweb"/>
        <w:spacing w:before="0" w:after="0"/>
        <w:jc w:val="both"/>
        <w:rPr>
          <w:sz w:val="22"/>
          <w:szCs w:val="22"/>
        </w:rPr>
      </w:pPr>
    </w:p>
    <w:p w14:paraId="4E57A89B" w14:textId="77777777" w:rsidR="000B3BE6" w:rsidRPr="000B3BE6" w:rsidRDefault="00A4503B" w:rsidP="000B3BE6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</w:t>
      </w:r>
      <w:r>
        <w:rPr>
          <w:sz w:val="22"/>
          <w:szCs w:val="22"/>
          <w:lang w:eastAsia="ar-SA"/>
        </w:rPr>
        <w:tab/>
      </w:r>
      <w:r w:rsidR="000B3BE6" w:rsidRPr="000B3BE6">
        <w:rPr>
          <w:sz w:val="22"/>
          <w:szCs w:val="22"/>
          <w:lang w:eastAsia="ar-SA"/>
        </w:rPr>
        <w:t>Cena může být měněna jen v případě změny zákonné sazby DPH.</w:t>
      </w:r>
    </w:p>
    <w:p w14:paraId="13EC22AB" w14:textId="77777777" w:rsidR="000B3BE6" w:rsidRDefault="000B3BE6" w:rsidP="000B3BE6">
      <w:pPr>
        <w:pStyle w:val="Normlnweb"/>
        <w:spacing w:before="0" w:after="0"/>
        <w:jc w:val="both"/>
        <w:rPr>
          <w:sz w:val="22"/>
          <w:szCs w:val="22"/>
        </w:rPr>
      </w:pPr>
    </w:p>
    <w:p w14:paraId="64FAC439" w14:textId="5A914D84" w:rsidR="002F60A7" w:rsidRPr="001B3FD9" w:rsidRDefault="00A4503B" w:rsidP="000B3BE6">
      <w:pPr>
        <w:pStyle w:val="Normln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5A697D">
        <w:rPr>
          <w:sz w:val="22"/>
          <w:szCs w:val="22"/>
        </w:rPr>
        <w:t xml:space="preserve">. </w:t>
      </w:r>
      <w:r w:rsidR="0082678E">
        <w:rPr>
          <w:sz w:val="22"/>
          <w:szCs w:val="22"/>
        </w:rPr>
        <w:tab/>
      </w:r>
      <w:r w:rsidR="002F60A7" w:rsidRPr="00FE370B">
        <w:rPr>
          <w:sz w:val="22"/>
          <w:szCs w:val="22"/>
        </w:rPr>
        <w:t xml:space="preserve">Cenu </w:t>
      </w:r>
      <w:r w:rsidR="005A697D">
        <w:rPr>
          <w:sz w:val="22"/>
          <w:szCs w:val="22"/>
        </w:rPr>
        <w:t>služeb</w:t>
      </w:r>
      <w:r w:rsidR="002F60A7" w:rsidRPr="00FE370B">
        <w:rPr>
          <w:sz w:val="22"/>
          <w:szCs w:val="22"/>
        </w:rPr>
        <w:t xml:space="preserve"> uhradí </w:t>
      </w:r>
      <w:r w:rsidR="002F60A7">
        <w:rPr>
          <w:sz w:val="22"/>
          <w:szCs w:val="22"/>
        </w:rPr>
        <w:t>zadav</w:t>
      </w:r>
      <w:r w:rsidR="002F60A7" w:rsidRPr="00FE370B">
        <w:rPr>
          <w:sz w:val="22"/>
          <w:szCs w:val="22"/>
        </w:rPr>
        <w:t>atel, na základě faktur</w:t>
      </w:r>
      <w:r w:rsidR="002F60A7">
        <w:rPr>
          <w:sz w:val="22"/>
          <w:szCs w:val="22"/>
        </w:rPr>
        <w:t>y</w:t>
      </w:r>
      <w:r w:rsidR="00097D18">
        <w:rPr>
          <w:sz w:val="22"/>
          <w:szCs w:val="22"/>
        </w:rPr>
        <w:t xml:space="preserve"> vystavovan</w:t>
      </w:r>
      <w:r w:rsidR="003C48CA">
        <w:rPr>
          <w:sz w:val="22"/>
          <w:szCs w:val="22"/>
        </w:rPr>
        <w:t>é</w:t>
      </w:r>
      <w:r w:rsidR="00097D18">
        <w:rPr>
          <w:sz w:val="22"/>
          <w:szCs w:val="22"/>
        </w:rPr>
        <w:t xml:space="preserve"> </w:t>
      </w:r>
      <w:r w:rsidR="00E14247">
        <w:rPr>
          <w:sz w:val="22"/>
          <w:szCs w:val="22"/>
        </w:rPr>
        <w:t>poskytovate</w:t>
      </w:r>
      <w:r w:rsidR="002F60A7" w:rsidRPr="00FE370B">
        <w:rPr>
          <w:sz w:val="22"/>
          <w:szCs w:val="22"/>
        </w:rPr>
        <w:t>lem</w:t>
      </w:r>
      <w:r w:rsidR="00E14247">
        <w:rPr>
          <w:sz w:val="22"/>
          <w:szCs w:val="22"/>
        </w:rPr>
        <w:t xml:space="preserve"> služby</w:t>
      </w:r>
      <w:r w:rsidR="00EC1759">
        <w:rPr>
          <w:sz w:val="22"/>
          <w:szCs w:val="22"/>
        </w:rPr>
        <w:t xml:space="preserve"> </w:t>
      </w:r>
      <w:r w:rsidR="00097D18">
        <w:rPr>
          <w:sz w:val="22"/>
          <w:szCs w:val="22"/>
        </w:rPr>
        <w:t>měsíčně</w:t>
      </w:r>
      <w:r w:rsidR="002F60A7" w:rsidRPr="00FE370B">
        <w:rPr>
          <w:sz w:val="22"/>
          <w:szCs w:val="22"/>
        </w:rPr>
        <w:t xml:space="preserve">, a to bankovním převodem na účet </w:t>
      </w:r>
      <w:r w:rsidR="00E14247">
        <w:rPr>
          <w:sz w:val="22"/>
          <w:szCs w:val="22"/>
        </w:rPr>
        <w:t>poskytova</w:t>
      </w:r>
      <w:r w:rsidR="002F60A7" w:rsidRPr="00FE370B">
        <w:rPr>
          <w:sz w:val="22"/>
          <w:szCs w:val="22"/>
        </w:rPr>
        <w:t xml:space="preserve">tele uvedený v záhlaví smlouvy. Splatnost faktury je </w:t>
      </w:r>
      <w:r w:rsidR="00EC1759">
        <w:rPr>
          <w:sz w:val="22"/>
          <w:szCs w:val="22"/>
        </w:rPr>
        <w:t>14</w:t>
      </w:r>
      <w:r w:rsidR="002F60A7" w:rsidRPr="00FE370B">
        <w:rPr>
          <w:sz w:val="22"/>
          <w:szCs w:val="22"/>
        </w:rPr>
        <w:t xml:space="preserve"> dnů od jejího doručení </w:t>
      </w:r>
      <w:r w:rsidR="002F60A7">
        <w:rPr>
          <w:sz w:val="22"/>
          <w:szCs w:val="22"/>
        </w:rPr>
        <w:t>zadav</w:t>
      </w:r>
      <w:r w:rsidR="002F60A7" w:rsidRPr="00FE370B">
        <w:rPr>
          <w:sz w:val="22"/>
          <w:szCs w:val="22"/>
        </w:rPr>
        <w:t xml:space="preserve">ateli. </w:t>
      </w:r>
      <w:r w:rsidR="000A1AE6">
        <w:rPr>
          <w:sz w:val="22"/>
          <w:szCs w:val="22"/>
        </w:rPr>
        <w:t xml:space="preserve">První faktura bude vydána </w:t>
      </w:r>
      <w:r w:rsidR="000A1AE6" w:rsidRPr="00E77FA6">
        <w:rPr>
          <w:sz w:val="22"/>
          <w:szCs w:val="22"/>
        </w:rPr>
        <w:t>k 31</w:t>
      </w:r>
      <w:r w:rsidR="00097D18" w:rsidRPr="00E77FA6">
        <w:rPr>
          <w:sz w:val="22"/>
          <w:szCs w:val="22"/>
        </w:rPr>
        <w:t>.</w:t>
      </w:r>
      <w:r w:rsidR="00620D9C" w:rsidRPr="00E77FA6">
        <w:rPr>
          <w:sz w:val="22"/>
          <w:szCs w:val="22"/>
        </w:rPr>
        <w:t xml:space="preserve"> </w:t>
      </w:r>
      <w:r w:rsidR="00983A4B">
        <w:rPr>
          <w:sz w:val="22"/>
          <w:szCs w:val="22"/>
        </w:rPr>
        <w:t>3</w:t>
      </w:r>
      <w:r w:rsidR="00097D18" w:rsidRPr="00E77FA6">
        <w:rPr>
          <w:sz w:val="22"/>
          <w:szCs w:val="22"/>
        </w:rPr>
        <w:t>.</w:t>
      </w:r>
      <w:r w:rsidR="00620D9C" w:rsidRPr="00E77FA6">
        <w:rPr>
          <w:sz w:val="22"/>
          <w:szCs w:val="22"/>
        </w:rPr>
        <w:t xml:space="preserve"> </w:t>
      </w:r>
      <w:r w:rsidR="00983A4B">
        <w:rPr>
          <w:sz w:val="22"/>
          <w:szCs w:val="22"/>
        </w:rPr>
        <w:t>2018</w:t>
      </w:r>
      <w:r w:rsidR="00097D18" w:rsidRPr="00E77FA6">
        <w:rPr>
          <w:sz w:val="22"/>
          <w:szCs w:val="22"/>
        </w:rPr>
        <w:t>.</w:t>
      </w:r>
      <w:r w:rsidR="00097D18">
        <w:rPr>
          <w:sz w:val="22"/>
          <w:szCs w:val="22"/>
        </w:rPr>
        <w:t xml:space="preserve"> </w:t>
      </w:r>
      <w:r w:rsidR="002F60A7" w:rsidRPr="00FE370B">
        <w:rPr>
          <w:sz w:val="22"/>
          <w:szCs w:val="22"/>
        </w:rPr>
        <w:t>Faktura musí splňovat náležitosti daňového dokladu.</w:t>
      </w:r>
      <w:r>
        <w:rPr>
          <w:sz w:val="22"/>
          <w:szCs w:val="22"/>
        </w:rPr>
        <w:t xml:space="preserve"> </w:t>
      </w:r>
      <w:r w:rsidR="00E77FA6">
        <w:rPr>
          <w:sz w:val="22"/>
          <w:szCs w:val="22"/>
        </w:rPr>
        <w:t xml:space="preserve">Poskytovatel služby je plátcem DPH. </w:t>
      </w:r>
    </w:p>
    <w:p w14:paraId="0346B134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4A08B9FC" w14:textId="77777777" w:rsidR="002F60A7" w:rsidRPr="001B3FD9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4503B">
        <w:rPr>
          <w:sz w:val="22"/>
          <w:szCs w:val="22"/>
        </w:rPr>
        <w:t>4</w:t>
      </w:r>
      <w:r w:rsidRPr="001B3FD9">
        <w:rPr>
          <w:sz w:val="22"/>
          <w:szCs w:val="22"/>
        </w:rPr>
        <w:t>.</w:t>
      </w:r>
      <w:r w:rsidRPr="001B3FD9">
        <w:rPr>
          <w:sz w:val="22"/>
          <w:szCs w:val="22"/>
        </w:rPr>
        <w:tab/>
        <w:t xml:space="preserve">Daňový doklad – faktura bude obsahovat veškeré náležitosti stanovené v ustanovení § 28 zákona č. 235/2004 Sb., o dani z přidané hodnoty, ve znění pozdějších předpisů. Pokud faktura neobsahuje všechny zákonem a smlouvou stanovené náležitosti, je </w:t>
      </w:r>
      <w:r>
        <w:rPr>
          <w:sz w:val="22"/>
          <w:szCs w:val="22"/>
        </w:rPr>
        <w:t>zadav</w:t>
      </w:r>
      <w:r w:rsidRPr="001B3FD9">
        <w:rPr>
          <w:sz w:val="22"/>
          <w:szCs w:val="22"/>
        </w:rPr>
        <w:t xml:space="preserve">atel oprávněn ji do data splatnosti vrátit s tím, že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 </w:t>
      </w:r>
      <w:r w:rsidR="00E14247">
        <w:rPr>
          <w:sz w:val="22"/>
          <w:szCs w:val="22"/>
        </w:rPr>
        <w:t xml:space="preserve">služby </w:t>
      </w:r>
      <w:r w:rsidRPr="001B3FD9">
        <w:rPr>
          <w:sz w:val="22"/>
          <w:szCs w:val="22"/>
        </w:rPr>
        <w:t>je poté povinen vystavit fakturu s novým termínem splatnosti. V případě</w:t>
      </w:r>
      <w:r w:rsidR="003C48CA">
        <w:rPr>
          <w:sz w:val="22"/>
          <w:szCs w:val="22"/>
        </w:rPr>
        <w:t xml:space="preserve"> oprávněného vrácení faktury zadavatelem</w:t>
      </w:r>
      <w:r w:rsidRPr="001B3FD9">
        <w:rPr>
          <w:sz w:val="22"/>
          <w:szCs w:val="22"/>
        </w:rPr>
        <w:t xml:space="preserve"> není </w:t>
      </w:r>
      <w:r>
        <w:rPr>
          <w:sz w:val="22"/>
          <w:szCs w:val="22"/>
        </w:rPr>
        <w:t>zadav</w:t>
      </w:r>
      <w:r w:rsidRPr="001B3FD9">
        <w:rPr>
          <w:sz w:val="22"/>
          <w:szCs w:val="22"/>
        </w:rPr>
        <w:t xml:space="preserve">atel </w:t>
      </w:r>
      <w:r w:rsidR="003C48CA">
        <w:rPr>
          <w:sz w:val="22"/>
          <w:szCs w:val="22"/>
        </w:rPr>
        <w:t xml:space="preserve">do doby doručení bezvadné faktury </w:t>
      </w:r>
      <w:r w:rsidRPr="001B3FD9">
        <w:rPr>
          <w:sz w:val="22"/>
          <w:szCs w:val="22"/>
        </w:rPr>
        <w:t>v prodlení s úhradou. Lhůta splatnosti počíná běžet znovu od opětovného doručení náležitě doplněného či opraveného dokladu.</w:t>
      </w:r>
    </w:p>
    <w:p w14:paraId="4BD3C4D3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1632C00D" w14:textId="77777777" w:rsidR="009128E6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4503B">
        <w:rPr>
          <w:sz w:val="22"/>
          <w:szCs w:val="22"/>
        </w:rPr>
        <w:t>5</w:t>
      </w:r>
      <w:r w:rsidRPr="001B3FD9">
        <w:rPr>
          <w:sz w:val="22"/>
          <w:szCs w:val="22"/>
        </w:rPr>
        <w:t xml:space="preserve">. </w:t>
      </w:r>
      <w:r w:rsidRPr="001B3FD9">
        <w:rPr>
          <w:sz w:val="22"/>
          <w:szCs w:val="22"/>
        </w:rPr>
        <w:tab/>
        <w:t xml:space="preserve">Smluvní strany se dohodly, že veškeré náklady </w:t>
      </w:r>
      <w:r w:rsidR="00E14247">
        <w:rPr>
          <w:sz w:val="22"/>
          <w:szCs w:val="22"/>
        </w:rPr>
        <w:t>poskytovatele služby</w:t>
      </w:r>
      <w:r w:rsidRPr="001B3FD9">
        <w:rPr>
          <w:sz w:val="22"/>
          <w:szCs w:val="22"/>
        </w:rPr>
        <w:t xml:space="preserve"> vynaložené v souvislosti </w:t>
      </w:r>
    </w:p>
    <w:p w14:paraId="33FE6DB1" w14:textId="77777777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t>s výkonem činností dle této smlouvy jsou ji</w:t>
      </w:r>
      <w:r w:rsidR="005F152B">
        <w:rPr>
          <w:sz w:val="22"/>
          <w:szCs w:val="22"/>
        </w:rPr>
        <w:t>ž zahrnuty v ceně pora</w:t>
      </w:r>
      <w:r w:rsidR="00097D18">
        <w:rPr>
          <w:sz w:val="22"/>
          <w:szCs w:val="22"/>
        </w:rPr>
        <w:t>denských služeb</w:t>
      </w:r>
      <w:r w:rsidRPr="001B3FD9">
        <w:rPr>
          <w:sz w:val="22"/>
          <w:szCs w:val="22"/>
        </w:rPr>
        <w:t xml:space="preserve">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tele </w:t>
      </w:r>
      <w:r w:rsidR="00E14247">
        <w:rPr>
          <w:sz w:val="22"/>
          <w:szCs w:val="22"/>
        </w:rPr>
        <w:t xml:space="preserve">služby </w:t>
      </w:r>
      <w:r w:rsidRPr="001B3FD9">
        <w:rPr>
          <w:sz w:val="22"/>
          <w:szCs w:val="22"/>
        </w:rPr>
        <w:t xml:space="preserve">uvedené výše v </w:t>
      </w:r>
      <w:r>
        <w:rPr>
          <w:sz w:val="22"/>
          <w:szCs w:val="22"/>
        </w:rPr>
        <w:t>Č</w:t>
      </w:r>
      <w:r w:rsidRPr="001B3FD9">
        <w:rPr>
          <w:sz w:val="22"/>
          <w:szCs w:val="22"/>
        </w:rPr>
        <w:t xml:space="preserve">lánku </w:t>
      </w:r>
      <w:r>
        <w:rPr>
          <w:sz w:val="22"/>
          <w:szCs w:val="22"/>
        </w:rPr>
        <w:t xml:space="preserve">I. této </w:t>
      </w:r>
      <w:r w:rsidRPr="001B3FD9">
        <w:rPr>
          <w:sz w:val="22"/>
          <w:szCs w:val="22"/>
        </w:rPr>
        <w:t>smlouvy, pokud se smluvní strany výslovně nedohodnou jinak.</w:t>
      </w:r>
    </w:p>
    <w:p w14:paraId="42C2F744" w14:textId="77777777" w:rsidR="00097D18" w:rsidRDefault="00097D18" w:rsidP="002F60A7">
      <w:pPr>
        <w:jc w:val="center"/>
        <w:rPr>
          <w:b/>
          <w:sz w:val="22"/>
          <w:szCs w:val="22"/>
        </w:rPr>
      </w:pPr>
    </w:p>
    <w:p w14:paraId="4C94CEFC" w14:textId="77777777" w:rsidR="002F60A7" w:rsidRDefault="002F60A7" w:rsidP="002F60A7">
      <w:pPr>
        <w:rPr>
          <w:sz w:val="22"/>
          <w:szCs w:val="22"/>
        </w:rPr>
      </w:pPr>
    </w:p>
    <w:p w14:paraId="03D566E0" w14:textId="77777777" w:rsidR="00BA4875" w:rsidRPr="001B3FD9" w:rsidRDefault="00BA4875" w:rsidP="002F60A7">
      <w:pPr>
        <w:rPr>
          <w:sz w:val="22"/>
          <w:szCs w:val="22"/>
        </w:rPr>
      </w:pPr>
    </w:p>
    <w:p w14:paraId="2CD8643C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097D18">
        <w:rPr>
          <w:b/>
          <w:sz w:val="22"/>
          <w:szCs w:val="22"/>
        </w:rPr>
        <w:t>I</w:t>
      </w:r>
      <w:r w:rsidRPr="000339AE">
        <w:rPr>
          <w:b/>
          <w:sz w:val="22"/>
          <w:szCs w:val="22"/>
        </w:rPr>
        <w:t>V</w:t>
      </w:r>
    </w:p>
    <w:p w14:paraId="048A28DE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Práva a povinnosti smluvních stran</w:t>
      </w:r>
    </w:p>
    <w:p w14:paraId="434E82AC" w14:textId="77777777" w:rsidR="002F60A7" w:rsidRDefault="002F60A7" w:rsidP="002F60A7">
      <w:pPr>
        <w:rPr>
          <w:sz w:val="22"/>
          <w:szCs w:val="22"/>
        </w:rPr>
      </w:pPr>
    </w:p>
    <w:p w14:paraId="35F7D8E7" w14:textId="77777777" w:rsidR="00097D18" w:rsidRPr="00093084" w:rsidRDefault="0011580E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="00E14247">
        <w:rPr>
          <w:sz w:val="22"/>
          <w:szCs w:val="22"/>
        </w:rPr>
        <w:t>Poskytova</w:t>
      </w:r>
      <w:r w:rsidR="00093084">
        <w:rPr>
          <w:sz w:val="22"/>
          <w:szCs w:val="22"/>
        </w:rPr>
        <w:t>tel</w:t>
      </w:r>
      <w:r w:rsidR="00097D18" w:rsidRPr="00093084">
        <w:rPr>
          <w:sz w:val="22"/>
          <w:szCs w:val="22"/>
        </w:rPr>
        <w:t xml:space="preserve"> služby je při plnění povinností vyplývajících ze smlouvy povinen postupovat samostatně, odborně a s vynaložením veškeré potřebné péče k dosažení optimálního výsledku plnění smlouvy. </w:t>
      </w:r>
      <w:r w:rsidR="00093084">
        <w:rPr>
          <w:sz w:val="22"/>
          <w:szCs w:val="22"/>
        </w:rPr>
        <w:t>Zadavatel</w:t>
      </w:r>
      <w:r w:rsidR="00097D18" w:rsidRPr="00093084">
        <w:rPr>
          <w:sz w:val="22"/>
          <w:szCs w:val="22"/>
        </w:rPr>
        <w:t xml:space="preserve"> služby je povinen řídit se při plnění smlouvy příslušnými předpisy a je rovněž vázán odůvodněnými pokyny </w:t>
      </w:r>
      <w:r w:rsidR="00E14247">
        <w:rPr>
          <w:sz w:val="22"/>
          <w:szCs w:val="22"/>
        </w:rPr>
        <w:t>z</w:t>
      </w:r>
      <w:r w:rsidR="00093084">
        <w:rPr>
          <w:sz w:val="22"/>
          <w:szCs w:val="22"/>
        </w:rPr>
        <w:t>adavatele</w:t>
      </w:r>
      <w:r w:rsidR="00097D18" w:rsidRPr="00093084">
        <w:rPr>
          <w:sz w:val="22"/>
          <w:szCs w:val="22"/>
        </w:rPr>
        <w:t>, které mu budou zadávány v průběhu plnění t</w:t>
      </w:r>
      <w:r w:rsidR="00093084">
        <w:rPr>
          <w:sz w:val="22"/>
          <w:szCs w:val="22"/>
        </w:rPr>
        <w:t xml:space="preserve">éto smlouvy. </w:t>
      </w:r>
      <w:r>
        <w:rPr>
          <w:sz w:val="22"/>
          <w:szCs w:val="22"/>
        </w:rPr>
        <w:t>Z</w:t>
      </w:r>
      <w:r w:rsidR="00093084">
        <w:rPr>
          <w:sz w:val="22"/>
          <w:szCs w:val="22"/>
        </w:rPr>
        <w:t>adavatel</w:t>
      </w:r>
      <w:r w:rsidR="00097D18" w:rsidRPr="00093084">
        <w:rPr>
          <w:sz w:val="22"/>
          <w:szCs w:val="22"/>
        </w:rPr>
        <w:t xml:space="preserve"> je povinen upozornit </w:t>
      </w:r>
      <w:r w:rsidR="00E14247">
        <w:rPr>
          <w:sz w:val="22"/>
          <w:szCs w:val="22"/>
        </w:rPr>
        <w:t>poskytovatele</w:t>
      </w:r>
      <w:r w:rsidR="00097D18" w:rsidRPr="00093084">
        <w:rPr>
          <w:sz w:val="22"/>
          <w:szCs w:val="22"/>
        </w:rPr>
        <w:t xml:space="preserve"> na případnou nevhodnou povahu těchto pokynů.  </w:t>
      </w:r>
    </w:p>
    <w:p w14:paraId="0048D649" w14:textId="77777777" w:rsidR="00093084" w:rsidRPr="00093084" w:rsidRDefault="00093084" w:rsidP="00314D6C">
      <w:pPr>
        <w:jc w:val="both"/>
        <w:rPr>
          <w:sz w:val="22"/>
          <w:szCs w:val="22"/>
        </w:rPr>
      </w:pPr>
    </w:p>
    <w:p w14:paraId="05516320" w14:textId="77777777" w:rsidR="00097D18" w:rsidRPr="00093084" w:rsidRDefault="00093084" w:rsidP="00314D6C">
      <w:pPr>
        <w:jc w:val="both"/>
        <w:rPr>
          <w:sz w:val="22"/>
          <w:szCs w:val="22"/>
        </w:rPr>
      </w:pPr>
      <w:r w:rsidRPr="00093084">
        <w:rPr>
          <w:sz w:val="22"/>
          <w:szCs w:val="22"/>
        </w:rPr>
        <w:t>4</w:t>
      </w:r>
      <w:r w:rsidR="0011580E">
        <w:rPr>
          <w:sz w:val="22"/>
          <w:szCs w:val="22"/>
        </w:rPr>
        <w:t>.2.</w:t>
      </w:r>
      <w:r w:rsidR="0011580E">
        <w:rPr>
          <w:sz w:val="22"/>
          <w:szCs w:val="22"/>
        </w:rPr>
        <w:tab/>
      </w:r>
      <w:r w:rsidR="00E14247">
        <w:rPr>
          <w:sz w:val="22"/>
          <w:szCs w:val="22"/>
        </w:rPr>
        <w:t>Poskytovatel služby</w:t>
      </w:r>
      <w:r w:rsidR="00097D18" w:rsidRPr="00093084">
        <w:rPr>
          <w:sz w:val="22"/>
          <w:szCs w:val="22"/>
        </w:rPr>
        <w:t xml:space="preserve"> je povinen zajistit pro plnění smlouvy odborně způsobilý pracovní tým v dostatečném rozsahu. </w:t>
      </w:r>
    </w:p>
    <w:p w14:paraId="1E54635F" w14:textId="77777777" w:rsidR="00093084" w:rsidRPr="00093084" w:rsidRDefault="00093084" w:rsidP="00314D6C">
      <w:pPr>
        <w:jc w:val="both"/>
        <w:rPr>
          <w:sz w:val="22"/>
          <w:szCs w:val="22"/>
        </w:rPr>
      </w:pPr>
    </w:p>
    <w:p w14:paraId="267503D3" w14:textId="77777777" w:rsidR="00097D18" w:rsidRPr="00093084" w:rsidRDefault="00093084" w:rsidP="00314D6C">
      <w:pPr>
        <w:jc w:val="both"/>
        <w:rPr>
          <w:sz w:val="22"/>
          <w:szCs w:val="22"/>
        </w:rPr>
      </w:pPr>
      <w:r w:rsidRPr="00093084">
        <w:rPr>
          <w:sz w:val="22"/>
          <w:szCs w:val="22"/>
        </w:rPr>
        <w:lastRenderedPageBreak/>
        <w:t>4</w:t>
      </w:r>
      <w:r w:rsidR="0011580E">
        <w:rPr>
          <w:sz w:val="22"/>
          <w:szCs w:val="22"/>
        </w:rPr>
        <w:t>.3.</w:t>
      </w:r>
      <w:r w:rsidR="0011580E">
        <w:rPr>
          <w:sz w:val="22"/>
          <w:szCs w:val="22"/>
        </w:rPr>
        <w:tab/>
      </w:r>
      <w:r w:rsidR="00E14247">
        <w:rPr>
          <w:sz w:val="22"/>
          <w:szCs w:val="22"/>
        </w:rPr>
        <w:t>Zadavatel</w:t>
      </w:r>
      <w:r w:rsidR="00097D18" w:rsidRPr="00093084">
        <w:rPr>
          <w:sz w:val="22"/>
          <w:szCs w:val="22"/>
        </w:rPr>
        <w:t xml:space="preserve"> je povinen proškolit své výkonné pracovníky o nedotknutelnosti věcí a dat Příjemce služby a třetích osob. </w:t>
      </w:r>
      <w:r w:rsidR="00E14247">
        <w:rPr>
          <w:sz w:val="22"/>
          <w:szCs w:val="22"/>
        </w:rPr>
        <w:t xml:space="preserve">Poskytovatel služby </w:t>
      </w:r>
      <w:r w:rsidR="00097D18" w:rsidRPr="00093084">
        <w:rPr>
          <w:sz w:val="22"/>
          <w:szCs w:val="22"/>
        </w:rPr>
        <w:t xml:space="preserve">odpovídá za to, že jakékoliv věci a data </w:t>
      </w:r>
      <w:r w:rsidR="00E14247">
        <w:rPr>
          <w:sz w:val="22"/>
          <w:szCs w:val="22"/>
        </w:rPr>
        <w:t>Zadavatele</w:t>
      </w:r>
      <w:r w:rsidR="00097D18" w:rsidRPr="00093084">
        <w:rPr>
          <w:sz w:val="22"/>
          <w:szCs w:val="22"/>
        </w:rPr>
        <w:t xml:space="preserve"> a třetích osob nebudou </w:t>
      </w:r>
      <w:r w:rsidR="00E14247">
        <w:rPr>
          <w:sz w:val="22"/>
          <w:szCs w:val="22"/>
        </w:rPr>
        <w:t>poskytovatelem</w:t>
      </w:r>
      <w:r w:rsidR="00097D18" w:rsidRPr="00093084">
        <w:rPr>
          <w:sz w:val="22"/>
          <w:szCs w:val="22"/>
        </w:rPr>
        <w:t xml:space="preserve"> </w:t>
      </w:r>
      <w:r w:rsidR="00E14247">
        <w:rPr>
          <w:sz w:val="22"/>
          <w:szCs w:val="22"/>
        </w:rPr>
        <w:t xml:space="preserve">služby </w:t>
      </w:r>
      <w:r w:rsidR="00097D18" w:rsidRPr="00093084">
        <w:rPr>
          <w:sz w:val="22"/>
          <w:szCs w:val="22"/>
        </w:rPr>
        <w:t xml:space="preserve">ani jeho výkonnými pracovníky odcizeny, zničeny nebo zneužity. </w:t>
      </w:r>
      <w:r w:rsidR="00E14247">
        <w:rPr>
          <w:sz w:val="22"/>
          <w:szCs w:val="22"/>
        </w:rPr>
        <w:t>Poskytovatel</w:t>
      </w:r>
      <w:r w:rsidR="00097D18" w:rsidRPr="00093084">
        <w:rPr>
          <w:sz w:val="22"/>
          <w:szCs w:val="22"/>
        </w:rPr>
        <w:t xml:space="preserve"> je povinen zajistit, aby jeho výkonní pracovníci byli s touto povinností seznámeni. Porušení jakékoli povinnosti dle tohoto článku se považuje za podstatné porušení smlouvy a může být důvodem pro odstoupení od smlouvy ze strany Příjemce služby.</w:t>
      </w:r>
    </w:p>
    <w:p w14:paraId="72206DCF" w14:textId="77777777" w:rsidR="00093084" w:rsidRPr="00093084" w:rsidRDefault="00093084" w:rsidP="00314D6C">
      <w:pPr>
        <w:jc w:val="both"/>
        <w:rPr>
          <w:sz w:val="22"/>
          <w:szCs w:val="22"/>
        </w:rPr>
      </w:pPr>
    </w:p>
    <w:p w14:paraId="61219093" w14:textId="77777777" w:rsidR="00E14247" w:rsidRDefault="00E14247" w:rsidP="00314D6C">
      <w:pPr>
        <w:jc w:val="both"/>
        <w:rPr>
          <w:sz w:val="22"/>
          <w:szCs w:val="22"/>
        </w:rPr>
      </w:pPr>
      <w:r w:rsidRPr="00E14247">
        <w:rPr>
          <w:sz w:val="22"/>
          <w:szCs w:val="22"/>
        </w:rPr>
        <w:t>4</w:t>
      </w:r>
      <w:r w:rsidR="0011580E">
        <w:rPr>
          <w:sz w:val="22"/>
          <w:szCs w:val="22"/>
        </w:rPr>
        <w:t>.4</w:t>
      </w:r>
      <w:r w:rsidR="00097D18" w:rsidRPr="00E14247">
        <w:rPr>
          <w:sz w:val="22"/>
          <w:szCs w:val="22"/>
        </w:rPr>
        <w:t>.</w:t>
      </w:r>
      <w:r w:rsidR="0011580E">
        <w:rPr>
          <w:sz w:val="22"/>
          <w:szCs w:val="22"/>
        </w:rPr>
        <w:tab/>
      </w:r>
      <w:r>
        <w:rPr>
          <w:sz w:val="22"/>
          <w:szCs w:val="22"/>
        </w:rPr>
        <w:t>Poskytovat</w:t>
      </w:r>
      <w:r w:rsidR="00097D18" w:rsidRPr="00097D18">
        <w:rPr>
          <w:sz w:val="22"/>
          <w:szCs w:val="22"/>
        </w:rPr>
        <w:t xml:space="preserve">el služby bude chránit majetek a data </w:t>
      </w:r>
      <w:r>
        <w:rPr>
          <w:sz w:val="22"/>
          <w:szCs w:val="22"/>
        </w:rPr>
        <w:t xml:space="preserve">Zadavatele </w:t>
      </w:r>
      <w:r w:rsidR="00097D18" w:rsidRPr="00097D18">
        <w:rPr>
          <w:sz w:val="22"/>
          <w:szCs w:val="22"/>
        </w:rPr>
        <w:t xml:space="preserve">a třetích osob (ať již mu byl svěřen do užívání nebo je umístěn v místě provádění služeb) a bude plně zodpovědný za škody, které vznikly z jeho činnosti v souvislosti s plněním předmětu smlouvy. Způsobí-li </w:t>
      </w:r>
      <w:r>
        <w:rPr>
          <w:sz w:val="22"/>
          <w:szCs w:val="22"/>
        </w:rPr>
        <w:t>poskytovatel</w:t>
      </w:r>
      <w:r w:rsidR="00097D18" w:rsidRPr="00097D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služby </w:t>
      </w:r>
      <w:r w:rsidR="00097D18" w:rsidRPr="00097D18">
        <w:rPr>
          <w:sz w:val="22"/>
          <w:szCs w:val="22"/>
        </w:rPr>
        <w:t xml:space="preserve">při provádění prací škodu na majetku nebo datech </w:t>
      </w:r>
      <w:r>
        <w:rPr>
          <w:sz w:val="22"/>
          <w:szCs w:val="22"/>
        </w:rPr>
        <w:t>Zadavatele</w:t>
      </w:r>
      <w:r w:rsidR="00097D18" w:rsidRPr="00097D18">
        <w:rPr>
          <w:sz w:val="22"/>
          <w:szCs w:val="22"/>
        </w:rPr>
        <w:t xml:space="preserve"> nebo třetích osob bude zodpovědný za nápravu takové škody na vlastní náklady. </w:t>
      </w:r>
    </w:p>
    <w:p w14:paraId="5FB44F10" w14:textId="77777777" w:rsidR="0011580E" w:rsidRPr="00097D18" w:rsidRDefault="0011580E" w:rsidP="00314D6C">
      <w:pPr>
        <w:jc w:val="both"/>
        <w:rPr>
          <w:iCs/>
          <w:sz w:val="22"/>
          <w:szCs w:val="22"/>
        </w:rPr>
      </w:pPr>
    </w:p>
    <w:p w14:paraId="2349F5BA" w14:textId="77777777" w:rsidR="00097D18" w:rsidRDefault="00E14247" w:rsidP="00314D6C">
      <w:pPr>
        <w:jc w:val="both"/>
        <w:rPr>
          <w:sz w:val="22"/>
          <w:szCs w:val="22"/>
        </w:rPr>
      </w:pPr>
      <w:r w:rsidRPr="00E14247">
        <w:rPr>
          <w:sz w:val="22"/>
          <w:szCs w:val="22"/>
        </w:rPr>
        <w:t>4</w:t>
      </w:r>
      <w:r w:rsidR="0011580E">
        <w:rPr>
          <w:sz w:val="22"/>
          <w:szCs w:val="22"/>
        </w:rPr>
        <w:t>.5</w:t>
      </w:r>
      <w:r w:rsidR="00097D18" w:rsidRPr="00E14247">
        <w:rPr>
          <w:sz w:val="22"/>
          <w:szCs w:val="22"/>
        </w:rPr>
        <w:t>.</w:t>
      </w:r>
      <w:r w:rsidR="0011580E">
        <w:rPr>
          <w:sz w:val="22"/>
          <w:szCs w:val="22"/>
        </w:rPr>
        <w:tab/>
      </w:r>
      <w:r>
        <w:rPr>
          <w:sz w:val="22"/>
          <w:szCs w:val="22"/>
        </w:rPr>
        <w:t>Poskytovatel s</w:t>
      </w:r>
      <w:r w:rsidR="00097D18" w:rsidRPr="00097D18">
        <w:rPr>
          <w:sz w:val="22"/>
          <w:szCs w:val="22"/>
        </w:rPr>
        <w:t xml:space="preserve">lužby je povinen zajistit, aby plněním povinností dle smlouvy nepřiměřeně nenarušoval provoz a výkon činností </w:t>
      </w:r>
      <w:r>
        <w:rPr>
          <w:sz w:val="22"/>
          <w:szCs w:val="22"/>
        </w:rPr>
        <w:t>Zadavatele</w:t>
      </w:r>
      <w:r w:rsidR="00097D18" w:rsidRPr="00097D18">
        <w:rPr>
          <w:sz w:val="22"/>
          <w:szCs w:val="22"/>
        </w:rPr>
        <w:t xml:space="preserve"> a životních podmínek třetích osob, a to zejména chybnou organizací práce. Při plnění povinností ze smlouvy bude </w:t>
      </w:r>
      <w:r>
        <w:rPr>
          <w:sz w:val="22"/>
          <w:szCs w:val="22"/>
        </w:rPr>
        <w:t>poskytovatel</w:t>
      </w:r>
      <w:r w:rsidR="00097D18" w:rsidRPr="00097D18">
        <w:rPr>
          <w:sz w:val="22"/>
          <w:szCs w:val="22"/>
        </w:rPr>
        <w:t xml:space="preserve"> provádění jednotlivých prací koordinovat s provozem</w:t>
      </w:r>
      <w:r>
        <w:rPr>
          <w:sz w:val="22"/>
          <w:szCs w:val="22"/>
        </w:rPr>
        <w:t xml:space="preserve"> a plněním úkolů zadavatele</w:t>
      </w:r>
      <w:r w:rsidR="00097D18" w:rsidRPr="00097D18">
        <w:rPr>
          <w:sz w:val="22"/>
          <w:szCs w:val="22"/>
        </w:rPr>
        <w:t>.</w:t>
      </w:r>
    </w:p>
    <w:p w14:paraId="67649D09" w14:textId="77777777" w:rsidR="00E14247" w:rsidRPr="00097D18" w:rsidRDefault="00E14247" w:rsidP="00314D6C">
      <w:pPr>
        <w:jc w:val="both"/>
        <w:rPr>
          <w:sz w:val="22"/>
          <w:szCs w:val="22"/>
        </w:rPr>
      </w:pPr>
    </w:p>
    <w:p w14:paraId="19E95284" w14:textId="77777777" w:rsidR="000D2D3A" w:rsidRPr="000D2D3A" w:rsidRDefault="0011580E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4.6.</w:t>
      </w:r>
      <w:r>
        <w:rPr>
          <w:sz w:val="22"/>
          <w:szCs w:val="22"/>
        </w:rPr>
        <w:tab/>
      </w:r>
      <w:r w:rsidR="000D2D3A">
        <w:rPr>
          <w:sz w:val="22"/>
          <w:szCs w:val="22"/>
        </w:rPr>
        <w:t>Zadav</w:t>
      </w:r>
      <w:r w:rsidR="000D2D3A" w:rsidRPr="000D2D3A">
        <w:rPr>
          <w:sz w:val="22"/>
          <w:szCs w:val="22"/>
        </w:rPr>
        <w:t xml:space="preserve">atel vyslovuje souhlas s použitím informace, že byl </w:t>
      </w:r>
      <w:r w:rsidR="00450F4E">
        <w:rPr>
          <w:sz w:val="22"/>
          <w:szCs w:val="22"/>
        </w:rPr>
        <w:t>zadavatel</w:t>
      </w:r>
      <w:r w:rsidR="000D2D3A" w:rsidRPr="000D2D3A">
        <w:rPr>
          <w:sz w:val="22"/>
          <w:szCs w:val="22"/>
        </w:rPr>
        <w:t xml:space="preserve"> </w:t>
      </w:r>
      <w:r w:rsidR="000D2D3A">
        <w:rPr>
          <w:sz w:val="22"/>
          <w:szCs w:val="22"/>
        </w:rPr>
        <w:t xml:space="preserve">služby poskytovatelem služeb uvedených v Čl. I </w:t>
      </w:r>
      <w:r w:rsidR="000D2D3A" w:rsidRPr="000D2D3A">
        <w:rPr>
          <w:sz w:val="22"/>
          <w:szCs w:val="22"/>
        </w:rPr>
        <w:t>této smlouvy</w:t>
      </w:r>
      <w:r w:rsidR="00450F4E">
        <w:rPr>
          <w:sz w:val="22"/>
          <w:szCs w:val="22"/>
        </w:rPr>
        <w:t xml:space="preserve"> zahrnut</w:t>
      </w:r>
      <w:r w:rsidR="000D2D3A" w:rsidRPr="000D2D3A">
        <w:rPr>
          <w:sz w:val="22"/>
          <w:szCs w:val="22"/>
        </w:rPr>
        <w:t xml:space="preserve"> do propagačních materiálů a referencí o firmě </w:t>
      </w:r>
      <w:r w:rsidR="000D2D3A">
        <w:rPr>
          <w:sz w:val="22"/>
          <w:szCs w:val="22"/>
        </w:rPr>
        <w:t>poskytovatele</w:t>
      </w:r>
      <w:r w:rsidR="000D2D3A" w:rsidRPr="000D2D3A">
        <w:rPr>
          <w:sz w:val="22"/>
          <w:szCs w:val="22"/>
        </w:rPr>
        <w:t>.</w:t>
      </w:r>
    </w:p>
    <w:p w14:paraId="270F492D" w14:textId="77777777" w:rsidR="009A7C39" w:rsidRDefault="009A7C39" w:rsidP="005F152B">
      <w:pPr>
        <w:rPr>
          <w:b/>
          <w:sz w:val="22"/>
          <w:szCs w:val="22"/>
        </w:rPr>
      </w:pPr>
    </w:p>
    <w:p w14:paraId="1077182B" w14:textId="77777777" w:rsidR="009A7C39" w:rsidRDefault="009A7C39" w:rsidP="00A17A01">
      <w:pPr>
        <w:jc w:val="center"/>
        <w:rPr>
          <w:b/>
          <w:sz w:val="22"/>
          <w:szCs w:val="22"/>
        </w:rPr>
      </w:pPr>
    </w:p>
    <w:p w14:paraId="43E6F4C6" w14:textId="77777777" w:rsidR="00A17A01" w:rsidRDefault="00A17A01" w:rsidP="00A17A01">
      <w:pPr>
        <w:jc w:val="center"/>
        <w:rPr>
          <w:b/>
          <w:sz w:val="22"/>
          <w:szCs w:val="22"/>
        </w:rPr>
      </w:pPr>
    </w:p>
    <w:p w14:paraId="0E4930E4" w14:textId="77777777" w:rsidR="00A17A01" w:rsidRPr="000339AE" w:rsidRDefault="00A17A01" w:rsidP="00A17A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Pr="000339AE">
        <w:rPr>
          <w:b/>
          <w:sz w:val="22"/>
          <w:szCs w:val="22"/>
        </w:rPr>
        <w:t>V</w:t>
      </w:r>
    </w:p>
    <w:p w14:paraId="28E54FF4" w14:textId="77777777" w:rsidR="00A17A01" w:rsidRPr="000339AE" w:rsidRDefault="00A17A01" w:rsidP="00A17A0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Odstoupení od smlouvy</w:t>
      </w:r>
    </w:p>
    <w:p w14:paraId="0039152B" w14:textId="77777777" w:rsidR="00A17A01" w:rsidRDefault="00A17A01" w:rsidP="002F60A7">
      <w:pPr>
        <w:rPr>
          <w:sz w:val="22"/>
          <w:szCs w:val="22"/>
        </w:rPr>
      </w:pPr>
    </w:p>
    <w:p w14:paraId="28EDB7B6" w14:textId="77777777" w:rsidR="002F60A7" w:rsidRDefault="002F60A7" w:rsidP="002F60A7">
      <w:pPr>
        <w:rPr>
          <w:sz w:val="22"/>
          <w:szCs w:val="22"/>
        </w:rPr>
      </w:pPr>
    </w:p>
    <w:p w14:paraId="42AD9796" w14:textId="77777777" w:rsidR="002F60A7" w:rsidRDefault="00A17A01" w:rsidP="00314D6C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F60A7">
        <w:rPr>
          <w:sz w:val="22"/>
          <w:szCs w:val="22"/>
        </w:rPr>
        <w:t>.</w:t>
      </w:r>
      <w:r>
        <w:rPr>
          <w:sz w:val="22"/>
          <w:szCs w:val="22"/>
        </w:rPr>
        <w:t xml:space="preserve"> 1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</w:r>
      <w:r w:rsidR="002F60A7">
        <w:rPr>
          <w:sz w:val="22"/>
          <w:szCs w:val="22"/>
        </w:rPr>
        <w:t>Zadav</w:t>
      </w:r>
      <w:r w:rsidR="002F60A7" w:rsidRPr="001B3FD9">
        <w:rPr>
          <w:sz w:val="22"/>
          <w:szCs w:val="22"/>
        </w:rPr>
        <w:t xml:space="preserve">atel může od smlouvy odstoupit, pokud </w:t>
      </w:r>
      <w:r w:rsidR="0011580E">
        <w:rPr>
          <w:sz w:val="22"/>
          <w:szCs w:val="22"/>
        </w:rPr>
        <w:t>poskytovatel</w:t>
      </w:r>
      <w:r w:rsidR="005B3C4A">
        <w:rPr>
          <w:sz w:val="22"/>
          <w:szCs w:val="22"/>
        </w:rPr>
        <w:t xml:space="preserve"> </w:t>
      </w:r>
    </w:p>
    <w:p w14:paraId="189D2EE2" w14:textId="77777777" w:rsidR="002F60A7" w:rsidRDefault="0011580E" w:rsidP="00314D6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2F60A7" w:rsidRPr="001B3FD9">
        <w:rPr>
          <w:sz w:val="22"/>
          <w:szCs w:val="22"/>
        </w:rPr>
        <w:t>je v prodlení se smluvně dohodnutými te</w:t>
      </w:r>
      <w:r w:rsidR="002F60A7">
        <w:rPr>
          <w:sz w:val="22"/>
          <w:szCs w:val="22"/>
        </w:rPr>
        <w:t xml:space="preserve">rmíny plnění </w:t>
      </w:r>
      <w:r w:rsidR="00D036B6">
        <w:rPr>
          <w:sz w:val="22"/>
          <w:szCs w:val="22"/>
        </w:rPr>
        <w:t>a tyto nesplní ani do 10 kalendářních dnů od doručení písemné výtky dané zadavatelem;</w:t>
      </w:r>
      <w:r w:rsidR="002F60A7" w:rsidRPr="001B3FD9">
        <w:rPr>
          <w:sz w:val="22"/>
          <w:szCs w:val="22"/>
        </w:rPr>
        <w:t xml:space="preserve"> </w:t>
      </w:r>
    </w:p>
    <w:p w14:paraId="611C6253" w14:textId="77777777" w:rsidR="002F60A7" w:rsidRPr="001B3FD9" w:rsidRDefault="00A17A01" w:rsidP="00314D6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11580E">
        <w:rPr>
          <w:sz w:val="22"/>
          <w:szCs w:val="22"/>
        </w:rPr>
        <w:t xml:space="preserve">. </w:t>
      </w:r>
      <w:r w:rsidR="002F60A7" w:rsidRPr="001B3FD9">
        <w:rPr>
          <w:sz w:val="22"/>
          <w:szCs w:val="22"/>
        </w:rPr>
        <w:t>poruší</w:t>
      </w:r>
      <w:r w:rsidR="005B3C4A">
        <w:rPr>
          <w:sz w:val="22"/>
          <w:szCs w:val="22"/>
        </w:rPr>
        <w:t xml:space="preserve"> podstatným způsobem</w:t>
      </w:r>
      <w:r w:rsidR="002F60A7" w:rsidRPr="001B3FD9">
        <w:rPr>
          <w:sz w:val="22"/>
          <w:szCs w:val="22"/>
        </w:rPr>
        <w:t xml:space="preserve"> některá z ustanovení smlouvy uzavřené mezi smluvními stranami. </w:t>
      </w:r>
    </w:p>
    <w:p w14:paraId="18F4FC45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097EAF0C" w14:textId="77777777" w:rsidR="002F60A7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F60A7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2F60A7" w:rsidRPr="001B3FD9">
        <w:rPr>
          <w:sz w:val="22"/>
          <w:szCs w:val="22"/>
        </w:rPr>
        <w:t xml:space="preserve">. </w:t>
      </w:r>
      <w:r w:rsidR="002F60A7" w:rsidRPr="001B3FD9">
        <w:rPr>
          <w:sz w:val="22"/>
          <w:szCs w:val="22"/>
        </w:rPr>
        <w:tab/>
        <w:t xml:space="preserve">Zadavatel může dále odstoupit od smlouvy, pokud </w:t>
      </w:r>
    </w:p>
    <w:p w14:paraId="5C0E19E1" w14:textId="77777777" w:rsidR="002F60A7" w:rsidRDefault="0011580E" w:rsidP="00314D6C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2F60A7" w:rsidRPr="001B3FD9">
        <w:rPr>
          <w:sz w:val="22"/>
          <w:szCs w:val="22"/>
        </w:rPr>
        <w:t xml:space="preserve">na majetek </w:t>
      </w:r>
      <w:r>
        <w:rPr>
          <w:sz w:val="22"/>
          <w:szCs w:val="22"/>
        </w:rPr>
        <w:t xml:space="preserve">poskytovatele </w:t>
      </w:r>
      <w:r w:rsidR="002F60A7" w:rsidRPr="001B3FD9">
        <w:rPr>
          <w:sz w:val="22"/>
          <w:szCs w:val="22"/>
        </w:rPr>
        <w:t>je</w:t>
      </w:r>
      <w:r w:rsidR="005B3C4A">
        <w:rPr>
          <w:sz w:val="22"/>
          <w:szCs w:val="22"/>
        </w:rPr>
        <w:t xml:space="preserve"> důvodně</w:t>
      </w:r>
      <w:r w:rsidR="002F60A7" w:rsidRPr="001B3FD9">
        <w:rPr>
          <w:sz w:val="22"/>
          <w:szCs w:val="22"/>
        </w:rPr>
        <w:t xml:space="preserve"> vedeno insolvenční řízení nebo insolvenční návrh byl zamítnut pro nedostatek majetku </w:t>
      </w:r>
      <w:r>
        <w:rPr>
          <w:sz w:val="22"/>
          <w:szCs w:val="22"/>
        </w:rPr>
        <w:t>poskytovatele</w:t>
      </w:r>
      <w:r w:rsidR="002F60A7" w:rsidRPr="001B3FD9">
        <w:rPr>
          <w:sz w:val="22"/>
          <w:szCs w:val="22"/>
        </w:rPr>
        <w:t xml:space="preserve"> </w:t>
      </w:r>
      <w:r w:rsidR="002F60A7" w:rsidRPr="005B3C4A">
        <w:rPr>
          <w:sz w:val="22"/>
          <w:szCs w:val="22"/>
        </w:rPr>
        <w:t>(ve znění zákona č. 182/2006 Sb., o úpadku a způsobech jeho řešení, ve znění pozdějších předpisů);</w:t>
      </w:r>
      <w:r w:rsidR="002F60A7" w:rsidRPr="001B3FD9">
        <w:rPr>
          <w:sz w:val="22"/>
          <w:szCs w:val="22"/>
        </w:rPr>
        <w:t xml:space="preserve"> </w:t>
      </w:r>
    </w:p>
    <w:p w14:paraId="2403A142" w14:textId="77777777" w:rsidR="002F60A7" w:rsidRPr="001B3FD9" w:rsidRDefault="0011580E" w:rsidP="00314D6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b. poskytovatel</w:t>
      </w:r>
      <w:r w:rsidR="00450F4E">
        <w:rPr>
          <w:sz w:val="22"/>
          <w:szCs w:val="22"/>
        </w:rPr>
        <w:t xml:space="preserve"> služby</w:t>
      </w:r>
      <w:r w:rsidR="002F60A7" w:rsidRPr="001B3FD9">
        <w:rPr>
          <w:sz w:val="22"/>
          <w:szCs w:val="22"/>
        </w:rPr>
        <w:t xml:space="preserve"> vstoupí do likvidace.</w:t>
      </w:r>
    </w:p>
    <w:p w14:paraId="3A4E369F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65923CD7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F60A7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  <w:t xml:space="preserve">Odstoupení od smlouvy musí být písemné, jinak je neplatné. Odstoupení je účinné ode dne, kdy bylo doručeno </w:t>
      </w:r>
      <w:r w:rsidR="00E14247">
        <w:rPr>
          <w:sz w:val="22"/>
          <w:szCs w:val="22"/>
        </w:rPr>
        <w:t>poskytova</w:t>
      </w:r>
      <w:r w:rsidR="002F60A7" w:rsidRPr="001B3FD9">
        <w:rPr>
          <w:sz w:val="22"/>
          <w:szCs w:val="22"/>
        </w:rPr>
        <w:t xml:space="preserve">teli. V pochybnostech se má za to, že odstoupení bylo doručeno </w:t>
      </w:r>
      <w:r w:rsidR="00E14247">
        <w:rPr>
          <w:sz w:val="22"/>
          <w:szCs w:val="22"/>
        </w:rPr>
        <w:t>poskytova</w:t>
      </w:r>
      <w:r w:rsidR="002F60A7" w:rsidRPr="001B3FD9">
        <w:rPr>
          <w:sz w:val="22"/>
          <w:szCs w:val="22"/>
        </w:rPr>
        <w:t>teli patnáctým dnem od jeho odeslání v poštovní zásilce s</w:t>
      </w:r>
      <w:r w:rsidR="005B3C4A">
        <w:rPr>
          <w:sz w:val="22"/>
          <w:szCs w:val="22"/>
        </w:rPr>
        <w:t> </w:t>
      </w:r>
      <w:r w:rsidR="002F60A7" w:rsidRPr="001B3FD9">
        <w:rPr>
          <w:sz w:val="22"/>
          <w:szCs w:val="22"/>
        </w:rPr>
        <w:t>doručenkou</w:t>
      </w:r>
      <w:r w:rsidR="005B3C4A">
        <w:rPr>
          <w:sz w:val="22"/>
          <w:szCs w:val="22"/>
        </w:rPr>
        <w:t xml:space="preserve"> na adresu sídla poskytovatele uvedenou v obchodním rejstříku</w:t>
      </w:r>
      <w:r w:rsidR="002F60A7" w:rsidRPr="001B3FD9">
        <w:rPr>
          <w:sz w:val="22"/>
          <w:szCs w:val="22"/>
        </w:rPr>
        <w:t>.</w:t>
      </w:r>
    </w:p>
    <w:p w14:paraId="3634DE18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25391E54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F60A7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  <w:t>Odstoupením od smlouvy nejsou dotčena práva smluvních stran na úhradu splatné smluvní pokuty a na náhradu škody.</w:t>
      </w:r>
    </w:p>
    <w:p w14:paraId="1B4D4DAA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7FA941BB" w14:textId="77777777" w:rsidR="002F60A7" w:rsidRPr="001B3FD9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</w:t>
      </w:r>
      <w:r w:rsidR="00A17A01">
        <w:rPr>
          <w:sz w:val="22"/>
          <w:szCs w:val="22"/>
        </w:rPr>
        <w:t>5</w:t>
      </w:r>
      <w:r w:rsidRPr="001B3FD9">
        <w:rPr>
          <w:sz w:val="22"/>
          <w:szCs w:val="22"/>
        </w:rPr>
        <w:t>.</w:t>
      </w:r>
      <w:r w:rsidRPr="001B3FD9">
        <w:rPr>
          <w:sz w:val="22"/>
          <w:szCs w:val="22"/>
        </w:rPr>
        <w:tab/>
        <w:t xml:space="preserve">Zadavatel je povinen poskytnout po uzavření smluvní dohody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teli potřebnou součinnost při provádění </w:t>
      </w:r>
      <w:r w:rsidR="00A17A01">
        <w:rPr>
          <w:sz w:val="22"/>
          <w:szCs w:val="22"/>
        </w:rPr>
        <w:t>služeb</w:t>
      </w:r>
      <w:r w:rsidRPr="001B3FD9">
        <w:rPr>
          <w:sz w:val="22"/>
          <w:szCs w:val="22"/>
        </w:rPr>
        <w:t xml:space="preserve">, pokud bude o to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telem požádán. Součinností zadavatele se </w:t>
      </w:r>
      <w:r w:rsidR="00E14247">
        <w:rPr>
          <w:sz w:val="22"/>
          <w:szCs w:val="22"/>
        </w:rPr>
        <w:t>poskytova</w:t>
      </w:r>
      <w:r w:rsidR="00A17A01">
        <w:rPr>
          <w:sz w:val="22"/>
          <w:szCs w:val="22"/>
        </w:rPr>
        <w:t>telem je pro poskytnutí služeb</w:t>
      </w:r>
      <w:r w:rsidRPr="001B3FD9">
        <w:rPr>
          <w:sz w:val="22"/>
          <w:szCs w:val="22"/>
        </w:rPr>
        <w:t xml:space="preserve"> především míněno poskytnout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>teli veškeré informace a doklady, které pro něj mají nebo mohou mít rozhodný význam z hledisk</w:t>
      </w:r>
      <w:r w:rsidR="00A17A01">
        <w:rPr>
          <w:sz w:val="22"/>
          <w:szCs w:val="22"/>
        </w:rPr>
        <w:t>a řádného a včasného plnění poskytovaných služeb</w:t>
      </w:r>
      <w:r w:rsidRPr="001B3FD9">
        <w:rPr>
          <w:sz w:val="22"/>
          <w:szCs w:val="22"/>
        </w:rPr>
        <w:t xml:space="preserve"> a dosažení účelu a cíle dle této smlouvy. Pokud je to nezbytné pro</w:t>
      </w:r>
      <w:r w:rsidR="00593AEB">
        <w:rPr>
          <w:sz w:val="22"/>
          <w:szCs w:val="22"/>
        </w:rPr>
        <w:t xml:space="preserve"> poskytování s</w:t>
      </w:r>
      <w:r w:rsidR="00A17A01">
        <w:rPr>
          <w:sz w:val="22"/>
          <w:szCs w:val="22"/>
        </w:rPr>
        <w:t>lužeb</w:t>
      </w:r>
      <w:r w:rsidRPr="001B3FD9">
        <w:rPr>
          <w:sz w:val="22"/>
          <w:szCs w:val="22"/>
        </w:rPr>
        <w:t xml:space="preserve">, je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 oprávněn určit zadavateli lhůtu, ve které je zadavatel povinen součinnost poskytnout. Pokud tak zadavatel neučiní, je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 oprávněn od smlouvy odstoupit, a to za podmínky, že na takový důsledek zadavatele upozornil. </w:t>
      </w:r>
    </w:p>
    <w:p w14:paraId="1B4B8E02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3C93ABEF" w14:textId="77777777" w:rsidR="002F60A7" w:rsidRPr="001B3FD9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A17A01">
        <w:rPr>
          <w:sz w:val="22"/>
          <w:szCs w:val="22"/>
        </w:rPr>
        <w:t>6</w:t>
      </w:r>
      <w:r w:rsidRPr="001B3FD9">
        <w:rPr>
          <w:sz w:val="22"/>
          <w:szCs w:val="22"/>
        </w:rPr>
        <w:t>.</w:t>
      </w:r>
      <w:r w:rsidRPr="001B3FD9">
        <w:rPr>
          <w:sz w:val="22"/>
          <w:szCs w:val="22"/>
        </w:rPr>
        <w:tab/>
        <w:t xml:space="preserve">V případě, že zadavatel nepředá požadované doklady ani v náhradním termínu určeném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telem, má právo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 xml:space="preserve">tel od této smlouvy odstoupit. </w:t>
      </w:r>
    </w:p>
    <w:p w14:paraId="0837B510" w14:textId="77777777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tab/>
      </w:r>
    </w:p>
    <w:p w14:paraId="5C29D3FE" w14:textId="77777777" w:rsidR="002F60A7" w:rsidRPr="001B3FD9" w:rsidRDefault="002F60A7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17A01">
        <w:rPr>
          <w:sz w:val="22"/>
          <w:szCs w:val="22"/>
        </w:rPr>
        <w:t>.7</w:t>
      </w:r>
      <w:r w:rsidRPr="001B3FD9">
        <w:rPr>
          <w:sz w:val="22"/>
          <w:szCs w:val="22"/>
        </w:rPr>
        <w:t xml:space="preserve">.     Ostatní způsoby zániku smluvního vztahu se řídí </w:t>
      </w:r>
      <w:r w:rsidR="00397321">
        <w:rPr>
          <w:sz w:val="22"/>
          <w:szCs w:val="22"/>
        </w:rPr>
        <w:t>zákonem č. 89/2012 sb., občanským zákoníkem</w:t>
      </w:r>
      <w:r w:rsidRPr="001B3FD9">
        <w:rPr>
          <w:sz w:val="22"/>
          <w:szCs w:val="22"/>
        </w:rPr>
        <w:t>.</w:t>
      </w:r>
    </w:p>
    <w:p w14:paraId="4BB6A56B" w14:textId="77777777" w:rsidR="00D65713" w:rsidRDefault="00D65713" w:rsidP="002F60A7">
      <w:pPr>
        <w:rPr>
          <w:sz w:val="22"/>
          <w:szCs w:val="22"/>
        </w:rPr>
      </w:pPr>
    </w:p>
    <w:p w14:paraId="38F4D429" w14:textId="77777777" w:rsidR="00D65713" w:rsidRPr="001B3FD9" w:rsidRDefault="00D65713" w:rsidP="002F60A7">
      <w:pPr>
        <w:rPr>
          <w:sz w:val="22"/>
          <w:szCs w:val="22"/>
        </w:rPr>
      </w:pPr>
    </w:p>
    <w:p w14:paraId="237BFE04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Čl. VI</w:t>
      </w:r>
    </w:p>
    <w:p w14:paraId="66CCA01D" w14:textId="77777777" w:rsidR="002F60A7" w:rsidRPr="000339AE" w:rsidRDefault="002F60A7" w:rsidP="002F60A7">
      <w:pPr>
        <w:jc w:val="center"/>
        <w:rPr>
          <w:b/>
          <w:sz w:val="22"/>
          <w:szCs w:val="22"/>
        </w:rPr>
      </w:pPr>
      <w:r w:rsidRPr="000339AE">
        <w:rPr>
          <w:b/>
          <w:sz w:val="22"/>
          <w:szCs w:val="22"/>
        </w:rPr>
        <w:t>Závěrečná ustanovení</w:t>
      </w:r>
    </w:p>
    <w:p w14:paraId="53276F5F" w14:textId="77777777" w:rsidR="002F60A7" w:rsidRPr="001B3FD9" w:rsidRDefault="002F60A7" w:rsidP="002F60A7">
      <w:pPr>
        <w:rPr>
          <w:sz w:val="22"/>
          <w:szCs w:val="22"/>
        </w:rPr>
      </w:pPr>
    </w:p>
    <w:p w14:paraId="2AE86C80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1.</w:t>
      </w:r>
      <w:r w:rsidR="002F60A7" w:rsidRPr="001B3FD9">
        <w:rPr>
          <w:sz w:val="22"/>
          <w:szCs w:val="22"/>
        </w:rPr>
        <w:tab/>
        <w:t>Tato Smlouva nabývá platnosti a účinnosti dnem jejího podpisu oběma smluvními stranami.</w:t>
      </w:r>
    </w:p>
    <w:p w14:paraId="31972DF0" w14:textId="77777777" w:rsidR="002F60A7" w:rsidRDefault="002F60A7" w:rsidP="00314D6C">
      <w:pPr>
        <w:jc w:val="both"/>
        <w:rPr>
          <w:sz w:val="22"/>
          <w:szCs w:val="22"/>
        </w:rPr>
      </w:pPr>
    </w:p>
    <w:p w14:paraId="0FCA15F3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2.</w:t>
      </w:r>
      <w:r w:rsidR="002F60A7" w:rsidRPr="001B3FD9">
        <w:rPr>
          <w:sz w:val="22"/>
          <w:szCs w:val="22"/>
        </w:rPr>
        <w:tab/>
      </w:r>
      <w:r w:rsidR="00397321" w:rsidRPr="00314D6C">
        <w:rPr>
          <w:sz w:val="22"/>
          <w:szCs w:val="22"/>
        </w:rPr>
        <w:t xml:space="preserve"> Tato smlouva se řídí zákonem č. 89/2012 Sb., občanským zákoníkem. </w:t>
      </w:r>
    </w:p>
    <w:p w14:paraId="56B8C2E0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0918DCAD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3.</w:t>
      </w:r>
      <w:r w:rsidR="002F60A7" w:rsidRPr="001B3FD9">
        <w:rPr>
          <w:sz w:val="22"/>
          <w:szCs w:val="22"/>
        </w:rPr>
        <w:tab/>
      </w:r>
      <w:r w:rsidR="00D036B6">
        <w:rPr>
          <w:sz w:val="22"/>
          <w:szCs w:val="22"/>
        </w:rPr>
        <w:t>Sjednává se, že t</w:t>
      </w:r>
      <w:r w:rsidR="002F60A7" w:rsidRPr="001B3FD9">
        <w:rPr>
          <w:sz w:val="22"/>
          <w:szCs w:val="22"/>
        </w:rPr>
        <w:t>ato Smlouva může být změněna nebo zrušena pouze dohodou smluvních stran v písemné formě.</w:t>
      </w:r>
      <w:r w:rsidR="00D036B6">
        <w:rPr>
          <w:sz w:val="22"/>
          <w:szCs w:val="22"/>
        </w:rPr>
        <w:t xml:space="preserve"> Sjednává se, že práva ani povinnosti z této smlouvy ani smlouvu jako takovou nelze bez souhlasu druhé smluvní strany převádět na jiného. </w:t>
      </w:r>
    </w:p>
    <w:p w14:paraId="19D68F66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5747F885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4.</w:t>
      </w:r>
      <w:r w:rsidR="002F60A7" w:rsidRPr="001B3FD9">
        <w:rPr>
          <w:sz w:val="22"/>
          <w:szCs w:val="22"/>
        </w:rPr>
        <w:tab/>
        <w:t>Každá ze smluvních stran prohlašuje, že tuto Smlouvu uzavírá svobodně a vážně, že považuje obsah této Smlouvy za určitý a srozumitelný a že jsou jí známy veškeré skutečnosti, jež jsou pro uzavření této Smlouvy rozhodující.</w:t>
      </w:r>
    </w:p>
    <w:p w14:paraId="7F15F68E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08A0A98A" w14:textId="77777777" w:rsidR="002F60A7" w:rsidRDefault="00A17A01" w:rsidP="00263FD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>5.</w:t>
      </w:r>
      <w:r w:rsidR="002F60A7" w:rsidRPr="001B3FD9">
        <w:rPr>
          <w:sz w:val="22"/>
          <w:szCs w:val="22"/>
        </w:rPr>
        <w:tab/>
        <w:t>Veškeré spory, které mezi smluvními stranami vzniknou v souvislosti s realizací této Smlouvy a která se nepodaří odstranit vzájemným jednáním smluvních stran, budou předloženy k rozhodnutí příslušnému soudu.</w:t>
      </w:r>
    </w:p>
    <w:p w14:paraId="1694C1AB" w14:textId="77777777" w:rsidR="00263FDF" w:rsidRPr="009E276A" w:rsidRDefault="00263FDF" w:rsidP="00263FDF">
      <w:pPr>
        <w:pStyle w:val="Barevnseznamzvraznn11"/>
        <w:tabs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6.6.      </w:t>
      </w:r>
      <w:r w:rsidRPr="009E276A">
        <w:rPr>
          <w:sz w:val="22"/>
          <w:szCs w:val="22"/>
        </w:rPr>
        <w:t xml:space="preserve">Dodavatel je podle ustanovení § 2 písm. e) zákona č. 320/2001 Sb., o finanční kontrole ve veřejné správě a o změně některých zákonů, ve znění pozdějších předpisů, osobou povinou spolupůsobit při výkonu finanční kontroly prováděné v souvislosti s úhradou zboží nebo služeb z veřejných výdajů, tj. dodavatel je povinen poskytnout požadované informace a dokumentaci zaměstnancům nebo zmocněncům pověřených orgánů (CRR, 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 </w:t>
      </w:r>
    </w:p>
    <w:p w14:paraId="63D668E1" w14:textId="77777777" w:rsidR="00263FDF" w:rsidRPr="001B3FD9" w:rsidRDefault="00263FDF" w:rsidP="00263FDF">
      <w:pPr>
        <w:jc w:val="both"/>
        <w:rPr>
          <w:sz w:val="22"/>
          <w:szCs w:val="22"/>
        </w:rPr>
      </w:pPr>
    </w:p>
    <w:p w14:paraId="33825C93" w14:textId="77777777" w:rsidR="002F60A7" w:rsidRPr="001B3FD9" w:rsidRDefault="002F60A7" w:rsidP="00314D6C">
      <w:pPr>
        <w:jc w:val="both"/>
        <w:rPr>
          <w:sz w:val="22"/>
          <w:szCs w:val="22"/>
        </w:rPr>
      </w:pPr>
    </w:p>
    <w:p w14:paraId="2B264F44" w14:textId="77777777" w:rsidR="002F60A7" w:rsidRPr="001B3FD9" w:rsidRDefault="00A17A01" w:rsidP="00314D6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F60A7">
        <w:rPr>
          <w:sz w:val="22"/>
          <w:szCs w:val="22"/>
        </w:rPr>
        <w:t>.</w:t>
      </w:r>
      <w:r w:rsidR="003877DC">
        <w:rPr>
          <w:sz w:val="22"/>
          <w:szCs w:val="22"/>
        </w:rPr>
        <w:t>7</w:t>
      </w:r>
      <w:r w:rsidR="002F60A7" w:rsidRPr="001B3FD9">
        <w:rPr>
          <w:sz w:val="22"/>
          <w:szCs w:val="22"/>
        </w:rPr>
        <w:t>.</w:t>
      </w:r>
      <w:r w:rsidR="002F60A7" w:rsidRPr="001B3FD9">
        <w:rPr>
          <w:sz w:val="22"/>
          <w:szCs w:val="22"/>
        </w:rPr>
        <w:tab/>
        <w:t xml:space="preserve">Tato smlouva je vyhotovena ve čtyřech stejnopisech, dva z nich si ponechá </w:t>
      </w:r>
      <w:r w:rsidR="002F60A7">
        <w:rPr>
          <w:sz w:val="22"/>
          <w:szCs w:val="22"/>
        </w:rPr>
        <w:t>zadav</w:t>
      </w:r>
      <w:r w:rsidR="002F60A7" w:rsidRPr="001B3FD9">
        <w:rPr>
          <w:sz w:val="22"/>
          <w:szCs w:val="22"/>
        </w:rPr>
        <w:t xml:space="preserve">atel, dva si ponechá </w:t>
      </w:r>
      <w:r w:rsidR="00E14247">
        <w:rPr>
          <w:sz w:val="22"/>
          <w:szCs w:val="22"/>
        </w:rPr>
        <w:t>poskytova</w:t>
      </w:r>
      <w:r w:rsidR="002F60A7" w:rsidRPr="001B3FD9">
        <w:rPr>
          <w:sz w:val="22"/>
          <w:szCs w:val="22"/>
        </w:rPr>
        <w:t>tel.</w:t>
      </w:r>
    </w:p>
    <w:p w14:paraId="77BBB1B3" w14:textId="77777777" w:rsidR="002F60A7" w:rsidRDefault="002F60A7" w:rsidP="00314D6C">
      <w:pPr>
        <w:jc w:val="both"/>
        <w:rPr>
          <w:sz w:val="22"/>
          <w:szCs w:val="22"/>
        </w:rPr>
      </w:pPr>
    </w:p>
    <w:p w14:paraId="769D2399" w14:textId="77777777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t>Na důkaz čehož připojují smluvní strany k této Smlouvě své podpisy:</w:t>
      </w:r>
    </w:p>
    <w:p w14:paraId="056BA34A" w14:textId="77777777" w:rsidR="002F60A7" w:rsidRDefault="002F60A7" w:rsidP="00314D6C">
      <w:pPr>
        <w:jc w:val="both"/>
        <w:rPr>
          <w:sz w:val="22"/>
          <w:szCs w:val="22"/>
        </w:rPr>
      </w:pPr>
    </w:p>
    <w:p w14:paraId="0D64075B" w14:textId="23159A33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lastRenderedPageBreak/>
        <w:t xml:space="preserve">V </w:t>
      </w:r>
      <w:r w:rsidR="00263FDF">
        <w:rPr>
          <w:sz w:val="22"/>
          <w:szCs w:val="22"/>
        </w:rPr>
        <w:t xml:space="preserve">Praze dne </w:t>
      </w:r>
      <w:r w:rsidR="00A4263C" w:rsidRPr="00A4263C">
        <w:rPr>
          <w:sz w:val="22"/>
          <w:szCs w:val="22"/>
        </w:rPr>
        <w:t>23. 2. 2018</w:t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  <w:t xml:space="preserve">               </w:t>
      </w:r>
    </w:p>
    <w:p w14:paraId="517AEDBF" w14:textId="77777777" w:rsidR="00C45EE3" w:rsidRDefault="00C45EE3" w:rsidP="00314D6C">
      <w:pPr>
        <w:jc w:val="both"/>
        <w:rPr>
          <w:sz w:val="22"/>
          <w:szCs w:val="22"/>
        </w:rPr>
      </w:pPr>
    </w:p>
    <w:p w14:paraId="73FFA15C" w14:textId="77777777" w:rsidR="002F60A7" w:rsidRPr="001B3FD9" w:rsidRDefault="002F60A7" w:rsidP="00314D6C">
      <w:pPr>
        <w:jc w:val="both"/>
        <w:rPr>
          <w:sz w:val="22"/>
          <w:szCs w:val="22"/>
        </w:rPr>
      </w:pPr>
      <w:r w:rsidRPr="001B3FD9">
        <w:rPr>
          <w:sz w:val="22"/>
          <w:szCs w:val="22"/>
        </w:rPr>
        <w:t xml:space="preserve">Za </w:t>
      </w:r>
      <w:r>
        <w:rPr>
          <w:sz w:val="22"/>
          <w:szCs w:val="22"/>
        </w:rPr>
        <w:t>zadav</w:t>
      </w:r>
      <w:r w:rsidRPr="001B3FD9">
        <w:rPr>
          <w:sz w:val="22"/>
          <w:szCs w:val="22"/>
        </w:rPr>
        <w:t>atele:</w:t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  <w:t xml:space="preserve">     </w:t>
      </w:r>
      <w:r w:rsidRPr="001B3FD9">
        <w:rPr>
          <w:sz w:val="22"/>
          <w:szCs w:val="22"/>
        </w:rPr>
        <w:tab/>
      </w:r>
      <w:r w:rsidRPr="001B3FD9">
        <w:rPr>
          <w:sz w:val="22"/>
          <w:szCs w:val="22"/>
        </w:rPr>
        <w:tab/>
        <w:t xml:space="preserve">Za </w:t>
      </w:r>
      <w:r w:rsidR="00E14247">
        <w:rPr>
          <w:sz w:val="22"/>
          <w:szCs w:val="22"/>
        </w:rPr>
        <w:t>poskytova</w:t>
      </w:r>
      <w:r w:rsidRPr="001B3FD9">
        <w:rPr>
          <w:sz w:val="22"/>
          <w:szCs w:val="22"/>
        </w:rPr>
        <w:t>tele:</w:t>
      </w:r>
    </w:p>
    <w:p w14:paraId="30DE329F" w14:textId="77777777" w:rsidR="00C45EE3" w:rsidRDefault="00C45EE3" w:rsidP="00C8449D">
      <w:pPr>
        <w:rPr>
          <w:sz w:val="22"/>
          <w:szCs w:val="22"/>
        </w:rPr>
      </w:pPr>
    </w:p>
    <w:p w14:paraId="5748BC53" w14:textId="77777777" w:rsidR="00C45EE3" w:rsidRDefault="00C45EE3" w:rsidP="00C8449D">
      <w:pPr>
        <w:rPr>
          <w:sz w:val="22"/>
          <w:szCs w:val="22"/>
        </w:rPr>
      </w:pPr>
    </w:p>
    <w:p w14:paraId="1C6DAFB2" w14:textId="77777777" w:rsidR="00C45EE3" w:rsidRDefault="00C45EE3" w:rsidP="00C8449D">
      <w:pPr>
        <w:rPr>
          <w:sz w:val="22"/>
          <w:szCs w:val="22"/>
        </w:rPr>
      </w:pPr>
    </w:p>
    <w:p w14:paraId="36F9F696" w14:textId="77777777" w:rsidR="00574A77" w:rsidRPr="00C8449D" w:rsidRDefault="002F60A7" w:rsidP="00C8449D">
      <w:pPr>
        <w:rPr>
          <w:sz w:val="22"/>
          <w:szCs w:val="22"/>
        </w:rPr>
      </w:pPr>
      <w:r w:rsidRPr="001B3FD9">
        <w:rPr>
          <w:sz w:val="22"/>
          <w:szCs w:val="22"/>
        </w:rPr>
        <w:t xml:space="preserve">     …………………………………                          </w:t>
      </w:r>
      <w:r w:rsidRPr="001B3FD9">
        <w:rPr>
          <w:sz w:val="22"/>
          <w:szCs w:val="22"/>
        </w:rPr>
        <w:tab/>
        <w:t>…….…………………………..</w:t>
      </w:r>
      <w:r w:rsidR="00574A77">
        <w:rPr>
          <w:sz w:val="22"/>
          <w:szCs w:val="22"/>
        </w:rPr>
        <w:t xml:space="preserve"> </w:t>
      </w:r>
    </w:p>
    <w:sectPr w:rsidR="00574A77" w:rsidRPr="00C8449D" w:rsidSect="00A8322B">
      <w:footerReference w:type="default" r:id="rId8"/>
      <w:pgSz w:w="11906" w:h="16838"/>
      <w:pgMar w:top="2268" w:right="1418" w:bottom="198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657FF" w14:textId="77777777" w:rsidR="00464E2C" w:rsidRDefault="00464E2C">
      <w:r>
        <w:separator/>
      </w:r>
    </w:p>
  </w:endnote>
  <w:endnote w:type="continuationSeparator" w:id="0">
    <w:p w14:paraId="322BF5A1" w14:textId="77777777" w:rsidR="00464E2C" w:rsidRDefault="0046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D465" w14:textId="58520050" w:rsidR="005A697D" w:rsidRDefault="005A697D" w:rsidP="005A697D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4D25C1">
      <w:rPr>
        <w:noProof/>
      </w:rPr>
      <w:t>2</w:t>
    </w:r>
    <w:r>
      <w:fldChar w:fldCharType="end"/>
    </w:r>
  </w:p>
  <w:p w14:paraId="555EE87A" w14:textId="77777777" w:rsidR="005A697D" w:rsidRDefault="005A69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B182" w14:textId="77777777" w:rsidR="00464E2C" w:rsidRDefault="00464E2C">
      <w:r>
        <w:separator/>
      </w:r>
    </w:p>
  </w:footnote>
  <w:footnote w:type="continuationSeparator" w:id="0">
    <w:p w14:paraId="53F29A3F" w14:textId="77777777" w:rsidR="00464E2C" w:rsidRDefault="0046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CCD"/>
    <w:multiLevelType w:val="hybridMultilevel"/>
    <w:tmpl w:val="71C040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6D6493"/>
    <w:multiLevelType w:val="hybridMultilevel"/>
    <w:tmpl w:val="748C8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723E6"/>
    <w:multiLevelType w:val="hybridMultilevel"/>
    <w:tmpl w:val="D7E65314"/>
    <w:lvl w:ilvl="0" w:tplc="2C40E72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865C5"/>
    <w:multiLevelType w:val="hybridMultilevel"/>
    <w:tmpl w:val="BF1AD4B6"/>
    <w:lvl w:ilvl="0" w:tplc="CE9E0D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6ECC"/>
    <w:multiLevelType w:val="hybridMultilevel"/>
    <w:tmpl w:val="93FEF6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3429"/>
    <w:multiLevelType w:val="hybridMultilevel"/>
    <w:tmpl w:val="FE2C6F60"/>
    <w:lvl w:ilvl="0" w:tplc="D128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06859"/>
    <w:multiLevelType w:val="hybridMultilevel"/>
    <w:tmpl w:val="E138D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0F22"/>
    <w:multiLevelType w:val="hybridMultilevel"/>
    <w:tmpl w:val="67603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A5118"/>
    <w:multiLevelType w:val="multilevel"/>
    <w:tmpl w:val="C4A6A13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842FA"/>
    <w:multiLevelType w:val="hybridMultilevel"/>
    <w:tmpl w:val="4CA49EF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D1354B"/>
    <w:multiLevelType w:val="hybridMultilevel"/>
    <w:tmpl w:val="69649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366A"/>
    <w:multiLevelType w:val="hybridMultilevel"/>
    <w:tmpl w:val="3FC6E186"/>
    <w:lvl w:ilvl="0" w:tplc="504ABE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8A0A15"/>
    <w:multiLevelType w:val="hybridMultilevel"/>
    <w:tmpl w:val="1D9C340E"/>
    <w:lvl w:ilvl="0" w:tplc="51741FE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F1"/>
    <w:rsid w:val="0000264A"/>
    <w:rsid w:val="00010C72"/>
    <w:rsid w:val="00012D8A"/>
    <w:rsid w:val="00015C01"/>
    <w:rsid w:val="000313DD"/>
    <w:rsid w:val="00032DE0"/>
    <w:rsid w:val="000353C2"/>
    <w:rsid w:val="00061B9F"/>
    <w:rsid w:val="000757E4"/>
    <w:rsid w:val="00085393"/>
    <w:rsid w:val="00085862"/>
    <w:rsid w:val="000923A9"/>
    <w:rsid w:val="00093084"/>
    <w:rsid w:val="00097D18"/>
    <w:rsid w:val="000A1AE6"/>
    <w:rsid w:val="000A4D48"/>
    <w:rsid w:val="000B3BE6"/>
    <w:rsid w:val="000B6B19"/>
    <w:rsid w:val="000C5D23"/>
    <w:rsid w:val="000D2D3A"/>
    <w:rsid w:val="0011580E"/>
    <w:rsid w:val="00120920"/>
    <w:rsid w:val="001215AB"/>
    <w:rsid w:val="0014771C"/>
    <w:rsid w:val="00171F47"/>
    <w:rsid w:val="00180C22"/>
    <w:rsid w:val="00182C9C"/>
    <w:rsid w:val="001922D5"/>
    <w:rsid w:val="001B079C"/>
    <w:rsid w:val="001C33DB"/>
    <w:rsid w:val="001C4503"/>
    <w:rsid w:val="001C59A6"/>
    <w:rsid w:val="001C5C9E"/>
    <w:rsid w:val="001E1DD1"/>
    <w:rsid w:val="002071A8"/>
    <w:rsid w:val="00210745"/>
    <w:rsid w:val="00225AA6"/>
    <w:rsid w:val="002431DF"/>
    <w:rsid w:val="00255D15"/>
    <w:rsid w:val="00263FDF"/>
    <w:rsid w:val="002720F0"/>
    <w:rsid w:val="00287618"/>
    <w:rsid w:val="002911E6"/>
    <w:rsid w:val="00291A51"/>
    <w:rsid w:val="002B4E9E"/>
    <w:rsid w:val="002B639B"/>
    <w:rsid w:val="002C5B79"/>
    <w:rsid w:val="002F44A7"/>
    <w:rsid w:val="002F60A7"/>
    <w:rsid w:val="0030064E"/>
    <w:rsid w:val="00311225"/>
    <w:rsid w:val="00314D6C"/>
    <w:rsid w:val="00323801"/>
    <w:rsid w:val="00335A8B"/>
    <w:rsid w:val="00336874"/>
    <w:rsid w:val="00343CE2"/>
    <w:rsid w:val="003515A1"/>
    <w:rsid w:val="00376A2E"/>
    <w:rsid w:val="0037784C"/>
    <w:rsid w:val="0037786A"/>
    <w:rsid w:val="00383AEC"/>
    <w:rsid w:val="00384BA8"/>
    <w:rsid w:val="003877DC"/>
    <w:rsid w:val="00391B27"/>
    <w:rsid w:val="00392EEC"/>
    <w:rsid w:val="00397321"/>
    <w:rsid w:val="003C48CA"/>
    <w:rsid w:val="003D4EAD"/>
    <w:rsid w:val="004023DD"/>
    <w:rsid w:val="00434792"/>
    <w:rsid w:val="00450F4E"/>
    <w:rsid w:val="0046396B"/>
    <w:rsid w:val="00464E2C"/>
    <w:rsid w:val="00473060"/>
    <w:rsid w:val="00496E58"/>
    <w:rsid w:val="004A49BA"/>
    <w:rsid w:val="004C138A"/>
    <w:rsid w:val="004C4545"/>
    <w:rsid w:val="004C4F1B"/>
    <w:rsid w:val="004C690C"/>
    <w:rsid w:val="004D0CD4"/>
    <w:rsid w:val="004D25C1"/>
    <w:rsid w:val="004F3275"/>
    <w:rsid w:val="004F71E0"/>
    <w:rsid w:val="0051027B"/>
    <w:rsid w:val="00524ACE"/>
    <w:rsid w:val="0052522D"/>
    <w:rsid w:val="005260E2"/>
    <w:rsid w:val="00533995"/>
    <w:rsid w:val="005404F3"/>
    <w:rsid w:val="005437AF"/>
    <w:rsid w:val="00544D88"/>
    <w:rsid w:val="005510CA"/>
    <w:rsid w:val="00560870"/>
    <w:rsid w:val="00564A98"/>
    <w:rsid w:val="005711C4"/>
    <w:rsid w:val="00574A77"/>
    <w:rsid w:val="00593AEB"/>
    <w:rsid w:val="005964C3"/>
    <w:rsid w:val="005A601B"/>
    <w:rsid w:val="005A697D"/>
    <w:rsid w:val="005B24E5"/>
    <w:rsid w:val="005B3C4A"/>
    <w:rsid w:val="005E0D96"/>
    <w:rsid w:val="005E1899"/>
    <w:rsid w:val="005F152B"/>
    <w:rsid w:val="005F2383"/>
    <w:rsid w:val="00613DEF"/>
    <w:rsid w:val="00620D9C"/>
    <w:rsid w:val="00621C55"/>
    <w:rsid w:val="00631968"/>
    <w:rsid w:val="006C7A02"/>
    <w:rsid w:val="006D018B"/>
    <w:rsid w:val="006F15D0"/>
    <w:rsid w:val="00722479"/>
    <w:rsid w:val="00730BA5"/>
    <w:rsid w:val="00745C8D"/>
    <w:rsid w:val="007542BC"/>
    <w:rsid w:val="00755647"/>
    <w:rsid w:val="00756503"/>
    <w:rsid w:val="00763BDF"/>
    <w:rsid w:val="0077495A"/>
    <w:rsid w:val="00775CA8"/>
    <w:rsid w:val="00777234"/>
    <w:rsid w:val="0077780D"/>
    <w:rsid w:val="007B0B4D"/>
    <w:rsid w:val="007B2969"/>
    <w:rsid w:val="007B6FEB"/>
    <w:rsid w:val="007E0F0F"/>
    <w:rsid w:val="007E38D3"/>
    <w:rsid w:val="007F0DEC"/>
    <w:rsid w:val="00800A5C"/>
    <w:rsid w:val="00807C88"/>
    <w:rsid w:val="0081392E"/>
    <w:rsid w:val="008217EF"/>
    <w:rsid w:val="0082678E"/>
    <w:rsid w:val="00832658"/>
    <w:rsid w:val="00834C03"/>
    <w:rsid w:val="008470DE"/>
    <w:rsid w:val="008552B4"/>
    <w:rsid w:val="00866635"/>
    <w:rsid w:val="00880A7D"/>
    <w:rsid w:val="008A021F"/>
    <w:rsid w:val="008C20C9"/>
    <w:rsid w:val="008E5BCD"/>
    <w:rsid w:val="009128E6"/>
    <w:rsid w:val="0093331D"/>
    <w:rsid w:val="009605EA"/>
    <w:rsid w:val="00983A4B"/>
    <w:rsid w:val="009864E9"/>
    <w:rsid w:val="00986918"/>
    <w:rsid w:val="009A0D11"/>
    <w:rsid w:val="009A11F0"/>
    <w:rsid w:val="009A7C39"/>
    <w:rsid w:val="009B49B1"/>
    <w:rsid w:val="009C3B48"/>
    <w:rsid w:val="009E0ECB"/>
    <w:rsid w:val="009E276A"/>
    <w:rsid w:val="009E7DA1"/>
    <w:rsid w:val="009F11E4"/>
    <w:rsid w:val="00A10EA2"/>
    <w:rsid w:val="00A146FD"/>
    <w:rsid w:val="00A17A01"/>
    <w:rsid w:val="00A32224"/>
    <w:rsid w:val="00A379F5"/>
    <w:rsid w:val="00A4263C"/>
    <w:rsid w:val="00A44065"/>
    <w:rsid w:val="00A4503B"/>
    <w:rsid w:val="00A7255A"/>
    <w:rsid w:val="00A7495C"/>
    <w:rsid w:val="00A8322B"/>
    <w:rsid w:val="00A940E1"/>
    <w:rsid w:val="00A96E57"/>
    <w:rsid w:val="00AA237B"/>
    <w:rsid w:val="00AA419A"/>
    <w:rsid w:val="00AC21F6"/>
    <w:rsid w:val="00AE6971"/>
    <w:rsid w:val="00AE742F"/>
    <w:rsid w:val="00B07967"/>
    <w:rsid w:val="00B10CDF"/>
    <w:rsid w:val="00B16AAF"/>
    <w:rsid w:val="00B218E5"/>
    <w:rsid w:val="00B32ED9"/>
    <w:rsid w:val="00B33E5B"/>
    <w:rsid w:val="00B54876"/>
    <w:rsid w:val="00B6070E"/>
    <w:rsid w:val="00B828EF"/>
    <w:rsid w:val="00B82A1F"/>
    <w:rsid w:val="00B87862"/>
    <w:rsid w:val="00B936BF"/>
    <w:rsid w:val="00BA41DF"/>
    <w:rsid w:val="00BA4875"/>
    <w:rsid w:val="00BA623E"/>
    <w:rsid w:val="00BA7591"/>
    <w:rsid w:val="00BB4204"/>
    <w:rsid w:val="00BC0FBE"/>
    <w:rsid w:val="00BC5639"/>
    <w:rsid w:val="00BC5F8E"/>
    <w:rsid w:val="00BE1257"/>
    <w:rsid w:val="00BE2F62"/>
    <w:rsid w:val="00BE326F"/>
    <w:rsid w:val="00BE6D16"/>
    <w:rsid w:val="00BF036F"/>
    <w:rsid w:val="00C1613F"/>
    <w:rsid w:val="00C20FD1"/>
    <w:rsid w:val="00C4267D"/>
    <w:rsid w:val="00C43EB4"/>
    <w:rsid w:val="00C44600"/>
    <w:rsid w:val="00C45EE3"/>
    <w:rsid w:val="00C75D24"/>
    <w:rsid w:val="00C8449D"/>
    <w:rsid w:val="00C87EED"/>
    <w:rsid w:val="00CB2675"/>
    <w:rsid w:val="00CB2ACB"/>
    <w:rsid w:val="00CB46B6"/>
    <w:rsid w:val="00CE64CF"/>
    <w:rsid w:val="00D036B6"/>
    <w:rsid w:val="00D54C13"/>
    <w:rsid w:val="00D55512"/>
    <w:rsid w:val="00D65713"/>
    <w:rsid w:val="00D70657"/>
    <w:rsid w:val="00D71744"/>
    <w:rsid w:val="00D75206"/>
    <w:rsid w:val="00D81F94"/>
    <w:rsid w:val="00DA03CC"/>
    <w:rsid w:val="00DA7342"/>
    <w:rsid w:val="00DB3662"/>
    <w:rsid w:val="00DB7254"/>
    <w:rsid w:val="00DC20F1"/>
    <w:rsid w:val="00DE03C6"/>
    <w:rsid w:val="00DE3D5D"/>
    <w:rsid w:val="00DF0B89"/>
    <w:rsid w:val="00E05C88"/>
    <w:rsid w:val="00E14247"/>
    <w:rsid w:val="00E44ECE"/>
    <w:rsid w:val="00E560C8"/>
    <w:rsid w:val="00E56B09"/>
    <w:rsid w:val="00E57538"/>
    <w:rsid w:val="00E7251B"/>
    <w:rsid w:val="00E740BF"/>
    <w:rsid w:val="00E77FA6"/>
    <w:rsid w:val="00E95ADB"/>
    <w:rsid w:val="00EA47A9"/>
    <w:rsid w:val="00EC1759"/>
    <w:rsid w:val="00ED2EB3"/>
    <w:rsid w:val="00EE1C8F"/>
    <w:rsid w:val="00EF56D1"/>
    <w:rsid w:val="00EF780B"/>
    <w:rsid w:val="00F04A6C"/>
    <w:rsid w:val="00F1083C"/>
    <w:rsid w:val="00F135A1"/>
    <w:rsid w:val="00F24DBC"/>
    <w:rsid w:val="00F61F3F"/>
    <w:rsid w:val="00F65EBB"/>
    <w:rsid w:val="00F71AAD"/>
    <w:rsid w:val="00F91053"/>
    <w:rsid w:val="00F94F2D"/>
    <w:rsid w:val="00FA01CC"/>
    <w:rsid w:val="00FA7148"/>
    <w:rsid w:val="00FB03B5"/>
    <w:rsid w:val="00FB311A"/>
    <w:rsid w:val="00FC7FC3"/>
    <w:rsid w:val="00FD6F0A"/>
    <w:rsid w:val="00FE509C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6C6848"/>
  <w14:defaultImageDpi w14:val="300"/>
  <w15:chartTrackingRefBased/>
  <w15:docId w15:val="{375DBDE9-77FA-44F3-B6A9-98FC6BCE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F60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20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C20F1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qFormat/>
    <w:rsid w:val="00192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B4E9E"/>
    <w:pPr>
      <w:spacing w:after="120"/>
    </w:pPr>
  </w:style>
  <w:style w:type="character" w:customStyle="1" w:styleId="ZkladntextChar">
    <w:name w:val="Základní text Char"/>
    <w:link w:val="Zkladntext"/>
    <w:rsid w:val="002B4E9E"/>
    <w:rPr>
      <w:sz w:val="24"/>
      <w:szCs w:val="24"/>
    </w:rPr>
  </w:style>
  <w:style w:type="character" w:customStyle="1" w:styleId="ZpatChar">
    <w:name w:val="Zápatí Char"/>
    <w:link w:val="Zpat"/>
    <w:uiPriority w:val="99"/>
    <w:rsid w:val="00287618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B6070E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B6070E"/>
    <w:rPr>
      <w:rFonts w:ascii="Courier New" w:hAnsi="Courier New" w:cs="Courier New"/>
    </w:rPr>
  </w:style>
  <w:style w:type="paragraph" w:styleId="Normlnweb">
    <w:name w:val="Normal (Web)"/>
    <w:basedOn w:val="Normln"/>
    <w:rsid w:val="005A697D"/>
    <w:pPr>
      <w:suppressAutoHyphens/>
      <w:spacing w:before="280" w:after="280"/>
    </w:pPr>
    <w:rPr>
      <w:lang w:eastAsia="ar-SA"/>
    </w:rPr>
  </w:style>
  <w:style w:type="character" w:customStyle="1" w:styleId="ZhlavChar">
    <w:name w:val="Záhlaví Char"/>
    <w:link w:val="Zhlav"/>
    <w:uiPriority w:val="99"/>
    <w:rsid w:val="005A697D"/>
    <w:rPr>
      <w:sz w:val="24"/>
      <w:szCs w:val="24"/>
    </w:rPr>
  </w:style>
  <w:style w:type="character" w:styleId="Odkaznakoment">
    <w:name w:val="annotation reference"/>
    <w:rsid w:val="004023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23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023DD"/>
  </w:style>
  <w:style w:type="paragraph" w:styleId="Pedmtkomente">
    <w:name w:val="annotation subject"/>
    <w:basedOn w:val="Textkomente"/>
    <w:next w:val="Textkomente"/>
    <w:link w:val="PedmtkomenteChar"/>
    <w:rsid w:val="004023DD"/>
    <w:rPr>
      <w:b/>
      <w:bCs/>
    </w:rPr>
  </w:style>
  <w:style w:type="character" w:customStyle="1" w:styleId="PedmtkomenteChar">
    <w:name w:val="Předmět komentáře Char"/>
    <w:link w:val="Pedmtkomente"/>
    <w:rsid w:val="004023DD"/>
    <w:rPr>
      <w:b/>
      <w:bCs/>
    </w:rPr>
  </w:style>
  <w:style w:type="paragraph" w:styleId="Textbubliny">
    <w:name w:val="Balloon Text"/>
    <w:basedOn w:val="Normln"/>
    <w:link w:val="TextbublinyChar"/>
    <w:rsid w:val="00402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023DD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263FDF"/>
    <w:pPr>
      <w:ind w:left="720"/>
      <w:contextualSpacing/>
    </w:pPr>
  </w:style>
  <w:style w:type="character" w:styleId="Hypertextovodkaz">
    <w:name w:val="Hyperlink"/>
    <w:rsid w:val="00C4267D"/>
    <w:rPr>
      <w:color w:val="0563C1"/>
      <w:u w:val="single"/>
    </w:rPr>
  </w:style>
  <w:style w:type="table" w:styleId="Mkatabulky">
    <w:name w:val="Table Grid"/>
    <w:basedOn w:val="Normlntabulka"/>
    <w:rsid w:val="00F9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7E17-D36B-4DAA-AE2A-C947E1C2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9831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konzultačních služeb</vt:lpstr>
      <vt:lpstr>Smlouva o poskytování konzultačních služeb</vt:lpstr>
    </vt:vector>
  </TitlesOfParts>
  <Company/>
  <LinksUpToDate>false</LinksUpToDate>
  <CharactersWithSpaces>11475</CharactersWithSpaces>
  <SharedDoc>false</SharedDoc>
  <HLinks>
    <vt:vector size="6" baseType="variant">
      <vt:variant>
        <vt:i4>4259881</vt:i4>
      </vt:variant>
      <vt:variant>
        <vt:i4>0</vt:i4>
      </vt:variant>
      <vt:variant>
        <vt:i4>0</vt:i4>
      </vt:variant>
      <vt:variant>
        <vt:i4>5</vt:i4>
      </vt:variant>
      <vt:variant>
        <vt:lpwstr>mailto:martin.synkule@eracr.cz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konzultačních služeb</dc:title>
  <dc:subject/>
  <dc:creator>Vladimír Sobotka</dc:creator>
  <cp:keywords/>
  <cp:lastModifiedBy>Michaela Karlická</cp:lastModifiedBy>
  <cp:revision>2</cp:revision>
  <cp:lastPrinted>2018-02-23T12:46:00Z</cp:lastPrinted>
  <dcterms:created xsi:type="dcterms:W3CDTF">2018-02-26T09:38:00Z</dcterms:created>
  <dcterms:modified xsi:type="dcterms:W3CDTF">2018-02-26T09:38:00Z</dcterms:modified>
</cp:coreProperties>
</file>