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FD" w:rsidRDefault="004158FD" w:rsidP="004158FD">
      <w:pPr>
        <w:pStyle w:val="Nzev"/>
        <w:ind w:right="-1188"/>
        <w:jc w:val="left"/>
        <w:rPr>
          <w:rFonts w:ascii="Arial" w:hAnsi="Arial" w:cs="Arial"/>
          <w:i/>
          <w:sz w:val="22"/>
          <w:szCs w:val="22"/>
        </w:rPr>
      </w:pPr>
    </w:p>
    <w:p w:rsidR="0042173D" w:rsidRPr="007E36B4" w:rsidRDefault="0042173D" w:rsidP="0042173D">
      <w:pPr>
        <w:spacing w:after="120"/>
        <w:jc w:val="center"/>
        <w:rPr>
          <w:rFonts w:cs="Arial"/>
          <w:b/>
          <w:sz w:val="24"/>
          <w:szCs w:val="22"/>
        </w:rPr>
      </w:pPr>
      <w:r w:rsidRPr="007E36B4">
        <w:rPr>
          <w:rFonts w:cs="Arial"/>
          <w:b/>
          <w:sz w:val="24"/>
          <w:szCs w:val="22"/>
        </w:rPr>
        <w:t>SMLOUVA O DÍLO</w:t>
      </w:r>
    </w:p>
    <w:p w:rsidR="0042173D" w:rsidRPr="00BF2AAE" w:rsidRDefault="0042173D" w:rsidP="0042173D">
      <w:pPr>
        <w:spacing w:after="120"/>
        <w:jc w:val="center"/>
        <w:rPr>
          <w:rFonts w:cs="Arial"/>
          <w:b/>
          <w:sz w:val="22"/>
          <w:szCs w:val="22"/>
        </w:rPr>
      </w:pPr>
      <w:r w:rsidRPr="007E36B4">
        <w:rPr>
          <w:sz w:val="22"/>
          <w:szCs w:val="22"/>
        </w:rPr>
        <w:br/>
      </w:r>
      <w:r w:rsidR="007D2B05">
        <w:rPr>
          <w:rFonts w:cs="Arial"/>
          <w:sz w:val="22"/>
          <w:szCs w:val="22"/>
        </w:rPr>
        <w:t>číslo</w:t>
      </w:r>
      <w:r w:rsidR="00BF2AAE">
        <w:rPr>
          <w:rFonts w:cs="Arial"/>
          <w:sz w:val="22"/>
          <w:szCs w:val="22"/>
        </w:rPr>
        <w:t xml:space="preserve">: </w:t>
      </w:r>
      <w:r w:rsidR="00BF2AAE" w:rsidRPr="00BF2AAE">
        <w:rPr>
          <w:rFonts w:cs="Arial"/>
          <w:b/>
          <w:sz w:val="22"/>
          <w:szCs w:val="22"/>
        </w:rPr>
        <w:t>2016</w:t>
      </w:r>
      <w:r w:rsidR="00C41CF3">
        <w:rPr>
          <w:rFonts w:cs="Arial"/>
          <w:b/>
          <w:sz w:val="22"/>
          <w:szCs w:val="22"/>
        </w:rPr>
        <w:t>0600/01</w:t>
      </w:r>
    </w:p>
    <w:p w:rsidR="0042173D" w:rsidRPr="007E36B4" w:rsidRDefault="0042173D" w:rsidP="0042173D">
      <w:pPr>
        <w:jc w:val="center"/>
        <w:rPr>
          <w:rFonts w:cs="Arial"/>
          <w:snapToGrid w:val="0"/>
          <w:sz w:val="22"/>
          <w:szCs w:val="22"/>
        </w:rPr>
      </w:pPr>
      <w:bookmarkStart w:id="0" w:name="_Toc380061321"/>
      <w:r w:rsidRPr="007E36B4">
        <w:rPr>
          <w:rFonts w:cs="Arial"/>
          <w:sz w:val="22"/>
          <w:szCs w:val="22"/>
        </w:rPr>
        <w:t xml:space="preserve">uzavřená podle ustanovení </w:t>
      </w:r>
      <w:r w:rsidRPr="007E36B4">
        <w:rPr>
          <w:rFonts w:cs="Arial"/>
          <w:snapToGrid w:val="0"/>
          <w:sz w:val="22"/>
          <w:szCs w:val="22"/>
        </w:rPr>
        <w:t>§ 2586 a násl. zákona č. 89/2012 Sb., občanský zákoní</w:t>
      </w:r>
      <w:bookmarkEnd w:id="0"/>
      <w:r w:rsidRPr="007E36B4">
        <w:rPr>
          <w:rFonts w:cs="Arial"/>
          <w:snapToGrid w:val="0"/>
          <w:sz w:val="22"/>
          <w:szCs w:val="22"/>
        </w:rPr>
        <w:t>k</w:t>
      </w:r>
    </w:p>
    <w:p w:rsidR="0042173D" w:rsidRPr="007E36B4" w:rsidRDefault="0042173D" w:rsidP="0042173D">
      <w:pPr>
        <w:jc w:val="center"/>
        <w:rPr>
          <w:rFonts w:cs="Arial"/>
          <w:snapToGrid w:val="0"/>
          <w:sz w:val="22"/>
          <w:szCs w:val="22"/>
        </w:rPr>
      </w:pPr>
      <w:r w:rsidRPr="007E36B4">
        <w:rPr>
          <w:rFonts w:cs="Arial"/>
          <w:snapToGrid w:val="0"/>
          <w:sz w:val="22"/>
          <w:szCs w:val="22"/>
        </w:rPr>
        <w:t>(dále jen „občanský zákoník“)</w:t>
      </w:r>
    </w:p>
    <w:p w:rsidR="0042173D" w:rsidRPr="00E51A1F" w:rsidRDefault="0042173D" w:rsidP="0042173D">
      <w:pPr>
        <w:spacing w:after="120"/>
        <w:jc w:val="center"/>
        <w:rPr>
          <w:rFonts w:cs="Arial"/>
          <w:sz w:val="22"/>
          <w:szCs w:val="22"/>
        </w:rPr>
      </w:pPr>
    </w:p>
    <w:p w:rsidR="0042173D" w:rsidRPr="00E51A1F" w:rsidRDefault="0042173D" w:rsidP="0042173D">
      <w:pPr>
        <w:pStyle w:val="Zkladntext3"/>
        <w:shd w:val="clear" w:color="auto" w:fill="auto"/>
        <w:spacing w:after="0" w:line="220" w:lineRule="exact"/>
        <w:ind w:left="20" w:firstLine="0"/>
        <w:jc w:val="center"/>
        <w:rPr>
          <w:color w:val="000000"/>
          <w:lang w:eastAsia="cs-CZ"/>
        </w:rPr>
      </w:pPr>
      <w:r w:rsidRPr="00E51A1F">
        <w:rPr>
          <w:b/>
          <w:color w:val="000000"/>
          <w:lang w:eastAsia="cs-CZ"/>
        </w:rPr>
        <w:t>mezi těmito smluvními stranami</w:t>
      </w:r>
      <w:r w:rsidRPr="00E51A1F">
        <w:rPr>
          <w:color w:val="000000"/>
          <w:lang w:eastAsia="cs-CZ"/>
        </w:rPr>
        <w:t>:</w:t>
      </w:r>
    </w:p>
    <w:p w:rsidR="0042173D" w:rsidRPr="00E51A1F" w:rsidRDefault="0042173D" w:rsidP="0042173D">
      <w:pPr>
        <w:pStyle w:val="Zkladntext3"/>
        <w:shd w:val="clear" w:color="auto" w:fill="auto"/>
        <w:spacing w:after="0" w:line="240" w:lineRule="auto"/>
        <w:ind w:left="20" w:firstLine="0"/>
        <w:jc w:val="left"/>
        <w:rPr>
          <w:b/>
          <w:color w:val="000000"/>
          <w:lang w:eastAsia="cs-CZ"/>
        </w:rPr>
      </w:pPr>
    </w:p>
    <w:p w:rsidR="0042173D" w:rsidRPr="00E51A1F" w:rsidRDefault="0042173D" w:rsidP="0042173D">
      <w:pPr>
        <w:pStyle w:val="Nadpis5"/>
        <w:spacing w:before="0" w:after="0"/>
        <w:rPr>
          <w:rFonts w:ascii="Arial" w:hAnsi="Arial" w:cs="Arial"/>
          <w:i w:val="0"/>
          <w:sz w:val="22"/>
          <w:szCs w:val="22"/>
        </w:rPr>
      </w:pPr>
      <w:r w:rsidRPr="00E51A1F">
        <w:rPr>
          <w:rFonts w:ascii="Arial" w:hAnsi="Arial" w:cs="Arial"/>
          <w:i w:val="0"/>
          <w:sz w:val="22"/>
          <w:szCs w:val="22"/>
        </w:rPr>
        <w:t xml:space="preserve">Česká republika - Správa státních hmotných rezerv </w:t>
      </w:r>
    </w:p>
    <w:p w:rsidR="0042173D" w:rsidRPr="00E51A1F" w:rsidRDefault="0042173D" w:rsidP="0042173D">
      <w:pPr>
        <w:tabs>
          <w:tab w:val="left" w:pos="2694"/>
        </w:tabs>
        <w:rPr>
          <w:rFonts w:cs="Arial"/>
          <w:sz w:val="22"/>
          <w:szCs w:val="22"/>
        </w:rPr>
      </w:pPr>
      <w:r w:rsidRPr="00E51A1F">
        <w:rPr>
          <w:rFonts w:cs="Arial"/>
          <w:sz w:val="22"/>
          <w:szCs w:val="22"/>
        </w:rPr>
        <w:t>sídlem:</w:t>
      </w:r>
      <w:r w:rsidRPr="00E51A1F">
        <w:rPr>
          <w:rFonts w:cs="Arial"/>
          <w:sz w:val="22"/>
          <w:szCs w:val="22"/>
        </w:rPr>
        <w:tab/>
        <w:t>Praha 5 – Malá Strana, Šeříková 616/1, PSČ 150 85</w:t>
      </w:r>
    </w:p>
    <w:p w:rsidR="0042173D" w:rsidRPr="00E51A1F" w:rsidRDefault="0042173D" w:rsidP="0042173D">
      <w:pPr>
        <w:tabs>
          <w:tab w:val="left" w:pos="2694"/>
          <w:tab w:val="left" w:pos="2835"/>
          <w:tab w:val="left" w:pos="6237"/>
          <w:tab w:val="left" w:pos="6521"/>
          <w:tab w:val="left" w:pos="8222"/>
        </w:tabs>
        <w:rPr>
          <w:rFonts w:cs="Arial"/>
          <w:sz w:val="22"/>
          <w:szCs w:val="22"/>
        </w:rPr>
      </w:pPr>
      <w:r w:rsidRPr="00E51A1F">
        <w:rPr>
          <w:rFonts w:cs="Arial"/>
          <w:sz w:val="22"/>
          <w:szCs w:val="22"/>
        </w:rPr>
        <w:t>právně jednající:</w:t>
      </w:r>
      <w:r w:rsidRPr="00E51A1F">
        <w:rPr>
          <w:rFonts w:cs="Arial"/>
          <w:sz w:val="22"/>
          <w:szCs w:val="22"/>
        </w:rPr>
        <w:tab/>
      </w:r>
      <w:r w:rsidR="00BF2AAE" w:rsidRPr="005E2349">
        <w:rPr>
          <w:rFonts w:cs="Arial"/>
          <w:sz w:val="22"/>
          <w:szCs w:val="22"/>
        </w:rPr>
        <w:t xml:space="preserve">Ing. </w:t>
      </w:r>
      <w:r w:rsidR="007A7CF6" w:rsidRPr="005E2349">
        <w:rPr>
          <w:rFonts w:cs="Arial"/>
          <w:sz w:val="22"/>
          <w:szCs w:val="22"/>
        </w:rPr>
        <w:t>Miroslav Basel</w:t>
      </w:r>
      <w:r w:rsidR="00BF2AAE" w:rsidRPr="005E2349">
        <w:rPr>
          <w:rFonts w:cs="Arial"/>
          <w:sz w:val="22"/>
          <w:szCs w:val="22"/>
        </w:rPr>
        <w:t>,</w:t>
      </w:r>
      <w:r w:rsidR="00BF2AAE">
        <w:rPr>
          <w:rFonts w:cs="Arial"/>
          <w:sz w:val="22"/>
          <w:szCs w:val="22"/>
        </w:rPr>
        <w:t xml:space="preserve"> ředitel odboru zakázek</w:t>
      </w:r>
    </w:p>
    <w:p w:rsidR="0042173D" w:rsidRPr="00E51A1F" w:rsidRDefault="0042173D" w:rsidP="0042173D">
      <w:pPr>
        <w:tabs>
          <w:tab w:val="left" w:pos="2694"/>
        </w:tabs>
        <w:rPr>
          <w:rFonts w:cs="Arial"/>
          <w:b/>
          <w:sz w:val="22"/>
          <w:szCs w:val="22"/>
        </w:rPr>
      </w:pPr>
      <w:bookmarkStart w:id="1" w:name="_Toc380061317"/>
      <w:r w:rsidRPr="00E51A1F">
        <w:rPr>
          <w:rFonts w:cs="Arial"/>
          <w:sz w:val="22"/>
          <w:szCs w:val="22"/>
        </w:rPr>
        <w:t>IČO:</w:t>
      </w:r>
      <w:r w:rsidRPr="00E51A1F">
        <w:rPr>
          <w:rFonts w:cs="Arial"/>
          <w:sz w:val="22"/>
          <w:szCs w:val="22"/>
        </w:rPr>
        <w:tab/>
        <w:t>48133990</w:t>
      </w:r>
      <w:bookmarkEnd w:id="1"/>
    </w:p>
    <w:p w:rsidR="0042173D" w:rsidRPr="00E51A1F" w:rsidRDefault="0042173D" w:rsidP="0042173D">
      <w:pPr>
        <w:tabs>
          <w:tab w:val="left" w:pos="2694"/>
        </w:tabs>
        <w:rPr>
          <w:rFonts w:cs="Arial"/>
          <w:sz w:val="22"/>
          <w:szCs w:val="22"/>
        </w:rPr>
      </w:pPr>
      <w:bookmarkStart w:id="2" w:name="_Toc380061318"/>
      <w:r w:rsidRPr="00E51A1F">
        <w:rPr>
          <w:rFonts w:cs="Arial"/>
          <w:sz w:val="22"/>
          <w:szCs w:val="22"/>
        </w:rPr>
        <w:t>DIČ:</w:t>
      </w:r>
      <w:r w:rsidRPr="00E51A1F">
        <w:rPr>
          <w:rFonts w:cs="Arial"/>
          <w:sz w:val="22"/>
          <w:szCs w:val="22"/>
        </w:rPr>
        <w:tab/>
        <w:t>CZ48133990</w:t>
      </w:r>
      <w:bookmarkEnd w:id="2"/>
    </w:p>
    <w:p w:rsidR="0042173D" w:rsidRPr="00E51A1F" w:rsidRDefault="0042173D" w:rsidP="0042173D">
      <w:pPr>
        <w:tabs>
          <w:tab w:val="left" w:pos="2694"/>
        </w:tabs>
        <w:rPr>
          <w:rFonts w:cs="Arial"/>
          <w:b/>
          <w:sz w:val="22"/>
          <w:szCs w:val="22"/>
        </w:rPr>
      </w:pPr>
      <w:bookmarkStart w:id="3" w:name="_Toc380061319"/>
      <w:r w:rsidRPr="00E51A1F">
        <w:rPr>
          <w:rFonts w:cs="Arial"/>
          <w:sz w:val="22"/>
          <w:szCs w:val="22"/>
        </w:rPr>
        <w:t>bankovní spojení:</w:t>
      </w:r>
      <w:r w:rsidRPr="00E51A1F">
        <w:rPr>
          <w:rFonts w:cs="Arial"/>
          <w:sz w:val="22"/>
          <w:szCs w:val="22"/>
        </w:rPr>
        <w:tab/>
        <w:t>Česká národní banka, pobočka Praha</w:t>
      </w:r>
      <w:bookmarkEnd w:id="3"/>
    </w:p>
    <w:p w:rsidR="0042173D" w:rsidRPr="00E51A1F" w:rsidRDefault="0042173D" w:rsidP="0042173D">
      <w:pPr>
        <w:pStyle w:val="Zkladntext3"/>
        <w:shd w:val="clear" w:color="auto" w:fill="auto"/>
        <w:tabs>
          <w:tab w:val="left" w:pos="2694"/>
        </w:tabs>
        <w:spacing w:after="0" w:line="240" w:lineRule="auto"/>
        <w:ind w:left="20" w:firstLine="0"/>
        <w:jc w:val="left"/>
      </w:pPr>
      <w:r w:rsidRPr="00E51A1F">
        <w:t>č. účtu:</w:t>
      </w:r>
      <w:r w:rsidRPr="00E51A1F">
        <w:tab/>
      </w:r>
      <w:r w:rsidRPr="00527C19">
        <w:t>85508881/0710</w:t>
      </w:r>
    </w:p>
    <w:p w:rsidR="009A15CE" w:rsidRPr="009A15CE" w:rsidRDefault="009A15CE" w:rsidP="009A15CE">
      <w:pPr>
        <w:tabs>
          <w:tab w:val="left" w:pos="2694"/>
          <w:tab w:val="left" w:pos="3261"/>
          <w:tab w:val="left" w:pos="5387"/>
          <w:tab w:val="left" w:pos="7230"/>
        </w:tabs>
        <w:rPr>
          <w:rFonts w:cs="Arial"/>
          <w:sz w:val="22"/>
          <w:szCs w:val="22"/>
        </w:rPr>
      </w:pPr>
      <w:r w:rsidRPr="009A15CE">
        <w:rPr>
          <w:rFonts w:cs="Arial"/>
          <w:sz w:val="22"/>
          <w:szCs w:val="22"/>
        </w:rPr>
        <w:t xml:space="preserve">osoba oprávněná </w:t>
      </w:r>
    </w:p>
    <w:p w:rsidR="0042173D" w:rsidRPr="00E51A1F" w:rsidRDefault="009A15CE" w:rsidP="009A15CE">
      <w:pPr>
        <w:tabs>
          <w:tab w:val="left" w:pos="2694"/>
          <w:tab w:val="left" w:pos="3261"/>
          <w:tab w:val="left" w:pos="5387"/>
          <w:tab w:val="left" w:pos="7230"/>
        </w:tabs>
        <w:rPr>
          <w:rFonts w:cs="Arial"/>
          <w:sz w:val="22"/>
          <w:szCs w:val="22"/>
          <w:highlight w:val="yellow"/>
        </w:rPr>
      </w:pPr>
      <w:r w:rsidRPr="009A15CE">
        <w:rPr>
          <w:rFonts w:cs="Arial"/>
          <w:sz w:val="22"/>
          <w:szCs w:val="22"/>
        </w:rPr>
        <w:t>ve věcech technických</w:t>
      </w:r>
      <w:r w:rsidR="0042173D" w:rsidRPr="00E51A1F">
        <w:rPr>
          <w:rFonts w:cs="Arial"/>
          <w:sz w:val="22"/>
          <w:szCs w:val="22"/>
        </w:rPr>
        <w:t>:</w:t>
      </w:r>
      <w:r w:rsidR="0042173D" w:rsidRPr="00E51A1F">
        <w:rPr>
          <w:rFonts w:cs="Arial"/>
          <w:sz w:val="22"/>
          <w:szCs w:val="22"/>
        </w:rPr>
        <w:tab/>
      </w:r>
      <w:r w:rsidR="00BF2AAE">
        <w:rPr>
          <w:rFonts w:cs="Arial"/>
          <w:sz w:val="22"/>
          <w:szCs w:val="22"/>
        </w:rPr>
        <w:t>Ing. František Zezula</w:t>
      </w:r>
    </w:p>
    <w:p w:rsidR="0042173D" w:rsidRPr="00E51A1F" w:rsidRDefault="0042173D" w:rsidP="0042173D">
      <w:pPr>
        <w:tabs>
          <w:tab w:val="left" w:pos="2694"/>
        </w:tabs>
        <w:rPr>
          <w:rFonts w:cs="Arial"/>
          <w:sz w:val="22"/>
          <w:szCs w:val="22"/>
        </w:rPr>
      </w:pPr>
      <w:r w:rsidRPr="00E51A1F">
        <w:rPr>
          <w:rFonts w:cs="Arial"/>
          <w:sz w:val="22"/>
          <w:szCs w:val="22"/>
        </w:rPr>
        <w:t>telefon:</w:t>
      </w:r>
      <w:r w:rsidRPr="00E51A1F">
        <w:rPr>
          <w:rFonts w:cs="Arial"/>
          <w:sz w:val="22"/>
          <w:szCs w:val="22"/>
        </w:rPr>
        <w:tab/>
      </w:r>
      <w:r w:rsidR="00BF2AAE">
        <w:rPr>
          <w:rFonts w:cs="Arial"/>
          <w:sz w:val="22"/>
          <w:szCs w:val="22"/>
        </w:rPr>
        <w:t>244095232</w:t>
      </w:r>
    </w:p>
    <w:p w:rsidR="0042173D" w:rsidRPr="00E51A1F" w:rsidRDefault="0042173D" w:rsidP="0042173D">
      <w:pPr>
        <w:tabs>
          <w:tab w:val="left" w:pos="2694"/>
        </w:tabs>
        <w:rPr>
          <w:rFonts w:cs="Arial"/>
          <w:sz w:val="22"/>
          <w:szCs w:val="22"/>
        </w:rPr>
      </w:pPr>
      <w:r w:rsidRPr="00E51A1F">
        <w:rPr>
          <w:rFonts w:cs="Arial"/>
          <w:sz w:val="22"/>
          <w:szCs w:val="22"/>
        </w:rPr>
        <w:t>fax:</w:t>
      </w:r>
      <w:r w:rsidRPr="00E51A1F">
        <w:rPr>
          <w:rFonts w:cs="Arial"/>
          <w:sz w:val="22"/>
          <w:szCs w:val="22"/>
        </w:rPr>
        <w:tab/>
      </w:r>
      <w:r w:rsidR="00BF2AAE">
        <w:rPr>
          <w:rFonts w:cs="Arial"/>
          <w:sz w:val="22"/>
          <w:szCs w:val="22"/>
        </w:rPr>
        <w:t>244095506</w:t>
      </w:r>
    </w:p>
    <w:p w:rsidR="0042173D" w:rsidRPr="00E51A1F" w:rsidRDefault="0042173D" w:rsidP="0042173D">
      <w:pPr>
        <w:tabs>
          <w:tab w:val="left" w:pos="2694"/>
        </w:tabs>
        <w:rPr>
          <w:rFonts w:cs="Arial"/>
          <w:sz w:val="22"/>
          <w:szCs w:val="22"/>
        </w:rPr>
      </w:pPr>
      <w:r w:rsidRPr="00E51A1F">
        <w:rPr>
          <w:rFonts w:cs="Arial"/>
          <w:sz w:val="22"/>
          <w:szCs w:val="22"/>
        </w:rPr>
        <w:t>e-mail:</w:t>
      </w:r>
      <w:r w:rsidRPr="00E51A1F">
        <w:rPr>
          <w:rFonts w:cs="Arial"/>
          <w:sz w:val="22"/>
          <w:szCs w:val="22"/>
        </w:rPr>
        <w:tab/>
      </w:r>
      <w:r w:rsidR="00BF2AAE">
        <w:rPr>
          <w:rFonts w:cs="Arial"/>
          <w:sz w:val="22"/>
          <w:szCs w:val="22"/>
        </w:rPr>
        <w:t>fzezula@sshr.cz</w:t>
      </w:r>
    </w:p>
    <w:p w:rsidR="0042173D" w:rsidRPr="00E51A1F" w:rsidRDefault="0042173D" w:rsidP="0042173D">
      <w:pPr>
        <w:pStyle w:val="Zkladntext3"/>
        <w:shd w:val="clear" w:color="auto" w:fill="auto"/>
        <w:tabs>
          <w:tab w:val="left" w:pos="2694"/>
        </w:tabs>
        <w:spacing w:after="0" w:line="240" w:lineRule="auto"/>
        <w:ind w:left="20" w:firstLine="0"/>
        <w:jc w:val="left"/>
      </w:pPr>
      <w:r w:rsidRPr="00E51A1F">
        <w:rPr>
          <w:color w:val="000000"/>
        </w:rPr>
        <w:t>datová schránka:</w:t>
      </w:r>
      <w:r w:rsidRPr="00E51A1F">
        <w:rPr>
          <w:color w:val="000000"/>
        </w:rPr>
        <w:tab/>
        <w:t>4iqaa3x</w:t>
      </w:r>
    </w:p>
    <w:p w:rsidR="0042173D" w:rsidRPr="00E51A1F" w:rsidRDefault="0042173D" w:rsidP="0042173D">
      <w:pPr>
        <w:spacing w:before="120"/>
        <w:rPr>
          <w:rFonts w:cs="Arial"/>
          <w:sz w:val="22"/>
          <w:szCs w:val="22"/>
        </w:rPr>
      </w:pPr>
      <w:r w:rsidRPr="00E51A1F">
        <w:rPr>
          <w:rFonts w:cs="Arial"/>
          <w:sz w:val="22"/>
          <w:szCs w:val="22"/>
        </w:rPr>
        <w:t xml:space="preserve">(dále jen </w:t>
      </w:r>
      <w:r w:rsidRPr="00E51A1F">
        <w:rPr>
          <w:rFonts w:cs="Arial"/>
          <w:b/>
          <w:sz w:val="22"/>
          <w:szCs w:val="22"/>
        </w:rPr>
        <w:t>„objednatel“</w:t>
      </w:r>
      <w:r w:rsidRPr="00E51A1F">
        <w:rPr>
          <w:rFonts w:cs="Arial"/>
          <w:sz w:val="22"/>
          <w:szCs w:val="22"/>
        </w:rPr>
        <w:t>)</w:t>
      </w:r>
    </w:p>
    <w:p w:rsidR="0042173D" w:rsidRPr="00E51A1F" w:rsidRDefault="0042173D" w:rsidP="0042173D">
      <w:pPr>
        <w:jc w:val="center"/>
        <w:rPr>
          <w:rFonts w:cs="Arial"/>
          <w:sz w:val="22"/>
          <w:szCs w:val="22"/>
        </w:rPr>
      </w:pPr>
      <w:r w:rsidRPr="00E51A1F">
        <w:rPr>
          <w:rFonts w:cs="Arial"/>
          <w:sz w:val="22"/>
          <w:szCs w:val="22"/>
        </w:rPr>
        <w:t>a</w:t>
      </w:r>
    </w:p>
    <w:p w:rsidR="0042173D" w:rsidRPr="00E51A1F" w:rsidRDefault="0042173D" w:rsidP="0042173D">
      <w:pPr>
        <w:jc w:val="center"/>
        <w:rPr>
          <w:rFonts w:cs="Arial"/>
          <w:sz w:val="22"/>
          <w:szCs w:val="22"/>
        </w:rPr>
      </w:pPr>
    </w:p>
    <w:p w:rsidR="0042173D" w:rsidRPr="006650E7" w:rsidRDefault="0042173D" w:rsidP="0042173D">
      <w:pPr>
        <w:tabs>
          <w:tab w:val="left" w:pos="2694"/>
        </w:tabs>
        <w:rPr>
          <w:rFonts w:cs="Arial"/>
          <w:sz w:val="22"/>
          <w:szCs w:val="22"/>
        </w:rPr>
      </w:pPr>
      <w:r w:rsidRPr="00E51A1F">
        <w:rPr>
          <w:rFonts w:cs="Arial"/>
          <w:b/>
          <w:sz w:val="22"/>
          <w:szCs w:val="22"/>
        </w:rPr>
        <w:t>Obchodní firma</w:t>
      </w:r>
      <w:r w:rsidRPr="00E51A1F">
        <w:rPr>
          <w:rFonts w:cs="Arial"/>
          <w:sz w:val="22"/>
          <w:szCs w:val="22"/>
        </w:rPr>
        <w:t xml:space="preserve"> </w:t>
      </w:r>
      <w:r w:rsidRPr="00E51A1F">
        <w:rPr>
          <w:rFonts w:cs="Arial"/>
          <w:sz w:val="22"/>
          <w:szCs w:val="22"/>
        </w:rPr>
        <w:tab/>
      </w:r>
      <w:r w:rsidR="006650E7">
        <w:rPr>
          <w:rFonts w:cs="Arial"/>
          <w:sz w:val="22"/>
          <w:szCs w:val="22"/>
        </w:rPr>
        <w:t>PIK s.r.o.</w:t>
      </w:r>
    </w:p>
    <w:p w:rsidR="0042173D" w:rsidRPr="006650E7" w:rsidRDefault="0042173D" w:rsidP="0042173D">
      <w:pPr>
        <w:tabs>
          <w:tab w:val="left" w:pos="2694"/>
        </w:tabs>
        <w:rPr>
          <w:rFonts w:cs="Arial"/>
          <w:sz w:val="22"/>
          <w:szCs w:val="22"/>
        </w:rPr>
      </w:pPr>
      <w:r w:rsidRPr="006650E7">
        <w:rPr>
          <w:rFonts w:cs="Arial"/>
          <w:sz w:val="22"/>
          <w:szCs w:val="22"/>
        </w:rPr>
        <w:t>sídlem:</w:t>
      </w:r>
      <w:r w:rsidRPr="006650E7">
        <w:rPr>
          <w:rFonts w:cs="Arial"/>
          <w:sz w:val="22"/>
          <w:szCs w:val="22"/>
        </w:rPr>
        <w:tab/>
      </w:r>
      <w:r w:rsidR="006650E7">
        <w:rPr>
          <w:rFonts w:cs="Arial"/>
          <w:sz w:val="22"/>
          <w:szCs w:val="22"/>
        </w:rPr>
        <w:t>Na Hrázi 781/15, 750</w:t>
      </w:r>
      <w:r w:rsidR="005E2349">
        <w:rPr>
          <w:rFonts w:cs="Arial"/>
          <w:sz w:val="22"/>
          <w:szCs w:val="22"/>
        </w:rPr>
        <w:t xml:space="preserve"> </w:t>
      </w:r>
      <w:r w:rsidR="006650E7">
        <w:rPr>
          <w:rFonts w:cs="Arial"/>
          <w:sz w:val="22"/>
          <w:szCs w:val="22"/>
        </w:rPr>
        <w:t xml:space="preserve">02 Přerov </w:t>
      </w:r>
      <w:r w:rsidR="005E2349">
        <w:rPr>
          <w:rFonts w:cs="Arial"/>
          <w:sz w:val="22"/>
          <w:szCs w:val="22"/>
        </w:rPr>
        <w:t>I</w:t>
      </w:r>
      <w:r w:rsidR="006650E7">
        <w:rPr>
          <w:rFonts w:cs="Arial"/>
          <w:sz w:val="22"/>
          <w:szCs w:val="22"/>
        </w:rPr>
        <w:t xml:space="preserve"> - Město</w:t>
      </w:r>
    </w:p>
    <w:p w:rsidR="0042173D" w:rsidRPr="006650E7" w:rsidRDefault="0042173D" w:rsidP="0042173D">
      <w:pPr>
        <w:tabs>
          <w:tab w:val="left" w:pos="2694"/>
        </w:tabs>
        <w:rPr>
          <w:rFonts w:cs="Arial"/>
          <w:sz w:val="22"/>
          <w:szCs w:val="22"/>
        </w:rPr>
      </w:pPr>
      <w:r w:rsidRPr="006650E7">
        <w:rPr>
          <w:rFonts w:cs="Arial"/>
          <w:sz w:val="22"/>
          <w:szCs w:val="22"/>
        </w:rPr>
        <w:t xml:space="preserve">adresa pro doručování </w:t>
      </w:r>
    </w:p>
    <w:p w:rsidR="0042173D" w:rsidRPr="006650E7" w:rsidRDefault="0042173D" w:rsidP="0042173D">
      <w:pPr>
        <w:tabs>
          <w:tab w:val="left" w:pos="2694"/>
        </w:tabs>
        <w:rPr>
          <w:rFonts w:cs="Arial"/>
          <w:i/>
          <w:sz w:val="22"/>
          <w:szCs w:val="22"/>
        </w:rPr>
      </w:pPr>
      <w:r w:rsidRPr="006650E7">
        <w:rPr>
          <w:rFonts w:cs="Arial"/>
          <w:i/>
          <w:sz w:val="22"/>
          <w:szCs w:val="22"/>
        </w:rPr>
        <w:t>(je-li odlišná od adresy sídla)</w:t>
      </w:r>
    </w:p>
    <w:p w:rsidR="0042173D" w:rsidRPr="006650E7" w:rsidRDefault="0042173D" w:rsidP="0042173D">
      <w:pPr>
        <w:tabs>
          <w:tab w:val="left" w:pos="2694"/>
        </w:tabs>
        <w:rPr>
          <w:rFonts w:cs="Arial"/>
          <w:sz w:val="22"/>
          <w:szCs w:val="22"/>
        </w:rPr>
      </w:pPr>
      <w:r w:rsidRPr="006650E7">
        <w:rPr>
          <w:rFonts w:cs="Arial"/>
          <w:sz w:val="22"/>
          <w:szCs w:val="22"/>
        </w:rPr>
        <w:t>spisová značka:</w:t>
      </w:r>
      <w:r w:rsidRPr="006650E7">
        <w:rPr>
          <w:rFonts w:cs="Arial"/>
          <w:sz w:val="22"/>
          <w:szCs w:val="22"/>
        </w:rPr>
        <w:tab/>
      </w:r>
      <w:r w:rsidR="006650E7">
        <w:rPr>
          <w:rFonts w:cs="Arial"/>
          <w:sz w:val="22"/>
          <w:szCs w:val="22"/>
        </w:rPr>
        <w:t>C 3808 vedená v Krajském soudu v Ostravě</w:t>
      </w:r>
    </w:p>
    <w:p w:rsidR="0042173D" w:rsidRPr="006650E7" w:rsidRDefault="0042173D" w:rsidP="0042173D">
      <w:pPr>
        <w:tabs>
          <w:tab w:val="left" w:pos="2694"/>
        </w:tabs>
        <w:rPr>
          <w:rFonts w:cs="Arial"/>
          <w:sz w:val="22"/>
          <w:szCs w:val="22"/>
        </w:rPr>
      </w:pPr>
      <w:r w:rsidRPr="006650E7">
        <w:rPr>
          <w:rFonts w:cs="Arial"/>
          <w:sz w:val="22"/>
          <w:szCs w:val="22"/>
        </w:rPr>
        <w:lastRenderedPageBreak/>
        <w:t>zastoupena:</w:t>
      </w:r>
      <w:r w:rsidRPr="006650E7">
        <w:rPr>
          <w:rFonts w:cs="Arial"/>
          <w:sz w:val="22"/>
          <w:szCs w:val="22"/>
        </w:rPr>
        <w:tab/>
      </w:r>
      <w:r w:rsidR="006650E7">
        <w:rPr>
          <w:rFonts w:cs="Arial"/>
          <w:sz w:val="22"/>
          <w:szCs w:val="22"/>
        </w:rPr>
        <w:t>Jan Šimanský</w:t>
      </w:r>
      <w:r w:rsidR="005E2349">
        <w:rPr>
          <w:rFonts w:cs="Arial"/>
          <w:sz w:val="22"/>
          <w:szCs w:val="22"/>
        </w:rPr>
        <w:t>, jednatel</w:t>
      </w:r>
    </w:p>
    <w:p w:rsidR="0042173D" w:rsidRPr="006650E7" w:rsidRDefault="0042173D" w:rsidP="0042173D">
      <w:pPr>
        <w:tabs>
          <w:tab w:val="left" w:pos="2694"/>
        </w:tabs>
        <w:ind w:left="2126" w:hanging="2126"/>
        <w:rPr>
          <w:rFonts w:cs="Arial"/>
          <w:sz w:val="22"/>
          <w:szCs w:val="22"/>
        </w:rPr>
      </w:pPr>
      <w:r w:rsidRPr="006650E7">
        <w:rPr>
          <w:rFonts w:cs="Arial"/>
          <w:sz w:val="22"/>
          <w:szCs w:val="22"/>
        </w:rPr>
        <w:t xml:space="preserve">IČO: </w:t>
      </w:r>
      <w:r w:rsidRPr="006650E7">
        <w:rPr>
          <w:rFonts w:cs="Arial"/>
          <w:sz w:val="22"/>
          <w:szCs w:val="22"/>
        </w:rPr>
        <w:tab/>
      </w:r>
      <w:r w:rsidRPr="006650E7">
        <w:rPr>
          <w:rFonts w:cs="Arial"/>
          <w:sz w:val="22"/>
          <w:szCs w:val="22"/>
        </w:rPr>
        <w:tab/>
      </w:r>
      <w:r w:rsidR="006650E7">
        <w:rPr>
          <w:rFonts w:cs="Arial"/>
          <w:sz w:val="22"/>
          <w:szCs w:val="22"/>
        </w:rPr>
        <w:t>47152150</w:t>
      </w:r>
    </w:p>
    <w:p w:rsidR="0042173D" w:rsidRPr="006650E7" w:rsidRDefault="0042173D" w:rsidP="0042173D">
      <w:pPr>
        <w:tabs>
          <w:tab w:val="left" w:pos="2694"/>
        </w:tabs>
        <w:ind w:left="2127" w:hanging="2127"/>
        <w:rPr>
          <w:rFonts w:cs="Arial"/>
          <w:sz w:val="22"/>
          <w:szCs w:val="22"/>
        </w:rPr>
      </w:pPr>
      <w:r w:rsidRPr="006650E7">
        <w:rPr>
          <w:rFonts w:cs="Arial"/>
          <w:sz w:val="22"/>
          <w:szCs w:val="22"/>
        </w:rPr>
        <w:t xml:space="preserve">DIČ:  </w:t>
      </w:r>
      <w:r w:rsidRPr="006650E7">
        <w:rPr>
          <w:rFonts w:cs="Arial"/>
          <w:sz w:val="22"/>
          <w:szCs w:val="22"/>
        </w:rPr>
        <w:tab/>
      </w:r>
      <w:r w:rsidRPr="006650E7">
        <w:rPr>
          <w:rFonts w:cs="Arial"/>
          <w:sz w:val="22"/>
          <w:szCs w:val="22"/>
        </w:rPr>
        <w:tab/>
      </w:r>
      <w:r w:rsidR="006650E7">
        <w:rPr>
          <w:rFonts w:cs="Arial"/>
          <w:sz w:val="22"/>
          <w:szCs w:val="22"/>
        </w:rPr>
        <w:t>CZ47152150</w:t>
      </w:r>
    </w:p>
    <w:p w:rsidR="0042173D" w:rsidRPr="006650E7" w:rsidRDefault="0042173D" w:rsidP="0042173D">
      <w:pPr>
        <w:tabs>
          <w:tab w:val="left" w:pos="2694"/>
        </w:tabs>
        <w:rPr>
          <w:rFonts w:cs="Arial"/>
          <w:sz w:val="22"/>
          <w:szCs w:val="22"/>
        </w:rPr>
      </w:pPr>
      <w:r w:rsidRPr="006650E7">
        <w:rPr>
          <w:rFonts w:cs="Arial"/>
          <w:sz w:val="22"/>
          <w:szCs w:val="22"/>
        </w:rPr>
        <w:t xml:space="preserve">bankovní spojení: </w:t>
      </w:r>
      <w:r w:rsidRPr="006650E7">
        <w:rPr>
          <w:rFonts w:cs="Arial"/>
          <w:sz w:val="22"/>
          <w:szCs w:val="22"/>
        </w:rPr>
        <w:tab/>
      </w:r>
      <w:r w:rsidR="00294F20" w:rsidRPr="00294F20">
        <w:rPr>
          <w:rFonts w:cs="Arial"/>
          <w:sz w:val="22"/>
          <w:szCs w:val="22"/>
        </w:rPr>
        <w:t>MONETA Money Bank, a. s.</w:t>
      </w:r>
    </w:p>
    <w:p w:rsidR="0042173D" w:rsidRPr="006650E7" w:rsidRDefault="0042173D" w:rsidP="0042173D">
      <w:pPr>
        <w:tabs>
          <w:tab w:val="left" w:pos="2127"/>
          <w:tab w:val="left" w:pos="2694"/>
        </w:tabs>
        <w:ind w:left="2835" w:hanging="2835"/>
        <w:rPr>
          <w:rFonts w:cs="Arial"/>
          <w:sz w:val="22"/>
          <w:szCs w:val="22"/>
        </w:rPr>
      </w:pPr>
      <w:r w:rsidRPr="006650E7">
        <w:rPr>
          <w:rFonts w:cs="Arial"/>
          <w:sz w:val="22"/>
          <w:szCs w:val="22"/>
        </w:rPr>
        <w:t xml:space="preserve">číslo účtu: </w:t>
      </w:r>
      <w:r w:rsidRPr="006650E7">
        <w:rPr>
          <w:rFonts w:cs="Arial"/>
          <w:sz w:val="22"/>
          <w:szCs w:val="22"/>
        </w:rPr>
        <w:tab/>
      </w:r>
      <w:r w:rsidRPr="006650E7">
        <w:rPr>
          <w:rFonts w:cs="Arial"/>
          <w:sz w:val="22"/>
          <w:szCs w:val="22"/>
        </w:rPr>
        <w:tab/>
      </w:r>
      <w:r w:rsidR="00294F20" w:rsidRPr="00294F20">
        <w:rPr>
          <w:rFonts w:cs="Arial"/>
          <w:sz w:val="22"/>
          <w:szCs w:val="22"/>
        </w:rPr>
        <w:t>803306-724/0600</w:t>
      </w:r>
    </w:p>
    <w:p w:rsidR="009A15CE" w:rsidRPr="006650E7" w:rsidRDefault="009A15CE" w:rsidP="009A15CE">
      <w:pPr>
        <w:tabs>
          <w:tab w:val="left" w:pos="2127"/>
          <w:tab w:val="left" w:pos="2694"/>
          <w:tab w:val="left" w:pos="4111"/>
        </w:tabs>
        <w:ind w:left="2835" w:hanging="2835"/>
        <w:rPr>
          <w:rFonts w:cs="Arial"/>
          <w:sz w:val="22"/>
          <w:szCs w:val="22"/>
        </w:rPr>
      </w:pPr>
      <w:r w:rsidRPr="006650E7">
        <w:rPr>
          <w:rFonts w:cs="Arial"/>
          <w:sz w:val="22"/>
          <w:szCs w:val="22"/>
        </w:rPr>
        <w:t xml:space="preserve">osoba oprávněná </w:t>
      </w:r>
    </w:p>
    <w:p w:rsidR="0042173D" w:rsidRPr="006650E7" w:rsidRDefault="009A15CE" w:rsidP="009A15CE">
      <w:pPr>
        <w:tabs>
          <w:tab w:val="left" w:pos="2127"/>
          <w:tab w:val="left" w:pos="2694"/>
          <w:tab w:val="left" w:pos="4111"/>
        </w:tabs>
        <w:ind w:left="2835" w:hanging="2835"/>
        <w:rPr>
          <w:rFonts w:cs="Arial"/>
          <w:sz w:val="22"/>
          <w:szCs w:val="22"/>
        </w:rPr>
      </w:pPr>
      <w:r w:rsidRPr="006650E7">
        <w:rPr>
          <w:rFonts w:cs="Arial"/>
          <w:sz w:val="22"/>
          <w:szCs w:val="22"/>
        </w:rPr>
        <w:t>ve věcech technických</w:t>
      </w:r>
      <w:r w:rsidR="00BF2AAE" w:rsidRPr="006650E7">
        <w:rPr>
          <w:rFonts w:cs="Arial"/>
          <w:sz w:val="22"/>
          <w:szCs w:val="22"/>
        </w:rPr>
        <w:t>:</w:t>
      </w:r>
      <w:r w:rsidR="00BF2AAE" w:rsidRPr="006650E7">
        <w:rPr>
          <w:rFonts w:cs="Arial"/>
          <w:sz w:val="22"/>
          <w:szCs w:val="22"/>
        </w:rPr>
        <w:tab/>
      </w:r>
      <w:r w:rsidR="00294F20">
        <w:rPr>
          <w:rFonts w:cs="Arial"/>
          <w:sz w:val="22"/>
          <w:szCs w:val="22"/>
        </w:rPr>
        <w:t>Jan Šimanský</w:t>
      </w:r>
    </w:p>
    <w:p w:rsidR="0042173D" w:rsidRPr="006650E7" w:rsidRDefault="0042173D" w:rsidP="0042173D">
      <w:pPr>
        <w:tabs>
          <w:tab w:val="left" w:pos="2127"/>
          <w:tab w:val="left" w:pos="2694"/>
        </w:tabs>
        <w:ind w:left="2835" w:hanging="2835"/>
        <w:rPr>
          <w:rFonts w:cs="Arial"/>
          <w:sz w:val="22"/>
          <w:szCs w:val="22"/>
        </w:rPr>
      </w:pPr>
      <w:r w:rsidRPr="006650E7">
        <w:rPr>
          <w:rFonts w:cs="Arial"/>
          <w:sz w:val="22"/>
          <w:szCs w:val="22"/>
        </w:rPr>
        <w:t>telefon:</w:t>
      </w:r>
      <w:r w:rsidRPr="006650E7">
        <w:rPr>
          <w:rFonts w:cs="Arial"/>
          <w:sz w:val="22"/>
          <w:szCs w:val="22"/>
        </w:rPr>
        <w:tab/>
      </w:r>
      <w:r w:rsidRPr="006650E7">
        <w:rPr>
          <w:rFonts w:cs="Arial"/>
          <w:sz w:val="22"/>
          <w:szCs w:val="22"/>
        </w:rPr>
        <w:tab/>
      </w:r>
      <w:r w:rsidR="00294F20">
        <w:rPr>
          <w:rFonts w:cs="Arial"/>
          <w:sz w:val="22"/>
          <w:szCs w:val="22"/>
        </w:rPr>
        <w:t>581 288 223</w:t>
      </w:r>
    </w:p>
    <w:p w:rsidR="0042173D" w:rsidRPr="006650E7" w:rsidRDefault="0042173D" w:rsidP="0042173D">
      <w:pPr>
        <w:tabs>
          <w:tab w:val="left" w:pos="2127"/>
          <w:tab w:val="left" w:pos="2694"/>
        </w:tabs>
        <w:ind w:left="2835" w:hanging="2835"/>
        <w:rPr>
          <w:rFonts w:cs="Arial"/>
          <w:sz w:val="22"/>
          <w:szCs w:val="22"/>
        </w:rPr>
      </w:pPr>
      <w:r w:rsidRPr="006650E7">
        <w:rPr>
          <w:rFonts w:cs="Arial"/>
          <w:sz w:val="22"/>
          <w:szCs w:val="22"/>
        </w:rPr>
        <w:t>fax:</w:t>
      </w:r>
      <w:r w:rsidRPr="006650E7">
        <w:rPr>
          <w:rFonts w:cs="Arial"/>
          <w:sz w:val="22"/>
          <w:szCs w:val="22"/>
        </w:rPr>
        <w:tab/>
      </w:r>
      <w:r w:rsidRPr="006650E7">
        <w:rPr>
          <w:rFonts w:cs="Arial"/>
          <w:sz w:val="22"/>
          <w:szCs w:val="22"/>
        </w:rPr>
        <w:tab/>
      </w:r>
      <w:r w:rsidR="00294F20">
        <w:rPr>
          <w:rFonts w:cs="Arial"/>
          <w:sz w:val="22"/>
          <w:szCs w:val="22"/>
        </w:rPr>
        <w:t>581 288 882</w:t>
      </w:r>
    </w:p>
    <w:p w:rsidR="0042173D" w:rsidRPr="00294F20" w:rsidRDefault="0042173D" w:rsidP="0042173D">
      <w:pPr>
        <w:tabs>
          <w:tab w:val="left" w:pos="2127"/>
          <w:tab w:val="left" w:pos="2694"/>
        </w:tabs>
        <w:ind w:left="2835" w:hanging="2835"/>
        <w:rPr>
          <w:rFonts w:cs="Arial"/>
          <w:sz w:val="22"/>
          <w:szCs w:val="22"/>
        </w:rPr>
      </w:pPr>
      <w:r w:rsidRPr="006650E7">
        <w:rPr>
          <w:rFonts w:cs="Arial"/>
          <w:sz w:val="22"/>
          <w:szCs w:val="22"/>
        </w:rPr>
        <w:t>e-mail:</w:t>
      </w:r>
      <w:r w:rsidRPr="006650E7">
        <w:rPr>
          <w:rFonts w:cs="Arial"/>
          <w:sz w:val="22"/>
          <w:szCs w:val="22"/>
        </w:rPr>
        <w:tab/>
      </w:r>
      <w:r w:rsidRPr="006650E7">
        <w:rPr>
          <w:rFonts w:cs="Arial"/>
          <w:sz w:val="22"/>
          <w:szCs w:val="22"/>
        </w:rPr>
        <w:tab/>
      </w:r>
      <w:r w:rsidR="00294F20">
        <w:rPr>
          <w:rFonts w:cs="Arial"/>
          <w:sz w:val="22"/>
          <w:szCs w:val="22"/>
        </w:rPr>
        <w:t>simansky.jan</w:t>
      </w:r>
      <w:r w:rsidR="00294F20" w:rsidRPr="00294F20">
        <w:rPr>
          <w:rFonts w:cs="Arial"/>
          <w:sz w:val="22"/>
          <w:szCs w:val="22"/>
        </w:rPr>
        <w:t>@pik.cz</w:t>
      </w:r>
    </w:p>
    <w:p w:rsidR="0042173D" w:rsidRPr="00E51A1F" w:rsidRDefault="0042173D" w:rsidP="0042173D">
      <w:pPr>
        <w:tabs>
          <w:tab w:val="left" w:pos="2127"/>
          <w:tab w:val="left" w:pos="2694"/>
        </w:tabs>
        <w:ind w:left="2835" w:hanging="2835"/>
        <w:rPr>
          <w:rFonts w:cs="Arial"/>
          <w:sz w:val="22"/>
          <w:szCs w:val="22"/>
        </w:rPr>
      </w:pPr>
      <w:r w:rsidRPr="006650E7">
        <w:rPr>
          <w:rFonts w:cs="Arial"/>
          <w:sz w:val="22"/>
          <w:szCs w:val="22"/>
        </w:rPr>
        <w:t>datová schránka:</w:t>
      </w:r>
      <w:r w:rsidRPr="006650E7">
        <w:rPr>
          <w:rFonts w:cs="Arial"/>
          <w:sz w:val="22"/>
          <w:szCs w:val="22"/>
        </w:rPr>
        <w:tab/>
      </w:r>
      <w:r w:rsidRPr="006650E7">
        <w:rPr>
          <w:rFonts w:cs="Arial"/>
          <w:sz w:val="22"/>
          <w:szCs w:val="22"/>
        </w:rPr>
        <w:tab/>
      </w:r>
      <w:r w:rsidR="00294F20">
        <w:rPr>
          <w:rFonts w:cs="Arial"/>
          <w:sz w:val="22"/>
          <w:szCs w:val="22"/>
        </w:rPr>
        <w:t>cqptbcp</w:t>
      </w:r>
    </w:p>
    <w:p w:rsidR="0042173D" w:rsidRPr="00E51A1F" w:rsidRDefault="0042173D" w:rsidP="0042173D">
      <w:pPr>
        <w:spacing w:before="120"/>
        <w:rPr>
          <w:rFonts w:cs="Arial"/>
          <w:sz w:val="22"/>
          <w:szCs w:val="22"/>
        </w:rPr>
      </w:pPr>
      <w:r w:rsidRPr="00E51A1F">
        <w:rPr>
          <w:rFonts w:cs="Arial"/>
          <w:sz w:val="22"/>
          <w:szCs w:val="22"/>
        </w:rPr>
        <w:t xml:space="preserve">(dále jen </w:t>
      </w:r>
      <w:r w:rsidRPr="00E51A1F">
        <w:rPr>
          <w:rFonts w:cs="Arial"/>
          <w:b/>
          <w:sz w:val="22"/>
          <w:szCs w:val="22"/>
        </w:rPr>
        <w:t>„zhotovitel“</w:t>
      </w:r>
      <w:r w:rsidRPr="00E51A1F">
        <w:rPr>
          <w:rFonts w:cs="Arial"/>
          <w:sz w:val="22"/>
          <w:szCs w:val="22"/>
        </w:rPr>
        <w:t>)</w:t>
      </w:r>
    </w:p>
    <w:p w:rsidR="0042173D" w:rsidRPr="00E51A1F" w:rsidRDefault="0042173D" w:rsidP="0042173D">
      <w:pPr>
        <w:spacing w:before="360"/>
        <w:rPr>
          <w:rFonts w:cs="Arial"/>
          <w:sz w:val="22"/>
          <w:szCs w:val="22"/>
        </w:rPr>
      </w:pPr>
      <w:r w:rsidRPr="00E51A1F">
        <w:rPr>
          <w:rFonts w:cs="Arial"/>
          <w:sz w:val="22"/>
          <w:szCs w:val="22"/>
        </w:rPr>
        <w:t xml:space="preserve">(dále také společně </w:t>
      </w:r>
      <w:r w:rsidRPr="00E51A1F">
        <w:rPr>
          <w:rFonts w:cs="Arial"/>
          <w:b/>
          <w:sz w:val="22"/>
          <w:szCs w:val="22"/>
        </w:rPr>
        <w:t>„smluvní strany“</w:t>
      </w:r>
      <w:r w:rsidRPr="00E51A1F">
        <w:rPr>
          <w:rFonts w:cs="Arial"/>
          <w:sz w:val="22"/>
          <w:szCs w:val="22"/>
        </w:rPr>
        <w:t>)</w:t>
      </w:r>
    </w:p>
    <w:p w:rsidR="0042173D" w:rsidRPr="00E51A1F" w:rsidRDefault="0042173D" w:rsidP="0042173D">
      <w:pPr>
        <w:pStyle w:val="Zkladntext3"/>
        <w:shd w:val="clear" w:color="auto" w:fill="auto"/>
        <w:spacing w:after="0" w:line="220" w:lineRule="exact"/>
        <w:ind w:left="20" w:firstLine="0"/>
        <w:jc w:val="center"/>
        <w:rPr>
          <w:i/>
          <w:color w:val="000000"/>
          <w:lang w:eastAsia="cs-CZ"/>
        </w:rPr>
      </w:pPr>
      <w:r w:rsidRPr="00E51A1F">
        <w:br w:type="page"/>
      </w:r>
    </w:p>
    <w:p w:rsidR="00BA37FD" w:rsidRPr="0042173D" w:rsidRDefault="004068D1" w:rsidP="004C56D8">
      <w:pPr>
        <w:pStyle w:val="Nadpis1"/>
        <w:ind w:left="284" w:hanging="284"/>
      </w:pPr>
      <w:r w:rsidRPr="0042173D">
        <w:lastRenderedPageBreak/>
        <w:t xml:space="preserve">Článek </w:t>
      </w:r>
    </w:p>
    <w:p w:rsidR="004C0690" w:rsidRPr="0042173D" w:rsidRDefault="004158FD"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Účel smlouvy</w:t>
      </w:r>
    </w:p>
    <w:p w:rsidR="004C0690" w:rsidRPr="0042173D" w:rsidRDefault="004C0690" w:rsidP="00BC290A">
      <w:pPr>
        <w:pStyle w:val="Odstavecseseznamem"/>
        <w:numPr>
          <w:ilvl w:val="0"/>
          <w:numId w:val="12"/>
        </w:numPr>
        <w:spacing w:before="120" w:after="120"/>
        <w:ind w:left="284" w:hanging="284"/>
        <w:jc w:val="both"/>
        <w:rPr>
          <w:rFonts w:cs="Arial"/>
          <w:sz w:val="22"/>
          <w:szCs w:val="22"/>
        </w:rPr>
      </w:pPr>
      <w:r w:rsidRPr="0042173D">
        <w:rPr>
          <w:rFonts w:cs="Arial"/>
          <w:sz w:val="22"/>
          <w:szCs w:val="22"/>
        </w:rPr>
        <w:t xml:space="preserve">Účelem této smlouvy je </w:t>
      </w:r>
      <w:r w:rsidR="00BF2AAE" w:rsidRPr="00BF2AAE">
        <w:rPr>
          <w:rFonts w:cs="Arial"/>
          <w:b/>
          <w:sz w:val="22"/>
          <w:szCs w:val="22"/>
        </w:rPr>
        <w:t xml:space="preserve">oprava ventilů nádrží H1 a H3 ve skladu v Kostelci </w:t>
      </w:r>
      <w:r w:rsidR="00434CDE">
        <w:rPr>
          <w:rFonts w:cs="Arial"/>
          <w:b/>
          <w:sz w:val="22"/>
          <w:szCs w:val="22"/>
        </w:rPr>
        <w:br/>
      </w:r>
      <w:r w:rsidR="00BF2AAE" w:rsidRPr="00BF2AAE">
        <w:rPr>
          <w:rFonts w:cs="Arial"/>
          <w:b/>
          <w:sz w:val="22"/>
          <w:szCs w:val="22"/>
        </w:rPr>
        <w:t>u Heřmanova Městce</w:t>
      </w:r>
      <w:r w:rsidR="00BF2AAE">
        <w:rPr>
          <w:rFonts w:cs="Arial"/>
          <w:b/>
          <w:sz w:val="22"/>
          <w:szCs w:val="22"/>
        </w:rPr>
        <w:t xml:space="preserve"> </w:t>
      </w:r>
      <w:r w:rsidRPr="0042173D">
        <w:rPr>
          <w:rFonts w:cs="Arial"/>
          <w:sz w:val="22"/>
          <w:szCs w:val="22"/>
        </w:rPr>
        <w:t xml:space="preserve">pro </w:t>
      </w:r>
      <w:r w:rsidRPr="007D2B05">
        <w:rPr>
          <w:rFonts w:cs="Arial"/>
          <w:sz w:val="22"/>
          <w:szCs w:val="22"/>
        </w:rPr>
        <w:t>účely a k zajištění zákonné</w:t>
      </w:r>
      <w:r w:rsidRPr="0042173D">
        <w:rPr>
          <w:rFonts w:cs="Arial"/>
          <w:sz w:val="22"/>
          <w:szCs w:val="22"/>
        </w:rPr>
        <w:t xml:space="preserve"> působnosti </w:t>
      </w:r>
      <w:r w:rsidR="00C72669" w:rsidRPr="0042173D">
        <w:rPr>
          <w:rFonts w:cs="Arial"/>
          <w:sz w:val="22"/>
          <w:szCs w:val="22"/>
        </w:rPr>
        <w:t xml:space="preserve">objednatele </w:t>
      </w:r>
      <w:r w:rsidRPr="0042173D">
        <w:rPr>
          <w:rFonts w:cs="Arial"/>
          <w:sz w:val="22"/>
          <w:szCs w:val="22"/>
        </w:rPr>
        <w:t>vyplývající ze zákona č. 97/1993 Sb.,</w:t>
      </w:r>
      <w:r w:rsidR="004C76DE">
        <w:rPr>
          <w:rFonts w:cs="Arial"/>
          <w:sz w:val="22"/>
          <w:szCs w:val="22"/>
        </w:rPr>
        <w:t xml:space="preserve"> </w:t>
      </w:r>
      <w:r w:rsidRPr="0042173D">
        <w:rPr>
          <w:rFonts w:cs="Arial"/>
          <w:sz w:val="22"/>
          <w:szCs w:val="22"/>
        </w:rPr>
        <w:t>o působnosti Správy státních hmotných rezerv, ve znění pozdějších předpisů.</w:t>
      </w:r>
    </w:p>
    <w:p w:rsidR="004C0690" w:rsidRPr="004C76DE" w:rsidRDefault="004C0690" w:rsidP="00BC290A">
      <w:pPr>
        <w:widowControl/>
        <w:numPr>
          <w:ilvl w:val="0"/>
          <w:numId w:val="12"/>
        </w:numPr>
        <w:spacing w:before="120" w:after="120"/>
        <w:ind w:left="284" w:hanging="284"/>
        <w:jc w:val="both"/>
        <w:rPr>
          <w:rFonts w:cs="Arial"/>
          <w:sz w:val="22"/>
          <w:szCs w:val="22"/>
        </w:rPr>
      </w:pPr>
      <w:r w:rsidRPr="0042173D">
        <w:rPr>
          <w:rFonts w:cs="Arial"/>
          <w:sz w:val="22"/>
          <w:szCs w:val="22"/>
        </w:rPr>
        <w:t xml:space="preserve">Touto smlouvou se realizuje veřejná zakázka, kterou </w:t>
      </w:r>
      <w:r w:rsidR="00C72669" w:rsidRPr="0042173D">
        <w:rPr>
          <w:rFonts w:cs="Arial"/>
          <w:sz w:val="22"/>
          <w:szCs w:val="22"/>
        </w:rPr>
        <w:t xml:space="preserve">objednatel </w:t>
      </w:r>
      <w:r w:rsidRPr="0042173D">
        <w:rPr>
          <w:rFonts w:cs="Arial"/>
          <w:sz w:val="22"/>
          <w:szCs w:val="22"/>
        </w:rPr>
        <w:t xml:space="preserve">zadal v zadávacím řízení </w:t>
      </w:r>
      <w:r w:rsidRPr="004C76DE">
        <w:rPr>
          <w:rFonts w:cs="Arial"/>
          <w:sz w:val="22"/>
          <w:szCs w:val="22"/>
        </w:rPr>
        <w:t xml:space="preserve">pod č. j. </w:t>
      </w:r>
      <w:r w:rsidR="004C76DE" w:rsidRPr="004C76DE">
        <w:rPr>
          <w:rFonts w:cs="Arial"/>
          <w:sz w:val="22"/>
          <w:szCs w:val="22"/>
        </w:rPr>
        <w:t xml:space="preserve">06386/19 </w:t>
      </w:r>
      <w:r w:rsidRPr="004C76DE">
        <w:rPr>
          <w:rFonts w:cs="Arial"/>
          <w:sz w:val="22"/>
          <w:szCs w:val="22"/>
        </w:rPr>
        <w:t>s</w:t>
      </w:r>
      <w:r w:rsidR="004C76DE" w:rsidRPr="004C76DE">
        <w:rPr>
          <w:rFonts w:cs="Arial"/>
          <w:sz w:val="22"/>
          <w:szCs w:val="22"/>
        </w:rPr>
        <w:t> </w:t>
      </w:r>
      <w:r w:rsidRPr="004C76DE">
        <w:rPr>
          <w:rFonts w:cs="Arial"/>
          <w:sz w:val="22"/>
          <w:szCs w:val="22"/>
        </w:rPr>
        <w:t>názvem</w:t>
      </w:r>
      <w:r w:rsidR="004C76DE" w:rsidRPr="004C76DE">
        <w:rPr>
          <w:rFonts w:cs="Arial"/>
          <w:sz w:val="22"/>
          <w:szCs w:val="22"/>
        </w:rPr>
        <w:t xml:space="preserve"> </w:t>
      </w:r>
      <w:r w:rsidR="002724BA">
        <w:rPr>
          <w:rFonts w:cs="Arial"/>
          <w:sz w:val="22"/>
          <w:szCs w:val="22"/>
        </w:rPr>
        <w:t>„</w:t>
      </w:r>
      <w:r w:rsidR="004C76DE" w:rsidRPr="004C76DE">
        <w:rPr>
          <w:rFonts w:cs="Arial"/>
          <w:sz w:val="22"/>
          <w:szCs w:val="22"/>
        </w:rPr>
        <w:t>16-088 Heřmanův Městec – oprava ventilů nádrží H1 a H3</w:t>
      </w:r>
      <w:r w:rsidR="002724BA">
        <w:rPr>
          <w:rFonts w:cs="Arial"/>
          <w:sz w:val="22"/>
          <w:szCs w:val="22"/>
        </w:rPr>
        <w:t>“</w:t>
      </w:r>
      <w:r w:rsidR="004C76DE" w:rsidRPr="004C76DE">
        <w:rPr>
          <w:rFonts w:cs="Arial"/>
          <w:sz w:val="22"/>
          <w:szCs w:val="22"/>
        </w:rPr>
        <w:t>.</w:t>
      </w:r>
      <w:r w:rsidRPr="004C76DE">
        <w:rPr>
          <w:rFonts w:cs="Arial"/>
          <w:sz w:val="22"/>
          <w:szCs w:val="22"/>
        </w:rPr>
        <w:t xml:space="preserve"> </w:t>
      </w:r>
    </w:p>
    <w:p w:rsidR="0007209F" w:rsidRDefault="0007209F" w:rsidP="0042173D">
      <w:pPr>
        <w:pStyle w:val="Zkladntext3"/>
        <w:shd w:val="clear" w:color="auto" w:fill="auto"/>
        <w:spacing w:before="120" w:line="240" w:lineRule="auto"/>
        <w:ind w:firstLine="0"/>
        <w:jc w:val="left"/>
        <w:rPr>
          <w:color w:val="000000"/>
          <w:lang w:eastAsia="cs-CZ"/>
        </w:rPr>
      </w:pPr>
    </w:p>
    <w:p w:rsidR="00153195" w:rsidRPr="0042173D" w:rsidRDefault="00153195" w:rsidP="0042173D">
      <w:pPr>
        <w:pStyle w:val="Zkladntext3"/>
        <w:shd w:val="clear" w:color="auto" w:fill="auto"/>
        <w:spacing w:before="120" w:line="240" w:lineRule="auto"/>
        <w:ind w:firstLine="0"/>
        <w:jc w:val="left"/>
        <w:rPr>
          <w:color w:val="000000"/>
          <w:lang w:eastAsia="cs-CZ"/>
        </w:rPr>
      </w:pPr>
    </w:p>
    <w:p w:rsidR="0007209F" w:rsidRPr="0042173D" w:rsidRDefault="004068D1" w:rsidP="004C56D8">
      <w:pPr>
        <w:pStyle w:val="Nadpis1"/>
      </w:pPr>
      <w:r w:rsidRPr="0042173D">
        <w:t>Článek</w:t>
      </w:r>
      <w:r w:rsidR="004C56D8">
        <w:t xml:space="preserve"> </w:t>
      </w:r>
    </w:p>
    <w:p w:rsidR="00AC3941" w:rsidRPr="0042173D" w:rsidRDefault="0007209F"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Předmět smlouvy a místo plnění</w:t>
      </w:r>
    </w:p>
    <w:p w:rsidR="00421FE2" w:rsidRPr="00FE0A38" w:rsidRDefault="0007209F" w:rsidP="00421FE2">
      <w:pPr>
        <w:pStyle w:val="Zkladntext3"/>
        <w:numPr>
          <w:ilvl w:val="0"/>
          <w:numId w:val="1"/>
        </w:numPr>
        <w:shd w:val="clear" w:color="auto" w:fill="auto"/>
        <w:spacing w:before="120" w:line="240" w:lineRule="auto"/>
        <w:ind w:left="284" w:right="83" w:hanging="284"/>
        <w:jc w:val="both"/>
      </w:pPr>
      <w:r w:rsidRPr="00FE0A38">
        <w:t xml:space="preserve">Zhotovitel se zavazuje provést na svůj náklad a nebezpečí pro objednatele dílo spočívající v </w:t>
      </w:r>
      <w:r w:rsidR="004C76DE" w:rsidRPr="00FE0A38">
        <w:rPr>
          <w:b/>
        </w:rPr>
        <w:t>o</w:t>
      </w:r>
      <w:r w:rsidR="00BF2AAE" w:rsidRPr="00FE0A38">
        <w:rPr>
          <w:b/>
        </w:rPr>
        <w:t>prav</w:t>
      </w:r>
      <w:r w:rsidR="004C76DE" w:rsidRPr="00FE0A38">
        <w:rPr>
          <w:b/>
        </w:rPr>
        <w:t>ě</w:t>
      </w:r>
      <w:r w:rsidR="00BF2AAE" w:rsidRPr="00FE0A38">
        <w:rPr>
          <w:b/>
        </w:rPr>
        <w:t xml:space="preserve"> </w:t>
      </w:r>
      <w:r w:rsidR="004C76DE" w:rsidRPr="00FE0A38">
        <w:rPr>
          <w:b/>
        </w:rPr>
        <w:t>ventilů nádrží H1 a H3, která bude provedena</w:t>
      </w:r>
      <w:r w:rsidR="00BF2AAE" w:rsidRPr="00FE0A38">
        <w:rPr>
          <w:b/>
        </w:rPr>
        <w:t xml:space="preserve"> vyjmutím hlavních patních ventilů u</w:t>
      </w:r>
      <w:r w:rsidR="004160C5">
        <w:rPr>
          <w:b/>
        </w:rPr>
        <w:t xml:space="preserve"> prázdných</w:t>
      </w:r>
      <w:r w:rsidR="00BF2AAE" w:rsidRPr="00FE0A38">
        <w:rPr>
          <w:b/>
        </w:rPr>
        <w:t xml:space="preserve"> nádrží, jejich vyčištěním, repasí a zpětnou montáží</w:t>
      </w:r>
      <w:r w:rsidR="004C76DE" w:rsidRPr="00FE0A38">
        <w:t xml:space="preserve"> </w:t>
      </w:r>
      <w:r w:rsidRPr="00FE0A38">
        <w:t>(dále jen „</w:t>
      </w:r>
      <w:r w:rsidRPr="00FE0A38">
        <w:rPr>
          <w:b/>
        </w:rPr>
        <w:t>dílo</w:t>
      </w:r>
      <w:r w:rsidRPr="00FE0A38">
        <w:t xml:space="preserve">“) </w:t>
      </w:r>
      <w:r w:rsidR="007D2B05" w:rsidRPr="00FE0A38">
        <w:t xml:space="preserve">a </w:t>
      </w:r>
      <w:r w:rsidRPr="00FE0A38">
        <w:t>dle specifikace uvedené v</w:t>
      </w:r>
      <w:r w:rsidR="000D4BA6" w:rsidRPr="00FE0A38">
        <w:t> </w:t>
      </w:r>
      <w:r w:rsidRPr="00FE0A38">
        <w:t>Příloze</w:t>
      </w:r>
      <w:r w:rsidR="000D4BA6" w:rsidRPr="00FE0A38">
        <w:t xml:space="preserve"> č. 1 </w:t>
      </w:r>
      <w:r w:rsidR="00BB267F" w:rsidRPr="00FE0A38">
        <w:t>této smlouvy.</w:t>
      </w:r>
      <w:r w:rsidRPr="00FE0A38">
        <w:t xml:space="preserve"> </w:t>
      </w:r>
    </w:p>
    <w:p w:rsidR="00421FE2" w:rsidRPr="00FE0A38" w:rsidRDefault="00421FE2" w:rsidP="00421FE2">
      <w:pPr>
        <w:pStyle w:val="Zkladntext3"/>
        <w:numPr>
          <w:ilvl w:val="0"/>
          <w:numId w:val="1"/>
        </w:numPr>
        <w:shd w:val="clear" w:color="auto" w:fill="auto"/>
        <w:spacing w:before="120" w:line="240" w:lineRule="auto"/>
        <w:ind w:left="284" w:right="83" w:hanging="284"/>
        <w:jc w:val="both"/>
      </w:pPr>
      <w:r w:rsidRPr="00FE0A38">
        <w:t xml:space="preserve">Plnění </w:t>
      </w:r>
      <w:r w:rsidR="007A7CF6" w:rsidRPr="007A7CF6">
        <w:rPr>
          <w:b/>
        </w:rPr>
        <w:t>díla</w:t>
      </w:r>
      <w:r w:rsidRPr="00FE0A38">
        <w:t xml:space="preserve"> bude rozděleno do dvou etap:</w:t>
      </w:r>
    </w:p>
    <w:p w:rsidR="00421FE2" w:rsidRPr="00FE0A38" w:rsidRDefault="00421FE2" w:rsidP="00BC290A">
      <w:pPr>
        <w:pStyle w:val="Zkladntext3"/>
        <w:numPr>
          <w:ilvl w:val="0"/>
          <w:numId w:val="19"/>
        </w:numPr>
        <w:shd w:val="clear" w:color="auto" w:fill="auto"/>
        <w:spacing w:before="120" w:line="240" w:lineRule="auto"/>
        <w:ind w:right="83"/>
        <w:jc w:val="both"/>
      </w:pPr>
      <w:r w:rsidRPr="00FE0A38">
        <w:t>První etapa – Oprava ventilů nádrží H1</w:t>
      </w:r>
    </w:p>
    <w:p w:rsidR="00421FE2" w:rsidRPr="00FE0A38" w:rsidRDefault="00421FE2" w:rsidP="00BC290A">
      <w:pPr>
        <w:pStyle w:val="Zkladntext3"/>
        <w:numPr>
          <w:ilvl w:val="0"/>
          <w:numId w:val="19"/>
        </w:numPr>
        <w:shd w:val="clear" w:color="auto" w:fill="auto"/>
        <w:spacing w:before="120" w:line="240" w:lineRule="auto"/>
        <w:ind w:right="83"/>
        <w:jc w:val="both"/>
      </w:pPr>
      <w:r w:rsidRPr="00FE0A38">
        <w:t>Druhá etapa - Oprava ventilů nádrží H3</w:t>
      </w:r>
    </w:p>
    <w:p w:rsidR="00421FE2" w:rsidRPr="00421FE2" w:rsidRDefault="00421FE2" w:rsidP="00421FE2">
      <w:pPr>
        <w:pStyle w:val="Zkladntext3"/>
        <w:shd w:val="clear" w:color="auto" w:fill="auto"/>
        <w:spacing w:before="120" w:line="240" w:lineRule="auto"/>
        <w:ind w:left="284" w:right="83" w:firstLine="0"/>
        <w:jc w:val="both"/>
      </w:pPr>
      <w:r w:rsidRPr="00421FE2">
        <w:t>Každá etapa bude zahájena protokolárním předáním a ukončena protokolárním předáním příslušné části díla.</w:t>
      </w:r>
    </w:p>
    <w:p w:rsidR="00421FE2" w:rsidRPr="00421FE2" w:rsidRDefault="00421FE2" w:rsidP="00421FE2">
      <w:pPr>
        <w:pStyle w:val="Zkladntext3"/>
        <w:shd w:val="clear" w:color="auto" w:fill="auto"/>
        <w:spacing w:before="120" w:line="240" w:lineRule="auto"/>
        <w:ind w:left="284" w:right="83" w:firstLine="0"/>
        <w:jc w:val="both"/>
      </w:pPr>
      <w:r w:rsidRPr="00421FE2">
        <w:t>Jednotlivé etapy budou fakturovány samostatně.</w:t>
      </w:r>
    </w:p>
    <w:p w:rsidR="004160C5" w:rsidRPr="004160C5" w:rsidRDefault="004160C5" w:rsidP="004160C5">
      <w:pPr>
        <w:pStyle w:val="Zkladntext3"/>
        <w:numPr>
          <w:ilvl w:val="0"/>
          <w:numId w:val="1"/>
        </w:numPr>
        <w:shd w:val="clear" w:color="auto" w:fill="auto"/>
        <w:spacing w:before="120" w:line="240" w:lineRule="auto"/>
        <w:ind w:left="284" w:right="83" w:hanging="284"/>
        <w:jc w:val="both"/>
      </w:pPr>
      <w:r w:rsidRPr="004160C5">
        <w:t xml:space="preserve">Zhotovitel se zavazuje splnit svůj závazek ukončením a protokolárním předáním každé </w:t>
      </w:r>
      <w:r w:rsidR="007316D7">
        <w:br/>
      </w:r>
      <w:r w:rsidRPr="004160C5">
        <w:t>z obou etap, přičemž výsledkem musí bý</w:t>
      </w:r>
      <w:r w:rsidR="008510F3">
        <w:t xml:space="preserve">t předání úplného díla dle </w:t>
      </w:r>
      <w:r w:rsidR="00FD72E6">
        <w:t>specifikace uvedené v Příloze č. 1</w:t>
      </w:r>
      <w:r w:rsidRPr="004160C5">
        <w:t xml:space="preserve"> v kvalitě obvyklé bez jakýchko</w:t>
      </w:r>
      <w:r w:rsidR="008510F3">
        <w:t>liv vad a nedodělků objednateli</w:t>
      </w:r>
      <w:r>
        <w:rPr>
          <w:color w:val="0070C0"/>
          <w:sz w:val="20"/>
        </w:rPr>
        <w:t>.</w:t>
      </w:r>
    </w:p>
    <w:p w:rsidR="00690EF3" w:rsidRPr="0042173D" w:rsidRDefault="00690EF3" w:rsidP="00FE0A38">
      <w:pPr>
        <w:pStyle w:val="Zkladntext3"/>
        <w:numPr>
          <w:ilvl w:val="0"/>
          <w:numId w:val="1"/>
        </w:numPr>
        <w:shd w:val="clear" w:color="auto" w:fill="auto"/>
        <w:spacing w:before="120" w:line="240" w:lineRule="auto"/>
        <w:ind w:left="284" w:right="83" w:hanging="284"/>
        <w:jc w:val="left"/>
      </w:pPr>
      <w:r w:rsidRPr="0042173D">
        <w:lastRenderedPageBreak/>
        <w:t xml:space="preserve">Objednatel se zavazuje </w:t>
      </w:r>
      <w:r w:rsidR="00FE0A38" w:rsidRPr="00FE0A38">
        <w:t>každou z o</w:t>
      </w:r>
      <w:r w:rsidR="004160C5">
        <w:t xml:space="preserve">bou řádně dokončených etap díla </w:t>
      </w:r>
      <w:r w:rsidRPr="0042173D">
        <w:t xml:space="preserve">bez jakýchkoliv vad a nedodělků převzít a zaplatit zhotoviteli sjednanou cenu. </w:t>
      </w:r>
    </w:p>
    <w:p w:rsidR="00690EF3" w:rsidRPr="004C76DE" w:rsidRDefault="0007209F" w:rsidP="0042173D">
      <w:pPr>
        <w:pStyle w:val="Zkladntext3"/>
        <w:numPr>
          <w:ilvl w:val="0"/>
          <w:numId w:val="1"/>
        </w:numPr>
        <w:shd w:val="clear" w:color="auto" w:fill="auto"/>
        <w:spacing w:before="120" w:line="240" w:lineRule="auto"/>
        <w:ind w:left="284" w:right="83" w:hanging="284"/>
        <w:jc w:val="both"/>
        <w:rPr>
          <w:b/>
        </w:rPr>
      </w:pPr>
      <w:r w:rsidRPr="00690EF3">
        <w:t>Dílo bude provedeno v</w:t>
      </w:r>
      <w:r w:rsidR="00BB267F" w:rsidRPr="00690EF3">
        <w:t> </w:t>
      </w:r>
      <w:r w:rsidRPr="00690EF3">
        <w:t>prostorách zhotovitele</w:t>
      </w:r>
      <w:r w:rsidR="006F1C26" w:rsidRPr="00690EF3">
        <w:t xml:space="preserve"> na adrese</w:t>
      </w:r>
      <w:r w:rsidR="004C76DE">
        <w:t>:</w:t>
      </w:r>
      <w:r w:rsidR="006F1C26" w:rsidRPr="00690EF3">
        <w:t xml:space="preserve"> </w:t>
      </w:r>
      <w:r w:rsidR="004C76DE" w:rsidRPr="004C76DE">
        <w:rPr>
          <w:b/>
        </w:rPr>
        <w:t>Kostelec u Heřmanova Městce 162, 538 03 Kostelec u Heřmanova Městce.</w:t>
      </w:r>
      <w:r w:rsidRPr="004C76DE">
        <w:rPr>
          <w:b/>
        </w:rPr>
        <w:t xml:space="preserve"> </w:t>
      </w:r>
    </w:p>
    <w:p w:rsidR="0042173D" w:rsidRPr="00527C19" w:rsidRDefault="0007209F" w:rsidP="00133FF3">
      <w:pPr>
        <w:pStyle w:val="Zkladntext3"/>
        <w:numPr>
          <w:ilvl w:val="0"/>
          <w:numId w:val="1"/>
        </w:numPr>
        <w:shd w:val="clear" w:color="auto" w:fill="auto"/>
        <w:spacing w:before="120" w:line="240" w:lineRule="auto"/>
        <w:ind w:left="284" w:right="83" w:hanging="284"/>
        <w:jc w:val="both"/>
      </w:pPr>
      <w:r w:rsidRPr="0042173D">
        <w:rPr>
          <w:color w:val="000000"/>
          <w:lang w:eastAsia="cs-CZ"/>
        </w:rPr>
        <w:t xml:space="preserve">Materiál potřebný k provedení díla </w:t>
      </w:r>
      <w:r w:rsidR="002B4480" w:rsidRPr="0042173D">
        <w:rPr>
          <w:color w:val="000000"/>
          <w:lang w:eastAsia="cs-CZ"/>
        </w:rPr>
        <w:t xml:space="preserve">je zakalkulován v ceně díla a zhotovitel je povinen jej zajistit a dodat. </w:t>
      </w:r>
    </w:p>
    <w:p w:rsidR="00527C19" w:rsidRDefault="00527C19" w:rsidP="00527C19">
      <w:pPr>
        <w:pStyle w:val="Zkladntext3"/>
        <w:shd w:val="clear" w:color="auto" w:fill="auto"/>
        <w:spacing w:before="120" w:line="240" w:lineRule="auto"/>
        <w:ind w:right="83" w:firstLine="0"/>
        <w:jc w:val="both"/>
      </w:pPr>
    </w:p>
    <w:p w:rsidR="00153195" w:rsidRPr="0042173D" w:rsidRDefault="00153195" w:rsidP="00527C19">
      <w:pPr>
        <w:pStyle w:val="Zkladntext3"/>
        <w:shd w:val="clear" w:color="auto" w:fill="auto"/>
        <w:spacing w:before="120" w:line="240" w:lineRule="auto"/>
        <w:ind w:right="83" w:firstLine="0"/>
        <w:jc w:val="both"/>
      </w:pPr>
    </w:p>
    <w:p w:rsidR="0007209F" w:rsidRPr="0042173D" w:rsidRDefault="004068D1" w:rsidP="004C56D8">
      <w:pPr>
        <w:pStyle w:val="Nadpis1"/>
      </w:pPr>
      <w:r w:rsidRPr="0042173D">
        <w:t>Článek</w:t>
      </w:r>
      <w:r w:rsidR="00292AC2" w:rsidRPr="0042173D">
        <w:t xml:space="preserve"> </w:t>
      </w:r>
    </w:p>
    <w:p w:rsidR="00F247EC" w:rsidRPr="0042173D" w:rsidRDefault="0007209F"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Doba plnění</w:t>
      </w:r>
    </w:p>
    <w:p w:rsidR="0007209F" w:rsidRPr="0042173D" w:rsidRDefault="0007209F" w:rsidP="00FE0A38">
      <w:pPr>
        <w:pStyle w:val="Zkladntext3"/>
        <w:numPr>
          <w:ilvl w:val="0"/>
          <w:numId w:val="2"/>
        </w:numPr>
        <w:shd w:val="clear" w:color="auto" w:fill="auto"/>
        <w:spacing w:before="120" w:line="240" w:lineRule="auto"/>
        <w:ind w:left="284" w:right="-61" w:hanging="284"/>
        <w:jc w:val="both"/>
      </w:pPr>
      <w:r w:rsidRPr="0042173D">
        <w:rPr>
          <w:color w:val="000000"/>
          <w:lang w:eastAsia="cs-CZ"/>
        </w:rPr>
        <w:t xml:space="preserve">Termín zahájení díla: </w:t>
      </w:r>
      <w:r w:rsidR="00421FE2" w:rsidRPr="00421FE2">
        <w:rPr>
          <w:color w:val="000000"/>
          <w:lang w:eastAsia="cs-CZ"/>
        </w:rPr>
        <w:t xml:space="preserve">objednatel vyzve zhotovitele k provedení díla </w:t>
      </w:r>
      <w:r w:rsidR="00421FE2">
        <w:rPr>
          <w:color w:val="000000"/>
          <w:lang w:eastAsia="cs-CZ"/>
        </w:rPr>
        <w:t>každé z</w:t>
      </w:r>
      <w:r w:rsidR="00FE0A38">
        <w:rPr>
          <w:color w:val="000000"/>
          <w:lang w:eastAsia="cs-CZ"/>
        </w:rPr>
        <w:t xml:space="preserve"> obou</w:t>
      </w:r>
      <w:r w:rsidR="00421FE2">
        <w:rPr>
          <w:color w:val="000000"/>
          <w:lang w:eastAsia="cs-CZ"/>
        </w:rPr>
        <w:t xml:space="preserve"> etap </w:t>
      </w:r>
      <w:r w:rsidR="00FE0A38">
        <w:rPr>
          <w:color w:val="000000"/>
          <w:lang w:eastAsia="cs-CZ"/>
        </w:rPr>
        <w:t xml:space="preserve">díla </w:t>
      </w:r>
      <w:r w:rsidR="00421FE2" w:rsidRPr="00421FE2">
        <w:rPr>
          <w:color w:val="000000"/>
          <w:lang w:eastAsia="cs-CZ"/>
        </w:rPr>
        <w:t>minimálně 40 kalendářních dnů před požadovaným termínem</w:t>
      </w:r>
      <w:r w:rsidR="00FE0A38">
        <w:rPr>
          <w:color w:val="000000"/>
          <w:lang w:eastAsia="cs-CZ"/>
        </w:rPr>
        <w:t xml:space="preserve"> zahájení plnění díla</w:t>
      </w:r>
      <w:r w:rsidR="005B2BC9">
        <w:rPr>
          <w:color w:val="000000"/>
          <w:lang w:eastAsia="cs-CZ"/>
        </w:rPr>
        <w:t xml:space="preserve"> či jednotlivé etapy</w:t>
      </w:r>
      <w:r w:rsidR="00FE0A38">
        <w:rPr>
          <w:color w:val="000000"/>
          <w:lang w:eastAsia="cs-CZ"/>
        </w:rPr>
        <w:t>.</w:t>
      </w:r>
      <w:r w:rsidR="002B4480" w:rsidRPr="0042173D">
        <w:rPr>
          <w:i/>
          <w:color w:val="000000"/>
          <w:highlight w:val="yellow"/>
          <w:lang w:eastAsia="cs-CZ"/>
        </w:rPr>
        <w:t xml:space="preserve"> </w:t>
      </w:r>
    </w:p>
    <w:p w:rsidR="0007209F" w:rsidRPr="004C76DE" w:rsidRDefault="0007209F" w:rsidP="004C76DE">
      <w:pPr>
        <w:pStyle w:val="Zkladntext3"/>
        <w:shd w:val="clear" w:color="auto" w:fill="auto"/>
        <w:spacing w:before="120" w:line="240" w:lineRule="auto"/>
        <w:ind w:left="284" w:right="83" w:firstLine="0"/>
        <w:jc w:val="both"/>
        <w:rPr>
          <w:b/>
          <w:color w:val="000000"/>
          <w:lang w:eastAsia="cs-CZ"/>
        </w:rPr>
      </w:pPr>
      <w:r w:rsidRPr="0042173D">
        <w:rPr>
          <w:color w:val="000000"/>
          <w:lang w:eastAsia="cs-CZ"/>
        </w:rPr>
        <w:t xml:space="preserve">Termín </w:t>
      </w:r>
      <w:r w:rsidR="005D0165" w:rsidRPr="0042173D">
        <w:rPr>
          <w:color w:val="000000"/>
          <w:lang w:eastAsia="cs-CZ"/>
        </w:rPr>
        <w:t>dokonče</w:t>
      </w:r>
      <w:r w:rsidR="00DC41B1" w:rsidRPr="0042173D">
        <w:rPr>
          <w:color w:val="000000"/>
          <w:lang w:eastAsia="cs-CZ"/>
        </w:rPr>
        <w:t>ní</w:t>
      </w:r>
      <w:r w:rsidR="00FE0A38">
        <w:rPr>
          <w:color w:val="000000"/>
          <w:lang w:eastAsia="cs-CZ"/>
        </w:rPr>
        <w:t xml:space="preserve"> obou etap</w:t>
      </w:r>
      <w:r w:rsidR="00DC41B1" w:rsidRPr="0042173D">
        <w:rPr>
          <w:color w:val="000000"/>
          <w:lang w:eastAsia="cs-CZ"/>
        </w:rPr>
        <w:t xml:space="preserve"> </w:t>
      </w:r>
      <w:r w:rsidRPr="0042173D">
        <w:rPr>
          <w:color w:val="000000"/>
          <w:lang w:eastAsia="cs-CZ"/>
        </w:rPr>
        <w:t>díla:</w:t>
      </w:r>
      <w:r w:rsidR="00DC41B1" w:rsidRPr="0042173D">
        <w:rPr>
          <w:color w:val="000000"/>
          <w:lang w:eastAsia="cs-CZ"/>
        </w:rPr>
        <w:t xml:space="preserve"> </w:t>
      </w:r>
      <w:r w:rsidR="004C76DE" w:rsidRPr="004C76DE">
        <w:rPr>
          <w:b/>
          <w:color w:val="000000"/>
          <w:lang w:eastAsia="cs-CZ"/>
        </w:rPr>
        <w:t>do 31. prosince 2017</w:t>
      </w:r>
      <w:r w:rsidR="00E86275">
        <w:rPr>
          <w:b/>
          <w:color w:val="000000"/>
          <w:lang w:eastAsia="cs-CZ"/>
        </w:rPr>
        <w:t>.</w:t>
      </w:r>
    </w:p>
    <w:p w:rsidR="005D0165" w:rsidRPr="0042173D" w:rsidRDefault="00B40634" w:rsidP="00B40634">
      <w:pPr>
        <w:pStyle w:val="Zkladntext3"/>
        <w:shd w:val="clear" w:color="auto" w:fill="auto"/>
        <w:spacing w:before="120" w:line="240" w:lineRule="auto"/>
        <w:ind w:right="83" w:firstLine="0"/>
        <w:jc w:val="both"/>
      </w:pPr>
      <w:r>
        <w:rPr>
          <w:color w:val="000000"/>
          <w:lang w:eastAsia="cs-CZ"/>
        </w:rPr>
        <w:t xml:space="preserve">     </w:t>
      </w:r>
      <w:r w:rsidR="005D0165" w:rsidRPr="0042173D">
        <w:rPr>
          <w:color w:val="000000"/>
          <w:lang w:eastAsia="cs-CZ"/>
        </w:rPr>
        <w:t xml:space="preserve">Termín předání díla: </w:t>
      </w:r>
      <w:r w:rsidR="005D0165" w:rsidRPr="00B40634">
        <w:rPr>
          <w:b/>
          <w:color w:val="000000"/>
          <w:lang w:eastAsia="cs-CZ"/>
        </w:rPr>
        <w:t xml:space="preserve">do </w:t>
      </w:r>
      <w:r w:rsidRPr="00B40634">
        <w:rPr>
          <w:b/>
          <w:color w:val="000000"/>
          <w:lang w:eastAsia="cs-CZ"/>
        </w:rPr>
        <w:t>2 pracovních dnů</w:t>
      </w:r>
      <w:r>
        <w:rPr>
          <w:color w:val="000000"/>
          <w:lang w:eastAsia="cs-CZ"/>
        </w:rPr>
        <w:t xml:space="preserve"> od dokončení díla.</w:t>
      </w:r>
    </w:p>
    <w:p w:rsidR="00B71D87" w:rsidRDefault="0007209F" w:rsidP="0042173D">
      <w:pPr>
        <w:pStyle w:val="Zkladntext3"/>
        <w:numPr>
          <w:ilvl w:val="0"/>
          <w:numId w:val="2"/>
        </w:numPr>
        <w:shd w:val="clear" w:color="auto" w:fill="auto"/>
        <w:spacing w:before="120" w:line="240" w:lineRule="auto"/>
        <w:ind w:left="284" w:right="83" w:hanging="284"/>
        <w:jc w:val="both"/>
        <w:rPr>
          <w:color w:val="000000"/>
          <w:lang w:eastAsia="cs-CZ"/>
        </w:rPr>
      </w:pPr>
      <w:r w:rsidRPr="0042173D">
        <w:rPr>
          <w:color w:val="000000"/>
          <w:lang w:eastAsia="cs-CZ"/>
        </w:rPr>
        <w:t>Dílo je splněno jeho řádným provedením</w:t>
      </w:r>
      <w:r w:rsidR="008510F3">
        <w:rPr>
          <w:color w:val="000000"/>
          <w:lang w:eastAsia="cs-CZ"/>
        </w:rPr>
        <w:t xml:space="preserve"> obou etap</w:t>
      </w:r>
      <w:r w:rsidR="002B4480" w:rsidRPr="0042173D">
        <w:rPr>
          <w:color w:val="000000"/>
          <w:lang w:eastAsia="cs-CZ"/>
        </w:rPr>
        <w:t xml:space="preserve">. </w:t>
      </w:r>
      <w:r w:rsidR="00E6161B" w:rsidRPr="0042173D">
        <w:rPr>
          <w:color w:val="000000"/>
          <w:lang w:eastAsia="cs-CZ"/>
        </w:rPr>
        <w:t>Dílo bu</w:t>
      </w:r>
      <w:r w:rsidR="004160C5">
        <w:rPr>
          <w:color w:val="000000"/>
          <w:lang w:eastAsia="cs-CZ"/>
        </w:rPr>
        <w:t xml:space="preserve">de provedeno, bude-li dokončeno </w:t>
      </w:r>
      <w:r w:rsidR="00E6161B" w:rsidRPr="0042173D">
        <w:rPr>
          <w:color w:val="000000"/>
          <w:lang w:eastAsia="cs-CZ"/>
        </w:rPr>
        <w:t xml:space="preserve">a předáno objednateli. </w:t>
      </w:r>
      <w:r w:rsidRPr="0042173D">
        <w:rPr>
          <w:color w:val="000000"/>
          <w:lang w:eastAsia="cs-CZ"/>
        </w:rPr>
        <w:t>D</w:t>
      </w:r>
      <w:r w:rsidR="001274C0" w:rsidRPr="0042173D">
        <w:rPr>
          <w:color w:val="000000"/>
          <w:lang w:eastAsia="cs-CZ"/>
        </w:rPr>
        <w:t>okončené d</w:t>
      </w:r>
      <w:r w:rsidRPr="0042173D">
        <w:rPr>
          <w:color w:val="000000"/>
          <w:lang w:eastAsia="cs-CZ"/>
        </w:rPr>
        <w:t xml:space="preserve">ílo nesmí </w:t>
      </w:r>
      <w:r w:rsidR="00DC41B1" w:rsidRPr="0042173D">
        <w:rPr>
          <w:color w:val="000000"/>
          <w:lang w:eastAsia="cs-CZ"/>
        </w:rPr>
        <w:t xml:space="preserve">mít </w:t>
      </w:r>
      <w:r w:rsidR="00224E84" w:rsidRPr="0042173D">
        <w:rPr>
          <w:color w:val="000000"/>
          <w:lang w:eastAsia="cs-CZ"/>
        </w:rPr>
        <w:t xml:space="preserve">jakékoliv </w:t>
      </w:r>
      <w:r w:rsidRPr="0042173D">
        <w:rPr>
          <w:color w:val="000000"/>
          <w:lang w:eastAsia="cs-CZ"/>
        </w:rPr>
        <w:t xml:space="preserve">vady </w:t>
      </w:r>
      <w:r w:rsidR="00C41CF3">
        <w:rPr>
          <w:color w:val="000000"/>
          <w:lang w:eastAsia="cs-CZ"/>
        </w:rPr>
        <w:br/>
      </w:r>
      <w:r w:rsidRPr="0042173D">
        <w:rPr>
          <w:color w:val="000000"/>
          <w:lang w:eastAsia="cs-CZ"/>
        </w:rPr>
        <w:t xml:space="preserve">a nedodělky. </w:t>
      </w:r>
      <w:r w:rsidR="00690EF3">
        <w:rPr>
          <w:color w:val="000000"/>
          <w:lang w:eastAsia="cs-CZ"/>
        </w:rPr>
        <w:t xml:space="preserve">Má-li dílo vady či nedodělky </w:t>
      </w:r>
      <w:r w:rsidR="00DC41B1" w:rsidRPr="0042173D">
        <w:rPr>
          <w:color w:val="000000"/>
          <w:lang w:eastAsia="cs-CZ"/>
        </w:rPr>
        <w:t xml:space="preserve">není objednatel povinen dílo převzít. </w:t>
      </w:r>
    </w:p>
    <w:p w:rsidR="0007209F" w:rsidRPr="0042173D" w:rsidRDefault="0007209F" w:rsidP="0042173D">
      <w:pPr>
        <w:pStyle w:val="Zkladntext3"/>
        <w:numPr>
          <w:ilvl w:val="0"/>
          <w:numId w:val="2"/>
        </w:numPr>
        <w:shd w:val="clear" w:color="auto" w:fill="auto"/>
        <w:spacing w:before="120" w:line="240" w:lineRule="auto"/>
        <w:ind w:left="284" w:right="83" w:hanging="284"/>
        <w:jc w:val="both"/>
        <w:rPr>
          <w:color w:val="000000"/>
          <w:lang w:eastAsia="cs-CZ"/>
        </w:rPr>
      </w:pPr>
      <w:r w:rsidRPr="0042173D">
        <w:rPr>
          <w:color w:val="000000"/>
          <w:lang w:eastAsia="cs-CZ"/>
        </w:rPr>
        <w:t>O předání a převzetí díla musí být mezi objednatelem a</w:t>
      </w:r>
      <w:r w:rsidR="00591EB4" w:rsidRPr="0042173D">
        <w:rPr>
          <w:color w:val="000000"/>
          <w:lang w:eastAsia="cs-CZ"/>
        </w:rPr>
        <w:t> </w:t>
      </w:r>
      <w:r w:rsidRPr="0042173D">
        <w:rPr>
          <w:color w:val="000000"/>
          <w:lang w:eastAsia="cs-CZ"/>
        </w:rPr>
        <w:t xml:space="preserve">zhotovitelem sepsán </w:t>
      </w:r>
      <w:r w:rsidR="00424F6D" w:rsidRPr="0042173D">
        <w:rPr>
          <w:color w:val="000000"/>
          <w:lang w:eastAsia="cs-CZ"/>
        </w:rPr>
        <w:t xml:space="preserve">„Protokol </w:t>
      </w:r>
      <w:r w:rsidR="007316D7">
        <w:rPr>
          <w:color w:val="000000"/>
          <w:lang w:eastAsia="cs-CZ"/>
        </w:rPr>
        <w:br/>
      </w:r>
      <w:r w:rsidR="00424F6D" w:rsidRPr="0042173D">
        <w:rPr>
          <w:color w:val="000000"/>
          <w:lang w:eastAsia="cs-CZ"/>
        </w:rPr>
        <w:t>o předání a převzetí díla“ (dále jen „</w:t>
      </w:r>
      <w:r w:rsidR="00424F6D" w:rsidRPr="0042173D">
        <w:rPr>
          <w:b/>
          <w:color w:val="000000"/>
          <w:lang w:eastAsia="cs-CZ"/>
        </w:rPr>
        <w:t>protokol</w:t>
      </w:r>
      <w:r w:rsidR="00424F6D" w:rsidRPr="0042173D">
        <w:rPr>
          <w:color w:val="000000"/>
          <w:lang w:eastAsia="cs-CZ"/>
        </w:rPr>
        <w:t>“)</w:t>
      </w:r>
      <w:r w:rsidR="00B71D87">
        <w:rPr>
          <w:color w:val="000000"/>
          <w:lang w:eastAsia="cs-CZ"/>
        </w:rPr>
        <w:t xml:space="preserve">, </w:t>
      </w:r>
      <w:r w:rsidR="00B71D87" w:rsidRPr="00B71D87">
        <w:t>který podepíší osoby oprávněné k jednání ve věcech technických obou smluvních stran uvedené v záhlaví smlouvy</w:t>
      </w:r>
      <w:r w:rsidR="00B71D87">
        <w:t>.</w:t>
      </w:r>
    </w:p>
    <w:p w:rsidR="00A60F86" w:rsidRPr="00A60F86" w:rsidRDefault="0007209F" w:rsidP="0042173D">
      <w:pPr>
        <w:pStyle w:val="Zkladntext3"/>
        <w:numPr>
          <w:ilvl w:val="0"/>
          <w:numId w:val="2"/>
        </w:numPr>
        <w:shd w:val="clear" w:color="auto" w:fill="auto"/>
        <w:spacing w:before="120" w:line="240" w:lineRule="auto"/>
        <w:ind w:left="284" w:right="1280" w:hanging="284"/>
        <w:jc w:val="both"/>
      </w:pPr>
      <w:r w:rsidRPr="00A60F86">
        <w:rPr>
          <w:color w:val="000000"/>
          <w:lang w:eastAsia="cs-CZ"/>
        </w:rPr>
        <w:t>Současně s</w:t>
      </w:r>
      <w:r w:rsidR="00690EF3" w:rsidRPr="00A60F86">
        <w:rPr>
          <w:color w:val="000000"/>
          <w:lang w:eastAsia="cs-CZ"/>
        </w:rPr>
        <w:t> předáním</w:t>
      </w:r>
      <w:r w:rsidR="00DC41B1" w:rsidRPr="00A60F86">
        <w:rPr>
          <w:color w:val="000000"/>
          <w:lang w:eastAsia="cs-CZ"/>
        </w:rPr>
        <w:t xml:space="preserve"> </w:t>
      </w:r>
      <w:r w:rsidR="002B4480" w:rsidRPr="00A60F86">
        <w:rPr>
          <w:color w:val="000000"/>
          <w:lang w:eastAsia="cs-CZ"/>
        </w:rPr>
        <w:t xml:space="preserve">díla </w:t>
      </w:r>
      <w:r w:rsidRPr="00A60F86">
        <w:rPr>
          <w:color w:val="000000"/>
          <w:lang w:eastAsia="cs-CZ"/>
        </w:rPr>
        <w:t xml:space="preserve">musí být </w:t>
      </w:r>
      <w:r w:rsidR="002B4480" w:rsidRPr="00A60F86">
        <w:rPr>
          <w:color w:val="000000"/>
          <w:lang w:eastAsia="cs-CZ"/>
        </w:rPr>
        <w:t>předána</w:t>
      </w:r>
      <w:r w:rsidRPr="00A60F86">
        <w:rPr>
          <w:color w:val="000000"/>
          <w:lang w:eastAsia="cs-CZ"/>
        </w:rPr>
        <w:t xml:space="preserve"> následující dokumentace </w:t>
      </w:r>
      <w:r w:rsidR="00527C19">
        <w:rPr>
          <w:color w:val="000000"/>
          <w:lang w:eastAsia="cs-CZ"/>
        </w:rPr>
        <w:br/>
      </w:r>
      <w:r w:rsidRPr="00A60F86">
        <w:rPr>
          <w:color w:val="000000"/>
          <w:lang w:eastAsia="cs-CZ"/>
        </w:rPr>
        <w:t>v</w:t>
      </w:r>
      <w:r w:rsidR="00915E84" w:rsidRPr="00A60F86">
        <w:rPr>
          <w:color w:val="000000"/>
          <w:lang w:eastAsia="cs-CZ"/>
        </w:rPr>
        <w:t xml:space="preserve"> </w:t>
      </w:r>
      <w:r w:rsidRPr="00A60F86">
        <w:rPr>
          <w:color w:val="000000"/>
          <w:lang w:eastAsia="cs-CZ"/>
        </w:rPr>
        <w:t xml:space="preserve">českém jazyce: </w:t>
      </w:r>
    </w:p>
    <w:p w:rsidR="00A60F86" w:rsidRPr="00A60F86" w:rsidRDefault="00A60F86" w:rsidP="00BC290A">
      <w:pPr>
        <w:pStyle w:val="Zkladntext3"/>
        <w:numPr>
          <w:ilvl w:val="2"/>
          <w:numId w:val="11"/>
        </w:numPr>
        <w:shd w:val="clear" w:color="auto" w:fill="auto"/>
        <w:spacing w:after="16" w:line="220" w:lineRule="exact"/>
        <w:ind w:left="1418" w:hanging="284"/>
        <w:jc w:val="both"/>
      </w:pPr>
      <w:r w:rsidRPr="00A60F86">
        <w:lastRenderedPageBreak/>
        <w:t>doklad o zkoušce těsnosti armatur,</w:t>
      </w:r>
    </w:p>
    <w:p w:rsidR="00A60F86" w:rsidRPr="00A60F86" w:rsidRDefault="00A60F86" w:rsidP="00BC290A">
      <w:pPr>
        <w:pStyle w:val="Zkladntext3"/>
        <w:numPr>
          <w:ilvl w:val="2"/>
          <w:numId w:val="11"/>
        </w:numPr>
        <w:shd w:val="clear" w:color="auto" w:fill="auto"/>
        <w:spacing w:after="16" w:line="220" w:lineRule="exact"/>
        <w:ind w:left="1418" w:hanging="284"/>
        <w:jc w:val="both"/>
      </w:pPr>
      <w:r w:rsidRPr="00A60F86">
        <w:t>protokol o ověření funkce ovládání uzavíracích a pojišťovacích armatur,</w:t>
      </w:r>
    </w:p>
    <w:p w:rsidR="00A60F86" w:rsidRPr="00A60F86" w:rsidRDefault="00A60F86" w:rsidP="00BC290A">
      <w:pPr>
        <w:pStyle w:val="Zkladntext3"/>
        <w:numPr>
          <w:ilvl w:val="2"/>
          <w:numId w:val="11"/>
        </w:numPr>
        <w:shd w:val="clear" w:color="auto" w:fill="auto"/>
        <w:spacing w:after="16" w:line="220" w:lineRule="exact"/>
        <w:ind w:left="1418" w:hanging="284"/>
        <w:jc w:val="both"/>
      </w:pPr>
      <w:r w:rsidRPr="00A60F86">
        <w:t>protokol o kontrole obnovení systému ASŘ (automatického systému řízení);</w:t>
      </w:r>
    </w:p>
    <w:p w:rsidR="0007209F" w:rsidRPr="0042173D" w:rsidRDefault="0007209F" w:rsidP="0042173D">
      <w:pPr>
        <w:pStyle w:val="Zkladntext3"/>
        <w:numPr>
          <w:ilvl w:val="0"/>
          <w:numId w:val="2"/>
        </w:numPr>
        <w:shd w:val="clear" w:color="auto" w:fill="auto"/>
        <w:spacing w:before="120" w:line="240" w:lineRule="auto"/>
        <w:ind w:left="284" w:right="83" w:hanging="284"/>
        <w:jc w:val="both"/>
      </w:pPr>
      <w:r w:rsidRPr="0042173D">
        <w:rPr>
          <w:color w:val="000000"/>
          <w:lang w:eastAsia="cs-CZ"/>
        </w:rPr>
        <w:t>Jestliže zhotovitel dokončí dílo</w:t>
      </w:r>
      <w:r w:rsidR="004160C5">
        <w:rPr>
          <w:color w:val="000000"/>
          <w:lang w:eastAsia="cs-CZ"/>
        </w:rPr>
        <w:t xml:space="preserve"> či etapu</w:t>
      </w:r>
      <w:r w:rsidRPr="0042173D">
        <w:rPr>
          <w:color w:val="000000"/>
          <w:lang w:eastAsia="cs-CZ"/>
        </w:rPr>
        <w:t xml:space="preserve"> před dohodnutým termínem, je objednatel povinen dílo</w:t>
      </w:r>
      <w:r w:rsidR="008510F3">
        <w:rPr>
          <w:color w:val="000000"/>
          <w:lang w:eastAsia="cs-CZ"/>
        </w:rPr>
        <w:t xml:space="preserve"> či etapu</w:t>
      </w:r>
      <w:r w:rsidR="00745B1A" w:rsidRPr="0042173D">
        <w:rPr>
          <w:color w:val="000000"/>
          <w:lang w:eastAsia="cs-CZ"/>
        </w:rPr>
        <w:t>,</w:t>
      </w:r>
      <w:r w:rsidRPr="0042173D">
        <w:rPr>
          <w:color w:val="000000"/>
          <w:lang w:eastAsia="cs-CZ"/>
        </w:rPr>
        <w:t xml:space="preserve"> </w:t>
      </w:r>
      <w:r w:rsidR="005D0165" w:rsidRPr="0042173D">
        <w:rPr>
          <w:color w:val="000000"/>
          <w:lang w:eastAsia="cs-CZ"/>
        </w:rPr>
        <w:t>nemá</w:t>
      </w:r>
      <w:r w:rsidRPr="0042173D">
        <w:rPr>
          <w:color w:val="000000"/>
          <w:lang w:eastAsia="cs-CZ"/>
        </w:rPr>
        <w:t xml:space="preserve">-li </w:t>
      </w:r>
      <w:r w:rsidR="004F6256" w:rsidRPr="0042173D">
        <w:rPr>
          <w:color w:val="000000"/>
          <w:lang w:eastAsia="cs-CZ"/>
        </w:rPr>
        <w:t xml:space="preserve">žádné </w:t>
      </w:r>
      <w:r w:rsidRPr="0042173D">
        <w:rPr>
          <w:color w:val="000000"/>
          <w:lang w:eastAsia="cs-CZ"/>
        </w:rPr>
        <w:t>vady a nedodělky</w:t>
      </w:r>
      <w:r w:rsidR="00745B1A" w:rsidRPr="0042173D">
        <w:rPr>
          <w:color w:val="000000"/>
          <w:lang w:eastAsia="cs-CZ"/>
        </w:rPr>
        <w:t>, převzít.</w:t>
      </w:r>
    </w:p>
    <w:p w:rsidR="0007209F" w:rsidRPr="0042173D" w:rsidRDefault="0007209F" w:rsidP="0042173D">
      <w:pPr>
        <w:pStyle w:val="Zkladntext3"/>
        <w:numPr>
          <w:ilvl w:val="0"/>
          <w:numId w:val="2"/>
        </w:numPr>
        <w:shd w:val="clear" w:color="auto" w:fill="auto"/>
        <w:spacing w:before="120" w:line="240" w:lineRule="auto"/>
        <w:ind w:left="284" w:right="83" w:hanging="284"/>
        <w:jc w:val="both"/>
      </w:pPr>
      <w:r w:rsidRPr="0042173D">
        <w:rPr>
          <w:color w:val="000000"/>
          <w:lang w:eastAsia="cs-CZ"/>
        </w:rPr>
        <w:t>Nebezpečí škody přechází ze zhotovitele na objednatele v</w:t>
      </w:r>
      <w:r w:rsidR="00745B1A" w:rsidRPr="0042173D">
        <w:rPr>
          <w:color w:val="000000"/>
          <w:lang w:eastAsia="cs-CZ"/>
        </w:rPr>
        <w:t> </w:t>
      </w:r>
      <w:r w:rsidRPr="0042173D">
        <w:rPr>
          <w:color w:val="000000"/>
          <w:lang w:eastAsia="cs-CZ"/>
        </w:rPr>
        <w:t>okamžiku</w:t>
      </w:r>
      <w:r w:rsidR="00745B1A" w:rsidRPr="0042173D">
        <w:rPr>
          <w:color w:val="000000"/>
          <w:lang w:eastAsia="cs-CZ"/>
        </w:rPr>
        <w:t xml:space="preserve"> převzetí díla.</w:t>
      </w:r>
    </w:p>
    <w:p w:rsidR="00F02DD9" w:rsidRDefault="00F02DD9" w:rsidP="0042173D">
      <w:pPr>
        <w:pStyle w:val="Zkladntext3"/>
        <w:shd w:val="clear" w:color="auto" w:fill="auto"/>
        <w:spacing w:before="120" w:line="240" w:lineRule="auto"/>
        <w:ind w:right="1160" w:firstLine="0"/>
        <w:jc w:val="left"/>
      </w:pPr>
    </w:p>
    <w:p w:rsidR="00153195" w:rsidRPr="0042173D" w:rsidRDefault="00153195" w:rsidP="0042173D">
      <w:pPr>
        <w:pStyle w:val="Zkladntext3"/>
        <w:shd w:val="clear" w:color="auto" w:fill="auto"/>
        <w:spacing w:before="120" w:line="240" w:lineRule="auto"/>
        <w:ind w:right="1160" w:firstLine="0"/>
        <w:jc w:val="left"/>
      </w:pPr>
    </w:p>
    <w:p w:rsidR="0030023B" w:rsidRPr="0042173D" w:rsidRDefault="004C56D8" w:rsidP="004C56D8">
      <w:pPr>
        <w:pStyle w:val="Nadpis1"/>
      </w:pPr>
      <w:r>
        <w:t>Článek</w:t>
      </w:r>
    </w:p>
    <w:p w:rsidR="00F36B58" w:rsidRPr="0042173D" w:rsidRDefault="0007209F" w:rsidP="0042173D">
      <w:pPr>
        <w:pStyle w:val="Zkladntext3"/>
        <w:shd w:val="clear" w:color="auto" w:fill="auto"/>
        <w:spacing w:after="0" w:line="240" w:lineRule="auto"/>
        <w:ind w:left="284" w:hanging="284"/>
        <w:jc w:val="center"/>
        <w:rPr>
          <w:b/>
          <w:lang w:eastAsia="cs-CZ"/>
        </w:rPr>
      </w:pPr>
      <w:r w:rsidRPr="0042173D">
        <w:rPr>
          <w:b/>
          <w:lang w:eastAsia="cs-CZ"/>
        </w:rPr>
        <w:t>Cena za dílo a platební podmínky</w:t>
      </w:r>
    </w:p>
    <w:p w:rsidR="0007209F" w:rsidRPr="0042173D" w:rsidRDefault="00094EF4" w:rsidP="00094EF4">
      <w:pPr>
        <w:pStyle w:val="Zkladntext3"/>
        <w:shd w:val="clear" w:color="auto" w:fill="auto"/>
        <w:spacing w:before="120" w:line="240" w:lineRule="auto"/>
        <w:ind w:left="284" w:hanging="284"/>
        <w:jc w:val="left"/>
        <w:rPr>
          <w:i/>
        </w:rPr>
      </w:pPr>
      <w:r>
        <w:rPr>
          <w:color w:val="000000"/>
          <w:lang w:eastAsia="cs-CZ"/>
        </w:rPr>
        <w:t xml:space="preserve">1. </w:t>
      </w:r>
      <w:r w:rsidR="0007209F" w:rsidRPr="0042173D">
        <w:rPr>
          <w:color w:val="000000"/>
          <w:lang w:eastAsia="cs-CZ"/>
        </w:rPr>
        <w:t xml:space="preserve">Cena </w:t>
      </w:r>
      <w:r w:rsidR="00D00D0D" w:rsidRPr="0042173D">
        <w:rPr>
          <w:color w:val="000000"/>
          <w:lang w:eastAsia="cs-CZ"/>
        </w:rPr>
        <w:t xml:space="preserve">za </w:t>
      </w:r>
      <w:r w:rsidR="0007209F" w:rsidRPr="0042173D">
        <w:rPr>
          <w:color w:val="000000"/>
          <w:lang w:eastAsia="cs-CZ"/>
        </w:rPr>
        <w:t>díl</w:t>
      </w:r>
      <w:r w:rsidR="00D00D0D" w:rsidRPr="0042173D">
        <w:rPr>
          <w:color w:val="000000"/>
          <w:lang w:eastAsia="cs-CZ"/>
        </w:rPr>
        <w:t>o</w:t>
      </w:r>
      <w:r w:rsidR="00F36B58" w:rsidRPr="0042173D">
        <w:rPr>
          <w:color w:val="000000"/>
          <w:lang w:eastAsia="cs-CZ"/>
        </w:rPr>
        <w:t xml:space="preserve"> je cenou smluvní a je d</w:t>
      </w:r>
      <w:r w:rsidR="00915E84">
        <w:rPr>
          <w:color w:val="000000"/>
          <w:lang w:eastAsia="cs-CZ"/>
        </w:rPr>
        <w:t>ána nabídkou zhotovitele ze dne</w:t>
      </w:r>
      <w:r w:rsidR="00F36B58" w:rsidRPr="0042173D">
        <w:rPr>
          <w:color w:val="000000"/>
          <w:lang w:eastAsia="cs-CZ"/>
        </w:rPr>
        <w:t xml:space="preserve"> </w:t>
      </w:r>
      <w:r w:rsidR="007D6757">
        <w:rPr>
          <w:color w:val="000000"/>
          <w:lang w:eastAsia="cs-CZ"/>
        </w:rPr>
        <w:t>12.</w:t>
      </w:r>
      <w:r w:rsidR="003B089C">
        <w:rPr>
          <w:color w:val="000000"/>
          <w:lang w:eastAsia="cs-CZ"/>
        </w:rPr>
        <w:t xml:space="preserve"> </w:t>
      </w:r>
      <w:r w:rsidR="007D6757">
        <w:rPr>
          <w:color w:val="000000"/>
          <w:lang w:eastAsia="cs-CZ"/>
        </w:rPr>
        <w:t>09.</w:t>
      </w:r>
      <w:r w:rsidR="003B089C">
        <w:rPr>
          <w:color w:val="000000"/>
          <w:lang w:eastAsia="cs-CZ"/>
        </w:rPr>
        <w:t xml:space="preserve"> </w:t>
      </w:r>
      <w:r w:rsidR="007D6757">
        <w:rPr>
          <w:color w:val="000000"/>
          <w:lang w:eastAsia="cs-CZ"/>
        </w:rPr>
        <w:t>2016</w:t>
      </w:r>
      <w:r w:rsidR="000948BB">
        <w:rPr>
          <w:color w:val="000000"/>
          <w:lang w:eastAsia="cs-CZ"/>
        </w:rPr>
        <w:t xml:space="preserve"> </w:t>
      </w:r>
      <w:r w:rsidR="00DB6ECA">
        <w:rPr>
          <w:color w:val="000000"/>
          <w:lang w:eastAsia="cs-CZ"/>
        </w:rPr>
        <w:t>a</w:t>
      </w:r>
      <w:r>
        <w:rPr>
          <w:color w:val="000000"/>
          <w:lang w:eastAsia="cs-CZ"/>
        </w:rPr>
        <w:t xml:space="preserve"> to</w:t>
      </w:r>
      <w:r w:rsidR="003B089C">
        <w:rPr>
          <w:color w:val="000000"/>
          <w:lang w:eastAsia="cs-CZ"/>
        </w:rPr>
        <w:br/>
      </w:r>
      <w:r w:rsidR="000948BB" w:rsidRPr="00C554DE">
        <w:rPr>
          <w:b/>
          <w:color w:val="000000"/>
          <w:lang w:eastAsia="cs-CZ"/>
        </w:rPr>
        <w:t>Položkovým rozpočtem – Příloha č. 2</w:t>
      </w:r>
      <w:r w:rsidR="003B089C">
        <w:rPr>
          <w:b/>
          <w:color w:val="000000"/>
          <w:lang w:eastAsia="cs-CZ"/>
        </w:rPr>
        <w:t xml:space="preserve"> </w:t>
      </w:r>
      <w:r w:rsidR="000948BB" w:rsidRPr="00C554DE">
        <w:rPr>
          <w:color w:val="000000"/>
          <w:lang w:eastAsia="cs-CZ"/>
        </w:rPr>
        <w:t>této smlouvy</w:t>
      </w:r>
      <w:r>
        <w:rPr>
          <w:color w:val="000000"/>
          <w:lang w:eastAsia="cs-CZ"/>
        </w:rPr>
        <w:t xml:space="preserve"> </w:t>
      </w:r>
      <w:r w:rsidR="00F36B58" w:rsidRPr="0042173D">
        <w:rPr>
          <w:i/>
          <w:color w:val="000000"/>
          <w:lang w:eastAsia="cs-CZ"/>
        </w:rPr>
        <w:t xml:space="preserve">a </w:t>
      </w:r>
      <w:r w:rsidR="00F36B58" w:rsidRPr="0042173D">
        <w:rPr>
          <w:color w:val="000000"/>
          <w:lang w:eastAsia="cs-CZ"/>
        </w:rPr>
        <w:t>je členěna následovně:</w:t>
      </w:r>
      <w:r w:rsidR="00690EF3" w:rsidRPr="00690EF3">
        <w:t xml:space="preserve"> </w:t>
      </w:r>
    </w:p>
    <w:p w:rsidR="00F36B58" w:rsidRPr="005E6C20" w:rsidRDefault="0007209F" w:rsidP="00BC290A">
      <w:pPr>
        <w:pStyle w:val="Zkladntext3"/>
        <w:numPr>
          <w:ilvl w:val="0"/>
          <w:numId w:val="13"/>
        </w:numPr>
        <w:shd w:val="clear" w:color="auto" w:fill="auto"/>
        <w:spacing w:before="120" w:line="240" w:lineRule="auto"/>
        <w:jc w:val="left"/>
      </w:pPr>
      <w:r w:rsidRPr="0042173D">
        <w:rPr>
          <w:color w:val="000000"/>
          <w:lang w:eastAsia="cs-CZ"/>
        </w:rPr>
        <w:t xml:space="preserve">cena </w:t>
      </w:r>
      <w:r w:rsidR="00D00D0D" w:rsidRPr="0042173D">
        <w:rPr>
          <w:color w:val="000000"/>
          <w:lang w:eastAsia="cs-CZ"/>
        </w:rPr>
        <w:t xml:space="preserve">za </w:t>
      </w:r>
      <w:r w:rsidRPr="0042173D">
        <w:rPr>
          <w:color w:val="000000"/>
          <w:lang w:eastAsia="cs-CZ"/>
        </w:rPr>
        <w:t>díl</w:t>
      </w:r>
      <w:r w:rsidR="00D00D0D" w:rsidRPr="0042173D">
        <w:rPr>
          <w:color w:val="000000"/>
          <w:lang w:eastAsia="cs-CZ"/>
        </w:rPr>
        <w:t>o</w:t>
      </w:r>
      <w:r w:rsidRPr="0042173D">
        <w:rPr>
          <w:color w:val="000000"/>
          <w:lang w:eastAsia="cs-CZ"/>
        </w:rPr>
        <w:t xml:space="preserve"> byla stanovena jako cena pevná ve výši</w:t>
      </w:r>
      <w:r w:rsidR="005E6C20">
        <w:t xml:space="preserve"> </w:t>
      </w:r>
      <w:r w:rsidR="0079304C" w:rsidRPr="003B089C">
        <w:rPr>
          <w:b/>
        </w:rPr>
        <w:t>1</w:t>
      </w:r>
      <w:r w:rsidR="003B089C">
        <w:rPr>
          <w:b/>
        </w:rPr>
        <w:t> </w:t>
      </w:r>
      <w:r w:rsidR="0079304C" w:rsidRPr="003B089C">
        <w:rPr>
          <w:b/>
        </w:rPr>
        <w:t>607</w:t>
      </w:r>
      <w:r w:rsidR="003B089C">
        <w:rPr>
          <w:b/>
        </w:rPr>
        <w:t xml:space="preserve"> </w:t>
      </w:r>
      <w:r w:rsidR="0079304C" w:rsidRPr="003B089C">
        <w:rPr>
          <w:b/>
        </w:rPr>
        <w:t>617</w:t>
      </w:r>
      <w:r w:rsidRPr="003B089C">
        <w:rPr>
          <w:b/>
          <w:color w:val="000000"/>
          <w:lang w:eastAsia="cs-CZ"/>
        </w:rPr>
        <w:t>,-</w:t>
      </w:r>
      <w:r w:rsidRPr="005E6C20">
        <w:rPr>
          <w:color w:val="000000"/>
          <w:lang w:eastAsia="cs-CZ"/>
        </w:rPr>
        <w:t xml:space="preserve"> Kč bez DPH</w:t>
      </w:r>
    </w:p>
    <w:p w:rsidR="00915E84" w:rsidRPr="00094EF4" w:rsidRDefault="0007209F" w:rsidP="00094EF4">
      <w:pPr>
        <w:pStyle w:val="Zkladntext3"/>
        <w:shd w:val="clear" w:color="auto" w:fill="auto"/>
        <w:spacing w:before="120" w:line="240" w:lineRule="auto"/>
        <w:ind w:left="720" w:firstLine="0"/>
        <w:jc w:val="left"/>
        <w:rPr>
          <w:color w:val="000000"/>
          <w:lang w:eastAsia="cs-CZ"/>
        </w:rPr>
      </w:pPr>
      <w:r w:rsidRPr="0042173D">
        <w:rPr>
          <w:color w:val="000000"/>
          <w:lang w:eastAsia="cs-CZ"/>
        </w:rPr>
        <w:t xml:space="preserve">(slovy: </w:t>
      </w:r>
      <w:r w:rsidR="0079304C">
        <w:rPr>
          <w:color w:val="000000"/>
          <w:lang w:eastAsia="cs-CZ"/>
        </w:rPr>
        <w:t>jeden</w:t>
      </w:r>
      <w:r w:rsidR="003B089C">
        <w:rPr>
          <w:color w:val="000000"/>
          <w:lang w:eastAsia="cs-CZ"/>
        </w:rPr>
        <w:t xml:space="preserve"> </w:t>
      </w:r>
      <w:r w:rsidR="0079304C">
        <w:rPr>
          <w:color w:val="000000"/>
          <w:lang w:eastAsia="cs-CZ"/>
        </w:rPr>
        <w:t>milion šest</w:t>
      </w:r>
      <w:r w:rsidR="003B089C">
        <w:rPr>
          <w:color w:val="000000"/>
          <w:lang w:eastAsia="cs-CZ"/>
        </w:rPr>
        <w:t xml:space="preserve"> </w:t>
      </w:r>
      <w:r w:rsidR="0079304C">
        <w:rPr>
          <w:color w:val="000000"/>
          <w:lang w:eastAsia="cs-CZ"/>
        </w:rPr>
        <w:t>set</w:t>
      </w:r>
      <w:r w:rsidR="003B089C">
        <w:rPr>
          <w:color w:val="000000"/>
          <w:lang w:eastAsia="cs-CZ"/>
        </w:rPr>
        <w:t xml:space="preserve"> </w:t>
      </w:r>
      <w:r w:rsidR="0079304C">
        <w:rPr>
          <w:color w:val="000000"/>
          <w:lang w:eastAsia="cs-CZ"/>
        </w:rPr>
        <w:t>sedm</w:t>
      </w:r>
      <w:r w:rsidR="003B089C">
        <w:rPr>
          <w:color w:val="000000"/>
          <w:lang w:eastAsia="cs-CZ"/>
        </w:rPr>
        <w:t xml:space="preserve"> </w:t>
      </w:r>
      <w:r w:rsidR="0079304C">
        <w:rPr>
          <w:color w:val="000000"/>
          <w:lang w:eastAsia="cs-CZ"/>
        </w:rPr>
        <w:t>tisíc šest</w:t>
      </w:r>
      <w:r w:rsidR="003B089C">
        <w:rPr>
          <w:color w:val="000000"/>
          <w:lang w:eastAsia="cs-CZ"/>
        </w:rPr>
        <w:t xml:space="preserve"> </w:t>
      </w:r>
      <w:r w:rsidR="0079304C">
        <w:rPr>
          <w:color w:val="000000"/>
          <w:lang w:eastAsia="cs-CZ"/>
        </w:rPr>
        <w:t>set</w:t>
      </w:r>
      <w:r w:rsidR="003B089C">
        <w:rPr>
          <w:color w:val="000000"/>
          <w:lang w:eastAsia="cs-CZ"/>
        </w:rPr>
        <w:t xml:space="preserve"> </w:t>
      </w:r>
      <w:r w:rsidR="0079304C">
        <w:rPr>
          <w:color w:val="000000"/>
          <w:lang w:eastAsia="cs-CZ"/>
        </w:rPr>
        <w:t xml:space="preserve">sedmnáct </w:t>
      </w:r>
      <w:r w:rsidRPr="0079304C">
        <w:rPr>
          <w:color w:val="000000"/>
          <w:lang w:eastAsia="cs-CZ"/>
        </w:rPr>
        <w:t>korun českých)</w:t>
      </w:r>
      <w:r w:rsidR="00AE787B" w:rsidRPr="0079304C">
        <w:rPr>
          <w:color w:val="000000"/>
          <w:lang w:eastAsia="cs-CZ"/>
        </w:rPr>
        <w:t>,</w:t>
      </w:r>
    </w:p>
    <w:p w:rsidR="00F36B58" w:rsidRPr="0079304C" w:rsidRDefault="00690EF3" w:rsidP="00BC290A">
      <w:pPr>
        <w:pStyle w:val="Zkladntext3"/>
        <w:numPr>
          <w:ilvl w:val="0"/>
          <w:numId w:val="13"/>
        </w:numPr>
        <w:shd w:val="clear" w:color="auto" w:fill="auto"/>
        <w:spacing w:before="120" w:line="240" w:lineRule="auto"/>
        <w:ind w:right="83"/>
        <w:jc w:val="both"/>
        <w:rPr>
          <w:color w:val="000000"/>
          <w:lang w:eastAsia="cs-CZ"/>
        </w:rPr>
      </w:pPr>
      <w:r>
        <w:rPr>
          <w:color w:val="000000"/>
          <w:lang w:eastAsia="cs-CZ"/>
        </w:rPr>
        <w:t xml:space="preserve">DPH </w:t>
      </w:r>
      <w:r w:rsidR="0007209F" w:rsidRPr="0042173D">
        <w:rPr>
          <w:color w:val="000000"/>
          <w:lang w:eastAsia="cs-CZ"/>
        </w:rPr>
        <w:t>ve výši</w:t>
      </w:r>
      <w:r>
        <w:rPr>
          <w:color w:val="000000"/>
          <w:lang w:eastAsia="cs-CZ"/>
        </w:rPr>
        <w:t xml:space="preserve"> </w:t>
      </w:r>
      <w:r w:rsidR="0079304C" w:rsidRPr="003B089C">
        <w:rPr>
          <w:b/>
          <w:color w:val="000000"/>
          <w:lang w:eastAsia="cs-CZ"/>
        </w:rPr>
        <w:t>337</w:t>
      </w:r>
      <w:r w:rsidR="003B089C">
        <w:rPr>
          <w:b/>
          <w:color w:val="000000"/>
          <w:lang w:eastAsia="cs-CZ"/>
        </w:rPr>
        <w:t xml:space="preserve"> </w:t>
      </w:r>
      <w:r w:rsidR="0079304C" w:rsidRPr="003B089C">
        <w:rPr>
          <w:b/>
          <w:color w:val="000000"/>
          <w:lang w:eastAsia="cs-CZ"/>
        </w:rPr>
        <w:t>600,-</w:t>
      </w:r>
      <w:r w:rsidR="0079304C">
        <w:rPr>
          <w:color w:val="000000"/>
          <w:lang w:eastAsia="cs-CZ"/>
        </w:rPr>
        <w:t xml:space="preserve"> </w:t>
      </w:r>
      <w:r w:rsidR="0007209F" w:rsidRPr="0079304C">
        <w:rPr>
          <w:color w:val="000000"/>
          <w:lang w:eastAsia="cs-CZ"/>
        </w:rPr>
        <w:t xml:space="preserve">Kč </w:t>
      </w:r>
    </w:p>
    <w:p w:rsidR="009E55A5" w:rsidRPr="0042173D" w:rsidRDefault="0007209F" w:rsidP="005E6C20">
      <w:pPr>
        <w:pStyle w:val="Zkladntext3"/>
        <w:shd w:val="clear" w:color="auto" w:fill="auto"/>
        <w:spacing w:before="120" w:line="240" w:lineRule="auto"/>
        <w:ind w:right="83" w:firstLine="708"/>
        <w:jc w:val="both"/>
        <w:rPr>
          <w:color w:val="000000"/>
          <w:lang w:eastAsia="cs-CZ"/>
        </w:rPr>
      </w:pPr>
      <w:r w:rsidRPr="0042173D">
        <w:rPr>
          <w:color w:val="000000"/>
          <w:lang w:eastAsia="cs-CZ"/>
        </w:rPr>
        <w:t>(slovy</w:t>
      </w:r>
      <w:r w:rsidRPr="0079304C">
        <w:rPr>
          <w:color w:val="000000"/>
          <w:lang w:eastAsia="cs-CZ"/>
        </w:rPr>
        <w:t xml:space="preserve">: </w:t>
      </w:r>
      <w:r w:rsidR="0079304C">
        <w:rPr>
          <w:color w:val="000000"/>
          <w:lang w:eastAsia="cs-CZ"/>
        </w:rPr>
        <w:t>třista</w:t>
      </w:r>
      <w:r w:rsidR="003B089C">
        <w:rPr>
          <w:color w:val="000000"/>
          <w:lang w:eastAsia="cs-CZ"/>
        </w:rPr>
        <w:t xml:space="preserve"> </w:t>
      </w:r>
      <w:r w:rsidR="0079304C">
        <w:rPr>
          <w:color w:val="000000"/>
          <w:lang w:eastAsia="cs-CZ"/>
        </w:rPr>
        <w:t>třicet</w:t>
      </w:r>
      <w:r w:rsidR="003B089C">
        <w:rPr>
          <w:color w:val="000000"/>
          <w:lang w:eastAsia="cs-CZ"/>
        </w:rPr>
        <w:t xml:space="preserve"> </w:t>
      </w:r>
      <w:r w:rsidR="0079304C">
        <w:rPr>
          <w:color w:val="000000"/>
          <w:lang w:eastAsia="cs-CZ"/>
        </w:rPr>
        <w:t>sedm</w:t>
      </w:r>
      <w:r w:rsidR="003B089C">
        <w:rPr>
          <w:color w:val="000000"/>
          <w:lang w:eastAsia="cs-CZ"/>
        </w:rPr>
        <w:t xml:space="preserve"> </w:t>
      </w:r>
      <w:r w:rsidR="0079304C">
        <w:rPr>
          <w:color w:val="000000"/>
          <w:lang w:eastAsia="cs-CZ"/>
        </w:rPr>
        <w:t>tisíc šest</w:t>
      </w:r>
      <w:r w:rsidR="003B089C">
        <w:rPr>
          <w:color w:val="000000"/>
          <w:lang w:eastAsia="cs-CZ"/>
        </w:rPr>
        <w:t xml:space="preserve"> </w:t>
      </w:r>
      <w:r w:rsidR="0079304C">
        <w:rPr>
          <w:color w:val="000000"/>
          <w:lang w:eastAsia="cs-CZ"/>
        </w:rPr>
        <w:t>set</w:t>
      </w:r>
      <w:r w:rsidRPr="0079304C">
        <w:rPr>
          <w:color w:val="000000"/>
          <w:lang w:eastAsia="cs-CZ"/>
        </w:rPr>
        <w:t xml:space="preserve"> korun českých)</w:t>
      </w:r>
      <w:r w:rsidR="00AE787B" w:rsidRPr="0079304C">
        <w:rPr>
          <w:color w:val="000000"/>
          <w:lang w:eastAsia="cs-CZ"/>
        </w:rPr>
        <w:t>,</w:t>
      </w:r>
    </w:p>
    <w:p w:rsidR="00F36B58" w:rsidRPr="0079304C" w:rsidRDefault="0007209F" w:rsidP="00BC290A">
      <w:pPr>
        <w:pStyle w:val="Zkladntext3"/>
        <w:numPr>
          <w:ilvl w:val="0"/>
          <w:numId w:val="13"/>
        </w:numPr>
        <w:shd w:val="clear" w:color="auto" w:fill="auto"/>
        <w:spacing w:before="120" w:line="240" w:lineRule="auto"/>
        <w:ind w:right="1160"/>
        <w:jc w:val="left"/>
        <w:rPr>
          <w:color w:val="000000"/>
          <w:lang w:eastAsia="cs-CZ"/>
        </w:rPr>
      </w:pPr>
      <w:r w:rsidRPr="0042173D">
        <w:rPr>
          <w:color w:val="000000"/>
          <w:lang w:eastAsia="cs-CZ"/>
        </w:rPr>
        <w:t xml:space="preserve">celková cena </w:t>
      </w:r>
      <w:r w:rsidR="00D00D0D" w:rsidRPr="0042173D">
        <w:rPr>
          <w:color w:val="000000"/>
          <w:lang w:eastAsia="cs-CZ"/>
        </w:rPr>
        <w:t>za dílo</w:t>
      </w:r>
      <w:r w:rsidRPr="0042173D">
        <w:rPr>
          <w:color w:val="000000"/>
          <w:lang w:eastAsia="cs-CZ"/>
        </w:rPr>
        <w:t xml:space="preserve"> tedy </w:t>
      </w:r>
      <w:r w:rsidRPr="0079304C">
        <w:rPr>
          <w:color w:val="000000"/>
          <w:lang w:eastAsia="cs-CZ"/>
        </w:rPr>
        <w:t>činí</w:t>
      </w:r>
      <w:r w:rsidR="0079304C">
        <w:rPr>
          <w:color w:val="000000"/>
          <w:lang w:eastAsia="cs-CZ"/>
        </w:rPr>
        <w:t xml:space="preserve"> </w:t>
      </w:r>
      <w:r w:rsidR="0079304C" w:rsidRPr="003B089C">
        <w:rPr>
          <w:b/>
          <w:color w:val="000000"/>
          <w:lang w:eastAsia="cs-CZ"/>
        </w:rPr>
        <w:t>1</w:t>
      </w:r>
      <w:r w:rsidR="003B089C">
        <w:rPr>
          <w:b/>
          <w:color w:val="000000"/>
          <w:lang w:eastAsia="cs-CZ"/>
        </w:rPr>
        <w:t> </w:t>
      </w:r>
      <w:r w:rsidR="0079304C" w:rsidRPr="003B089C">
        <w:rPr>
          <w:b/>
          <w:color w:val="000000"/>
          <w:lang w:eastAsia="cs-CZ"/>
        </w:rPr>
        <w:t>945</w:t>
      </w:r>
      <w:r w:rsidR="003B089C">
        <w:rPr>
          <w:b/>
          <w:color w:val="000000"/>
          <w:lang w:eastAsia="cs-CZ"/>
        </w:rPr>
        <w:t xml:space="preserve"> </w:t>
      </w:r>
      <w:r w:rsidR="0079304C" w:rsidRPr="003B089C">
        <w:rPr>
          <w:b/>
          <w:color w:val="000000"/>
          <w:lang w:eastAsia="cs-CZ"/>
        </w:rPr>
        <w:t>217,-</w:t>
      </w:r>
      <w:r w:rsidRPr="0079304C">
        <w:rPr>
          <w:color w:val="000000"/>
          <w:lang w:eastAsia="cs-CZ"/>
        </w:rPr>
        <w:t xml:space="preserve"> Kč</w:t>
      </w:r>
      <w:r w:rsidR="00F7114F" w:rsidRPr="0079304C">
        <w:rPr>
          <w:color w:val="000000"/>
          <w:lang w:eastAsia="cs-CZ"/>
        </w:rPr>
        <w:t xml:space="preserve"> včetně DPH </w:t>
      </w:r>
    </w:p>
    <w:p w:rsidR="0007209F" w:rsidRDefault="0007209F" w:rsidP="003B089C">
      <w:pPr>
        <w:pStyle w:val="Zkladntext3"/>
        <w:shd w:val="clear" w:color="auto" w:fill="auto"/>
        <w:spacing w:before="120" w:line="240" w:lineRule="auto"/>
        <w:ind w:right="1160" w:firstLine="708"/>
        <w:jc w:val="both"/>
        <w:rPr>
          <w:color w:val="000000"/>
          <w:lang w:eastAsia="cs-CZ"/>
        </w:rPr>
      </w:pPr>
      <w:r w:rsidRPr="0042173D">
        <w:rPr>
          <w:color w:val="000000"/>
          <w:lang w:eastAsia="cs-CZ"/>
        </w:rPr>
        <w:t>(</w:t>
      </w:r>
      <w:r w:rsidRPr="0079304C">
        <w:rPr>
          <w:color w:val="000000"/>
          <w:lang w:eastAsia="cs-CZ"/>
        </w:rPr>
        <w:t xml:space="preserve">slovy: </w:t>
      </w:r>
      <w:r w:rsidR="0079304C">
        <w:rPr>
          <w:color w:val="000000"/>
          <w:lang w:eastAsia="cs-CZ"/>
        </w:rPr>
        <w:t>jeden</w:t>
      </w:r>
      <w:r w:rsidR="003B089C">
        <w:rPr>
          <w:color w:val="000000"/>
          <w:lang w:eastAsia="cs-CZ"/>
        </w:rPr>
        <w:t xml:space="preserve"> </w:t>
      </w:r>
      <w:r w:rsidR="0079304C">
        <w:rPr>
          <w:color w:val="000000"/>
          <w:lang w:eastAsia="cs-CZ"/>
        </w:rPr>
        <w:t>milion devět</w:t>
      </w:r>
      <w:r w:rsidR="003B089C">
        <w:rPr>
          <w:color w:val="000000"/>
          <w:lang w:eastAsia="cs-CZ"/>
        </w:rPr>
        <w:t xml:space="preserve"> </w:t>
      </w:r>
      <w:r w:rsidR="0079304C">
        <w:rPr>
          <w:color w:val="000000"/>
          <w:lang w:eastAsia="cs-CZ"/>
        </w:rPr>
        <w:t>set</w:t>
      </w:r>
      <w:r w:rsidR="003B089C">
        <w:rPr>
          <w:color w:val="000000"/>
          <w:lang w:eastAsia="cs-CZ"/>
        </w:rPr>
        <w:t xml:space="preserve"> </w:t>
      </w:r>
      <w:r w:rsidR="0079304C">
        <w:rPr>
          <w:color w:val="000000"/>
          <w:lang w:eastAsia="cs-CZ"/>
        </w:rPr>
        <w:t>čtyřicet</w:t>
      </w:r>
      <w:r w:rsidR="003B089C">
        <w:rPr>
          <w:color w:val="000000"/>
          <w:lang w:eastAsia="cs-CZ"/>
        </w:rPr>
        <w:t xml:space="preserve"> </w:t>
      </w:r>
      <w:r w:rsidR="0079304C">
        <w:rPr>
          <w:color w:val="000000"/>
          <w:lang w:eastAsia="cs-CZ"/>
        </w:rPr>
        <w:t>pět</w:t>
      </w:r>
      <w:r w:rsidR="003B089C">
        <w:rPr>
          <w:color w:val="000000"/>
          <w:lang w:eastAsia="cs-CZ"/>
        </w:rPr>
        <w:t xml:space="preserve"> </w:t>
      </w:r>
      <w:r w:rsidR="0079304C">
        <w:rPr>
          <w:color w:val="000000"/>
          <w:lang w:eastAsia="cs-CZ"/>
        </w:rPr>
        <w:t>tisíc dvě</w:t>
      </w:r>
      <w:r w:rsidR="003B089C">
        <w:rPr>
          <w:color w:val="000000"/>
          <w:lang w:eastAsia="cs-CZ"/>
        </w:rPr>
        <w:t xml:space="preserve"> </w:t>
      </w:r>
      <w:r w:rsidR="0079304C">
        <w:rPr>
          <w:color w:val="000000"/>
          <w:lang w:eastAsia="cs-CZ"/>
        </w:rPr>
        <w:t>stě</w:t>
      </w:r>
      <w:r w:rsidR="003B089C">
        <w:rPr>
          <w:color w:val="000000"/>
          <w:lang w:eastAsia="cs-CZ"/>
        </w:rPr>
        <w:t xml:space="preserve"> </w:t>
      </w:r>
      <w:r w:rsidR="0079304C">
        <w:rPr>
          <w:color w:val="000000"/>
          <w:lang w:eastAsia="cs-CZ"/>
        </w:rPr>
        <w:t>sedmnáct</w:t>
      </w:r>
      <w:r w:rsidR="003B089C">
        <w:rPr>
          <w:color w:val="000000"/>
          <w:lang w:eastAsia="cs-CZ"/>
        </w:rPr>
        <w:t xml:space="preserve"> korun</w:t>
      </w:r>
      <w:r w:rsidR="003B089C">
        <w:rPr>
          <w:color w:val="000000"/>
          <w:lang w:eastAsia="cs-CZ"/>
        </w:rPr>
        <w:br/>
        <w:t xml:space="preserve">           </w:t>
      </w:r>
      <w:r w:rsidR="0079304C">
        <w:rPr>
          <w:color w:val="000000"/>
          <w:lang w:eastAsia="cs-CZ"/>
        </w:rPr>
        <w:t>č</w:t>
      </w:r>
      <w:r w:rsidRPr="0079304C">
        <w:rPr>
          <w:color w:val="000000"/>
          <w:lang w:eastAsia="cs-CZ"/>
        </w:rPr>
        <w:t>eských).</w:t>
      </w:r>
    </w:p>
    <w:p w:rsidR="00FD72E6" w:rsidRDefault="003B089C" w:rsidP="003B089C">
      <w:pPr>
        <w:pStyle w:val="Zkladntext3"/>
        <w:shd w:val="clear" w:color="auto" w:fill="auto"/>
        <w:spacing w:before="120" w:line="240" w:lineRule="auto"/>
        <w:ind w:right="-61" w:firstLine="0"/>
        <w:jc w:val="both"/>
        <w:rPr>
          <w:color w:val="000000"/>
          <w:lang w:eastAsia="cs-CZ"/>
        </w:rPr>
      </w:pPr>
      <w:r>
        <w:t xml:space="preserve">     </w:t>
      </w:r>
      <w:r w:rsidR="00FD72E6" w:rsidRPr="001F2BB1">
        <w:t>Objednatel uhradí zhotoviteli p</w:t>
      </w:r>
      <w:r w:rsidR="00FD72E6">
        <w:t xml:space="preserve">ouze skutečně provedené práce a </w:t>
      </w:r>
      <w:r w:rsidR="00FD72E6" w:rsidRPr="001F2BB1">
        <w:t xml:space="preserve">uskutečněné dodávky </w:t>
      </w:r>
      <w:r>
        <w:br/>
        <w:t xml:space="preserve">     </w:t>
      </w:r>
      <w:r w:rsidR="00FD72E6" w:rsidRPr="001F2BB1">
        <w:t>uvedené v položkovém rozpočtu</w:t>
      </w:r>
      <w:r w:rsidR="00FD72E6">
        <w:t>.</w:t>
      </w:r>
    </w:p>
    <w:p w:rsidR="00014FC6" w:rsidRPr="0042173D" w:rsidRDefault="00014FC6" w:rsidP="00BC290A">
      <w:pPr>
        <w:pStyle w:val="Zkladntext3"/>
        <w:numPr>
          <w:ilvl w:val="0"/>
          <w:numId w:val="11"/>
        </w:numPr>
        <w:shd w:val="clear" w:color="auto" w:fill="auto"/>
        <w:spacing w:before="120" w:line="240" w:lineRule="auto"/>
        <w:ind w:left="284" w:right="-61" w:hanging="284"/>
        <w:jc w:val="both"/>
        <w:rPr>
          <w:color w:val="000000"/>
          <w:lang w:eastAsia="cs-CZ"/>
        </w:rPr>
      </w:pPr>
      <w:r w:rsidRPr="0042173D">
        <w:rPr>
          <w:color w:val="000000"/>
          <w:lang w:eastAsia="cs-CZ"/>
        </w:rPr>
        <w:lastRenderedPageBreak/>
        <w:t xml:space="preserve">Cena za dílo je </w:t>
      </w:r>
      <w:r w:rsidR="0020700D" w:rsidRPr="0042173D">
        <w:rPr>
          <w:color w:val="000000"/>
          <w:lang w:eastAsia="cs-CZ"/>
        </w:rPr>
        <w:t xml:space="preserve">ujednána pevnou částkou. </w:t>
      </w:r>
      <w:r w:rsidR="0000222D" w:rsidRPr="0042173D">
        <w:rPr>
          <w:color w:val="000000"/>
          <w:lang w:eastAsia="cs-CZ"/>
        </w:rPr>
        <w:t>Zhotovitel nemůže žádat změnu ceny proto, že si dílo vyžádalo jiné úsilí nebo jiné náklady, než bylo předpokládáno.</w:t>
      </w:r>
    </w:p>
    <w:p w:rsidR="0007209F" w:rsidRPr="00A60F86" w:rsidRDefault="0007209F" w:rsidP="00BC290A">
      <w:pPr>
        <w:pStyle w:val="Zkladntext3"/>
        <w:numPr>
          <w:ilvl w:val="0"/>
          <w:numId w:val="11"/>
        </w:numPr>
        <w:shd w:val="clear" w:color="auto" w:fill="auto"/>
        <w:spacing w:before="120" w:line="240" w:lineRule="auto"/>
        <w:ind w:left="284" w:right="-58" w:hanging="284"/>
        <w:jc w:val="both"/>
        <w:rPr>
          <w:color w:val="000000"/>
          <w:lang w:eastAsia="cs-CZ"/>
        </w:rPr>
      </w:pPr>
      <w:r w:rsidRPr="0042173D">
        <w:rPr>
          <w:color w:val="000000"/>
          <w:lang w:eastAsia="cs-CZ"/>
        </w:rPr>
        <w:t xml:space="preserve">Cena </w:t>
      </w:r>
      <w:r w:rsidR="00D00D0D" w:rsidRPr="0042173D">
        <w:rPr>
          <w:color w:val="000000"/>
          <w:lang w:eastAsia="cs-CZ"/>
        </w:rPr>
        <w:t>za dílo</w:t>
      </w:r>
      <w:r w:rsidRPr="0042173D">
        <w:rPr>
          <w:color w:val="000000"/>
          <w:lang w:eastAsia="cs-CZ"/>
        </w:rPr>
        <w:t xml:space="preserve"> již </w:t>
      </w:r>
      <w:r w:rsidRPr="00A60F86">
        <w:rPr>
          <w:color w:val="000000"/>
          <w:lang w:eastAsia="cs-CZ"/>
        </w:rPr>
        <w:t xml:space="preserve">zahrnuje veškeré daně, cla, poplatky a </w:t>
      </w:r>
      <w:r w:rsidR="004F6256" w:rsidRPr="00A60F86">
        <w:rPr>
          <w:color w:val="000000"/>
          <w:lang w:eastAsia="cs-CZ"/>
        </w:rPr>
        <w:t>veškeré</w:t>
      </w:r>
      <w:r w:rsidRPr="00A60F86">
        <w:rPr>
          <w:color w:val="000000"/>
          <w:lang w:eastAsia="cs-CZ"/>
        </w:rPr>
        <w:t xml:space="preserve"> další výdaje spojené s</w:t>
      </w:r>
      <w:r w:rsidR="009E55A5" w:rsidRPr="00A60F86">
        <w:rPr>
          <w:color w:val="000000"/>
          <w:lang w:eastAsia="cs-CZ"/>
        </w:rPr>
        <w:t> </w:t>
      </w:r>
      <w:r w:rsidRPr="00A60F86">
        <w:rPr>
          <w:color w:val="000000"/>
          <w:lang w:eastAsia="cs-CZ"/>
        </w:rPr>
        <w:t>provedením díla, včetně všech nákladů zhotov</w:t>
      </w:r>
      <w:r w:rsidR="00E86275" w:rsidRPr="00A60F86">
        <w:rPr>
          <w:color w:val="000000"/>
          <w:lang w:eastAsia="cs-CZ"/>
        </w:rPr>
        <w:t xml:space="preserve">itele na dopravu do míst </w:t>
      </w:r>
      <w:r w:rsidRPr="00A60F86">
        <w:rPr>
          <w:color w:val="000000"/>
          <w:lang w:eastAsia="cs-CZ"/>
        </w:rPr>
        <w:t xml:space="preserve">plnění. </w:t>
      </w:r>
    </w:p>
    <w:p w:rsidR="0007209F" w:rsidRPr="00FD72E6" w:rsidRDefault="00FD72E6" w:rsidP="00BC290A">
      <w:pPr>
        <w:pStyle w:val="Odstavecseseznamem"/>
        <w:numPr>
          <w:ilvl w:val="0"/>
          <w:numId w:val="11"/>
        </w:numPr>
        <w:ind w:left="284" w:hanging="284"/>
        <w:jc w:val="both"/>
        <w:rPr>
          <w:rFonts w:cs="Arial"/>
          <w:color w:val="000000"/>
          <w:sz w:val="22"/>
          <w:szCs w:val="22"/>
        </w:rPr>
      </w:pPr>
      <w:r w:rsidRPr="00FD72E6">
        <w:rPr>
          <w:rFonts w:cs="Arial"/>
          <w:color w:val="000000"/>
          <w:sz w:val="22"/>
          <w:szCs w:val="22"/>
        </w:rPr>
        <w:t>Zhotoviteli se neposkytuje žádná záloha.</w:t>
      </w:r>
      <w:r>
        <w:rPr>
          <w:rFonts w:cs="Arial"/>
          <w:color w:val="000000"/>
          <w:sz w:val="22"/>
          <w:szCs w:val="22"/>
        </w:rPr>
        <w:t xml:space="preserve"> Právo na zaplacení ceny díla či etapy </w:t>
      </w:r>
      <w:r w:rsidRPr="00FD72E6">
        <w:rPr>
          <w:rFonts w:cs="Arial"/>
          <w:color w:val="000000"/>
          <w:sz w:val="22"/>
          <w:szCs w:val="22"/>
        </w:rPr>
        <w:t>vznik</w:t>
      </w:r>
      <w:r>
        <w:rPr>
          <w:rFonts w:cs="Arial"/>
          <w:color w:val="000000"/>
          <w:sz w:val="22"/>
          <w:szCs w:val="22"/>
        </w:rPr>
        <w:t>á zhotoviteli provedením díla nebo etapy, tj. tehdy, je-li dílo/etapa</w:t>
      </w:r>
      <w:r w:rsidRPr="00FD72E6">
        <w:rPr>
          <w:rFonts w:cs="Arial"/>
          <w:color w:val="000000"/>
          <w:sz w:val="22"/>
          <w:szCs w:val="22"/>
        </w:rPr>
        <w:t xml:space="preserve"> řádně dokončeno a protokolárně předáno objednateli bez vad a nedodělků, po vyklizení staveniště dle podmínek sjednaných v této smlouvě.</w:t>
      </w:r>
    </w:p>
    <w:p w:rsidR="00014FC6" w:rsidRPr="0042173D" w:rsidRDefault="00014FC6" w:rsidP="00BC290A">
      <w:pPr>
        <w:pStyle w:val="Zkladntext3"/>
        <w:numPr>
          <w:ilvl w:val="0"/>
          <w:numId w:val="11"/>
        </w:numPr>
        <w:shd w:val="clear" w:color="auto" w:fill="auto"/>
        <w:spacing w:before="120" w:line="240" w:lineRule="auto"/>
        <w:ind w:left="284" w:right="-58" w:hanging="284"/>
        <w:jc w:val="both"/>
        <w:rPr>
          <w:color w:val="000000"/>
          <w:lang w:eastAsia="cs-CZ"/>
        </w:rPr>
      </w:pPr>
      <w:r w:rsidRPr="0042173D">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dílo bez DPH uvedené v odst. 1.</w:t>
      </w:r>
    </w:p>
    <w:p w:rsidR="0007209F" w:rsidRPr="0042173D" w:rsidRDefault="0007209F" w:rsidP="00BC290A">
      <w:pPr>
        <w:pStyle w:val="Zkladntext3"/>
        <w:numPr>
          <w:ilvl w:val="0"/>
          <w:numId w:val="11"/>
        </w:numPr>
        <w:shd w:val="clear" w:color="auto" w:fill="auto"/>
        <w:tabs>
          <w:tab w:val="left" w:pos="426"/>
        </w:tabs>
        <w:spacing w:before="120" w:line="240" w:lineRule="auto"/>
        <w:ind w:left="284" w:right="-58" w:hanging="284"/>
        <w:jc w:val="both"/>
        <w:rPr>
          <w:color w:val="000000"/>
          <w:lang w:eastAsia="cs-CZ"/>
        </w:rPr>
      </w:pPr>
      <w:r w:rsidRPr="0042173D">
        <w:rPr>
          <w:color w:val="000000"/>
          <w:lang w:eastAsia="cs-CZ"/>
        </w:rPr>
        <w:t xml:space="preserve">Smluvní strany se dohodly na bezhotovostním způsobu </w:t>
      </w:r>
      <w:r w:rsidR="00753351" w:rsidRPr="0042173D">
        <w:rPr>
          <w:color w:val="000000"/>
          <w:lang w:eastAsia="cs-CZ"/>
        </w:rPr>
        <w:t xml:space="preserve">zaplacení ceny </w:t>
      </w:r>
      <w:r w:rsidRPr="0042173D">
        <w:rPr>
          <w:color w:val="000000"/>
          <w:lang w:eastAsia="cs-CZ"/>
        </w:rPr>
        <w:t xml:space="preserve">díla na účet zhotovitele uvedený v záhlaví smlouvy na základě </w:t>
      </w:r>
      <w:r w:rsidR="00753351" w:rsidRPr="0042173D">
        <w:rPr>
          <w:color w:val="000000"/>
          <w:lang w:eastAsia="cs-CZ"/>
        </w:rPr>
        <w:t>daňového dokladu (</w:t>
      </w:r>
      <w:r w:rsidRPr="0042173D">
        <w:rPr>
          <w:color w:val="000000"/>
          <w:lang w:eastAsia="cs-CZ"/>
        </w:rPr>
        <w:t>faktury</w:t>
      </w:r>
      <w:r w:rsidR="00753351" w:rsidRPr="0042173D">
        <w:rPr>
          <w:color w:val="000000"/>
          <w:lang w:eastAsia="cs-CZ"/>
        </w:rPr>
        <w:t>)</w:t>
      </w:r>
      <w:r w:rsidRPr="0042173D">
        <w:rPr>
          <w:color w:val="000000"/>
          <w:lang w:eastAsia="cs-CZ"/>
        </w:rPr>
        <w:t>.</w:t>
      </w:r>
    </w:p>
    <w:p w:rsidR="00D72CA5" w:rsidRDefault="00101CD0" w:rsidP="00BC290A">
      <w:pPr>
        <w:pStyle w:val="Zkladntext3"/>
        <w:numPr>
          <w:ilvl w:val="0"/>
          <w:numId w:val="11"/>
        </w:numPr>
        <w:shd w:val="clear" w:color="auto" w:fill="auto"/>
        <w:tabs>
          <w:tab w:val="left" w:pos="426"/>
        </w:tabs>
        <w:spacing w:before="120" w:line="240" w:lineRule="auto"/>
        <w:ind w:left="284" w:right="-58" w:hanging="284"/>
        <w:jc w:val="both"/>
        <w:rPr>
          <w:color w:val="000000"/>
          <w:lang w:eastAsia="cs-CZ"/>
        </w:rPr>
      </w:pPr>
      <w:r w:rsidRPr="0042173D">
        <w:rPr>
          <w:color w:val="000000"/>
          <w:lang w:eastAsia="cs-CZ"/>
        </w:rPr>
        <w:t>Lhůta splatnosti faktury je</w:t>
      </w:r>
      <w:r w:rsidR="0007209F" w:rsidRPr="0042173D">
        <w:rPr>
          <w:color w:val="000000"/>
          <w:lang w:eastAsia="cs-CZ"/>
        </w:rPr>
        <w:t xml:space="preserve"> 21 dnů od doručení faktury</w:t>
      </w:r>
      <w:r w:rsidRPr="0042173D">
        <w:rPr>
          <w:color w:val="000000"/>
          <w:lang w:eastAsia="cs-CZ"/>
        </w:rPr>
        <w:t xml:space="preserve"> objednateli</w:t>
      </w:r>
      <w:r w:rsidR="0007209F" w:rsidRPr="0042173D">
        <w:rPr>
          <w:color w:val="000000"/>
          <w:lang w:eastAsia="cs-CZ"/>
        </w:rPr>
        <w:t xml:space="preserve">, přičemž za den zaplacení se považuje den, kdy je fakturovaná částka </w:t>
      </w:r>
      <w:r w:rsidR="00855F65" w:rsidRPr="0042173D">
        <w:rPr>
          <w:color w:val="000000"/>
          <w:lang w:eastAsia="cs-CZ"/>
        </w:rPr>
        <w:t xml:space="preserve">připsána </w:t>
      </w:r>
      <w:r w:rsidR="00157C44" w:rsidRPr="0042173D">
        <w:rPr>
          <w:color w:val="000000"/>
          <w:lang w:eastAsia="cs-CZ"/>
        </w:rPr>
        <w:t>na účet</w:t>
      </w:r>
      <w:r w:rsidR="0007209F" w:rsidRPr="0042173D">
        <w:rPr>
          <w:color w:val="000000"/>
          <w:lang w:eastAsia="cs-CZ"/>
        </w:rPr>
        <w:t xml:space="preserve"> </w:t>
      </w:r>
      <w:r w:rsidR="00753351" w:rsidRPr="0042173D">
        <w:rPr>
          <w:color w:val="000000"/>
          <w:lang w:eastAsia="cs-CZ"/>
        </w:rPr>
        <w:t>zhotovitele.</w:t>
      </w:r>
    </w:p>
    <w:p w:rsidR="0077270B" w:rsidRDefault="0077270B" w:rsidP="0077270B">
      <w:pPr>
        <w:pStyle w:val="Zkladntext3"/>
        <w:shd w:val="clear" w:color="auto" w:fill="auto"/>
        <w:tabs>
          <w:tab w:val="left" w:pos="426"/>
        </w:tabs>
        <w:spacing w:before="120" w:line="240" w:lineRule="auto"/>
        <w:ind w:left="284" w:right="-58" w:firstLine="0"/>
        <w:jc w:val="both"/>
        <w:rPr>
          <w:color w:val="000000"/>
          <w:lang w:eastAsia="cs-CZ"/>
        </w:rPr>
      </w:pPr>
    </w:p>
    <w:p w:rsidR="00552398" w:rsidRPr="00552398" w:rsidRDefault="00552398" w:rsidP="00BC290A">
      <w:pPr>
        <w:pStyle w:val="Zkladntext3"/>
        <w:numPr>
          <w:ilvl w:val="0"/>
          <w:numId w:val="11"/>
        </w:numPr>
        <w:shd w:val="clear" w:color="auto" w:fill="auto"/>
        <w:tabs>
          <w:tab w:val="left" w:pos="426"/>
        </w:tabs>
        <w:spacing w:before="120" w:line="240" w:lineRule="auto"/>
        <w:ind w:left="284" w:right="-58" w:hanging="284"/>
        <w:jc w:val="both"/>
        <w:rPr>
          <w:color w:val="000000"/>
          <w:lang w:eastAsia="cs-CZ"/>
        </w:rPr>
      </w:pPr>
      <w:r>
        <w:rPr>
          <w:color w:val="000000"/>
          <w:lang w:eastAsia="cs-CZ"/>
        </w:rPr>
        <w:t xml:space="preserve">Zhotovitel prohlašuje, že účet uvedený v záhlaví této smlouvy je a po celou dobu trvání smluvního vztahu bude povinným registračním údajem dle zákona č. 235/2004 Sb., </w:t>
      </w:r>
      <w:r w:rsidRPr="0042173D">
        <w:rPr>
          <w:color w:val="000000"/>
          <w:lang w:eastAsia="cs-CZ"/>
        </w:rPr>
        <w:t>o dani z přidané hodnoty, ve znění pozdějších předpisů.</w:t>
      </w:r>
    </w:p>
    <w:p w:rsidR="00591EB4" w:rsidRPr="0042173D" w:rsidRDefault="00552398" w:rsidP="00BC290A">
      <w:pPr>
        <w:pStyle w:val="Zkladntext3"/>
        <w:numPr>
          <w:ilvl w:val="0"/>
          <w:numId w:val="11"/>
        </w:numPr>
        <w:shd w:val="clear" w:color="auto" w:fill="auto"/>
        <w:tabs>
          <w:tab w:val="left" w:pos="426"/>
        </w:tabs>
        <w:spacing w:before="120" w:line="240" w:lineRule="auto"/>
        <w:ind w:left="284" w:right="-58" w:hanging="284"/>
        <w:jc w:val="both"/>
        <w:rPr>
          <w:color w:val="000000"/>
          <w:lang w:eastAsia="cs-CZ"/>
        </w:rPr>
      </w:pPr>
      <w:r>
        <w:rPr>
          <w:color w:val="000000"/>
          <w:lang w:eastAsia="cs-CZ"/>
        </w:rPr>
        <w:t>Faktura musí obsahovat</w:t>
      </w:r>
      <w:r w:rsidR="00101CD0" w:rsidRPr="0042173D">
        <w:rPr>
          <w:color w:val="000000"/>
          <w:lang w:eastAsia="cs-CZ"/>
        </w:rPr>
        <w:t xml:space="preserve"> veškeré náležitosti stanovené </w:t>
      </w:r>
      <w:r w:rsidR="00101CD0" w:rsidRPr="0042173D">
        <w:rPr>
          <w:color w:val="000000"/>
          <w:lang w:eastAsia="cs-CZ"/>
        </w:rPr>
        <w:lastRenderedPageBreak/>
        <w:t>zákonem č. 235/2004 Sb., o</w:t>
      </w:r>
      <w:r w:rsidR="00204B77" w:rsidRPr="0042173D">
        <w:rPr>
          <w:color w:val="000000"/>
          <w:lang w:eastAsia="cs-CZ"/>
        </w:rPr>
        <w:t> </w:t>
      </w:r>
      <w:r w:rsidR="00101CD0" w:rsidRPr="0042173D">
        <w:rPr>
          <w:color w:val="000000"/>
          <w:lang w:eastAsia="cs-CZ"/>
        </w:rPr>
        <w:t xml:space="preserve">dani z přidané hodnoty, ve znění pozdějších předpisů. </w:t>
      </w:r>
      <w:r w:rsidR="00D72CA5" w:rsidRPr="0042173D">
        <w:rPr>
          <w:snapToGrid w:val="0"/>
        </w:rPr>
        <w:t>Dále je zhotovitel povinen v daňovém dokladu (faktuře) uvést číslo smlouvy</w:t>
      </w:r>
      <w:r w:rsidR="007D2B05">
        <w:rPr>
          <w:snapToGrid w:val="0"/>
        </w:rPr>
        <w:t xml:space="preserve"> jako VS</w:t>
      </w:r>
      <w:r w:rsidR="00D72CA5" w:rsidRPr="0042173D">
        <w:rPr>
          <w:snapToGrid w:val="0"/>
        </w:rPr>
        <w:t>, které vždy určuje objednatel a toto číslo je uvedeno v záhlaví této smlouvy.</w:t>
      </w:r>
      <w:r w:rsidR="00D72CA5" w:rsidRPr="0042173D">
        <w:rPr>
          <w:color w:val="000000"/>
          <w:lang w:eastAsia="cs-CZ"/>
        </w:rPr>
        <w:t xml:space="preserve"> </w:t>
      </w:r>
      <w:r w:rsidR="00101CD0" w:rsidRPr="0042173D">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42173D">
        <w:rPr>
          <w:color w:val="000000"/>
          <w:lang w:eastAsia="cs-CZ"/>
        </w:rPr>
        <w:t>ě</w:t>
      </w:r>
      <w:r w:rsidR="00101CD0" w:rsidRPr="0042173D">
        <w:rPr>
          <w:color w:val="000000"/>
          <w:lang w:eastAsia="cs-CZ"/>
        </w:rPr>
        <w:t>žet doručením opravené faktury objednateli</w:t>
      </w:r>
      <w:r w:rsidR="00745B1A" w:rsidRPr="0042173D">
        <w:rPr>
          <w:color w:val="000000"/>
          <w:lang w:eastAsia="cs-CZ"/>
        </w:rPr>
        <w:t xml:space="preserve"> nová lhůta splatnosti.</w:t>
      </w:r>
    </w:p>
    <w:p w:rsidR="009E55A5" w:rsidRPr="0042173D" w:rsidRDefault="00157C44" w:rsidP="00BC290A">
      <w:pPr>
        <w:pStyle w:val="Zkladntext3"/>
        <w:numPr>
          <w:ilvl w:val="0"/>
          <w:numId w:val="11"/>
        </w:numPr>
        <w:shd w:val="clear" w:color="auto" w:fill="auto"/>
        <w:spacing w:before="120" w:line="240" w:lineRule="auto"/>
        <w:ind w:left="308" w:right="-58" w:hanging="308"/>
        <w:jc w:val="both"/>
      </w:pPr>
      <w:r w:rsidRPr="0042173D">
        <w:rPr>
          <w:color w:val="000000"/>
          <w:lang w:eastAsia="cs-CZ"/>
        </w:rPr>
        <w:t>Zhotovitel</w:t>
      </w:r>
      <w:r w:rsidR="00101CD0" w:rsidRPr="0042173D">
        <w:rPr>
          <w:color w:val="000000"/>
          <w:lang w:eastAsia="cs-CZ"/>
        </w:rPr>
        <w:t xml:space="preserve">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w:t>
      </w:r>
      <w:r w:rsidR="00E55894" w:rsidRPr="0042173D">
        <w:rPr>
          <w:color w:val="000000"/>
          <w:lang w:eastAsia="cs-CZ"/>
        </w:rPr>
        <w:t xml:space="preserve"> tohoto </w:t>
      </w:r>
      <w:r w:rsidR="00101CD0" w:rsidRPr="0042173D">
        <w:rPr>
          <w:color w:val="000000"/>
          <w:lang w:eastAsia="cs-CZ"/>
        </w:rPr>
        <w:t>důvodu</w:t>
      </w:r>
      <w:r w:rsidR="00E55894" w:rsidRPr="0042173D">
        <w:rPr>
          <w:color w:val="000000"/>
          <w:lang w:eastAsia="cs-CZ"/>
        </w:rPr>
        <w:t xml:space="preserve"> uplatňovat vůči objednateli žádné sankce</w:t>
      </w:r>
      <w:r w:rsidR="00F9427B" w:rsidRPr="0042173D">
        <w:rPr>
          <w:color w:val="000000"/>
          <w:lang w:eastAsia="cs-CZ"/>
        </w:rPr>
        <w:t xml:space="preserve">, </w:t>
      </w:r>
      <w:r w:rsidR="00F9427B" w:rsidRPr="0042173D">
        <w:rPr>
          <w:color w:val="000000"/>
        </w:rPr>
        <w:t>zejména požadovat úhradu úroků z prodlení</w:t>
      </w:r>
      <w:r w:rsidR="00E55894" w:rsidRPr="0042173D">
        <w:rPr>
          <w:color w:val="000000"/>
          <w:lang w:eastAsia="cs-CZ"/>
        </w:rPr>
        <w:t>.</w:t>
      </w:r>
      <w:r w:rsidR="002019C0" w:rsidRPr="0042173D">
        <w:rPr>
          <w:color w:val="000000"/>
          <w:lang w:eastAsia="cs-CZ"/>
        </w:rPr>
        <w:t xml:space="preserve"> </w:t>
      </w:r>
      <w:r w:rsidR="00E877BC" w:rsidRPr="0042173D">
        <w:t>Objednatel</w:t>
      </w:r>
      <w:r w:rsidR="002019C0" w:rsidRPr="0042173D">
        <w:t xml:space="preserve"> v případě, že schválené finanční prostředky vyplývající ze schváleného státního rozpočtu na příslušný rok, mu neumožní uhradit vzniklé pohledávky v příslušném roce, je oprávněn </w:t>
      </w:r>
      <w:r w:rsidR="002019C0" w:rsidRPr="00E46A12">
        <w:t xml:space="preserve">podle čl. X. odst. </w:t>
      </w:r>
      <w:r w:rsidR="00E46A12" w:rsidRPr="00E46A12">
        <w:t>5</w:t>
      </w:r>
      <w:r w:rsidR="00D03AAC">
        <w:t xml:space="preserve"> od</w:t>
      </w:r>
      <w:r w:rsidR="002019C0" w:rsidRPr="0042173D">
        <w:t xml:space="preserve"> této smlouvy </w:t>
      </w:r>
      <w:r w:rsidR="00D03AAC">
        <w:t>odstoupit</w:t>
      </w:r>
      <w:r w:rsidR="002019C0" w:rsidRPr="0042173D">
        <w:t xml:space="preserve">, aniž by </w:t>
      </w:r>
      <w:r w:rsidR="00E877BC" w:rsidRPr="0042173D">
        <w:t>zhotoviteli</w:t>
      </w:r>
      <w:r w:rsidR="002019C0" w:rsidRPr="0042173D">
        <w:t xml:space="preserve"> vznikly jakékoliv nároky z tohoto titulu na smluvní pokuty, veškeré jiné sankce, úhradu škod atd.</w:t>
      </w:r>
    </w:p>
    <w:p w:rsidR="009E55A5" w:rsidRDefault="009E55A5" w:rsidP="005E6C20">
      <w:pPr>
        <w:pStyle w:val="Zkladntext3"/>
        <w:shd w:val="clear" w:color="auto" w:fill="auto"/>
        <w:spacing w:before="120" w:line="240" w:lineRule="auto"/>
        <w:ind w:right="83" w:firstLine="0"/>
        <w:jc w:val="both"/>
      </w:pPr>
    </w:p>
    <w:p w:rsidR="00F02DD9" w:rsidRPr="0042173D" w:rsidRDefault="00F02DD9" w:rsidP="005E6C20">
      <w:pPr>
        <w:pStyle w:val="Zkladntext3"/>
        <w:shd w:val="clear" w:color="auto" w:fill="auto"/>
        <w:spacing w:before="120" w:line="240" w:lineRule="auto"/>
        <w:ind w:right="83" w:firstLine="0"/>
        <w:jc w:val="both"/>
      </w:pPr>
    </w:p>
    <w:p w:rsidR="0007209F" w:rsidRPr="0042173D" w:rsidRDefault="004068D1" w:rsidP="004C56D8">
      <w:pPr>
        <w:pStyle w:val="Nadpis1"/>
      </w:pPr>
      <w:r w:rsidRPr="0042173D">
        <w:t xml:space="preserve">Článek </w:t>
      </w:r>
    </w:p>
    <w:p w:rsidR="00BA3A76" w:rsidRPr="005E6C20" w:rsidRDefault="0007209F"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Práva a povinnosti smluvních stran</w:t>
      </w:r>
    </w:p>
    <w:p w:rsidR="00BA3A76" w:rsidRPr="0042173D" w:rsidRDefault="0007209F" w:rsidP="00BC290A">
      <w:pPr>
        <w:pStyle w:val="Zkladntext3"/>
        <w:numPr>
          <w:ilvl w:val="0"/>
          <w:numId w:val="4"/>
        </w:numPr>
        <w:shd w:val="clear" w:color="auto" w:fill="auto"/>
        <w:spacing w:before="120" w:line="240" w:lineRule="auto"/>
        <w:ind w:left="284" w:right="83" w:hanging="284"/>
        <w:jc w:val="both"/>
      </w:pPr>
      <w:r w:rsidRPr="0042173D">
        <w:rPr>
          <w:color w:val="000000"/>
          <w:lang w:eastAsia="cs-CZ"/>
        </w:rPr>
        <w:t>Zhotovitel je povinen dílo provést na svůj náklad a na své nebezpečí v době stanovené článkem lIl. této smlouvy.</w:t>
      </w:r>
    </w:p>
    <w:p w:rsidR="0007209F" w:rsidRPr="0042173D" w:rsidRDefault="0007209F" w:rsidP="00BC290A">
      <w:pPr>
        <w:pStyle w:val="Zkladntext3"/>
        <w:numPr>
          <w:ilvl w:val="0"/>
          <w:numId w:val="4"/>
        </w:numPr>
        <w:shd w:val="clear" w:color="auto" w:fill="auto"/>
        <w:spacing w:before="120" w:line="240" w:lineRule="auto"/>
        <w:ind w:left="284" w:right="83" w:hanging="284"/>
        <w:jc w:val="both"/>
      </w:pPr>
      <w:r w:rsidRPr="0042173D">
        <w:rPr>
          <w:color w:val="000000"/>
          <w:lang w:eastAsia="cs-CZ"/>
        </w:rPr>
        <w:lastRenderedPageBreak/>
        <w:t>Zhotovitel odpovídá za vhodnost použitých materiálů a technologií.</w:t>
      </w:r>
    </w:p>
    <w:p w:rsidR="0007209F" w:rsidRPr="006F4ABB" w:rsidRDefault="0007209F" w:rsidP="00BC290A">
      <w:pPr>
        <w:pStyle w:val="Zkladntext3"/>
        <w:numPr>
          <w:ilvl w:val="0"/>
          <w:numId w:val="4"/>
        </w:numPr>
        <w:shd w:val="clear" w:color="auto" w:fill="auto"/>
        <w:spacing w:before="120" w:line="240" w:lineRule="auto"/>
        <w:ind w:left="284" w:hanging="284"/>
        <w:jc w:val="both"/>
      </w:pPr>
      <w:r w:rsidRPr="006F4ABB">
        <w:rPr>
          <w:color w:val="000000"/>
          <w:lang w:eastAsia="cs-CZ"/>
        </w:rPr>
        <w:t>Objednatel může kdykoli průběžně kontrolovat provádění díla.</w:t>
      </w:r>
      <w:r w:rsidR="00BF6536" w:rsidRPr="006F4ABB">
        <w:rPr>
          <w:color w:val="000000"/>
          <w:lang w:eastAsia="cs-CZ"/>
        </w:rPr>
        <w:t xml:space="preserve"> </w:t>
      </w:r>
    </w:p>
    <w:p w:rsidR="00015384" w:rsidRPr="0042173D" w:rsidRDefault="00015384" w:rsidP="00BC290A">
      <w:pPr>
        <w:numPr>
          <w:ilvl w:val="0"/>
          <w:numId w:val="4"/>
        </w:numPr>
        <w:spacing w:before="120" w:after="120"/>
        <w:ind w:left="284" w:hanging="284"/>
        <w:jc w:val="both"/>
        <w:rPr>
          <w:rFonts w:cs="Arial"/>
          <w:sz w:val="22"/>
          <w:szCs w:val="22"/>
        </w:rPr>
      </w:pPr>
      <w:r w:rsidRPr="0042173D">
        <w:rPr>
          <w:rFonts w:cs="Arial"/>
          <w:sz w:val="22"/>
          <w:szCs w:val="22"/>
        </w:rPr>
        <w:t xml:space="preserve">Zhotovitel odpovídá za to, že dílo má v době předání objednateli vlastnosti stanovené příslušnými právními předpisy, závaznými technickými normami vztahujícími se na provádění díla dle této smlouvy, popř. vlastnosti obvyklé. Dále zhotovitel odpovídá za to, že dílo je kompletní ve smyslu obvyklého rozsahu, splňuje určenou funkci a odpovídá požadavkům sjednaným ve smlouvě. </w:t>
      </w:r>
    </w:p>
    <w:p w:rsidR="00BA3A76" w:rsidRDefault="00BA3A76" w:rsidP="005E6C20">
      <w:pPr>
        <w:pStyle w:val="Zkladntext3"/>
        <w:shd w:val="clear" w:color="auto" w:fill="auto"/>
        <w:spacing w:before="120" w:line="240" w:lineRule="auto"/>
        <w:ind w:firstLine="0"/>
        <w:jc w:val="both"/>
        <w:rPr>
          <w:highlight w:val="yellow"/>
        </w:rPr>
      </w:pPr>
    </w:p>
    <w:p w:rsidR="00F02DD9" w:rsidRPr="0042173D" w:rsidRDefault="00F02DD9" w:rsidP="005E6C20">
      <w:pPr>
        <w:pStyle w:val="Zkladntext3"/>
        <w:shd w:val="clear" w:color="auto" w:fill="auto"/>
        <w:spacing w:before="120" w:line="240" w:lineRule="auto"/>
        <w:ind w:firstLine="0"/>
        <w:jc w:val="both"/>
        <w:rPr>
          <w:highlight w:val="yellow"/>
        </w:rPr>
      </w:pPr>
    </w:p>
    <w:p w:rsidR="0007209F" w:rsidRPr="0042173D" w:rsidRDefault="004068D1" w:rsidP="004C56D8">
      <w:pPr>
        <w:pStyle w:val="Nadpis1"/>
      </w:pPr>
      <w:bookmarkStart w:id="4" w:name="bookmark1"/>
      <w:r w:rsidRPr="0042173D">
        <w:t xml:space="preserve">Článek </w:t>
      </w:r>
      <w:bookmarkEnd w:id="4"/>
    </w:p>
    <w:p w:rsidR="00204B77" w:rsidRPr="005E6C20" w:rsidRDefault="0007209F"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Záruka za jakost a odpovědnost za vady</w:t>
      </w:r>
    </w:p>
    <w:p w:rsidR="0007209F" w:rsidRPr="0042173D" w:rsidRDefault="0007209F" w:rsidP="00BC290A">
      <w:pPr>
        <w:pStyle w:val="Zkladntext3"/>
        <w:numPr>
          <w:ilvl w:val="0"/>
          <w:numId w:val="5"/>
        </w:numPr>
        <w:shd w:val="clear" w:color="auto" w:fill="auto"/>
        <w:spacing w:before="120" w:line="240" w:lineRule="auto"/>
        <w:ind w:left="284" w:hanging="284"/>
        <w:jc w:val="both"/>
        <w:rPr>
          <w:color w:val="000000"/>
          <w:lang w:eastAsia="cs-CZ"/>
        </w:rPr>
      </w:pPr>
      <w:r w:rsidRPr="0042173D">
        <w:rPr>
          <w:color w:val="000000"/>
          <w:lang w:eastAsia="cs-CZ"/>
        </w:rPr>
        <w:t xml:space="preserve">Zhotovitel poskytuje objednateli záruku na provedené dílo po dobu </w:t>
      </w:r>
      <w:r w:rsidR="00E86275" w:rsidRPr="00E86275">
        <w:rPr>
          <w:b/>
          <w:color w:val="000000"/>
          <w:lang w:eastAsia="cs-CZ"/>
        </w:rPr>
        <w:t>36</w:t>
      </w:r>
      <w:r w:rsidRPr="00E86275">
        <w:rPr>
          <w:b/>
          <w:color w:val="000000"/>
          <w:lang w:eastAsia="cs-CZ"/>
        </w:rPr>
        <w:t xml:space="preserve"> měsíců</w:t>
      </w:r>
      <w:r w:rsidR="00F66AA9" w:rsidRPr="00E86275">
        <w:rPr>
          <w:b/>
          <w:color w:val="000000"/>
          <w:lang w:eastAsia="cs-CZ"/>
        </w:rPr>
        <w:t>.</w:t>
      </w:r>
      <w:r w:rsidR="00F66AA9" w:rsidRPr="0042173D">
        <w:rPr>
          <w:color w:val="000000"/>
          <w:lang w:eastAsia="cs-CZ"/>
        </w:rPr>
        <w:t xml:space="preserve"> </w:t>
      </w:r>
      <w:r w:rsidR="00E86275">
        <w:rPr>
          <w:color w:val="000000"/>
          <w:lang w:eastAsia="cs-CZ"/>
        </w:rPr>
        <w:t xml:space="preserve">Záruční doba na repasované části díla je </w:t>
      </w:r>
      <w:r w:rsidR="00E86275" w:rsidRPr="00E86275">
        <w:rPr>
          <w:b/>
          <w:color w:val="000000"/>
          <w:lang w:eastAsia="cs-CZ"/>
        </w:rPr>
        <w:t>6 měsíců</w:t>
      </w:r>
      <w:r w:rsidR="00E86275">
        <w:rPr>
          <w:color w:val="000000"/>
          <w:lang w:eastAsia="cs-CZ"/>
        </w:rPr>
        <w:t xml:space="preserve">. </w:t>
      </w:r>
      <w:r w:rsidRPr="0042173D">
        <w:rPr>
          <w:color w:val="000000"/>
          <w:lang w:eastAsia="cs-CZ"/>
        </w:rPr>
        <w:t xml:space="preserve">Dílo musí být po dobu záruky způsobilé pro použití k obvyklému účelu, tj. </w:t>
      </w:r>
      <w:r w:rsidR="00B40634" w:rsidRPr="00B40634">
        <w:rPr>
          <w:b/>
          <w:color w:val="000000"/>
          <w:lang w:eastAsia="cs-CZ"/>
        </w:rPr>
        <w:t>plné funkčnosti uzavíracích armatur na potrubních rozvodech u nádrží H1 a H3</w:t>
      </w:r>
      <w:r w:rsidR="00B40634">
        <w:rPr>
          <w:color w:val="000000"/>
          <w:lang w:eastAsia="cs-CZ"/>
        </w:rPr>
        <w:t>.</w:t>
      </w:r>
      <w:r w:rsidR="00915E84">
        <w:rPr>
          <w:color w:val="000000"/>
          <w:lang w:eastAsia="cs-CZ"/>
        </w:rPr>
        <w:t xml:space="preserve"> </w:t>
      </w:r>
      <w:r w:rsidRPr="0042173D">
        <w:rPr>
          <w:color w:val="000000"/>
          <w:lang w:eastAsia="cs-CZ"/>
        </w:rPr>
        <w:t>Záruka počíná běžet převzetí</w:t>
      </w:r>
      <w:r w:rsidR="00384F9E" w:rsidRPr="0042173D">
        <w:rPr>
          <w:color w:val="000000"/>
          <w:lang w:eastAsia="cs-CZ"/>
        </w:rPr>
        <w:t>m dokončeného díla</w:t>
      </w:r>
      <w:r w:rsidRPr="0042173D">
        <w:rPr>
          <w:color w:val="000000"/>
          <w:lang w:eastAsia="cs-CZ"/>
        </w:rPr>
        <w:t xml:space="preserve"> objednatelem.</w:t>
      </w:r>
    </w:p>
    <w:p w:rsidR="0007209F" w:rsidRPr="0042173D" w:rsidRDefault="0007209F" w:rsidP="00BC290A">
      <w:pPr>
        <w:pStyle w:val="Zkladntext3"/>
        <w:numPr>
          <w:ilvl w:val="0"/>
          <w:numId w:val="5"/>
        </w:numPr>
        <w:shd w:val="clear" w:color="auto" w:fill="auto"/>
        <w:spacing w:before="120" w:line="240" w:lineRule="auto"/>
        <w:ind w:left="284" w:hanging="284"/>
        <w:jc w:val="both"/>
        <w:rPr>
          <w:color w:val="000000"/>
          <w:lang w:eastAsia="cs-CZ"/>
        </w:rPr>
      </w:pPr>
      <w:r w:rsidRPr="0042173D">
        <w:rPr>
          <w:color w:val="000000"/>
          <w:lang w:eastAsia="cs-CZ"/>
        </w:rPr>
        <w:t xml:space="preserve">Pro záruku za jakost díla platí </w:t>
      </w:r>
      <w:r w:rsidR="00384F9E" w:rsidRPr="0042173D">
        <w:rPr>
          <w:color w:val="000000"/>
          <w:lang w:eastAsia="cs-CZ"/>
        </w:rPr>
        <w:t xml:space="preserve">obdobně </w:t>
      </w:r>
      <w:r w:rsidRPr="0042173D">
        <w:rPr>
          <w:color w:val="000000"/>
          <w:lang w:eastAsia="cs-CZ"/>
        </w:rPr>
        <w:t>ustanovení § 2113 až 2115 občanského zákoníku</w:t>
      </w:r>
      <w:r w:rsidR="00AD7DEF" w:rsidRPr="0042173D">
        <w:rPr>
          <w:color w:val="000000"/>
          <w:lang w:eastAsia="cs-CZ"/>
        </w:rPr>
        <w:t xml:space="preserve">. </w:t>
      </w:r>
    </w:p>
    <w:p w:rsidR="00BA3A76" w:rsidRPr="005E6C20" w:rsidRDefault="00BA3A76" w:rsidP="00BC290A">
      <w:pPr>
        <w:numPr>
          <w:ilvl w:val="0"/>
          <w:numId w:val="5"/>
        </w:numPr>
        <w:spacing w:before="120" w:after="120"/>
        <w:ind w:left="284" w:hanging="284"/>
        <w:rPr>
          <w:rFonts w:cs="Arial"/>
          <w:sz w:val="22"/>
          <w:szCs w:val="22"/>
        </w:rPr>
      </w:pPr>
      <w:r w:rsidRPr="0042173D">
        <w:rPr>
          <w:rFonts w:cs="Arial"/>
          <w:sz w:val="22"/>
          <w:szCs w:val="22"/>
        </w:rPr>
        <w:t xml:space="preserve">Dílo má vady, neodpovídá-li ujednání této smlouvy. </w:t>
      </w:r>
    </w:p>
    <w:p w:rsidR="0007209F" w:rsidRPr="0042173D" w:rsidRDefault="0007209F" w:rsidP="00BC290A">
      <w:pPr>
        <w:pStyle w:val="Zkladntext3"/>
        <w:numPr>
          <w:ilvl w:val="0"/>
          <w:numId w:val="5"/>
        </w:numPr>
        <w:shd w:val="clear" w:color="auto" w:fill="auto"/>
        <w:spacing w:before="120" w:line="240" w:lineRule="auto"/>
        <w:ind w:left="284" w:right="20" w:hanging="284"/>
        <w:jc w:val="both"/>
        <w:rPr>
          <w:color w:val="000000"/>
          <w:lang w:eastAsia="cs-CZ"/>
        </w:rPr>
      </w:pPr>
      <w:r w:rsidRPr="0042173D">
        <w:rPr>
          <w:color w:val="000000"/>
          <w:lang w:eastAsia="cs-CZ"/>
        </w:rPr>
        <w:t>Záruční opravy musí zhotovitel po dobu záruky provádět bezplatně</w:t>
      </w:r>
      <w:r w:rsidR="00AD7DEF" w:rsidRPr="0042173D">
        <w:rPr>
          <w:color w:val="000000"/>
          <w:lang w:eastAsia="cs-CZ"/>
        </w:rPr>
        <w:t>.</w:t>
      </w:r>
      <w:r w:rsidRPr="0042173D">
        <w:rPr>
          <w:color w:val="000000"/>
          <w:lang w:eastAsia="cs-CZ"/>
        </w:rPr>
        <w:t xml:space="preserve"> </w:t>
      </w:r>
    </w:p>
    <w:p w:rsidR="0007209F" w:rsidRPr="0042173D" w:rsidRDefault="0007209F" w:rsidP="00BC290A">
      <w:pPr>
        <w:pStyle w:val="Zkladntext3"/>
        <w:numPr>
          <w:ilvl w:val="0"/>
          <w:numId w:val="5"/>
        </w:numPr>
        <w:shd w:val="clear" w:color="auto" w:fill="auto"/>
        <w:spacing w:before="120" w:line="240" w:lineRule="auto"/>
        <w:ind w:left="284" w:right="20" w:hanging="284"/>
        <w:jc w:val="both"/>
      </w:pPr>
      <w:r w:rsidRPr="0042173D">
        <w:rPr>
          <w:color w:val="000000"/>
          <w:lang w:eastAsia="cs-CZ"/>
        </w:rPr>
        <w:t>Objednatel uplatní záruku u zhotovitele písemně a v oznámení uvede,</w:t>
      </w:r>
      <w:r w:rsidR="00E82CFE" w:rsidRPr="0042173D">
        <w:rPr>
          <w:color w:val="000000"/>
          <w:lang w:eastAsia="cs-CZ"/>
        </w:rPr>
        <w:t xml:space="preserve"> v čem vady spočívají. V případ</w:t>
      </w:r>
      <w:r w:rsidRPr="0042173D">
        <w:rPr>
          <w:color w:val="000000"/>
          <w:lang w:eastAsia="cs-CZ"/>
        </w:rPr>
        <w:t xml:space="preserve">ě pochybnosti ohledně data doručení uplatnění záruky se má za to, že záruka byla uplatněna </w:t>
      </w:r>
      <w:r w:rsidR="00E82CFE" w:rsidRPr="0042173D">
        <w:rPr>
          <w:color w:val="000000"/>
          <w:lang w:eastAsia="cs-CZ"/>
        </w:rPr>
        <w:t>3.</w:t>
      </w:r>
      <w:r w:rsidRPr="0042173D">
        <w:rPr>
          <w:color w:val="000000"/>
          <w:lang w:eastAsia="cs-CZ"/>
        </w:rPr>
        <w:t xml:space="preserve"> den po </w:t>
      </w:r>
      <w:r w:rsidR="008B54AE" w:rsidRPr="0042173D">
        <w:rPr>
          <w:color w:val="000000"/>
          <w:lang w:eastAsia="cs-CZ"/>
        </w:rPr>
        <w:t xml:space="preserve">prokazatelném odeslání </w:t>
      </w:r>
      <w:r w:rsidR="00AD7DEF" w:rsidRPr="0042173D">
        <w:rPr>
          <w:color w:val="000000"/>
          <w:lang w:eastAsia="cs-CZ"/>
        </w:rPr>
        <w:t xml:space="preserve">písemného </w:t>
      </w:r>
      <w:r w:rsidRPr="0042173D">
        <w:rPr>
          <w:color w:val="000000"/>
          <w:lang w:eastAsia="cs-CZ"/>
        </w:rPr>
        <w:t>oznámení objednatele</w:t>
      </w:r>
      <w:r w:rsidR="00AD7DEF" w:rsidRPr="0042173D">
        <w:rPr>
          <w:color w:val="000000"/>
          <w:lang w:eastAsia="cs-CZ"/>
        </w:rPr>
        <w:t xml:space="preserve"> zhotoviteli</w:t>
      </w:r>
      <w:r w:rsidR="00015384" w:rsidRPr="0042173D">
        <w:rPr>
          <w:color w:val="000000"/>
          <w:lang w:eastAsia="cs-CZ"/>
        </w:rPr>
        <w:t>.</w:t>
      </w:r>
    </w:p>
    <w:p w:rsidR="0007209F" w:rsidRPr="0042173D" w:rsidRDefault="0007209F" w:rsidP="00BC290A">
      <w:pPr>
        <w:pStyle w:val="Zkladntext3"/>
        <w:numPr>
          <w:ilvl w:val="0"/>
          <w:numId w:val="5"/>
        </w:numPr>
        <w:shd w:val="clear" w:color="auto" w:fill="auto"/>
        <w:spacing w:before="120" w:line="240" w:lineRule="auto"/>
        <w:ind w:left="284" w:right="20" w:hanging="284"/>
        <w:jc w:val="both"/>
      </w:pPr>
      <w:r w:rsidRPr="0042173D">
        <w:rPr>
          <w:color w:val="000000"/>
          <w:lang w:eastAsia="cs-CZ"/>
        </w:rPr>
        <w:t xml:space="preserve">Zhotovitel je povinen po dobu trvání záruky bezplatně </w:t>
      </w:r>
      <w:r w:rsidRPr="0042173D">
        <w:rPr>
          <w:color w:val="000000"/>
          <w:lang w:eastAsia="cs-CZ"/>
        </w:rPr>
        <w:lastRenderedPageBreak/>
        <w:t>odstranit ohlášené vady do 30 dnů od doručení reklamace nebo ve lhůtě sjednané s objednatelem.</w:t>
      </w:r>
    </w:p>
    <w:p w:rsidR="00AC3941" w:rsidRDefault="00AC3941" w:rsidP="0042173D">
      <w:pPr>
        <w:pStyle w:val="Zkladntext3"/>
        <w:shd w:val="clear" w:color="auto" w:fill="auto"/>
        <w:spacing w:before="120" w:line="240" w:lineRule="auto"/>
        <w:ind w:right="20" w:firstLine="0"/>
        <w:jc w:val="both"/>
      </w:pPr>
    </w:p>
    <w:p w:rsidR="00153195" w:rsidRPr="0042173D" w:rsidRDefault="00153195" w:rsidP="0042173D">
      <w:pPr>
        <w:pStyle w:val="Zkladntext3"/>
        <w:shd w:val="clear" w:color="auto" w:fill="auto"/>
        <w:spacing w:before="120" w:line="240" w:lineRule="auto"/>
        <w:ind w:right="20" w:firstLine="0"/>
        <w:jc w:val="both"/>
      </w:pPr>
    </w:p>
    <w:p w:rsidR="0030023B" w:rsidRPr="0042173D" w:rsidRDefault="004068D1" w:rsidP="004C56D8">
      <w:pPr>
        <w:pStyle w:val="Nadpis1"/>
      </w:pPr>
      <w:r w:rsidRPr="0042173D">
        <w:t xml:space="preserve">Článek </w:t>
      </w:r>
    </w:p>
    <w:p w:rsidR="003B34C0" w:rsidRPr="0042173D" w:rsidRDefault="00051908" w:rsidP="005E6C20">
      <w:pPr>
        <w:pStyle w:val="Zkladntext3"/>
        <w:shd w:val="clear" w:color="auto" w:fill="auto"/>
        <w:tabs>
          <w:tab w:val="left" w:pos="402"/>
        </w:tabs>
        <w:spacing w:after="0" w:line="240" w:lineRule="auto"/>
        <w:ind w:left="284" w:right="23" w:hanging="284"/>
        <w:jc w:val="center"/>
        <w:rPr>
          <w:b/>
          <w:color w:val="000000"/>
          <w:lang w:eastAsia="cs-CZ"/>
        </w:rPr>
      </w:pPr>
      <w:r w:rsidRPr="0042173D">
        <w:rPr>
          <w:b/>
          <w:color w:val="000000"/>
          <w:lang w:eastAsia="cs-CZ"/>
        </w:rPr>
        <w:t>Vlastnické právo k předmětu díla</w:t>
      </w:r>
    </w:p>
    <w:p w:rsidR="008510F3" w:rsidRDefault="008510F3" w:rsidP="008510F3">
      <w:pPr>
        <w:pStyle w:val="Zkladntext3"/>
        <w:shd w:val="clear" w:color="auto" w:fill="auto"/>
        <w:spacing w:before="120" w:line="240" w:lineRule="auto"/>
        <w:ind w:left="360" w:right="20" w:firstLine="0"/>
        <w:jc w:val="both"/>
        <w:rPr>
          <w:color w:val="000000"/>
          <w:lang w:eastAsia="cs-CZ"/>
        </w:rPr>
      </w:pPr>
    </w:p>
    <w:p w:rsidR="0096196E" w:rsidRPr="005E6C20" w:rsidRDefault="003B34C0" w:rsidP="00BC290A">
      <w:pPr>
        <w:pStyle w:val="Zkladntext3"/>
        <w:numPr>
          <w:ilvl w:val="0"/>
          <w:numId w:val="20"/>
        </w:numPr>
        <w:shd w:val="clear" w:color="auto" w:fill="auto"/>
        <w:spacing w:before="120" w:line="240" w:lineRule="auto"/>
        <w:ind w:left="284" w:right="20" w:hanging="284"/>
        <w:jc w:val="both"/>
        <w:rPr>
          <w:b/>
          <w:color w:val="000000"/>
          <w:lang w:eastAsia="cs-CZ"/>
        </w:rPr>
      </w:pPr>
      <w:r w:rsidRPr="0042173D">
        <w:rPr>
          <w:color w:val="000000"/>
          <w:lang w:eastAsia="cs-CZ"/>
        </w:rPr>
        <w:t>Smluvní strany se dohodly, že od okamžiku převzetí díla</w:t>
      </w:r>
      <w:r w:rsidR="008510F3">
        <w:rPr>
          <w:color w:val="000000"/>
          <w:lang w:eastAsia="cs-CZ"/>
        </w:rPr>
        <w:t xml:space="preserve"> či etapy</w:t>
      </w:r>
      <w:r w:rsidRPr="0042173D">
        <w:rPr>
          <w:color w:val="000000"/>
          <w:lang w:eastAsia="cs-CZ"/>
        </w:rPr>
        <w:t xml:space="preserve"> </w:t>
      </w:r>
      <w:r w:rsidR="00AD7DEF" w:rsidRPr="0042173D">
        <w:rPr>
          <w:color w:val="000000"/>
          <w:lang w:eastAsia="cs-CZ"/>
        </w:rPr>
        <w:t xml:space="preserve">objednatelem </w:t>
      </w:r>
      <w:r w:rsidRPr="0042173D">
        <w:rPr>
          <w:color w:val="000000"/>
          <w:lang w:eastAsia="cs-CZ"/>
        </w:rPr>
        <w:t>bez jakýchkoliv vad a nedodělků je vlastníkem zhotovovaného díla a jeho oddělitelných částí i součástí objednatel</w:t>
      </w:r>
      <w:r w:rsidR="00F36B58" w:rsidRPr="00E5510E">
        <w:rPr>
          <w:color w:val="000000"/>
          <w:lang w:eastAsia="cs-CZ"/>
        </w:rPr>
        <w:t>.</w:t>
      </w:r>
    </w:p>
    <w:p w:rsidR="00267F4B" w:rsidRPr="0042173D" w:rsidRDefault="00424F6D" w:rsidP="00BC290A">
      <w:pPr>
        <w:pStyle w:val="Zkladntext3"/>
        <w:numPr>
          <w:ilvl w:val="0"/>
          <w:numId w:val="20"/>
        </w:numPr>
        <w:shd w:val="clear" w:color="auto" w:fill="auto"/>
        <w:spacing w:before="120" w:line="240" w:lineRule="auto"/>
        <w:ind w:left="284" w:right="20" w:hanging="284"/>
        <w:jc w:val="both"/>
        <w:rPr>
          <w:color w:val="000000"/>
          <w:lang w:eastAsia="cs-CZ"/>
        </w:rPr>
      </w:pPr>
      <w:r w:rsidRPr="0042173D">
        <w:rPr>
          <w:color w:val="000000"/>
          <w:lang w:eastAsia="cs-CZ"/>
        </w:rPr>
        <w:t>Smluvní strany se dohodly, že k přechodu vlastnického práva k předmětu díla</w:t>
      </w:r>
      <w:r w:rsidR="008510F3">
        <w:rPr>
          <w:color w:val="000000"/>
          <w:lang w:eastAsia="cs-CZ"/>
        </w:rPr>
        <w:t xml:space="preserve"> či etapy</w:t>
      </w:r>
      <w:r w:rsidRPr="0042173D">
        <w:rPr>
          <w:color w:val="000000"/>
          <w:lang w:eastAsia="cs-CZ"/>
        </w:rPr>
        <w:t xml:space="preserve"> ze zhotovitele na objednatele dochází jeho převzetím objednatelem na základě protokolu. </w:t>
      </w:r>
    </w:p>
    <w:p w:rsidR="00133FF3" w:rsidRPr="00153195" w:rsidRDefault="00133FF3" w:rsidP="00E708AA">
      <w:pPr>
        <w:pStyle w:val="Zkladntext3"/>
        <w:shd w:val="clear" w:color="auto" w:fill="auto"/>
        <w:tabs>
          <w:tab w:val="left" w:pos="402"/>
        </w:tabs>
        <w:spacing w:before="120" w:line="240" w:lineRule="auto"/>
        <w:ind w:right="20" w:firstLine="0"/>
        <w:jc w:val="left"/>
        <w:rPr>
          <w:color w:val="000000"/>
          <w:highlight w:val="yellow"/>
          <w:lang w:eastAsia="cs-CZ"/>
        </w:rPr>
      </w:pPr>
    </w:p>
    <w:p w:rsidR="000948BB" w:rsidRPr="00153195" w:rsidRDefault="000948BB" w:rsidP="00E708AA">
      <w:pPr>
        <w:pStyle w:val="Zkladntext3"/>
        <w:shd w:val="clear" w:color="auto" w:fill="auto"/>
        <w:tabs>
          <w:tab w:val="left" w:pos="402"/>
        </w:tabs>
        <w:spacing w:before="120" w:line="240" w:lineRule="auto"/>
        <w:ind w:right="20" w:firstLine="0"/>
        <w:jc w:val="left"/>
        <w:rPr>
          <w:color w:val="000000"/>
          <w:highlight w:val="yellow"/>
          <w:lang w:eastAsia="cs-CZ"/>
        </w:rPr>
      </w:pPr>
    </w:p>
    <w:p w:rsidR="0074144C" w:rsidRPr="0042173D" w:rsidRDefault="004068D1" w:rsidP="004C56D8">
      <w:pPr>
        <w:pStyle w:val="Nadpis1"/>
      </w:pPr>
      <w:r w:rsidRPr="0042173D">
        <w:t>Článek</w:t>
      </w:r>
    </w:p>
    <w:p w:rsidR="00F247EC" w:rsidRPr="0042173D" w:rsidRDefault="0074144C" w:rsidP="005E6C20">
      <w:pPr>
        <w:pStyle w:val="Zkladntext3"/>
        <w:shd w:val="clear" w:color="auto" w:fill="auto"/>
        <w:tabs>
          <w:tab w:val="left" w:pos="402"/>
        </w:tabs>
        <w:spacing w:after="0" w:line="240" w:lineRule="auto"/>
        <w:ind w:left="284" w:right="23" w:hanging="284"/>
        <w:jc w:val="center"/>
        <w:rPr>
          <w:b/>
          <w:color w:val="000000"/>
          <w:lang w:eastAsia="cs-CZ"/>
        </w:rPr>
      </w:pPr>
      <w:r w:rsidRPr="0042173D">
        <w:rPr>
          <w:b/>
          <w:color w:val="000000"/>
          <w:lang w:eastAsia="cs-CZ"/>
        </w:rPr>
        <w:t>Náhrada škody</w:t>
      </w:r>
    </w:p>
    <w:p w:rsidR="0074144C" w:rsidRPr="005E6C20" w:rsidRDefault="0074144C" w:rsidP="00BC290A">
      <w:pPr>
        <w:pStyle w:val="Zkladntext3"/>
        <w:numPr>
          <w:ilvl w:val="0"/>
          <w:numId w:val="9"/>
        </w:numPr>
        <w:shd w:val="clear" w:color="auto" w:fill="auto"/>
        <w:spacing w:before="120" w:line="240" w:lineRule="auto"/>
        <w:ind w:left="284" w:right="20" w:hanging="284"/>
        <w:jc w:val="both"/>
        <w:rPr>
          <w:color w:val="000000"/>
          <w:lang w:eastAsia="cs-CZ"/>
        </w:rPr>
      </w:pPr>
      <w:r w:rsidRPr="0042173D">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rsidR="0074144C" w:rsidRPr="0042173D" w:rsidRDefault="0074144C" w:rsidP="00BC290A">
      <w:pPr>
        <w:pStyle w:val="Zkladntext3"/>
        <w:numPr>
          <w:ilvl w:val="0"/>
          <w:numId w:val="9"/>
        </w:numPr>
        <w:shd w:val="clear" w:color="auto" w:fill="auto"/>
        <w:spacing w:before="120" w:line="240" w:lineRule="auto"/>
        <w:ind w:left="284" w:right="20" w:hanging="284"/>
        <w:jc w:val="both"/>
        <w:rPr>
          <w:color w:val="000000"/>
          <w:lang w:eastAsia="cs-CZ"/>
        </w:rPr>
      </w:pPr>
      <w:r w:rsidRPr="0042173D">
        <w:rPr>
          <w:color w:val="000000"/>
          <w:lang w:eastAsia="cs-CZ"/>
        </w:rPr>
        <w:t>Žádná ze smluvních stran není v prodlení a ani nemá povinnost nahradit škodu způsobenou porušením svých povinností vyplývajících z této smlouvy, bránila-li jí</w:t>
      </w:r>
      <w:r w:rsidR="009E55A5" w:rsidRPr="0042173D">
        <w:rPr>
          <w:color w:val="000000"/>
          <w:lang w:eastAsia="cs-CZ"/>
        </w:rPr>
        <w:t> </w:t>
      </w:r>
      <w:r w:rsidRPr="0042173D">
        <w:rPr>
          <w:color w:val="000000"/>
          <w:lang w:eastAsia="cs-CZ"/>
        </w:rPr>
        <w:t>v jejich splnění některá z překážek vylučujících povinnost k náhradě škody ve smyslu §</w:t>
      </w:r>
      <w:r w:rsidR="009E55A5" w:rsidRPr="0042173D">
        <w:rPr>
          <w:color w:val="000000"/>
          <w:lang w:eastAsia="cs-CZ"/>
        </w:rPr>
        <w:t> </w:t>
      </w:r>
      <w:r w:rsidRPr="0042173D">
        <w:rPr>
          <w:color w:val="000000"/>
          <w:lang w:eastAsia="cs-CZ"/>
        </w:rPr>
        <w:t>2913 odst. 2 občanského zákoníku. Smluvní strany se zavazují upozornit druhou smluvní stranu bez zbytečného odkladu na vzniklé okolnosti vylučující odpovědnost bránící řádnému plnění této smlouvy.</w:t>
      </w:r>
    </w:p>
    <w:p w:rsidR="003D5FAA" w:rsidRDefault="003D5FAA" w:rsidP="005E6C20">
      <w:pPr>
        <w:pStyle w:val="Odstavecseseznamem"/>
        <w:spacing w:before="120" w:after="120"/>
        <w:ind w:left="0"/>
        <w:rPr>
          <w:rFonts w:cs="Arial"/>
          <w:color w:val="000000"/>
          <w:sz w:val="22"/>
          <w:szCs w:val="22"/>
        </w:rPr>
      </w:pPr>
    </w:p>
    <w:p w:rsidR="00153195" w:rsidRPr="005E6C20" w:rsidRDefault="00153195" w:rsidP="005E6C20">
      <w:pPr>
        <w:pStyle w:val="Odstavecseseznamem"/>
        <w:spacing w:before="120" w:after="120"/>
        <w:ind w:left="0"/>
        <w:rPr>
          <w:rFonts w:cs="Arial"/>
          <w:color w:val="000000"/>
          <w:sz w:val="22"/>
          <w:szCs w:val="22"/>
        </w:rPr>
      </w:pPr>
    </w:p>
    <w:p w:rsidR="00445B04" w:rsidRPr="0042173D" w:rsidRDefault="00445B04" w:rsidP="004C56D8">
      <w:pPr>
        <w:pStyle w:val="Nadpis1"/>
      </w:pPr>
      <w:r w:rsidRPr="0042173D">
        <w:t xml:space="preserve">Článek </w:t>
      </w:r>
    </w:p>
    <w:p w:rsidR="00445B04" w:rsidRPr="0042173D" w:rsidRDefault="00445B04"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Smluvní pokuta a úrok z</w:t>
      </w:r>
      <w:r w:rsidR="00F247EC" w:rsidRPr="0042173D">
        <w:rPr>
          <w:color w:val="000000"/>
          <w:sz w:val="22"/>
          <w:szCs w:val="22"/>
          <w:lang w:eastAsia="cs-CZ"/>
        </w:rPr>
        <w:t> </w:t>
      </w:r>
      <w:r w:rsidRPr="0042173D">
        <w:rPr>
          <w:color w:val="000000"/>
          <w:sz w:val="22"/>
          <w:szCs w:val="22"/>
          <w:lang w:eastAsia="cs-CZ"/>
        </w:rPr>
        <w:t>prodlení</w:t>
      </w:r>
    </w:p>
    <w:p w:rsidR="00867058" w:rsidRPr="000948BB" w:rsidRDefault="00445B04" w:rsidP="00BC290A">
      <w:pPr>
        <w:pStyle w:val="Zkladntext3"/>
        <w:numPr>
          <w:ilvl w:val="0"/>
          <w:numId w:val="3"/>
        </w:numPr>
        <w:shd w:val="clear" w:color="auto" w:fill="auto"/>
        <w:spacing w:before="120" w:line="240" w:lineRule="auto"/>
        <w:ind w:left="284" w:right="83" w:hanging="284"/>
        <w:jc w:val="both"/>
      </w:pPr>
      <w:r w:rsidRPr="0042173D">
        <w:rPr>
          <w:color w:val="000000"/>
          <w:lang w:eastAsia="cs-CZ"/>
        </w:rPr>
        <w:t xml:space="preserve">V případě, že bude zhotovitel v prodlení s termínem dokončení </w:t>
      </w:r>
      <w:r w:rsidR="00FA68A6" w:rsidRPr="0042173D">
        <w:rPr>
          <w:color w:val="000000"/>
          <w:lang w:eastAsia="cs-CZ"/>
        </w:rPr>
        <w:t xml:space="preserve">či předání </w:t>
      </w:r>
      <w:r w:rsidRPr="0042173D">
        <w:rPr>
          <w:color w:val="000000"/>
          <w:lang w:eastAsia="cs-CZ"/>
        </w:rPr>
        <w:t xml:space="preserve">díla </w:t>
      </w:r>
      <w:r w:rsidR="008510F3">
        <w:rPr>
          <w:color w:val="000000"/>
          <w:lang w:eastAsia="cs-CZ"/>
        </w:rPr>
        <w:t xml:space="preserve">či etapy </w:t>
      </w:r>
      <w:r w:rsidRPr="0042173D">
        <w:rPr>
          <w:color w:val="000000"/>
          <w:lang w:eastAsia="cs-CZ"/>
        </w:rPr>
        <w:t xml:space="preserve">stanoveným v článku </w:t>
      </w:r>
      <w:r w:rsidR="00FA68A6" w:rsidRPr="0042173D">
        <w:rPr>
          <w:color w:val="000000"/>
          <w:lang w:eastAsia="cs-CZ"/>
        </w:rPr>
        <w:t>III</w:t>
      </w:r>
      <w:r w:rsidRPr="0042173D">
        <w:rPr>
          <w:color w:val="000000"/>
          <w:lang w:eastAsia="cs-CZ"/>
        </w:rPr>
        <w:t xml:space="preserve">. této smlouvy, </w:t>
      </w:r>
      <w:r w:rsidRPr="000948BB">
        <w:rPr>
          <w:color w:val="000000"/>
          <w:lang w:eastAsia="cs-CZ"/>
        </w:rPr>
        <w:t xml:space="preserve">dopouští se tím porušení smlouvy, za které je povinen zaplatit objednateli smluvní pokutu ve výši </w:t>
      </w:r>
      <w:r w:rsidR="007D2B05" w:rsidRPr="000948BB">
        <w:rPr>
          <w:color w:val="000000"/>
          <w:lang w:eastAsia="cs-CZ"/>
        </w:rPr>
        <w:t xml:space="preserve">0,5 </w:t>
      </w:r>
      <w:r w:rsidRPr="000948BB">
        <w:rPr>
          <w:color w:val="000000"/>
          <w:lang w:eastAsia="cs-CZ"/>
        </w:rPr>
        <w:t>% z celkové ceny za dílo bez DPH za každý započatý den prodlení</w:t>
      </w:r>
      <w:r w:rsidR="00867058" w:rsidRPr="000948BB">
        <w:rPr>
          <w:color w:val="000000"/>
          <w:lang w:eastAsia="cs-CZ"/>
        </w:rPr>
        <w:t>.</w:t>
      </w:r>
    </w:p>
    <w:p w:rsidR="00867058" w:rsidRPr="000948BB" w:rsidRDefault="00445B04" w:rsidP="00BC290A">
      <w:pPr>
        <w:pStyle w:val="Zkladntext3"/>
        <w:numPr>
          <w:ilvl w:val="0"/>
          <w:numId w:val="3"/>
        </w:numPr>
        <w:shd w:val="clear" w:color="auto" w:fill="auto"/>
        <w:spacing w:before="120" w:line="240" w:lineRule="auto"/>
        <w:ind w:left="284" w:right="83" w:hanging="284"/>
        <w:jc w:val="both"/>
      </w:pPr>
      <w:r w:rsidRPr="000948BB">
        <w:rPr>
          <w:color w:val="000000"/>
          <w:lang w:eastAsia="cs-CZ"/>
        </w:rPr>
        <w:t xml:space="preserve">V případě, že zhotovitel neodstraní vady bránící předání a převzetí předmětu díla v dohodnutém termínu, je zhotovitel povinen zaplatit objednateli smluvní pokutu ve výši </w:t>
      </w:r>
      <w:r w:rsidR="007D2B05" w:rsidRPr="000948BB">
        <w:rPr>
          <w:color w:val="000000"/>
          <w:lang w:eastAsia="cs-CZ"/>
        </w:rPr>
        <w:t xml:space="preserve">0,2 </w:t>
      </w:r>
      <w:r w:rsidRPr="000948BB">
        <w:rPr>
          <w:color w:val="000000"/>
          <w:lang w:eastAsia="cs-CZ"/>
        </w:rPr>
        <w:t xml:space="preserve">% </w:t>
      </w:r>
      <w:r w:rsidR="00FA68A6" w:rsidRPr="000948BB">
        <w:rPr>
          <w:color w:val="000000"/>
          <w:lang w:eastAsia="cs-CZ"/>
        </w:rPr>
        <w:t xml:space="preserve">z </w:t>
      </w:r>
      <w:r w:rsidRPr="000948BB">
        <w:rPr>
          <w:color w:val="000000"/>
          <w:lang w:eastAsia="cs-CZ"/>
        </w:rPr>
        <w:t>ceny za dílo bez DPH za každou jednotlivou vadu a započatý den prodlení.</w:t>
      </w:r>
    </w:p>
    <w:p w:rsidR="00445B04" w:rsidRPr="000948BB" w:rsidRDefault="00445B04" w:rsidP="00BC290A">
      <w:pPr>
        <w:pStyle w:val="Zkladntext3"/>
        <w:numPr>
          <w:ilvl w:val="0"/>
          <w:numId w:val="3"/>
        </w:numPr>
        <w:shd w:val="clear" w:color="auto" w:fill="auto"/>
        <w:spacing w:before="120" w:line="240" w:lineRule="auto"/>
        <w:ind w:left="284" w:right="83" w:hanging="284"/>
        <w:jc w:val="both"/>
      </w:pPr>
      <w:r w:rsidRPr="000948BB">
        <w:rPr>
          <w:color w:val="000000"/>
          <w:lang w:eastAsia="cs-CZ"/>
        </w:rPr>
        <w:t>V případě prodlení zhotovitele s odstraňováním vad uplatněných objednatelem v záruční době</w:t>
      </w:r>
      <w:r w:rsidR="00FA68A6" w:rsidRPr="000948BB">
        <w:rPr>
          <w:color w:val="000000"/>
          <w:lang w:eastAsia="cs-CZ"/>
        </w:rPr>
        <w:t xml:space="preserve"> </w:t>
      </w:r>
      <w:r w:rsidRPr="000948BB">
        <w:rPr>
          <w:color w:val="000000"/>
          <w:lang w:eastAsia="cs-CZ"/>
        </w:rPr>
        <w:t xml:space="preserve">je zhotovitel povinen zaplatit objednateli smluvní pokutu ve výši </w:t>
      </w:r>
      <w:r w:rsidR="007D2B05" w:rsidRPr="000948BB">
        <w:rPr>
          <w:color w:val="000000"/>
          <w:lang w:eastAsia="cs-CZ"/>
        </w:rPr>
        <w:t xml:space="preserve">0,5 % </w:t>
      </w:r>
      <w:r w:rsidR="00FA68A6" w:rsidRPr="000948BB">
        <w:rPr>
          <w:color w:val="000000"/>
          <w:lang w:eastAsia="cs-CZ"/>
        </w:rPr>
        <w:t>z</w:t>
      </w:r>
      <w:r w:rsidRPr="000948BB">
        <w:rPr>
          <w:color w:val="000000"/>
          <w:lang w:eastAsia="cs-CZ"/>
        </w:rPr>
        <w:t xml:space="preserve"> </w:t>
      </w:r>
      <w:r w:rsidR="00867058" w:rsidRPr="000948BB">
        <w:rPr>
          <w:color w:val="000000"/>
          <w:lang w:eastAsia="cs-CZ"/>
        </w:rPr>
        <w:t>ceny za dílo bez DPH za každou jednotlivou vadu a započatý den prodlení.</w:t>
      </w:r>
    </w:p>
    <w:p w:rsidR="00867058" w:rsidRPr="0042173D" w:rsidRDefault="00445B04" w:rsidP="00BC290A">
      <w:pPr>
        <w:pStyle w:val="Zkladntext3"/>
        <w:numPr>
          <w:ilvl w:val="0"/>
          <w:numId w:val="3"/>
        </w:numPr>
        <w:shd w:val="clear" w:color="auto" w:fill="auto"/>
        <w:spacing w:before="120" w:line="240" w:lineRule="auto"/>
        <w:ind w:left="284" w:right="83" w:hanging="284"/>
        <w:jc w:val="both"/>
      </w:pPr>
      <w:r w:rsidRPr="0042173D">
        <w:rPr>
          <w:color w:val="000000"/>
          <w:lang w:eastAsia="cs-CZ"/>
        </w:rPr>
        <w:t>Smluvní pokuty jsou splatné 14. den ode dne doručení písemné výzvy objednatele k jejich úhradě, není-li ve výzvě uvedena lhůta delší</w:t>
      </w:r>
      <w:r w:rsidR="00AD7DEF" w:rsidRPr="0042173D">
        <w:rPr>
          <w:color w:val="000000"/>
          <w:lang w:eastAsia="cs-CZ"/>
        </w:rPr>
        <w:t>.</w:t>
      </w:r>
    </w:p>
    <w:p w:rsidR="00867058" w:rsidRPr="0042173D" w:rsidRDefault="00445B04" w:rsidP="00BC290A">
      <w:pPr>
        <w:pStyle w:val="Zkladntext3"/>
        <w:numPr>
          <w:ilvl w:val="0"/>
          <w:numId w:val="3"/>
        </w:numPr>
        <w:shd w:val="clear" w:color="auto" w:fill="auto"/>
        <w:spacing w:before="120" w:line="240" w:lineRule="auto"/>
        <w:ind w:left="284" w:right="83" w:hanging="284"/>
        <w:jc w:val="both"/>
      </w:pPr>
      <w:r w:rsidRPr="0042173D">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42173D">
        <w:rPr>
          <w:color w:val="000000"/>
          <w:lang w:eastAsia="cs-CZ"/>
        </w:rPr>
        <w:t xml:space="preserve">z dlužné částky </w:t>
      </w:r>
      <w:r w:rsidRPr="0042173D">
        <w:rPr>
          <w:color w:val="000000"/>
          <w:lang w:eastAsia="cs-CZ"/>
        </w:rPr>
        <w:t xml:space="preserve">v zákonné </w:t>
      </w:r>
      <w:r w:rsidR="00F212FF" w:rsidRPr="0042173D">
        <w:rPr>
          <w:color w:val="000000"/>
          <w:lang w:eastAsia="cs-CZ"/>
        </w:rPr>
        <w:t xml:space="preserve">výši </w:t>
      </w:r>
      <w:r w:rsidRPr="0042173D">
        <w:rPr>
          <w:color w:val="000000"/>
          <w:lang w:eastAsia="cs-CZ"/>
        </w:rPr>
        <w:t>stanovené příslušným nařízením vlády.</w:t>
      </w:r>
    </w:p>
    <w:p w:rsidR="00867058" w:rsidRPr="0042173D" w:rsidRDefault="00A379AE" w:rsidP="00BC290A">
      <w:pPr>
        <w:pStyle w:val="Zkladntext3"/>
        <w:numPr>
          <w:ilvl w:val="0"/>
          <w:numId w:val="3"/>
        </w:numPr>
        <w:shd w:val="clear" w:color="auto" w:fill="auto"/>
        <w:spacing w:before="120" w:line="240" w:lineRule="auto"/>
        <w:ind w:left="284" w:right="83" w:hanging="284"/>
        <w:jc w:val="both"/>
      </w:pPr>
      <w:r w:rsidRPr="0042173D">
        <w:rPr>
          <w:color w:val="000000"/>
          <w:lang w:eastAsia="cs-CZ"/>
        </w:rPr>
        <w:t>Zhotovitel prohlašuje, že všechny smluvní pokuty dle této smlouvy včetně jejich výše považuje vzhledem k významu povinností (závazků), k jejichž zajištění byly dohodnuty, za přiměřené.</w:t>
      </w:r>
    </w:p>
    <w:p w:rsidR="00A379AE" w:rsidRPr="00153195" w:rsidRDefault="00622828" w:rsidP="00BC290A">
      <w:pPr>
        <w:pStyle w:val="Zkladntext3"/>
        <w:numPr>
          <w:ilvl w:val="0"/>
          <w:numId w:val="3"/>
        </w:numPr>
        <w:shd w:val="clear" w:color="auto" w:fill="auto"/>
        <w:tabs>
          <w:tab w:val="left" w:pos="402"/>
        </w:tabs>
        <w:spacing w:before="120" w:line="240" w:lineRule="auto"/>
        <w:ind w:left="284" w:right="20" w:hanging="284"/>
        <w:jc w:val="both"/>
        <w:rPr>
          <w:color w:val="000000"/>
          <w:lang w:eastAsia="cs-CZ"/>
        </w:rPr>
      </w:pPr>
      <w:r w:rsidRPr="00622828">
        <w:t xml:space="preserve">Smluvní strany výslovně sjednávají, že úhradou smluvní pokuty nebude dotčeno právo </w:t>
      </w:r>
      <w:r>
        <w:t>objednatele</w:t>
      </w:r>
      <w:r w:rsidRPr="00622828">
        <w:t xml:space="preserve"> na náhradu škody vzniklé z porušení povinnosti, ke kterému se </w:t>
      </w:r>
      <w:r w:rsidRPr="00622828">
        <w:lastRenderedPageBreak/>
        <w:t>smluvní pokuta vztahuje, v plné výši</w:t>
      </w:r>
      <w:r>
        <w:t>.</w:t>
      </w:r>
    </w:p>
    <w:p w:rsidR="00153195" w:rsidRDefault="00153195" w:rsidP="00153195">
      <w:pPr>
        <w:pStyle w:val="Zkladntext3"/>
        <w:shd w:val="clear" w:color="auto" w:fill="auto"/>
        <w:tabs>
          <w:tab w:val="left" w:pos="402"/>
        </w:tabs>
        <w:spacing w:before="120" w:line="240" w:lineRule="auto"/>
        <w:ind w:left="284" w:right="20" w:firstLine="0"/>
        <w:jc w:val="both"/>
      </w:pPr>
    </w:p>
    <w:p w:rsidR="00153195" w:rsidRPr="0042173D" w:rsidRDefault="00153195" w:rsidP="00153195">
      <w:pPr>
        <w:pStyle w:val="Zkladntext3"/>
        <w:shd w:val="clear" w:color="auto" w:fill="auto"/>
        <w:tabs>
          <w:tab w:val="left" w:pos="402"/>
        </w:tabs>
        <w:spacing w:before="120" w:line="240" w:lineRule="auto"/>
        <w:ind w:left="284" w:right="20" w:firstLine="0"/>
        <w:jc w:val="both"/>
        <w:rPr>
          <w:color w:val="000000"/>
          <w:lang w:eastAsia="cs-CZ"/>
        </w:rPr>
      </w:pPr>
    </w:p>
    <w:p w:rsidR="00A379AE" w:rsidRPr="0042173D" w:rsidRDefault="00A379AE" w:rsidP="004C56D8">
      <w:pPr>
        <w:pStyle w:val="Nadpis1"/>
      </w:pPr>
      <w:r w:rsidRPr="0042173D">
        <w:t xml:space="preserve">Článek </w:t>
      </w:r>
    </w:p>
    <w:p w:rsidR="00A379AE" w:rsidRPr="0042173D" w:rsidRDefault="00A379AE"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Odstoupení od smlouvy</w:t>
      </w:r>
    </w:p>
    <w:p w:rsidR="00745B1A" w:rsidRPr="0042173D" w:rsidRDefault="00A379AE" w:rsidP="00BC290A">
      <w:pPr>
        <w:pStyle w:val="Zkladntext3"/>
        <w:numPr>
          <w:ilvl w:val="0"/>
          <w:numId w:val="6"/>
        </w:numPr>
        <w:shd w:val="clear" w:color="auto" w:fill="auto"/>
        <w:spacing w:before="120" w:line="240" w:lineRule="auto"/>
        <w:ind w:left="284" w:right="20" w:hanging="284"/>
        <w:jc w:val="both"/>
      </w:pPr>
      <w:r w:rsidRPr="0042173D">
        <w:rPr>
          <w:color w:val="000000"/>
          <w:lang w:eastAsia="cs-CZ"/>
        </w:rPr>
        <w:t xml:space="preserve">Smluvní strany jsou oprávněny odstoupit od této smlouvy z důvodů podstatných porušení uvedených v občanském zákoníku nebo z důvodů porušení uvedených v této smlouvě, pokud podstatné porušení této smlouvy dle občanského zákoníku, které je důvodem pro odstoupení od smlouvy, nebylo způsobeno okolnostmi vylučujícími odpovědnost dle ustanovení § 2913 občanského zákoníku. </w:t>
      </w:r>
    </w:p>
    <w:p w:rsidR="00A379AE" w:rsidRPr="0042173D" w:rsidRDefault="00745B1A" w:rsidP="00BC290A">
      <w:pPr>
        <w:pStyle w:val="Zkladntext3"/>
        <w:numPr>
          <w:ilvl w:val="0"/>
          <w:numId w:val="6"/>
        </w:numPr>
        <w:shd w:val="clear" w:color="auto" w:fill="auto"/>
        <w:spacing w:before="120" w:line="240" w:lineRule="auto"/>
        <w:ind w:left="284" w:hanging="284"/>
        <w:jc w:val="both"/>
      </w:pPr>
      <w:r w:rsidRPr="0042173D">
        <w:rPr>
          <w:color w:val="000000"/>
          <w:lang w:eastAsia="cs-CZ"/>
        </w:rPr>
        <w:t>Zjistí-li objednatel vady, může požadovat, aby zhotovitel zajistil nápravu, neučiní-li tak zhotovitel v</w:t>
      </w:r>
      <w:r w:rsidR="00E333AF" w:rsidRPr="0042173D">
        <w:rPr>
          <w:color w:val="000000"/>
          <w:lang w:eastAsia="cs-CZ"/>
        </w:rPr>
        <w:t xml:space="preserve"> době </w:t>
      </w:r>
      <w:r w:rsidRPr="0042173D">
        <w:rPr>
          <w:color w:val="000000"/>
          <w:lang w:eastAsia="cs-CZ"/>
        </w:rPr>
        <w:t xml:space="preserve">přiměřené </w:t>
      </w:r>
      <w:r w:rsidR="00E333AF" w:rsidRPr="0042173D">
        <w:rPr>
          <w:color w:val="000000"/>
          <w:lang w:eastAsia="cs-CZ"/>
        </w:rPr>
        <w:t xml:space="preserve">či </w:t>
      </w:r>
      <w:r w:rsidRPr="0042173D">
        <w:rPr>
          <w:color w:val="000000"/>
          <w:lang w:eastAsia="cs-CZ"/>
        </w:rPr>
        <w:t>době</w:t>
      </w:r>
      <w:r w:rsidR="00E333AF" w:rsidRPr="0042173D">
        <w:rPr>
          <w:color w:val="000000"/>
          <w:lang w:eastAsia="cs-CZ"/>
        </w:rPr>
        <w:t xml:space="preserve"> objednatelem jinak stanovené</w:t>
      </w:r>
      <w:r w:rsidRPr="0042173D">
        <w:rPr>
          <w:color w:val="000000"/>
          <w:lang w:eastAsia="cs-CZ"/>
        </w:rPr>
        <w:t>, může objednatel od smlouvy</w:t>
      </w:r>
      <w:r w:rsidR="008B54AE" w:rsidRPr="0042173D">
        <w:rPr>
          <w:color w:val="000000"/>
          <w:lang w:eastAsia="cs-CZ"/>
        </w:rPr>
        <w:t xml:space="preserve"> odstoupit</w:t>
      </w:r>
      <w:r w:rsidR="00E333AF" w:rsidRPr="0042173D">
        <w:rPr>
          <w:color w:val="000000"/>
          <w:lang w:eastAsia="cs-CZ"/>
        </w:rPr>
        <w:t>.</w:t>
      </w:r>
      <w:r w:rsidRPr="0042173D">
        <w:rPr>
          <w:color w:val="000000"/>
          <w:lang w:eastAsia="cs-CZ"/>
        </w:rPr>
        <w:t xml:space="preserve"> </w:t>
      </w:r>
    </w:p>
    <w:p w:rsidR="00E7112A" w:rsidRPr="00622828" w:rsidRDefault="00A379AE" w:rsidP="00BC290A">
      <w:pPr>
        <w:pStyle w:val="Zkladntext3"/>
        <w:numPr>
          <w:ilvl w:val="0"/>
          <w:numId w:val="6"/>
        </w:numPr>
        <w:shd w:val="clear" w:color="auto" w:fill="auto"/>
        <w:spacing w:before="120" w:line="240" w:lineRule="auto"/>
        <w:ind w:left="284" w:right="20" w:hanging="284"/>
        <w:jc w:val="both"/>
      </w:pPr>
      <w:r w:rsidRPr="0042173D">
        <w:rPr>
          <w:color w:val="000000"/>
          <w:lang w:eastAsia="cs-CZ"/>
        </w:rPr>
        <w:t xml:space="preserve">Smluvní strany se dále dohodly, že prodlení zhotovitele s dokončením </w:t>
      </w:r>
      <w:r w:rsidR="00F9427B" w:rsidRPr="0042173D">
        <w:rPr>
          <w:color w:val="000000"/>
          <w:lang w:eastAsia="cs-CZ"/>
        </w:rPr>
        <w:t xml:space="preserve">či předáním </w:t>
      </w:r>
      <w:r w:rsidRPr="0042173D">
        <w:rPr>
          <w:color w:val="000000"/>
          <w:lang w:eastAsia="cs-CZ"/>
        </w:rPr>
        <w:t xml:space="preserve">díla nebo dodání vadného díla považují za podstatné porušení smlouvy a objednatel má </w:t>
      </w:r>
      <w:r w:rsidR="007316D7">
        <w:rPr>
          <w:color w:val="000000"/>
          <w:lang w:eastAsia="cs-CZ"/>
        </w:rPr>
        <w:br/>
      </w:r>
      <w:r w:rsidRPr="0042173D">
        <w:rPr>
          <w:color w:val="000000"/>
          <w:lang w:eastAsia="cs-CZ"/>
        </w:rPr>
        <w:t>v tomto případě právo od této smlouvy odstoupit.</w:t>
      </w:r>
    </w:p>
    <w:p w:rsidR="00622828" w:rsidRPr="00622828" w:rsidRDefault="00622828" w:rsidP="00BC290A">
      <w:pPr>
        <w:pStyle w:val="Odstavecseseznamem"/>
        <w:numPr>
          <w:ilvl w:val="0"/>
          <w:numId w:val="6"/>
        </w:numPr>
        <w:suppressAutoHyphens/>
        <w:spacing w:before="120" w:after="120"/>
        <w:ind w:left="284" w:hanging="284"/>
        <w:jc w:val="both"/>
        <w:rPr>
          <w:rFonts w:eastAsia="Times New Roman" w:cs="Arial"/>
          <w:sz w:val="22"/>
          <w:szCs w:val="22"/>
        </w:rPr>
      </w:pPr>
      <w:r w:rsidRPr="00622828">
        <w:rPr>
          <w:rFonts w:eastAsia="Times New Roman" w:cs="Arial"/>
          <w:sz w:val="22"/>
          <w:szCs w:val="22"/>
        </w:rPr>
        <w:t>Objednatel je</w:t>
      </w:r>
      <w:r>
        <w:rPr>
          <w:rFonts w:eastAsia="Times New Roman" w:cs="Arial"/>
          <w:sz w:val="22"/>
          <w:szCs w:val="22"/>
        </w:rPr>
        <w:t xml:space="preserve"> dále</w:t>
      </w:r>
      <w:r w:rsidRPr="00622828">
        <w:rPr>
          <w:rFonts w:eastAsia="Times New Roman" w:cs="Arial"/>
          <w:sz w:val="22"/>
          <w:szCs w:val="22"/>
        </w:rPr>
        <w:t xml:space="preserve"> oprávněn odstoupit od smlouvy v případě, že zhotovitel:</w:t>
      </w:r>
    </w:p>
    <w:p w:rsidR="00622828" w:rsidRPr="00622828" w:rsidRDefault="00622828" w:rsidP="00BC290A">
      <w:pPr>
        <w:pStyle w:val="Odstavecseseznamem"/>
        <w:numPr>
          <w:ilvl w:val="0"/>
          <w:numId w:val="14"/>
        </w:numPr>
        <w:spacing w:before="80"/>
        <w:jc w:val="both"/>
        <w:rPr>
          <w:rFonts w:cs="Arial"/>
          <w:sz w:val="22"/>
          <w:szCs w:val="22"/>
        </w:rPr>
      </w:pPr>
      <w:r w:rsidRPr="001F2BB1">
        <w:rPr>
          <w:rFonts w:cs="Arial"/>
          <w:sz w:val="22"/>
          <w:szCs w:val="22"/>
        </w:rPr>
        <w:t>je v prodlení s realizací díla 15 kalendářních dní a více,</w:t>
      </w:r>
    </w:p>
    <w:p w:rsidR="00622828" w:rsidRPr="00622828" w:rsidRDefault="00622828" w:rsidP="00BC290A">
      <w:pPr>
        <w:pStyle w:val="Odstavecseseznamem"/>
        <w:numPr>
          <w:ilvl w:val="0"/>
          <w:numId w:val="14"/>
        </w:numPr>
        <w:spacing w:before="80"/>
        <w:jc w:val="both"/>
        <w:rPr>
          <w:rFonts w:cs="Arial"/>
          <w:sz w:val="22"/>
          <w:szCs w:val="22"/>
        </w:rPr>
      </w:pPr>
      <w:r>
        <w:rPr>
          <w:rFonts w:cs="Arial"/>
          <w:sz w:val="22"/>
          <w:szCs w:val="22"/>
        </w:rPr>
        <w:t>porušil povinnost stanovenou dle čl. IV. odst. 8.</w:t>
      </w:r>
      <w:r w:rsidR="00E5510E">
        <w:rPr>
          <w:rFonts w:cs="Arial"/>
          <w:sz w:val="22"/>
          <w:szCs w:val="22"/>
        </w:rPr>
        <w:t>,</w:t>
      </w:r>
    </w:p>
    <w:p w:rsidR="00622828" w:rsidRPr="001F2BB1" w:rsidRDefault="00622828" w:rsidP="00BC290A">
      <w:pPr>
        <w:pStyle w:val="Odstavecseseznamem"/>
        <w:numPr>
          <w:ilvl w:val="0"/>
          <w:numId w:val="14"/>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rsidR="00622828" w:rsidRPr="001F2BB1" w:rsidRDefault="00622828" w:rsidP="00BC290A">
      <w:pPr>
        <w:pStyle w:val="Odstavecseseznamem"/>
        <w:numPr>
          <w:ilvl w:val="0"/>
          <w:numId w:val="14"/>
        </w:numPr>
        <w:spacing w:before="80"/>
        <w:jc w:val="both"/>
        <w:rPr>
          <w:rFonts w:cs="Arial"/>
          <w:color w:val="000000"/>
          <w:sz w:val="22"/>
          <w:szCs w:val="22"/>
        </w:rPr>
      </w:pPr>
      <w:r w:rsidRPr="001F2BB1">
        <w:rPr>
          <w:rFonts w:cs="Arial"/>
          <w:color w:val="000000"/>
          <w:sz w:val="22"/>
          <w:szCs w:val="22"/>
        </w:rPr>
        <w:t>neoprávněně zastavil či přerušil práce na díle,</w:t>
      </w:r>
    </w:p>
    <w:p w:rsidR="00622828" w:rsidRPr="00622828" w:rsidRDefault="00622828" w:rsidP="00BC290A">
      <w:pPr>
        <w:pStyle w:val="Odstavecseseznamem"/>
        <w:numPr>
          <w:ilvl w:val="0"/>
          <w:numId w:val="14"/>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p>
    <w:p w:rsidR="00622828" w:rsidRPr="00E46A12" w:rsidRDefault="00622828" w:rsidP="00BC290A">
      <w:pPr>
        <w:pStyle w:val="Odstavecseseznamem"/>
        <w:numPr>
          <w:ilvl w:val="0"/>
          <w:numId w:val="14"/>
        </w:numPr>
        <w:spacing w:before="80"/>
        <w:jc w:val="both"/>
        <w:rPr>
          <w:rFonts w:cs="Arial"/>
          <w:sz w:val="22"/>
          <w:szCs w:val="22"/>
        </w:rPr>
      </w:pPr>
      <w:r w:rsidRPr="001F2BB1">
        <w:rPr>
          <w:rFonts w:cs="Arial"/>
          <w:sz w:val="22"/>
          <w:szCs w:val="22"/>
        </w:rPr>
        <w:lastRenderedPageBreak/>
        <w:t>není osvědčena shoda u výrobků a technologií na realizovaném díle</w:t>
      </w:r>
      <w:r>
        <w:rPr>
          <w:rFonts w:cs="Arial"/>
          <w:sz w:val="22"/>
          <w:szCs w:val="22"/>
        </w:rPr>
        <w:t>.</w:t>
      </w:r>
    </w:p>
    <w:p w:rsidR="00E46A12" w:rsidRPr="00E46A12" w:rsidRDefault="00E46A12" w:rsidP="00BC290A">
      <w:pPr>
        <w:pStyle w:val="Odstavecseseznamem"/>
        <w:numPr>
          <w:ilvl w:val="0"/>
          <w:numId w:val="6"/>
        </w:numPr>
        <w:spacing w:before="80"/>
        <w:ind w:left="284" w:hanging="284"/>
        <w:jc w:val="both"/>
        <w:rPr>
          <w:rFonts w:cs="Arial"/>
          <w:sz w:val="22"/>
          <w:szCs w:val="22"/>
        </w:rPr>
      </w:pPr>
      <w:r>
        <w:rPr>
          <w:rFonts w:cs="Arial"/>
          <w:sz w:val="22"/>
          <w:szCs w:val="22"/>
        </w:rPr>
        <w:t xml:space="preserve">Smluvní strany se dohodly, že při prodlení objednatele se zaplacením celkové ceny za dílo, má zhotovitel právo od této smlouvy odstoupit. Při odstoupení podle čl. IV odst. 10, má toto právo odstoupit i objednatel. </w:t>
      </w:r>
    </w:p>
    <w:p w:rsidR="00A379AE" w:rsidRDefault="00E7112A" w:rsidP="00BC290A">
      <w:pPr>
        <w:pStyle w:val="Zkladntext3"/>
        <w:numPr>
          <w:ilvl w:val="0"/>
          <w:numId w:val="6"/>
        </w:numPr>
        <w:shd w:val="clear" w:color="auto" w:fill="auto"/>
        <w:spacing w:before="120" w:line="240" w:lineRule="auto"/>
        <w:ind w:left="284" w:right="20" w:hanging="284"/>
        <w:jc w:val="both"/>
      </w:pPr>
      <w:r w:rsidRPr="0042173D">
        <w:t>Odstoupení od smlouvy musí být učiněno písemně.</w:t>
      </w:r>
      <w:r w:rsidRPr="0042173D">
        <w:rPr>
          <w:color w:val="000000"/>
          <w:lang w:eastAsia="cs-CZ"/>
        </w:rPr>
        <w:t xml:space="preserve"> </w:t>
      </w:r>
      <w:r w:rsidR="00A379AE" w:rsidRPr="0042173D">
        <w:rPr>
          <w:color w:val="000000"/>
          <w:lang w:eastAsia="cs-CZ"/>
        </w:rPr>
        <w:t xml:space="preserve">Účinky odstoupení od smlouvy nastávají dnem doručení písemného oznámení o odstoupení druhé smluvní straně. </w:t>
      </w:r>
      <w:r w:rsidR="00AD7DEF" w:rsidRPr="0042173D">
        <w:rPr>
          <w:color w:val="000000"/>
          <w:lang w:eastAsia="cs-CZ"/>
        </w:rPr>
        <w:t xml:space="preserve">V pochybnostech se má za to, že účinky odstoupení nastávají </w:t>
      </w:r>
      <w:r w:rsidR="00583BB5" w:rsidRPr="0042173D">
        <w:rPr>
          <w:color w:val="000000"/>
          <w:lang w:eastAsia="cs-CZ"/>
        </w:rPr>
        <w:t>3</w:t>
      </w:r>
      <w:r w:rsidR="00AD7DEF" w:rsidRPr="0042173D">
        <w:rPr>
          <w:color w:val="000000"/>
          <w:lang w:eastAsia="cs-CZ"/>
        </w:rPr>
        <w:t>. dnem po jeho prokazatelném odeslání.</w:t>
      </w:r>
    </w:p>
    <w:p w:rsidR="005E6C20" w:rsidRPr="00F02DD9" w:rsidRDefault="00622828" w:rsidP="00BC290A">
      <w:pPr>
        <w:pStyle w:val="Zkladntext3"/>
        <w:numPr>
          <w:ilvl w:val="0"/>
          <w:numId w:val="6"/>
        </w:numPr>
        <w:shd w:val="clear" w:color="auto" w:fill="auto"/>
        <w:spacing w:before="120" w:line="240" w:lineRule="auto"/>
        <w:ind w:left="284" w:right="20" w:hanging="284"/>
        <w:jc w:val="both"/>
      </w:pPr>
      <w:r w:rsidRPr="001F2BB1">
        <w:rPr>
          <w:rFonts w:eastAsia="Times New Roman"/>
        </w:rPr>
        <w:t>Smluvní strany se dohodly, že v případě odstoupení od smlouvy budou do 30. kalendářních dnů od jeho účinnosti vyrovnány vzájemné závazky a pohledávky, plynoucí z této smlouvy</w:t>
      </w:r>
      <w:r w:rsidR="00E5510E">
        <w:rPr>
          <w:rFonts w:eastAsia="Times New Roman"/>
        </w:rPr>
        <w:t>.</w:t>
      </w:r>
    </w:p>
    <w:p w:rsidR="00F02DD9" w:rsidRDefault="00F02DD9" w:rsidP="00F02DD9">
      <w:pPr>
        <w:pStyle w:val="Zkladntext3"/>
        <w:shd w:val="clear" w:color="auto" w:fill="auto"/>
        <w:spacing w:before="120" w:line="240" w:lineRule="auto"/>
        <w:ind w:right="20" w:firstLine="0"/>
        <w:jc w:val="both"/>
        <w:rPr>
          <w:rFonts w:eastAsia="Times New Roman"/>
        </w:rPr>
      </w:pPr>
    </w:p>
    <w:p w:rsidR="00F02DD9" w:rsidRPr="005E6C20" w:rsidRDefault="00F02DD9" w:rsidP="00F02DD9">
      <w:pPr>
        <w:pStyle w:val="Zkladntext3"/>
        <w:shd w:val="clear" w:color="auto" w:fill="auto"/>
        <w:spacing w:before="120" w:line="240" w:lineRule="auto"/>
        <w:ind w:right="20" w:firstLine="0"/>
        <w:jc w:val="both"/>
      </w:pPr>
    </w:p>
    <w:p w:rsidR="0007209F" w:rsidRPr="0042173D" w:rsidRDefault="004068D1" w:rsidP="004C56D8">
      <w:pPr>
        <w:pStyle w:val="Nadpis1"/>
      </w:pPr>
      <w:r w:rsidRPr="0042173D">
        <w:t xml:space="preserve">Článek </w:t>
      </w:r>
    </w:p>
    <w:p w:rsidR="00E7112A" w:rsidRPr="0042173D" w:rsidRDefault="0007209F"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Ostatní ujednání</w:t>
      </w:r>
    </w:p>
    <w:p w:rsidR="00E7112A" w:rsidRPr="0042173D" w:rsidRDefault="00E7112A" w:rsidP="00BC290A">
      <w:pPr>
        <w:pStyle w:val="Zkladntext3"/>
        <w:numPr>
          <w:ilvl w:val="0"/>
          <w:numId w:val="7"/>
        </w:numPr>
        <w:shd w:val="clear" w:color="auto" w:fill="auto"/>
        <w:spacing w:before="120" w:line="240" w:lineRule="auto"/>
        <w:ind w:left="284" w:hanging="284"/>
        <w:jc w:val="both"/>
      </w:pPr>
      <w:r w:rsidRPr="0042173D">
        <w:rPr>
          <w:color w:val="000000"/>
          <w:lang w:eastAsia="cs-CZ"/>
        </w:rPr>
        <w:t>Zhotovitel prohlašuje, že k</w:t>
      </w:r>
      <w:r w:rsidR="008B54AE" w:rsidRPr="0042173D">
        <w:rPr>
          <w:color w:val="000000"/>
          <w:lang w:eastAsia="cs-CZ"/>
        </w:rPr>
        <w:t>e zhotovení díla</w:t>
      </w:r>
      <w:r w:rsidRPr="0042173D">
        <w:rPr>
          <w:color w:val="000000"/>
          <w:lang w:eastAsia="cs-CZ"/>
        </w:rPr>
        <w:t>, kter</w:t>
      </w:r>
      <w:r w:rsidR="008B54AE" w:rsidRPr="0042173D">
        <w:rPr>
          <w:color w:val="000000"/>
          <w:lang w:eastAsia="cs-CZ"/>
        </w:rPr>
        <w:t>é</w:t>
      </w:r>
      <w:r w:rsidRPr="0042173D">
        <w:rPr>
          <w:color w:val="000000"/>
          <w:lang w:eastAsia="cs-CZ"/>
        </w:rPr>
        <w:t xml:space="preserve"> je předmětem této smlouvy, má potřebná oprávnění.</w:t>
      </w:r>
    </w:p>
    <w:p w:rsidR="00E7112A" w:rsidRPr="0042173D" w:rsidRDefault="00E7112A" w:rsidP="00BC290A">
      <w:pPr>
        <w:pStyle w:val="Zkladntext3"/>
        <w:numPr>
          <w:ilvl w:val="0"/>
          <w:numId w:val="7"/>
        </w:numPr>
        <w:shd w:val="clear" w:color="auto" w:fill="auto"/>
        <w:spacing w:before="120" w:line="240" w:lineRule="auto"/>
        <w:ind w:left="284" w:hanging="284"/>
        <w:jc w:val="both"/>
      </w:pPr>
      <w:r w:rsidRPr="0042173D">
        <w:rPr>
          <w:color w:val="000000"/>
          <w:lang w:eastAsia="cs-CZ"/>
        </w:rPr>
        <w:t>Zhotovitel</w:t>
      </w:r>
      <w:r w:rsidRPr="0042173D">
        <w:t xml:space="preserve"> prohlašuje, že se seznámil s rozsahem díla, je schope</w:t>
      </w:r>
      <w:r w:rsidR="00E5510E">
        <w:t xml:space="preserve">n dílo ve smluvené lhůtě dodat a </w:t>
      </w:r>
      <w:r w:rsidRPr="0042173D">
        <w:t>veškeré náklady spojené se zhotovením díla jsou zahrnuty v ceně díla</w:t>
      </w:r>
      <w:r w:rsidR="00E82CFE" w:rsidRPr="0042173D">
        <w:t>.</w:t>
      </w:r>
    </w:p>
    <w:p w:rsidR="00267F4B" w:rsidRPr="0042173D" w:rsidRDefault="00267F4B" w:rsidP="00BC290A">
      <w:pPr>
        <w:pStyle w:val="Zkladntext3"/>
        <w:numPr>
          <w:ilvl w:val="0"/>
          <w:numId w:val="7"/>
        </w:numPr>
        <w:shd w:val="clear" w:color="auto" w:fill="auto"/>
        <w:tabs>
          <w:tab w:val="left" w:pos="402"/>
        </w:tabs>
        <w:spacing w:before="120" w:line="240" w:lineRule="auto"/>
        <w:ind w:left="284" w:hanging="284"/>
        <w:jc w:val="both"/>
      </w:pPr>
      <w:r w:rsidRPr="0042173D">
        <w:t>Smluvní strany se zavazují v plném rozsahu zachovávat povinnost mlčenlivosti a</w:t>
      </w:r>
      <w:r w:rsidR="009E55A5" w:rsidRPr="0042173D">
        <w:t> </w:t>
      </w:r>
      <w:r w:rsidRPr="0042173D">
        <w:t>povinnost chránit důvěrné informace</w:t>
      </w:r>
      <w:r w:rsidR="00EF1E4E" w:rsidRPr="0042173D">
        <w:t>, o nichž se dozvěděly v souvislosti s uzavřením této smlouvy.</w:t>
      </w:r>
      <w:r w:rsidRPr="0042173D">
        <w:t xml:space="preserve"> </w:t>
      </w:r>
      <w:r w:rsidR="00EF1E4E" w:rsidRPr="0042173D">
        <w:t xml:space="preserve">Smluvní strany se zavazují dodržovat povinnosti </w:t>
      </w:r>
      <w:r w:rsidRPr="0042173D">
        <w:t xml:space="preserve">vyplývající z této smlouvy a též příslušných právních předpisů, zejména povinnosti vyplývající ze zákona </w:t>
      </w:r>
      <w:r w:rsidR="007316D7">
        <w:br/>
      </w:r>
      <w:r w:rsidRPr="0042173D">
        <w:t>č. 101/2000 Sb., o</w:t>
      </w:r>
      <w:r w:rsidR="009E55A5" w:rsidRPr="0042173D">
        <w:t> </w:t>
      </w:r>
      <w:r w:rsidRPr="0042173D">
        <w:t xml:space="preserve">ochraně osobních údajů, ve znění pozdějších předpisů. Smluvní strany se v této souvislosti zavazují poučit veškeré osoby, které se na jejich straně </w:t>
      </w:r>
      <w:r w:rsidRPr="0042173D">
        <w:lastRenderedPageBreak/>
        <w:t xml:space="preserve">budou podílet na plnění této smlouvy. </w:t>
      </w:r>
    </w:p>
    <w:p w:rsidR="00133FF3" w:rsidRPr="0042173D" w:rsidRDefault="00267F4B" w:rsidP="00BC290A">
      <w:pPr>
        <w:pStyle w:val="Zkladntext3"/>
        <w:numPr>
          <w:ilvl w:val="0"/>
          <w:numId w:val="7"/>
        </w:numPr>
        <w:shd w:val="clear" w:color="auto" w:fill="auto"/>
        <w:spacing w:before="120" w:line="240" w:lineRule="auto"/>
        <w:ind w:left="284" w:hanging="284"/>
        <w:jc w:val="both"/>
      </w:pPr>
      <w:r w:rsidRPr="0042173D">
        <w:t>Nedohodnou-li se smluvní strany výslovně písemnou formou jinak, považují se za důvěrné implicitně všechny informace, které jsou nebo by mohly být součástí obchodního tajemství</w:t>
      </w:r>
      <w:r w:rsidR="00445B04" w:rsidRPr="0042173D">
        <w:t xml:space="preserve"> podle § 504 občanského zákoníku</w:t>
      </w:r>
      <w:r w:rsidR="000B10A3" w:rsidRPr="0042173D">
        <w:t>.</w:t>
      </w:r>
    </w:p>
    <w:p w:rsidR="00DE2794" w:rsidRPr="0042173D" w:rsidRDefault="00DE2794" w:rsidP="00BC290A">
      <w:pPr>
        <w:pStyle w:val="Zkladntext3"/>
        <w:numPr>
          <w:ilvl w:val="0"/>
          <w:numId w:val="7"/>
        </w:numPr>
        <w:shd w:val="clear" w:color="auto" w:fill="auto"/>
        <w:spacing w:before="120" w:line="240" w:lineRule="auto"/>
        <w:ind w:left="284" w:hanging="284"/>
        <w:jc w:val="both"/>
      </w:pPr>
      <w:r w:rsidRPr="0042173D">
        <w:rPr>
          <w:color w:val="000000"/>
          <w:lang w:eastAsia="cs-CZ"/>
        </w:rPr>
        <w:t xml:space="preserve">Zánikem této smlouvy </w:t>
      </w:r>
      <w:r w:rsidR="00EF1E4E" w:rsidRPr="0042173D">
        <w:rPr>
          <w:color w:val="000000"/>
          <w:lang w:eastAsia="cs-CZ"/>
        </w:rPr>
        <w:t>z jakéhokoliv důvodu nemohou být</w:t>
      </w:r>
      <w:r w:rsidRPr="0042173D">
        <w:rPr>
          <w:color w:val="000000"/>
          <w:lang w:eastAsia="cs-CZ"/>
        </w:rPr>
        <w:t xml:space="preserve"> dotčen</w:t>
      </w:r>
      <w:r w:rsidR="00EF1E4E" w:rsidRPr="0042173D">
        <w:rPr>
          <w:color w:val="000000"/>
          <w:lang w:eastAsia="cs-CZ"/>
        </w:rPr>
        <w:t>a</w:t>
      </w:r>
      <w:r w:rsidRPr="0042173D">
        <w:rPr>
          <w:color w:val="000000"/>
          <w:lang w:eastAsia="cs-CZ"/>
        </w:rPr>
        <w:t xml:space="preserve"> vzájemn</w:t>
      </w:r>
      <w:r w:rsidR="00EF1E4E" w:rsidRPr="0042173D">
        <w:rPr>
          <w:color w:val="000000"/>
          <w:lang w:eastAsia="cs-CZ"/>
        </w:rPr>
        <w:t>á</w:t>
      </w:r>
      <w:r w:rsidRPr="0042173D">
        <w:rPr>
          <w:color w:val="000000"/>
          <w:lang w:eastAsia="cs-CZ"/>
        </w:rPr>
        <w:t xml:space="preserve"> plnění, pokud byl</w:t>
      </w:r>
      <w:r w:rsidR="00EF1E4E" w:rsidRPr="0042173D">
        <w:rPr>
          <w:color w:val="000000"/>
          <w:lang w:eastAsia="cs-CZ"/>
        </w:rPr>
        <w:t>a</w:t>
      </w:r>
      <w:r w:rsidRPr="0042173D">
        <w:rPr>
          <w:color w:val="000000"/>
          <w:lang w:eastAsia="cs-CZ"/>
        </w:rPr>
        <w:t xml:space="preserve"> řádně poskytnut</w:t>
      </w:r>
      <w:r w:rsidR="00EF1E4E" w:rsidRPr="0042173D">
        <w:rPr>
          <w:color w:val="000000"/>
          <w:lang w:eastAsia="cs-CZ"/>
        </w:rPr>
        <w:t>a</w:t>
      </w:r>
      <w:r w:rsidRPr="0042173D">
        <w:rPr>
          <w:color w:val="000000"/>
          <w:lang w:eastAsia="cs-CZ"/>
        </w:rPr>
        <w:t xml:space="preserve"> a byl</w:t>
      </w:r>
      <w:r w:rsidR="00EF1E4E" w:rsidRPr="0042173D">
        <w:rPr>
          <w:color w:val="000000"/>
          <w:lang w:eastAsia="cs-CZ"/>
        </w:rPr>
        <w:t>a</w:t>
      </w:r>
      <w:r w:rsidRPr="0042173D">
        <w:rPr>
          <w:color w:val="000000"/>
          <w:lang w:eastAsia="cs-CZ"/>
        </w:rPr>
        <w:t xml:space="preserve"> již akceptován</w:t>
      </w:r>
      <w:r w:rsidR="00EF1E4E" w:rsidRPr="0042173D">
        <w:rPr>
          <w:color w:val="000000"/>
          <w:lang w:eastAsia="cs-CZ"/>
        </w:rPr>
        <w:t>a</w:t>
      </w:r>
      <w:r w:rsidRPr="0042173D">
        <w:rPr>
          <w:color w:val="000000"/>
          <w:lang w:eastAsia="cs-CZ"/>
        </w:rPr>
        <w:t xml:space="preserve"> dle této smlouvy před účinností</w:t>
      </w:r>
      <w:r w:rsidR="00CB0985" w:rsidRPr="0042173D">
        <w:rPr>
          <w:color w:val="000000"/>
          <w:lang w:eastAsia="cs-CZ"/>
        </w:rPr>
        <w:t xml:space="preserve"> zániku této smlouvy</w:t>
      </w:r>
      <w:r w:rsidRPr="0042173D">
        <w:rPr>
          <w:color w:val="000000"/>
          <w:lang w:eastAsia="cs-CZ"/>
        </w:rPr>
        <w:t>, ani práva a nároky z takových plnění vyplývající.</w:t>
      </w:r>
    </w:p>
    <w:p w:rsidR="00133FF3" w:rsidRDefault="00133FF3" w:rsidP="00E708AA">
      <w:pPr>
        <w:pStyle w:val="Zkladntext3"/>
        <w:shd w:val="clear" w:color="auto" w:fill="auto"/>
        <w:spacing w:before="120" w:line="240" w:lineRule="auto"/>
        <w:ind w:firstLine="0"/>
        <w:jc w:val="both"/>
      </w:pPr>
    </w:p>
    <w:p w:rsidR="00F02DD9" w:rsidRPr="0042173D" w:rsidRDefault="00F02DD9" w:rsidP="00E708AA">
      <w:pPr>
        <w:pStyle w:val="Zkladntext3"/>
        <w:shd w:val="clear" w:color="auto" w:fill="auto"/>
        <w:spacing w:before="120" w:line="240" w:lineRule="auto"/>
        <w:ind w:firstLine="0"/>
        <w:jc w:val="both"/>
      </w:pPr>
    </w:p>
    <w:p w:rsidR="00DE2794" w:rsidRPr="0042173D" w:rsidRDefault="004068D1" w:rsidP="004C56D8">
      <w:pPr>
        <w:pStyle w:val="Nadpis1"/>
      </w:pPr>
      <w:r w:rsidRPr="0042173D">
        <w:t xml:space="preserve">Článek </w:t>
      </w:r>
    </w:p>
    <w:p w:rsidR="00F247EC" w:rsidRPr="0042173D" w:rsidRDefault="00DE2794" w:rsidP="005E6C20">
      <w:pPr>
        <w:pStyle w:val="Zkladntext3"/>
        <w:shd w:val="clear" w:color="auto" w:fill="auto"/>
        <w:spacing w:after="0" w:line="240" w:lineRule="auto"/>
        <w:ind w:left="284" w:hanging="284"/>
        <w:jc w:val="center"/>
        <w:rPr>
          <w:b/>
          <w:color w:val="000000"/>
          <w:lang w:eastAsia="cs-CZ"/>
        </w:rPr>
      </w:pPr>
      <w:r w:rsidRPr="0042173D">
        <w:rPr>
          <w:b/>
          <w:color w:val="000000"/>
          <w:lang w:eastAsia="cs-CZ"/>
        </w:rPr>
        <w:t>Závěrečná ustanovení</w:t>
      </w:r>
    </w:p>
    <w:p w:rsidR="006A72F8" w:rsidRPr="0042173D" w:rsidRDefault="006A72F8" w:rsidP="00BC290A">
      <w:pPr>
        <w:pStyle w:val="Odstavecseseznamem"/>
        <w:numPr>
          <w:ilvl w:val="0"/>
          <w:numId w:val="10"/>
        </w:numPr>
        <w:spacing w:before="120" w:after="120"/>
        <w:ind w:left="284" w:hanging="284"/>
        <w:jc w:val="both"/>
        <w:rPr>
          <w:rFonts w:cs="Arial"/>
          <w:sz w:val="22"/>
          <w:szCs w:val="22"/>
        </w:rPr>
      </w:pPr>
      <w:r w:rsidRPr="0042173D">
        <w:rPr>
          <w:rFonts w:cs="Arial"/>
          <w:sz w:val="22"/>
          <w:szCs w:val="22"/>
        </w:rPr>
        <w:t xml:space="preserve">Smluvní strany se dohodly, že </w:t>
      </w:r>
      <w:r w:rsidR="00BD008B" w:rsidRPr="0042173D">
        <w:rPr>
          <w:rFonts w:cs="Arial"/>
          <w:sz w:val="22"/>
          <w:szCs w:val="22"/>
        </w:rPr>
        <w:t xml:space="preserve">další </w:t>
      </w:r>
      <w:r w:rsidR="00D45AB6" w:rsidRPr="0042173D">
        <w:rPr>
          <w:rFonts w:cs="Arial"/>
          <w:sz w:val="22"/>
          <w:szCs w:val="22"/>
        </w:rPr>
        <w:t xml:space="preserve">skutečnosti </w:t>
      </w:r>
      <w:r w:rsidRPr="0042173D">
        <w:rPr>
          <w:rFonts w:cs="Arial"/>
          <w:sz w:val="22"/>
          <w:szCs w:val="22"/>
        </w:rPr>
        <w:t>touto smlouvou neupraven</w:t>
      </w:r>
      <w:r w:rsidR="00D45AB6" w:rsidRPr="0042173D">
        <w:rPr>
          <w:rFonts w:cs="Arial"/>
          <w:sz w:val="22"/>
          <w:szCs w:val="22"/>
        </w:rPr>
        <w:t>é</w:t>
      </w:r>
      <w:r w:rsidRPr="0042173D">
        <w:rPr>
          <w:rFonts w:cs="Arial"/>
          <w:sz w:val="22"/>
          <w:szCs w:val="22"/>
        </w:rPr>
        <w:t xml:space="preserve"> se řídí </w:t>
      </w:r>
      <w:r w:rsidR="00D45AB6" w:rsidRPr="0042173D">
        <w:rPr>
          <w:rFonts w:cs="Arial"/>
          <w:sz w:val="22"/>
          <w:szCs w:val="22"/>
        </w:rPr>
        <w:t xml:space="preserve">příslušnými </w:t>
      </w:r>
      <w:r w:rsidR="00BD008B" w:rsidRPr="0042173D">
        <w:rPr>
          <w:rFonts w:cs="Arial"/>
          <w:sz w:val="22"/>
          <w:szCs w:val="22"/>
        </w:rPr>
        <w:t>ustanoveními</w:t>
      </w:r>
      <w:r w:rsidR="00D45AB6" w:rsidRPr="0042173D">
        <w:rPr>
          <w:rFonts w:cs="Arial"/>
          <w:sz w:val="22"/>
          <w:szCs w:val="22"/>
        </w:rPr>
        <w:t xml:space="preserve"> z</w:t>
      </w:r>
      <w:r w:rsidR="00BD008B" w:rsidRPr="0042173D">
        <w:rPr>
          <w:rFonts w:cs="Arial"/>
          <w:sz w:val="22"/>
          <w:szCs w:val="22"/>
        </w:rPr>
        <w:t>ákona č. 89/2012 Sb., občanský zákoník</w:t>
      </w:r>
      <w:r w:rsidR="00D45AB6" w:rsidRPr="0042173D">
        <w:rPr>
          <w:rFonts w:cs="Arial"/>
          <w:sz w:val="22"/>
          <w:szCs w:val="22"/>
        </w:rPr>
        <w:t>.</w:t>
      </w:r>
    </w:p>
    <w:p w:rsidR="006A72F8" w:rsidRPr="0042173D" w:rsidRDefault="006A72F8" w:rsidP="00BC290A">
      <w:pPr>
        <w:pStyle w:val="Zkladntext3"/>
        <w:numPr>
          <w:ilvl w:val="0"/>
          <w:numId w:val="10"/>
        </w:numPr>
        <w:shd w:val="clear" w:color="auto" w:fill="auto"/>
        <w:tabs>
          <w:tab w:val="left" w:pos="402"/>
        </w:tabs>
        <w:spacing w:before="120" w:line="240" w:lineRule="auto"/>
        <w:ind w:left="284" w:hanging="284"/>
        <w:jc w:val="both"/>
      </w:pPr>
      <w:r w:rsidRPr="0042173D">
        <w:rPr>
          <w:color w:val="000000"/>
        </w:rPr>
        <w:t>Zhotovitel souhlasí</w:t>
      </w:r>
      <w:r w:rsidR="00BD008B" w:rsidRPr="0042173D">
        <w:rPr>
          <w:color w:val="000000"/>
        </w:rPr>
        <w:t xml:space="preserve"> s tím, aby tato smlouva, včetně jejích případných dodatků, </w:t>
      </w:r>
      <w:r w:rsidRPr="0042173D">
        <w:rPr>
          <w:color w:val="000000"/>
        </w:rPr>
        <w:t xml:space="preserve">byla uveřejněna na internetových stránkách </w:t>
      </w:r>
      <w:r w:rsidR="00BD008B" w:rsidRPr="0042173D">
        <w:rPr>
          <w:color w:val="000000"/>
        </w:rPr>
        <w:t>objednatele.</w:t>
      </w:r>
      <w:r w:rsidRPr="0042173D">
        <w:rPr>
          <w:color w:val="000000"/>
        </w:rPr>
        <w:t xml:space="preserve"> Údaje ve smyslu § 147a odst. 2 zákona č. 137/2006 Sb., o veřejných zakázkách, ve znění pozdějších předpisů, budou znečitelněny (ochrana informací a údajů dle zvláštních právních předpisů).</w:t>
      </w:r>
    </w:p>
    <w:p w:rsidR="006A72F8" w:rsidRPr="0042173D" w:rsidRDefault="006A72F8" w:rsidP="00BC290A">
      <w:pPr>
        <w:pStyle w:val="Zkladntext3"/>
        <w:numPr>
          <w:ilvl w:val="0"/>
          <w:numId w:val="10"/>
        </w:numPr>
        <w:shd w:val="clear" w:color="auto" w:fill="auto"/>
        <w:spacing w:before="120" w:line="240" w:lineRule="auto"/>
        <w:ind w:left="284" w:hanging="284"/>
        <w:jc w:val="both"/>
      </w:pPr>
      <w:r w:rsidRPr="0042173D">
        <w:rPr>
          <w:color w:val="000000"/>
        </w:rPr>
        <w:t>Zhotovitel souhlasí, aby objednatel poskytl část nebo celou tuto smlouvu v případě žádosti o poskytnutí informace podle zákona č. 106/1999 Sb., o</w:t>
      </w:r>
      <w:r w:rsidR="00007727" w:rsidRPr="0042173D">
        <w:rPr>
          <w:color w:val="000000"/>
        </w:rPr>
        <w:t> </w:t>
      </w:r>
      <w:r w:rsidRPr="0042173D">
        <w:rPr>
          <w:color w:val="000000"/>
        </w:rPr>
        <w:t xml:space="preserve"> svobodném přístupu k informacím, ve znění pozdějších předpisů.</w:t>
      </w:r>
    </w:p>
    <w:p w:rsidR="00133FF3" w:rsidRPr="001F2BB1" w:rsidRDefault="00133FF3" w:rsidP="00BC290A">
      <w:pPr>
        <w:pStyle w:val="Odstavecseseznamem"/>
        <w:numPr>
          <w:ilvl w:val="0"/>
          <w:numId w:val="10"/>
        </w:numPr>
        <w:spacing w:before="120" w:after="120"/>
        <w:ind w:left="284" w:hanging="284"/>
        <w:jc w:val="both"/>
        <w:rPr>
          <w:rFonts w:cs="Arial"/>
          <w:sz w:val="22"/>
          <w:szCs w:val="22"/>
        </w:rPr>
      </w:pPr>
      <w:r w:rsidRPr="001F2BB1">
        <w:rPr>
          <w:rFonts w:cs="Arial"/>
          <w:sz w:val="22"/>
          <w:szCs w:val="22"/>
        </w:rPr>
        <w:t xml:space="preserve">Veškeré změny nebo doplňky této smlouvy (včetně </w:t>
      </w:r>
      <w:r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w:t>
      </w:r>
      <w:r w:rsidRPr="001F2BB1">
        <w:rPr>
          <w:rFonts w:cs="Arial"/>
          <w:sz w:val="22"/>
          <w:szCs w:val="22"/>
        </w:rPr>
        <w:lastRenderedPageBreak/>
        <w:t xml:space="preserve">k této smlouvě. Smluvní dodatky musí být řádně označeny, pořadově vzestupně číslovány, datovány a podepsány oprávněnými zástupci obou smluvních stran. </w:t>
      </w:r>
      <w:r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Pr="001F2BB1">
        <w:rPr>
          <w:rFonts w:cs="Arial"/>
          <w:sz w:val="22"/>
          <w:szCs w:val="22"/>
        </w:rPr>
        <w:t xml:space="preserve"> Jiná ujednání jsou neplatná.</w:t>
      </w:r>
    </w:p>
    <w:p w:rsidR="00007727" w:rsidRPr="0042173D" w:rsidRDefault="006A72F8" w:rsidP="00BC290A">
      <w:pPr>
        <w:widowControl/>
        <w:numPr>
          <w:ilvl w:val="0"/>
          <w:numId w:val="10"/>
        </w:numPr>
        <w:spacing w:before="120" w:after="120"/>
        <w:ind w:left="284" w:hanging="284"/>
        <w:jc w:val="both"/>
        <w:rPr>
          <w:rFonts w:cs="Arial"/>
          <w:sz w:val="22"/>
          <w:szCs w:val="22"/>
        </w:rPr>
      </w:pPr>
      <w:r w:rsidRPr="0042173D">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42173D">
        <w:rPr>
          <w:rFonts w:cs="Arial"/>
          <w:sz w:val="22"/>
          <w:szCs w:val="22"/>
        </w:rPr>
        <w:t xml:space="preserve"> na adresu uvedenou v záhlaví této smlouvy</w:t>
      </w:r>
      <w:r w:rsidRPr="0042173D">
        <w:rPr>
          <w:rFonts w:cs="Arial"/>
          <w:sz w:val="22"/>
          <w:szCs w:val="22"/>
        </w:rPr>
        <w:t xml:space="preserve">. V případě pochybností či nedoručitelnosti považuje se odeslaná zásilka za doručenou třetím pracovním dnem po jejím odeslání na adresu uvedenou v záhlaví této smlouvy, byla-li odeslána na adresu v jiném státu, považuje se za doručenou patnáctým pracovním dnem po odeslání. </w:t>
      </w:r>
    </w:p>
    <w:p w:rsidR="006A72F8" w:rsidRPr="0042173D" w:rsidRDefault="006A72F8" w:rsidP="00BC290A">
      <w:pPr>
        <w:pStyle w:val="Odstavecseseznamem"/>
        <w:numPr>
          <w:ilvl w:val="0"/>
          <w:numId w:val="10"/>
        </w:numPr>
        <w:spacing w:before="120" w:after="120"/>
        <w:ind w:left="284" w:hanging="284"/>
        <w:jc w:val="both"/>
        <w:rPr>
          <w:rFonts w:cs="Arial"/>
          <w:sz w:val="22"/>
          <w:szCs w:val="22"/>
        </w:rPr>
      </w:pPr>
      <w:r w:rsidRPr="0042173D">
        <w:rPr>
          <w:rFonts w:cs="Arial"/>
          <w:sz w:val="22"/>
          <w:szCs w:val="22"/>
        </w:rPr>
        <w:t xml:space="preserve">Tato smlouva je vyhotovena </w:t>
      </w:r>
      <w:r w:rsidRPr="00E708AA">
        <w:rPr>
          <w:rFonts w:cs="Arial"/>
          <w:sz w:val="22"/>
          <w:szCs w:val="22"/>
        </w:rPr>
        <w:t>v</w:t>
      </w:r>
      <w:r w:rsidR="00E708AA">
        <w:rPr>
          <w:rFonts w:cs="Arial"/>
          <w:sz w:val="22"/>
          <w:szCs w:val="22"/>
        </w:rPr>
        <w:t>e</w:t>
      </w:r>
      <w:r w:rsidR="00E708AA" w:rsidRPr="00E708AA">
        <w:rPr>
          <w:rFonts w:cs="Arial"/>
          <w:sz w:val="22"/>
          <w:szCs w:val="22"/>
        </w:rPr>
        <w:t xml:space="preserve"> 4</w:t>
      </w:r>
      <w:r w:rsidRPr="00E708AA">
        <w:rPr>
          <w:rFonts w:cs="Arial"/>
          <w:sz w:val="22"/>
          <w:szCs w:val="22"/>
        </w:rPr>
        <w:t xml:space="preserve"> (slovy: </w:t>
      </w:r>
      <w:r w:rsidR="00E708AA" w:rsidRPr="00E708AA">
        <w:rPr>
          <w:rFonts w:cs="Arial"/>
          <w:sz w:val="22"/>
          <w:szCs w:val="22"/>
        </w:rPr>
        <w:t>čtyřech)</w:t>
      </w:r>
      <w:r w:rsidRPr="0042173D">
        <w:rPr>
          <w:rFonts w:cs="Arial"/>
          <w:sz w:val="22"/>
          <w:szCs w:val="22"/>
        </w:rPr>
        <w:t xml:space="preserve"> stejnopisech, z nichž </w:t>
      </w:r>
      <w:r w:rsidR="007D2B05">
        <w:rPr>
          <w:rFonts w:cs="Arial"/>
          <w:sz w:val="22"/>
          <w:szCs w:val="22"/>
        </w:rPr>
        <w:t>tří</w:t>
      </w:r>
      <w:r w:rsidR="007D2B05" w:rsidRPr="0042173D">
        <w:rPr>
          <w:rFonts w:cs="Arial"/>
          <w:sz w:val="22"/>
          <w:szCs w:val="22"/>
        </w:rPr>
        <w:t xml:space="preserve"> </w:t>
      </w:r>
      <w:r w:rsidRPr="0042173D">
        <w:rPr>
          <w:rFonts w:cs="Arial"/>
          <w:sz w:val="22"/>
          <w:szCs w:val="22"/>
        </w:rPr>
        <w:t xml:space="preserve">obdrží </w:t>
      </w:r>
      <w:r w:rsidR="00007727" w:rsidRPr="0042173D">
        <w:rPr>
          <w:rFonts w:cs="Arial"/>
          <w:sz w:val="22"/>
          <w:szCs w:val="22"/>
        </w:rPr>
        <w:t xml:space="preserve">objednatel </w:t>
      </w:r>
      <w:r w:rsidRPr="0042173D">
        <w:rPr>
          <w:rFonts w:cs="Arial"/>
          <w:sz w:val="22"/>
          <w:szCs w:val="22"/>
        </w:rPr>
        <w:t>a</w:t>
      </w:r>
      <w:r w:rsidR="007D2B05">
        <w:rPr>
          <w:rFonts w:cs="Arial"/>
          <w:sz w:val="22"/>
          <w:szCs w:val="22"/>
        </w:rPr>
        <w:t xml:space="preserve"> jedno</w:t>
      </w:r>
      <w:r w:rsidR="00E708AA">
        <w:rPr>
          <w:rFonts w:cs="Arial"/>
          <w:sz w:val="22"/>
          <w:szCs w:val="22"/>
        </w:rPr>
        <w:t xml:space="preserve"> </w:t>
      </w:r>
      <w:r w:rsidR="00007727" w:rsidRPr="0042173D">
        <w:rPr>
          <w:rFonts w:cs="Arial"/>
          <w:sz w:val="22"/>
          <w:szCs w:val="22"/>
        </w:rPr>
        <w:t>zhotovitel</w:t>
      </w:r>
      <w:r w:rsidR="0042173D">
        <w:rPr>
          <w:rFonts w:cs="Arial"/>
          <w:sz w:val="22"/>
          <w:szCs w:val="22"/>
        </w:rPr>
        <w:t>.</w:t>
      </w:r>
    </w:p>
    <w:p w:rsidR="00AC3941" w:rsidRPr="0042173D" w:rsidRDefault="00F13178" w:rsidP="00BC290A">
      <w:pPr>
        <w:pStyle w:val="Odstavecseseznamem"/>
        <w:numPr>
          <w:ilvl w:val="0"/>
          <w:numId w:val="10"/>
        </w:numPr>
        <w:spacing w:before="120" w:after="120"/>
        <w:ind w:left="284" w:hanging="284"/>
        <w:jc w:val="both"/>
        <w:rPr>
          <w:rFonts w:cs="Arial"/>
          <w:sz w:val="22"/>
          <w:szCs w:val="22"/>
        </w:rPr>
      </w:pPr>
      <w:r w:rsidRPr="00FC745B">
        <w:rPr>
          <w:rFonts w:cs="Arial"/>
          <w:sz w:val="22"/>
          <w:szCs w:val="22"/>
        </w:rPr>
        <w:t>Tato smlouva je platná a nabývá účinnosti dnem, kdy podpis připojí smluvní strana, která ji podepisuje jako poslední</w:t>
      </w:r>
      <w:r w:rsidR="00AD7DEF" w:rsidRPr="0042173D">
        <w:rPr>
          <w:rFonts w:cs="Arial"/>
          <w:sz w:val="22"/>
          <w:szCs w:val="22"/>
        </w:rPr>
        <w:t>.</w:t>
      </w:r>
    </w:p>
    <w:p w:rsidR="006A72F8" w:rsidRPr="0042173D" w:rsidRDefault="006A72F8" w:rsidP="00BC290A">
      <w:pPr>
        <w:pStyle w:val="Odstavecseseznamem"/>
        <w:numPr>
          <w:ilvl w:val="0"/>
          <w:numId w:val="10"/>
        </w:numPr>
        <w:spacing w:before="120" w:after="120"/>
        <w:ind w:left="284" w:hanging="284"/>
        <w:jc w:val="both"/>
        <w:rPr>
          <w:rFonts w:cs="Arial"/>
          <w:sz w:val="22"/>
          <w:szCs w:val="22"/>
        </w:rPr>
      </w:pPr>
      <w:r w:rsidRPr="0042173D">
        <w:rPr>
          <w:rFonts w:cs="Arial"/>
          <w:sz w:val="22"/>
          <w:szCs w:val="22"/>
        </w:rPr>
        <w:t xml:space="preserve">Smluvní strany prohlašují, že se s obsahem této smlouvy </w:t>
      </w:r>
      <w:r w:rsidR="00007727" w:rsidRPr="0042173D">
        <w:rPr>
          <w:rFonts w:cs="Arial"/>
          <w:sz w:val="22"/>
          <w:szCs w:val="22"/>
        </w:rPr>
        <w:t xml:space="preserve">před jejím podpisem </w:t>
      </w:r>
      <w:r w:rsidRPr="0042173D">
        <w:rPr>
          <w:rFonts w:cs="Arial"/>
          <w:sz w:val="22"/>
          <w:szCs w:val="22"/>
        </w:rPr>
        <w:t xml:space="preserve">řádně seznámily, </w:t>
      </w:r>
      <w:r w:rsidR="00007727" w:rsidRPr="0042173D">
        <w:rPr>
          <w:rFonts w:cs="Arial"/>
          <w:sz w:val="22"/>
          <w:szCs w:val="22"/>
        </w:rPr>
        <w:t>že smlouva nebyla uzavřena v tísni, ani za nápadně nevýhodných podmínek a byla uzavřena podle jejich pravé a svobodné vůle. Na důkaz toho připojují oprávnění zástupci smluvních stran své</w:t>
      </w:r>
      <w:r w:rsidRPr="0042173D">
        <w:rPr>
          <w:rFonts w:cs="Arial"/>
          <w:sz w:val="22"/>
          <w:szCs w:val="22"/>
        </w:rPr>
        <w:t xml:space="preserve"> podpisy.</w:t>
      </w:r>
    </w:p>
    <w:p w:rsidR="00007727" w:rsidRDefault="00F220FE" w:rsidP="00BC290A">
      <w:pPr>
        <w:pStyle w:val="Zkladntext3"/>
        <w:numPr>
          <w:ilvl w:val="0"/>
          <w:numId w:val="10"/>
        </w:numPr>
        <w:shd w:val="clear" w:color="auto" w:fill="auto"/>
        <w:spacing w:before="120" w:line="240" w:lineRule="auto"/>
        <w:ind w:left="284" w:hanging="284"/>
        <w:jc w:val="left"/>
        <w:rPr>
          <w:color w:val="000000"/>
          <w:lang w:eastAsia="cs-CZ"/>
        </w:rPr>
      </w:pPr>
      <w:r w:rsidRPr="0042173D">
        <w:rPr>
          <w:color w:val="000000"/>
          <w:lang w:eastAsia="cs-CZ"/>
        </w:rPr>
        <w:t>Nedílnou so</w:t>
      </w:r>
      <w:r w:rsidR="00007727" w:rsidRPr="0042173D">
        <w:rPr>
          <w:color w:val="000000"/>
          <w:lang w:eastAsia="cs-CZ"/>
        </w:rPr>
        <w:t>učástí smlouvy jsou tyto přílohy:</w:t>
      </w:r>
    </w:p>
    <w:p w:rsidR="00A60F86" w:rsidRDefault="00A60F86" w:rsidP="00A60F86">
      <w:pPr>
        <w:pStyle w:val="Zkladntext3"/>
        <w:shd w:val="clear" w:color="auto" w:fill="auto"/>
        <w:spacing w:before="120" w:line="240" w:lineRule="auto"/>
        <w:ind w:left="284" w:firstLine="0"/>
        <w:jc w:val="left"/>
        <w:rPr>
          <w:color w:val="000000"/>
          <w:lang w:eastAsia="cs-CZ"/>
        </w:rPr>
      </w:pPr>
      <w:r>
        <w:rPr>
          <w:color w:val="000000"/>
          <w:lang w:eastAsia="cs-CZ"/>
        </w:rPr>
        <w:t>Příloha č. 1 – Technické podmínky</w:t>
      </w:r>
    </w:p>
    <w:p w:rsidR="00A60F86" w:rsidRDefault="00A60F86" w:rsidP="00A60F86">
      <w:pPr>
        <w:pStyle w:val="Zkladntext3"/>
        <w:shd w:val="clear" w:color="auto" w:fill="auto"/>
        <w:spacing w:before="120" w:line="240" w:lineRule="auto"/>
        <w:ind w:left="284" w:firstLine="0"/>
        <w:jc w:val="left"/>
        <w:rPr>
          <w:color w:val="000000"/>
          <w:lang w:eastAsia="cs-CZ"/>
        </w:rPr>
      </w:pPr>
      <w:r>
        <w:rPr>
          <w:color w:val="000000"/>
          <w:lang w:eastAsia="cs-CZ"/>
        </w:rPr>
        <w:t>Příloha č. 2 – Položkový rozpočet</w:t>
      </w:r>
    </w:p>
    <w:p w:rsidR="00007727" w:rsidRPr="0042173D" w:rsidRDefault="00007727" w:rsidP="0042173D">
      <w:pPr>
        <w:pStyle w:val="Zkladntext3"/>
        <w:shd w:val="clear" w:color="auto" w:fill="auto"/>
        <w:spacing w:after="0" w:line="200" w:lineRule="exact"/>
        <w:ind w:left="284" w:hanging="284"/>
        <w:jc w:val="left"/>
        <w:rPr>
          <w:color w:val="000000"/>
          <w:lang w:eastAsia="cs-CZ"/>
        </w:rPr>
      </w:pPr>
    </w:p>
    <w:p w:rsidR="00007727" w:rsidRDefault="00007727" w:rsidP="0042173D">
      <w:pPr>
        <w:pStyle w:val="Zkladntext3"/>
        <w:shd w:val="clear" w:color="auto" w:fill="auto"/>
        <w:spacing w:after="0" w:line="200" w:lineRule="exact"/>
        <w:ind w:left="284" w:hanging="284"/>
        <w:jc w:val="left"/>
        <w:rPr>
          <w:color w:val="000000"/>
          <w:lang w:eastAsia="cs-CZ"/>
        </w:rPr>
      </w:pPr>
    </w:p>
    <w:p w:rsidR="005E6C20" w:rsidRPr="0042173D" w:rsidRDefault="005E6C20" w:rsidP="0042173D">
      <w:pPr>
        <w:pStyle w:val="Zkladntext3"/>
        <w:shd w:val="clear" w:color="auto" w:fill="auto"/>
        <w:spacing w:after="0" w:line="200" w:lineRule="exact"/>
        <w:ind w:left="284" w:hanging="284"/>
        <w:jc w:val="left"/>
        <w:rPr>
          <w:color w:val="000000"/>
          <w:lang w:eastAsia="cs-CZ"/>
        </w:rPr>
      </w:pPr>
    </w:p>
    <w:p w:rsidR="00204B77" w:rsidRPr="0042173D" w:rsidRDefault="00204B77" w:rsidP="0042173D">
      <w:pPr>
        <w:pStyle w:val="Zkladntext50"/>
        <w:shd w:val="clear" w:color="auto" w:fill="auto"/>
        <w:spacing w:before="0" w:after="0" w:line="200" w:lineRule="exact"/>
        <w:rPr>
          <w:sz w:val="22"/>
          <w:szCs w:val="22"/>
        </w:rPr>
      </w:pPr>
    </w:p>
    <w:p w:rsidR="00EE0B30" w:rsidRPr="0042173D" w:rsidRDefault="0042173D"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Pr>
          <w:color w:val="000000"/>
          <w:lang w:eastAsia="cs-CZ"/>
        </w:rPr>
        <w:t>V …………….. dne:</w:t>
      </w:r>
      <w:r>
        <w:rPr>
          <w:color w:val="000000"/>
          <w:lang w:eastAsia="cs-CZ"/>
        </w:rPr>
        <w:tab/>
      </w:r>
      <w:r w:rsidR="004B2C68">
        <w:rPr>
          <w:color w:val="000000"/>
          <w:lang w:eastAsia="cs-CZ"/>
        </w:rPr>
        <w:t>21.10.2016</w:t>
      </w:r>
      <w:bookmarkStart w:id="5" w:name="_GoBack"/>
      <w:bookmarkEnd w:id="5"/>
      <w:r>
        <w:rPr>
          <w:color w:val="000000"/>
          <w:lang w:eastAsia="cs-CZ"/>
        </w:rPr>
        <w:t xml:space="preserve">                               </w:t>
      </w:r>
      <w:r w:rsidR="0007209F" w:rsidRPr="0042173D">
        <w:rPr>
          <w:color w:val="000000"/>
          <w:lang w:eastAsia="cs-CZ"/>
        </w:rPr>
        <w:t xml:space="preserve">V </w:t>
      </w:r>
      <w:r w:rsidR="00BC59A1">
        <w:rPr>
          <w:color w:val="000000"/>
          <w:lang w:eastAsia="cs-CZ"/>
        </w:rPr>
        <w:t>Přerově</w:t>
      </w:r>
      <w:r w:rsidR="0007209F" w:rsidRPr="0042173D">
        <w:rPr>
          <w:color w:val="000000"/>
          <w:lang w:eastAsia="cs-CZ"/>
        </w:rPr>
        <w:t xml:space="preserve"> dne:</w:t>
      </w:r>
      <w:r w:rsidR="00BC59A1">
        <w:rPr>
          <w:color w:val="000000"/>
          <w:lang w:eastAsia="cs-CZ"/>
        </w:rPr>
        <w:t xml:space="preserve"> </w:t>
      </w:r>
      <w:r w:rsidR="0007209F" w:rsidRPr="0042173D">
        <w:rPr>
          <w:color w:val="000000"/>
          <w:lang w:eastAsia="cs-CZ"/>
        </w:rPr>
        <w:br/>
      </w:r>
    </w:p>
    <w:p w:rsidR="0007209F" w:rsidRPr="0042173D" w:rsidRDefault="0007209F"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sidRPr="0042173D">
        <w:rPr>
          <w:color w:val="000000"/>
          <w:lang w:eastAsia="cs-CZ"/>
        </w:rPr>
        <w:t xml:space="preserve">Za </w:t>
      </w:r>
      <w:r w:rsidR="00EE0B30" w:rsidRPr="0042173D">
        <w:rPr>
          <w:color w:val="000000"/>
          <w:lang w:eastAsia="cs-CZ"/>
        </w:rPr>
        <w:t xml:space="preserve">objednatele:                                          </w:t>
      </w:r>
      <w:r w:rsidR="00204B77" w:rsidRPr="0042173D">
        <w:rPr>
          <w:color w:val="000000"/>
          <w:lang w:eastAsia="cs-CZ"/>
        </w:rPr>
        <w:t xml:space="preserve">          </w:t>
      </w:r>
      <w:r w:rsidR="00EE0B30" w:rsidRPr="0042173D">
        <w:rPr>
          <w:color w:val="000000"/>
          <w:lang w:eastAsia="cs-CZ"/>
        </w:rPr>
        <w:t xml:space="preserve">   </w:t>
      </w:r>
      <w:r w:rsidRPr="0042173D">
        <w:rPr>
          <w:color w:val="000000"/>
          <w:lang w:eastAsia="cs-CZ"/>
        </w:rPr>
        <w:t xml:space="preserve">Za </w:t>
      </w:r>
      <w:r w:rsidR="00EE0B30" w:rsidRPr="0042173D">
        <w:rPr>
          <w:color w:val="000000"/>
          <w:lang w:eastAsia="cs-CZ"/>
        </w:rPr>
        <w:t>zhotovitele:</w:t>
      </w:r>
    </w:p>
    <w:p w:rsidR="00EE0B30" w:rsidRPr="0042173D"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rsidR="00EE0B30"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rsidR="005E6C20" w:rsidRDefault="005E6C2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rsidR="005E6C20" w:rsidRDefault="005E6C2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rsidR="005E6C20" w:rsidRPr="0042173D" w:rsidRDefault="005E6C2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rsidR="00EE0B30" w:rsidRPr="0042173D"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rsidR="00EE0B30" w:rsidRPr="0042173D"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sidRPr="0042173D">
        <w:rPr>
          <w:color w:val="000000"/>
          <w:lang w:eastAsia="cs-CZ"/>
        </w:rPr>
        <w:t xml:space="preserve">……………………………………………             </w:t>
      </w:r>
      <w:r w:rsidR="0042173D">
        <w:rPr>
          <w:color w:val="000000"/>
          <w:lang w:eastAsia="cs-CZ"/>
        </w:rPr>
        <w:t xml:space="preserve">     </w:t>
      </w:r>
      <w:r w:rsidRPr="0042173D">
        <w:rPr>
          <w:color w:val="000000"/>
          <w:lang w:eastAsia="cs-CZ"/>
        </w:rPr>
        <w:t xml:space="preserve"> ………………………………….</w:t>
      </w:r>
    </w:p>
    <w:p w:rsidR="00EE0B30" w:rsidRPr="0042173D" w:rsidRDefault="00EE0B30" w:rsidP="00BC59A1">
      <w:pPr>
        <w:pStyle w:val="Zkladntext3"/>
        <w:shd w:val="clear" w:color="auto" w:fill="auto"/>
        <w:tabs>
          <w:tab w:val="right" w:pos="5954"/>
          <w:tab w:val="right" w:pos="6651"/>
          <w:tab w:val="right" w:pos="7105"/>
        </w:tabs>
        <w:spacing w:after="0" w:line="220" w:lineRule="exact"/>
        <w:ind w:left="284" w:hanging="284"/>
        <w:jc w:val="both"/>
        <w:rPr>
          <w:b/>
          <w:color w:val="000000"/>
          <w:lang w:eastAsia="cs-CZ"/>
        </w:rPr>
      </w:pPr>
      <w:r w:rsidRPr="0042173D">
        <w:rPr>
          <w:b/>
          <w:color w:val="000000"/>
          <w:lang w:eastAsia="cs-CZ"/>
        </w:rPr>
        <w:t>Česká republika – Správa</w:t>
      </w:r>
      <w:r w:rsidR="00BC59A1">
        <w:rPr>
          <w:b/>
          <w:color w:val="000000"/>
          <w:lang w:eastAsia="cs-CZ"/>
        </w:rPr>
        <w:tab/>
        <w:t>PIK s.r.o.</w:t>
      </w:r>
    </w:p>
    <w:p w:rsidR="00EE0B30" w:rsidRPr="0042173D" w:rsidRDefault="00575447" w:rsidP="0042173D">
      <w:pPr>
        <w:pStyle w:val="Zkladntext3"/>
        <w:shd w:val="clear" w:color="auto" w:fill="auto"/>
        <w:tabs>
          <w:tab w:val="right" w:pos="6205"/>
          <w:tab w:val="right" w:pos="6651"/>
          <w:tab w:val="right" w:pos="7105"/>
        </w:tabs>
        <w:spacing w:after="0" w:line="220" w:lineRule="exact"/>
        <w:ind w:left="284" w:hanging="284"/>
        <w:jc w:val="both"/>
        <w:rPr>
          <w:b/>
          <w:color w:val="000000"/>
          <w:lang w:eastAsia="cs-CZ"/>
        </w:rPr>
      </w:pPr>
      <w:r>
        <w:rPr>
          <w:b/>
          <w:color w:val="000000"/>
          <w:lang w:eastAsia="cs-CZ"/>
        </w:rPr>
        <w:t>s</w:t>
      </w:r>
      <w:r w:rsidR="00EE0B30" w:rsidRPr="0042173D">
        <w:rPr>
          <w:b/>
          <w:color w:val="000000"/>
          <w:lang w:eastAsia="cs-CZ"/>
        </w:rPr>
        <w:t>tátních hmotných rezerv</w:t>
      </w:r>
      <w:r w:rsidR="000B500B">
        <w:rPr>
          <w:b/>
          <w:color w:val="000000"/>
          <w:lang w:eastAsia="cs-CZ"/>
        </w:rPr>
        <w:t xml:space="preserve">   </w:t>
      </w:r>
    </w:p>
    <w:p w:rsidR="00E3227D" w:rsidRPr="00AC110E" w:rsidRDefault="000B500B" w:rsidP="00E3227D">
      <w:pPr>
        <w:rPr>
          <w:rFonts w:cs="Arial"/>
          <w:sz w:val="22"/>
          <w:szCs w:val="22"/>
        </w:rPr>
      </w:pPr>
      <w:r>
        <w:rPr>
          <w:rFonts w:cs="Arial"/>
          <w:sz w:val="22"/>
          <w:szCs w:val="22"/>
        </w:rPr>
        <w:t xml:space="preserve">    </w:t>
      </w:r>
      <w:r w:rsidR="00E3227D">
        <w:rPr>
          <w:rFonts w:cs="Arial"/>
          <w:sz w:val="22"/>
          <w:szCs w:val="22"/>
        </w:rPr>
        <w:t xml:space="preserve">  Ing. </w:t>
      </w:r>
      <w:r>
        <w:rPr>
          <w:rFonts w:cs="Arial"/>
          <w:sz w:val="22"/>
          <w:szCs w:val="22"/>
        </w:rPr>
        <w:t xml:space="preserve">Miroslav Basel    </w:t>
      </w:r>
      <w:r w:rsidR="00E3227D">
        <w:rPr>
          <w:rFonts w:cs="Arial"/>
          <w:sz w:val="22"/>
          <w:szCs w:val="22"/>
        </w:rPr>
        <w:t xml:space="preserve">                         </w:t>
      </w:r>
      <w:r w:rsidR="00E3227D" w:rsidRPr="00AC110E">
        <w:rPr>
          <w:rFonts w:cs="Arial"/>
          <w:sz w:val="22"/>
          <w:szCs w:val="22"/>
        </w:rPr>
        <w:t xml:space="preserve">       </w:t>
      </w:r>
      <w:r w:rsidR="00E3227D">
        <w:rPr>
          <w:rFonts w:cs="Arial"/>
          <w:sz w:val="22"/>
          <w:szCs w:val="22"/>
        </w:rPr>
        <w:t xml:space="preserve"> </w:t>
      </w:r>
      <w:r w:rsidR="00E3227D" w:rsidRPr="00AC110E">
        <w:rPr>
          <w:rFonts w:cs="Arial"/>
          <w:sz w:val="22"/>
          <w:szCs w:val="22"/>
        </w:rPr>
        <w:t xml:space="preserve">     </w:t>
      </w:r>
      <w:r w:rsidR="0036044B">
        <w:rPr>
          <w:rFonts w:cs="Arial"/>
          <w:sz w:val="22"/>
          <w:szCs w:val="22"/>
        </w:rPr>
        <w:t xml:space="preserve">    </w:t>
      </w:r>
      <w:r w:rsidR="00BC59A1">
        <w:rPr>
          <w:rFonts w:cs="Arial"/>
          <w:sz w:val="22"/>
          <w:szCs w:val="22"/>
        </w:rPr>
        <w:t>Jan Šimanský</w:t>
      </w:r>
      <w:bookmarkStart w:id="6" w:name="_Příloha_č._3"/>
      <w:bookmarkEnd w:id="6"/>
      <w:r w:rsidR="00E3227D" w:rsidRPr="00AC110E">
        <w:rPr>
          <w:rFonts w:cs="Arial"/>
          <w:sz w:val="22"/>
          <w:szCs w:val="22"/>
        </w:rPr>
        <w:t xml:space="preserve">  </w:t>
      </w:r>
    </w:p>
    <w:p w:rsidR="00E3227D" w:rsidRDefault="00E3227D" w:rsidP="00E3227D">
      <w:pPr>
        <w:rPr>
          <w:rFonts w:cs="Arial"/>
          <w:sz w:val="22"/>
          <w:szCs w:val="22"/>
        </w:rPr>
      </w:pPr>
      <w:r>
        <w:rPr>
          <w:rFonts w:cs="Arial"/>
          <w:sz w:val="22"/>
          <w:szCs w:val="22"/>
        </w:rPr>
        <w:t xml:space="preserve">    ředitel Odboru zakázek</w:t>
      </w:r>
      <w:r w:rsidR="00BC59A1">
        <w:rPr>
          <w:rFonts w:cs="Arial"/>
          <w:sz w:val="22"/>
          <w:szCs w:val="22"/>
        </w:rPr>
        <w:t xml:space="preserve">                                      </w:t>
      </w:r>
      <w:r w:rsidR="0036044B">
        <w:rPr>
          <w:rFonts w:cs="Arial"/>
          <w:sz w:val="22"/>
          <w:szCs w:val="22"/>
        </w:rPr>
        <w:t xml:space="preserve">    </w:t>
      </w:r>
      <w:r w:rsidR="00BC59A1">
        <w:rPr>
          <w:rFonts w:cs="Arial"/>
          <w:sz w:val="22"/>
          <w:szCs w:val="22"/>
        </w:rPr>
        <w:t>jednatel</w:t>
      </w:r>
    </w:p>
    <w:p w:rsidR="00EE0B30" w:rsidRPr="0042173D"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rsidR="006A72F8" w:rsidRPr="0042173D"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6A72F8"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F02DD9" w:rsidRDefault="00F02DD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6A72F8" w:rsidRPr="0042173D"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07209F" w:rsidRPr="0042173D" w:rsidRDefault="00466DC5" w:rsidP="00466DC5">
      <w:pPr>
        <w:pStyle w:val="Zkladntext3"/>
        <w:shd w:val="clear" w:color="auto" w:fill="auto"/>
        <w:tabs>
          <w:tab w:val="right" w:pos="6205"/>
          <w:tab w:val="right" w:pos="6651"/>
          <w:tab w:val="right" w:pos="7105"/>
        </w:tabs>
        <w:spacing w:after="0" w:line="220" w:lineRule="exact"/>
        <w:ind w:firstLine="0"/>
        <w:jc w:val="both"/>
      </w:pPr>
      <w:r>
        <w:rPr>
          <w:color w:val="000000"/>
          <w:lang w:eastAsia="cs-CZ"/>
        </w:rPr>
        <w:t>P</w:t>
      </w:r>
      <w:r w:rsidR="0007209F" w:rsidRPr="0042173D">
        <w:rPr>
          <w:color w:val="000000"/>
          <w:lang w:eastAsia="cs-CZ"/>
        </w:rPr>
        <w:t>říloha č. 1</w:t>
      </w:r>
    </w:p>
    <w:p w:rsidR="00E3227D" w:rsidRDefault="00E3227D" w:rsidP="00E3227D">
      <w:pPr>
        <w:pStyle w:val="Zkladntext3"/>
        <w:shd w:val="clear" w:color="auto" w:fill="auto"/>
        <w:spacing w:after="0" w:line="252" w:lineRule="exact"/>
        <w:ind w:left="380" w:firstLine="0"/>
        <w:jc w:val="center"/>
        <w:rPr>
          <w:b/>
          <w:color w:val="000000"/>
          <w:lang w:eastAsia="cs-CZ"/>
        </w:rPr>
      </w:pPr>
    </w:p>
    <w:p w:rsidR="00E3227D" w:rsidRDefault="0007209F" w:rsidP="00E3227D">
      <w:pPr>
        <w:pStyle w:val="Zkladntext3"/>
        <w:shd w:val="clear" w:color="auto" w:fill="auto"/>
        <w:spacing w:after="0" w:line="252" w:lineRule="exact"/>
        <w:ind w:left="380" w:firstLine="0"/>
        <w:jc w:val="center"/>
        <w:rPr>
          <w:b/>
          <w:color w:val="000000"/>
          <w:lang w:eastAsia="cs-CZ"/>
        </w:rPr>
      </w:pPr>
      <w:r w:rsidRPr="00E3227D">
        <w:rPr>
          <w:b/>
          <w:color w:val="000000"/>
          <w:lang w:eastAsia="cs-CZ"/>
        </w:rPr>
        <w:t xml:space="preserve">TECHNICKÉ PODMÍNKY </w:t>
      </w:r>
    </w:p>
    <w:p w:rsidR="0007209F" w:rsidRDefault="0007209F" w:rsidP="00E3227D">
      <w:pPr>
        <w:pStyle w:val="Zkladntext3"/>
        <w:shd w:val="clear" w:color="auto" w:fill="auto"/>
        <w:spacing w:after="0" w:line="252" w:lineRule="exact"/>
        <w:ind w:left="380" w:firstLine="0"/>
        <w:jc w:val="center"/>
        <w:rPr>
          <w:b/>
          <w:color w:val="000000"/>
          <w:lang w:eastAsia="cs-CZ"/>
        </w:rPr>
      </w:pPr>
      <w:r w:rsidRPr="00E3227D">
        <w:rPr>
          <w:b/>
          <w:color w:val="000000"/>
          <w:lang w:eastAsia="cs-CZ"/>
        </w:rPr>
        <w:t>„</w:t>
      </w:r>
      <w:r w:rsidR="00E3227D">
        <w:rPr>
          <w:b/>
          <w:color w:val="000000"/>
          <w:lang w:eastAsia="cs-CZ"/>
        </w:rPr>
        <w:t>16-088 Heřmanův Městec – oprava ventilů nádrží H1 a H3</w:t>
      </w:r>
      <w:r w:rsidRPr="00E3227D">
        <w:rPr>
          <w:b/>
          <w:color w:val="000000"/>
          <w:lang w:eastAsia="cs-CZ"/>
        </w:rPr>
        <w:t>“</w:t>
      </w:r>
    </w:p>
    <w:p w:rsidR="00E3227D" w:rsidRDefault="00E3227D" w:rsidP="00E3227D">
      <w:pPr>
        <w:pStyle w:val="Zkladntext3"/>
        <w:shd w:val="clear" w:color="auto" w:fill="auto"/>
        <w:spacing w:after="0" w:line="252" w:lineRule="exact"/>
        <w:ind w:left="380" w:firstLine="0"/>
        <w:jc w:val="center"/>
        <w:rPr>
          <w:b/>
          <w:color w:val="000000"/>
          <w:lang w:eastAsia="cs-CZ"/>
        </w:rPr>
      </w:pPr>
    </w:p>
    <w:p w:rsidR="00E3227D" w:rsidRPr="00E3227D" w:rsidRDefault="00E3227D" w:rsidP="00E3227D">
      <w:pPr>
        <w:pStyle w:val="Zkladntext3"/>
        <w:shd w:val="clear" w:color="auto" w:fill="auto"/>
        <w:spacing w:after="0" w:line="252" w:lineRule="exact"/>
        <w:ind w:left="380" w:firstLine="0"/>
        <w:jc w:val="center"/>
        <w:rPr>
          <w:b/>
        </w:rPr>
      </w:pPr>
    </w:p>
    <w:p w:rsidR="0007209F" w:rsidRPr="0042173D" w:rsidRDefault="0007209F" w:rsidP="00BC290A">
      <w:pPr>
        <w:pStyle w:val="Zkladntext3"/>
        <w:numPr>
          <w:ilvl w:val="0"/>
          <w:numId w:val="8"/>
        </w:numPr>
        <w:shd w:val="clear" w:color="auto" w:fill="auto"/>
        <w:tabs>
          <w:tab w:val="left" w:pos="346"/>
        </w:tabs>
        <w:spacing w:after="0" w:line="220" w:lineRule="exact"/>
        <w:ind w:firstLine="0"/>
        <w:jc w:val="both"/>
      </w:pPr>
      <w:r w:rsidRPr="0042173D">
        <w:rPr>
          <w:color w:val="000000"/>
          <w:lang w:eastAsia="cs-CZ"/>
        </w:rPr>
        <w:t>Předmět:</w:t>
      </w:r>
    </w:p>
    <w:p w:rsidR="00E3227D" w:rsidRPr="00E3227D" w:rsidRDefault="00E3227D" w:rsidP="00F13178">
      <w:pPr>
        <w:pStyle w:val="Zhlav"/>
        <w:jc w:val="both"/>
        <w:rPr>
          <w:rFonts w:cs="Arial"/>
          <w:sz w:val="22"/>
          <w:szCs w:val="22"/>
        </w:rPr>
      </w:pPr>
      <w:r w:rsidRPr="00E3227D">
        <w:rPr>
          <w:rFonts w:cs="Arial"/>
          <w:sz w:val="22"/>
          <w:szCs w:val="22"/>
        </w:rPr>
        <w:t xml:space="preserve">Předmětem </w:t>
      </w:r>
      <w:r w:rsidR="00F13178">
        <w:rPr>
          <w:rFonts w:cs="Arial"/>
          <w:sz w:val="22"/>
          <w:szCs w:val="22"/>
        </w:rPr>
        <w:t>smlouvy</w:t>
      </w:r>
      <w:r w:rsidRPr="00E3227D">
        <w:rPr>
          <w:rFonts w:cs="Arial"/>
          <w:sz w:val="22"/>
          <w:szCs w:val="22"/>
        </w:rPr>
        <w:t xml:space="preserve"> </w:t>
      </w:r>
      <w:r w:rsidR="00F13178" w:rsidRPr="00F13178">
        <w:rPr>
          <w:rStyle w:val="formdata"/>
          <w:rFonts w:cs="Arial"/>
          <w:sz w:val="22"/>
          <w:szCs w:val="22"/>
        </w:rPr>
        <w:t>je zajistit opravu ventilů nádrž</w:t>
      </w:r>
      <w:r w:rsidR="00F13178">
        <w:rPr>
          <w:rStyle w:val="formdata"/>
          <w:rFonts w:cs="Arial"/>
          <w:sz w:val="22"/>
          <w:szCs w:val="22"/>
        </w:rPr>
        <w:t xml:space="preserve">í H1 a H3 ve skladu v Kostelci </w:t>
      </w:r>
      <w:r w:rsidR="00F13178" w:rsidRPr="00F13178">
        <w:rPr>
          <w:rStyle w:val="formdata"/>
          <w:rFonts w:cs="Arial"/>
          <w:sz w:val="22"/>
          <w:szCs w:val="22"/>
        </w:rPr>
        <w:t>u Heřmanova Městce. Oprava bude provedena vyjmutím hlavních patních ventilů u prázdných nádrží H1 a H3, jejich vyčištěním, repasí a zpětnou montáží</w:t>
      </w:r>
      <w:r w:rsidRPr="00E3227D">
        <w:rPr>
          <w:rStyle w:val="formdata"/>
          <w:rFonts w:cs="Arial"/>
          <w:sz w:val="22"/>
          <w:szCs w:val="22"/>
        </w:rPr>
        <w:t xml:space="preserve">. </w:t>
      </w:r>
    </w:p>
    <w:p w:rsidR="00E3227D" w:rsidRDefault="00E3227D" w:rsidP="00E3227D">
      <w:pPr>
        <w:pStyle w:val="Zkladntext32"/>
        <w:widowControl/>
        <w:tabs>
          <w:tab w:val="left" w:pos="426"/>
        </w:tabs>
        <w:jc w:val="both"/>
        <w:rPr>
          <w:rFonts w:cs="Arial"/>
          <w:sz w:val="22"/>
          <w:szCs w:val="22"/>
        </w:rPr>
      </w:pPr>
    </w:p>
    <w:p w:rsidR="00E3227D" w:rsidRPr="00703CD4" w:rsidRDefault="00E3227D" w:rsidP="00E3227D">
      <w:pPr>
        <w:pStyle w:val="Zkladntext32"/>
        <w:widowControl/>
        <w:tabs>
          <w:tab w:val="left" w:pos="426"/>
        </w:tabs>
        <w:jc w:val="both"/>
        <w:rPr>
          <w:rFonts w:cs="Arial"/>
          <w:sz w:val="22"/>
          <w:szCs w:val="22"/>
        </w:rPr>
      </w:pPr>
      <w:r w:rsidRPr="00703CD4">
        <w:rPr>
          <w:rFonts w:cs="Arial"/>
          <w:sz w:val="22"/>
          <w:szCs w:val="22"/>
        </w:rPr>
        <w:t xml:space="preserve">Kód CPV (NIPEZ) předmětu zakázky:  </w:t>
      </w:r>
      <w:r w:rsidRPr="00703CD4">
        <w:rPr>
          <w:rFonts w:cs="Arial"/>
          <w:b/>
          <w:sz w:val="22"/>
          <w:szCs w:val="22"/>
        </w:rPr>
        <w:t>50510000-3</w:t>
      </w:r>
      <w:r w:rsidRPr="00703CD4">
        <w:rPr>
          <w:rFonts w:cs="Arial"/>
          <w:sz w:val="22"/>
          <w:szCs w:val="22"/>
        </w:rPr>
        <w:t xml:space="preserve"> Opravy a údržba čerpadel, ventilů </w:t>
      </w:r>
      <w:r>
        <w:rPr>
          <w:rFonts w:cs="Arial"/>
          <w:sz w:val="22"/>
          <w:szCs w:val="22"/>
        </w:rPr>
        <w:br/>
      </w:r>
      <w:r w:rsidRPr="00703CD4">
        <w:rPr>
          <w:rFonts w:cs="Arial"/>
          <w:sz w:val="22"/>
          <w:szCs w:val="22"/>
        </w:rPr>
        <w:t xml:space="preserve">a kohoutů. </w:t>
      </w:r>
    </w:p>
    <w:p w:rsidR="00E3227D" w:rsidRDefault="00E3227D" w:rsidP="00E3227D">
      <w:pPr>
        <w:pStyle w:val="Zkladntext3"/>
        <w:shd w:val="clear" w:color="auto" w:fill="auto"/>
        <w:spacing w:after="131" w:line="245" w:lineRule="exact"/>
        <w:ind w:right="40" w:firstLine="0"/>
        <w:jc w:val="both"/>
        <w:rPr>
          <w:color w:val="000000"/>
          <w:lang w:eastAsia="cs-CZ"/>
        </w:rPr>
      </w:pPr>
    </w:p>
    <w:p w:rsidR="0007209F" w:rsidRPr="008136E5" w:rsidRDefault="0007209F" w:rsidP="00BC290A">
      <w:pPr>
        <w:pStyle w:val="Zkladntext3"/>
        <w:numPr>
          <w:ilvl w:val="0"/>
          <w:numId w:val="8"/>
        </w:numPr>
        <w:shd w:val="clear" w:color="auto" w:fill="auto"/>
        <w:tabs>
          <w:tab w:val="left" w:pos="346"/>
        </w:tabs>
        <w:spacing w:before="184" w:after="0" w:line="220" w:lineRule="exact"/>
        <w:ind w:firstLine="0"/>
        <w:jc w:val="both"/>
      </w:pPr>
      <w:r w:rsidRPr="0042173D">
        <w:rPr>
          <w:color w:val="000000"/>
          <w:lang w:eastAsia="cs-CZ"/>
        </w:rPr>
        <w:t>Podrobné požadavky objednatele na technické provedení díla:</w:t>
      </w:r>
    </w:p>
    <w:p w:rsidR="008136E5" w:rsidRDefault="008136E5" w:rsidP="008136E5">
      <w:pPr>
        <w:pStyle w:val="Zkladntext3"/>
        <w:shd w:val="clear" w:color="auto" w:fill="auto"/>
        <w:tabs>
          <w:tab w:val="left" w:pos="346"/>
        </w:tabs>
        <w:spacing w:before="184" w:after="0" w:line="220" w:lineRule="exact"/>
        <w:ind w:firstLine="0"/>
        <w:jc w:val="both"/>
        <w:rPr>
          <w:color w:val="000000"/>
          <w:lang w:eastAsia="cs-CZ"/>
        </w:rPr>
      </w:pPr>
      <w:r>
        <w:rPr>
          <w:color w:val="000000"/>
          <w:lang w:eastAsia="cs-CZ"/>
        </w:rPr>
        <w:t xml:space="preserve">Zadavatel požaduje v rámci plnění předmětu zakázky tyto </w:t>
      </w:r>
      <w:r>
        <w:rPr>
          <w:color w:val="000000"/>
          <w:lang w:eastAsia="cs-CZ"/>
        </w:rPr>
        <w:lastRenderedPageBreak/>
        <w:t xml:space="preserve">činnosti: </w:t>
      </w:r>
    </w:p>
    <w:p w:rsidR="008136E5" w:rsidRPr="008136E5" w:rsidRDefault="008136E5" w:rsidP="00BC290A">
      <w:pPr>
        <w:pStyle w:val="Zkladntext3"/>
        <w:numPr>
          <w:ilvl w:val="1"/>
          <w:numId w:val="16"/>
        </w:numPr>
        <w:tabs>
          <w:tab w:val="left" w:pos="346"/>
        </w:tabs>
        <w:spacing w:before="184" w:line="220" w:lineRule="exact"/>
        <w:jc w:val="both"/>
        <w:rPr>
          <w:b/>
        </w:rPr>
      </w:pPr>
      <w:r w:rsidRPr="008136E5">
        <w:rPr>
          <w:b/>
        </w:rPr>
        <w:t>R</w:t>
      </w:r>
      <w:r>
        <w:rPr>
          <w:b/>
        </w:rPr>
        <w:t>epase</w:t>
      </w:r>
    </w:p>
    <w:p w:rsidR="008136E5" w:rsidRDefault="008136E5" w:rsidP="00BC290A">
      <w:pPr>
        <w:pStyle w:val="Zkladntext3"/>
        <w:numPr>
          <w:ilvl w:val="1"/>
          <w:numId w:val="12"/>
        </w:numPr>
        <w:tabs>
          <w:tab w:val="left" w:pos="346"/>
        </w:tabs>
        <w:spacing w:before="184" w:line="220" w:lineRule="exact"/>
        <w:jc w:val="both"/>
        <w:rPr>
          <w:color w:val="000000"/>
          <w:lang w:eastAsia="cs-CZ"/>
        </w:rPr>
      </w:pPr>
      <w:r w:rsidRPr="008136E5">
        <w:rPr>
          <w:color w:val="000000"/>
          <w:lang w:eastAsia="cs-CZ"/>
        </w:rPr>
        <w:t>Repase Šoupátko třmenové, ocelolitina:</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80, PN 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150, PN 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250, PN 16</w:t>
      </w:r>
    </w:p>
    <w:p w:rsidR="008136E5" w:rsidRPr="008136E5" w:rsidRDefault="008136E5" w:rsidP="008136E5">
      <w:pPr>
        <w:pStyle w:val="Zkladntext3"/>
        <w:tabs>
          <w:tab w:val="left" w:pos="346"/>
        </w:tabs>
        <w:spacing w:before="184" w:line="220" w:lineRule="exact"/>
        <w:ind w:firstLine="0"/>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DN 300, PN 16</w:t>
      </w:r>
    </w:p>
    <w:p w:rsidR="008136E5" w:rsidRPr="008136E5" w:rsidRDefault="008136E5" w:rsidP="00BC290A">
      <w:pPr>
        <w:pStyle w:val="Zkladntext3"/>
        <w:numPr>
          <w:ilvl w:val="1"/>
          <w:numId w:val="12"/>
        </w:numPr>
        <w:tabs>
          <w:tab w:val="left" w:pos="346"/>
        </w:tabs>
        <w:spacing w:before="184" w:line="220" w:lineRule="exact"/>
        <w:jc w:val="both"/>
        <w:rPr>
          <w:color w:val="000000"/>
          <w:lang w:eastAsia="cs-CZ"/>
        </w:rPr>
      </w:pPr>
      <w:r w:rsidRPr="008136E5">
        <w:rPr>
          <w:color w:val="000000"/>
          <w:lang w:eastAsia="cs-CZ"/>
        </w:rPr>
        <w:t>Repase Armatury s elektropohonem - použití stávajícího elektropohonu</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Šoupátko třmenové, ocelolitina, elektropohon do zóny Z1 (certifikát ATEX):</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300, PN 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250, PN 16</w:t>
      </w:r>
    </w:p>
    <w:p w:rsidR="008136E5" w:rsidRPr="008136E5" w:rsidRDefault="008136E5" w:rsidP="00BC290A">
      <w:pPr>
        <w:pStyle w:val="Zkladntext3"/>
        <w:numPr>
          <w:ilvl w:val="1"/>
          <w:numId w:val="12"/>
        </w:numPr>
        <w:tabs>
          <w:tab w:val="left" w:pos="346"/>
        </w:tabs>
        <w:spacing w:before="184" w:line="220" w:lineRule="exact"/>
        <w:jc w:val="both"/>
        <w:rPr>
          <w:color w:val="000000"/>
          <w:lang w:eastAsia="cs-CZ"/>
        </w:rPr>
      </w:pPr>
      <w:r w:rsidRPr="008136E5">
        <w:rPr>
          <w:color w:val="000000"/>
          <w:lang w:eastAsia="cs-CZ"/>
        </w:rPr>
        <w:t>Repace Armatury ruční</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Šoupátko třmenové, ocelolitina:</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250, PN 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t>D</w:t>
      </w:r>
      <w:r w:rsidRPr="008136E5">
        <w:rPr>
          <w:color w:val="000000"/>
          <w:lang w:eastAsia="cs-CZ"/>
        </w:rPr>
        <w:t>N 150, PN 16</w:t>
      </w:r>
    </w:p>
    <w:p w:rsidR="008136E5" w:rsidRPr="008136E5" w:rsidRDefault="008136E5" w:rsidP="00BC290A">
      <w:pPr>
        <w:pStyle w:val="Zkladntext3"/>
        <w:numPr>
          <w:ilvl w:val="1"/>
          <w:numId w:val="12"/>
        </w:numPr>
        <w:tabs>
          <w:tab w:val="left" w:pos="346"/>
        </w:tabs>
        <w:spacing w:before="184" w:line="220" w:lineRule="exact"/>
        <w:jc w:val="both"/>
        <w:rPr>
          <w:color w:val="000000"/>
          <w:lang w:eastAsia="cs-CZ"/>
        </w:rPr>
      </w:pPr>
      <w:r w:rsidRPr="008136E5">
        <w:rPr>
          <w:color w:val="000000"/>
          <w:lang w:eastAsia="cs-CZ"/>
        </w:rPr>
        <w:t>Repase Kulový kohout, ocelolitina:</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80, PN 16</w:t>
      </w:r>
    </w:p>
    <w:p w:rsidR="008136E5" w:rsidRDefault="008136E5" w:rsidP="008136E5">
      <w:pPr>
        <w:pStyle w:val="Zkladntext3"/>
        <w:tabs>
          <w:tab w:val="left" w:pos="346"/>
        </w:tabs>
        <w:spacing w:before="184" w:line="220" w:lineRule="exact"/>
        <w:jc w:val="both"/>
        <w:rPr>
          <w:b/>
          <w:color w:val="000000"/>
          <w:lang w:eastAsia="cs-CZ"/>
        </w:rPr>
      </w:pPr>
      <w:r>
        <w:rPr>
          <w:b/>
          <w:color w:val="000000"/>
          <w:lang w:eastAsia="cs-CZ"/>
        </w:rPr>
        <w:tab/>
      </w:r>
      <w:r>
        <w:rPr>
          <w:b/>
          <w:color w:val="000000"/>
          <w:lang w:eastAsia="cs-CZ"/>
        </w:rPr>
        <w:tab/>
      </w:r>
      <w:r>
        <w:rPr>
          <w:b/>
          <w:color w:val="000000"/>
          <w:lang w:eastAsia="cs-CZ"/>
        </w:rPr>
        <w:tab/>
      </w:r>
      <w:r>
        <w:rPr>
          <w:b/>
          <w:color w:val="000000"/>
          <w:lang w:eastAsia="cs-CZ"/>
        </w:rPr>
        <w:tab/>
      </w:r>
    </w:p>
    <w:p w:rsidR="008136E5" w:rsidRPr="008136E5" w:rsidRDefault="008136E5" w:rsidP="00BC290A">
      <w:pPr>
        <w:pStyle w:val="Zkladntext3"/>
        <w:numPr>
          <w:ilvl w:val="1"/>
          <w:numId w:val="16"/>
        </w:numPr>
        <w:tabs>
          <w:tab w:val="left" w:pos="346"/>
        </w:tabs>
        <w:spacing w:before="184" w:line="220" w:lineRule="exact"/>
        <w:jc w:val="both"/>
        <w:rPr>
          <w:b/>
          <w:color w:val="000000"/>
          <w:lang w:eastAsia="cs-CZ"/>
        </w:rPr>
      </w:pPr>
      <w:r w:rsidRPr="008136E5">
        <w:rPr>
          <w:b/>
          <w:color w:val="000000"/>
          <w:lang w:eastAsia="cs-CZ"/>
        </w:rPr>
        <w:t xml:space="preserve">Demontáž </w:t>
      </w:r>
      <w:r>
        <w:rPr>
          <w:b/>
          <w:color w:val="000000"/>
          <w:lang w:eastAsia="cs-CZ"/>
        </w:rPr>
        <w:t xml:space="preserve">a zpětná montáž </w:t>
      </w:r>
      <w:r w:rsidRPr="008136E5">
        <w:rPr>
          <w:b/>
          <w:color w:val="000000"/>
          <w:lang w:eastAsia="cs-CZ"/>
        </w:rPr>
        <w:t>armatur</w:t>
      </w:r>
    </w:p>
    <w:p w:rsidR="008136E5" w:rsidRDefault="008136E5" w:rsidP="00BC290A">
      <w:pPr>
        <w:pStyle w:val="Zkladntext3"/>
        <w:numPr>
          <w:ilvl w:val="0"/>
          <w:numId w:val="17"/>
        </w:numPr>
        <w:tabs>
          <w:tab w:val="left" w:pos="346"/>
        </w:tabs>
        <w:spacing w:before="184" w:line="220" w:lineRule="exact"/>
        <w:jc w:val="both"/>
        <w:rPr>
          <w:color w:val="000000"/>
          <w:lang w:eastAsia="cs-CZ"/>
        </w:rPr>
      </w:pPr>
      <w:r w:rsidRPr="008136E5">
        <w:rPr>
          <w:color w:val="000000"/>
          <w:lang w:eastAsia="cs-CZ"/>
        </w:rPr>
        <w:t>Repase Šoupátko třmenové, ocelolitina:</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80, PN 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150, PN 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250, PN 16</w:t>
      </w:r>
    </w:p>
    <w:p w:rsidR="008136E5" w:rsidRPr="008136E5" w:rsidRDefault="008136E5" w:rsidP="008136E5">
      <w:pPr>
        <w:pStyle w:val="Zkladntext3"/>
        <w:tabs>
          <w:tab w:val="left" w:pos="346"/>
        </w:tabs>
        <w:spacing w:before="184" w:line="220" w:lineRule="exact"/>
        <w:ind w:firstLine="0"/>
        <w:jc w:val="both"/>
        <w:rPr>
          <w:color w:val="000000"/>
          <w:lang w:eastAsia="cs-CZ"/>
        </w:rPr>
      </w:pPr>
      <w:r>
        <w:rPr>
          <w:color w:val="000000"/>
          <w:lang w:eastAsia="cs-CZ"/>
        </w:rPr>
        <w:lastRenderedPageBreak/>
        <w:tab/>
      </w:r>
      <w:r>
        <w:rPr>
          <w:color w:val="000000"/>
          <w:lang w:eastAsia="cs-CZ"/>
        </w:rPr>
        <w:tab/>
      </w:r>
      <w:r>
        <w:rPr>
          <w:color w:val="000000"/>
          <w:lang w:eastAsia="cs-CZ"/>
        </w:rPr>
        <w:tab/>
      </w:r>
      <w:r w:rsidRPr="008136E5">
        <w:rPr>
          <w:color w:val="000000"/>
          <w:lang w:eastAsia="cs-CZ"/>
        </w:rPr>
        <w:t>DN 300, PN 16</w:t>
      </w:r>
    </w:p>
    <w:p w:rsidR="008136E5" w:rsidRPr="008136E5" w:rsidRDefault="008136E5" w:rsidP="00BC290A">
      <w:pPr>
        <w:pStyle w:val="Zkladntext3"/>
        <w:numPr>
          <w:ilvl w:val="0"/>
          <w:numId w:val="17"/>
        </w:numPr>
        <w:tabs>
          <w:tab w:val="left" w:pos="346"/>
        </w:tabs>
        <w:spacing w:before="184" w:line="220" w:lineRule="exact"/>
        <w:jc w:val="both"/>
        <w:rPr>
          <w:color w:val="000000"/>
          <w:lang w:eastAsia="cs-CZ"/>
        </w:rPr>
      </w:pPr>
      <w:r w:rsidRPr="008136E5">
        <w:rPr>
          <w:color w:val="000000"/>
          <w:lang w:eastAsia="cs-CZ"/>
        </w:rPr>
        <w:t>Repase Armatury s elektropohonem - použití stávajícího elektropohonu</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Šoupátko třmenové, ocelolitina, elektropohon do zóny Z1 (certifikát ATEX):</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300, PN 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250, PN 16</w:t>
      </w:r>
    </w:p>
    <w:p w:rsidR="008136E5" w:rsidRPr="008136E5" w:rsidRDefault="008136E5" w:rsidP="00BC290A">
      <w:pPr>
        <w:pStyle w:val="Zkladntext3"/>
        <w:numPr>
          <w:ilvl w:val="0"/>
          <w:numId w:val="17"/>
        </w:numPr>
        <w:tabs>
          <w:tab w:val="left" w:pos="346"/>
        </w:tabs>
        <w:spacing w:before="184" w:line="220" w:lineRule="exact"/>
        <w:jc w:val="both"/>
        <w:rPr>
          <w:color w:val="000000"/>
          <w:lang w:eastAsia="cs-CZ"/>
        </w:rPr>
      </w:pPr>
      <w:r w:rsidRPr="008136E5">
        <w:rPr>
          <w:color w:val="000000"/>
          <w:lang w:eastAsia="cs-CZ"/>
        </w:rPr>
        <w:t>Repace Armatury ruční</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Šoupátko třmenové, ocelolitina:</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250, PN 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t>D</w:t>
      </w:r>
      <w:r w:rsidRPr="008136E5">
        <w:rPr>
          <w:color w:val="000000"/>
          <w:lang w:eastAsia="cs-CZ"/>
        </w:rPr>
        <w:t>N 150, PN 16</w:t>
      </w:r>
    </w:p>
    <w:p w:rsidR="008136E5" w:rsidRPr="008136E5" w:rsidRDefault="008136E5" w:rsidP="00BC290A">
      <w:pPr>
        <w:pStyle w:val="Zkladntext3"/>
        <w:numPr>
          <w:ilvl w:val="0"/>
          <w:numId w:val="17"/>
        </w:numPr>
        <w:tabs>
          <w:tab w:val="left" w:pos="346"/>
        </w:tabs>
        <w:spacing w:before="184" w:line="220" w:lineRule="exact"/>
        <w:jc w:val="both"/>
        <w:rPr>
          <w:color w:val="000000"/>
          <w:lang w:eastAsia="cs-CZ"/>
        </w:rPr>
      </w:pPr>
      <w:r w:rsidRPr="008136E5">
        <w:rPr>
          <w:color w:val="000000"/>
          <w:lang w:eastAsia="cs-CZ"/>
        </w:rPr>
        <w:t>Repase Kulový kohout, ocelolitina:</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sidRPr="008136E5">
        <w:rPr>
          <w:color w:val="000000"/>
          <w:lang w:eastAsia="cs-CZ"/>
        </w:rPr>
        <w:t>DN 80, PN 16</w:t>
      </w:r>
    </w:p>
    <w:p w:rsidR="008136E5" w:rsidRPr="008136E5" w:rsidRDefault="008136E5" w:rsidP="008136E5">
      <w:pPr>
        <w:pStyle w:val="Zkladntext3"/>
        <w:tabs>
          <w:tab w:val="left" w:pos="346"/>
        </w:tabs>
        <w:spacing w:before="184" w:line="220" w:lineRule="exact"/>
        <w:jc w:val="both"/>
        <w:rPr>
          <w:b/>
          <w:color w:val="000000"/>
          <w:lang w:eastAsia="cs-CZ"/>
        </w:rPr>
      </w:pPr>
    </w:p>
    <w:p w:rsidR="008136E5" w:rsidRPr="008136E5" w:rsidRDefault="008136E5" w:rsidP="00BC290A">
      <w:pPr>
        <w:pStyle w:val="Zkladntext3"/>
        <w:numPr>
          <w:ilvl w:val="1"/>
          <w:numId w:val="16"/>
        </w:numPr>
        <w:tabs>
          <w:tab w:val="left" w:pos="346"/>
        </w:tabs>
        <w:spacing w:before="184" w:line="220" w:lineRule="exact"/>
        <w:jc w:val="both"/>
        <w:rPr>
          <w:b/>
          <w:color w:val="000000"/>
          <w:lang w:eastAsia="cs-CZ"/>
        </w:rPr>
      </w:pPr>
      <w:r w:rsidRPr="008136E5">
        <w:rPr>
          <w:b/>
          <w:color w:val="000000"/>
          <w:lang w:eastAsia="cs-CZ"/>
        </w:rPr>
        <w:t>P</w:t>
      </w:r>
      <w:r w:rsidR="000948BB">
        <w:rPr>
          <w:b/>
          <w:color w:val="000000"/>
          <w:lang w:eastAsia="cs-CZ"/>
        </w:rPr>
        <w:t>řír</w:t>
      </w:r>
      <w:r w:rsidRPr="008136E5">
        <w:rPr>
          <w:b/>
          <w:color w:val="000000"/>
          <w:lang w:eastAsia="cs-CZ"/>
        </w:rPr>
        <w:t xml:space="preserve">. </w:t>
      </w:r>
      <w:r w:rsidR="000948BB">
        <w:rPr>
          <w:b/>
          <w:color w:val="000000"/>
          <w:lang w:eastAsia="cs-CZ"/>
        </w:rPr>
        <w:t xml:space="preserve"> spoje přemostěné</w:t>
      </w:r>
    </w:p>
    <w:p w:rsidR="008136E5" w:rsidRPr="008136E5" w:rsidRDefault="008136E5" w:rsidP="008136E5">
      <w:pPr>
        <w:pStyle w:val="Zkladntext3"/>
        <w:tabs>
          <w:tab w:val="left" w:pos="346"/>
        </w:tabs>
        <w:spacing w:before="184" w:line="220" w:lineRule="exact"/>
        <w:ind w:left="-240" w:firstLine="0"/>
        <w:jc w:val="both"/>
        <w:rPr>
          <w:color w:val="000000"/>
          <w:lang w:eastAsia="cs-CZ"/>
        </w:rPr>
      </w:pPr>
      <w:r>
        <w:rPr>
          <w:color w:val="000000"/>
          <w:lang w:eastAsia="cs-CZ"/>
        </w:rPr>
        <w:tab/>
      </w:r>
      <w:r>
        <w:rPr>
          <w:color w:val="000000"/>
          <w:lang w:eastAsia="cs-CZ"/>
        </w:rPr>
        <w:tab/>
      </w:r>
      <w:r w:rsidRPr="008136E5">
        <w:rPr>
          <w:color w:val="000000"/>
          <w:lang w:eastAsia="cs-CZ"/>
        </w:rPr>
        <w:t xml:space="preserve">Materiálové provedení spojovacího materiálu pro přírubové spoje: </w:t>
      </w:r>
    </w:p>
    <w:p w:rsidR="008136E5" w:rsidRPr="008136E5" w:rsidRDefault="008136E5" w:rsidP="008136E5">
      <w:pPr>
        <w:pStyle w:val="Zkladntext3"/>
        <w:tabs>
          <w:tab w:val="left" w:pos="346"/>
        </w:tabs>
        <w:spacing w:before="184" w:line="220" w:lineRule="exact"/>
        <w:ind w:left="-240" w:firstLine="0"/>
        <w:jc w:val="both"/>
        <w:rPr>
          <w:color w:val="000000"/>
          <w:lang w:eastAsia="cs-CZ"/>
        </w:rPr>
      </w:pPr>
      <w:r>
        <w:rPr>
          <w:color w:val="000000"/>
          <w:lang w:eastAsia="cs-CZ"/>
        </w:rPr>
        <w:tab/>
      </w:r>
      <w:r>
        <w:rPr>
          <w:color w:val="000000"/>
          <w:lang w:eastAsia="cs-CZ"/>
        </w:rPr>
        <w:tab/>
      </w:r>
      <w:r w:rsidR="000948BB">
        <w:rPr>
          <w:color w:val="000000"/>
          <w:lang w:eastAsia="cs-CZ"/>
        </w:rPr>
        <w:t>Šrouby</w:t>
      </w:r>
      <w:r w:rsidRPr="008136E5">
        <w:rPr>
          <w:color w:val="000000"/>
          <w:lang w:eastAsia="cs-CZ"/>
        </w:rPr>
        <w:t>: M..x..-8.8-A3L</w:t>
      </w:r>
    </w:p>
    <w:p w:rsidR="008136E5" w:rsidRPr="008136E5" w:rsidRDefault="008136E5" w:rsidP="008136E5">
      <w:pPr>
        <w:pStyle w:val="Zkladntext3"/>
        <w:tabs>
          <w:tab w:val="left" w:pos="346"/>
        </w:tabs>
        <w:spacing w:before="184" w:line="220" w:lineRule="exact"/>
        <w:ind w:left="-240" w:firstLine="0"/>
        <w:jc w:val="both"/>
        <w:rPr>
          <w:color w:val="000000"/>
          <w:lang w:eastAsia="cs-CZ"/>
        </w:rPr>
      </w:pPr>
      <w:r>
        <w:rPr>
          <w:color w:val="000000"/>
          <w:lang w:eastAsia="cs-CZ"/>
        </w:rPr>
        <w:tab/>
      </w:r>
      <w:r>
        <w:rPr>
          <w:color w:val="000000"/>
          <w:lang w:eastAsia="cs-CZ"/>
        </w:rPr>
        <w:tab/>
      </w:r>
      <w:r w:rsidRPr="008136E5">
        <w:rPr>
          <w:color w:val="000000"/>
          <w:lang w:eastAsia="cs-CZ"/>
        </w:rPr>
        <w:t>Matice: M..-8-A3L</w:t>
      </w:r>
    </w:p>
    <w:p w:rsidR="008136E5" w:rsidRPr="008136E5" w:rsidRDefault="008136E5" w:rsidP="008136E5">
      <w:pPr>
        <w:pStyle w:val="Zkladntext3"/>
        <w:tabs>
          <w:tab w:val="left" w:pos="346"/>
        </w:tabs>
        <w:spacing w:before="184" w:line="220" w:lineRule="exact"/>
        <w:ind w:left="-240" w:firstLine="0"/>
        <w:jc w:val="both"/>
        <w:rPr>
          <w:color w:val="000000"/>
          <w:lang w:eastAsia="cs-CZ"/>
        </w:rPr>
      </w:pPr>
      <w:r>
        <w:rPr>
          <w:color w:val="000000"/>
          <w:lang w:eastAsia="cs-CZ"/>
        </w:rPr>
        <w:tab/>
      </w:r>
      <w:r>
        <w:rPr>
          <w:color w:val="000000"/>
          <w:lang w:eastAsia="cs-CZ"/>
        </w:rPr>
        <w:tab/>
      </w:r>
      <w:r w:rsidRPr="008136E5">
        <w:rPr>
          <w:color w:val="000000"/>
          <w:lang w:eastAsia="cs-CZ"/>
        </w:rPr>
        <w:t>Vějířovitá podložka</w:t>
      </w:r>
    </w:p>
    <w:p w:rsidR="008136E5" w:rsidRPr="008136E5" w:rsidRDefault="008136E5" w:rsidP="008136E5">
      <w:pPr>
        <w:pStyle w:val="Zkladntext3"/>
        <w:tabs>
          <w:tab w:val="left" w:pos="346"/>
        </w:tabs>
        <w:spacing w:before="184" w:line="220" w:lineRule="exact"/>
        <w:ind w:left="-240" w:firstLine="0"/>
        <w:jc w:val="both"/>
        <w:rPr>
          <w:color w:val="000000"/>
          <w:lang w:eastAsia="cs-CZ"/>
        </w:rPr>
      </w:pPr>
      <w:r>
        <w:rPr>
          <w:color w:val="000000"/>
          <w:lang w:eastAsia="cs-CZ"/>
        </w:rPr>
        <w:tab/>
      </w:r>
      <w:r>
        <w:rPr>
          <w:color w:val="000000"/>
          <w:lang w:eastAsia="cs-CZ"/>
        </w:rPr>
        <w:tab/>
      </w:r>
      <w:r w:rsidRPr="008136E5">
        <w:rPr>
          <w:color w:val="000000"/>
          <w:lang w:eastAsia="cs-CZ"/>
        </w:rPr>
        <w:t>Těsnění ploché</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Př. spoj DN 80 / PN16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Př. spoj DN 150 / PN16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Př. spoj DN 250 / PN16</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Př. spoj DN 300 / PN16</w:t>
      </w:r>
    </w:p>
    <w:p w:rsidR="008136E5" w:rsidRPr="008136E5" w:rsidRDefault="008136E5" w:rsidP="008136E5">
      <w:pPr>
        <w:pStyle w:val="Zkladntext3"/>
        <w:tabs>
          <w:tab w:val="left" w:pos="346"/>
        </w:tabs>
        <w:spacing w:before="184" w:line="220" w:lineRule="exact"/>
        <w:jc w:val="both"/>
        <w:rPr>
          <w:color w:val="000000"/>
          <w:lang w:eastAsia="cs-CZ"/>
        </w:rPr>
      </w:pPr>
    </w:p>
    <w:p w:rsidR="008136E5" w:rsidRPr="008136E5" w:rsidRDefault="008136E5" w:rsidP="00BC290A">
      <w:pPr>
        <w:pStyle w:val="Zkladntext3"/>
        <w:numPr>
          <w:ilvl w:val="1"/>
          <w:numId w:val="16"/>
        </w:numPr>
        <w:tabs>
          <w:tab w:val="left" w:pos="346"/>
        </w:tabs>
        <w:spacing w:before="184" w:line="220" w:lineRule="exact"/>
        <w:jc w:val="both"/>
        <w:rPr>
          <w:b/>
          <w:color w:val="000000"/>
          <w:lang w:eastAsia="cs-CZ"/>
        </w:rPr>
      </w:pPr>
      <w:r w:rsidRPr="008136E5">
        <w:rPr>
          <w:b/>
          <w:color w:val="000000"/>
          <w:lang w:eastAsia="cs-CZ"/>
        </w:rPr>
        <w:t>Tlaková zkouška vč. přípravků</w:t>
      </w:r>
    </w:p>
    <w:p w:rsidR="008136E5" w:rsidRPr="008136E5" w:rsidRDefault="008136E5" w:rsidP="008136E5">
      <w:pPr>
        <w:pStyle w:val="Zkladntext3"/>
        <w:tabs>
          <w:tab w:val="left" w:pos="346"/>
        </w:tabs>
        <w:spacing w:before="184" w:line="220" w:lineRule="exact"/>
        <w:jc w:val="both"/>
        <w:rPr>
          <w:color w:val="000000"/>
          <w:lang w:eastAsia="cs-CZ"/>
        </w:rPr>
      </w:pPr>
    </w:p>
    <w:p w:rsidR="008136E5" w:rsidRPr="008136E5" w:rsidRDefault="008136E5" w:rsidP="00BC290A">
      <w:pPr>
        <w:pStyle w:val="Zkladntext3"/>
        <w:numPr>
          <w:ilvl w:val="1"/>
          <w:numId w:val="16"/>
        </w:numPr>
        <w:tabs>
          <w:tab w:val="left" w:pos="346"/>
        </w:tabs>
        <w:spacing w:before="184" w:line="220" w:lineRule="exact"/>
        <w:jc w:val="both"/>
        <w:rPr>
          <w:b/>
          <w:color w:val="000000"/>
          <w:lang w:eastAsia="cs-CZ"/>
        </w:rPr>
      </w:pPr>
      <w:r w:rsidRPr="008136E5">
        <w:rPr>
          <w:b/>
          <w:color w:val="000000"/>
          <w:lang w:eastAsia="cs-CZ"/>
        </w:rPr>
        <w:t>Doprava</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Vnitrostaveništní přesun</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Jeřábové práce</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Lešení</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Asistence hasičů</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Elektrická energie</w:t>
      </w:r>
    </w:p>
    <w:p w:rsidR="008136E5" w:rsidRPr="008136E5" w:rsidRDefault="008136E5" w:rsidP="008136E5">
      <w:pPr>
        <w:pStyle w:val="Zkladntext3"/>
        <w:tabs>
          <w:tab w:val="left" w:pos="346"/>
        </w:tabs>
        <w:spacing w:before="184" w:line="220" w:lineRule="exact"/>
        <w:jc w:val="both"/>
        <w:rPr>
          <w:color w:val="000000"/>
          <w:lang w:eastAsia="cs-CZ"/>
        </w:rPr>
      </w:pPr>
      <w:r>
        <w:rPr>
          <w:color w:val="000000"/>
          <w:lang w:eastAsia="cs-CZ"/>
        </w:rPr>
        <w:tab/>
      </w:r>
      <w:r>
        <w:rPr>
          <w:color w:val="000000"/>
          <w:lang w:eastAsia="cs-CZ"/>
        </w:rPr>
        <w:tab/>
      </w:r>
      <w:r>
        <w:rPr>
          <w:color w:val="000000"/>
          <w:lang w:eastAsia="cs-CZ"/>
        </w:rPr>
        <w:tab/>
      </w:r>
      <w:r w:rsidRPr="008136E5">
        <w:rPr>
          <w:color w:val="000000"/>
          <w:lang w:eastAsia="cs-CZ"/>
        </w:rPr>
        <w:t>Zařízení staveniště</w:t>
      </w:r>
    </w:p>
    <w:p w:rsidR="008136E5" w:rsidRPr="008136E5" w:rsidRDefault="008136E5" w:rsidP="008136E5">
      <w:pPr>
        <w:pStyle w:val="Zkladntext3"/>
        <w:tabs>
          <w:tab w:val="left" w:pos="346"/>
        </w:tabs>
        <w:spacing w:before="184" w:line="220" w:lineRule="exact"/>
        <w:jc w:val="both"/>
        <w:rPr>
          <w:color w:val="000000"/>
          <w:lang w:eastAsia="cs-CZ"/>
        </w:rPr>
      </w:pPr>
    </w:p>
    <w:p w:rsidR="008136E5" w:rsidRPr="008136E5" w:rsidRDefault="008136E5" w:rsidP="008136E5">
      <w:pPr>
        <w:pStyle w:val="Zkladntext3"/>
        <w:tabs>
          <w:tab w:val="left" w:pos="346"/>
        </w:tabs>
        <w:spacing w:before="184" w:line="220" w:lineRule="exact"/>
        <w:jc w:val="both"/>
        <w:rPr>
          <w:color w:val="000000"/>
          <w:lang w:eastAsia="cs-CZ"/>
        </w:rPr>
      </w:pPr>
    </w:p>
    <w:p w:rsidR="0007209F" w:rsidRPr="0042173D" w:rsidRDefault="0007209F" w:rsidP="00925021">
      <w:pPr>
        <w:pStyle w:val="Zkladntext3"/>
        <w:shd w:val="clear" w:color="auto" w:fill="auto"/>
        <w:tabs>
          <w:tab w:val="left" w:pos="346"/>
        </w:tabs>
        <w:spacing w:before="184" w:after="0" w:line="220" w:lineRule="exact"/>
        <w:ind w:firstLine="0"/>
        <w:jc w:val="both"/>
        <w:rPr>
          <w:color w:val="000000"/>
          <w:lang w:eastAsia="cs-CZ"/>
        </w:rPr>
      </w:pPr>
    </w:p>
    <w:p w:rsidR="0007209F" w:rsidRPr="008136E5" w:rsidRDefault="0007209F" w:rsidP="00925021">
      <w:pPr>
        <w:pStyle w:val="Zkladntext3"/>
        <w:shd w:val="clear" w:color="auto" w:fill="auto"/>
        <w:tabs>
          <w:tab w:val="left" w:pos="346"/>
        </w:tabs>
        <w:spacing w:before="184" w:after="0" w:line="220" w:lineRule="exact"/>
        <w:ind w:firstLine="0"/>
        <w:jc w:val="both"/>
        <w:rPr>
          <w:b/>
        </w:rPr>
      </w:pPr>
    </w:p>
    <w:p w:rsidR="008136E5" w:rsidRPr="003B089C" w:rsidRDefault="0007209F" w:rsidP="003B089C">
      <w:pPr>
        <w:pStyle w:val="Zkladntext3"/>
        <w:numPr>
          <w:ilvl w:val="0"/>
          <w:numId w:val="8"/>
        </w:numPr>
        <w:shd w:val="clear" w:color="auto" w:fill="auto"/>
        <w:spacing w:after="110" w:line="220" w:lineRule="exact"/>
        <w:ind w:left="620"/>
        <w:jc w:val="both"/>
        <w:rPr>
          <w:b/>
        </w:rPr>
      </w:pPr>
      <w:r w:rsidRPr="008136E5">
        <w:rPr>
          <w:b/>
          <w:color w:val="000000"/>
          <w:lang w:eastAsia="cs-CZ"/>
        </w:rPr>
        <w:t>Další po</w:t>
      </w:r>
      <w:r w:rsidR="008136E5" w:rsidRPr="008136E5">
        <w:rPr>
          <w:b/>
          <w:color w:val="000000"/>
          <w:lang w:eastAsia="cs-CZ"/>
        </w:rPr>
        <w:t>žadavky</w:t>
      </w:r>
    </w:p>
    <w:p w:rsidR="008136E5" w:rsidRPr="008136E5" w:rsidRDefault="00F263FB" w:rsidP="00F263FB">
      <w:pPr>
        <w:pStyle w:val="Zkladntext3"/>
        <w:shd w:val="clear" w:color="auto" w:fill="auto"/>
        <w:spacing w:after="16" w:line="220" w:lineRule="exact"/>
        <w:ind w:firstLine="0"/>
        <w:jc w:val="both"/>
      </w:pPr>
      <w:r>
        <w:rPr>
          <w:color w:val="000000"/>
          <w:lang w:eastAsia="cs-CZ"/>
        </w:rPr>
        <w:t xml:space="preserve">          S</w:t>
      </w:r>
      <w:r w:rsidR="0007209F" w:rsidRPr="0042173D">
        <w:rPr>
          <w:color w:val="000000"/>
          <w:lang w:eastAsia="cs-CZ"/>
        </w:rPr>
        <w:t>ouč</w:t>
      </w:r>
      <w:r w:rsidR="008136E5">
        <w:rPr>
          <w:color w:val="000000"/>
          <w:lang w:eastAsia="cs-CZ"/>
        </w:rPr>
        <w:t>ástí předávacího protokolu bude:</w:t>
      </w:r>
    </w:p>
    <w:p w:rsidR="008136E5" w:rsidRDefault="008136E5" w:rsidP="00BC290A">
      <w:pPr>
        <w:pStyle w:val="Zkladntext3"/>
        <w:numPr>
          <w:ilvl w:val="2"/>
          <w:numId w:val="12"/>
        </w:numPr>
        <w:shd w:val="clear" w:color="auto" w:fill="auto"/>
        <w:spacing w:after="16" w:line="220" w:lineRule="exact"/>
        <w:ind w:left="1418" w:hanging="284"/>
        <w:jc w:val="both"/>
      </w:pPr>
      <w:r>
        <w:t>doklad o zkoušce těsnosti armatur,</w:t>
      </w:r>
    </w:p>
    <w:p w:rsidR="008136E5" w:rsidRDefault="008136E5" w:rsidP="00BC290A">
      <w:pPr>
        <w:pStyle w:val="Zkladntext3"/>
        <w:numPr>
          <w:ilvl w:val="2"/>
          <w:numId w:val="12"/>
        </w:numPr>
        <w:shd w:val="clear" w:color="auto" w:fill="auto"/>
        <w:spacing w:after="16" w:line="220" w:lineRule="exact"/>
        <w:ind w:left="1418" w:hanging="284"/>
        <w:jc w:val="both"/>
      </w:pPr>
      <w:r>
        <w:t>ověření funkce ovládání uzavíracích a pojišťovacích armatur,</w:t>
      </w:r>
    </w:p>
    <w:p w:rsidR="008136E5" w:rsidRDefault="008136E5" w:rsidP="00BC290A">
      <w:pPr>
        <w:pStyle w:val="Zkladntext3"/>
        <w:numPr>
          <w:ilvl w:val="2"/>
          <w:numId w:val="12"/>
        </w:numPr>
        <w:shd w:val="clear" w:color="auto" w:fill="auto"/>
        <w:spacing w:after="16" w:line="220" w:lineRule="exact"/>
        <w:ind w:left="1418" w:hanging="284"/>
        <w:jc w:val="both"/>
      </w:pPr>
      <w:r>
        <w:t>kontrola obnovení systému</w:t>
      </w:r>
      <w:r w:rsidR="00F263FB">
        <w:t xml:space="preserve"> ASŘ (automatického systému řízení);</w:t>
      </w:r>
    </w:p>
    <w:p w:rsidR="00710264" w:rsidRDefault="00710264" w:rsidP="00710264">
      <w:pPr>
        <w:pStyle w:val="Zkladntext3"/>
        <w:shd w:val="clear" w:color="auto" w:fill="auto"/>
        <w:spacing w:after="16" w:line="220" w:lineRule="exact"/>
        <w:ind w:firstLine="0"/>
        <w:jc w:val="both"/>
      </w:pPr>
    </w:p>
    <w:p w:rsidR="00710264" w:rsidRDefault="00710264" w:rsidP="00BC290A">
      <w:pPr>
        <w:pStyle w:val="Zkladntext3"/>
        <w:numPr>
          <w:ilvl w:val="0"/>
          <w:numId w:val="8"/>
        </w:numPr>
        <w:shd w:val="clear" w:color="auto" w:fill="auto"/>
        <w:spacing w:after="110" w:line="220" w:lineRule="exact"/>
        <w:ind w:left="620"/>
        <w:jc w:val="both"/>
        <w:rPr>
          <w:b/>
        </w:rPr>
      </w:pPr>
      <w:r w:rsidRPr="00710264">
        <w:rPr>
          <w:b/>
        </w:rPr>
        <w:t>Technická dokumentace nádrží</w:t>
      </w:r>
    </w:p>
    <w:p w:rsidR="00710264" w:rsidRDefault="00ED5626" w:rsidP="00710264">
      <w:pPr>
        <w:pStyle w:val="Zkladntext3"/>
        <w:shd w:val="clear" w:color="auto" w:fill="auto"/>
        <w:spacing w:after="110" w:line="220" w:lineRule="exact"/>
        <w:ind w:left="20" w:firstLine="0"/>
        <w:jc w:val="both"/>
      </w:pPr>
      <w:r>
        <w:tab/>
      </w:r>
      <w:r w:rsidR="00710264" w:rsidRPr="00710264">
        <w:t xml:space="preserve">Technická dokumentace je samostatnou přílohou ve formátu zip a obsahuje tyto </w:t>
      </w:r>
      <w:r>
        <w:tab/>
      </w:r>
      <w:r w:rsidR="00710264" w:rsidRPr="00710264">
        <w:t xml:space="preserve">přílohy: </w:t>
      </w:r>
    </w:p>
    <w:p w:rsidR="00710264" w:rsidRDefault="003314BA" w:rsidP="00BC290A">
      <w:pPr>
        <w:pStyle w:val="Zkladntext3"/>
        <w:numPr>
          <w:ilvl w:val="2"/>
          <w:numId w:val="18"/>
        </w:numPr>
        <w:shd w:val="clear" w:color="auto" w:fill="auto"/>
        <w:spacing w:after="110" w:line="220" w:lineRule="exact"/>
        <w:jc w:val="both"/>
      </w:pPr>
      <w:r>
        <w:t>Technická zpráva</w:t>
      </w:r>
    </w:p>
    <w:p w:rsidR="00710264" w:rsidRDefault="003314BA" w:rsidP="00BC290A">
      <w:pPr>
        <w:pStyle w:val="Zkladntext3"/>
        <w:numPr>
          <w:ilvl w:val="2"/>
          <w:numId w:val="18"/>
        </w:numPr>
        <w:shd w:val="clear" w:color="auto" w:fill="auto"/>
        <w:spacing w:after="110" w:line="220" w:lineRule="exact"/>
        <w:jc w:val="both"/>
      </w:pPr>
      <w:r>
        <w:t>Situace nádrží</w:t>
      </w:r>
    </w:p>
    <w:p w:rsidR="003314BA" w:rsidRDefault="003314BA" w:rsidP="00BC290A">
      <w:pPr>
        <w:pStyle w:val="Zkladntext3"/>
        <w:numPr>
          <w:ilvl w:val="2"/>
          <w:numId w:val="18"/>
        </w:numPr>
        <w:shd w:val="clear" w:color="auto" w:fill="auto"/>
        <w:spacing w:after="110" w:line="220" w:lineRule="exact"/>
        <w:jc w:val="both"/>
      </w:pPr>
      <w:r w:rsidRPr="003314BA">
        <w:t>Výkres nádrže</w:t>
      </w:r>
      <w:r>
        <w:t xml:space="preserve"> </w:t>
      </w:r>
      <w:r w:rsidRPr="003314BA">
        <w:t>H</w:t>
      </w:r>
      <w:r>
        <w:t xml:space="preserve"> </w:t>
      </w:r>
      <w:r w:rsidRPr="003314BA">
        <w:t>230</w:t>
      </w:r>
    </w:p>
    <w:p w:rsidR="003314BA" w:rsidRDefault="003314BA" w:rsidP="00BC290A">
      <w:pPr>
        <w:pStyle w:val="Zkladntext3"/>
        <w:numPr>
          <w:ilvl w:val="2"/>
          <w:numId w:val="18"/>
        </w:numPr>
        <w:shd w:val="clear" w:color="auto" w:fill="auto"/>
        <w:spacing w:after="110" w:line="220" w:lineRule="exact"/>
        <w:jc w:val="both"/>
      </w:pPr>
      <w:r w:rsidRPr="003314BA">
        <w:lastRenderedPageBreak/>
        <w:t>Snímek 1</w:t>
      </w:r>
      <w:r>
        <w:t xml:space="preserve"> </w:t>
      </w:r>
      <w:r w:rsidRPr="003314BA">
        <w:t>- P1070100_Před repasí</w:t>
      </w:r>
    </w:p>
    <w:p w:rsidR="003314BA" w:rsidRDefault="003314BA" w:rsidP="00BC290A">
      <w:pPr>
        <w:pStyle w:val="Zkladntext3"/>
        <w:numPr>
          <w:ilvl w:val="2"/>
          <w:numId w:val="18"/>
        </w:numPr>
        <w:shd w:val="clear" w:color="auto" w:fill="auto"/>
        <w:spacing w:after="110" w:line="220" w:lineRule="exact"/>
        <w:jc w:val="both"/>
      </w:pPr>
      <w:r w:rsidRPr="003314BA">
        <w:t>Snímek 2</w:t>
      </w:r>
      <w:r>
        <w:t xml:space="preserve"> </w:t>
      </w:r>
      <w:r w:rsidRPr="003314BA">
        <w:t>-</w:t>
      </w:r>
      <w:r>
        <w:t xml:space="preserve"> </w:t>
      </w:r>
      <w:r w:rsidRPr="003314BA">
        <w:t>P1070109_Před repasí</w:t>
      </w:r>
    </w:p>
    <w:p w:rsidR="00ED5626" w:rsidRDefault="00ED5626" w:rsidP="00ED5626">
      <w:pPr>
        <w:pStyle w:val="Zkladntext3"/>
        <w:shd w:val="clear" w:color="auto" w:fill="auto"/>
        <w:spacing w:after="110" w:line="220" w:lineRule="exact"/>
        <w:ind w:firstLine="0"/>
        <w:jc w:val="both"/>
      </w:pPr>
      <w:r>
        <w:tab/>
      </w:r>
    </w:p>
    <w:p w:rsidR="00ED5626" w:rsidRPr="00710264" w:rsidRDefault="00ED5626" w:rsidP="00ED5626">
      <w:pPr>
        <w:pStyle w:val="Zkladntext3"/>
        <w:shd w:val="clear" w:color="auto" w:fill="auto"/>
        <w:spacing w:after="110" w:line="220" w:lineRule="exact"/>
        <w:ind w:firstLine="0"/>
        <w:jc w:val="both"/>
      </w:pPr>
      <w:r>
        <w:tab/>
      </w:r>
    </w:p>
    <w:p w:rsidR="000948BB" w:rsidRPr="003B089C" w:rsidRDefault="000948BB" w:rsidP="003B089C">
      <w:pPr>
        <w:pStyle w:val="Zkladntext3"/>
        <w:shd w:val="clear" w:color="auto" w:fill="auto"/>
        <w:spacing w:after="0" w:line="252" w:lineRule="exact"/>
        <w:ind w:firstLine="0"/>
        <w:jc w:val="both"/>
        <w:rPr>
          <w:color w:val="000000"/>
          <w:lang w:val="en-US"/>
        </w:rPr>
      </w:pPr>
    </w:p>
    <w:p w:rsidR="000948BB" w:rsidRDefault="000948BB" w:rsidP="00407140">
      <w:pPr>
        <w:widowControl/>
        <w:autoSpaceDE w:val="0"/>
        <w:autoSpaceDN w:val="0"/>
        <w:adjustRightInd w:val="0"/>
        <w:jc w:val="both"/>
        <w:rPr>
          <w:rFonts w:cs="Arial"/>
          <w:color w:val="auto"/>
          <w:sz w:val="22"/>
          <w:szCs w:val="22"/>
        </w:rPr>
      </w:pPr>
    </w:p>
    <w:sectPr w:rsidR="000948BB" w:rsidSect="004A27A3">
      <w:footerReference w:type="even" r:id="rId12"/>
      <w:footerReference w:type="default" r:id="rId13"/>
      <w:pgSz w:w="11909" w:h="16838"/>
      <w:pgMar w:top="771" w:right="1446" w:bottom="2155" w:left="1452" w:header="851" w:footer="227"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A0" w:rsidRDefault="003D44A0">
      <w:r>
        <w:separator/>
      </w:r>
    </w:p>
  </w:endnote>
  <w:endnote w:type="continuationSeparator" w:id="0">
    <w:p w:rsidR="003D44A0" w:rsidRDefault="003D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90" w:rsidRDefault="004B2C68">
    <w:pPr>
      <w:rPr>
        <w:sz w:val="2"/>
        <w:szCs w:val="2"/>
      </w:rPr>
    </w:pPr>
    <w:r>
      <w:rPr>
        <w:noProof/>
        <w:sz w:val="24"/>
        <w:szCs w:val="24"/>
      </w:rPr>
      <mc:AlternateContent>
        <mc:Choice Requires="wps">
          <w:drawing>
            <wp:anchor distT="0" distB="0" distL="63500" distR="63500" simplePos="0" relativeHeight="251657728" behindDoc="1" locked="0" layoutInCell="1" allowOverlap="1">
              <wp:simplePos x="0" y="0"/>
              <wp:positionH relativeFrom="page">
                <wp:posOffset>6419850</wp:posOffset>
              </wp:positionH>
              <wp:positionV relativeFrom="page">
                <wp:posOffset>10083165</wp:posOffset>
              </wp:positionV>
              <wp:extent cx="219710" cy="1098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290" w:rsidRDefault="00966F4E">
                          <w:r>
                            <w:fldChar w:fldCharType="begin"/>
                          </w:r>
                          <w:r w:rsidR="00C73290">
                            <w:instrText xml:space="preserve"> PAGE \* MERGEFORMAT </w:instrText>
                          </w:r>
                          <w:r>
                            <w:fldChar w:fldCharType="separate"/>
                          </w:r>
                          <w:r w:rsidR="00C73290" w:rsidRPr="009C4D4B">
                            <w:rPr>
                              <w:rStyle w:val="ZhlavneboZpat0"/>
                              <w:rFonts w:eastAsia="Calibri"/>
                              <w:noProof/>
                            </w:rPr>
                            <w:t>8</w:t>
                          </w:r>
                          <w:r>
                            <w:rPr>
                              <w:rStyle w:val="ZhlavneboZpat0"/>
                              <w:rFonts w:eastAsia="Calibri"/>
                              <w:noProof/>
                            </w:rPr>
                            <w:fldChar w:fldCharType="end"/>
                          </w:r>
                          <w:r w:rsidR="00C73290">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5pt;margin-top:793.95pt;width:17.3pt;height:8.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rmpgIAAKY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" filled="f" stroked="f">
              <v:textbox style="mso-fit-shape-to-text:t" inset="0,0,0,0">
                <w:txbxContent>
                  <w:p w:rsidR="00C73290" w:rsidRDefault="00966F4E">
                    <w:r>
                      <w:fldChar w:fldCharType="begin"/>
                    </w:r>
                    <w:r w:rsidR="00C73290">
                      <w:instrText xml:space="preserve"> PAGE \* MERGEFORMAT </w:instrText>
                    </w:r>
                    <w:r>
                      <w:fldChar w:fldCharType="separate"/>
                    </w:r>
                    <w:r w:rsidR="00C73290" w:rsidRPr="009C4D4B">
                      <w:rPr>
                        <w:rStyle w:val="ZhlavneboZpat0"/>
                        <w:rFonts w:eastAsia="Calibri"/>
                        <w:noProof/>
                      </w:rPr>
                      <w:t>8</w:t>
                    </w:r>
                    <w:r>
                      <w:rPr>
                        <w:rStyle w:val="ZhlavneboZpat0"/>
                        <w:rFonts w:eastAsia="Calibri"/>
                        <w:noProof/>
                      </w:rPr>
                      <w:fldChar w:fldCharType="end"/>
                    </w:r>
                    <w:r w:rsidR="00C73290">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90" w:rsidRDefault="004B2C68" w:rsidP="00740DAF">
    <w:pPr>
      <w:pStyle w:val="Zpat"/>
    </w:pPr>
    <w:r>
      <w:pict>
        <v:rect id="_x0000_i1025" style="width:453.75pt;height:2pt" o:hralign="center" o:hrstd="t" o:hrnoshade="t" o:hr="t" fillcolor="#0f243e" stroked="f"/>
      </w:pict>
    </w:r>
  </w:p>
  <w:p w:rsidR="00C73290" w:rsidRPr="00EF617E" w:rsidRDefault="00C73290" w:rsidP="00740DAF">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 </w:t>
    </w:r>
    <w:hyperlink r:id="rId1" w:history="1">
      <w:r w:rsidRPr="00EF617E">
        <w:rPr>
          <w:rStyle w:val="Hypertextovodkaz"/>
          <w:rFonts w:cs="Arial"/>
          <w:sz w:val="16"/>
          <w:szCs w:val="16"/>
        </w:rPr>
        <w:t>www.sshr.cz</w:t>
      </w:r>
    </w:hyperlink>
  </w:p>
  <w:p w:rsidR="00C73290" w:rsidRPr="00C56900" w:rsidRDefault="00966F4E" w:rsidP="0042173D">
    <w:pPr>
      <w:pStyle w:val="Zpat"/>
      <w:jc w:val="right"/>
      <w:rPr>
        <w:sz w:val="22"/>
      </w:rPr>
    </w:pPr>
    <w:r w:rsidRPr="00C56900">
      <w:rPr>
        <w:sz w:val="22"/>
      </w:rPr>
      <w:fldChar w:fldCharType="begin"/>
    </w:r>
    <w:r w:rsidR="00C73290" w:rsidRPr="00C56900">
      <w:rPr>
        <w:sz w:val="22"/>
      </w:rPr>
      <w:instrText xml:space="preserve"> PAGE   \* MERGEFORMAT </w:instrText>
    </w:r>
    <w:r w:rsidRPr="00C56900">
      <w:rPr>
        <w:sz w:val="22"/>
      </w:rPr>
      <w:fldChar w:fldCharType="separate"/>
    </w:r>
    <w:r w:rsidR="004B2C68">
      <w:rPr>
        <w:noProof/>
        <w:sz w:val="22"/>
      </w:rPr>
      <w:t>1</w:t>
    </w:r>
    <w:r w:rsidRPr="00C56900">
      <w:rPr>
        <w:sz w:val="22"/>
      </w:rPr>
      <w:fldChar w:fldCharType="end"/>
    </w:r>
  </w:p>
  <w:p w:rsidR="00C73290" w:rsidRDefault="00C73290" w:rsidP="0042173D">
    <w:pPr>
      <w:rPr>
        <w:sz w:val="2"/>
        <w:szCs w:val="2"/>
      </w:rPr>
    </w:pPr>
  </w:p>
  <w:p w:rsidR="00C73290" w:rsidRDefault="00C7329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A0" w:rsidRDefault="003D44A0">
      <w:r>
        <w:separator/>
      </w:r>
    </w:p>
  </w:footnote>
  <w:footnote w:type="continuationSeparator" w:id="0">
    <w:p w:rsidR="003D44A0" w:rsidRDefault="003D44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6F6F0E"/>
    <w:multiLevelType w:val="hybridMultilevel"/>
    <w:tmpl w:val="987C7BD2"/>
    <w:lvl w:ilvl="0" w:tplc="62E6A6B6">
      <w:start w:val="1"/>
      <w:numFmt w:val="upperRoman"/>
      <w:pStyle w:val="Nadpis1"/>
      <w:lvlText w:val="%1."/>
      <w:lvlJc w:val="center"/>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421A49"/>
    <w:multiLevelType w:val="hybridMultilevel"/>
    <w:tmpl w:val="168C432E"/>
    <w:lvl w:ilvl="0" w:tplc="194CEE5E">
      <w:start w:val="1"/>
      <w:numFmt w:val="decimal"/>
      <w:lvlText w:val="%1."/>
      <w:lvlJc w:val="left"/>
      <w:pPr>
        <w:ind w:left="720" w:hanging="360"/>
      </w:pPr>
      <w:rPr>
        <w:b w:val="0"/>
      </w:rPr>
    </w:lvl>
    <w:lvl w:ilvl="1" w:tplc="04050017">
      <w:start w:val="1"/>
      <w:numFmt w:val="lowerLetter"/>
      <w:lvlText w:val="%2)"/>
      <w:lvlJc w:val="left"/>
      <w:pPr>
        <w:ind w:left="1440" w:hanging="360"/>
      </w:pPr>
      <w:rPr>
        <w:rFonts w:hint="default"/>
      </w:rPr>
    </w:lvl>
    <w:lvl w:ilvl="2" w:tplc="0405000F">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1A3262C"/>
    <w:multiLevelType w:val="multilevel"/>
    <w:tmpl w:val="50620DF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3DE2B29"/>
    <w:multiLevelType w:val="hybridMultilevel"/>
    <w:tmpl w:val="2BB4FB72"/>
    <w:lvl w:ilvl="0" w:tplc="194CEE5E">
      <w:start w:val="1"/>
      <w:numFmt w:val="decimal"/>
      <w:lvlText w:val="%1."/>
      <w:lvlJc w:val="left"/>
      <w:pPr>
        <w:ind w:left="720" w:hanging="360"/>
      </w:pPr>
      <w:rPr>
        <w:b w:val="0"/>
      </w:rPr>
    </w:lvl>
    <w:lvl w:ilvl="1" w:tplc="04050017">
      <w:start w:val="1"/>
      <w:numFmt w:val="lowerLetter"/>
      <w:lvlText w:val="%2)"/>
      <w:lvlJc w:val="left"/>
      <w:pPr>
        <w:ind w:left="1440" w:hanging="360"/>
      </w:pPr>
      <w:rPr>
        <w:rFonts w:hint="default"/>
      </w:rPr>
    </w:lvl>
    <w:lvl w:ilvl="2" w:tplc="02FE0380">
      <w:start w:val="2"/>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3CA0F43"/>
    <w:multiLevelType w:val="multilevel"/>
    <w:tmpl w:val="99B66D1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F95E4C"/>
    <w:multiLevelType w:val="hybridMultilevel"/>
    <w:tmpl w:val="A20E6E4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B8A746D"/>
    <w:multiLevelType w:val="multilevel"/>
    <w:tmpl w:val="78CE074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39E69E9"/>
    <w:multiLevelType w:val="multilevel"/>
    <w:tmpl w:val="A4D88388"/>
    <w:lvl w:ilvl="0">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160" w:hanging="36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520" w:hanging="72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240" w:hanging="1440"/>
      </w:pPr>
      <w:rPr>
        <w:rFonts w:hint="default"/>
      </w:rPr>
    </w:lvl>
    <w:lvl w:ilvl="8">
      <w:start w:val="1"/>
      <w:numFmt w:val="decimal"/>
      <w:isLgl/>
      <w:lvlText w:val="%1.%2.%3.%4.%5.%6.%7.%8.%9"/>
      <w:lvlJc w:val="left"/>
      <w:pPr>
        <w:ind w:left="2600" w:hanging="1800"/>
      </w:pPr>
      <w:rPr>
        <w:rFonts w:hint="default"/>
      </w:rPr>
    </w:lvl>
  </w:abstractNum>
  <w:abstractNum w:abstractNumId="17" w15:restartNumberingAfterBreak="0">
    <w:nsid w:val="67283370"/>
    <w:multiLevelType w:val="hybridMultilevel"/>
    <w:tmpl w:val="3150120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A364638"/>
    <w:multiLevelType w:val="hybridMultilevel"/>
    <w:tmpl w:val="07C683F8"/>
    <w:lvl w:ilvl="0" w:tplc="7B4EC10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8"/>
  </w:num>
  <w:num w:numId="5">
    <w:abstractNumId w:val="10"/>
  </w:num>
  <w:num w:numId="6">
    <w:abstractNumId w:val="6"/>
  </w:num>
  <w:num w:numId="7">
    <w:abstractNumId w:val="13"/>
  </w:num>
  <w:num w:numId="8">
    <w:abstractNumId w:val="4"/>
  </w:num>
  <w:num w:numId="9">
    <w:abstractNumId w:val="16"/>
  </w:num>
  <w:num w:numId="10">
    <w:abstractNumId w:val="0"/>
  </w:num>
  <w:num w:numId="11">
    <w:abstractNumId w:val="8"/>
  </w:num>
  <w:num w:numId="12">
    <w:abstractNumId w:val="15"/>
  </w:num>
  <w:num w:numId="13">
    <w:abstractNumId w:val="17"/>
  </w:num>
  <w:num w:numId="14">
    <w:abstractNumId w:val="3"/>
  </w:num>
  <w:num w:numId="15">
    <w:abstractNumId w:val="2"/>
  </w:num>
  <w:num w:numId="16">
    <w:abstractNumId w:val="11"/>
  </w:num>
  <w:num w:numId="17">
    <w:abstractNumId w:val="19"/>
  </w:num>
  <w:num w:numId="18">
    <w:abstractNumId w:val="5"/>
  </w:num>
  <w:num w:numId="19">
    <w:abstractNumId w:val="1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7727"/>
    <w:rsid w:val="00014FC6"/>
    <w:rsid w:val="00015384"/>
    <w:rsid w:val="00031398"/>
    <w:rsid w:val="00036971"/>
    <w:rsid w:val="00036F3B"/>
    <w:rsid w:val="00043D1D"/>
    <w:rsid w:val="00051908"/>
    <w:rsid w:val="00061011"/>
    <w:rsid w:val="000655EC"/>
    <w:rsid w:val="00065E91"/>
    <w:rsid w:val="00070833"/>
    <w:rsid w:val="0007140D"/>
    <w:rsid w:val="0007209F"/>
    <w:rsid w:val="000803E5"/>
    <w:rsid w:val="00080CC6"/>
    <w:rsid w:val="000872EC"/>
    <w:rsid w:val="000948BB"/>
    <w:rsid w:val="00094EF4"/>
    <w:rsid w:val="000966BF"/>
    <w:rsid w:val="000A0817"/>
    <w:rsid w:val="000A7AFD"/>
    <w:rsid w:val="000B10A3"/>
    <w:rsid w:val="000B184C"/>
    <w:rsid w:val="000B500B"/>
    <w:rsid w:val="000C7858"/>
    <w:rsid w:val="000D35E9"/>
    <w:rsid w:val="000D4B6F"/>
    <w:rsid w:val="000D4BA6"/>
    <w:rsid w:val="000F2379"/>
    <w:rsid w:val="000F5210"/>
    <w:rsid w:val="00100304"/>
    <w:rsid w:val="00101CD0"/>
    <w:rsid w:val="001274C0"/>
    <w:rsid w:val="00130B35"/>
    <w:rsid w:val="00133FF3"/>
    <w:rsid w:val="0013404D"/>
    <w:rsid w:val="00153195"/>
    <w:rsid w:val="00154AFF"/>
    <w:rsid w:val="00157400"/>
    <w:rsid w:val="00157C44"/>
    <w:rsid w:val="00161237"/>
    <w:rsid w:val="00171314"/>
    <w:rsid w:val="00173E66"/>
    <w:rsid w:val="0017453F"/>
    <w:rsid w:val="00186AD1"/>
    <w:rsid w:val="00191F4A"/>
    <w:rsid w:val="001A033F"/>
    <w:rsid w:val="001A180E"/>
    <w:rsid w:val="001B6FD6"/>
    <w:rsid w:val="002015F7"/>
    <w:rsid w:val="002015F8"/>
    <w:rsid w:val="002019C0"/>
    <w:rsid w:val="00204B77"/>
    <w:rsid w:val="0020700D"/>
    <w:rsid w:val="00214569"/>
    <w:rsid w:val="00220CDB"/>
    <w:rsid w:val="00224E84"/>
    <w:rsid w:val="0023106F"/>
    <w:rsid w:val="00244D34"/>
    <w:rsid w:val="00245D22"/>
    <w:rsid w:val="00250BF2"/>
    <w:rsid w:val="00257589"/>
    <w:rsid w:val="00267F4B"/>
    <w:rsid w:val="002724BA"/>
    <w:rsid w:val="00290292"/>
    <w:rsid w:val="00292AC2"/>
    <w:rsid w:val="00294F20"/>
    <w:rsid w:val="0029750A"/>
    <w:rsid w:val="002A3AC2"/>
    <w:rsid w:val="002B4480"/>
    <w:rsid w:val="002B5612"/>
    <w:rsid w:val="002B5DD4"/>
    <w:rsid w:val="002C608A"/>
    <w:rsid w:val="002C6D98"/>
    <w:rsid w:val="002E4623"/>
    <w:rsid w:val="0030023B"/>
    <w:rsid w:val="00301394"/>
    <w:rsid w:val="003048F1"/>
    <w:rsid w:val="003053A1"/>
    <w:rsid w:val="00323689"/>
    <w:rsid w:val="003314BA"/>
    <w:rsid w:val="00333099"/>
    <w:rsid w:val="00341D11"/>
    <w:rsid w:val="0036044B"/>
    <w:rsid w:val="00360660"/>
    <w:rsid w:val="00361F5A"/>
    <w:rsid w:val="0036604C"/>
    <w:rsid w:val="00366F9A"/>
    <w:rsid w:val="0037393D"/>
    <w:rsid w:val="00377445"/>
    <w:rsid w:val="00381B49"/>
    <w:rsid w:val="00383712"/>
    <w:rsid w:val="00384F9E"/>
    <w:rsid w:val="00390A77"/>
    <w:rsid w:val="00395012"/>
    <w:rsid w:val="00397595"/>
    <w:rsid w:val="003B089C"/>
    <w:rsid w:val="003B34C0"/>
    <w:rsid w:val="003C0B62"/>
    <w:rsid w:val="003D2C47"/>
    <w:rsid w:val="003D44A0"/>
    <w:rsid w:val="003D5FAA"/>
    <w:rsid w:val="003E06DE"/>
    <w:rsid w:val="003E63B1"/>
    <w:rsid w:val="003E7CAB"/>
    <w:rsid w:val="003F3C9E"/>
    <w:rsid w:val="004068D1"/>
    <w:rsid w:val="00407140"/>
    <w:rsid w:val="00411CC5"/>
    <w:rsid w:val="004158FD"/>
    <w:rsid w:val="004160C5"/>
    <w:rsid w:val="0042173D"/>
    <w:rsid w:val="00421FE2"/>
    <w:rsid w:val="00423962"/>
    <w:rsid w:val="00424F6D"/>
    <w:rsid w:val="00434CDE"/>
    <w:rsid w:val="00445B04"/>
    <w:rsid w:val="00466DC5"/>
    <w:rsid w:val="004718DB"/>
    <w:rsid w:val="004727BD"/>
    <w:rsid w:val="00486468"/>
    <w:rsid w:val="00487EC2"/>
    <w:rsid w:val="004A27A3"/>
    <w:rsid w:val="004A73FA"/>
    <w:rsid w:val="004B2C68"/>
    <w:rsid w:val="004C0690"/>
    <w:rsid w:val="004C56D8"/>
    <w:rsid w:val="004C76DE"/>
    <w:rsid w:val="004F6256"/>
    <w:rsid w:val="00527477"/>
    <w:rsid w:val="00527C19"/>
    <w:rsid w:val="00535F21"/>
    <w:rsid w:val="0055001B"/>
    <w:rsid w:val="00552398"/>
    <w:rsid w:val="005665AD"/>
    <w:rsid w:val="0057020A"/>
    <w:rsid w:val="00571115"/>
    <w:rsid w:val="00574A6C"/>
    <w:rsid w:val="00575447"/>
    <w:rsid w:val="00575F75"/>
    <w:rsid w:val="00583BB5"/>
    <w:rsid w:val="00591EB4"/>
    <w:rsid w:val="005942A2"/>
    <w:rsid w:val="00595FEF"/>
    <w:rsid w:val="005B2BC9"/>
    <w:rsid w:val="005C0E6C"/>
    <w:rsid w:val="005C5A3E"/>
    <w:rsid w:val="005C6B64"/>
    <w:rsid w:val="005D0165"/>
    <w:rsid w:val="005D5BDB"/>
    <w:rsid w:val="005E1C15"/>
    <w:rsid w:val="005E2349"/>
    <w:rsid w:val="005E6C20"/>
    <w:rsid w:val="005F1B04"/>
    <w:rsid w:val="005F1E8F"/>
    <w:rsid w:val="006066BF"/>
    <w:rsid w:val="00614DBD"/>
    <w:rsid w:val="00622828"/>
    <w:rsid w:val="00640D8D"/>
    <w:rsid w:val="00662967"/>
    <w:rsid w:val="006650E7"/>
    <w:rsid w:val="0067158B"/>
    <w:rsid w:val="00687270"/>
    <w:rsid w:val="00687A40"/>
    <w:rsid w:val="00690EF3"/>
    <w:rsid w:val="006A0A91"/>
    <w:rsid w:val="006A4BE4"/>
    <w:rsid w:val="006A72F8"/>
    <w:rsid w:val="006B3957"/>
    <w:rsid w:val="006C0752"/>
    <w:rsid w:val="006C40FD"/>
    <w:rsid w:val="006D6296"/>
    <w:rsid w:val="006F1C26"/>
    <w:rsid w:val="006F4ABB"/>
    <w:rsid w:val="006F5881"/>
    <w:rsid w:val="00710264"/>
    <w:rsid w:val="0071129C"/>
    <w:rsid w:val="00725EDA"/>
    <w:rsid w:val="007316D7"/>
    <w:rsid w:val="00732ED1"/>
    <w:rsid w:val="00740DAF"/>
    <w:rsid w:val="0074144C"/>
    <w:rsid w:val="00745B1A"/>
    <w:rsid w:val="00753351"/>
    <w:rsid w:val="0077270B"/>
    <w:rsid w:val="0078121D"/>
    <w:rsid w:val="007879B5"/>
    <w:rsid w:val="0079304C"/>
    <w:rsid w:val="007A38C9"/>
    <w:rsid w:val="007A622F"/>
    <w:rsid w:val="007A7CF6"/>
    <w:rsid w:val="007C2B12"/>
    <w:rsid w:val="007C66DA"/>
    <w:rsid w:val="007D2B05"/>
    <w:rsid w:val="007D6757"/>
    <w:rsid w:val="007E627D"/>
    <w:rsid w:val="007F05F3"/>
    <w:rsid w:val="008054C2"/>
    <w:rsid w:val="00812551"/>
    <w:rsid w:val="008136E5"/>
    <w:rsid w:val="0082305D"/>
    <w:rsid w:val="00843A8E"/>
    <w:rsid w:val="008510F3"/>
    <w:rsid w:val="00851FBA"/>
    <w:rsid w:val="00855F65"/>
    <w:rsid w:val="008665B6"/>
    <w:rsid w:val="008666E7"/>
    <w:rsid w:val="00867058"/>
    <w:rsid w:val="008722E3"/>
    <w:rsid w:val="00883872"/>
    <w:rsid w:val="00896FD4"/>
    <w:rsid w:val="008A25DC"/>
    <w:rsid w:val="008B4D0A"/>
    <w:rsid w:val="008B54AE"/>
    <w:rsid w:val="008C05DE"/>
    <w:rsid w:val="008C4E28"/>
    <w:rsid w:val="008C5E3D"/>
    <w:rsid w:val="008D63BC"/>
    <w:rsid w:val="008F496E"/>
    <w:rsid w:val="009010A2"/>
    <w:rsid w:val="009028AF"/>
    <w:rsid w:val="00902E11"/>
    <w:rsid w:val="009030B1"/>
    <w:rsid w:val="00915E84"/>
    <w:rsid w:val="00917EDD"/>
    <w:rsid w:val="00925021"/>
    <w:rsid w:val="00925919"/>
    <w:rsid w:val="00936DD7"/>
    <w:rsid w:val="00937A86"/>
    <w:rsid w:val="00942E37"/>
    <w:rsid w:val="0094599B"/>
    <w:rsid w:val="009473D5"/>
    <w:rsid w:val="00950C52"/>
    <w:rsid w:val="00960D14"/>
    <w:rsid w:val="0096196E"/>
    <w:rsid w:val="00966F4E"/>
    <w:rsid w:val="0099265C"/>
    <w:rsid w:val="009A15CE"/>
    <w:rsid w:val="009A7744"/>
    <w:rsid w:val="009B00DA"/>
    <w:rsid w:val="009C0512"/>
    <w:rsid w:val="009C1586"/>
    <w:rsid w:val="009C4D4B"/>
    <w:rsid w:val="009C5C0F"/>
    <w:rsid w:val="009D4866"/>
    <w:rsid w:val="009E0072"/>
    <w:rsid w:val="009E55A5"/>
    <w:rsid w:val="009F7CAA"/>
    <w:rsid w:val="00A0000E"/>
    <w:rsid w:val="00A1713F"/>
    <w:rsid w:val="00A20079"/>
    <w:rsid w:val="00A35C4A"/>
    <w:rsid w:val="00A36B15"/>
    <w:rsid w:val="00A379AE"/>
    <w:rsid w:val="00A45216"/>
    <w:rsid w:val="00A52DD7"/>
    <w:rsid w:val="00A54D12"/>
    <w:rsid w:val="00A565CF"/>
    <w:rsid w:val="00A571CC"/>
    <w:rsid w:val="00A60F86"/>
    <w:rsid w:val="00A74674"/>
    <w:rsid w:val="00A95E13"/>
    <w:rsid w:val="00AA19D1"/>
    <w:rsid w:val="00AA473B"/>
    <w:rsid w:val="00AB01D3"/>
    <w:rsid w:val="00AB1E24"/>
    <w:rsid w:val="00AB3BE0"/>
    <w:rsid w:val="00AC3941"/>
    <w:rsid w:val="00AC5417"/>
    <w:rsid w:val="00AD7DEF"/>
    <w:rsid w:val="00AE4DDD"/>
    <w:rsid w:val="00AE787B"/>
    <w:rsid w:val="00AF632A"/>
    <w:rsid w:val="00B046A4"/>
    <w:rsid w:val="00B17CEC"/>
    <w:rsid w:val="00B40634"/>
    <w:rsid w:val="00B61668"/>
    <w:rsid w:val="00B71D87"/>
    <w:rsid w:val="00B87ABC"/>
    <w:rsid w:val="00B94BA3"/>
    <w:rsid w:val="00B95C03"/>
    <w:rsid w:val="00BA37FD"/>
    <w:rsid w:val="00BA3A76"/>
    <w:rsid w:val="00BA59B8"/>
    <w:rsid w:val="00BA7D8B"/>
    <w:rsid w:val="00BB267F"/>
    <w:rsid w:val="00BB667E"/>
    <w:rsid w:val="00BB7238"/>
    <w:rsid w:val="00BC029C"/>
    <w:rsid w:val="00BC290A"/>
    <w:rsid w:val="00BC2CB4"/>
    <w:rsid w:val="00BC50FD"/>
    <w:rsid w:val="00BC59A1"/>
    <w:rsid w:val="00BD008B"/>
    <w:rsid w:val="00BD5A89"/>
    <w:rsid w:val="00BD5B83"/>
    <w:rsid w:val="00BF133A"/>
    <w:rsid w:val="00BF2AAE"/>
    <w:rsid w:val="00BF6536"/>
    <w:rsid w:val="00C10EE8"/>
    <w:rsid w:val="00C117B1"/>
    <w:rsid w:val="00C334E1"/>
    <w:rsid w:val="00C41CF3"/>
    <w:rsid w:val="00C67B05"/>
    <w:rsid w:val="00C71C74"/>
    <w:rsid w:val="00C72669"/>
    <w:rsid w:val="00C73290"/>
    <w:rsid w:val="00C809D4"/>
    <w:rsid w:val="00C83E46"/>
    <w:rsid w:val="00C90D29"/>
    <w:rsid w:val="00C978E7"/>
    <w:rsid w:val="00CA1A83"/>
    <w:rsid w:val="00CA4A1E"/>
    <w:rsid w:val="00CB0985"/>
    <w:rsid w:val="00CB301C"/>
    <w:rsid w:val="00CC4903"/>
    <w:rsid w:val="00CD1AF2"/>
    <w:rsid w:val="00CD23FE"/>
    <w:rsid w:val="00CD2777"/>
    <w:rsid w:val="00CE1533"/>
    <w:rsid w:val="00D00D0D"/>
    <w:rsid w:val="00D03AAC"/>
    <w:rsid w:val="00D11A6D"/>
    <w:rsid w:val="00D3160B"/>
    <w:rsid w:val="00D446D6"/>
    <w:rsid w:val="00D45AB6"/>
    <w:rsid w:val="00D52260"/>
    <w:rsid w:val="00D6355C"/>
    <w:rsid w:val="00D72CA5"/>
    <w:rsid w:val="00D945F0"/>
    <w:rsid w:val="00DA00DF"/>
    <w:rsid w:val="00DA55E0"/>
    <w:rsid w:val="00DA616F"/>
    <w:rsid w:val="00DA61A6"/>
    <w:rsid w:val="00DB291B"/>
    <w:rsid w:val="00DB6ECA"/>
    <w:rsid w:val="00DC1F76"/>
    <w:rsid w:val="00DC41B1"/>
    <w:rsid w:val="00DE2794"/>
    <w:rsid w:val="00DE7CCA"/>
    <w:rsid w:val="00E22CC3"/>
    <w:rsid w:val="00E23BA7"/>
    <w:rsid w:val="00E255F3"/>
    <w:rsid w:val="00E3227D"/>
    <w:rsid w:val="00E32342"/>
    <w:rsid w:val="00E333AF"/>
    <w:rsid w:val="00E43708"/>
    <w:rsid w:val="00E46A12"/>
    <w:rsid w:val="00E5510E"/>
    <w:rsid w:val="00E55894"/>
    <w:rsid w:val="00E6161B"/>
    <w:rsid w:val="00E708AA"/>
    <w:rsid w:val="00E7112A"/>
    <w:rsid w:val="00E82CFE"/>
    <w:rsid w:val="00E86275"/>
    <w:rsid w:val="00E870B6"/>
    <w:rsid w:val="00E877BC"/>
    <w:rsid w:val="00E978A7"/>
    <w:rsid w:val="00EA3E99"/>
    <w:rsid w:val="00EB4544"/>
    <w:rsid w:val="00EB536C"/>
    <w:rsid w:val="00EC27F3"/>
    <w:rsid w:val="00EC3282"/>
    <w:rsid w:val="00EC6D33"/>
    <w:rsid w:val="00ED5626"/>
    <w:rsid w:val="00EE0B30"/>
    <w:rsid w:val="00EE3070"/>
    <w:rsid w:val="00EF1E4E"/>
    <w:rsid w:val="00EF5C28"/>
    <w:rsid w:val="00F02DD9"/>
    <w:rsid w:val="00F13178"/>
    <w:rsid w:val="00F212FF"/>
    <w:rsid w:val="00F220FE"/>
    <w:rsid w:val="00F23C56"/>
    <w:rsid w:val="00F247EC"/>
    <w:rsid w:val="00F263FB"/>
    <w:rsid w:val="00F34682"/>
    <w:rsid w:val="00F36B58"/>
    <w:rsid w:val="00F4106B"/>
    <w:rsid w:val="00F4315F"/>
    <w:rsid w:val="00F43205"/>
    <w:rsid w:val="00F45D35"/>
    <w:rsid w:val="00F47380"/>
    <w:rsid w:val="00F52E0A"/>
    <w:rsid w:val="00F66AA9"/>
    <w:rsid w:val="00F7114F"/>
    <w:rsid w:val="00F745FA"/>
    <w:rsid w:val="00F83F6F"/>
    <w:rsid w:val="00F85BF9"/>
    <w:rsid w:val="00F91A32"/>
    <w:rsid w:val="00F9427B"/>
    <w:rsid w:val="00FA68A6"/>
    <w:rsid w:val="00FA7478"/>
    <w:rsid w:val="00FB3A1D"/>
    <w:rsid w:val="00FC2703"/>
    <w:rsid w:val="00FD270B"/>
    <w:rsid w:val="00FD494D"/>
    <w:rsid w:val="00FD72E6"/>
    <w:rsid w:val="00FE0A38"/>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A3AFA45"/>
  <w15:docId w15:val="{41ACDF7A-9DB2-4969-A92C-92AC800C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rPr>
      <w:color w:val="000000"/>
    </w:rPr>
  </w:style>
  <w:style w:type="paragraph" w:styleId="Nadpis1">
    <w:name w:val="heading 1"/>
    <w:aliases w:val="ČLÁNEK"/>
    <w:basedOn w:val="Normln"/>
    <w:next w:val="Normln"/>
    <w:link w:val="Nadpis1Char"/>
    <w:qFormat/>
    <w:locked/>
    <w:rsid w:val="004C56D8"/>
    <w:pPr>
      <w:keepNext/>
      <w:keepLines/>
      <w:numPr>
        <w:numId w:val="15"/>
      </w:numPr>
      <w:spacing w:before="120"/>
      <w:ind w:left="357" w:hanging="357"/>
      <w:jc w:val="center"/>
      <w:outlineLvl w:val="0"/>
    </w:pPr>
    <w:rPr>
      <w:rFonts w:eastAsiaTheme="majorEastAsia" w:cstheme="majorBidi"/>
      <w:b/>
      <w:bCs/>
      <w:color w:val="auto"/>
      <w:sz w:val="22"/>
      <w:szCs w:val="28"/>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
    <w:name w:val="Nadpis #2_"/>
    <w:basedOn w:val="Standardnpsmoodstavce"/>
    <w:link w:val="Nadpis20"/>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0">
    <w:name w:val="Nadpis #2"/>
    <w:basedOn w:val="Normln"/>
    <w:link w:val="Nadpis2"/>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color w:val="000000"/>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nhideWhenUsed/>
    <w:rsid w:val="00383712"/>
    <w:pPr>
      <w:tabs>
        <w:tab w:val="center" w:pos="4536"/>
        <w:tab w:val="right" w:pos="9072"/>
      </w:tabs>
    </w:pPr>
  </w:style>
  <w:style w:type="character" w:customStyle="1" w:styleId="ZhlavChar">
    <w:name w:val="Záhlaví Char"/>
    <w:basedOn w:val="Standardnpsmoodstavce"/>
    <w:link w:val="Zhlav"/>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color w:val="000000"/>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sz w:val="24"/>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character" w:customStyle="1" w:styleId="Nadpis1Char">
    <w:name w:val="Nadpis 1 Char"/>
    <w:aliases w:val="ČLÁNEK Char"/>
    <w:basedOn w:val="Standardnpsmoodstavce"/>
    <w:link w:val="Nadpis1"/>
    <w:rsid w:val="004C56D8"/>
    <w:rPr>
      <w:rFonts w:eastAsiaTheme="majorEastAsia" w:cstheme="majorBidi"/>
      <w:b/>
      <w:bCs/>
      <w:sz w:val="22"/>
      <w:szCs w:val="28"/>
    </w:rPr>
  </w:style>
  <w:style w:type="character" w:customStyle="1" w:styleId="formdata">
    <w:name w:val="form_data"/>
    <w:basedOn w:val="Standardnpsmoodstavce"/>
    <w:rsid w:val="00E3227D"/>
  </w:style>
  <w:style w:type="paragraph" w:styleId="Zkladntext32">
    <w:name w:val="Body Text 3"/>
    <w:basedOn w:val="Normln"/>
    <w:link w:val="Zkladntext3Char"/>
    <w:uiPriority w:val="99"/>
    <w:unhideWhenUsed/>
    <w:rsid w:val="00E3227D"/>
    <w:pPr>
      <w:spacing w:after="120"/>
    </w:pPr>
    <w:rPr>
      <w:sz w:val="16"/>
      <w:szCs w:val="16"/>
    </w:rPr>
  </w:style>
  <w:style w:type="character" w:customStyle="1" w:styleId="Zkladntext3Char">
    <w:name w:val="Základní text 3 Char"/>
    <w:basedOn w:val="Standardnpsmoodstavce"/>
    <w:link w:val="Zkladntext32"/>
    <w:uiPriority w:val="99"/>
    <w:rsid w:val="00E3227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1947">
      <w:bodyDiv w:val="1"/>
      <w:marLeft w:val="0"/>
      <w:marRight w:val="0"/>
      <w:marTop w:val="0"/>
      <w:marBottom w:val="0"/>
      <w:divBdr>
        <w:top w:val="none" w:sz="0" w:space="0" w:color="auto"/>
        <w:left w:val="none" w:sz="0" w:space="0" w:color="auto"/>
        <w:bottom w:val="none" w:sz="0" w:space="0" w:color="auto"/>
        <w:right w:val="none" w:sz="0" w:space="0" w:color="auto"/>
      </w:divBdr>
    </w:div>
    <w:div w:id="605625046">
      <w:bodyDiv w:val="1"/>
      <w:marLeft w:val="0"/>
      <w:marRight w:val="0"/>
      <w:marTop w:val="0"/>
      <w:marBottom w:val="0"/>
      <w:divBdr>
        <w:top w:val="none" w:sz="0" w:space="0" w:color="auto"/>
        <w:left w:val="none" w:sz="0" w:space="0" w:color="auto"/>
        <w:bottom w:val="none" w:sz="0" w:space="0" w:color="auto"/>
        <w:right w:val="none" w:sz="0" w:space="0" w:color="auto"/>
      </w:divBdr>
    </w:div>
    <w:div w:id="664474597">
      <w:bodyDiv w:val="1"/>
      <w:marLeft w:val="0"/>
      <w:marRight w:val="0"/>
      <w:marTop w:val="0"/>
      <w:marBottom w:val="0"/>
      <w:divBdr>
        <w:top w:val="none" w:sz="0" w:space="0" w:color="auto"/>
        <w:left w:val="none" w:sz="0" w:space="0" w:color="auto"/>
        <w:bottom w:val="none" w:sz="0" w:space="0" w:color="auto"/>
        <w:right w:val="none" w:sz="0" w:space="0" w:color="auto"/>
      </w:divBdr>
    </w:div>
    <w:div w:id="8079396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9710902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kartacni_znacka xmlns="ebf3a0e2-96a3-45bf-ac10-0650a15ffa25">A20</skartacni_znacka>
    <zduvodneni xmlns="a38c9a17-e5b1-41de-adbb-9c33b27be5db" xsi:nil="true"/>
    <platnost_do xmlns="a38c9a17-e5b1-41de-adbb-9c33b27be5db" xsi:nil="true"/>
    <typ_lhuty_pro_vyrizeni xmlns="a38c9a17-e5b1-41de-adbb-9c33b27be5db">Vysoká</typ_lhuty_pro_vyrizeni>
    <navrh_na_rozhodnuti xmlns="a38c9a17-e5b1-41de-adbb-9c33b27be5db" xsi:nil="true"/>
    <prilohy_dokumentu xmlns="a38c9a17-e5b1-41de-adbb-9c33b27be5db"/>
    <hierarchie_utvaru xmlns="ebf3a0e2-96a3-45bf-ac10-0650a15ffa25">/</hierarchie_utvaru>
    <pripodepisovatele xmlns="a38c9a17-e5b1-41de-adbb-9c33b27be5db">
      <UserInfo>
        <DisplayName/>
        <AccountId xsi:nil="true"/>
        <AccountType/>
      </UserInfo>
    </pripodepisovatele>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schvalovatel xmlns="a38c9a17-e5b1-41de-adbb-9c33b27be5db">
      <UserInfo>
        <DisplayName/>
        <AccountId xsi:nil="true"/>
        <AccountType/>
      </UserInfo>
    </schvalovatel>
    <zpracovatel xmlns="a38c9a17-e5b1-41de-adbb-9c33b27be5db">
      <UserInfo>
        <DisplayName/>
        <AccountId xsi:nil="true"/>
        <AccountType/>
      </UserInfo>
    </zpracovatel>
    <cislo_evidencni xmlns="ebf3a0e2-96a3-45bf-ac10-0650a15ffa25" xsi:nil="true"/>
    <tematicka_oblast xmlns="ebf3a0e2-96a3-45bf-ac10-0650a15ffa25"/>
    <stav_WF xmlns="a38c9a17-e5b1-41de-adbb-9c33b27be5db" xsi:nil="true"/>
    <platnost_od xmlns="a38c9a17-e5b1-41de-adbb-9c33b27be5db" xsi:nil="true"/>
    <jazyk_dokumentu xmlns="ebf3a0e2-96a3-45bf-ac10-0650a15ffa25">Český</jazyk_dokumentu>
    <pokyny_kancelari xmlns="a38c9a17-e5b1-41de-adbb-9c33b27be5db" xsi:nil="true"/>
    <vec xmlns="ebf3a0e2-96a3-45bf-ac10-0650a15ffa25"/>
    <uzivatelsky_atribut_2 xmlns="ebf3a0e2-96a3-45bf-ac10-0650a15ffa25" xsi:nil="true"/>
    <uzivatelsky_atribut_3 xmlns="ebf3a0e2-96a3-45bf-ac10-0650a15ffa25" xsi:nil="true"/>
    <typ_prilohy xmlns="61b625d3-af34-403a-8e08-af8fe0303fef">k základnímu dokumentu</typ_prilohy>
    <oblast_vyuziti xmlns="a38c9a17-e5b1-41de-adbb-9c33b27be5db"/>
    <lhuta_pro_vyrizeni xmlns="a38c9a17-e5b1-41de-adbb-9c33b27be5db" xsi:nil="true"/>
    <uzivatelsky_atribut_1 xmlns="ebf3a0e2-96a3-45bf-ac10-0650a15ffa25" xsi:nil="true"/>
    <ID_workflow xmlns="ebf3a0e2-96a3-45bf-ac10-0650a15ffa25" xsi:nil="true"/>
    <uzivatelsky_atribut_6 xmlns="ebf3a0e2-96a3-45bf-ac10-0650a15ffa25" xsi:nil="true"/>
    <cislo_jednaci xmlns="ebf3a0e2-96a3-45bf-ac10-0650a15ffa25" xsi:nil="true"/>
    <utvar xmlns="a38c9a17-e5b1-41de-adbb-9c33b27be5db">
      <UserInfo>
        <DisplayName/>
        <AccountId xsi:nil="true"/>
        <AccountType/>
      </UserInfo>
    </utvar>
    <Vymaz xmlns="a38c9a17-e5b1-41de-adbb-9c33b27be5db">NE</Vymaz>
    <podkategorie_dokumentu_SSHR xmlns="ebf3a0e2-96a3-45bf-ac10-0650a15ffa25">Šablony</podkategorie_dokumentu_SSHR>
    <uzivatelsky_atribut_7 xmlns="ebf3a0e2-96a3-45bf-ac10-0650a15ffa25" xsi:nil="true"/>
    <podoblast_vyuziti xmlns="a38c9a17-e5b1-41de-adbb-9c33b27be5db"/>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cislo_jednaci_puvodce xmlns="ebf3a0e2-96a3-45bf-ac10-0650a15ffa25"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2.xml><?xml version="1.0" encoding="utf-8"?>
<ds:datastoreItem xmlns:ds="http://schemas.openxmlformats.org/officeDocument/2006/customXml" ds:itemID="{013F713A-847B-4371-8EFF-86ABB611539E}">
  <ds:schemaRefs>
    <ds:schemaRef ds:uri="http://schemas.microsoft.com/office/2006/metadata/longProperties"/>
  </ds:schemaRefs>
</ds:datastoreItem>
</file>

<file path=customXml/itemProps3.xml><?xml version="1.0" encoding="utf-8"?>
<ds:datastoreItem xmlns:ds="http://schemas.openxmlformats.org/officeDocument/2006/customXml" ds:itemID="{5C40D206-5685-4202-B0CD-F90D42EA4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7C2B68-9976-47C4-8930-B354F3FFA0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B13A259-DEC0-45E5-A764-1CD93C3D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3055</Words>
  <Characters>18030</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Smlouva o dílo - obecná verze</vt:lpstr>
    </vt:vector>
  </TitlesOfParts>
  <Company>sshr</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dc:title>
  <dc:creator>mlya</dc:creator>
  <cp:lastModifiedBy>FULB</cp:lastModifiedBy>
  <cp:revision>2</cp:revision>
  <cp:lastPrinted>2016-07-18T11:05:00Z</cp:lastPrinted>
  <dcterms:created xsi:type="dcterms:W3CDTF">2016-10-21T12:53:00Z</dcterms:created>
  <dcterms:modified xsi:type="dcterms:W3CDTF">2016-10-21T12:53:00Z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ContentType">
    <vt:lpwstr>Dokument</vt:lpwstr>
  </property>
  <property fmtid="{D5CDD505-2E9C-101B-9397-08002B2CF9AE}" pid="4" name="priloha">
    <vt:lpwstr>Ne</vt:lpwstr>
  </property>
</Properties>
</file>