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3D" w:rsidRDefault="00C42F3D">
      <w:pPr>
        <w:sectPr w:rsidR="00C42F3D" w:rsidSect="0081427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1427F">
        <w:rPr>
          <w:noProof/>
        </w:rPr>
        <w:pict>
          <v:rect id="Text34" o:spid="_x0000_s1053" style="position:absolute;margin-left:11.25pt;margin-top:397.5pt;width:487.5pt;height:223.65pt;z-index:251666432;v-text-anchor:top" filled="f" stroked="f">
            <v:textbox inset="0,0,0,0">
              <w:txbxContent>
                <w:p w:rsidR="0081427F" w:rsidRDefault="00C42F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</w:t>
                  </w:r>
                  <w:r>
                    <w:rPr>
                      <w:rFonts w:ascii="Arial" w:hAnsi="Arial" w:cs="Arial"/>
                      <w:color w:val="000000"/>
                    </w:rPr>
                    <w:t>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427F" w:rsidRDefault="00C42F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</w:t>
                  </w:r>
                  <w:r>
                    <w:rPr>
                      <w:rFonts w:ascii="Arial" w:hAnsi="Arial" w:cs="Arial"/>
                      <w:color w:val="000000"/>
                    </w:rPr>
                    <w:t>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1427F" w:rsidRDefault="00C42F3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III/33322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Oleška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  <w:p w:rsidR="0081427F" w:rsidRDefault="00C42F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položkového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 1.054.330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</w:p>
                <w:p w:rsidR="0081427F" w:rsidRDefault="00C42F3D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Ú 10108</w:t>
                  </w:r>
                </w:p>
                <w:p w:rsidR="0081427F" w:rsidRDefault="00C42F3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1427F">
        <w:rPr>
          <w:noProof/>
        </w:rPr>
        <w:pict>
          <v:rect id="Text62" o:spid="_x0000_s1052" style="position:absolute;margin-left:11.25pt;margin-top:636.15pt;width:487.5pt;height:76.5pt;z-index:251667456;v-text-anchor:top" filled="f" stroked="f">
            <v:textbox inset="0,0,0,0">
              <w:txbxContent>
                <w:p w:rsidR="0081427F" w:rsidRDefault="00C42F3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1427F" w:rsidRDefault="00C42F3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1427F" w:rsidRPr="0081427F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1427F" w:rsidRDefault="00C42F3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1427F" w:rsidRDefault="00C42F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1427F" w:rsidRDefault="00C42F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1427F" w:rsidRDefault="00C42F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1427F" w:rsidRDefault="0081427F"/>
              </w:txbxContent>
            </v:textbox>
          </v:rect>
        </w:pict>
      </w:r>
      <w:r w:rsidR="0081427F" w:rsidRPr="0081427F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1427F" w:rsidRPr="00C42F3D" w:rsidRDefault="00C42F3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13. 12. 2017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1427F" w:rsidRDefault="00C42F3D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Obj-3123/17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1427F" w:rsidRPr="0081427F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1427F" w:rsidRPr="0081427F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1427F" w:rsidRPr="0081427F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1427F" w:rsidRPr="0081427F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1427F" w:rsidRPr="0081427F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1427F" w:rsidRPr="0081427F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1427F" w:rsidRPr="0081427F">
        <w:pict>
          <v:shape id="_x0000_s1071" type="#_x0000_t32" style="position:absolute;margin-left:495.75pt;margin-top:186pt;width:-13.5pt;height:0;z-index:251648000" o:connectortype="straight"/>
        </w:pict>
      </w:r>
      <w:r w:rsidR="0081427F" w:rsidRPr="0081427F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1427F" w:rsidRDefault="00C42F3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</w:rPr>
                    <w:t xml:space="preserve">III/33322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Oleška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1 054 330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b/>
                      <w:color w:val="000000"/>
                    </w:rPr>
                    <w:t>1 054 330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b/>
                      <w:color w:val="000000"/>
                    </w:rPr>
                    <w:t>871 347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1427F" w:rsidRPr="0081427F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1427F" w:rsidRDefault="00C42F3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1427F" w:rsidRPr="0081427F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1427F" w:rsidRDefault="00C42F3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81427F" w:rsidRDefault="00C42F3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1427F" w:rsidRDefault="0081427F">
      <w:r w:rsidRPr="0081427F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427F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427F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427F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427F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427F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1427F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1427F">
        <w:pict>
          <v:shape id="_x0000_s1037" type="#_x0000_t32" style="position:absolute;margin-left:0;margin-top:27.75pt;width:0;height:27.75pt;z-index:251682816" o:connectortype="straight" strokeweight="0"/>
        </w:pict>
      </w:r>
      <w:r w:rsidRPr="0081427F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1427F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1427F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1427F" w:rsidRDefault="00C42F3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81427F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1 054 330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427F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427F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1427F" w:rsidRDefault="00C42F3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427F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1427F" w:rsidRDefault="00C42F3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20. 12. 2017</w:t>
                  </w:r>
                </w:p>
              </w:txbxContent>
            </v:textbox>
          </v:rect>
        </w:pict>
      </w:r>
      <w:r w:rsidRPr="0081427F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1427F" w:rsidRDefault="00C42F3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</w:p>
    <w:sectPr w:rsidR="0081427F" w:rsidSect="00C42F3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1427F"/>
    <w:rsid w:val="00C42F3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SK\Web\OBJEDNAVKY\CHECKIN\636492045174360901_82\Objednavka_KSUS.frx</dc:title>
  <dc:creator>FastReport.NET</dc:creator>
  <cp:lastModifiedBy>jana.patkova</cp:lastModifiedBy>
  <cp:revision>2</cp:revision>
  <dcterms:created xsi:type="dcterms:W3CDTF">2017-12-18T14:37:00Z</dcterms:created>
  <dcterms:modified xsi:type="dcterms:W3CDTF">2017-12-18T14:37:00Z</dcterms:modified>
</cp:coreProperties>
</file>