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5"/>
        <w:gridCol w:w="5060"/>
        <w:gridCol w:w="800"/>
        <w:gridCol w:w="1340"/>
        <w:gridCol w:w="1980"/>
      </w:tblGrid>
      <w:tr w:rsidR="007A0E4D" w:rsidRPr="007A0E4D" w:rsidTr="007A0E4D">
        <w:trPr>
          <w:trHeight w:val="630"/>
        </w:trPr>
        <w:tc>
          <w:tcPr>
            <w:tcW w:w="9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E4D" w:rsidRPr="007A0E4D" w:rsidRDefault="007A0E4D" w:rsidP="007A0E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cs-CZ"/>
              </w:rPr>
            </w:pPr>
            <w:r w:rsidRPr="007A0E4D"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cs-CZ"/>
              </w:rPr>
              <w:t>Objednávka</w:t>
            </w:r>
          </w:p>
        </w:tc>
      </w:tr>
      <w:tr w:rsidR="007A0E4D" w:rsidRPr="007A0E4D" w:rsidTr="007A0E4D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E4D" w:rsidRPr="007A0E4D" w:rsidRDefault="007A0E4D" w:rsidP="007A0E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cs-CZ"/>
              </w:rPr>
            </w:pP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E4D" w:rsidRPr="007A0E4D" w:rsidRDefault="007A0E4D" w:rsidP="007A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E4D" w:rsidRPr="007A0E4D" w:rsidRDefault="007A0E4D" w:rsidP="007A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E4D" w:rsidRPr="007A0E4D" w:rsidRDefault="007A0E4D" w:rsidP="007A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E4D" w:rsidRPr="007A0E4D" w:rsidRDefault="007A0E4D" w:rsidP="007A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A0E4D" w:rsidRPr="007A0E4D" w:rsidTr="007A0E4D">
        <w:trPr>
          <w:trHeight w:val="37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E4D" w:rsidRPr="007A0E4D" w:rsidRDefault="007A0E4D" w:rsidP="007A0E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7A0E4D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Úsek:</w:t>
            </w: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E4D" w:rsidRPr="007A0E4D" w:rsidRDefault="007A0E4D" w:rsidP="007A0E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7A0E4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ošetřovatelsko</w:t>
            </w:r>
            <w:proofErr w:type="spellEnd"/>
            <w:r w:rsidRPr="007A0E4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 xml:space="preserve"> - zdravotnický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E4D" w:rsidRPr="007A0E4D" w:rsidRDefault="007A0E4D" w:rsidP="007A0E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7A0E4D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Číslo: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E4D" w:rsidRPr="007A0E4D" w:rsidRDefault="007A0E4D" w:rsidP="007A0E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E4D" w:rsidRPr="007A0E4D" w:rsidRDefault="007A0E4D" w:rsidP="007A0E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7A0E4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91/2017 ZDRAV</w:t>
            </w:r>
          </w:p>
        </w:tc>
      </w:tr>
      <w:tr w:rsidR="007A0E4D" w:rsidRPr="007A0E4D" w:rsidTr="007A0E4D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E4D" w:rsidRPr="007A0E4D" w:rsidRDefault="007A0E4D" w:rsidP="007A0E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E4D" w:rsidRPr="007A0E4D" w:rsidRDefault="007A0E4D" w:rsidP="007A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E4D" w:rsidRPr="007A0E4D" w:rsidRDefault="007A0E4D" w:rsidP="007A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E4D" w:rsidRPr="007A0E4D" w:rsidRDefault="007A0E4D" w:rsidP="007A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E4D" w:rsidRPr="007A0E4D" w:rsidRDefault="007A0E4D" w:rsidP="007A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A0E4D" w:rsidRPr="007A0E4D" w:rsidTr="007A0E4D">
        <w:trPr>
          <w:trHeight w:val="315"/>
        </w:trPr>
        <w:tc>
          <w:tcPr>
            <w:tcW w:w="5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E4D" w:rsidRPr="007A0E4D" w:rsidRDefault="007A0E4D" w:rsidP="007A0E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A0E4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Odběratel:</w:t>
            </w:r>
          </w:p>
        </w:tc>
        <w:tc>
          <w:tcPr>
            <w:tcW w:w="4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E4D" w:rsidRPr="007A0E4D" w:rsidRDefault="007A0E4D" w:rsidP="007A0E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A0E4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Dodavatel:</w:t>
            </w:r>
          </w:p>
        </w:tc>
      </w:tr>
      <w:tr w:rsidR="007A0E4D" w:rsidRPr="007A0E4D" w:rsidTr="007A0E4D">
        <w:trPr>
          <w:trHeight w:val="300"/>
        </w:trPr>
        <w:tc>
          <w:tcPr>
            <w:tcW w:w="582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E4D" w:rsidRPr="007A0E4D" w:rsidRDefault="007A0E4D" w:rsidP="007A0E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A0E4D">
              <w:rPr>
                <w:rFonts w:ascii="Calibri" w:eastAsia="Times New Roman" w:hAnsi="Calibri" w:cs="Times New Roman"/>
                <w:color w:val="000000"/>
                <w:lang w:eastAsia="cs-CZ"/>
              </w:rPr>
              <w:t>Sociální služby pro seniory Šumperk,</w:t>
            </w:r>
          </w:p>
        </w:tc>
        <w:tc>
          <w:tcPr>
            <w:tcW w:w="412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A0E4D" w:rsidRPr="007A0E4D" w:rsidRDefault="007A0E4D" w:rsidP="007A0E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A0E4D">
              <w:rPr>
                <w:rFonts w:ascii="Calibri" w:eastAsia="Times New Roman" w:hAnsi="Calibri" w:cs="Times New Roman"/>
                <w:color w:val="000000"/>
                <w:lang w:eastAsia="cs-CZ"/>
              </w:rPr>
              <w:t>Svítíme zdravě</w:t>
            </w:r>
          </w:p>
        </w:tc>
      </w:tr>
      <w:tr w:rsidR="007A0E4D" w:rsidRPr="007A0E4D" w:rsidTr="007A0E4D">
        <w:trPr>
          <w:trHeight w:val="300"/>
        </w:trPr>
        <w:tc>
          <w:tcPr>
            <w:tcW w:w="5820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E4D" w:rsidRPr="007A0E4D" w:rsidRDefault="007A0E4D" w:rsidP="007A0E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A0E4D">
              <w:rPr>
                <w:rFonts w:ascii="Calibri" w:eastAsia="Times New Roman" w:hAnsi="Calibri" w:cs="Times New Roman"/>
                <w:color w:val="000000"/>
                <w:lang w:eastAsia="cs-CZ"/>
              </w:rPr>
              <w:t>příspěvková organizace</w:t>
            </w:r>
          </w:p>
        </w:tc>
        <w:tc>
          <w:tcPr>
            <w:tcW w:w="412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A0E4D" w:rsidRPr="007A0E4D" w:rsidRDefault="007A0E4D" w:rsidP="007A0E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A0E4D">
              <w:rPr>
                <w:rFonts w:ascii="Calibri" w:eastAsia="Times New Roman" w:hAnsi="Calibri" w:cs="Times New Roman"/>
                <w:color w:val="000000"/>
                <w:lang w:eastAsia="cs-CZ"/>
              </w:rPr>
              <w:t>U Hrůbků 251/119</w:t>
            </w:r>
          </w:p>
        </w:tc>
      </w:tr>
      <w:tr w:rsidR="007A0E4D" w:rsidRPr="007A0E4D" w:rsidTr="007A0E4D">
        <w:trPr>
          <w:trHeight w:val="300"/>
        </w:trPr>
        <w:tc>
          <w:tcPr>
            <w:tcW w:w="5820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E4D" w:rsidRPr="007A0E4D" w:rsidRDefault="007A0E4D" w:rsidP="007A0E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A0E4D">
              <w:rPr>
                <w:rFonts w:ascii="Calibri" w:eastAsia="Times New Roman" w:hAnsi="Calibri" w:cs="Times New Roman"/>
                <w:color w:val="000000"/>
                <w:lang w:eastAsia="cs-CZ"/>
              </w:rPr>
              <w:t>U sanatoria 2631/25</w:t>
            </w:r>
          </w:p>
        </w:tc>
        <w:tc>
          <w:tcPr>
            <w:tcW w:w="412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A0E4D" w:rsidRPr="007A0E4D" w:rsidRDefault="007A0E4D" w:rsidP="007A0E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A0E4D">
              <w:rPr>
                <w:rFonts w:ascii="Calibri" w:eastAsia="Times New Roman" w:hAnsi="Calibri" w:cs="Times New Roman"/>
                <w:color w:val="000000"/>
                <w:lang w:eastAsia="cs-CZ"/>
              </w:rPr>
              <w:t>738 01 Frýdek-Místek</w:t>
            </w:r>
          </w:p>
        </w:tc>
      </w:tr>
      <w:tr w:rsidR="007A0E4D" w:rsidRPr="007A0E4D" w:rsidTr="007A0E4D">
        <w:trPr>
          <w:trHeight w:val="300"/>
        </w:trPr>
        <w:tc>
          <w:tcPr>
            <w:tcW w:w="5820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E4D" w:rsidRPr="007A0E4D" w:rsidRDefault="007A0E4D" w:rsidP="007A0E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A0E4D">
              <w:rPr>
                <w:rFonts w:ascii="Calibri" w:eastAsia="Times New Roman" w:hAnsi="Calibri" w:cs="Times New Roman"/>
                <w:color w:val="000000"/>
                <w:lang w:eastAsia="cs-CZ"/>
              </w:rPr>
              <w:t>787 01 Šumperk</w:t>
            </w:r>
          </w:p>
        </w:tc>
        <w:tc>
          <w:tcPr>
            <w:tcW w:w="412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A0E4D" w:rsidRPr="007A0E4D" w:rsidRDefault="007A0E4D" w:rsidP="007A0E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7A0E4D" w:rsidRPr="007A0E4D" w:rsidTr="007A0E4D">
        <w:trPr>
          <w:trHeight w:val="300"/>
        </w:trPr>
        <w:tc>
          <w:tcPr>
            <w:tcW w:w="5820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E4D" w:rsidRPr="007A0E4D" w:rsidRDefault="007A0E4D" w:rsidP="007A0E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A0E4D">
              <w:rPr>
                <w:rFonts w:ascii="Calibri" w:eastAsia="Times New Roman" w:hAnsi="Calibri" w:cs="Times New Roman"/>
                <w:color w:val="000000"/>
                <w:lang w:eastAsia="cs-CZ"/>
              </w:rPr>
              <w:t>IČ: 75004011</w:t>
            </w:r>
          </w:p>
        </w:tc>
        <w:tc>
          <w:tcPr>
            <w:tcW w:w="412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A0E4D" w:rsidRPr="007A0E4D" w:rsidRDefault="007A0E4D" w:rsidP="007A0E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A0E4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7A0E4D" w:rsidRPr="007A0E4D" w:rsidTr="007A0E4D">
        <w:trPr>
          <w:trHeight w:val="300"/>
        </w:trPr>
        <w:tc>
          <w:tcPr>
            <w:tcW w:w="5820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E4D" w:rsidRPr="007A0E4D" w:rsidRDefault="007A0E4D" w:rsidP="007A0E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A0E4D">
              <w:rPr>
                <w:rFonts w:ascii="Calibri" w:eastAsia="Times New Roman" w:hAnsi="Calibri" w:cs="Times New Roman"/>
                <w:color w:val="000000"/>
                <w:lang w:eastAsia="cs-CZ"/>
              </w:rPr>
              <w:t>Nejsme plátci DPH</w:t>
            </w:r>
          </w:p>
        </w:tc>
        <w:tc>
          <w:tcPr>
            <w:tcW w:w="412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A0E4D" w:rsidRPr="007A0E4D" w:rsidRDefault="007A0E4D" w:rsidP="007A0E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7A0E4D" w:rsidRPr="007A0E4D" w:rsidTr="007A0E4D">
        <w:trPr>
          <w:trHeight w:val="315"/>
        </w:trPr>
        <w:tc>
          <w:tcPr>
            <w:tcW w:w="58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E4D" w:rsidRPr="007A0E4D" w:rsidRDefault="007A0E4D" w:rsidP="007A0E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7A0E4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 xml:space="preserve">Zapsáno v OR u Krajského soudu v Ostravě oddíl </w:t>
            </w:r>
            <w:proofErr w:type="spellStart"/>
            <w:r w:rsidRPr="007A0E4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Pr</w:t>
            </w:r>
            <w:proofErr w:type="spellEnd"/>
            <w:r w:rsidRPr="007A0E4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 xml:space="preserve"> vložka 755</w:t>
            </w:r>
          </w:p>
        </w:tc>
        <w:tc>
          <w:tcPr>
            <w:tcW w:w="41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A0E4D" w:rsidRPr="007A0E4D" w:rsidRDefault="007A0E4D" w:rsidP="007A0E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A0E4D">
              <w:rPr>
                <w:rFonts w:ascii="Calibri" w:eastAsia="Times New Roman" w:hAnsi="Calibri" w:cs="Times New Roman"/>
                <w:color w:val="000000"/>
                <w:lang w:eastAsia="cs-CZ"/>
              </w:rPr>
              <w:t>IČ:87733757</w:t>
            </w:r>
          </w:p>
        </w:tc>
      </w:tr>
      <w:tr w:rsidR="007A0E4D" w:rsidRPr="007A0E4D" w:rsidTr="007A0E4D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E4D" w:rsidRPr="007A0E4D" w:rsidRDefault="007A0E4D" w:rsidP="007A0E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E4D" w:rsidRPr="007A0E4D" w:rsidRDefault="007A0E4D" w:rsidP="007A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E4D" w:rsidRPr="007A0E4D" w:rsidRDefault="007A0E4D" w:rsidP="007A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E4D" w:rsidRPr="007A0E4D" w:rsidRDefault="007A0E4D" w:rsidP="007A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E4D" w:rsidRPr="007A0E4D" w:rsidRDefault="007A0E4D" w:rsidP="007A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A0E4D" w:rsidRPr="007A0E4D" w:rsidTr="007A0E4D">
        <w:trPr>
          <w:trHeight w:val="900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E4D" w:rsidRPr="007A0E4D" w:rsidRDefault="007A0E4D" w:rsidP="007A0E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7A0E4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eastAsia="cs-CZ"/>
              </w:rPr>
              <w:t>Pořadové číslo položky</w:t>
            </w:r>
          </w:p>
        </w:tc>
        <w:tc>
          <w:tcPr>
            <w:tcW w:w="5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E4D" w:rsidRPr="007A0E4D" w:rsidRDefault="007A0E4D" w:rsidP="007A0E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A0E4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Název zboží nebo služby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E4D" w:rsidRPr="007A0E4D" w:rsidRDefault="007A0E4D" w:rsidP="007A0E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A0E4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Počet kusů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E4D" w:rsidRPr="007A0E4D" w:rsidRDefault="007A0E4D" w:rsidP="007A0E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A0E4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Cena za jednotku (včetně DPH)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E4D" w:rsidRPr="007A0E4D" w:rsidRDefault="007A0E4D" w:rsidP="007A0E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A0E4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Cena celkem</w:t>
            </w:r>
            <w:r w:rsidRPr="007A0E4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br/>
              <w:t>(včetně DPH)</w:t>
            </w:r>
          </w:p>
        </w:tc>
      </w:tr>
      <w:tr w:rsidR="007A0E4D" w:rsidRPr="007A0E4D" w:rsidTr="007A0E4D">
        <w:trPr>
          <w:trHeight w:val="61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E4D" w:rsidRPr="007A0E4D" w:rsidRDefault="007A0E4D" w:rsidP="007A0E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7A0E4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1.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E4D" w:rsidRPr="007A0E4D" w:rsidRDefault="007A0E4D" w:rsidP="007A0E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A0E4D">
              <w:rPr>
                <w:rFonts w:ascii="Calibri" w:eastAsia="Times New Roman" w:hAnsi="Calibri" w:cs="Times New Roman"/>
                <w:color w:val="000000"/>
                <w:lang w:eastAsia="cs-CZ"/>
              </w:rPr>
              <w:t>led lampa k lůžku,12v,flexibilní rameno,34mm +</w:t>
            </w:r>
            <w:r w:rsidRPr="007A0E4D">
              <w:rPr>
                <w:rFonts w:ascii="Calibri" w:eastAsia="Times New Roman" w:hAnsi="Calibri" w:cs="Times New Roman"/>
                <w:color w:val="000000"/>
                <w:lang w:eastAsia="cs-CZ"/>
              </w:rPr>
              <w:br/>
              <w:t>doprava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E4D" w:rsidRPr="007A0E4D" w:rsidRDefault="007A0E4D" w:rsidP="007A0E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A0E4D">
              <w:rPr>
                <w:rFonts w:ascii="Calibri" w:eastAsia="Times New Roman" w:hAnsi="Calibri" w:cs="Times New Roman"/>
                <w:color w:val="000000"/>
                <w:lang w:eastAsia="cs-CZ"/>
              </w:rPr>
              <w:t>115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E4D" w:rsidRPr="007A0E4D" w:rsidRDefault="007A0E4D" w:rsidP="007A0E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A0E4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0E4D" w:rsidRPr="007A0E4D" w:rsidRDefault="007A0E4D" w:rsidP="007A0E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A0E4D">
              <w:rPr>
                <w:rFonts w:ascii="Calibri" w:eastAsia="Times New Roman" w:hAnsi="Calibri" w:cs="Times New Roman"/>
                <w:color w:val="000000"/>
                <w:lang w:eastAsia="cs-CZ"/>
              </w:rPr>
              <w:t>320 000,00 Kč</w:t>
            </w:r>
          </w:p>
        </w:tc>
      </w:tr>
      <w:tr w:rsidR="007A0E4D" w:rsidRPr="007A0E4D" w:rsidTr="007A0E4D">
        <w:trPr>
          <w:trHeight w:val="37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E4D" w:rsidRPr="007A0E4D" w:rsidRDefault="007A0E4D" w:rsidP="007A0E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7A0E4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2.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E4D" w:rsidRPr="007A0E4D" w:rsidRDefault="007A0E4D" w:rsidP="007A0E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A0E4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E4D" w:rsidRPr="007A0E4D" w:rsidRDefault="007A0E4D" w:rsidP="007A0E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A0E4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E4D" w:rsidRPr="007A0E4D" w:rsidRDefault="007A0E4D" w:rsidP="007A0E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0E4D" w:rsidRPr="007A0E4D" w:rsidRDefault="007A0E4D" w:rsidP="007A0E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A0E4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7A0E4D" w:rsidRPr="007A0E4D" w:rsidTr="007A0E4D">
        <w:trPr>
          <w:trHeight w:val="37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E4D" w:rsidRPr="007A0E4D" w:rsidRDefault="007A0E4D" w:rsidP="007A0E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7A0E4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3.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E4D" w:rsidRPr="007A0E4D" w:rsidRDefault="007A0E4D" w:rsidP="007A0E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A0E4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E4D" w:rsidRPr="007A0E4D" w:rsidRDefault="007A0E4D" w:rsidP="007A0E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A0E4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E4D" w:rsidRPr="007A0E4D" w:rsidRDefault="007A0E4D" w:rsidP="007A0E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A0E4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0E4D" w:rsidRPr="007A0E4D" w:rsidRDefault="007A0E4D" w:rsidP="007A0E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A0E4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7A0E4D" w:rsidRPr="007A0E4D" w:rsidTr="007A0E4D">
        <w:trPr>
          <w:trHeight w:val="37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E4D" w:rsidRPr="007A0E4D" w:rsidRDefault="007A0E4D" w:rsidP="007A0E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7A0E4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4.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E4D" w:rsidRPr="007A0E4D" w:rsidRDefault="007A0E4D" w:rsidP="007A0E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A0E4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E4D" w:rsidRPr="007A0E4D" w:rsidRDefault="007A0E4D" w:rsidP="007A0E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A0E4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E4D" w:rsidRPr="007A0E4D" w:rsidRDefault="007A0E4D" w:rsidP="007A0E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A0E4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0E4D" w:rsidRPr="007A0E4D" w:rsidRDefault="007A0E4D" w:rsidP="007A0E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A0E4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7A0E4D" w:rsidRPr="007A0E4D" w:rsidTr="007A0E4D">
        <w:trPr>
          <w:trHeight w:val="37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E4D" w:rsidRPr="007A0E4D" w:rsidRDefault="007A0E4D" w:rsidP="007A0E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7A0E4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5.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E4D" w:rsidRPr="007A0E4D" w:rsidRDefault="007A0E4D" w:rsidP="007A0E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A0E4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E4D" w:rsidRPr="007A0E4D" w:rsidRDefault="007A0E4D" w:rsidP="007A0E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A0E4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E4D" w:rsidRPr="007A0E4D" w:rsidRDefault="007A0E4D" w:rsidP="007A0E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A0E4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0E4D" w:rsidRPr="007A0E4D" w:rsidRDefault="007A0E4D" w:rsidP="007A0E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A0E4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7A0E4D" w:rsidRPr="007A0E4D" w:rsidTr="007A0E4D">
        <w:trPr>
          <w:trHeight w:val="37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E4D" w:rsidRPr="007A0E4D" w:rsidRDefault="007A0E4D" w:rsidP="007A0E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7A0E4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6.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E4D" w:rsidRPr="007A0E4D" w:rsidRDefault="007A0E4D" w:rsidP="007A0E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A0E4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E4D" w:rsidRPr="007A0E4D" w:rsidRDefault="007A0E4D" w:rsidP="007A0E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A0E4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E4D" w:rsidRPr="007A0E4D" w:rsidRDefault="007A0E4D" w:rsidP="007A0E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A0E4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0E4D" w:rsidRPr="007A0E4D" w:rsidRDefault="007A0E4D" w:rsidP="007A0E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A0E4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7A0E4D" w:rsidRPr="007A0E4D" w:rsidTr="007A0E4D">
        <w:trPr>
          <w:trHeight w:val="37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E4D" w:rsidRPr="007A0E4D" w:rsidRDefault="007A0E4D" w:rsidP="007A0E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7A0E4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7.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E4D" w:rsidRPr="007A0E4D" w:rsidRDefault="007A0E4D" w:rsidP="007A0E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A0E4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E4D" w:rsidRPr="007A0E4D" w:rsidRDefault="007A0E4D" w:rsidP="007A0E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A0E4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E4D" w:rsidRPr="007A0E4D" w:rsidRDefault="007A0E4D" w:rsidP="007A0E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A0E4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0E4D" w:rsidRPr="007A0E4D" w:rsidRDefault="007A0E4D" w:rsidP="007A0E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A0E4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7A0E4D" w:rsidRPr="007A0E4D" w:rsidTr="007A0E4D">
        <w:trPr>
          <w:trHeight w:val="37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E4D" w:rsidRPr="007A0E4D" w:rsidRDefault="007A0E4D" w:rsidP="007A0E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7A0E4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8.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E4D" w:rsidRPr="007A0E4D" w:rsidRDefault="007A0E4D" w:rsidP="007A0E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A0E4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E4D" w:rsidRPr="007A0E4D" w:rsidRDefault="007A0E4D" w:rsidP="007A0E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A0E4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E4D" w:rsidRPr="007A0E4D" w:rsidRDefault="007A0E4D" w:rsidP="007A0E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A0E4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0E4D" w:rsidRPr="007A0E4D" w:rsidRDefault="007A0E4D" w:rsidP="007A0E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A0E4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7A0E4D" w:rsidRPr="007A0E4D" w:rsidTr="007A0E4D">
        <w:trPr>
          <w:trHeight w:val="37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E4D" w:rsidRPr="007A0E4D" w:rsidRDefault="007A0E4D" w:rsidP="007A0E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7A0E4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9.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E4D" w:rsidRPr="007A0E4D" w:rsidRDefault="007A0E4D" w:rsidP="007A0E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A0E4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E4D" w:rsidRPr="007A0E4D" w:rsidRDefault="007A0E4D" w:rsidP="007A0E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A0E4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E4D" w:rsidRPr="007A0E4D" w:rsidRDefault="007A0E4D" w:rsidP="007A0E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A0E4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0E4D" w:rsidRPr="007A0E4D" w:rsidRDefault="007A0E4D" w:rsidP="007A0E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A0E4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7A0E4D" w:rsidRPr="007A0E4D" w:rsidTr="007A0E4D">
        <w:trPr>
          <w:trHeight w:val="37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E4D" w:rsidRPr="007A0E4D" w:rsidRDefault="007A0E4D" w:rsidP="007A0E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7A0E4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10.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E4D" w:rsidRPr="007A0E4D" w:rsidRDefault="007A0E4D" w:rsidP="007A0E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A0E4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E4D" w:rsidRPr="007A0E4D" w:rsidRDefault="007A0E4D" w:rsidP="007A0E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A0E4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E4D" w:rsidRPr="007A0E4D" w:rsidRDefault="007A0E4D" w:rsidP="007A0E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A0E4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0E4D" w:rsidRPr="007A0E4D" w:rsidRDefault="007A0E4D" w:rsidP="007A0E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A0E4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7A0E4D" w:rsidRPr="007A0E4D" w:rsidTr="007A0E4D">
        <w:trPr>
          <w:trHeight w:val="39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E4D" w:rsidRPr="007A0E4D" w:rsidRDefault="007A0E4D" w:rsidP="007A0E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7A0E4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E4D" w:rsidRPr="007A0E4D" w:rsidRDefault="007A0E4D" w:rsidP="007A0E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A0E4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E4D" w:rsidRPr="007A0E4D" w:rsidRDefault="007A0E4D" w:rsidP="007A0E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A0E4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E4D" w:rsidRPr="007A0E4D" w:rsidRDefault="007A0E4D" w:rsidP="007A0E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A0E4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0E4D" w:rsidRPr="007A0E4D" w:rsidRDefault="007A0E4D" w:rsidP="007A0E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A0E4D">
              <w:rPr>
                <w:rFonts w:ascii="Calibri" w:eastAsia="Times New Roman" w:hAnsi="Calibri" w:cs="Times New Roman"/>
                <w:color w:val="000000"/>
                <w:lang w:eastAsia="cs-CZ"/>
              </w:rPr>
              <w:t>320 000,00 Kč</w:t>
            </w:r>
          </w:p>
        </w:tc>
      </w:tr>
      <w:tr w:rsidR="007A0E4D" w:rsidRPr="007A0E4D" w:rsidTr="007A0E4D">
        <w:trPr>
          <w:trHeight w:val="37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E4D" w:rsidRPr="007A0E4D" w:rsidRDefault="007A0E4D" w:rsidP="007A0E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E4D" w:rsidRPr="007A0E4D" w:rsidRDefault="007A0E4D" w:rsidP="007A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E4D" w:rsidRPr="007A0E4D" w:rsidRDefault="007A0E4D" w:rsidP="007A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E4D" w:rsidRPr="007A0E4D" w:rsidRDefault="007A0E4D" w:rsidP="007A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E4D" w:rsidRPr="007A0E4D" w:rsidRDefault="007A0E4D" w:rsidP="007A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A0E4D" w:rsidRPr="007A0E4D" w:rsidTr="007A0E4D">
        <w:trPr>
          <w:trHeight w:val="615"/>
        </w:trPr>
        <w:tc>
          <w:tcPr>
            <w:tcW w:w="9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0E4D" w:rsidRPr="007A0E4D" w:rsidRDefault="007A0E4D" w:rsidP="007A0E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A0E4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Na základě zkušeností s nákupy stejného druhu zboží (služeb) v předcházejících obdobích je vybrán dodavatel, který nejlépe splňuje požadavek na kvalitu zboží (služeb) v poměru k ceně.</w:t>
            </w:r>
          </w:p>
        </w:tc>
      </w:tr>
      <w:tr w:rsidR="007A0E4D" w:rsidRPr="007A0E4D" w:rsidTr="007A0E4D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E4D" w:rsidRPr="007A0E4D" w:rsidRDefault="007A0E4D" w:rsidP="007A0E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E4D" w:rsidRPr="007A0E4D" w:rsidRDefault="007A0E4D" w:rsidP="007A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E4D" w:rsidRPr="007A0E4D" w:rsidRDefault="007A0E4D" w:rsidP="007A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E4D" w:rsidRPr="007A0E4D" w:rsidRDefault="007A0E4D" w:rsidP="007A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E4D" w:rsidRPr="007A0E4D" w:rsidRDefault="007A0E4D" w:rsidP="007A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A0E4D" w:rsidRPr="007A0E4D" w:rsidTr="007A0E4D">
        <w:trPr>
          <w:trHeight w:val="615"/>
        </w:trPr>
        <w:tc>
          <w:tcPr>
            <w:tcW w:w="9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0E4D" w:rsidRPr="007A0E4D" w:rsidRDefault="007A0E4D" w:rsidP="007A0E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A0E4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Upozorňujeme, že tato objednávka podléhá zveřejnění dle Zákona o zvláštních podmínkách účinnosti některých smluv, uveřejňování těchto smluv a o registru smluv (zákon o registru smluv) č. 340/2015 Sb.</w:t>
            </w:r>
          </w:p>
        </w:tc>
      </w:tr>
      <w:tr w:rsidR="007A0E4D" w:rsidRPr="007A0E4D" w:rsidTr="007A0E4D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E4D" w:rsidRPr="007A0E4D" w:rsidRDefault="007A0E4D" w:rsidP="007A0E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E4D" w:rsidRPr="007A0E4D" w:rsidRDefault="007A0E4D" w:rsidP="007A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E4D" w:rsidRPr="007A0E4D" w:rsidRDefault="007A0E4D" w:rsidP="007A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E4D" w:rsidRPr="007A0E4D" w:rsidRDefault="007A0E4D" w:rsidP="007A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E4D" w:rsidRPr="007A0E4D" w:rsidRDefault="007A0E4D" w:rsidP="007A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A0E4D" w:rsidRPr="007A0E4D" w:rsidTr="007A0E4D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E4D" w:rsidRPr="007A0E4D" w:rsidRDefault="007A0E4D" w:rsidP="007A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E4D" w:rsidRPr="007A0E4D" w:rsidRDefault="007A0E4D" w:rsidP="007A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E4D" w:rsidRPr="007A0E4D" w:rsidRDefault="007A0E4D" w:rsidP="007A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E4D" w:rsidRPr="007A0E4D" w:rsidRDefault="007A0E4D" w:rsidP="007A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E4D" w:rsidRPr="007A0E4D" w:rsidRDefault="007A0E4D" w:rsidP="007A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A0E4D" w:rsidRPr="007A0E4D" w:rsidTr="007A0E4D">
        <w:trPr>
          <w:trHeight w:val="300"/>
        </w:trPr>
        <w:tc>
          <w:tcPr>
            <w:tcW w:w="7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E4D" w:rsidRPr="007A0E4D" w:rsidRDefault="007A0E4D" w:rsidP="007A0E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A0E4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Za organizaci schválil: Ing. Jiří </w:t>
            </w:r>
            <w:proofErr w:type="spellStart"/>
            <w:r w:rsidRPr="007A0E4D">
              <w:rPr>
                <w:rFonts w:ascii="Calibri" w:eastAsia="Times New Roman" w:hAnsi="Calibri" w:cs="Times New Roman"/>
                <w:color w:val="000000"/>
                <w:lang w:eastAsia="cs-CZ"/>
              </w:rPr>
              <w:t>Gonda</w:t>
            </w:r>
            <w:proofErr w:type="spellEnd"/>
            <w:r w:rsidRPr="007A0E4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, ředitel organizace, dne </w:t>
            </w:r>
            <w:proofErr w:type="gramStart"/>
            <w:r w:rsidRPr="007A0E4D">
              <w:rPr>
                <w:rFonts w:ascii="Calibri" w:eastAsia="Times New Roman" w:hAnsi="Calibri" w:cs="Times New Roman"/>
                <w:color w:val="000000"/>
                <w:lang w:eastAsia="cs-CZ"/>
              </w:rPr>
              <w:t>14.12.2017</w:t>
            </w:r>
            <w:proofErr w:type="gramEnd"/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E4D" w:rsidRPr="007A0E4D" w:rsidRDefault="007A0E4D" w:rsidP="007A0E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7A0E4D" w:rsidRPr="007A0E4D" w:rsidTr="007A0E4D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E4D" w:rsidRPr="007A0E4D" w:rsidRDefault="007A0E4D" w:rsidP="007A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E4D" w:rsidRPr="007A0E4D" w:rsidRDefault="007A0E4D" w:rsidP="007A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E4D" w:rsidRPr="007A0E4D" w:rsidRDefault="007A0E4D" w:rsidP="007A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E4D" w:rsidRPr="007A0E4D" w:rsidRDefault="007A0E4D" w:rsidP="007A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E4D" w:rsidRPr="007A0E4D" w:rsidRDefault="007A0E4D" w:rsidP="007A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A0E4D" w:rsidRPr="007A0E4D" w:rsidTr="007A0E4D">
        <w:trPr>
          <w:trHeight w:val="300"/>
        </w:trPr>
        <w:tc>
          <w:tcPr>
            <w:tcW w:w="5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E4D" w:rsidRPr="007A0E4D" w:rsidRDefault="007A0E4D" w:rsidP="007A0E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A0E4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Objednávku akceptoval: René </w:t>
            </w:r>
            <w:proofErr w:type="spellStart"/>
            <w:r w:rsidRPr="007A0E4D">
              <w:rPr>
                <w:rFonts w:ascii="Calibri" w:eastAsia="Times New Roman" w:hAnsi="Calibri" w:cs="Times New Roman"/>
                <w:color w:val="000000"/>
                <w:lang w:eastAsia="cs-CZ"/>
              </w:rPr>
              <w:t>Gacka</w:t>
            </w:r>
            <w:proofErr w:type="spellEnd"/>
            <w:r w:rsidRPr="007A0E4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proofErr w:type="gramStart"/>
            <w:r w:rsidRPr="007A0E4D">
              <w:rPr>
                <w:rFonts w:ascii="Calibri" w:eastAsia="Times New Roman" w:hAnsi="Calibri" w:cs="Times New Roman"/>
                <w:color w:val="000000"/>
                <w:lang w:eastAsia="cs-CZ"/>
              </w:rPr>
              <w:t>14.12.2017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E4D" w:rsidRPr="007A0E4D" w:rsidRDefault="007A0E4D" w:rsidP="007A0E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E4D" w:rsidRPr="007A0E4D" w:rsidRDefault="007A0E4D" w:rsidP="007A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E4D" w:rsidRPr="007A0E4D" w:rsidRDefault="007A0E4D" w:rsidP="007A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0D4C62" w:rsidRDefault="000D4C62">
      <w:bookmarkStart w:id="0" w:name="_GoBack"/>
      <w:bookmarkEnd w:id="0"/>
    </w:p>
    <w:sectPr w:rsidR="000D4C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E4D"/>
    <w:rsid w:val="000D4C62"/>
    <w:rsid w:val="007A0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9A3601-535E-44BD-AC73-3C05ED513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84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PC05</dc:creator>
  <cp:keywords/>
  <dc:description/>
  <cp:lastModifiedBy>PC05</cp:lastModifiedBy>
  <cp:revision>1</cp:revision>
  <dcterms:created xsi:type="dcterms:W3CDTF">2017-12-15T10:21:00Z</dcterms:created>
  <dcterms:modified xsi:type="dcterms:W3CDTF">2017-12-15T10:22:00Z</dcterms:modified>
</cp:coreProperties>
</file>