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86978">
        <w:t>SUA-JZ-224/2017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486978" w:rsidRPr="00A3020E" w:rsidRDefault="00486978" w:rsidP="00486978">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E30F3">
        <w:rPr>
          <w:rFonts w:cs="Arial"/>
          <w:szCs w:val="20"/>
        </w:rPr>
        <w:t xml:space="preserve">Ing. </w:t>
      </w:r>
      <w:r>
        <w:t>Bořivoj Novotný</w:t>
      </w:r>
      <w:r w:rsidRPr="00A3020E">
        <w:rPr>
          <w:rFonts w:cs="Arial"/>
          <w:szCs w:val="20"/>
        </w:rPr>
        <w:t xml:space="preserve">, </w:t>
      </w:r>
      <w:r w:rsidRPr="00FE30F3">
        <w:rPr>
          <w:rFonts w:cs="Arial"/>
          <w:szCs w:val="20"/>
        </w:rPr>
        <w:t>ředitel Odboru</w:t>
      </w:r>
      <w:r>
        <w:t xml:space="preserve"> zaměstnanosti krajské pobočky v Olomouci</w:t>
      </w:r>
    </w:p>
    <w:p w:rsidR="00486978" w:rsidRPr="00A3020E" w:rsidRDefault="00486978" w:rsidP="00486978">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486978" w:rsidRDefault="00486978" w:rsidP="00486978">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486978" w:rsidRPr="00A3020E" w:rsidRDefault="00486978" w:rsidP="00486978">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486978" w:rsidRDefault="00486978" w:rsidP="00486978">
      <w:pPr>
        <w:tabs>
          <w:tab w:val="left" w:pos="2520"/>
        </w:tabs>
        <w:spacing w:before="60"/>
        <w:rPr>
          <w:rFonts w:cs="Arial"/>
          <w:szCs w:val="20"/>
        </w:rPr>
      </w:pPr>
      <w:r w:rsidRPr="00A3020E">
        <w:rPr>
          <w:rFonts w:cs="Arial"/>
          <w:szCs w:val="20"/>
        </w:rPr>
        <w:t xml:space="preserve"> </w:t>
      </w:r>
    </w:p>
    <w:p w:rsidR="00C61047" w:rsidRDefault="00C61047" w:rsidP="004869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86978" w:rsidRPr="00486978"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486978" w:rsidRPr="00486978">
        <w:rPr>
          <w:rFonts w:cs="Arial"/>
          <w:szCs w:val="20"/>
        </w:rPr>
        <w:t>Jiří Zaoral</w:t>
      </w:r>
      <w:r w:rsidR="00486978" w:rsidRPr="00486978">
        <w:rPr>
          <w:rFonts w:cs="Arial"/>
          <w:vanish/>
          <w:szCs w:val="20"/>
        </w:rPr>
        <w:t>1</w:t>
      </w:r>
    </w:p>
    <w:p w:rsidR="00246AE5" w:rsidRPr="00A3020E" w:rsidRDefault="00486978" w:rsidP="00246AE5">
      <w:pPr>
        <w:tabs>
          <w:tab w:val="left" w:pos="2212"/>
        </w:tabs>
        <w:ind w:left="2211" w:hanging="2211"/>
        <w:jc w:val="left"/>
        <w:rPr>
          <w:rFonts w:cs="Arial"/>
          <w:szCs w:val="20"/>
        </w:rPr>
      </w:pPr>
      <w:r w:rsidRPr="00486978">
        <w:rPr>
          <w:rFonts w:cs="Arial"/>
          <w:b/>
          <w:bCs/>
          <w:noProof/>
          <w:szCs w:val="20"/>
          <w:lang w:val="en-US"/>
        </w:rPr>
        <w:t>rodné číslo:</w:t>
      </w:r>
      <w:r w:rsidRPr="00486978">
        <w:rPr>
          <w:rFonts w:cs="Arial"/>
          <w:b/>
          <w:bCs/>
          <w:noProof/>
          <w:szCs w:val="20"/>
          <w:lang w:val="en-US"/>
        </w:rPr>
        <w:tab/>
      </w:r>
      <w:r w:rsidR="0019151F">
        <w:rPr>
          <w:rFonts w:cs="Arial"/>
          <w:b/>
          <w:bCs/>
          <w:noProof/>
          <w:szCs w:val="20"/>
          <w:lang w:val="en-US"/>
        </w:rPr>
        <w:t>xxxxxxxx</w:t>
      </w:r>
    </w:p>
    <w:p w:rsidR="00246AE5" w:rsidRPr="00A3020E" w:rsidRDefault="0048697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19151F">
        <w:rPr>
          <w:rFonts w:cs="Arial"/>
          <w:szCs w:val="20"/>
        </w:rPr>
        <w:t>xxxxxxxxxxxx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86978" w:rsidRPr="00486978">
        <w:rPr>
          <w:rFonts w:cs="Arial"/>
          <w:szCs w:val="20"/>
        </w:rPr>
        <w:t>65126025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86978">
        <w:t>CZ.03.1.48/0.0/0.0/15_010/0000030</w:t>
      </w:r>
      <w:r>
        <w:rPr>
          <w:i/>
          <w:iCs/>
        </w:rPr>
        <w:t xml:space="preserve"> - </w:t>
      </w:r>
      <w:r w:rsidR="00486978">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9151F">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9151F">
        <w:t>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86978">
        <w:rPr>
          <w:noProof/>
        </w:rPr>
        <w:t>Kadeřnice + prodej vlasové kosmetiky</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19151F">
        <w:t>xxxxxxxxxxx</w:t>
      </w:r>
      <w:proofErr w:type="spellEnd"/>
    </w:p>
    <w:p w:rsidR="0049132E" w:rsidRDefault="0049132E" w:rsidP="0049132E">
      <w:pPr>
        <w:pStyle w:val="Daltextbodudohody"/>
        <w:tabs>
          <w:tab w:val="clear" w:pos="2520"/>
        </w:tabs>
        <w:ind w:left="3119" w:hanging="2263"/>
      </w:pPr>
      <w:r>
        <w:t>Den nástupu do práce:</w:t>
      </w:r>
      <w:r>
        <w:tab/>
      </w:r>
      <w:proofErr w:type="gramStart"/>
      <w:r w:rsidR="00486978">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486978">
        <w:rPr>
          <w:noProof/>
        </w:rPr>
        <w:t>určitou od 1.1.2018 do 31.12.2018</w:t>
      </w:r>
      <w:r>
        <w:t xml:space="preserve">, s týdenní pracovní dobou </w:t>
      </w:r>
      <w:r w:rsidR="00486978">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486978">
        <w:rPr>
          <w:noProof/>
        </w:rPr>
        <w:t>31.1.2018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86978">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86978">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86978">
        <w:rPr>
          <w:noProof/>
        </w:rPr>
        <w:t>1.1.2018</w:t>
      </w:r>
      <w:r w:rsidR="00781CAC">
        <w:t xml:space="preserve"> do</w:t>
      </w:r>
      <w:r w:rsidRPr="0058691B">
        <w:t> </w:t>
      </w:r>
      <w:r w:rsidR="00486978">
        <w:rPr>
          <w:noProof/>
        </w:rPr>
        <w:t>31.1.2018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486978">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19151F">
        <w:t>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486978" w:rsidRPr="003F2F6D" w:rsidRDefault="00486978" w:rsidP="00486978">
      <w:pPr>
        <w:keepNext/>
        <w:keepLines/>
        <w:tabs>
          <w:tab w:val="left" w:pos="2520"/>
        </w:tabs>
        <w:rPr>
          <w:rFonts w:cs="Arial"/>
          <w:szCs w:val="20"/>
        </w:rPr>
      </w:pPr>
      <w:r>
        <w:rPr>
          <w:noProof/>
        </w:rPr>
        <w:t>V Olomouci</w:t>
      </w:r>
      <w:r w:rsidRPr="003F2F6D">
        <w:rPr>
          <w:rFonts w:cs="Arial"/>
          <w:szCs w:val="20"/>
        </w:rPr>
        <w:t xml:space="preserve"> dne </w:t>
      </w:r>
      <w:r w:rsidR="0019151F">
        <w:rPr>
          <w:rFonts w:cs="Arial"/>
          <w:szCs w:val="20"/>
        </w:rPr>
        <w:t>14.12.2017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8697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486978" w:rsidP="00EF1F67">
      <w:pPr>
        <w:keepNext/>
        <w:keepLines/>
        <w:jc w:val="center"/>
        <w:rPr>
          <w:rFonts w:cs="Arial"/>
          <w:szCs w:val="20"/>
        </w:rPr>
      </w:pPr>
      <w:r w:rsidRPr="00486978">
        <w:rPr>
          <w:rFonts w:cs="Arial"/>
          <w:szCs w:val="20"/>
        </w:rPr>
        <w:t>Jiří Zaoral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486978" w:rsidRPr="00F2642D" w:rsidRDefault="00486978" w:rsidP="00486978">
      <w:pPr>
        <w:keepNext/>
        <w:keepLines/>
        <w:jc w:val="center"/>
        <w:rPr>
          <w:rFonts w:cs="Arial"/>
          <w:szCs w:val="20"/>
        </w:rPr>
      </w:pPr>
      <w:r w:rsidRPr="00FE30F3">
        <w:rPr>
          <w:rFonts w:cs="Arial"/>
          <w:szCs w:val="20"/>
        </w:rPr>
        <w:t xml:space="preserve">Ing. </w:t>
      </w:r>
      <w:r>
        <w:t>Bořivoj Novotný</w:t>
      </w:r>
    </w:p>
    <w:p w:rsidR="00486978" w:rsidRDefault="00486978" w:rsidP="00486978">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48697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86978" w:rsidRPr="00486978">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86978" w:rsidRPr="00486978">
        <w:rPr>
          <w:rFonts w:cs="Arial"/>
          <w:szCs w:val="20"/>
        </w:rPr>
        <w:t>950 164</w:t>
      </w:r>
      <w:r w:rsidR="00486978">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48697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DE" w:rsidRDefault="005E1ADE">
      <w:r>
        <w:separator/>
      </w:r>
    </w:p>
  </w:endnote>
  <w:endnote w:type="continuationSeparator" w:id="0">
    <w:p w:rsidR="005E1ADE" w:rsidRDefault="005E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78" w:rsidRDefault="004869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9151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9151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DE" w:rsidRDefault="005E1ADE">
      <w:r>
        <w:separator/>
      </w:r>
    </w:p>
  </w:footnote>
  <w:footnote w:type="continuationSeparator" w:id="0">
    <w:p w:rsidR="005E1ADE" w:rsidRDefault="005E1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78" w:rsidRDefault="0048697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78" w:rsidRDefault="0048697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E1ADE">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D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1F"/>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97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1ADE"/>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56C60"/>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B71B7"/>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kty%20EU\OP%20Z\RIP\M&#225;mo,%20t&#225;to%20nese&#271;te%20doma\S&#218;PM\S&#218;PM%20&#381;adatel&#233;%20v&#353;echny%20KoPy\SU_S&#218;PM\SU_225_2017_Ji&#345;&#237;%20Zaoral_Teindlov&#225;\Dohoda%20Teindlov&#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4FAC3-7395-46F2-90AB-3B46A0B2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Teindlová.dot</Template>
  <TotalTime>3</TotalTime>
  <Pages>5</Pages>
  <Words>2168</Words>
  <Characters>12796</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Minarčíková Nikola Ing. (UPM-OLA)</dc:creator>
  <dc:description>Předloha byla vytvořena v informačním systému OKpráce.</dc:description>
  <cp:lastModifiedBy>Minarčíková Nikola Ing. (UPM-OLA)</cp:lastModifiedBy>
  <cp:revision>2</cp:revision>
  <cp:lastPrinted>1900-12-31T23:00:00Z</cp:lastPrinted>
  <dcterms:created xsi:type="dcterms:W3CDTF">2017-12-14T12:02:00Z</dcterms:created>
  <dcterms:modified xsi:type="dcterms:W3CDTF">2017-12-14T12:05:00Z</dcterms:modified>
</cp:coreProperties>
</file>