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93C" w:rsidRPr="0000093C" w:rsidRDefault="0000093C" w:rsidP="000009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0093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--------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5151"/>
      </w:tblGrid>
      <w:tr w:rsidR="0000093C" w:rsidRPr="0000093C" w:rsidTr="0000093C">
        <w:trPr>
          <w:tblCellSpacing w:w="0" w:type="dxa"/>
        </w:trPr>
        <w:tc>
          <w:tcPr>
            <w:tcW w:w="0" w:type="auto"/>
            <w:noWrap/>
            <w:hideMark/>
          </w:tcPr>
          <w:p w:rsidR="0000093C" w:rsidRPr="0000093C" w:rsidRDefault="0000093C" w:rsidP="000009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009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00093C" w:rsidRPr="0000093C" w:rsidRDefault="0000093C" w:rsidP="00000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009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RE: Objednávka</w:t>
            </w:r>
          </w:p>
        </w:tc>
      </w:tr>
      <w:tr w:rsidR="0000093C" w:rsidRPr="0000093C" w:rsidTr="0000093C">
        <w:trPr>
          <w:tblCellSpacing w:w="0" w:type="dxa"/>
        </w:trPr>
        <w:tc>
          <w:tcPr>
            <w:tcW w:w="0" w:type="auto"/>
            <w:noWrap/>
            <w:hideMark/>
          </w:tcPr>
          <w:p w:rsidR="0000093C" w:rsidRPr="0000093C" w:rsidRDefault="0000093C" w:rsidP="000009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009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00093C" w:rsidRPr="0000093C" w:rsidRDefault="0000093C" w:rsidP="00000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009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Wed</w:t>
            </w:r>
            <w:proofErr w:type="spellEnd"/>
            <w:r w:rsidRPr="000009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6 Dec 2017 06:35:24 +0000</w:t>
            </w:r>
          </w:p>
        </w:tc>
      </w:tr>
      <w:tr w:rsidR="0000093C" w:rsidRPr="0000093C" w:rsidTr="0000093C">
        <w:trPr>
          <w:tblCellSpacing w:w="0" w:type="dxa"/>
        </w:trPr>
        <w:tc>
          <w:tcPr>
            <w:tcW w:w="0" w:type="auto"/>
            <w:noWrap/>
            <w:hideMark/>
          </w:tcPr>
          <w:p w:rsidR="0000093C" w:rsidRPr="0000093C" w:rsidRDefault="0000093C" w:rsidP="000009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0009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0009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00093C" w:rsidRPr="0000093C" w:rsidRDefault="0000093C" w:rsidP="00000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</w:t>
            </w:r>
            <w:r w:rsidRPr="000009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</w:t>
            </w:r>
            <w:proofErr w:type="spellEnd"/>
            <w:r w:rsidRPr="000009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hyperlink r:id="rId5" w:tgtFrame="_blank" w:history="1">
              <w:r w:rsidRPr="0000093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&lt;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XXXXX</w:t>
              </w:r>
              <w:r w:rsidRPr="0000093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XXXXXX</w:t>
              </w:r>
              <w:r w:rsidRPr="0000093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linde.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XXX</w:t>
              </w:r>
              <w:proofErr w:type="spellEnd"/>
              <w:r w:rsidRPr="0000093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&gt;</w:t>
              </w:r>
            </w:hyperlink>
          </w:p>
        </w:tc>
      </w:tr>
      <w:tr w:rsidR="0000093C" w:rsidRPr="0000093C" w:rsidTr="0000093C">
        <w:trPr>
          <w:tblCellSpacing w:w="0" w:type="dxa"/>
        </w:trPr>
        <w:tc>
          <w:tcPr>
            <w:tcW w:w="0" w:type="auto"/>
            <w:noWrap/>
            <w:hideMark/>
          </w:tcPr>
          <w:p w:rsidR="0000093C" w:rsidRPr="0000093C" w:rsidRDefault="0000093C" w:rsidP="000009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009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00093C" w:rsidRPr="0000093C" w:rsidRDefault="0000093C" w:rsidP="00000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XXXXXXXXXXXXnnmXXX</w:t>
            </w:r>
            <w:proofErr w:type="spellEnd"/>
          </w:p>
        </w:tc>
      </w:tr>
    </w:tbl>
    <w:p w:rsidR="0000093C" w:rsidRPr="0000093C" w:rsidRDefault="0000093C" w:rsidP="0000093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:rsidR="0000093C" w:rsidRPr="0000093C" w:rsidRDefault="0000093C" w:rsidP="000009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Dobrý den, potvrzuji přijetí Vaší objednávky. Termín dodání je pátek nebo pondělí.</w:t>
      </w:r>
    </w:p>
    <w:p w:rsidR="0000093C" w:rsidRPr="0000093C" w:rsidRDefault="0000093C" w:rsidP="000009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0093C" w:rsidRDefault="0000093C" w:rsidP="000009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sz w:val="20"/>
          <w:szCs w:val="20"/>
          <w:lang w:eastAsia="cs-CZ"/>
        </w:rPr>
        <w:t>XXXXX</w:t>
      </w:r>
    </w:p>
    <w:p w:rsidR="00841449" w:rsidRDefault="00841449" w:rsidP="00841449">
      <w:pPr>
        <w:autoSpaceDE w:val="0"/>
        <w:autoSpaceDN w:val="0"/>
        <w:adjustRightInd w:val="0"/>
        <w:spacing w:after="0" w:line="240" w:lineRule="auto"/>
        <w:rPr>
          <w:rFonts w:ascii="RobotoSlab-Regular" w:hAnsi="RobotoSlab-Regular" w:cs="RobotoSlab-Regular"/>
          <w:sz w:val="18"/>
          <w:szCs w:val="18"/>
        </w:rPr>
      </w:pPr>
      <w:r>
        <w:rPr>
          <w:rFonts w:ascii="RobotoSlab-Regular" w:hAnsi="RobotoSlab-Regular" w:cs="RobotoSlab-Regular"/>
          <w:sz w:val="18"/>
          <w:szCs w:val="18"/>
        </w:rPr>
        <w:t xml:space="preserve">Linde </w:t>
      </w:r>
      <w:proofErr w:type="spellStart"/>
      <w:r>
        <w:rPr>
          <w:rFonts w:ascii="RobotoSlab-Regular" w:hAnsi="RobotoSlab-Regular" w:cs="RobotoSlab-Regular"/>
          <w:sz w:val="18"/>
          <w:szCs w:val="18"/>
        </w:rPr>
        <w:t>Gas</w:t>
      </w:r>
      <w:proofErr w:type="spellEnd"/>
      <w:r>
        <w:rPr>
          <w:rFonts w:ascii="RobotoSlab-Regular" w:hAnsi="RobotoSlab-Regular" w:cs="RobotoSlab-Regular"/>
          <w:sz w:val="18"/>
          <w:szCs w:val="18"/>
        </w:rPr>
        <w:t xml:space="preserve"> a.s.</w:t>
      </w:r>
    </w:p>
    <w:p w:rsidR="00841449" w:rsidRDefault="00841449" w:rsidP="00841449">
      <w:pPr>
        <w:autoSpaceDE w:val="0"/>
        <w:autoSpaceDN w:val="0"/>
        <w:adjustRightInd w:val="0"/>
        <w:spacing w:after="0" w:line="240" w:lineRule="auto"/>
        <w:rPr>
          <w:rFonts w:ascii="RobotoSlab-Regular" w:hAnsi="RobotoSlab-Regular" w:cs="RobotoSlab-Regular"/>
          <w:sz w:val="18"/>
          <w:szCs w:val="18"/>
        </w:rPr>
      </w:pPr>
      <w:r>
        <w:rPr>
          <w:rFonts w:ascii="RobotoSlab-Regular" w:hAnsi="RobotoSlab-Regular" w:cs="RobotoSlab-Regular"/>
          <w:sz w:val="18"/>
          <w:szCs w:val="18"/>
        </w:rPr>
        <w:t>IČO: 00011754</w:t>
      </w:r>
    </w:p>
    <w:p w:rsidR="00841449" w:rsidRDefault="00841449" w:rsidP="008414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>
        <w:rPr>
          <w:rFonts w:ascii="RobotoSlab-Regular" w:hAnsi="RobotoSlab-Regular" w:cs="RobotoSlab-Regular"/>
          <w:sz w:val="18"/>
          <w:szCs w:val="18"/>
        </w:rPr>
        <w:t xml:space="preserve">Adresa: U </w:t>
      </w:r>
      <w:proofErr w:type="spellStart"/>
      <w:r>
        <w:rPr>
          <w:rFonts w:ascii="RobotoSlab-Regular" w:hAnsi="RobotoSlab-Regular" w:cs="RobotoSlab-Regular"/>
          <w:sz w:val="18"/>
          <w:szCs w:val="18"/>
        </w:rPr>
        <w:t>Technoplynu</w:t>
      </w:r>
      <w:proofErr w:type="spellEnd"/>
      <w:r>
        <w:rPr>
          <w:rFonts w:ascii="RobotoSlab-Regular" w:hAnsi="RobotoSlab-Regular" w:cs="RobotoSlab-Regular"/>
          <w:sz w:val="18"/>
          <w:szCs w:val="18"/>
        </w:rPr>
        <w:t xml:space="preserve"> 1324, Kyje, 19800, Praha 9</w:t>
      </w:r>
    </w:p>
    <w:p w:rsidR="00841449" w:rsidRDefault="00841449" w:rsidP="008414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41449" w:rsidRPr="0000093C" w:rsidRDefault="00841449" w:rsidP="000009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bookmarkStart w:id="0" w:name="_GoBack"/>
      <w:bookmarkEnd w:id="0"/>
    </w:p>
    <w:p w:rsidR="0000093C" w:rsidRPr="0000093C" w:rsidRDefault="0000093C" w:rsidP="000009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0093C" w:rsidRPr="0000093C" w:rsidRDefault="0000093C" w:rsidP="000009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Original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</w:p>
    <w:p w:rsidR="0000093C" w:rsidRPr="0000093C" w:rsidRDefault="0000093C" w:rsidP="000009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XXXXXXXXXXXXXXXXXXXXXXXnnm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]</w:t>
      </w:r>
    </w:p>
    <w:p w:rsidR="0000093C" w:rsidRPr="0000093C" w:rsidRDefault="0000093C" w:rsidP="000009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Sent: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Wednesday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December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06, 2017 6:48 AM</w:t>
      </w:r>
    </w:p>
    <w:p w:rsidR="0000093C" w:rsidRPr="0000093C" w:rsidRDefault="0000093C" w:rsidP="000009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To: LG CZ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Dispecink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hyperlink r:id="rId6" w:tgtFrame="_blank" w:history="1">
        <w:r w:rsidRPr="0000093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&lt;</w:t>
        </w:r>
        <w:proofErr w:type="spellStart"/>
        <w:r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XXXXXXXXXXXX</w:t>
        </w:r>
        <w:r w:rsidRPr="0000093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linde.</w:t>
        </w:r>
        <w:r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XXX</w:t>
        </w:r>
        <w:proofErr w:type="spellEnd"/>
        <w:r w:rsidRPr="0000093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&gt;</w:t>
        </w:r>
      </w:hyperlink>
    </w:p>
    <w:p w:rsidR="0000093C" w:rsidRPr="0000093C" w:rsidRDefault="0000093C" w:rsidP="000009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Subject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: Objednávka</w:t>
      </w:r>
    </w:p>
    <w:p w:rsidR="0000093C" w:rsidRPr="0000093C" w:rsidRDefault="0000093C" w:rsidP="000009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0093C" w:rsidRPr="0000093C" w:rsidRDefault="0000093C" w:rsidP="000009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Caution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identity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sender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this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could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not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be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verified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as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it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originates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Internet.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Please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pay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attention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!</w:t>
      </w:r>
    </w:p>
    <w:p w:rsidR="0000093C" w:rsidRPr="0000093C" w:rsidRDefault="0000093C" w:rsidP="000009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0093C" w:rsidRPr="0000093C" w:rsidRDefault="0000093C" w:rsidP="000009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Dobrý den,</w:t>
      </w:r>
    </w:p>
    <w:p w:rsidR="0000093C" w:rsidRPr="0000093C" w:rsidRDefault="0000093C" w:rsidP="000009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0093C" w:rsidRPr="0000093C" w:rsidRDefault="0000093C" w:rsidP="000009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pro Nemocnici Nové Město na Moravě</w:t>
      </w:r>
    </w:p>
    <w:p w:rsidR="0000093C" w:rsidRPr="0000093C" w:rsidRDefault="0000093C" w:rsidP="000009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objednávám plnění zásobníku kapalného</w:t>
      </w:r>
    </w:p>
    <w:p w:rsidR="0000093C" w:rsidRPr="0000093C" w:rsidRDefault="0000093C" w:rsidP="000009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kyslíku.</w:t>
      </w:r>
    </w:p>
    <w:p w:rsidR="0000093C" w:rsidRPr="0000093C" w:rsidRDefault="0000093C" w:rsidP="000009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0093C" w:rsidRPr="0000093C" w:rsidRDefault="0000093C" w:rsidP="000009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Předpokládané množství je max. 9 000 kg</w:t>
      </w:r>
    </w:p>
    <w:p w:rsidR="0000093C" w:rsidRPr="0000093C" w:rsidRDefault="0000093C" w:rsidP="000009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v ceně dodávky cca 115 000,- CZK.</w:t>
      </w:r>
    </w:p>
    <w:p w:rsidR="0000093C" w:rsidRPr="0000093C" w:rsidRDefault="0000093C" w:rsidP="000009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0093C" w:rsidRPr="0000093C" w:rsidRDefault="0000093C" w:rsidP="000009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Prosím o vrácení toho e-mailu s</w:t>
      </w:r>
    </w:p>
    <w:p w:rsidR="0000093C" w:rsidRPr="0000093C" w:rsidRDefault="0000093C" w:rsidP="000009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potvrzením přijetí objednávky.</w:t>
      </w:r>
    </w:p>
    <w:p w:rsidR="0000093C" w:rsidRPr="0000093C" w:rsidRDefault="0000093C" w:rsidP="000009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0093C" w:rsidRPr="0000093C" w:rsidRDefault="0000093C" w:rsidP="000009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Děkuji</w:t>
      </w:r>
    </w:p>
    <w:p w:rsidR="0000093C" w:rsidRPr="0000093C" w:rsidRDefault="0000093C" w:rsidP="000009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0093C" w:rsidRPr="0000093C" w:rsidRDefault="0000093C" w:rsidP="000009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0093C" w:rsidRPr="0000093C" w:rsidRDefault="0000093C" w:rsidP="000009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--</w:t>
      </w:r>
    </w:p>
    <w:p w:rsidR="0000093C" w:rsidRPr="0000093C" w:rsidRDefault="0000093C" w:rsidP="000009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S pozdravem</w:t>
      </w:r>
    </w:p>
    <w:p w:rsidR="0000093C" w:rsidRPr="0000093C" w:rsidRDefault="0000093C" w:rsidP="000009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0093C" w:rsidRPr="0000093C" w:rsidRDefault="0000093C" w:rsidP="000009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</w:t>
      </w:r>
    </w:p>
    <w:p w:rsidR="0000093C" w:rsidRPr="0000093C" w:rsidRDefault="0000093C" w:rsidP="000009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0093C" w:rsidRPr="0000093C" w:rsidRDefault="0000093C" w:rsidP="000009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  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XXXXXXXXXXXXXXXX</w:t>
      </w:r>
      <w:proofErr w:type="gramEnd"/>
    </w:p>
    <w:p w:rsidR="0000093C" w:rsidRPr="0000093C" w:rsidRDefault="0000093C" w:rsidP="000009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F  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XXXXXXXXXXXXXXXX</w:t>
      </w:r>
      <w:proofErr w:type="gramEnd"/>
    </w:p>
    <w:p w:rsidR="0000093C" w:rsidRPr="0000093C" w:rsidRDefault="0000093C" w:rsidP="000009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M  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XXXXXXXXXXXXXXXX</w:t>
      </w:r>
      <w:proofErr w:type="gramEnd"/>
    </w:p>
    <w:p w:rsidR="0000093C" w:rsidRPr="0000093C" w:rsidRDefault="00841449" w:rsidP="000009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hyperlink r:id="rId7" w:tgtFrame="_blank" w:history="1">
        <w:r w:rsidR="0000093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XXXXXXXXXXXXXXXXXXX</w:t>
        </w:r>
      </w:hyperlink>
    </w:p>
    <w:p w:rsidR="0000093C" w:rsidRPr="0000093C" w:rsidRDefault="0000093C" w:rsidP="000009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0093C" w:rsidRPr="0000093C" w:rsidRDefault="0000093C" w:rsidP="000009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NEMOCNICE NOVÉ MĚSTO NA MORAVĚ, příspěvková organizace Žďárská 610</w:t>
      </w:r>
    </w:p>
    <w:p w:rsidR="0000093C" w:rsidRPr="0000093C" w:rsidRDefault="0000093C" w:rsidP="000009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592 31 Nové Město na Moravě</w:t>
      </w:r>
    </w:p>
    <w:p w:rsidR="0000093C" w:rsidRPr="0000093C" w:rsidRDefault="0000093C" w:rsidP="000009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IČO     00842001</w:t>
      </w:r>
    </w:p>
    <w:p w:rsidR="0000093C" w:rsidRPr="0000093C" w:rsidRDefault="0000093C" w:rsidP="000009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DIČ     CZ00842001</w:t>
      </w:r>
    </w:p>
    <w:p w:rsidR="0000093C" w:rsidRPr="0000093C" w:rsidRDefault="0000093C" w:rsidP="000009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hyperlink r:id="rId8" w:tgtFrame="_blank" w:history="1">
        <w:r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XXXXXXXXX</w:t>
        </w:r>
      </w:hyperlink>
    </w:p>
    <w:p w:rsidR="0000093C" w:rsidRPr="0000093C" w:rsidRDefault="0000093C" w:rsidP="000009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0093C" w:rsidRPr="0000093C" w:rsidRDefault="0000093C" w:rsidP="000009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information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contained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this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email and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any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attachments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may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be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confidential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is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provided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solely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for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use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intended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recipient(s).</w:t>
      </w:r>
      <w:proofErr w:type="gram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If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you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are not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intended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recipient,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you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are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hereby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notified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that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any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disclosure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distribution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or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use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this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e-mail,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its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attachments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or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any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information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contained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therein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is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unauthorized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prohibited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If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you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have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received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this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error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please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contact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sender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immediately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delete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this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e-mail and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any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attachments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No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responsibility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is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accepted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for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any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virus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or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defect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that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might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arise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opening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this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e-mail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or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attachments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whether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or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not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it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has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been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checked</w:t>
      </w:r>
      <w:proofErr w:type="spellEnd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by anti-virus </w:t>
      </w:r>
      <w:proofErr w:type="gramStart"/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software...</w:t>
      </w:r>
      <w:proofErr w:type="gramEnd"/>
    </w:p>
    <w:p w:rsidR="0000093C" w:rsidRPr="0000093C" w:rsidRDefault="0000093C" w:rsidP="000009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0093C">
        <w:rPr>
          <w:rFonts w:ascii="Courier New" w:eastAsia="Times New Roman" w:hAnsi="Courier New" w:cs="Courier New"/>
          <w:sz w:val="20"/>
          <w:szCs w:val="20"/>
          <w:lang w:eastAsia="cs-CZ"/>
        </w:rPr>
        <w:t>.</w:t>
      </w:r>
    </w:p>
    <w:p w:rsidR="0000093C" w:rsidRPr="0000093C" w:rsidRDefault="0000093C" w:rsidP="000009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C56F6" w:rsidRDefault="00DC56F6"/>
    <w:sectPr w:rsidR="00DC5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RobotoSlab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16C"/>
    <w:rsid w:val="0000093C"/>
    <w:rsid w:val="0034116C"/>
    <w:rsid w:val="00841449"/>
    <w:rsid w:val="00DC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4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2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28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489250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4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74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806270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626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107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964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36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623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9347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9355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7269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m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lan.solar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ispecink@linde.com" TargetMode="External"/><Relationship Id="rId5" Type="http://schemas.openxmlformats.org/officeDocument/2006/relationships/hyperlink" Target="mailto:Pavel.Kozak@linde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2017-12-06T09:08:00Z</dcterms:created>
  <dcterms:modified xsi:type="dcterms:W3CDTF">2017-12-06T09:12:00Z</dcterms:modified>
</cp:coreProperties>
</file>