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Sedmerová Zuzana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zuzana.sedmerova@czechtrade.cz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AL - SYSTEM EXPO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28111265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Nádražní 90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373 12 Borovany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INOB201701792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M&amp;O 2017_Zajištění realizace expozice CT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služeb dle Rámcové dohody o dílo - Zajištění realizace expozic na akcích Design pro konkurenceschopnost č. 2017_061 za účelem realizace expozice CzechTrade o velikosti 7,5 m2 v Halle č. 5A na akci Maison&amp;Objet Paris v termínu 8. - 12. 9. 2017.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146 652,00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7.9.2017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Nord Villepinte Exhibition Center ,  Paříž, FR - Francie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