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00" w:rsidRPr="002348F6" w:rsidRDefault="00083F00" w:rsidP="00083F00">
      <w:pPr>
        <w:pStyle w:val="Nadpis1"/>
        <w:rPr>
          <w:rFonts w:asciiTheme="minorHAnsi" w:hAnsiTheme="minorHAnsi"/>
          <w:sz w:val="20"/>
        </w:rPr>
      </w:pPr>
      <w:r w:rsidRPr="002348F6">
        <w:rPr>
          <w:rFonts w:asciiTheme="minorHAnsi" w:hAnsiTheme="minorHAnsi"/>
          <w:sz w:val="20"/>
        </w:rPr>
        <w:t>SMLOUVA</w:t>
      </w:r>
    </w:p>
    <w:p w:rsidR="00083F00" w:rsidRPr="002348F6" w:rsidRDefault="00083F00" w:rsidP="00083F00">
      <w:pPr>
        <w:jc w:val="center"/>
        <w:rPr>
          <w:rFonts w:asciiTheme="minorHAnsi" w:hAnsiTheme="minorHAnsi"/>
          <w:b/>
        </w:rPr>
      </w:pPr>
      <w:r w:rsidRPr="002348F6">
        <w:rPr>
          <w:rFonts w:asciiTheme="minorHAnsi" w:hAnsiTheme="minorHAnsi"/>
          <w:b/>
        </w:rPr>
        <w:t>uzavřená mezi smluvními stranami:</w:t>
      </w:r>
    </w:p>
    <w:p w:rsidR="00083F00" w:rsidRDefault="00083F00" w:rsidP="00083F0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083F00" w:rsidRPr="006019BE" w:rsidRDefault="00083F00" w:rsidP="00083F0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 w:rsidRPr="006019BE">
        <w:rPr>
          <w:rFonts w:asciiTheme="minorHAnsi" w:hAnsiTheme="minorHAnsi" w:cs="Arial"/>
          <w:b/>
          <w:color w:val="222222"/>
          <w:sz w:val="22"/>
          <w:szCs w:val="22"/>
        </w:rPr>
        <w:t>EUROPEAN MUSIC ACADEMY s.r.o.</w:t>
      </w:r>
    </w:p>
    <w:p w:rsidR="00083F00" w:rsidRPr="006019BE" w:rsidRDefault="00083F00" w:rsidP="00083F00">
      <w:pPr>
        <w:shd w:val="clear" w:color="auto" w:fill="FFFFFF"/>
        <w:rPr>
          <w:rFonts w:asciiTheme="minorHAnsi" w:hAnsiTheme="minorHAnsi" w:cs="Arial"/>
          <w:color w:val="222222"/>
        </w:rPr>
      </w:pPr>
      <w:r w:rsidRPr="006019BE">
        <w:rPr>
          <w:rFonts w:asciiTheme="minorHAnsi" w:hAnsiTheme="minorHAnsi" w:cs="Arial"/>
          <w:color w:val="222222"/>
        </w:rPr>
        <w:t>IC: 04649516</w:t>
      </w:r>
    </w:p>
    <w:p w:rsidR="00083F00" w:rsidRPr="006019BE" w:rsidRDefault="00083F00" w:rsidP="00083F00">
      <w:pPr>
        <w:shd w:val="clear" w:color="auto" w:fill="FFFFFF"/>
        <w:rPr>
          <w:rFonts w:asciiTheme="minorHAnsi" w:hAnsiTheme="minorHAnsi" w:cs="Arial"/>
          <w:color w:val="222222"/>
        </w:rPr>
      </w:pPr>
      <w:r w:rsidRPr="006019BE">
        <w:rPr>
          <w:rFonts w:asciiTheme="minorHAnsi" w:hAnsiTheme="minorHAnsi" w:cs="Arial"/>
          <w:color w:val="222222"/>
        </w:rPr>
        <w:t>Náměstí Osvoboditelů 1366/5</w:t>
      </w:r>
    </w:p>
    <w:p w:rsidR="00083F00" w:rsidRPr="006019BE" w:rsidRDefault="00083F00" w:rsidP="00083F00">
      <w:pPr>
        <w:shd w:val="clear" w:color="auto" w:fill="FFFFFF"/>
        <w:rPr>
          <w:rFonts w:asciiTheme="minorHAnsi" w:hAnsiTheme="minorHAnsi" w:cs="Arial"/>
          <w:color w:val="222222"/>
        </w:rPr>
      </w:pPr>
      <w:r w:rsidRPr="006019BE">
        <w:rPr>
          <w:rFonts w:asciiTheme="minorHAnsi" w:hAnsiTheme="minorHAnsi" w:cs="Arial"/>
          <w:color w:val="222222"/>
        </w:rPr>
        <w:t>153 00 Praha 5 - Radotín</w:t>
      </w:r>
    </w:p>
    <w:p w:rsidR="00083F00" w:rsidRPr="006019BE" w:rsidRDefault="00083F00" w:rsidP="00083F00">
      <w:pPr>
        <w:rPr>
          <w:rFonts w:asciiTheme="minorHAnsi" w:hAnsiTheme="minorHAnsi"/>
        </w:rPr>
      </w:pPr>
      <w:r w:rsidRPr="006019BE">
        <w:rPr>
          <w:rFonts w:asciiTheme="minorHAnsi" w:hAnsiTheme="minorHAnsi"/>
          <w:b/>
        </w:rPr>
        <w:t xml:space="preserve">Jednatel: Mgr. Norbert Baxa </w:t>
      </w:r>
      <w:r w:rsidRPr="006019BE">
        <w:rPr>
          <w:rFonts w:asciiTheme="minorHAnsi" w:hAnsiTheme="minorHAnsi"/>
        </w:rPr>
        <w:t xml:space="preserve"> </w:t>
      </w:r>
    </w:p>
    <w:p w:rsidR="00083F00" w:rsidRPr="006019BE" w:rsidRDefault="00083F00" w:rsidP="00083F00">
      <w:pPr>
        <w:rPr>
          <w:rFonts w:asciiTheme="minorHAnsi" w:hAnsiTheme="minorHAnsi"/>
        </w:rPr>
      </w:pPr>
      <w:r w:rsidRPr="006019BE">
        <w:rPr>
          <w:rFonts w:asciiTheme="minorHAnsi" w:hAnsiTheme="minorHAnsi"/>
        </w:rPr>
        <w:t xml:space="preserve">Bankovní spojení: </w:t>
      </w:r>
      <w:proofErr w:type="spellStart"/>
      <w:r>
        <w:rPr>
          <w:rFonts w:asciiTheme="minorHAnsi" w:hAnsiTheme="minorHAnsi"/>
        </w:rPr>
        <w:t>RaiffeisenBANK</w:t>
      </w:r>
      <w:proofErr w:type="spellEnd"/>
      <w:r w:rsidRPr="006019BE">
        <w:rPr>
          <w:rFonts w:asciiTheme="minorHAnsi" w:hAnsiTheme="minorHAnsi"/>
        </w:rPr>
        <w:tab/>
      </w:r>
    </w:p>
    <w:p w:rsidR="00083F00" w:rsidRDefault="00083F00" w:rsidP="00083F0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 w:rsidRPr="006019BE">
        <w:rPr>
          <w:rFonts w:asciiTheme="minorHAnsi" w:hAnsiTheme="minorHAnsi"/>
        </w:rPr>
        <w:t xml:space="preserve">Číslo účtu: </w:t>
      </w:r>
      <w:r>
        <w:rPr>
          <w:rFonts w:asciiTheme="minorHAnsi" w:hAnsiTheme="minorHAnsi"/>
        </w:rPr>
        <w:t>9094916001/55</w:t>
      </w:r>
      <w:r w:rsidRPr="006019BE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 </w:t>
      </w:r>
    </w:p>
    <w:p w:rsidR="00083F00" w:rsidRDefault="00083F00" w:rsidP="00083F0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083F00" w:rsidRPr="006019BE" w:rsidRDefault="00083F00" w:rsidP="00083F00">
      <w:pPr>
        <w:shd w:val="clear" w:color="auto" w:fill="FFFFFF"/>
        <w:rPr>
          <w:rStyle w:val="StylLucidaSansUnicode8b"/>
          <w:rFonts w:asciiTheme="minorHAnsi" w:hAnsiTheme="minorHAnsi" w:cs="Arial"/>
          <w:color w:val="222222"/>
          <w:sz w:val="22"/>
          <w:szCs w:val="22"/>
        </w:rPr>
      </w:pPr>
      <w:r w:rsidRPr="002348F6">
        <w:rPr>
          <w:rStyle w:val="StylLucidaSansUnicode8b"/>
          <w:rFonts w:asciiTheme="minorHAnsi" w:hAnsiTheme="minorHAnsi"/>
          <w:sz w:val="20"/>
        </w:rPr>
        <w:t>(dále EMA)</w:t>
      </w:r>
    </w:p>
    <w:p w:rsidR="00083F00" w:rsidRDefault="00083F00" w:rsidP="00083F00">
      <w:pPr>
        <w:ind w:left="3540"/>
        <w:rPr>
          <w:rFonts w:asciiTheme="minorHAnsi" w:hAnsiTheme="minorHAnsi"/>
        </w:rPr>
      </w:pPr>
    </w:p>
    <w:p w:rsidR="00083F00" w:rsidRPr="002348F6" w:rsidRDefault="00083F00" w:rsidP="00083F00">
      <w:pPr>
        <w:ind w:left="3540"/>
        <w:rPr>
          <w:rFonts w:asciiTheme="minorHAnsi" w:hAnsiTheme="minorHAnsi"/>
        </w:rPr>
      </w:pPr>
      <w:r w:rsidRPr="002348F6">
        <w:rPr>
          <w:rFonts w:asciiTheme="minorHAnsi" w:hAnsiTheme="minorHAnsi"/>
        </w:rPr>
        <w:t xml:space="preserve">a pořadatelem: </w:t>
      </w:r>
    </w:p>
    <w:p w:rsidR="00083F00" w:rsidRPr="002348F6" w:rsidRDefault="00083F00" w:rsidP="00083F00">
      <w:pPr>
        <w:rPr>
          <w:rFonts w:asciiTheme="minorHAnsi" w:hAnsiTheme="minorHAnsi"/>
        </w:rPr>
      </w:pPr>
    </w:p>
    <w:p w:rsidR="00083F00" w:rsidRDefault="0056584B" w:rsidP="00083F00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MUZEUM MLADOBOLESLAVSKA, příspěvková organizace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IČ: 00353639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Staroměstské nám. 1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293 80 Mladá Boleslav</w:t>
      </w:r>
    </w:p>
    <w:p w:rsidR="0056584B" w:rsidRDefault="0056584B" w:rsidP="00083F00">
      <w:pPr>
        <w:rPr>
          <w:rFonts w:asciiTheme="minorHAnsi" w:hAnsiTheme="minorHAnsi"/>
          <w:b/>
          <w:color w:val="000000" w:themeColor="text1"/>
        </w:rPr>
      </w:pPr>
      <w:r w:rsidRPr="0056584B">
        <w:rPr>
          <w:rFonts w:asciiTheme="minorHAnsi" w:hAnsiTheme="minorHAnsi"/>
          <w:b/>
          <w:color w:val="000000" w:themeColor="text1"/>
        </w:rPr>
        <w:t>zastoupené: PhDr. Luďkem Benešem, ředitelem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Bankovní spojení: Komerční banka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Číslo účtu: 2731-181/0100</w:t>
      </w:r>
    </w:p>
    <w:p w:rsidR="0056584B" w:rsidRDefault="0056584B" w:rsidP="00083F00">
      <w:pPr>
        <w:rPr>
          <w:rFonts w:asciiTheme="minorHAnsi" w:hAnsiTheme="minorHAnsi"/>
          <w:color w:val="000000" w:themeColor="text1"/>
        </w:rPr>
      </w:pPr>
    </w:p>
    <w:p w:rsidR="0056584B" w:rsidRDefault="0056584B" w:rsidP="00083F00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(dále jen „pořadatel“)</w:t>
      </w:r>
    </w:p>
    <w:p w:rsidR="0056584B" w:rsidRDefault="0056584B" w:rsidP="00083F00">
      <w:pPr>
        <w:rPr>
          <w:rFonts w:asciiTheme="minorHAnsi" w:hAnsiTheme="minorHAnsi"/>
          <w:b/>
          <w:color w:val="000000" w:themeColor="text1"/>
        </w:rPr>
      </w:pPr>
    </w:p>
    <w:p w:rsidR="0056584B" w:rsidRPr="0056584B" w:rsidRDefault="0056584B" w:rsidP="00083F00">
      <w:pPr>
        <w:rPr>
          <w:rFonts w:asciiTheme="minorHAnsi" w:hAnsiTheme="minorHAnsi"/>
          <w:b/>
          <w:color w:val="000000" w:themeColor="text1"/>
        </w:rPr>
      </w:pPr>
    </w:p>
    <w:p w:rsidR="00083F00" w:rsidRPr="002348F6" w:rsidRDefault="00083F00" w:rsidP="00083F00">
      <w:pPr>
        <w:ind w:left="2832" w:firstLine="708"/>
        <w:rPr>
          <w:rFonts w:asciiTheme="minorHAnsi" w:hAnsiTheme="minorHAnsi"/>
          <w:b/>
        </w:rPr>
      </w:pPr>
      <w:r w:rsidRPr="002348F6">
        <w:rPr>
          <w:rFonts w:asciiTheme="minorHAnsi" w:hAnsiTheme="minorHAnsi"/>
          <w:b/>
        </w:rPr>
        <w:t>Předmět smlouvy:</w:t>
      </w:r>
    </w:p>
    <w:p w:rsidR="00083F00" w:rsidRPr="002348F6" w:rsidRDefault="00083F00" w:rsidP="00083F00">
      <w:pPr>
        <w:pStyle w:val="Zkladntext"/>
        <w:rPr>
          <w:rFonts w:asciiTheme="minorHAnsi" w:hAnsiTheme="minorHAnsi"/>
          <w:b w:val="0"/>
          <w:sz w:val="20"/>
        </w:rPr>
      </w:pPr>
      <w:r w:rsidRPr="002348F6">
        <w:rPr>
          <w:rFonts w:asciiTheme="minorHAnsi" w:hAnsiTheme="minorHAnsi"/>
          <w:b w:val="0"/>
          <w:sz w:val="20"/>
        </w:rPr>
        <w:t>Před</w:t>
      </w:r>
      <w:r>
        <w:rPr>
          <w:rFonts w:asciiTheme="minorHAnsi" w:hAnsiTheme="minorHAnsi"/>
          <w:b w:val="0"/>
          <w:sz w:val="20"/>
        </w:rPr>
        <w:t>mětem této smlouvy je zajištění kulturní akce – adventní koncert (účinkující a program viz příloha)</w:t>
      </w:r>
    </w:p>
    <w:p w:rsidR="00083F00" w:rsidRPr="002348F6" w:rsidRDefault="00083F00" w:rsidP="00083F00">
      <w:pPr>
        <w:pStyle w:val="Zkladntext"/>
        <w:rPr>
          <w:rFonts w:asciiTheme="minorHAnsi" w:hAnsiTheme="minorHAnsi"/>
          <w:b w:val="0"/>
          <w:sz w:val="20"/>
        </w:rPr>
      </w:pPr>
    </w:p>
    <w:p w:rsidR="00083F00" w:rsidRPr="00582B98" w:rsidRDefault="00083F00" w:rsidP="00083F00">
      <w:pPr>
        <w:pStyle w:val="Zkladntext"/>
        <w:rPr>
          <w:rStyle w:val="StylLucidaSansUnicode8b"/>
          <w:rFonts w:asciiTheme="minorHAnsi" w:hAnsiTheme="minorHAnsi" w:cs="Times New Roman"/>
          <w:b/>
          <w:sz w:val="20"/>
        </w:rPr>
      </w:pPr>
      <w:r w:rsidRPr="002348F6">
        <w:rPr>
          <w:rFonts w:asciiTheme="minorHAnsi" w:hAnsiTheme="minorHAnsi"/>
          <w:sz w:val="20"/>
        </w:rPr>
        <w:t>Místo, datum a čas vystoupení:</w:t>
      </w:r>
      <w:r>
        <w:rPr>
          <w:rFonts w:asciiTheme="minorHAnsi" w:hAnsiTheme="minorHAnsi"/>
          <w:sz w:val="20"/>
        </w:rPr>
        <w:t xml:space="preserve"> </w:t>
      </w:r>
    </w:p>
    <w:p w:rsidR="00083F00" w:rsidRPr="00615A05" w:rsidRDefault="00083F00" w:rsidP="00083F00">
      <w:pPr>
        <w:ind w:left="360" w:hanging="360"/>
        <w:rPr>
          <w:rFonts w:ascii="Calibri" w:hAnsi="Calibri" w:cs="Arial"/>
          <w:b/>
          <w:bCs/>
          <w:color w:val="000000" w:themeColor="text1"/>
          <w:shd w:val="clear" w:color="auto" w:fill="FFFFFF"/>
        </w:rPr>
      </w:pPr>
      <w:r>
        <w:rPr>
          <w:rFonts w:ascii="Calibri" w:hAnsi="Calibri" w:cs="Arial"/>
          <w:b/>
          <w:bCs/>
          <w:color w:val="000000" w:themeColor="text1"/>
          <w:shd w:val="clear" w:color="auto" w:fill="FFFFFF"/>
        </w:rPr>
        <w:t>Mladá Boleslav – Muzeum Mladoboleslavska, 13</w:t>
      </w:r>
      <w:r w:rsidRPr="00615A05">
        <w:rPr>
          <w:rFonts w:ascii="Calibri" w:hAnsi="Calibri" w:cs="Arial"/>
          <w:b/>
          <w:bCs/>
          <w:color w:val="000000" w:themeColor="text1"/>
          <w:shd w:val="clear" w:color="auto" w:fill="FFFFFF"/>
        </w:rPr>
        <w:t>.12.2017, zač. v 19:00</w:t>
      </w:r>
    </w:p>
    <w:p w:rsidR="00083F00" w:rsidRPr="002348F6" w:rsidRDefault="00083F00" w:rsidP="00083F00">
      <w:pPr>
        <w:ind w:left="360" w:hanging="360"/>
        <w:rPr>
          <w:rStyle w:val="StylLucidaSansUnicode8b"/>
          <w:rFonts w:asciiTheme="minorHAnsi" w:hAnsiTheme="minorHAnsi"/>
          <w:b w:val="0"/>
          <w:sz w:val="20"/>
        </w:rPr>
      </w:pPr>
      <w:r>
        <w:rPr>
          <w:rFonts w:ascii="Calibri" w:hAnsi="Calibri" w:cs="Arial"/>
          <w:b/>
          <w:bCs/>
          <w:color w:val="1F497D"/>
          <w:shd w:val="clear" w:color="auto" w:fill="FFFFFF"/>
        </w:rPr>
        <w:t xml:space="preserve"> </w:t>
      </w:r>
    </w:p>
    <w:p w:rsidR="00083F00" w:rsidRPr="002348F6" w:rsidRDefault="00083F00" w:rsidP="00083F00">
      <w:pPr>
        <w:ind w:left="360" w:hanging="360"/>
        <w:rPr>
          <w:rFonts w:asciiTheme="minorHAnsi" w:hAnsiTheme="minorHAnsi" w:cs="Lucida Sans Unicode"/>
          <w:b/>
        </w:rPr>
      </w:pPr>
      <w:r w:rsidRPr="002348F6">
        <w:rPr>
          <w:rStyle w:val="StylLucidaSansUnicode8b"/>
          <w:rFonts w:asciiTheme="minorHAnsi" w:hAnsiTheme="minorHAnsi"/>
          <w:sz w:val="20"/>
        </w:rPr>
        <w:t>EMA:</w:t>
      </w:r>
    </w:p>
    <w:p w:rsidR="00083F00" w:rsidRPr="002348F6" w:rsidRDefault="00083F00" w:rsidP="00083F0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2348F6">
        <w:rPr>
          <w:rFonts w:asciiTheme="minorHAnsi" w:hAnsiTheme="minorHAnsi"/>
        </w:rPr>
        <w:t>dodá pořadateli podle jeho poža</w:t>
      </w:r>
      <w:r>
        <w:rPr>
          <w:rFonts w:asciiTheme="minorHAnsi" w:hAnsiTheme="minorHAnsi"/>
        </w:rPr>
        <w:t xml:space="preserve">davků podklady pro propagaci </w:t>
      </w:r>
      <w:r w:rsidRPr="002348F6">
        <w:rPr>
          <w:rFonts w:asciiTheme="minorHAnsi" w:hAnsiTheme="minorHAnsi"/>
        </w:rPr>
        <w:t xml:space="preserve"> </w:t>
      </w:r>
    </w:p>
    <w:p w:rsidR="00083F00" w:rsidRPr="002348F6" w:rsidRDefault="00083F00" w:rsidP="00083F0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2348F6">
        <w:rPr>
          <w:rFonts w:asciiTheme="minorHAnsi" w:hAnsiTheme="minorHAnsi"/>
        </w:rPr>
        <w:t>zaručuje přesný začátek představení, pokud nedojde ke zpoždění ze strany pořadatele</w:t>
      </w:r>
    </w:p>
    <w:p w:rsidR="00083F00" w:rsidRPr="002742C0" w:rsidRDefault="00083F00" w:rsidP="00083F0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2348F6">
        <w:rPr>
          <w:rFonts w:asciiTheme="minorHAnsi" w:hAnsiTheme="minorHAnsi"/>
        </w:rPr>
        <w:t xml:space="preserve">zaručuje kvalitu představení propagované úrovně </w:t>
      </w:r>
    </w:p>
    <w:p w:rsidR="00083F00" w:rsidRPr="002348F6" w:rsidRDefault="00083F00" w:rsidP="00083F00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zajistí kompletní produkci tj. program vystoupení, účinkující, nástroje, dopravu</w:t>
      </w:r>
    </w:p>
    <w:p w:rsidR="00083F00" w:rsidRDefault="00083F00" w:rsidP="00083F00">
      <w:pPr>
        <w:jc w:val="both"/>
        <w:rPr>
          <w:rFonts w:asciiTheme="minorHAnsi" w:hAnsiTheme="minorHAnsi"/>
        </w:rPr>
      </w:pPr>
    </w:p>
    <w:p w:rsidR="00083F00" w:rsidRPr="002348F6" w:rsidRDefault="00083F00" w:rsidP="00083F00">
      <w:pPr>
        <w:jc w:val="both"/>
        <w:rPr>
          <w:rFonts w:asciiTheme="minorHAnsi" w:hAnsiTheme="minorHAnsi"/>
          <w:b/>
        </w:rPr>
      </w:pPr>
      <w:r w:rsidRPr="002348F6">
        <w:rPr>
          <w:rFonts w:asciiTheme="minorHAnsi" w:hAnsiTheme="minorHAnsi"/>
          <w:b/>
        </w:rPr>
        <w:t>POŘADATEL:</w:t>
      </w:r>
    </w:p>
    <w:p w:rsidR="00083F00" w:rsidRDefault="00083F00" w:rsidP="00083F00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zajistí místo vystoupení </w:t>
      </w:r>
      <w:r w:rsidRPr="002348F6">
        <w:rPr>
          <w:rFonts w:asciiTheme="minorHAnsi" w:hAnsiTheme="minorHAnsi"/>
        </w:rPr>
        <w:t>v dosta</w:t>
      </w:r>
      <w:r>
        <w:rPr>
          <w:rFonts w:asciiTheme="minorHAnsi" w:hAnsiTheme="minorHAnsi"/>
        </w:rPr>
        <w:t xml:space="preserve">tečném časovém předstihu </w:t>
      </w:r>
    </w:p>
    <w:p w:rsidR="00083F00" w:rsidRPr="00400D5F" w:rsidRDefault="00083F00" w:rsidP="00083F00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zajistí propagaci akce</w:t>
      </w:r>
    </w:p>
    <w:p w:rsidR="00083F00" w:rsidRDefault="00083F00" w:rsidP="00083F00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00D5F">
        <w:rPr>
          <w:rFonts w:asciiTheme="minorHAnsi" w:hAnsiTheme="minorHAnsi"/>
        </w:rPr>
        <w:t>zajistí dostatečný</w:t>
      </w:r>
      <w:r>
        <w:rPr>
          <w:rFonts w:asciiTheme="minorHAnsi" w:hAnsiTheme="minorHAnsi"/>
        </w:rPr>
        <w:t xml:space="preserve"> počet šaten pro účinkující </w:t>
      </w:r>
    </w:p>
    <w:p w:rsidR="00083F00" w:rsidRPr="00400D5F" w:rsidRDefault="00083F00" w:rsidP="00083F00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00D5F">
        <w:rPr>
          <w:rFonts w:asciiTheme="minorHAnsi" w:hAnsiTheme="minorHAnsi"/>
        </w:rPr>
        <w:t>zajistí řádný úklid ve všech prostorách</w:t>
      </w:r>
      <w:r>
        <w:rPr>
          <w:rFonts w:asciiTheme="minorHAnsi" w:hAnsiTheme="minorHAnsi"/>
        </w:rPr>
        <w:t xml:space="preserve"> spojenými s vystoupením</w:t>
      </w:r>
    </w:p>
    <w:p w:rsidR="00083F00" w:rsidRPr="002348F6" w:rsidRDefault="00083F00" w:rsidP="00083F00">
      <w:pPr>
        <w:jc w:val="both"/>
        <w:rPr>
          <w:rFonts w:asciiTheme="minorHAnsi" w:hAnsiTheme="minorHAnsi"/>
        </w:rPr>
      </w:pPr>
    </w:p>
    <w:p w:rsidR="00083F00" w:rsidRPr="002348F6" w:rsidRDefault="00083F00" w:rsidP="00083F00">
      <w:pPr>
        <w:jc w:val="both"/>
        <w:rPr>
          <w:rFonts w:asciiTheme="minorHAnsi" w:hAnsiTheme="minorHAnsi"/>
          <w:b/>
        </w:rPr>
      </w:pPr>
      <w:r w:rsidRPr="002348F6">
        <w:rPr>
          <w:rFonts w:asciiTheme="minorHAnsi" w:hAnsiTheme="minorHAnsi"/>
          <w:b/>
        </w:rPr>
        <w:t>Finanční urovnání:</w:t>
      </w:r>
    </w:p>
    <w:p w:rsidR="00083F00" w:rsidRPr="006019BE" w:rsidRDefault="00083F00" w:rsidP="00083F00">
      <w:pPr>
        <w:rPr>
          <w:rFonts w:asciiTheme="minorHAnsi" w:hAnsiTheme="minorHAnsi"/>
          <w:noProof/>
        </w:rPr>
      </w:pPr>
      <w:r>
        <w:rPr>
          <w:rFonts w:asciiTheme="minorHAnsi" w:hAnsiTheme="minorHAnsi"/>
        </w:rPr>
        <w:t>Pořadatel uhradí do desíti</w:t>
      </w:r>
      <w:r w:rsidRPr="002348F6">
        <w:rPr>
          <w:rFonts w:asciiTheme="minorHAnsi" w:hAnsiTheme="minorHAnsi"/>
        </w:rPr>
        <w:t xml:space="preserve"> dnů od doručen</w:t>
      </w:r>
      <w:r>
        <w:rPr>
          <w:rFonts w:asciiTheme="minorHAnsi" w:hAnsiTheme="minorHAnsi"/>
        </w:rPr>
        <w:t>í faktury částku 125 000 CZK na účet EMA:</w:t>
      </w:r>
      <w:r w:rsidRPr="009B0F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9094916001/55</w:t>
      </w:r>
      <w:r w:rsidRPr="006019BE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 </w:t>
      </w:r>
    </w:p>
    <w:p w:rsidR="00083F00" w:rsidRPr="002348F6" w:rsidRDefault="00083F00" w:rsidP="00083F00">
      <w:pPr>
        <w:jc w:val="both"/>
        <w:rPr>
          <w:rFonts w:asciiTheme="minorHAnsi" w:hAnsiTheme="minorHAnsi"/>
        </w:rPr>
      </w:pPr>
    </w:p>
    <w:p w:rsidR="00083F00" w:rsidRPr="002348F6" w:rsidRDefault="00083F00" w:rsidP="00083F00">
      <w:pPr>
        <w:pStyle w:val="Nadpis2"/>
        <w:rPr>
          <w:rFonts w:asciiTheme="minorHAnsi" w:hAnsiTheme="minorHAnsi"/>
        </w:rPr>
      </w:pPr>
      <w:r w:rsidRPr="002348F6">
        <w:rPr>
          <w:rFonts w:asciiTheme="minorHAnsi" w:hAnsiTheme="minorHAnsi"/>
        </w:rPr>
        <w:t>SPOLEČNÁ USTANOVENÍ:</w:t>
      </w:r>
    </w:p>
    <w:p w:rsidR="00083F00" w:rsidRPr="009B0F9D" w:rsidRDefault="00083F00" w:rsidP="00083F0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2348F6">
        <w:rPr>
          <w:rFonts w:asciiTheme="minorHAnsi" w:hAnsiTheme="minorHAnsi"/>
        </w:rPr>
        <w:t>ude-li představení zrušeno v důsledku nepředvídané události nebo z vyšší moci, ležící mimo možnosti smluvních stran (úřední zákaz) odstoupí obě strany od smlouvy bez nároků na náhradu škody, avšak po předchozím vyrozumění druhé strany</w:t>
      </w:r>
      <w:r>
        <w:rPr>
          <w:rFonts w:asciiTheme="minorHAnsi" w:hAnsiTheme="minorHAnsi"/>
        </w:rPr>
        <w:t>.</w:t>
      </w:r>
    </w:p>
    <w:p w:rsidR="00083F00" w:rsidRPr="002348F6" w:rsidRDefault="00083F00" w:rsidP="00083F0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2348F6">
        <w:rPr>
          <w:rFonts w:asciiTheme="minorHAnsi" w:hAnsiTheme="minorHAnsi"/>
        </w:rPr>
        <w:t>astane-li závažné porušení kterékoli části této smlouvy, provinivší se strana zaplatí druhé smluvní straně vzniklé náklady dle zákona v plné výši</w:t>
      </w:r>
      <w:r w:rsidR="00092A29">
        <w:rPr>
          <w:rFonts w:asciiTheme="minorHAnsi" w:hAnsiTheme="minorHAnsi"/>
        </w:rPr>
        <w:t xml:space="preserve">. </w:t>
      </w:r>
      <w:r w:rsidR="00092A29" w:rsidRPr="00092A29">
        <w:rPr>
          <w:rFonts w:asciiTheme="minorHAnsi" w:hAnsiTheme="minorHAnsi"/>
          <w:color w:val="FF0000"/>
        </w:rPr>
        <w:t xml:space="preserve">Za závažné porušení se považuje neuskutečnění koncertu </w:t>
      </w:r>
      <w:r w:rsidR="00092A29">
        <w:rPr>
          <w:rFonts w:asciiTheme="minorHAnsi" w:hAnsiTheme="minorHAnsi"/>
          <w:color w:val="FF0000"/>
        </w:rPr>
        <w:t>zaviněné některou ze smluvních stran.</w:t>
      </w:r>
    </w:p>
    <w:p w:rsidR="00092A29" w:rsidRDefault="00083F00" w:rsidP="00083F0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F50EB">
        <w:rPr>
          <w:rFonts w:asciiTheme="minorHAnsi" w:hAnsiTheme="minorHAnsi"/>
        </w:rPr>
        <w:t>Otázky, které neřeší tato smlouva, se řídí ustanovením obecně závazných předpisů.</w:t>
      </w:r>
    </w:p>
    <w:p w:rsidR="00083F00" w:rsidRPr="00DF50EB" w:rsidRDefault="00092A29" w:rsidP="00083F0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Obě smluvní strany souhlasí s uveřejněním smlo</w:t>
      </w:r>
      <w:bookmarkStart w:id="0" w:name="_GoBack"/>
      <w:bookmarkEnd w:id="0"/>
      <w:r>
        <w:rPr>
          <w:rFonts w:asciiTheme="minorHAnsi" w:hAnsiTheme="minorHAnsi"/>
          <w:color w:val="FF0000"/>
        </w:rPr>
        <w:t>uvy na Registru smluv. Uveřejnění zajistí pořadatel.</w:t>
      </w:r>
      <w:r w:rsidR="00083F00" w:rsidRPr="00DF50EB">
        <w:rPr>
          <w:rFonts w:asciiTheme="minorHAnsi" w:hAnsiTheme="minorHAnsi"/>
        </w:rPr>
        <w:t xml:space="preserve"> </w:t>
      </w:r>
    </w:p>
    <w:p w:rsidR="00083F00" w:rsidRPr="002348F6" w:rsidRDefault="00083F00" w:rsidP="00083F00">
      <w:pPr>
        <w:jc w:val="both"/>
        <w:rPr>
          <w:rFonts w:asciiTheme="minorHAnsi" w:hAnsiTheme="minorHAnsi"/>
        </w:rPr>
      </w:pPr>
    </w:p>
    <w:p w:rsidR="00083F00" w:rsidRPr="002348F6" w:rsidRDefault="00083F00" w:rsidP="00083F00">
      <w:pPr>
        <w:jc w:val="both"/>
        <w:rPr>
          <w:rFonts w:asciiTheme="minorHAnsi" w:hAnsiTheme="minorHAnsi"/>
          <w:b/>
          <w:bCs/>
        </w:rPr>
      </w:pPr>
      <w:r w:rsidRPr="002348F6">
        <w:rPr>
          <w:rFonts w:asciiTheme="minorHAnsi" w:hAnsiTheme="minorHAnsi"/>
        </w:rPr>
        <w:lastRenderedPageBreak/>
        <w:t>Další ujednání:</w:t>
      </w:r>
      <w:r>
        <w:rPr>
          <w:rFonts w:asciiTheme="minorHAnsi" w:hAnsiTheme="minorHAnsi"/>
          <w:b/>
        </w:rPr>
        <w:t xml:space="preserve"> P</w:t>
      </w:r>
      <w:r w:rsidRPr="002348F6">
        <w:rPr>
          <w:rFonts w:asciiTheme="minorHAnsi" w:hAnsiTheme="minorHAnsi"/>
          <w:b/>
        </w:rPr>
        <w:t>ředpokládaný př</w:t>
      </w:r>
      <w:r w:rsidR="00092A29">
        <w:rPr>
          <w:rFonts w:asciiTheme="minorHAnsi" w:hAnsiTheme="minorHAnsi"/>
          <w:b/>
        </w:rPr>
        <w:t>íjezd umělců: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>2 hod. před začátkem vystoupení</w:t>
      </w:r>
      <w:r w:rsidRPr="002348F6">
        <w:rPr>
          <w:rFonts w:asciiTheme="minorHAnsi" w:hAnsiTheme="minorHAnsi"/>
          <w:b/>
          <w:bCs/>
        </w:rPr>
        <w:t>.</w:t>
      </w:r>
    </w:p>
    <w:p w:rsidR="00083F00" w:rsidRPr="002348F6" w:rsidRDefault="00083F00" w:rsidP="00083F00">
      <w:pPr>
        <w:rPr>
          <w:rFonts w:asciiTheme="minorHAnsi" w:hAnsiTheme="minorHAnsi"/>
          <w:b/>
        </w:rPr>
      </w:pPr>
    </w:p>
    <w:p w:rsidR="00083F00" w:rsidRDefault="0056584B" w:rsidP="00083F0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Praze dne…………………………….                                                                    V Mladé Boleslavi dne……………………….</w:t>
      </w:r>
    </w:p>
    <w:p w:rsidR="0056584B" w:rsidRDefault="0056584B" w:rsidP="00083F00">
      <w:pPr>
        <w:rPr>
          <w:rFonts w:asciiTheme="minorHAnsi" w:hAnsiTheme="minorHAnsi"/>
          <w:b/>
        </w:rPr>
      </w:pPr>
    </w:p>
    <w:p w:rsidR="0056584B" w:rsidRPr="002348F6" w:rsidRDefault="0056584B" w:rsidP="00083F00">
      <w:pPr>
        <w:rPr>
          <w:rFonts w:asciiTheme="minorHAnsi" w:hAnsiTheme="minorHAnsi"/>
          <w:b/>
        </w:rPr>
      </w:pPr>
    </w:p>
    <w:p w:rsidR="00083F00" w:rsidRPr="002348F6" w:rsidRDefault="00083F00" w:rsidP="00083F00">
      <w:pPr>
        <w:rPr>
          <w:rStyle w:val="StylLucidaSansUnicode8b"/>
          <w:rFonts w:asciiTheme="minorHAnsi" w:hAnsiTheme="minorHAnsi"/>
          <w:sz w:val="20"/>
        </w:rPr>
      </w:pP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ab/>
      </w:r>
    </w:p>
    <w:p w:rsidR="00083F00" w:rsidRPr="002348F6" w:rsidRDefault="00083F00" w:rsidP="00083F00">
      <w:pPr>
        <w:rPr>
          <w:rStyle w:val="StylLucidaSansUnicode8b"/>
          <w:rFonts w:asciiTheme="minorHAnsi" w:hAnsiTheme="minorHAnsi"/>
          <w:sz w:val="20"/>
        </w:rPr>
      </w:pPr>
      <w:r>
        <w:rPr>
          <w:rStyle w:val="StylLucidaSansUnicode8b"/>
          <w:rFonts w:asciiTheme="minorHAnsi" w:hAnsiTheme="minorHAnsi"/>
          <w:sz w:val="20"/>
        </w:rPr>
        <w:t xml:space="preserve">…………………………………………………………..     </w:t>
      </w:r>
      <w:r>
        <w:rPr>
          <w:rStyle w:val="StylLucidaSansUnicode8b"/>
          <w:rFonts w:asciiTheme="minorHAnsi" w:hAnsiTheme="minorHAnsi"/>
          <w:sz w:val="20"/>
        </w:rPr>
        <w:tab/>
      </w:r>
      <w:r>
        <w:rPr>
          <w:rStyle w:val="StylLucidaSansUnicode8b"/>
          <w:rFonts w:asciiTheme="minorHAnsi" w:hAnsiTheme="minorHAnsi"/>
          <w:sz w:val="20"/>
        </w:rPr>
        <w:tab/>
      </w:r>
      <w:r>
        <w:rPr>
          <w:rStyle w:val="StylLucidaSansUnicode8b"/>
          <w:rFonts w:asciiTheme="minorHAnsi" w:hAnsiTheme="minorHAnsi"/>
          <w:sz w:val="20"/>
        </w:rPr>
        <w:tab/>
      </w:r>
      <w:r>
        <w:rPr>
          <w:rStyle w:val="StylLucidaSansUnicode8b"/>
          <w:rFonts w:asciiTheme="minorHAnsi" w:hAnsiTheme="minorHAnsi"/>
          <w:sz w:val="20"/>
        </w:rPr>
        <w:tab/>
      </w:r>
      <w:r w:rsidRPr="002348F6">
        <w:rPr>
          <w:rStyle w:val="StylLucidaSansUnicode8b"/>
          <w:rFonts w:asciiTheme="minorHAnsi" w:hAnsiTheme="minorHAnsi"/>
          <w:sz w:val="20"/>
        </w:rPr>
        <w:t>………………………………………………………..</w:t>
      </w:r>
    </w:p>
    <w:p w:rsidR="00083F00" w:rsidRPr="0056584B" w:rsidRDefault="00083F00" w:rsidP="00083F0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 w:rsidRPr="006019BE">
        <w:rPr>
          <w:rFonts w:asciiTheme="minorHAnsi" w:hAnsiTheme="minorHAnsi" w:cs="Arial"/>
          <w:b/>
          <w:color w:val="222222"/>
          <w:sz w:val="22"/>
          <w:szCs w:val="22"/>
        </w:rPr>
        <w:t>EUROPEAN MUSIC ACADEMY s.r.o.</w:t>
      </w:r>
      <w:r w:rsidRPr="002348F6">
        <w:rPr>
          <w:rFonts w:asciiTheme="minorHAnsi" w:hAnsiTheme="minorHAnsi"/>
        </w:rPr>
        <w:tab/>
      </w:r>
      <w:r w:rsidRPr="002348F6">
        <w:rPr>
          <w:rFonts w:asciiTheme="minorHAnsi" w:hAnsiTheme="minorHAnsi"/>
        </w:rPr>
        <w:tab/>
      </w:r>
      <w:r w:rsidRPr="002348F6">
        <w:rPr>
          <w:rFonts w:asciiTheme="minorHAnsi" w:hAnsiTheme="minorHAnsi"/>
        </w:rPr>
        <w:tab/>
      </w:r>
      <w:r w:rsidRPr="002348F6">
        <w:rPr>
          <w:rFonts w:asciiTheme="minorHAnsi" w:hAnsiTheme="minorHAnsi"/>
        </w:rPr>
        <w:tab/>
      </w:r>
      <w:r w:rsidRPr="002348F6">
        <w:rPr>
          <w:rFonts w:asciiTheme="minorHAnsi" w:hAnsiTheme="minorHAnsi"/>
        </w:rPr>
        <w:tab/>
      </w:r>
      <w:r w:rsidRPr="002348F6">
        <w:rPr>
          <w:rFonts w:asciiTheme="minorHAnsi" w:hAnsiTheme="minorHAnsi"/>
        </w:rPr>
        <w:tab/>
      </w:r>
      <w:r w:rsidRPr="0056584B">
        <w:rPr>
          <w:rFonts w:asciiTheme="minorHAnsi" w:hAnsiTheme="minorHAnsi"/>
          <w:b/>
        </w:rPr>
        <w:t>Pořadatel</w:t>
      </w:r>
    </w:p>
    <w:p w:rsidR="00D443EA" w:rsidRPr="0056584B" w:rsidRDefault="00D443EA">
      <w:pPr>
        <w:rPr>
          <w:b/>
        </w:rPr>
      </w:pPr>
    </w:p>
    <w:sectPr w:rsidR="00D443EA" w:rsidRPr="0056584B" w:rsidSect="003D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31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610B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0C39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00"/>
    <w:rsid w:val="00083F00"/>
    <w:rsid w:val="00092A29"/>
    <w:rsid w:val="0056584B"/>
    <w:rsid w:val="008C0043"/>
    <w:rsid w:val="00D4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3F00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3F00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F0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83F0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83F00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083F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StylLucidaSansUnicode8b">
    <w:name w:val="Styl Lucida Sans Unicode 8 b."/>
    <w:rsid w:val="00083F00"/>
    <w:rPr>
      <w:rFonts w:ascii="Lucida Sans Unicode" w:hAnsi="Lucida Sans Unicode" w:cs="Lucida Sans Unicode" w:hint="default"/>
      <w:b/>
      <w:bCs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3F00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3F00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F0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83F0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83F00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083F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StylLucidaSansUnicode8b">
    <w:name w:val="Styl Lucida Sans Unicode 8 b."/>
    <w:rsid w:val="00083F00"/>
    <w:rPr>
      <w:rFonts w:ascii="Lucida Sans Unicode" w:hAnsi="Lucida Sans Unicode" w:cs="Lucida Sans Unicode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Norbert</dc:creator>
  <cp:lastModifiedBy>Reditel</cp:lastModifiedBy>
  <cp:revision>4</cp:revision>
  <dcterms:created xsi:type="dcterms:W3CDTF">2017-11-07T07:03:00Z</dcterms:created>
  <dcterms:modified xsi:type="dcterms:W3CDTF">2017-11-08T12:05:00Z</dcterms:modified>
</cp:coreProperties>
</file>