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912CEC" w:rsidRDefault="00053BC0" w:rsidP="00912CE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EC15CF">
              <w:rPr>
                <w:rFonts w:ascii="Arial" w:hAnsi="Arial"/>
                <w:sz w:val="20"/>
              </w:rPr>
              <w:t>17/145/3/RS</w:t>
            </w:r>
            <w:r w:rsidR="00912CEC">
              <w:rPr>
                <w:rFonts w:ascii="Arial" w:hAnsi="Arial"/>
                <w:sz w:val="20"/>
              </w:rPr>
              <w:t xml:space="preserve"> </w:t>
            </w:r>
          </w:p>
          <w:p w:rsidR="00F1142F" w:rsidRPr="00E86A24" w:rsidRDefault="00912CEC" w:rsidP="00944D6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053BC0" w:rsidP="00EC15CF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  <w:r w:rsidR="00EC15CF">
              <w:rPr>
                <w:rFonts w:cs="Arial"/>
                <w:b w:val="0"/>
                <w:sz w:val="20"/>
              </w:rPr>
              <w:t>PUDIS a.s.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936AD0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936AD0">
              <w:rPr>
                <w:rFonts w:cs="Arial"/>
                <w:b w:val="0"/>
                <w:sz w:val="20"/>
              </w:rPr>
              <w:t xml:space="preserve"> </w:t>
            </w:r>
            <w:r w:rsidR="00EC15CF">
              <w:rPr>
                <w:rFonts w:cs="Arial"/>
                <w:b w:val="0"/>
                <w:sz w:val="20"/>
              </w:rPr>
              <w:t>Nad Vodovodem 2/3258</w:t>
            </w:r>
          </w:p>
          <w:p w:rsidR="00936AD0" w:rsidRPr="00936AD0" w:rsidRDefault="00936AD0" w:rsidP="00936AD0">
            <w:pPr>
              <w:rPr>
                <w:rFonts w:ascii="Arial" w:hAnsi="Arial" w:cs="Arial"/>
              </w:rPr>
            </w:pPr>
          </w:p>
          <w:p w:rsidR="00936AD0" w:rsidRPr="00936AD0" w:rsidRDefault="00EC15CF" w:rsidP="00936AD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100 31 Praha 10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EC15C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936AD0">
              <w:rPr>
                <w:rFonts w:ascii="Arial" w:hAnsi="Arial" w:cs="Arial"/>
                <w:sz w:val="20"/>
              </w:rPr>
              <w:t>3</w:t>
            </w:r>
            <w:r w:rsidR="00EC15CF">
              <w:rPr>
                <w:rFonts w:ascii="Arial" w:hAnsi="Arial" w:cs="Arial"/>
                <w:sz w:val="20"/>
              </w:rPr>
              <w:t>0</w:t>
            </w:r>
            <w:r w:rsidR="00936AD0">
              <w:rPr>
                <w:rFonts w:ascii="Arial" w:hAnsi="Arial" w:cs="Arial"/>
                <w:sz w:val="20"/>
              </w:rPr>
              <w:t>.</w:t>
            </w:r>
            <w:r w:rsidR="00843CED">
              <w:rPr>
                <w:rFonts w:ascii="Arial" w:hAnsi="Arial" w:cs="Arial"/>
                <w:sz w:val="20"/>
              </w:rPr>
              <w:t xml:space="preserve"> </w:t>
            </w:r>
            <w:r w:rsidR="00EC15CF">
              <w:rPr>
                <w:rFonts w:ascii="Arial" w:hAnsi="Arial" w:cs="Arial"/>
                <w:sz w:val="20"/>
              </w:rPr>
              <w:t>11</w:t>
            </w:r>
            <w:r w:rsidR="00936AD0">
              <w:rPr>
                <w:rFonts w:ascii="Arial" w:hAnsi="Arial" w:cs="Arial"/>
                <w:sz w:val="20"/>
              </w:rPr>
              <w:t>. 201</w:t>
            </w:r>
            <w:r w:rsidR="00EC15C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EC15CF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  <w:r w:rsidR="00EC15CF">
              <w:rPr>
                <w:rFonts w:ascii="Arial" w:hAnsi="Arial" w:cs="Arial"/>
                <w:sz w:val="20"/>
              </w:rPr>
              <w:t>25</w:t>
            </w:r>
            <w:r w:rsidR="00912CEC">
              <w:rPr>
                <w:rFonts w:ascii="Arial" w:hAnsi="Arial" w:cs="Arial"/>
                <w:sz w:val="20"/>
              </w:rPr>
              <w:t>. 10. 2017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936AD0" w:rsidRDefault="00EC15C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u</w:t>
            </w:r>
            <w:r w:rsidR="00936AD0">
              <w:rPr>
                <w:rFonts w:ascii="Arial" w:eastAsia="Times New Roman" w:hAnsi="Arial" w:cs="Arial"/>
                <w:color w:val="000000"/>
                <w:sz w:val="20"/>
              </w:rPr>
              <w:t xml:space="preserve"> Vás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zpracování technické studie přeložky nebo úpravy vodovodních řadů, případně dalších sítí v naší správě v ulici Počernické v Praze 10 v souvislosti se záměrem výstavby tramvajové tratě dle strategie jejich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</w:rPr>
              <w:t>rozvoje.Součástí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studie bude také odhad investičních nákladů.</w:t>
            </w:r>
          </w:p>
          <w:p w:rsidR="00936AD0" w:rsidRDefault="00936AD0" w:rsidP="00936A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936AD0" w:rsidRDefault="00936AD0" w:rsidP="00936AD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7B4B01" w:rsidRDefault="00B10A7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Celková cena nepřesáhne částku </w:t>
            </w:r>
            <w:r w:rsidR="00EC15CF">
              <w:rPr>
                <w:rFonts w:ascii="Arial" w:hAnsi="Arial"/>
                <w:sz w:val="20"/>
              </w:rPr>
              <w:t>269 600</w:t>
            </w:r>
            <w:r>
              <w:rPr>
                <w:rFonts w:ascii="Arial" w:hAnsi="Arial"/>
                <w:sz w:val="20"/>
              </w:rPr>
              <w:t>,- Kč bez DPH.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12CEC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22F6"/>
    <w:rsid w:val="001347A4"/>
    <w:rsid w:val="001568BE"/>
    <w:rsid w:val="00187797"/>
    <w:rsid w:val="001C7A6D"/>
    <w:rsid w:val="00202FF2"/>
    <w:rsid w:val="00207884"/>
    <w:rsid w:val="00210E41"/>
    <w:rsid w:val="00234696"/>
    <w:rsid w:val="00272965"/>
    <w:rsid w:val="002740E3"/>
    <w:rsid w:val="002C1474"/>
    <w:rsid w:val="00324413"/>
    <w:rsid w:val="00390EC2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43CED"/>
    <w:rsid w:val="00863FB3"/>
    <w:rsid w:val="008B6BBC"/>
    <w:rsid w:val="008C05F2"/>
    <w:rsid w:val="008D2ACB"/>
    <w:rsid w:val="008E6C5B"/>
    <w:rsid w:val="008F1664"/>
    <w:rsid w:val="008F7037"/>
    <w:rsid w:val="00912CEC"/>
    <w:rsid w:val="00915FD8"/>
    <w:rsid w:val="00936AD0"/>
    <w:rsid w:val="009407BA"/>
    <w:rsid w:val="00944D6A"/>
    <w:rsid w:val="00960CB1"/>
    <w:rsid w:val="00994AD3"/>
    <w:rsid w:val="009A1351"/>
    <w:rsid w:val="009B10C8"/>
    <w:rsid w:val="009F78CF"/>
    <w:rsid w:val="00A6560B"/>
    <w:rsid w:val="00AD1AB4"/>
    <w:rsid w:val="00AD4422"/>
    <w:rsid w:val="00AF1A9E"/>
    <w:rsid w:val="00AF6047"/>
    <w:rsid w:val="00B10A7C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CC4F08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C15CF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2</Pages>
  <Words>218</Words>
  <Characters>1319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2017-10-25T05:54:00Z</cp:lastPrinted>
  <dcterms:created xsi:type="dcterms:W3CDTF">2017-11-06T13:53:00Z</dcterms:created>
  <dcterms:modified xsi:type="dcterms:W3CDTF">2017-11-06T13:53:00Z</dcterms:modified>
</cp:coreProperties>
</file>