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BB325A" w:rsidRDefault="009F06E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28"/>
        </w:rPr>
        <w:t xml:space="preserve">OBJEDNÁVKA č.: </w:t>
      </w:r>
      <w:r w:rsidR="009359C8">
        <w:rPr>
          <w:rFonts w:ascii="Arial" w:hAnsi="Arial" w:cs="Arial"/>
          <w:b/>
          <w:sz w:val="32"/>
          <w:szCs w:val="28"/>
        </w:rPr>
        <w:t>20</w:t>
      </w:r>
      <w:r>
        <w:rPr>
          <w:rFonts w:ascii="Arial" w:hAnsi="Arial" w:cs="Arial"/>
          <w:b/>
          <w:sz w:val="32"/>
          <w:szCs w:val="28"/>
        </w:rPr>
        <w:t>/201</w:t>
      </w:r>
      <w:r w:rsidR="00103FBB">
        <w:rPr>
          <w:rFonts w:ascii="Arial" w:hAnsi="Arial" w:cs="Arial"/>
          <w:b/>
          <w:sz w:val="32"/>
          <w:szCs w:val="28"/>
        </w:rPr>
        <w:t>7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CA96677" wp14:editId="19CCC76A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FD7372" w:rsidRDefault="009F06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73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Dodavatel:</w:t>
                            </w:r>
                          </w:p>
                          <w:p w:rsidR="009359C8" w:rsidRPr="009359C8" w:rsidRDefault="009359C8" w:rsidP="009359C8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9359C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ATELIÉR MAUR s.r.o.</w:t>
                            </w:r>
                          </w:p>
                          <w:p w:rsidR="00926A19" w:rsidRDefault="009359C8" w:rsidP="009359C8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9359C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Božkov</w:t>
                            </w:r>
                            <w:proofErr w:type="spellEnd"/>
                            <w:r w:rsidRPr="009359C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, Libušínská 575/82</w:t>
                            </w:r>
                          </w:p>
                          <w:p w:rsidR="009359C8" w:rsidRDefault="009359C8" w:rsidP="009359C8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359C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Plzeň 2-Slovany</w:t>
                            </w:r>
                            <w:proofErr w:type="gramEnd"/>
                            <w:r w:rsidRPr="009359C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, </w:t>
                            </w:r>
                          </w:p>
                          <w:p w:rsidR="009359C8" w:rsidRDefault="009359C8" w:rsidP="009359C8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9359C8" w:rsidRPr="00FD7372" w:rsidRDefault="009359C8" w:rsidP="009359C8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IČ: </w:t>
                            </w:r>
                            <w:r w:rsidRPr="009359C8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25241885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FD7372" w:rsidRDefault="009F06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D7372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Dodavatel:</w:t>
                      </w:r>
                    </w:p>
                    <w:p w:rsidR="009359C8" w:rsidRPr="009359C8" w:rsidRDefault="009359C8" w:rsidP="009359C8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9359C8">
                        <w:rPr>
                          <w:rFonts w:ascii="Arial" w:hAnsi="Arial" w:cs="Arial"/>
                          <w:sz w:val="24"/>
                          <w:szCs w:val="28"/>
                        </w:rPr>
                        <w:t>ATELIÉR MAUR s.r.o.</w:t>
                      </w:r>
                    </w:p>
                    <w:p w:rsidR="00926A19" w:rsidRDefault="009359C8" w:rsidP="009359C8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proofErr w:type="spellStart"/>
                      <w:r w:rsidRPr="009359C8">
                        <w:rPr>
                          <w:rFonts w:ascii="Arial" w:hAnsi="Arial" w:cs="Arial"/>
                          <w:sz w:val="24"/>
                          <w:szCs w:val="28"/>
                        </w:rPr>
                        <w:t>Božkov</w:t>
                      </w:r>
                      <w:proofErr w:type="spellEnd"/>
                      <w:r w:rsidRPr="009359C8">
                        <w:rPr>
                          <w:rFonts w:ascii="Arial" w:hAnsi="Arial" w:cs="Arial"/>
                          <w:sz w:val="24"/>
                          <w:szCs w:val="28"/>
                        </w:rPr>
                        <w:t>, Libušínská 575/82</w:t>
                      </w:r>
                    </w:p>
                    <w:p w:rsidR="009359C8" w:rsidRDefault="009359C8" w:rsidP="009359C8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proofErr w:type="gramStart"/>
                      <w:r w:rsidRPr="009359C8">
                        <w:rPr>
                          <w:rFonts w:ascii="Arial" w:hAnsi="Arial" w:cs="Arial"/>
                          <w:sz w:val="24"/>
                          <w:szCs w:val="28"/>
                        </w:rPr>
                        <w:t>Plzeň 2-Slovany</w:t>
                      </w:r>
                      <w:proofErr w:type="gramEnd"/>
                      <w:r w:rsidRPr="009359C8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, </w:t>
                      </w:r>
                    </w:p>
                    <w:p w:rsidR="009359C8" w:rsidRDefault="009359C8" w:rsidP="009359C8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:rsidR="009359C8" w:rsidRPr="00FD7372" w:rsidRDefault="009359C8" w:rsidP="009359C8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IČ: </w:t>
                      </w:r>
                      <w:r w:rsidRPr="009359C8">
                        <w:rPr>
                          <w:rFonts w:ascii="Arial" w:hAnsi="Arial" w:cs="Arial"/>
                          <w:sz w:val="24"/>
                          <w:szCs w:val="28"/>
                        </w:rPr>
                        <w:t>25241885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9359C8">
        <w:rPr>
          <w:rFonts w:ascii="Arial" w:hAnsi="Arial" w:cs="Arial"/>
          <w:b/>
          <w:sz w:val="24"/>
          <w:szCs w:val="24"/>
        </w:rPr>
        <w:t>24.10.2017</w:t>
      </w:r>
      <w:proofErr w:type="gramEnd"/>
    </w:p>
    <w:p w:rsidR="00BB325A" w:rsidRDefault="00BB325A">
      <w:pPr>
        <w:rPr>
          <w:rFonts w:ascii="Arial" w:hAnsi="Arial" w:cs="Arial"/>
        </w:rPr>
      </w:pPr>
    </w:p>
    <w:p w:rsidR="00BB325A" w:rsidRDefault="00BB325A" w:rsidP="005B3C01">
      <w:pPr>
        <w:pStyle w:val="Nadpis2"/>
        <w:rPr>
          <w:szCs w:val="24"/>
        </w:rPr>
      </w:pPr>
    </w:p>
    <w:p w:rsidR="009359C8" w:rsidRPr="009359C8" w:rsidRDefault="009359C8" w:rsidP="009359C8"/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311DD9" w:rsidRPr="00311DD9" w:rsidRDefault="00311DD9" w:rsidP="00311DD9"/>
    <w:p w:rsidR="00BB325A" w:rsidRDefault="009F06E9">
      <w:pPr>
        <w:pStyle w:val="Nadpis2"/>
        <w:rPr>
          <w:b/>
          <w:sz w:val="28"/>
          <w:szCs w:val="28"/>
        </w:rPr>
      </w:pPr>
      <w:r>
        <w:rPr>
          <w:szCs w:val="24"/>
        </w:rPr>
        <w:t xml:space="preserve">Termín dodání: </w:t>
      </w:r>
      <w:r w:rsidR="00926A19">
        <w:rPr>
          <w:szCs w:val="24"/>
        </w:rPr>
        <w:t>ihned</w:t>
      </w:r>
      <w:r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3"/>
      </w:tblGrid>
      <w:tr w:rsidR="00BB325A">
        <w:trPr>
          <w:trHeight w:val="4089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Default="00BB325A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06E9" w:rsidRPr="009359C8" w:rsidRDefault="009F06E9">
            <w:pPr>
              <w:rPr>
                <w:rFonts w:ascii="Arial" w:hAnsi="Arial" w:cs="Arial"/>
                <w:sz w:val="28"/>
                <w:szCs w:val="28"/>
              </w:rPr>
            </w:pPr>
            <w:r w:rsidRPr="009359C8">
              <w:rPr>
                <w:rFonts w:ascii="Arial" w:hAnsi="Arial" w:cs="Arial"/>
                <w:sz w:val="28"/>
                <w:szCs w:val="28"/>
              </w:rPr>
              <w:t>Objednáváme u Vás</w:t>
            </w:r>
            <w:r w:rsidR="009359C8" w:rsidRPr="009359C8">
              <w:rPr>
                <w:rFonts w:ascii="Arial" w:hAnsi="Arial" w:cs="Arial"/>
                <w:sz w:val="28"/>
                <w:szCs w:val="28"/>
              </w:rPr>
              <w:t xml:space="preserve"> vánoční výzdobu dle nabídky č. 18NA00284</w:t>
            </w:r>
            <w:r w:rsidR="00C003C1" w:rsidRPr="009359C8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9F06E9" w:rsidRPr="009359C8" w:rsidRDefault="009F06E9">
            <w:pPr>
              <w:rPr>
                <w:rFonts w:ascii="Arial" w:hAnsi="Arial" w:cs="Arial"/>
                <w:sz w:val="28"/>
                <w:szCs w:val="28"/>
              </w:rPr>
            </w:pPr>
          </w:p>
          <w:p w:rsidR="00700FA4" w:rsidRPr="009359C8" w:rsidRDefault="009359C8" w:rsidP="00700FA4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59C8">
              <w:rPr>
                <w:rFonts w:ascii="Arial" w:hAnsi="Arial" w:cs="Arial"/>
                <w:sz w:val="28"/>
                <w:szCs w:val="28"/>
              </w:rPr>
              <w:t xml:space="preserve">osvětlení fontány </w:t>
            </w:r>
            <w:r>
              <w:rPr>
                <w:rFonts w:ascii="Arial" w:hAnsi="Arial" w:cs="Arial"/>
                <w:sz w:val="28"/>
                <w:szCs w:val="28"/>
              </w:rPr>
              <w:t>(varianta B) : 930.030:3</w:t>
            </w:r>
          </w:p>
          <w:p w:rsidR="009359C8" w:rsidRPr="009359C8" w:rsidRDefault="009359C8" w:rsidP="00700FA4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59C8">
              <w:rPr>
                <w:rFonts w:ascii="Arial" w:hAnsi="Arial" w:cs="Arial"/>
                <w:sz w:val="28"/>
                <w:szCs w:val="28"/>
              </w:rPr>
              <w:t>osvětlení sloupů</w:t>
            </w:r>
            <w:r>
              <w:rPr>
                <w:rFonts w:ascii="Arial" w:hAnsi="Arial" w:cs="Arial"/>
                <w:sz w:val="28"/>
                <w:szCs w:val="28"/>
              </w:rPr>
              <w:t xml:space="preserve"> (varianta B):</w:t>
            </w:r>
            <w:r w:rsidRPr="009359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359C8" w:rsidRPr="009359C8" w:rsidRDefault="009359C8" w:rsidP="009359C8">
            <w:pPr>
              <w:numPr>
                <w:ilvl w:val="1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59C8">
              <w:rPr>
                <w:rFonts w:ascii="Arial" w:hAnsi="Arial" w:cs="Arial"/>
                <w:sz w:val="28"/>
                <w:szCs w:val="28"/>
              </w:rPr>
              <w:t xml:space="preserve">17 ks – vločka </w:t>
            </w:r>
            <w:proofErr w:type="gramStart"/>
            <w:r w:rsidRPr="009359C8">
              <w:rPr>
                <w:rFonts w:ascii="Arial" w:hAnsi="Arial" w:cs="Arial"/>
                <w:sz w:val="28"/>
                <w:szCs w:val="28"/>
              </w:rPr>
              <w:t>malá</w:t>
            </w:r>
            <w:r>
              <w:rPr>
                <w:rFonts w:ascii="Arial" w:hAnsi="Arial" w:cs="Arial"/>
                <w:sz w:val="28"/>
                <w:szCs w:val="28"/>
              </w:rPr>
              <w:t xml:space="preserve"> : 110.104L</w:t>
            </w:r>
            <w:proofErr w:type="gramEnd"/>
          </w:p>
          <w:p w:rsidR="009359C8" w:rsidRPr="009359C8" w:rsidRDefault="009359C8" w:rsidP="009359C8">
            <w:pPr>
              <w:numPr>
                <w:ilvl w:val="1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59C8">
              <w:rPr>
                <w:rFonts w:ascii="Arial" w:hAnsi="Arial" w:cs="Arial"/>
                <w:sz w:val="28"/>
                <w:szCs w:val="28"/>
              </w:rPr>
              <w:t>17 ks – trojúhelník malý</w:t>
            </w:r>
            <w:r>
              <w:rPr>
                <w:rFonts w:ascii="Arial" w:hAnsi="Arial" w:cs="Arial"/>
                <w:sz w:val="28"/>
                <w:szCs w:val="28"/>
              </w:rPr>
              <w:t xml:space="preserve">, kapající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světlo : 120.107</w:t>
            </w:r>
            <w:proofErr w:type="gramEnd"/>
          </w:p>
          <w:p w:rsidR="009359C8" w:rsidRPr="009359C8" w:rsidRDefault="009359C8" w:rsidP="009359C8">
            <w:pPr>
              <w:numPr>
                <w:ilvl w:val="1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59C8">
              <w:rPr>
                <w:rFonts w:ascii="Arial" w:hAnsi="Arial" w:cs="Arial"/>
                <w:sz w:val="28"/>
                <w:szCs w:val="28"/>
              </w:rPr>
              <w:t xml:space="preserve">34 ks </w:t>
            </w:r>
            <w:r>
              <w:rPr>
                <w:rFonts w:ascii="Arial" w:hAnsi="Arial" w:cs="Arial"/>
                <w:sz w:val="28"/>
                <w:szCs w:val="28"/>
              </w:rPr>
              <w:t>- sada</w:t>
            </w:r>
            <w:r w:rsidRPr="009359C8">
              <w:rPr>
                <w:rFonts w:ascii="Arial" w:hAnsi="Arial" w:cs="Arial"/>
                <w:sz w:val="28"/>
                <w:szCs w:val="28"/>
              </w:rPr>
              <w:t xml:space="preserve"> u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9359C8">
              <w:rPr>
                <w:rFonts w:ascii="Arial" w:hAnsi="Arial" w:cs="Arial"/>
                <w:sz w:val="28"/>
                <w:szCs w:val="28"/>
              </w:rPr>
              <w:t>hycení na stožár</w:t>
            </w:r>
          </w:p>
          <w:p w:rsidR="00BB325A" w:rsidRPr="009359C8" w:rsidRDefault="00BB325A">
            <w:pPr>
              <w:rPr>
                <w:rFonts w:ascii="Arial" w:hAnsi="Arial" w:cs="Arial"/>
                <w:sz w:val="28"/>
                <w:szCs w:val="28"/>
              </w:rPr>
            </w:pPr>
          </w:p>
          <w:p w:rsidR="00BB325A" w:rsidRPr="009359C8" w:rsidRDefault="009359C8">
            <w:pPr>
              <w:rPr>
                <w:rFonts w:ascii="Arial" w:hAnsi="Arial" w:cs="Arial"/>
                <w:sz w:val="28"/>
                <w:szCs w:val="28"/>
              </w:rPr>
            </w:pPr>
            <w:r w:rsidRPr="009359C8">
              <w:rPr>
                <w:rFonts w:ascii="Arial" w:hAnsi="Arial" w:cs="Arial"/>
                <w:sz w:val="28"/>
                <w:szCs w:val="28"/>
              </w:rPr>
              <w:t xml:space="preserve">Celková cena (bez kalkulace dopravného) : 509 701 Kč </w:t>
            </w:r>
            <w:proofErr w:type="spellStart"/>
            <w:r w:rsidRPr="009359C8">
              <w:rPr>
                <w:rFonts w:ascii="Arial" w:hAnsi="Arial" w:cs="Arial"/>
                <w:sz w:val="28"/>
                <w:szCs w:val="28"/>
              </w:rPr>
              <w:t>vč</w:t>
            </w:r>
            <w:proofErr w:type="spellEnd"/>
            <w:r w:rsidRPr="009359C8">
              <w:rPr>
                <w:rFonts w:ascii="Arial" w:hAnsi="Arial" w:cs="Arial"/>
                <w:sz w:val="28"/>
                <w:szCs w:val="28"/>
              </w:rPr>
              <w:t xml:space="preserve"> DPH.</w:t>
            </w: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B325A" w:rsidRDefault="00BB325A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D2270C" w:rsidRDefault="00D2270C">
      <w:pPr>
        <w:rPr>
          <w:rFonts w:ascii="Arial" w:hAnsi="Arial" w:cs="Arial"/>
          <w:sz w:val="24"/>
        </w:rPr>
      </w:pPr>
    </w:p>
    <w:p w:rsidR="00F8642D" w:rsidRDefault="00F8642D">
      <w:pPr>
        <w:rPr>
          <w:rFonts w:ascii="Arial" w:hAnsi="Arial" w:cs="Arial"/>
          <w:sz w:val="24"/>
        </w:rPr>
        <w:sectPr w:rsidR="00F8642D">
          <w:headerReference w:type="default" r:id="rId8"/>
          <w:footerReference w:type="default" r:id="rId9"/>
          <w:pgSz w:w="11906" w:h="16838"/>
          <w:pgMar w:top="851" w:right="851" w:bottom="851" w:left="851" w:header="708" w:footer="485" w:gutter="0"/>
          <w:cols w:space="708"/>
          <w:docGrid w:linePitch="272"/>
        </w:sect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1257"/>
        <w:gridCol w:w="9708"/>
      </w:tblGrid>
      <w:tr w:rsidR="00F8642D" w:rsidRPr="003D607A" w:rsidTr="003D1EC7">
        <w:trPr>
          <w:tblCellSpacing w:w="15" w:type="dxa"/>
        </w:trPr>
        <w:tc>
          <w:tcPr>
            <w:tcW w:w="1450" w:type="pct"/>
            <w:vAlign w:val="center"/>
            <w:hideMark/>
          </w:tcPr>
          <w:p w:rsidR="00F8642D" w:rsidRPr="003D607A" w:rsidRDefault="00F8642D" w:rsidP="003D1EC7">
            <w:pPr>
              <w:rPr>
                <w:sz w:val="24"/>
                <w:szCs w:val="24"/>
                <w:lang w:eastAsia="cs-CZ"/>
              </w:rPr>
            </w:pPr>
            <w:r w:rsidRPr="003D607A">
              <w:rPr>
                <w:b/>
                <w:bCs/>
                <w:color w:val="000080"/>
                <w:sz w:val="24"/>
                <w:szCs w:val="24"/>
                <w:lang w:eastAsia="cs-CZ"/>
              </w:rPr>
              <w:lastRenderedPageBreak/>
              <w:t>ATELIÉR MAUR s.r.o.</w:t>
            </w:r>
          </w:p>
        </w:tc>
        <w:tc>
          <w:tcPr>
            <w:tcW w:w="400" w:type="pct"/>
            <w:vAlign w:val="center"/>
            <w:hideMark/>
          </w:tcPr>
          <w:p w:rsidR="00F8642D" w:rsidRPr="003D607A" w:rsidRDefault="00F8642D" w:rsidP="003D1EC7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3150" w:type="pct"/>
            <w:vAlign w:val="center"/>
            <w:hideMark/>
          </w:tcPr>
          <w:p w:rsidR="00F8642D" w:rsidRPr="003D607A" w:rsidRDefault="00F8642D" w:rsidP="003D1EC7">
            <w:pPr>
              <w:jc w:val="right"/>
              <w:rPr>
                <w:sz w:val="24"/>
                <w:szCs w:val="24"/>
                <w:lang w:eastAsia="cs-CZ"/>
              </w:rPr>
            </w:pPr>
            <w:r w:rsidRPr="003D607A">
              <w:rPr>
                <w:b/>
                <w:bCs/>
                <w:color w:val="000080"/>
                <w:sz w:val="24"/>
                <w:szCs w:val="24"/>
                <w:lang w:eastAsia="cs-CZ"/>
              </w:rPr>
              <w:t>POTVRZENÍ PŘIJETÍ OBJEDNÁVKY</w:t>
            </w:r>
          </w:p>
        </w:tc>
      </w:tr>
    </w:tbl>
    <w:p w:rsidR="00F8642D" w:rsidRPr="003D607A" w:rsidRDefault="00F8642D" w:rsidP="00F8642D">
      <w:pPr>
        <w:rPr>
          <w:rFonts w:ascii="Arial" w:hAnsi="Arial" w:cs="Arial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8"/>
      </w:tblGrid>
      <w:tr w:rsidR="00F8642D" w:rsidRPr="003D607A" w:rsidTr="003D1E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69"/>
              <w:gridCol w:w="7699"/>
              <w:gridCol w:w="462"/>
              <w:gridCol w:w="3388"/>
              <w:gridCol w:w="3080"/>
            </w:tblGrid>
            <w:tr w:rsidR="00F8642D" w:rsidRPr="003D607A" w:rsidTr="003D1EC7">
              <w:tc>
                <w:tcPr>
                  <w:tcW w:w="250" w:type="pct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500" w:type="pct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color w:val="000080"/>
                      <w:sz w:val="15"/>
                      <w:szCs w:val="15"/>
                      <w:lang w:eastAsia="cs-CZ"/>
                    </w:rPr>
                    <w:br/>
                    <w:t>Dodavatel:</w:t>
                  </w:r>
                </w:p>
              </w:tc>
              <w:tc>
                <w:tcPr>
                  <w:tcW w:w="150" w:type="pct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00" w:type="pct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color w:val="000080"/>
                      <w:sz w:val="15"/>
                      <w:szCs w:val="15"/>
                      <w:lang w:eastAsia="cs-CZ"/>
                    </w:rPr>
                    <w:br/>
                    <w:t>Odběratel:</w:t>
                  </w:r>
                </w:p>
              </w:tc>
              <w:tc>
                <w:tcPr>
                  <w:tcW w:w="1000" w:type="pct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"/>
              <w:gridCol w:w="7641"/>
              <w:gridCol w:w="486"/>
              <w:gridCol w:w="3377"/>
              <w:gridCol w:w="3089"/>
            </w:tblGrid>
            <w:tr w:rsidR="00F8642D" w:rsidRPr="003D607A" w:rsidTr="00F8642D">
              <w:trPr>
                <w:tblCellSpacing w:w="15" w:type="dxa"/>
              </w:trPr>
              <w:tc>
                <w:tcPr>
                  <w:tcW w:w="247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471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lang w:eastAsia="cs-CZ"/>
                    </w:rPr>
                    <w:t>ATELIÉR MAUR s.r.o.</w:t>
                  </w:r>
                </w:p>
              </w:tc>
              <w:tc>
                <w:tcPr>
                  <w:tcW w:w="148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87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lang w:eastAsia="cs-CZ"/>
                    </w:rPr>
                    <w:t>Technické služby Luhačovice</w:t>
                  </w:r>
                </w:p>
              </w:tc>
              <w:tc>
                <w:tcPr>
                  <w:tcW w:w="988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lang w:eastAsia="cs-CZ"/>
                    </w:rPr>
                    <w:t>Libušínská 575/82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lang w:eastAsia="cs-CZ"/>
                    </w:rPr>
                    <w:t>Uherskobrodská 188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lang w:eastAsia="cs-CZ"/>
                    </w:rPr>
                    <w:t>326 00 Plzeň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lang w:eastAsia="cs-CZ"/>
                    </w:rPr>
                    <w:t>763 26 Luhačovice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hyperlink r:id="rId10" w:history="1">
                    <w:r w:rsidRPr="003D607A">
                      <w:rPr>
                        <w:color w:val="0000FF"/>
                        <w:u w:val="single"/>
                        <w:lang w:eastAsia="cs-CZ"/>
                      </w:rPr>
                      <w:t>www.ateliermaur.cz</w:t>
                    </w:r>
                  </w:hyperlink>
                  <w:r w:rsidRPr="003D607A">
                    <w:rPr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IČ: 25241885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IČ: 49156764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DIČ: CZ25241885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DIČ: CZ49156764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 </w:t>
                  </w:r>
                  <w:r w:rsidRPr="003D607A">
                    <w:rPr>
                      <w:sz w:val="15"/>
                      <w:szCs w:val="15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"/>
              <w:gridCol w:w="3850"/>
              <w:gridCol w:w="3388"/>
              <w:gridCol w:w="4003"/>
              <w:gridCol w:w="3388"/>
            </w:tblGrid>
            <w:tr w:rsidR="00F8642D" w:rsidRPr="003D607A" w:rsidTr="003D1EC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Objednávka č.: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lang w:eastAsia="cs-CZ"/>
                    </w:rPr>
                    <w:t>18CZ0199</w:t>
                  </w: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Přijatý doklad č.: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20/2017</w:t>
                  </w:r>
                </w:p>
              </w:tc>
            </w:tr>
            <w:tr w:rsidR="00F8642D" w:rsidRPr="003D607A" w:rsidTr="003D1E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Forma úhrady: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Příkazem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Datum zápisu: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3D607A">
                    <w:rPr>
                      <w:lang w:eastAsia="cs-CZ"/>
                    </w:rPr>
                    <w:t>25.10.2017</w:t>
                  </w:r>
                  <w:proofErr w:type="gramEnd"/>
                </w:p>
              </w:tc>
            </w:tr>
            <w:tr w:rsidR="00F8642D" w:rsidRPr="003D607A" w:rsidTr="003D1E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8"/>
            </w:tblGrid>
            <w:tr w:rsidR="00F8642D" w:rsidRPr="003D607A" w:rsidTr="003D1EC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center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3774"/>
              <w:gridCol w:w="180"/>
              <w:gridCol w:w="1528"/>
              <w:gridCol w:w="180"/>
              <w:gridCol w:w="479"/>
              <w:gridCol w:w="1528"/>
              <w:gridCol w:w="779"/>
              <w:gridCol w:w="1528"/>
              <w:gridCol w:w="779"/>
              <w:gridCol w:w="1528"/>
              <w:gridCol w:w="1528"/>
              <w:gridCol w:w="794"/>
            </w:tblGrid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sz w:val="15"/>
                      <w:szCs w:val="15"/>
                      <w:lang w:eastAsia="cs-CZ"/>
                    </w:rPr>
                    <w:t>Označení dodávky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b/>
                      <w:bCs/>
                      <w:sz w:val="15"/>
                      <w:szCs w:val="15"/>
                      <w:lang w:eastAsia="cs-CZ"/>
                    </w:rPr>
                    <w:t>MJ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3D607A">
                    <w:rPr>
                      <w:sz w:val="15"/>
                      <w:szCs w:val="15"/>
                      <w:lang w:eastAsia="cs-CZ"/>
                    </w:rPr>
                    <w:t>J.cena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Sleva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Cena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%DPH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Kč Celkem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8"/>
            </w:tblGrid>
            <w:tr w:rsidR="00F8642D" w:rsidRPr="003D607A" w:rsidTr="003D1EC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center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8"/>
            </w:tblGrid>
            <w:tr w:rsidR="00F8642D" w:rsidRPr="003D607A" w:rsidTr="003D1E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3774"/>
              <w:gridCol w:w="180"/>
              <w:gridCol w:w="1528"/>
              <w:gridCol w:w="180"/>
              <w:gridCol w:w="479"/>
              <w:gridCol w:w="1528"/>
              <w:gridCol w:w="779"/>
              <w:gridCol w:w="1528"/>
              <w:gridCol w:w="779"/>
              <w:gridCol w:w="1528"/>
              <w:gridCol w:w="1528"/>
              <w:gridCol w:w="794"/>
            </w:tblGrid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Osvětlení fontány - Varianta B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930.030:3-D prvek - </w:t>
                  </w:r>
                  <w:proofErr w:type="gramStart"/>
                  <w:r w:rsidRPr="003D607A">
                    <w:rPr>
                      <w:sz w:val="15"/>
                      <w:szCs w:val="15"/>
                      <w:lang w:eastAsia="cs-CZ"/>
                    </w:rPr>
                    <w:t>specifikace:, 3D</w:t>
                  </w:r>
                  <w:proofErr w:type="gramEnd"/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 kouličky 80 cm 3ks,studená bílá </w:t>
                  </w:r>
                  <w:proofErr w:type="spellStart"/>
                  <w:r w:rsidRPr="003D607A">
                    <w:rPr>
                      <w:sz w:val="15"/>
                      <w:szCs w:val="15"/>
                      <w:lang w:eastAsia="cs-CZ"/>
                    </w:rPr>
                    <w:t>LED+modrý</w:t>
                  </w:r>
                  <w:proofErr w:type="spellEnd"/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 výplet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ks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120400,00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5,00%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114380,00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24019,80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138399,80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Osvětlení sloupů - Varianta B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110.104L:Vločka malá 4, </w:t>
                  </w:r>
                  <w:proofErr w:type="spellStart"/>
                  <w:proofErr w:type="gramStart"/>
                  <w:r w:rsidRPr="003D607A">
                    <w:rPr>
                      <w:sz w:val="15"/>
                      <w:szCs w:val="15"/>
                      <w:lang w:eastAsia="cs-CZ"/>
                    </w:rPr>
                    <w:t>svět</w:t>
                  </w:r>
                  <w:proofErr w:type="gramEnd"/>
                  <w:r w:rsidRPr="003D607A">
                    <w:rPr>
                      <w:sz w:val="15"/>
                      <w:szCs w:val="15"/>
                      <w:lang w:eastAsia="cs-CZ"/>
                    </w:rPr>
                    <w:t>.</w:t>
                  </w:r>
                  <w:proofErr w:type="gramStart"/>
                  <w:r w:rsidRPr="003D607A">
                    <w:rPr>
                      <w:sz w:val="15"/>
                      <w:szCs w:val="15"/>
                      <w:lang w:eastAsia="cs-CZ"/>
                    </w:rPr>
                    <w:t>kabel</w:t>
                  </w:r>
                  <w:proofErr w:type="spellEnd"/>
                  <w:proofErr w:type="gramEnd"/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 LED, </w:t>
                  </w:r>
                  <w:proofErr w:type="spellStart"/>
                  <w:r w:rsidRPr="003D607A">
                    <w:rPr>
                      <w:sz w:val="15"/>
                      <w:szCs w:val="15"/>
                      <w:lang w:eastAsia="cs-CZ"/>
                    </w:rPr>
                    <w:t>atyp</w:t>
                  </w:r>
                  <w:proofErr w:type="spellEnd"/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 teplá bílá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17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ks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8174,00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125062,20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26263,06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151325,26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120.107:Trojúhelník malý, síť LED, žárovky E27 (16), kapající světlo LED, </w:t>
                  </w:r>
                  <w:proofErr w:type="spellStart"/>
                  <w:r w:rsidRPr="003D607A">
                    <w:rPr>
                      <w:sz w:val="15"/>
                      <w:szCs w:val="15"/>
                      <w:lang w:eastAsia="cs-CZ"/>
                    </w:rPr>
                    <w:t>atyp</w:t>
                  </w:r>
                  <w:proofErr w:type="spellEnd"/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 teplá bílá výplet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17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ks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10040,00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170680,00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35842,80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206522,80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910.101:Uchycení na stožár do </w:t>
                  </w:r>
                  <w:proofErr w:type="spellStart"/>
                  <w:r w:rsidRPr="003D607A">
                    <w:rPr>
                      <w:sz w:val="15"/>
                      <w:szCs w:val="15"/>
                      <w:lang w:eastAsia="cs-CZ"/>
                    </w:rPr>
                    <w:t>prům</w:t>
                  </w:r>
                  <w:proofErr w:type="spellEnd"/>
                  <w:r w:rsidRPr="003D607A">
                    <w:rPr>
                      <w:sz w:val="15"/>
                      <w:szCs w:val="15"/>
                      <w:lang w:eastAsia="cs-CZ"/>
                    </w:rPr>
                    <w:t>. 160 mm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34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sada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327,00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11118,00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2334,78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13452,78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999.998:Přepravné, Reklamace poškozených zásilek do 48 hodin od převzetí u přepravce.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8"/>
            </w:tblGrid>
            <w:tr w:rsidR="00F8642D" w:rsidRPr="003D607A" w:rsidTr="003D1EC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center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3774"/>
              <w:gridCol w:w="180"/>
              <w:gridCol w:w="1528"/>
              <w:gridCol w:w="180"/>
              <w:gridCol w:w="479"/>
              <w:gridCol w:w="1528"/>
              <w:gridCol w:w="779"/>
              <w:gridCol w:w="1528"/>
              <w:gridCol w:w="779"/>
              <w:gridCol w:w="1528"/>
              <w:gridCol w:w="1528"/>
              <w:gridCol w:w="794"/>
            </w:tblGrid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Zaokrouhlení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>0,36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3774"/>
              <w:gridCol w:w="180"/>
              <w:gridCol w:w="1528"/>
              <w:gridCol w:w="180"/>
              <w:gridCol w:w="479"/>
              <w:gridCol w:w="1528"/>
              <w:gridCol w:w="779"/>
              <w:gridCol w:w="1528"/>
              <w:gridCol w:w="779"/>
              <w:gridCol w:w="1528"/>
              <w:gridCol w:w="1528"/>
              <w:gridCol w:w="794"/>
            </w:tblGrid>
            <w:tr w:rsidR="00F8642D" w:rsidRPr="003D607A" w:rsidTr="003D1EC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CELKEM K ÚHRADĚ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right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lang w:eastAsia="cs-CZ"/>
                    </w:rPr>
                    <w:t>509701,00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8"/>
            </w:tblGrid>
            <w:tr w:rsidR="00F8642D" w:rsidRPr="003D607A" w:rsidTr="003D1EC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8642D" w:rsidRPr="003D607A" w:rsidRDefault="00F8642D" w:rsidP="003D1EC7">
                  <w:pPr>
                    <w:jc w:val="center"/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24"/>
                      <w:szCs w:val="24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F8642D" w:rsidRPr="003D607A" w:rsidRDefault="00F8642D" w:rsidP="003D1EC7">
            <w:pPr>
              <w:rPr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14628"/>
            </w:tblGrid>
            <w:tr w:rsidR="00F8642D" w:rsidRPr="003D607A" w:rsidTr="003D1EC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color w:val="000080"/>
                      <w:lang w:eastAsia="cs-CZ"/>
                    </w:rPr>
                    <w:t>Přepravné bude účtováno dle skutečných přepravních nákladů.</w:t>
                  </w:r>
                </w:p>
              </w:tc>
            </w:tr>
            <w:tr w:rsidR="00F8642D" w:rsidRPr="003D607A" w:rsidTr="003D1EC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8642D" w:rsidRPr="003D607A" w:rsidTr="003D1E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42D" w:rsidRPr="003D607A" w:rsidRDefault="00F8642D" w:rsidP="003D1EC7">
                  <w:pPr>
                    <w:rPr>
                      <w:sz w:val="24"/>
                      <w:szCs w:val="24"/>
                      <w:lang w:eastAsia="cs-CZ"/>
                    </w:rPr>
                  </w:pPr>
                  <w:r w:rsidRPr="003D607A">
                    <w:rPr>
                      <w:sz w:val="15"/>
                      <w:szCs w:val="15"/>
                      <w:lang w:eastAsia="cs-CZ"/>
                    </w:rPr>
                    <w:t xml:space="preserve">Ekonomický a informační systém POHODA </w:t>
                  </w:r>
                </w:p>
              </w:tc>
            </w:tr>
          </w:tbl>
          <w:p w:rsidR="00F8642D" w:rsidRPr="003D607A" w:rsidRDefault="00F8642D" w:rsidP="003D1EC7">
            <w:pPr>
              <w:rPr>
                <w:sz w:val="24"/>
                <w:szCs w:val="24"/>
                <w:lang w:eastAsia="cs-CZ"/>
              </w:rPr>
            </w:pPr>
          </w:p>
        </w:tc>
      </w:tr>
    </w:tbl>
    <w:p w:rsidR="00F8642D" w:rsidRDefault="00F8642D" w:rsidP="00F8642D"/>
    <w:p w:rsidR="00F8642D" w:rsidRDefault="00F8642D">
      <w:pPr>
        <w:rPr>
          <w:rFonts w:ascii="Arial" w:hAnsi="Arial" w:cs="Arial"/>
          <w:sz w:val="24"/>
        </w:rPr>
      </w:pPr>
    </w:p>
    <w:sectPr w:rsidR="00F8642D" w:rsidSect="003D60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D5" w:rsidRDefault="002A1BD5">
      <w:r>
        <w:separator/>
      </w:r>
    </w:p>
  </w:endnote>
  <w:endnote w:type="continuationSeparator" w:id="0">
    <w:p w:rsidR="002A1BD5" w:rsidRDefault="002A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D5" w:rsidRDefault="002A1BD5">
      <w:r>
        <w:separator/>
      </w:r>
    </w:p>
  </w:footnote>
  <w:footnote w:type="continuationSeparator" w:id="0">
    <w:p w:rsidR="002A1BD5" w:rsidRDefault="002A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393755ED" wp14:editId="1AE835B9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5961BEC4" wp14:editId="15E046C3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076D59" wp14:editId="2FFAC640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965F20"/>
    <w:multiLevelType w:val="hybridMultilevel"/>
    <w:tmpl w:val="2A987F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54FC4"/>
    <w:rsid w:val="00067B5E"/>
    <w:rsid w:val="000B7431"/>
    <w:rsid w:val="00103B56"/>
    <w:rsid w:val="00103FBB"/>
    <w:rsid w:val="00104CC1"/>
    <w:rsid w:val="001C1CD9"/>
    <w:rsid w:val="001E08FC"/>
    <w:rsid w:val="001E7276"/>
    <w:rsid w:val="002454C2"/>
    <w:rsid w:val="002807FB"/>
    <w:rsid w:val="002A1BD5"/>
    <w:rsid w:val="002F5F6E"/>
    <w:rsid w:val="00311DD9"/>
    <w:rsid w:val="00317CC5"/>
    <w:rsid w:val="00336662"/>
    <w:rsid w:val="0036279A"/>
    <w:rsid w:val="003C31E9"/>
    <w:rsid w:val="0049051D"/>
    <w:rsid w:val="004A73E9"/>
    <w:rsid w:val="005B3C01"/>
    <w:rsid w:val="00656698"/>
    <w:rsid w:val="00700FA4"/>
    <w:rsid w:val="007B384A"/>
    <w:rsid w:val="007F0DC9"/>
    <w:rsid w:val="00876BA7"/>
    <w:rsid w:val="0092140F"/>
    <w:rsid w:val="00926A19"/>
    <w:rsid w:val="009359C8"/>
    <w:rsid w:val="009A6255"/>
    <w:rsid w:val="009F05D6"/>
    <w:rsid w:val="009F06E9"/>
    <w:rsid w:val="00A03E38"/>
    <w:rsid w:val="00A86518"/>
    <w:rsid w:val="00B356FC"/>
    <w:rsid w:val="00B70CDF"/>
    <w:rsid w:val="00B93721"/>
    <w:rsid w:val="00BB325A"/>
    <w:rsid w:val="00BE799E"/>
    <w:rsid w:val="00C003C1"/>
    <w:rsid w:val="00C41C48"/>
    <w:rsid w:val="00CB13B6"/>
    <w:rsid w:val="00CE4BB5"/>
    <w:rsid w:val="00D102C5"/>
    <w:rsid w:val="00D2270C"/>
    <w:rsid w:val="00D55904"/>
    <w:rsid w:val="00E63C85"/>
    <w:rsid w:val="00EF0755"/>
    <w:rsid w:val="00F04E29"/>
    <w:rsid w:val="00F35C2A"/>
    <w:rsid w:val="00F8642D"/>
    <w:rsid w:val="00FD7372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teliermaur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Termín dodání: ihned </vt:lpstr>
    </vt:vector>
  </TitlesOfParts>
  <Company>HP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5</cp:revision>
  <cp:lastPrinted>2013-05-06T04:02:00Z</cp:lastPrinted>
  <dcterms:created xsi:type="dcterms:W3CDTF">2017-10-24T11:25:00Z</dcterms:created>
  <dcterms:modified xsi:type="dcterms:W3CDTF">2017-10-25T10:08:00Z</dcterms:modified>
</cp:coreProperties>
</file>