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1C3" w:rsidRDefault="00705D9F">
      <w:pPr>
        <w:pBdr>
          <w:top w:val="single" w:sz="23" w:space="0" w:color="000000"/>
          <w:left w:val="single" w:sz="20" w:space="0" w:color="000000"/>
          <w:bottom w:val="single" w:sz="3" w:space="0" w:color="000000"/>
          <w:right w:val="single" w:sz="3" w:space="0" w:color="000000"/>
        </w:pBdr>
        <w:spacing w:after="0"/>
        <w:ind w:left="1749" w:right="475"/>
      </w:pPr>
      <w:bookmarkStart w:id="0" w:name="_GoBack"/>
      <w:bookmarkEnd w:id="0"/>
      <w:r>
        <w:rPr>
          <w:sz w:val="28"/>
        </w:rPr>
        <w:t>REFERENČNÍ LABORATOŘE PŘÍRODNÍCH LÉČIVÝCH ZDROJŮ</w:t>
      </w:r>
    </w:p>
    <w:p w:rsidR="00B811C3" w:rsidRDefault="00705D9F">
      <w:pPr>
        <w:pBdr>
          <w:top w:val="single" w:sz="23" w:space="0" w:color="000000"/>
          <w:left w:val="single" w:sz="20" w:space="0" w:color="000000"/>
          <w:bottom w:val="single" w:sz="3" w:space="0" w:color="000000"/>
          <w:right w:val="single" w:sz="3" w:space="0" w:color="000000"/>
        </w:pBdr>
        <w:spacing w:after="0" w:line="216" w:lineRule="auto"/>
        <w:ind w:left="2558" w:right="475" w:hanging="809"/>
      </w:pPr>
      <w:r>
        <w:t xml:space="preserve">Příspěvková organizace zřízená rozhodnutím Ministerstva zdravotnictví ČR ze dne 16.12.1991, </w:t>
      </w:r>
      <w:proofErr w:type="gramStart"/>
      <w:r>
        <w:t>č.j. :</w:t>
      </w:r>
      <w:proofErr w:type="gramEnd"/>
      <w:r>
        <w:t xml:space="preserve"> op k 480-11.12.91,</w:t>
      </w:r>
    </w:p>
    <w:p w:rsidR="00B811C3" w:rsidRDefault="00705D9F">
      <w:pPr>
        <w:pBdr>
          <w:top w:val="single" w:sz="23" w:space="0" w:color="000000"/>
          <w:left w:val="single" w:sz="20" w:space="0" w:color="000000"/>
          <w:bottom w:val="single" w:sz="3" w:space="0" w:color="000000"/>
          <w:right w:val="single" w:sz="3" w:space="0" w:color="000000"/>
        </w:pBdr>
        <w:tabs>
          <w:tab w:val="center" w:pos="6736"/>
        </w:tabs>
        <w:spacing w:after="430" w:line="216" w:lineRule="auto"/>
        <w:ind w:left="1749" w:right="475"/>
      </w:pPr>
      <w:r>
        <w:t>Závodní 94, 360 OO Karlovy vary</w:t>
      </w:r>
      <w:r>
        <w:tab/>
        <w:t>IČO: 00883581 DIČ: CZ00883581</w:t>
      </w:r>
    </w:p>
    <w:tbl>
      <w:tblPr>
        <w:tblStyle w:val="TableGrid"/>
        <w:tblW w:w="9226" w:type="dxa"/>
        <w:tblInd w:w="-12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547"/>
        <w:gridCol w:w="326"/>
        <w:gridCol w:w="37"/>
        <w:gridCol w:w="33"/>
        <w:gridCol w:w="1805"/>
        <w:gridCol w:w="1616"/>
        <w:gridCol w:w="2803"/>
        <w:gridCol w:w="4133"/>
        <w:gridCol w:w="348"/>
        <w:gridCol w:w="124"/>
      </w:tblGrid>
      <w:tr w:rsidR="00B811C3">
        <w:trPr>
          <w:trHeight w:val="1037"/>
        </w:trPr>
        <w:tc>
          <w:tcPr>
            <w:tcW w:w="63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</w:pPr>
            <w:r>
              <w:rPr>
                <w:sz w:val="44"/>
              </w:rPr>
              <w:t>Potvrzení objednávky číslo</w:t>
            </w:r>
          </w:p>
        </w:tc>
        <w:tc>
          <w:tcPr>
            <w:tcW w:w="28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50"/>
              <w:jc w:val="center"/>
            </w:pPr>
            <w:r>
              <w:rPr>
                <w:sz w:val="24"/>
              </w:rPr>
              <w:t>1/2017/LAZ</w:t>
            </w:r>
          </w:p>
        </w:tc>
      </w:tr>
      <w:tr w:rsidR="00B811C3">
        <w:trPr>
          <w:trHeight w:val="1135"/>
        </w:trPr>
        <w:tc>
          <w:tcPr>
            <w:tcW w:w="46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11C3" w:rsidRDefault="00B811C3">
            <w:pPr>
              <w:spacing w:after="0"/>
              <w:ind w:left="-1325" w:right="922"/>
            </w:pPr>
          </w:p>
          <w:tbl>
            <w:tblPr>
              <w:tblStyle w:val="TableGrid"/>
              <w:tblW w:w="3694" w:type="dxa"/>
              <w:tblInd w:w="0" w:type="dxa"/>
              <w:tblCellMar>
                <w:top w:w="39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2304"/>
            </w:tblGrid>
            <w:tr w:rsidR="00B811C3">
              <w:trPr>
                <w:trHeight w:val="455"/>
              </w:trPr>
              <w:tc>
                <w:tcPr>
                  <w:tcW w:w="1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7"/>
                    <w:jc w:val="center"/>
                  </w:pPr>
                  <w:proofErr w:type="spellStart"/>
                  <w:r>
                    <w:rPr>
                      <w:sz w:val="18"/>
                    </w:rPr>
                    <w:t>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B811C3"/>
              </w:tc>
            </w:tr>
            <w:tr w:rsidR="00B811C3">
              <w:trPr>
                <w:trHeight w:val="680"/>
              </w:trPr>
              <w:tc>
                <w:tcPr>
                  <w:tcW w:w="13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3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B811C3"/>
              </w:tc>
            </w:tr>
          </w:tbl>
          <w:p w:rsidR="00B811C3" w:rsidRDefault="00B811C3"/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1C3" w:rsidRDefault="00B811C3">
            <w:pPr>
              <w:spacing w:after="0"/>
              <w:ind w:left="-5940" w:right="10553"/>
            </w:pPr>
          </w:p>
          <w:tbl>
            <w:tblPr>
              <w:tblStyle w:val="TableGrid"/>
              <w:tblW w:w="3691" w:type="dxa"/>
              <w:tblInd w:w="922" w:type="dxa"/>
              <w:tblCellMar>
                <w:top w:w="39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848"/>
            </w:tblGrid>
            <w:tr w:rsidR="00B811C3">
              <w:trPr>
                <w:trHeight w:val="449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13.10.2017</w:t>
                  </w:r>
                </w:p>
              </w:tc>
            </w:tr>
            <w:tr w:rsidR="00B811C3">
              <w:trPr>
                <w:trHeight w:val="684"/>
              </w:trPr>
              <w:tc>
                <w:tcPr>
                  <w:tcW w:w="18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 xml:space="preserve">2017 </w:t>
                  </w:r>
                  <w:proofErr w:type="gramStart"/>
                  <w:r>
                    <w:rPr>
                      <w:sz w:val="18"/>
                    </w:rPr>
                    <w:t>říjen - listopad</w:t>
                  </w:r>
                  <w:proofErr w:type="gramEnd"/>
                </w:p>
              </w:tc>
            </w:tr>
          </w:tbl>
          <w:p w:rsidR="00B811C3" w:rsidRDefault="00B811C3"/>
        </w:tc>
      </w:tr>
      <w:tr w:rsidR="00B811C3">
        <w:trPr>
          <w:gridAfter w:val="2"/>
          <w:wAfter w:w="133" w:type="dxa"/>
          <w:trHeight w:val="3833"/>
        </w:trPr>
        <w:tc>
          <w:tcPr>
            <w:tcW w:w="4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11C3" w:rsidRDefault="00B811C3">
            <w:pPr>
              <w:spacing w:after="0"/>
              <w:ind w:left="-1329" w:right="907"/>
            </w:pPr>
          </w:p>
          <w:tbl>
            <w:tblPr>
              <w:tblStyle w:val="TableGrid"/>
              <w:tblW w:w="3643" w:type="dxa"/>
              <w:tblInd w:w="0" w:type="dxa"/>
              <w:tblCellMar>
                <w:top w:w="39" w:type="dxa"/>
                <w:left w:w="10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43"/>
            </w:tblGrid>
            <w:tr w:rsidR="00B811C3">
              <w:trPr>
                <w:trHeight w:val="445"/>
              </w:trPr>
              <w:tc>
                <w:tcPr>
                  <w:tcW w:w="3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B811C3">
              <w:trPr>
                <w:trHeight w:val="3381"/>
              </w:trPr>
              <w:tc>
                <w:tcPr>
                  <w:tcW w:w="36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173" w:line="242" w:lineRule="auto"/>
                  </w:pPr>
                  <w:r>
                    <w:rPr>
                      <w:sz w:val="20"/>
                    </w:rPr>
                    <w:t>Referenční laboratoře přírodních léčivých zdrojů</w:t>
                  </w:r>
                </w:p>
                <w:p w:rsidR="00B811C3" w:rsidRDefault="00705D9F">
                  <w:pPr>
                    <w:spacing w:after="173"/>
                  </w:pPr>
                  <w:r>
                    <w:rPr>
                      <w:sz w:val="16"/>
                    </w:rPr>
                    <w:t>Sídlo: Závodní 94, 360 OO Karlovy Vary</w:t>
                  </w:r>
                </w:p>
                <w:p w:rsidR="00B811C3" w:rsidRDefault="00705D9F">
                  <w:pPr>
                    <w:tabs>
                      <w:tab w:val="center" w:pos="2225"/>
                    </w:tabs>
                    <w:spacing w:after="183"/>
                  </w:pPr>
                  <w:r>
                    <w:rPr>
                      <w:sz w:val="16"/>
                    </w:rPr>
                    <w:t>IC 00883581</w:t>
                  </w:r>
                  <w:r>
                    <w:rPr>
                      <w:sz w:val="16"/>
                    </w:rPr>
                    <w:tab/>
                    <w:t>DIČ CZ00883581</w:t>
                  </w:r>
                </w:p>
                <w:p w:rsidR="00B811C3" w:rsidRDefault="00705D9F">
                  <w:pPr>
                    <w:spacing w:after="0"/>
                  </w:pPr>
                  <w:r>
                    <w:rPr>
                      <w:sz w:val="18"/>
                    </w:rPr>
                    <w:t>Místo plnění: Karlovy Vary, Skalka</w:t>
                  </w:r>
                </w:p>
              </w:tc>
            </w:tr>
          </w:tbl>
          <w:p w:rsidR="00B811C3" w:rsidRDefault="00B811C3"/>
        </w:tc>
        <w:tc>
          <w:tcPr>
            <w:tcW w:w="45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1C3" w:rsidRDefault="00B811C3">
            <w:pPr>
              <w:spacing w:after="0"/>
              <w:ind w:left="-5880" w:right="10426"/>
            </w:pPr>
          </w:p>
          <w:tbl>
            <w:tblPr>
              <w:tblStyle w:val="TableGrid"/>
              <w:tblW w:w="3639" w:type="dxa"/>
              <w:tblInd w:w="907" w:type="dxa"/>
              <w:tblCellMar>
                <w:top w:w="39" w:type="dxa"/>
                <w:left w:w="103" w:type="dxa"/>
                <w:bottom w:w="0" w:type="dxa"/>
                <w:right w:w="1786" w:type="dxa"/>
              </w:tblCellMar>
              <w:tblLook w:val="04A0" w:firstRow="1" w:lastRow="0" w:firstColumn="1" w:lastColumn="0" w:noHBand="0" w:noVBand="1"/>
            </w:tblPr>
            <w:tblGrid>
              <w:gridCol w:w="3639"/>
            </w:tblGrid>
            <w:tr w:rsidR="00B811C3">
              <w:trPr>
                <w:trHeight w:val="449"/>
              </w:trPr>
              <w:tc>
                <w:tcPr>
                  <w:tcW w:w="3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7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B811C3">
              <w:trPr>
                <w:trHeight w:val="3384"/>
              </w:trPr>
              <w:tc>
                <w:tcPr>
                  <w:tcW w:w="363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1" w:line="424" w:lineRule="auto"/>
                    <w:ind w:left="7" w:right="446"/>
                    <w:jc w:val="both"/>
                  </w:pPr>
                  <w:r>
                    <w:rPr>
                      <w:sz w:val="20"/>
                    </w:rPr>
                    <w:t>Obec Skalka č.p. 26</w:t>
                  </w:r>
                </w:p>
                <w:p w:rsidR="00B811C3" w:rsidRDefault="00705D9F">
                  <w:pPr>
                    <w:spacing w:after="166"/>
                    <w:ind w:left="22"/>
                  </w:pPr>
                  <w:r>
                    <w:rPr>
                      <w:sz w:val="20"/>
                    </w:rPr>
                    <w:t>798 24 Pivín</w:t>
                  </w:r>
                </w:p>
                <w:p w:rsidR="00B811C3" w:rsidRDefault="00705D9F">
                  <w:pPr>
                    <w:spacing w:after="188"/>
                    <w:ind w:left="7"/>
                  </w:pPr>
                  <w:r>
                    <w:rPr>
                      <w:sz w:val="20"/>
                    </w:rPr>
                    <w:t>Okres Prostějov</w:t>
                  </w:r>
                </w:p>
                <w:p w:rsidR="00B811C3" w:rsidRDefault="00705D9F">
                  <w:pPr>
                    <w:spacing w:after="186"/>
                  </w:pPr>
                  <w:r>
                    <w:rPr>
                      <w:sz w:val="20"/>
                    </w:rPr>
                    <w:t>IČO: 002 88 748</w:t>
                  </w:r>
                </w:p>
                <w:p w:rsidR="00B811C3" w:rsidRDefault="00705D9F">
                  <w:pPr>
                    <w:spacing w:after="194"/>
                  </w:pPr>
                  <w:r>
                    <w:rPr>
                      <w:sz w:val="18"/>
                    </w:rPr>
                    <w:t>DIČ: CZ00288748</w:t>
                  </w:r>
                </w:p>
                <w:p w:rsidR="00B811C3" w:rsidRDefault="00705D9F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>Místo plnění: Skalka</w:t>
                  </w:r>
                </w:p>
              </w:tc>
            </w:tr>
          </w:tbl>
          <w:p w:rsidR="00B811C3" w:rsidRDefault="00B811C3"/>
        </w:tc>
      </w:tr>
      <w:tr w:rsidR="00B811C3">
        <w:trPr>
          <w:gridAfter w:val="1"/>
          <w:wAfter w:w="35" w:type="dxa"/>
          <w:trHeight w:val="2517"/>
        </w:trPr>
        <w:tc>
          <w:tcPr>
            <w:tcW w:w="4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11C3" w:rsidRDefault="00B811C3">
            <w:pPr>
              <w:spacing w:after="0"/>
              <w:ind w:left="-1337" w:right="922"/>
            </w:pPr>
          </w:p>
          <w:tbl>
            <w:tblPr>
              <w:tblStyle w:val="TableGrid"/>
              <w:tblW w:w="3665" w:type="dxa"/>
              <w:tblInd w:w="0" w:type="dxa"/>
              <w:tblCellMar>
                <w:top w:w="36" w:type="dxa"/>
                <w:left w:w="103" w:type="dxa"/>
                <w:bottom w:w="0" w:type="dxa"/>
                <w:right w:w="213" w:type="dxa"/>
              </w:tblCellMar>
              <w:tblLook w:val="04A0" w:firstRow="1" w:lastRow="0" w:firstColumn="1" w:lastColumn="0" w:noHBand="0" w:noVBand="1"/>
            </w:tblPr>
            <w:tblGrid>
              <w:gridCol w:w="1541"/>
              <w:gridCol w:w="2124"/>
            </w:tblGrid>
            <w:tr w:rsidR="00B811C3">
              <w:trPr>
                <w:trHeight w:val="451"/>
              </w:trPr>
              <w:tc>
                <w:tcPr>
                  <w:tcW w:w="15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811C3" w:rsidRDefault="00705D9F">
                  <w:pPr>
                    <w:spacing w:after="0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B811C3"/>
              </w:tc>
            </w:tr>
            <w:tr w:rsidR="00B811C3">
              <w:trPr>
                <w:trHeight w:val="929"/>
              </w:trPr>
              <w:tc>
                <w:tcPr>
                  <w:tcW w:w="15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right="14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</w:tr>
            <w:tr w:rsidR="00B811C3">
              <w:trPr>
                <w:trHeight w:val="679"/>
              </w:trPr>
              <w:tc>
                <w:tcPr>
                  <w:tcW w:w="15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</w:pPr>
                  <w:r>
                    <w:rPr>
                      <w:sz w:val="20"/>
                    </w:rPr>
                    <w:t>Do 30 dnů od DUZP</w:t>
                  </w:r>
                </w:p>
              </w:tc>
            </w:tr>
            <w:tr w:rsidR="00B811C3">
              <w:trPr>
                <w:trHeight w:val="446"/>
              </w:trPr>
              <w:tc>
                <w:tcPr>
                  <w:tcW w:w="15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22"/>
                  </w:pPr>
                  <w:proofErr w:type="spellStart"/>
                  <w:r>
                    <w:rPr>
                      <w:sz w:val="20"/>
                    </w:rPr>
                    <w:t>Urok</w:t>
                  </w:r>
                  <w:proofErr w:type="spellEnd"/>
                  <w:r>
                    <w:rPr>
                      <w:sz w:val="20"/>
                    </w:rPr>
                    <w:t xml:space="preserve"> z prodlení:</w:t>
                  </w:r>
                </w:p>
              </w:tc>
              <w:tc>
                <w:tcPr>
                  <w:tcW w:w="21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</w:pPr>
                  <w:r>
                    <w:rPr>
                      <w:sz w:val="18"/>
                    </w:rPr>
                    <w:t xml:space="preserve">S 2 </w:t>
                  </w:r>
                  <w:proofErr w:type="spellStart"/>
                  <w:r>
                    <w:rPr>
                      <w:sz w:val="18"/>
                    </w:rPr>
                    <w:t>nař</w:t>
                  </w:r>
                  <w:proofErr w:type="spellEnd"/>
                  <w:r>
                    <w:rPr>
                      <w:sz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>. 351/2013 Sb.</w:t>
                  </w:r>
                </w:p>
              </w:tc>
            </w:tr>
          </w:tbl>
          <w:p w:rsidR="00B811C3" w:rsidRDefault="00B811C3"/>
        </w:tc>
        <w:tc>
          <w:tcPr>
            <w:tcW w:w="46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11C3" w:rsidRDefault="00B811C3">
            <w:pPr>
              <w:spacing w:after="0"/>
              <w:ind w:left="-5923" w:right="10531"/>
            </w:pPr>
          </w:p>
          <w:tbl>
            <w:tblPr>
              <w:tblStyle w:val="TableGrid"/>
              <w:tblW w:w="3686" w:type="dxa"/>
              <w:tblInd w:w="922" w:type="dxa"/>
              <w:tblCellMar>
                <w:top w:w="32" w:type="dxa"/>
                <w:left w:w="89" w:type="dxa"/>
                <w:bottom w:w="0" w:type="dxa"/>
                <w:right w:w="271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987"/>
            </w:tblGrid>
            <w:tr w:rsidR="00B811C3">
              <w:trPr>
                <w:trHeight w:val="451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B811C3" w:rsidRDefault="00705D9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  <w:tc>
                <w:tcPr>
                  <w:tcW w:w="1987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B811C3"/>
              </w:tc>
            </w:tr>
            <w:tr w:rsidR="00B811C3">
              <w:trPr>
                <w:trHeight w:val="929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mailem i poštou</w:t>
                  </w:r>
                </w:p>
              </w:tc>
            </w:tr>
            <w:tr w:rsidR="00B811C3">
              <w:trPr>
                <w:trHeight w:val="684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firstLine="14"/>
                    <w:jc w:val="both"/>
                  </w:pPr>
                  <w:proofErr w:type="spellStart"/>
                  <w:r>
                    <w:rPr>
                      <w:sz w:val="18"/>
                    </w:rPr>
                    <w:t>Smluvnípokuta</w:t>
                  </w:r>
                  <w:proofErr w:type="spellEnd"/>
                  <w:r>
                    <w:rPr>
                      <w:sz w:val="18"/>
                    </w:rPr>
                    <w:t xml:space="preserve"> za pozdní dodání:</w:t>
                  </w:r>
                </w:p>
              </w:tc>
              <w:tc>
                <w:tcPr>
                  <w:tcW w:w="19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B811C3"/>
              </w:tc>
            </w:tr>
            <w:tr w:rsidR="00B811C3">
              <w:trPr>
                <w:trHeight w:val="446"/>
              </w:trPr>
              <w:tc>
                <w:tcPr>
                  <w:tcW w:w="16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705D9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B811C3" w:rsidRDefault="00B811C3"/>
              </w:tc>
            </w:tr>
          </w:tbl>
          <w:p w:rsidR="00B811C3" w:rsidRDefault="00B811C3"/>
        </w:tc>
      </w:tr>
      <w:tr w:rsidR="00B811C3">
        <w:tblPrEx>
          <w:tblCellMar>
            <w:top w:w="29" w:type="dxa"/>
            <w:left w:w="101" w:type="dxa"/>
            <w:right w:w="115" w:type="dxa"/>
          </w:tblCellMar>
        </w:tblPrEx>
        <w:trPr>
          <w:trHeight w:val="451"/>
        </w:trPr>
        <w:tc>
          <w:tcPr>
            <w:tcW w:w="1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14"/>
            </w:pPr>
            <w:r>
              <w:rPr>
                <w:sz w:val="18"/>
              </w:rPr>
              <w:t>Cena *)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7"/>
            </w:pPr>
            <w:r>
              <w:rPr>
                <w:sz w:val="18"/>
              </w:rPr>
              <w:t>bez DPH (Kč)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7"/>
            </w:pPr>
            <w:r>
              <w:rPr>
                <w:sz w:val="18"/>
              </w:rPr>
              <w:t>sazba DPH (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%)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</w:pPr>
            <w:r>
              <w:rPr>
                <w:sz w:val="16"/>
              </w:rPr>
              <w:t>DPH (Kč)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7"/>
            </w:pPr>
            <w:r>
              <w:rPr>
                <w:sz w:val="18"/>
              </w:rPr>
              <w:t>s DPH (Kč)</w:t>
            </w:r>
          </w:p>
        </w:tc>
      </w:tr>
      <w:tr w:rsidR="00B811C3">
        <w:tblPrEx>
          <w:tblCellMar>
            <w:top w:w="29" w:type="dxa"/>
            <w:left w:w="101" w:type="dxa"/>
            <w:right w:w="115" w:type="dxa"/>
          </w:tblCellMar>
        </w:tblPrEx>
        <w:trPr>
          <w:trHeight w:val="4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B811C3"/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22"/>
              <w:jc w:val="center"/>
            </w:pPr>
            <w:r>
              <w:rPr>
                <w:sz w:val="24"/>
              </w:rPr>
              <w:t>60 160,-</w:t>
            </w:r>
          </w:p>
        </w:tc>
        <w:tc>
          <w:tcPr>
            <w:tcW w:w="18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B811C3"/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22"/>
              <w:jc w:val="center"/>
            </w:pPr>
            <w:r>
              <w:t>12 633,60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39"/>
              <w:jc w:val="center"/>
            </w:pPr>
            <w:r>
              <w:t>72 793,60</w:t>
            </w:r>
          </w:p>
        </w:tc>
      </w:tr>
    </w:tbl>
    <w:p w:rsidR="00B811C3" w:rsidRDefault="00705D9F">
      <w:pPr>
        <w:spacing w:after="3"/>
        <w:ind w:left="2" w:hanging="10"/>
      </w:pPr>
      <w:r>
        <w:rPr>
          <w:sz w:val="20"/>
        </w:rPr>
        <w:t>Bereme na vědomí a souhlasíme s uveřejněním smlouvy (s hodnotou nad 50 tis Kč) v registru smluv zřízeném</w:t>
      </w:r>
    </w:p>
    <w:tbl>
      <w:tblPr>
        <w:tblStyle w:val="TableGrid"/>
        <w:tblW w:w="9136" w:type="dxa"/>
        <w:tblInd w:w="-21" w:type="dxa"/>
        <w:tblCellMar>
          <w:top w:w="0" w:type="dxa"/>
          <w:left w:w="4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4"/>
        <w:gridCol w:w="3514"/>
        <w:gridCol w:w="1030"/>
        <w:gridCol w:w="3578"/>
      </w:tblGrid>
      <w:tr w:rsidR="00B811C3">
        <w:trPr>
          <w:trHeight w:val="151"/>
        </w:trPr>
        <w:tc>
          <w:tcPr>
            <w:tcW w:w="45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811C3" w:rsidRDefault="00705D9F">
            <w:pPr>
              <w:spacing w:after="0"/>
              <w:ind w:left="86"/>
            </w:pPr>
            <w:proofErr w:type="spellStart"/>
            <w:r>
              <w:rPr>
                <w:sz w:val="20"/>
              </w:rPr>
              <w:t>odle</w:t>
            </w:r>
            <w:proofErr w:type="spellEnd"/>
            <w:r>
              <w:rPr>
                <w:sz w:val="20"/>
              </w:rPr>
              <w:t xml:space="preserve"> zák. č. 340/2015 Sb.</w:t>
            </w:r>
          </w:p>
        </w:tc>
        <w:tc>
          <w:tcPr>
            <w:tcW w:w="460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B811C3" w:rsidRDefault="00B811C3"/>
        </w:tc>
      </w:tr>
      <w:tr w:rsidR="00B811C3">
        <w:trPr>
          <w:trHeight w:val="451"/>
        </w:trPr>
        <w:tc>
          <w:tcPr>
            <w:tcW w:w="1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</w:pPr>
            <w:r>
              <w:rPr>
                <w:sz w:val="16"/>
              </w:rPr>
              <w:t>Vystavil: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30"/>
            </w:pPr>
            <w:r>
              <w:rPr>
                <w:noProof/>
              </w:rPr>
              <w:drawing>
                <wp:inline distT="0" distB="0" distL="0" distR="0">
                  <wp:extent cx="1252728" cy="237744"/>
                  <wp:effectExtent l="0" t="0" r="0" b="0"/>
                  <wp:docPr id="6384" name="Picture 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4" name="Picture 6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72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66"/>
            </w:pPr>
            <w:r>
              <w:rPr>
                <w:sz w:val="18"/>
              </w:rPr>
              <w:t>Podpis: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11C3" w:rsidRDefault="00705D9F">
            <w:pPr>
              <w:spacing w:after="0"/>
              <w:ind w:left="836"/>
            </w:pPr>
            <w:r>
              <w:rPr>
                <w:noProof/>
              </w:rPr>
              <w:drawing>
                <wp:inline distT="0" distB="0" distL="0" distR="0">
                  <wp:extent cx="1056132" cy="256032"/>
                  <wp:effectExtent l="0" t="0" r="0" b="0"/>
                  <wp:docPr id="2517" name="Picture 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7" name="Picture 251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2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11C3" w:rsidRDefault="00705D9F">
      <w:pPr>
        <w:spacing w:after="416"/>
        <w:ind w:left="22"/>
      </w:pPr>
      <w:r>
        <w:rPr>
          <w:sz w:val="18"/>
        </w:rPr>
        <w:t xml:space="preserve">*/) Podbarvená pole k </w:t>
      </w:r>
      <w:proofErr w:type="spellStart"/>
      <w:r>
        <w:rPr>
          <w:sz w:val="18"/>
        </w:rPr>
        <w:t>povinému</w:t>
      </w:r>
      <w:proofErr w:type="spellEnd"/>
      <w:r>
        <w:rPr>
          <w:sz w:val="18"/>
        </w:rPr>
        <w:t xml:space="preserve"> vyplnění</w:t>
      </w:r>
    </w:p>
    <w:p w:rsidR="00B811C3" w:rsidRDefault="00705D9F">
      <w:pPr>
        <w:tabs>
          <w:tab w:val="center" w:pos="2848"/>
          <w:tab w:val="center" w:pos="6898"/>
        </w:tabs>
        <w:spacing w:after="3"/>
        <w:ind w:left="-8"/>
      </w:pPr>
      <w:r>
        <w:rPr>
          <w:sz w:val="20"/>
        </w:rPr>
        <w:lastRenderedPageBreak/>
        <w:t>TELEFON</w:t>
      </w:r>
      <w:r>
        <w:rPr>
          <w:sz w:val="20"/>
        </w:rPr>
        <w:tab/>
        <w:t>E-MAIL</w:t>
      </w:r>
      <w:r>
        <w:rPr>
          <w:sz w:val="20"/>
        </w:rPr>
        <w:tab/>
        <w:t>Bankovní spojení</w:t>
      </w:r>
    </w:p>
    <w:p w:rsidR="00B811C3" w:rsidRDefault="00705D9F">
      <w:pPr>
        <w:tabs>
          <w:tab w:val="center" w:pos="2801"/>
          <w:tab w:val="center" w:pos="4716"/>
          <w:tab w:val="center" w:pos="7229"/>
        </w:tabs>
        <w:spacing w:after="3"/>
        <w:ind w:left="-8"/>
      </w:pPr>
      <w:r>
        <w:rPr>
          <w:sz w:val="20"/>
        </w:rPr>
        <w:t>353 301 312</w:t>
      </w:r>
      <w:r>
        <w:rPr>
          <w:sz w:val="20"/>
        </w:rPr>
        <w:tab/>
      </w:r>
      <w:r>
        <w:rPr>
          <w:sz w:val="20"/>
          <w:u w:val="single" w:color="000000"/>
        </w:rPr>
        <w:t>rlplzOrlplz.cz</w:t>
      </w:r>
      <w:r>
        <w:rPr>
          <w:sz w:val="20"/>
          <w:u w:val="single" w:color="000000"/>
        </w:rPr>
        <w:tab/>
      </w:r>
      <w:r>
        <w:rPr>
          <w:sz w:val="20"/>
        </w:rPr>
        <w:t>rlplz.cz</w:t>
      </w:r>
      <w:r>
        <w:rPr>
          <w:sz w:val="20"/>
        </w:rPr>
        <w:tab/>
        <w:t>ČNB ÚL 10031441/0710</w:t>
      </w:r>
    </w:p>
    <w:sectPr w:rsidR="00B811C3">
      <w:pgSz w:w="11866" w:h="16819"/>
      <w:pgMar w:top="1440" w:right="1339" w:bottom="1440" w:left="14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C3"/>
    <w:rsid w:val="00705D9F"/>
    <w:rsid w:val="00B8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6C690-25BC-4E12-B949-049B49B4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2017-10-24T05:08:00Z</dcterms:created>
  <dcterms:modified xsi:type="dcterms:W3CDTF">2017-10-24T05:08:00Z</dcterms:modified>
</cp:coreProperties>
</file>