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754ECF" w:rsidRPr="00754ECF">
        <w:rPr>
          <w:rFonts w:cs="Arial"/>
          <w:b/>
          <w:sz w:val="28"/>
          <w:szCs w:val="28"/>
        </w:rPr>
        <w:t>OLA-MN-225/2017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754ECF" w:rsidRPr="00754ECF">
        <w:rPr>
          <w:rFonts w:cs="Arial"/>
          <w:b/>
          <w:bCs/>
          <w:sz w:val="28"/>
          <w:szCs w:val="28"/>
        </w:rPr>
        <w:t>CZ.03</w:t>
      </w:r>
      <w:r w:rsidR="00754ECF" w:rsidRPr="00754EC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54ECF" w:rsidRPr="00754ECF">
        <w:t xml:space="preserve">Ing. </w:t>
      </w:r>
      <w:r w:rsidR="00754ECF">
        <w:rPr>
          <w:szCs w:val="20"/>
        </w:rPr>
        <w:t>Bořivoj Novotný</w:t>
      </w:r>
      <w:r w:rsidRPr="004521C7">
        <w:rPr>
          <w:rFonts w:cs="Arial"/>
          <w:szCs w:val="20"/>
        </w:rPr>
        <w:t xml:space="preserve">, </w:t>
      </w:r>
      <w:r w:rsidR="00754ECF" w:rsidRPr="00754ECF">
        <w:t>ředitel Odboru</w:t>
      </w:r>
      <w:r w:rsidR="00754ECF">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54ECF" w:rsidRPr="00754ECF">
        <w:t>Dobrovského 1278</w:t>
      </w:r>
      <w:r w:rsidR="00754EC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54ECF" w:rsidRPr="00754EC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54ECF" w:rsidRPr="00754ECF">
        <w:t>Úřad práce</w:t>
      </w:r>
      <w:r w:rsidR="00754ECF">
        <w:rPr>
          <w:szCs w:val="20"/>
        </w:rPr>
        <w:t xml:space="preserve"> ČR – krajská pobočka v Olomouci, Vejdovského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65FF0">
        <w:t>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54EC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54ECF" w:rsidRPr="00754ECF">
        <w:t>STROJÍRNA PŽ</w:t>
      </w:r>
      <w:r w:rsidR="00754ECF">
        <w:rPr>
          <w:szCs w:val="20"/>
        </w:rPr>
        <w:t xml:space="preserve"> s.r.o.</w:t>
      </w:r>
    </w:p>
    <w:p w:rsidR="000E23BB" w:rsidRPr="004521C7" w:rsidRDefault="00754EC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54ECF">
        <w:rPr>
          <w:noProof/>
        </w:rPr>
        <w:t>Ing Viktor</w:t>
      </w:r>
      <w:r>
        <w:rPr>
          <w:noProof/>
          <w:szCs w:val="20"/>
        </w:rPr>
        <w:t xml:space="preserve"> Vorel, jednatel</w:t>
      </w:r>
    </w:p>
    <w:p w:rsidR="000E23BB" w:rsidRPr="004521C7" w:rsidRDefault="00754EC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54ECF">
        <w:t>U dráhy</w:t>
      </w:r>
      <w:r>
        <w:rPr>
          <w:szCs w:val="20"/>
        </w:rPr>
        <w:t xml:space="preserve"> č.p. 2297/4, 785 01 Šternberk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54ECF" w:rsidRPr="00754ECF">
        <w:t>46576169</w:t>
      </w:r>
    </w:p>
    <w:p w:rsidR="00C2620A" w:rsidRPr="004521C7" w:rsidRDefault="00754ECF" w:rsidP="00C2620A">
      <w:pPr>
        <w:tabs>
          <w:tab w:val="left" w:pos="2977"/>
        </w:tabs>
        <w:ind w:left="2977" w:hanging="2977"/>
        <w:rPr>
          <w:rFonts w:cs="Arial"/>
          <w:szCs w:val="20"/>
        </w:rPr>
      </w:pPr>
      <w:r w:rsidRPr="00754ECF">
        <w:rPr>
          <w:rFonts w:cs="Arial"/>
          <w:noProof/>
          <w:szCs w:val="20"/>
        </w:rPr>
        <w:t>adresa provozovny:</w:t>
      </w:r>
      <w:r w:rsidR="00C2620A" w:rsidRPr="004521C7">
        <w:rPr>
          <w:rFonts w:cs="Arial"/>
          <w:szCs w:val="20"/>
        </w:rPr>
        <w:tab/>
      </w:r>
      <w:r w:rsidRPr="00754ECF">
        <w:t>U dráhy</w:t>
      </w:r>
      <w:r>
        <w:rPr>
          <w:szCs w:val="20"/>
        </w:rPr>
        <w:t xml:space="preserve"> č.p. 2297/4, 785 01 Šternberk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65FF0">
        <w:t>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54ECF" w:rsidRPr="00754ECF">
        <w:rPr>
          <w:bCs/>
        </w:rPr>
        <w:t>Podpora odborného</w:t>
      </w:r>
      <w:r w:rsidR="00754ECF">
        <w:rPr>
          <w:szCs w:val="20"/>
        </w:rPr>
        <w:t xml:space="preserve"> vzdělávání zaměstnanců II (POVEZ II)</w:t>
      </w:r>
      <w:r>
        <w:t>“ (dále jen „POVEZ II“),</w:t>
      </w:r>
      <w:r w:rsidRPr="00A21F7C">
        <w:t xml:space="preserve"> r</w:t>
      </w:r>
      <w:r>
        <w:t>eg. </w:t>
      </w:r>
      <w:r w:rsidRPr="00544217">
        <w:t>č.</w:t>
      </w:r>
      <w:r>
        <w:t> </w:t>
      </w:r>
      <w:r w:rsidR="00754ECF" w:rsidRPr="00754ECF">
        <w:rPr>
          <w:bCs/>
        </w:rPr>
        <w:t>CZ.03</w:t>
      </w:r>
      <w:r w:rsidR="00754EC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754ECF"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754ECF" w:rsidRPr="00754ECF">
        <w:rPr>
          <w:b/>
        </w:rPr>
        <w:t>Optimalizace a</w:t>
      </w:r>
      <w:r w:rsidR="00754ECF" w:rsidRPr="00754ECF">
        <w:rPr>
          <w:b/>
          <w:szCs w:val="20"/>
        </w:rPr>
        <w:t xml:space="preserve"> zvyšování kvality práce a výroby v souladu s normami ISO 9001:2016</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754ECF" w:rsidRPr="00754ECF">
        <w:t>90,00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54ECF" w:rsidRPr="00754ECF">
        <w:t>88,00</w:t>
      </w:r>
      <w:r>
        <w:rPr>
          <w:lang w:val="en-US"/>
        </w:rPr>
        <w:tab/>
      </w:r>
      <w:r w:rsidR="00E53B1B" w:rsidRPr="00E53B1B">
        <w:t>vyučovacích</w:t>
      </w:r>
      <w:r w:rsidR="00E53B1B">
        <w:t> </w:t>
      </w:r>
      <w:r w:rsidRPr="00B75BEF">
        <w:t>hodin</w:t>
      </w:r>
      <w:r w:rsidRPr="00B75BEF">
        <w:br/>
      </w:r>
      <w:r w:rsidRPr="00B75BEF">
        <w:tab/>
        <w:t>- praktická příprava:</w:t>
      </w:r>
      <w:r>
        <w:tab/>
      </w:r>
      <w:r w:rsidR="00754ECF" w:rsidRPr="00754ECF">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54ECF" w:rsidRPr="00754ECF">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365FF0">
        <w:rPr>
          <w:szCs w:val="20"/>
        </w:rPr>
        <w:t>xx</w:t>
      </w:r>
      <w:bookmarkStart w:id="0" w:name="_GoBack"/>
      <w:bookmarkEnd w:id="0"/>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754ECF" w:rsidRPr="00754ECF">
        <w:t>11.</w:t>
      </w:r>
      <w:r w:rsidR="00754ECF">
        <w:t xml:space="preserve"> </w:t>
      </w:r>
      <w:r w:rsidR="00754ECF" w:rsidRPr="00754ECF">
        <w:t>10</w:t>
      </w:r>
      <w:r w:rsidR="00754ECF">
        <w:rPr>
          <w:szCs w:val="20"/>
        </w:rPr>
        <w:t>. 2017</w:t>
      </w:r>
      <w:r w:rsidR="000E23BB" w:rsidRPr="009218DC">
        <w:br/>
      </w:r>
      <w:r w:rsidRPr="009218DC">
        <w:t xml:space="preserve">Datum </w:t>
      </w:r>
      <w:r w:rsidR="005579D7">
        <w:t>ukončení</w:t>
      </w:r>
      <w:r w:rsidR="00AA5674">
        <w:t>:</w:t>
      </w:r>
      <w:r w:rsidR="00113907">
        <w:tab/>
      </w:r>
      <w:r w:rsidR="00943374" w:rsidRPr="009218DC">
        <w:t xml:space="preserve"> </w:t>
      </w:r>
      <w:r w:rsidR="00754ECF" w:rsidRPr="00754ECF">
        <w:t>3.</w:t>
      </w:r>
      <w:r w:rsidR="00754ECF">
        <w:t xml:space="preserve"> </w:t>
      </w:r>
      <w:r w:rsidR="00754ECF" w:rsidRPr="00754ECF">
        <w:t>12</w:t>
      </w:r>
      <w:r w:rsidR="00754ECF">
        <w:rPr>
          <w:szCs w:val="20"/>
        </w:rPr>
        <w:t>. 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54ECF" w:rsidRPr="00754ECF">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754ECF" w:rsidRPr="00754ECF">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54ECF" w:rsidRPr="00754ECF">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54ECF"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754ECF" w:rsidRPr="00754ECF">
        <w:rPr>
          <w:b/>
          <w:szCs w:val="20"/>
        </w:rPr>
        <w:t>193 680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754ECF">
        <w:rPr>
          <w:szCs w:val="20"/>
        </w:rPr>
        <w:t>71 280</w:t>
      </w:r>
      <w:r w:rsidR="00C13AD5">
        <w:rPr>
          <w:rFonts w:cs="Arial"/>
          <w:szCs w:val="20"/>
        </w:rPr>
        <w:t xml:space="preserve"> </w:t>
      </w:r>
      <w:r w:rsidR="00C13AD5" w:rsidRPr="009E7648">
        <w:t>Kč</w:t>
      </w:r>
      <w:r w:rsidR="00C13AD5" w:rsidRPr="00556278">
        <w:t xml:space="preserve"> a maximální výše příspěvku na vzdělávací aktivity činí </w:t>
      </w:r>
      <w:r w:rsidR="00754ECF" w:rsidRPr="00754ECF">
        <w:rPr>
          <w:bCs/>
          <w:lang w:val="en-US"/>
        </w:rPr>
        <w:t>122 400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54ECF" w:rsidRPr="00754EC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54ECF" w:rsidRPr="00754EC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54ECF" w:rsidP="001C4C77">
      <w:pPr>
        <w:pStyle w:val="BoddohodyII"/>
        <w:keepNext/>
        <w:numPr>
          <w:ilvl w:val="0"/>
          <w:numId w:val="0"/>
        </w:numPr>
      </w:pPr>
      <w:r>
        <w:t xml:space="preserve">V Olomouci </w:t>
      </w:r>
      <w:r w:rsidR="006B0805">
        <w:t>10.10.2017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54ECF" w:rsidP="001C4C77">
      <w:pPr>
        <w:keepNext/>
        <w:keepLines/>
        <w:jc w:val="center"/>
        <w:rPr>
          <w:rFonts w:cs="Arial"/>
          <w:szCs w:val="20"/>
        </w:rPr>
      </w:pPr>
      <w:r w:rsidRPr="00754ECF">
        <w:t>Ing Viktor</w:t>
      </w:r>
      <w:r>
        <w:rPr>
          <w:szCs w:val="20"/>
        </w:rPr>
        <w:t xml:space="preserve"> Vorel</w:t>
      </w:r>
      <w:r>
        <w:rPr>
          <w:szCs w:val="20"/>
        </w:rPr>
        <w:tab/>
      </w:r>
      <w:r>
        <w:rPr>
          <w:szCs w:val="20"/>
        </w:rPr>
        <w:br/>
        <w:t>jednatel</w:t>
      </w:r>
      <w:r>
        <w:rPr>
          <w:szCs w:val="20"/>
        </w:rPr>
        <w:tab/>
      </w:r>
      <w:r>
        <w:rPr>
          <w:szCs w:val="20"/>
        </w:rPr>
        <w:br/>
        <w:t>STROJÍRNA PŽ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754ECF" w:rsidP="001C4C77">
      <w:pPr>
        <w:keepNext/>
        <w:tabs>
          <w:tab w:val="center" w:pos="1800"/>
          <w:tab w:val="center" w:pos="7200"/>
        </w:tabs>
        <w:jc w:val="center"/>
      </w:pPr>
      <w:r w:rsidRPr="00754ECF">
        <w:t xml:space="preserve">Ing. </w:t>
      </w:r>
      <w:r>
        <w:rPr>
          <w:szCs w:val="20"/>
        </w:rPr>
        <w:t>Bořivoj Novotný</w:t>
      </w:r>
    </w:p>
    <w:p w:rsidR="00580136" w:rsidRDefault="00754ECF" w:rsidP="00580136">
      <w:pPr>
        <w:tabs>
          <w:tab w:val="center" w:pos="1800"/>
          <w:tab w:val="center" w:pos="7200"/>
        </w:tabs>
        <w:jc w:val="center"/>
      </w:pPr>
      <w:r w:rsidRPr="00754ECF">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54ECF" w:rsidRPr="00754ECF">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54ECF" w:rsidRPr="00754ECF">
        <w:t>950 141</w:t>
      </w:r>
      <w:r w:rsidR="00754ECF">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AF" w:rsidRDefault="00751DAF">
      <w:r>
        <w:separator/>
      </w:r>
    </w:p>
  </w:endnote>
  <w:endnote w:type="continuationSeparator" w:id="0">
    <w:p w:rsidR="00751DAF" w:rsidRDefault="007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CF" w:rsidRDefault="00754E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54ECF" w:rsidRPr="00754ECF">
      <w:rPr>
        <w:i/>
      </w:rPr>
      <w:t>OLA-MN-225/2017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65FF0">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65FF0">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54ECF" w:rsidRPr="00754ECF">
      <w:rPr>
        <w:i/>
      </w:rPr>
      <w:t>OLA-MN-225/2017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65FF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65FF0">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AF" w:rsidRDefault="00751DAF">
      <w:r>
        <w:separator/>
      </w:r>
    </w:p>
  </w:footnote>
  <w:footnote w:type="continuationSeparator" w:id="0">
    <w:p w:rsidR="00751DAF" w:rsidRDefault="0075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CF" w:rsidRDefault="00754EC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54EC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5FF0"/>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0805"/>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1DAF"/>
    <w:rsid w:val="00754ECF"/>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4EE2"/>
    <w:rsid w:val="00F268A0"/>
    <w:rsid w:val="00F31A56"/>
    <w:rsid w:val="00F37B05"/>
    <w:rsid w:val="00F4005D"/>
    <w:rsid w:val="00F415CE"/>
    <w:rsid w:val="00F43791"/>
    <w:rsid w:val="00F54AD1"/>
    <w:rsid w:val="00F55014"/>
    <w:rsid w:val="00F558F0"/>
    <w:rsid w:val="00F57555"/>
    <w:rsid w:val="00F6773B"/>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F543-6340-4614-89F5-11E069BE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4143</Words>
  <Characters>24446</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28532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3</cp:revision>
  <cp:lastPrinted>2017-10-10T12:09:00Z</cp:lastPrinted>
  <dcterms:created xsi:type="dcterms:W3CDTF">2017-10-10T12:08:00Z</dcterms:created>
  <dcterms:modified xsi:type="dcterms:W3CDTF">2017-10-10T13:58:00Z</dcterms:modified>
</cp:coreProperties>
</file>