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3AF17" w14:textId="57FB6ACD" w:rsidR="00F302E6" w:rsidRPr="00EF5028" w:rsidRDefault="0080551F" w:rsidP="00F302E6">
      <w:pPr>
        <w:pStyle w:val="Nadpis3"/>
        <w:rPr>
          <w:rFonts w:ascii="Arial" w:hAnsi="Arial" w:cs="Arial"/>
          <w:sz w:val="28"/>
          <w:szCs w:val="28"/>
        </w:rPr>
      </w:pPr>
      <w:r w:rsidRPr="00EF5028">
        <w:rPr>
          <w:rFonts w:ascii="Arial" w:hAnsi="Arial" w:cs="Arial"/>
          <w:sz w:val="28"/>
          <w:szCs w:val="28"/>
        </w:rPr>
        <w:t>DODATEK</w:t>
      </w:r>
      <w:r w:rsidR="00F302E6" w:rsidRPr="00EF5028">
        <w:rPr>
          <w:rFonts w:ascii="Arial" w:hAnsi="Arial" w:cs="Arial"/>
          <w:sz w:val="28"/>
          <w:szCs w:val="28"/>
        </w:rPr>
        <w:t xml:space="preserve"> č. </w:t>
      </w:r>
      <w:r w:rsidR="00B7702D">
        <w:rPr>
          <w:rFonts w:ascii="Arial" w:hAnsi="Arial" w:cs="Arial"/>
          <w:sz w:val="28"/>
          <w:szCs w:val="28"/>
        </w:rPr>
        <w:t>2</w:t>
      </w:r>
    </w:p>
    <w:p w14:paraId="0CB0B876" w14:textId="4FB3F230" w:rsidR="00F302E6" w:rsidRPr="00EF5028" w:rsidRDefault="00F302E6" w:rsidP="00702762">
      <w:pPr>
        <w:pStyle w:val="Nadpis3"/>
        <w:rPr>
          <w:rFonts w:ascii="Arial" w:hAnsi="Arial" w:cs="Arial"/>
          <w:sz w:val="28"/>
          <w:szCs w:val="28"/>
        </w:rPr>
      </w:pPr>
      <w:r w:rsidRPr="00EF5028">
        <w:rPr>
          <w:rFonts w:ascii="Arial" w:hAnsi="Arial" w:cs="Arial"/>
          <w:sz w:val="28"/>
          <w:szCs w:val="28"/>
        </w:rPr>
        <w:t xml:space="preserve">k </w:t>
      </w:r>
      <w:r w:rsidR="006A18C1">
        <w:rPr>
          <w:rFonts w:ascii="Arial" w:hAnsi="Arial" w:cs="Arial"/>
          <w:sz w:val="28"/>
          <w:szCs w:val="28"/>
        </w:rPr>
        <w:t>PACHTOVNÍ</w:t>
      </w:r>
      <w:r w:rsidR="00695030" w:rsidRPr="00EF5028">
        <w:rPr>
          <w:rFonts w:ascii="Arial" w:hAnsi="Arial" w:cs="Arial"/>
          <w:sz w:val="28"/>
          <w:szCs w:val="28"/>
        </w:rPr>
        <w:t xml:space="preserve"> </w:t>
      </w:r>
      <w:r w:rsidR="00E64CA8" w:rsidRPr="00EF5028">
        <w:rPr>
          <w:rFonts w:ascii="Arial" w:hAnsi="Arial" w:cs="Arial"/>
          <w:sz w:val="28"/>
          <w:szCs w:val="28"/>
        </w:rPr>
        <w:t xml:space="preserve">SMLOUVĚ </w:t>
      </w:r>
      <w:r w:rsidRPr="00EF5028">
        <w:rPr>
          <w:rFonts w:ascii="Arial" w:hAnsi="Arial" w:cs="Arial"/>
          <w:sz w:val="28"/>
          <w:szCs w:val="28"/>
        </w:rPr>
        <w:t xml:space="preserve">č. </w:t>
      </w:r>
      <w:r w:rsidR="00B7702D">
        <w:rPr>
          <w:rFonts w:ascii="Arial" w:hAnsi="Arial" w:cs="Arial"/>
          <w:sz w:val="28"/>
          <w:szCs w:val="28"/>
        </w:rPr>
        <w:t>68</w:t>
      </w:r>
      <w:r w:rsidR="00EB4E40">
        <w:rPr>
          <w:rFonts w:ascii="Arial" w:hAnsi="Arial" w:cs="Arial"/>
          <w:sz w:val="28"/>
          <w:szCs w:val="28"/>
        </w:rPr>
        <w:t>N</w:t>
      </w:r>
      <w:r w:rsidR="00E33611">
        <w:rPr>
          <w:rFonts w:ascii="Arial" w:hAnsi="Arial" w:cs="Arial"/>
          <w:sz w:val="28"/>
          <w:szCs w:val="28"/>
        </w:rPr>
        <w:t>2</w:t>
      </w:r>
      <w:r w:rsidR="00B7702D">
        <w:rPr>
          <w:rFonts w:ascii="Arial" w:hAnsi="Arial" w:cs="Arial"/>
          <w:sz w:val="28"/>
          <w:szCs w:val="28"/>
        </w:rPr>
        <w:t>3</w:t>
      </w:r>
      <w:r w:rsidR="00EB4E40">
        <w:rPr>
          <w:rFonts w:ascii="Arial" w:hAnsi="Arial" w:cs="Arial"/>
          <w:sz w:val="28"/>
          <w:szCs w:val="28"/>
        </w:rPr>
        <w:t>/43</w:t>
      </w:r>
    </w:p>
    <w:p w14:paraId="72A14CB3" w14:textId="77777777" w:rsidR="00776571" w:rsidRDefault="00776571" w:rsidP="00F302E6">
      <w:pPr>
        <w:tabs>
          <w:tab w:val="left" w:pos="709"/>
          <w:tab w:val="right" w:pos="9072"/>
        </w:tabs>
        <w:ind w:right="-397"/>
        <w:outlineLvl w:val="0"/>
        <w:rPr>
          <w:rFonts w:ascii="Arial" w:hAnsi="Arial" w:cs="Arial"/>
          <w:b/>
        </w:rPr>
      </w:pPr>
    </w:p>
    <w:p w14:paraId="22CF3FA0" w14:textId="77777777" w:rsidR="00B1279D" w:rsidRPr="00256E31" w:rsidRDefault="00B1279D" w:rsidP="00B1279D">
      <w:pPr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017C4DCB" w14:textId="77777777" w:rsidR="007D2645" w:rsidRPr="00256E31" w:rsidRDefault="007D2645" w:rsidP="007D2645">
      <w:pPr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sídlo: Husinecká 1024/11a, 130 00 Praha 3 – Žižkov</w:t>
      </w:r>
    </w:p>
    <w:p w14:paraId="18C11993" w14:textId="77777777" w:rsidR="007D2645" w:rsidRPr="00256E31" w:rsidRDefault="007D2645" w:rsidP="007D2645">
      <w:pPr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 xml:space="preserve">IČO: 01312774 </w:t>
      </w:r>
    </w:p>
    <w:p w14:paraId="42FED20D" w14:textId="77777777" w:rsidR="007D2645" w:rsidRPr="00256E31" w:rsidRDefault="007D2645" w:rsidP="007D2645">
      <w:pPr>
        <w:rPr>
          <w:rFonts w:ascii="Arial" w:hAnsi="Arial" w:cs="Arial"/>
          <w:sz w:val="22"/>
          <w:szCs w:val="22"/>
        </w:rPr>
      </w:pPr>
      <w:r w:rsidRPr="00256E31">
        <w:rPr>
          <w:rFonts w:ascii="Arial" w:hAnsi="Arial" w:cs="Arial"/>
          <w:sz w:val="22"/>
          <w:szCs w:val="22"/>
        </w:rPr>
        <w:t>DIČ: CZ</w:t>
      </w:r>
      <w:smartTag w:uri="urn:schemas-microsoft-com:office:smarttags" w:element="phone">
        <w:smartTagPr>
          <w:attr w:uri="urn:schemas-microsoft-com:office:office" w:name="ls" w:val="trans"/>
        </w:smartTagPr>
        <w:r w:rsidRPr="00256E31">
          <w:rPr>
            <w:rFonts w:ascii="Arial" w:hAnsi="Arial" w:cs="Arial"/>
            <w:sz w:val="22"/>
            <w:szCs w:val="22"/>
          </w:rPr>
          <w:t>01312774</w:t>
        </w:r>
      </w:smartTag>
    </w:p>
    <w:p w14:paraId="44CD2429" w14:textId="77777777" w:rsidR="007D2645" w:rsidRPr="0087119A" w:rsidRDefault="007D2645" w:rsidP="007D26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 </w:t>
      </w:r>
      <w:r w:rsidRPr="0087119A">
        <w:rPr>
          <w:rFonts w:ascii="Arial" w:hAnsi="Arial" w:cs="Arial"/>
          <w:sz w:val="22"/>
          <w:szCs w:val="22"/>
        </w:rPr>
        <w:t>kter</w:t>
      </w:r>
      <w:r>
        <w:rPr>
          <w:rFonts w:ascii="Arial" w:hAnsi="Arial" w:cs="Arial"/>
          <w:sz w:val="22"/>
          <w:szCs w:val="22"/>
        </w:rPr>
        <w:t>ou</w:t>
      </w:r>
      <w:r w:rsidRPr="0087119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právně jedná Ing. Jolana Miškářová</w:t>
      </w:r>
      <w:r w:rsidRPr="00CC1A01">
        <w:rPr>
          <w:rFonts w:cs="Arial"/>
          <w:szCs w:val="22"/>
        </w:rPr>
        <w:t>,</w:t>
      </w:r>
      <w:r>
        <w:rPr>
          <w:rFonts w:cs="Arial"/>
          <w:szCs w:val="22"/>
        </w:rPr>
        <w:t xml:space="preserve"> </w:t>
      </w:r>
      <w:r w:rsidRPr="00AE0252">
        <w:rPr>
          <w:rFonts w:ascii="Arial" w:hAnsi="Arial" w:cs="Arial"/>
          <w:sz w:val="22"/>
          <w:szCs w:val="24"/>
        </w:rPr>
        <w:t>zástupkyně</w:t>
      </w:r>
      <w:r>
        <w:rPr>
          <w:rFonts w:ascii="Arial" w:hAnsi="Arial" w:cs="Arial"/>
          <w:sz w:val="22"/>
          <w:szCs w:val="24"/>
        </w:rPr>
        <w:t xml:space="preserve"> </w:t>
      </w:r>
      <w:r>
        <w:rPr>
          <w:rFonts w:ascii="Arial" w:hAnsi="Arial" w:cs="Arial"/>
          <w:sz w:val="22"/>
          <w:szCs w:val="22"/>
        </w:rPr>
        <w:t>ředitele Krajského pozemkového úřadu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</w:rPr>
        <w:t xml:space="preserve">pro </w:t>
      </w:r>
      <w:r>
        <w:rPr>
          <w:rFonts w:ascii="Arial" w:hAnsi="Arial" w:cs="Arial"/>
          <w:sz w:val="22"/>
          <w:szCs w:val="22"/>
        </w:rPr>
        <w:t>Královéhradecký, Pardubický a Liberecký kraj</w:t>
      </w:r>
    </w:p>
    <w:p w14:paraId="0CF11C8D" w14:textId="77777777" w:rsidR="007D2645" w:rsidRPr="0087119A" w:rsidRDefault="007D2645" w:rsidP="007D26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adresa: Kydlinovská 245</w:t>
      </w:r>
      <w:r>
        <w:rPr>
          <w:rFonts w:cs="Arial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50301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Hradec Králové</w:t>
      </w:r>
      <w:r w:rsidRPr="0087119A">
        <w:rPr>
          <w:rFonts w:ascii="Arial" w:hAnsi="Arial" w:cs="Arial"/>
          <w:sz w:val="22"/>
          <w:szCs w:val="22"/>
        </w:rPr>
        <w:t>,</w:t>
      </w:r>
    </w:p>
    <w:p w14:paraId="18E11708" w14:textId="77777777" w:rsidR="007D2645" w:rsidRPr="0087119A" w:rsidRDefault="007D2645" w:rsidP="007D2645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0E3D3E2A" w14:textId="77777777" w:rsidR="007D2645" w:rsidRPr="0087119A" w:rsidRDefault="007D2645" w:rsidP="007D2645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 xml:space="preserve">bankovní spojení: </w:t>
      </w:r>
      <w:r>
        <w:rPr>
          <w:rFonts w:ascii="Arial" w:hAnsi="Arial" w:cs="Arial"/>
          <w:sz w:val="22"/>
          <w:szCs w:val="22"/>
        </w:rPr>
        <w:tab/>
      </w:r>
      <w:r w:rsidRPr="0087119A">
        <w:rPr>
          <w:rFonts w:ascii="Arial" w:hAnsi="Arial" w:cs="Arial"/>
          <w:sz w:val="22"/>
          <w:szCs w:val="22"/>
        </w:rPr>
        <w:t>Česká národní banka</w:t>
      </w:r>
    </w:p>
    <w:p w14:paraId="5E8683D5" w14:textId="77777777" w:rsidR="007D2645" w:rsidRPr="0087119A" w:rsidRDefault="007D2645" w:rsidP="007D26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číslo účtu: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70017-3723001/0710</w:t>
      </w:r>
    </w:p>
    <w:p w14:paraId="697C7385" w14:textId="77777777" w:rsidR="007D2645" w:rsidRDefault="007D2645" w:rsidP="007D264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ID DS: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z49per3</w:t>
      </w:r>
    </w:p>
    <w:p w14:paraId="46529045" w14:textId="350D76DA" w:rsidR="00F302E6" w:rsidRPr="00B829F6" w:rsidRDefault="00F302E6" w:rsidP="00153625">
      <w:pPr>
        <w:jc w:val="both"/>
        <w:rPr>
          <w:rFonts w:ascii="Arial" w:hAnsi="Arial" w:cs="Arial"/>
          <w:sz w:val="22"/>
          <w:szCs w:val="22"/>
        </w:rPr>
      </w:pPr>
      <w:r w:rsidRPr="00B829F6">
        <w:rPr>
          <w:rFonts w:ascii="Arial" w:hAnsi="Arial" w:cs="Arial"/>
          <w:sz w:val="22"/>
          <w:szCs w:val="22"/>
        </w:rPr>
        <w:t>(dále jen „</w:t>
      </w:r>
      <w:r w:rsidR="006A18C1">
        <w:rPr>
          <w:rFonts w:ascii="Arial" w:hAnsi="Arial" w:cs="Arial"/>
          <w:sz w:val="22"/>
          <w:szCs w:val="22"/>
        </w:rPr>
        <w:t>propachtovatel</w:t>
      </w:r>
      <w:r w:rsidRPr="00B829F6">
        <w:rPr>
          <w:rFonts w:ascii="Arial" w:hAnsi="Arial" w:cs="Arial"/>
          <w:sz w:val="22"/>
          <w:szCs w:val="22"/>
        </w:rPr>
        <w:t>“)</w:t>
      </w:r>
    </w:p>
    <w:p w14:paraId="7D1EAA20" w14:textId="77777777" w:rsidR="00CF20C4" w:rsidRPr="00B829F6" w:rsidRDefault="00F302E6" w:rsidP="00922F78">
      <w:pPr>
        <w:pStyle w:val="Zkladntext0"/>
        <w:jc w:val="both"/>
        <w:rPr>
          <w:rFonts w:ascii="Arial" w:hAnsi="Arial" w:cs="Arial"/>
          <w:sz w:val="22"/>
          <w:szCs w:val="22"/>
        </w:rPr>
      </w:pPr>
      <w:r w:rsidRPr="00B829F6">
        <w:rPr>
          <w:rFonts w:ascii="Arial" w:hAnsi="Arial" w:cs="Arial"/>
          <w:sz w:val="22"/>
          <w:szCs w:val="22"/>
        </w:rPr>
        <w:t xml:space="preserve">- na straně jedné </w:t>
      </w:r>
      <w:r w:rsidR="00CF20C4" w:rsidRPr="00B829F6">
        <w:rPr>
          <w:rFonts w:ascii="Arial" w:hAnsi="Arial" w:cs="Arial"/>
          <w:sz w:val="22"/>
          <w:szCs w:val="22"/>
        </w:rPr>
        <w:t>–</w:t>
      </w:r>
    </w:p>
    <w:p w14:paraId="1C718417" w14:textId="77777777" w:rsidR="00776571" w:rsidRDefault="00776571" w:rsidP="00F302E6">
      <w:pPr>
        <w:pStyle w:val="Zkladntext0"/>
        <w:rPr>
          <w:rFonts w:ascii="Arial" w:hAnsi="Arial" w:cs="Arial"/>
          <w:sz w:val="22"/>
          <w:szCs w:val="22"/>
        </w:rPr>
      </w:pPr>
    </w:p>
    <w:p w14:paraId="49E52093" w14:textId="77777777" w:rsidR="00CF20C4" w:rsidRDefault="00F302E6" w:rsidP="00EA4B46">
      <w:pPr>
        <w:rPr>
          <w:rFonts w:ascii="Arial" w:hAnsi="Arial" w:cs="Arial"/>
          <w:sz w:val="22"/>
          <w:szCs w:val="22"/>
        </w:rPr>
      </w:pPr>
      <w:r w:rsidRPr="00B829F6">
        <w:rPr>
          <w:rFonts w:ascii="Arial" w:hAnsi="Arial" w:cs="Arial"/>
          <w:sz w:val="22"/>
          <w:szCs w:val="22"/>
        </w:rPr>
        <w:t>a</w:t>
      </w:r>
    </w:p>
    <w:p w14:paraId="0E82E988" w14:textId="77777777" w:rsidR="00666112" w:rsidRDefault="00666112" w:rsidP="00EA4B46">
      <w:pPr>
        <w:rPr>
          <w:rFonts w:ascii="Arial" w:hAnsi="Arial" w:cs="Arial"/>
          <w:sz w:val="22"/>
          <w:szCs w:val="22"/>
        </w:rPr>
      </w:pPr>
    </w:p>
    <w:p w14:paraId="092D00DF" w14:textId="19DFF6E7" w:rsidR="00400FA2" w:rsidRPr="00495CD2" w:rsidRDefault="00B83063" w:rsidP="00400FA2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Horal </w:t>
      </w:r>
      <w:r w:rsidR="003F72C8">
        <w:rPr>
          <w:rFonts w:ascii="Arial" w:hAnsi="Arial" w:cs="Arial"/>
          <w:b/>
          <w:sz w:val="22"/>
          <w:szCs w:val="22"/>
        </w:rPr>
        <w:t>EKO</w:t>
      </w:r>
      <w:r w:rsidR="00400FA2">
        <w:rPr>
          <w:rFonts w:ascii="Arial" w:hAnsi="Arial" w:cs="Arial"/>
          <w:b/>
          <w:sz w:val="22"/>
          <w:szCs w:val="22"/>
        </w:rPr>
        <w:t xml:space="preserve"> s.r.o.</w:t>
      </w:r>
      <w:r w:rsidR="00400FA2" w:rsidRPr="00BF0A14">
        <w:rPr>
          <w:rFonts w:ascii="Arial" w:hAnsi="Arial" w:cs="Arial"/>
          <w:bCs/>
          <w:sz w:val="22"/>
          <w:szCs w:val="22"/>
        </w:rPr>
        <w:t>,</w:t>
      </w:r>
      <w:r w:rsidR="00400FA2">
        <w:rPr>
          <w:rFonts w:ascii="Arial" w:hAnsi="Arial" w:cs="Arial"/>
          <w:bCs/>
          <w:sz w:val="22"/>
          <w:szCs w:val="22"/>
        </w:rPr>
        <w:t xml:space="preserve"> IČ </w:t>
      </w:r>
      <w:r>
        <w:rPr>
          <w:rFonts w:ascii="Arial" w:hAnsi="Arial" w:cs="Arial"/>
          <w:bCs/>
          <w:sz w:val="22"/>
          <w:szCs w:val="22"/>
        </w:rPr>
        <w:t>28798937</w:t>
      </w:r>
    </w:p>
    <w:p w14:paraId="1E871F17" w14:textId="6E4195F9" w:rsidR="00400FA2" w:rsidRPr="00B829F6" w:rsidRDefault="00400FA2" w:rsidP="00400FA2">
      <w:pPr>
        <w:jc w:val="both"/>
        <w:rPr>
          <w:rFonts w:ascii="Arial" w:hAnsi="Arial" w:cs="Arial"/>
          <w:sz w:val="22"/>
          <w:szCs w:val="22"/>
        </w:rPr>
      </w:pPr>
      <w:r w:rsidRPr="00B829F6">
        <w:rPr>
          <w:rFonts w:ascii="Arial" w:hAnsi="Arial" w:cs="Arial"/>
          <w:sz w:val="22"/>
          <w:szCs w:val="22"/>
        </w:rPr>
        <w:t xml:space="preserve">sídlo: </w:t>
      </w:r>
      <w:r w:rsidR="0047215B">
        <w:rPr>
          <w:rFonts w:ascii="Arial" w:hAnsi="Arial" w:cs="Arial"/>
          <w:sz w:val="22"/>
          <w:szCs w:val="22"/>
        </w:rPr>
        <w:t>č.p. 81</w:t>
      </w:r>
      <w:r>
        <w:rPr>
          <w:rFonts w:ascii="Arial" w:hAnsi="Arial" w:cs="Arial"/>
          <w:sz w:val="22"/>
          <w:szCs w:val="22"/>
        </w:rPr>
        <w:t>, 5</w:t>
      </w:r>
      <w:r w:rsidR="00BB38D2">
        <w:rPr>
          <w:rFonts w:ascii="Arial" w:hAnsi="Arial" w:cs="Arial"/>
          <w:sz w:val="22"/>
          <w:szCs w:val="22"/>
        </w:rPr>
        <w:t>1</w:t>
      </w:r>
      <w:r w:rsidR="00B83063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0</w:t>
      </w:r>
      <w:r w:rsidR="0047215B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</w:t>
      </w:r>
      <w:r w:rsidR="0047215B">
        <w:rPr>
          <w:rFonts w:ascii="Arial" w:hAnsi="Arial" w:cs="Arial"/>
          <w:sz w:val="22"/>
          <w:szCs w:val="22"/>
        </w:rPr>
        <w:t>Lukavice</w:t>
      </w:r>
    </w:p>
    <w:p w14:paraId="40C0720C" w14:textId="7C4AA21E" w:rsidR="00400FA2" w:rsidRPr="00B829F6" w:rsidRDefault="00400FA2" w:rsidP="00400FA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Pr="00B829F6">
        <w:rPr>
          <w:rFonts w:ascii="Arial" w:hAnsi="Arial" w:cs="Arial"/>
          <w:sz w:val="22"/>
          <w:szCs w:val="22"/>
        </w:rPr>
        <w:t>apsán</w:t>
      </w:r>
      <w:r>
        <w:rPr>
          <w:rFonts w:ascii="Arial" w:hAnsi="Arial" w:cs="Arial"/>
          <w:sz w:val="22"/>
          <w:szCs w:val="22"/>
        </w:rPr>
        <w:t>o</w:t>
      </w:r>
      <w:r w:rsidRPr="00B829F6">
        <w:rPr>
          <w:rFonts w:ascii="Arial" w:hAnsi="Arial" w:cs="Arial"/>
          <w:sz w:val="22"/>
          <w:szCs w:val="22"/>
        </w:rPr>
        <w:t xml:space="preserve"> v obchodním rejstříku vedeném</w:t>
      </w:r>
      <w:r>
        <w:rPr>
          <w:rFonts w:ascii="Arial" w:hAnsi="Arial" w:cs="Arial"/>
          <w:sz w:val="22"/>
          <w:szCs w:val="22"/>
        </w:rPr>
        <w:t xml:space="preserve"> </w:t>
      </w:r>
      <w:r w:rsidRPr="00B829F6">
        <w:rPr>
          <w:rFonts w:ascii="Arial" w:hAnsi="Arial" w:cs="Arial"/>
          <w:sz w:val="22"/>
          <w:szCs w:val="22"/>
        </w:rPr>
        <w:t>Krajsk</w:t>
      </w:r>
      <w:r>
        <w:rPr>
          <w:rFonts w:ascii="Arial" w:hAnsi="Arial" w:cs="Arial"/>
          <w:sz w:val="22"/>
          <w:szCs w:val="22"/>
        </w:rPr>
        <w:t>ým</w:t>
      </w:r>
      <w:r w:rsidRPr="00B829F6">
        <w:rPr>
          <w:rFonts w:ascii="Arial" w:hAnsi="Arial" w:cs="Arial"/>
          <w:sz w:val="22"/>
          <w:szCs w:val="22"/>
        </w:rPr>
        <w:t xml:space="preserve"> soud</w:t>
      </w:r>
      <w:r>
        <w:rPr>
          <w:rFonts w:ascii="Arial" w:hAnsi="Arial" w:cs="Arial"/>
          <w:sz w:val="22"/>
          <w:szCs w:val="22"/>
        </w:rPr>
        <w:t>em</w:t>
      </w:r>
      <w:r w:rsidRPr="00B829F6">
        <w:rPr>
          <w:rFonts w:ascii="Arial" w:hAnsi="Arial" w:cs="Arial"/>
          <w:sz w:val="22"/>
          <w:szCs w:val="22"/>
        </w:rPr>
        <w:t xml:space="preserve"> v</w:t>
      </w:r>
      <w:r>
        <w:rPr>
          <w:rFonts w:ascii="Arial" w:hAnsi="Arial" w:cs="Arial"/>
          <w:sz w:val="22"/>
          <w:szCs w:val="22"/>
        </w:rPr>
        <w:t> </w:t>
      </w:r>
      <w:r w:rsidRPr="00B829F6">
        <w:rPr>
          <w:rFonts w:ascii="Arial" w:hAnsi="Arial" w:cs="Arial"/>
          <w:sz w:val="22"/>
          <w:szCs w:val="22"/>
        </w:rPr>
        <w:t>Hradci</w:t>
      </w:r>
      <w:r>
        <w:rPr>
          <w:rFonts w:ascii="Arial" w:hAnsi="Arial" w:cs="Arial"/>
          <w:sz w:val="22"/>
          <w:szCs w:val="22"/>
        </w:rPr>
        <w:t xml:space="preserve"> </w:t>
      </w:r>
      <w:r w:rsidRPr="00B829F6">
        <w:rPr>
          <w:rFonts w:ascii="Arial" w:hAnsi="Arial" w:cs="Arial"/>
          <w:sz w:val="22"/>
          <w:szCs w:val="22"/>
        </w:rPr>
        <w:t xml:space="preserve">Králové oddíl </w:t>
      </w:r>
      <w:r>
        <w:rPr>
          <w:rFonts w:ascii="Arial" w:hAnsi="Arial" w:cs="Arial"/>
          <w:sz w:val="22"/>
          <w:szCs w:val="22"/>
        </w:rPr>
        <w:t>C</w:t>
      </w:r>
      <w:r w:rsidRPr="00B829F6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vložka </w:t>
      </w:r>
      <w:r w:rsidR="005A01FB">
        <w:rPr>
          <w:rFonts w:ascii="Arial" w:hAnsi="Arial" w:cs="Arial"/>
          <w:sz w:val="22"/>
          <w:szCs w:val="22"/>
        </w:rPr>
        <w:t>28</w:t>
      </w:r>
      <w:r w:rsidR="0064730F">
        <w:rPr>
          <w:rFonts w:ascii="Arial" w:hAnsi="Arial" w:cs="Arial"/>
          <w:sz w:val="22"/>
          <w:szCs w:val="22"/>
        </w:rPr>
        <w:t>047</w:t>
      </w:r>
    </w:p>
    <w:p w14:paraId="31E41525" w14:textId="54B96C0A" w:rsidR="00400FA2" w:rsidRPr="00CB0599" w:rsidRDefault="00400FA2" w:rsidP="00400FA2">
      <w:pPr>
        <w:jc w:val="both"/>
        <w:rPr>
          <w:rFonts w:ascii="Arial" w:hAnsi="Arial" w:cs="Arial"/>
          <w:sz w:val="22"/>
          <w:szCs w:val="22"/>
        </w:rPr>
      </w:pPr>
      <w:r w:rsidRPr="00B829F6">
        <w:rPr>
          <w:rFonts w:ascii="Arial" w:hAnsi="Arial" w:cs="Arial"/>
          <w:sz w:val="22"/>
          <w:szCs w:val="22"/>
        </w:rPr>
        <w:t xml:space="preserve">osoba oprávněná jednat za právnickou osobu: </w:t>
      </w:r>
      <w:r w:rsidR="00606BDB">
        <w:rPr>
          <w:rFonts w:ascii="Arial" w:hAnsi="Arial" w:cs="Arial"/>
          <w:sz w:val="22"/>
          <w:szCs w:val="22"/>
        </w:rPr>
        <w:t xml:space="preserve">Rudolf Provazník </w:t>
      </w:r>
      <w:r w:rsidR="005C5F6B">
        <w:rPr>
          <w:rFonts w:ascii="Arial" w:hAnsi="Arial" w:cs="Arial"/>
          <w:sz w:val="22"/>
          <w:szCs w:val="22"/>
        </w:rPr>
        <w:t>- jednatel</w:t>
      </w:r>
    </w:p>
    <w:p w14:paraId="160BFDAB" w14:textId="77777777" w:rsidR="00400FA2" w:rsidRDefault="00400FA2" w:rsidP="00400FA2">
      <w:pPr>
        <w:jc w:val="both"/>
        <w:rPr>
          <w:rFonts w:ascii="Arial" w:hAnsi="Arial" w:cs="Arial"/>
          <w:sz w:val="22"/>
          <w:szCs w:val="22"/>
        </w:rPr>
      </w:pPr>
      <w:r w:rsidRPr="001E49EC">
        <w:rPr>
          <w:rFonts w:ascii="Arial" w:hAnsi="Arial" w:cs="Arial"/>
          <w:sz w:val="22"/>
          <w:szCs w:val="22"/>
        </w:rPr>
        <w:t>bankovní spojení:</w:t>
      </w:r>
      <w:r>
        <w:rPr>
          <w:rFonts w:ascii="Arial" w:hAnsi="Arial" w:cs="Arial"/>
          <w:sz w:val="22"/>
          <w:szCs w:val="22"/>
        </w:rPr>
        <w:tab/>
        <w:t>…………………………….</w:t>
      </w:r>
    </w:p>
    <w:p w14:paraId="650F38B3" w14:textId="77777777" w:rsidR="00400FA2" w:rsidRDefault="00400FA2" w:rsidP="00400FA2">
      <w:pPr>
        <w:jc w:val="both"/>
        <w:rPr>
          <w:rFonts w:ascii="Arial" w:hAnsi="Arial" w:cs="Arial"/>
          <w:sz w:val="22"/>
          <w:szCs w:val="22"/>
        </w:rPr>
      </w:pPr>
      <w:r w:rsidRPr="001E49EC">
        <w:rPr>
          <w:rFonts w:ascii="Arial" w:hAnsi="Arial" w:cs="Arial"/>
          <w:sz w:val="22"/>
          <w:szCs w:val="22"/>
        </w:rPr>
        <w:t>číslo účtu: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…………………………….</w:t>
      </w:r>
    </w:p>
    <w:p w14:paraId="13FF11FB" w14:textId="40D18A37" w:rsidR="00400FA2" w:rsidRDefault="00400FA2" w:rsidP="00400FA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ID DS: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F13AE1" w:rsidRPr="00F13AE1">
        <w:rPr>
          <w:rFonts w:ascii="Arial" w:hAnsi="Arial" w:cs="Arial"/>
          <w:sz w:val="22"/>
          <w:szCs w:val="22"/>
        </w:rPr>
        <w:t>zyxsb6n</w:t>
      </w:r>
    </w:p>
    <w:p w14:paraId="3DFB7391" w14:textId="4AC881EB" w:rsidR="00F302E6" w:rsidRPr="00B829F6" w:rsidRDefault="006D2037" w:rsidP="000B4DD8">
      <w:pPr>
        <w:jc w:val="both"/>
        <w:rPr>
          <w:rFonts w:ascii="Arial" w:hAnsi="Arial" w:cs="Arial"/>
          <w:sz w:val="22"/>
          <w:szCs w:val="22"/>
        </w:rPr>
      </w:pPr>
      <w:r w:rsidRPr="00B829F6">
        <w:rPr>
          <w:rFonts w:ascii="Arial" w:hAnsi="Arial" w:cs="Arial"/>
          <w:sz w:val="22"/>
          <w:szCs w:val="22"/>
        </w:rPr>
        <w:t xml:space="preserve"> </w:t>
      </w:r>
      <w:r w:rsidR="00F302E6" w:rsidRPr="00B829F6">
        <w:rPr>
          <w:rFonts w:ascii="Arial" w:hAnsi="Arial" w:cs="Arial"/>
          <w:sz w:val="22"/>
          <w:szCs w:val="22"/>
        </w:rPr>
        <w:t>(dále jen „</w:t>
      </w:r>
      <w:r w:rsidR="006A18C1">
        <w:rPr>
          <w:rFonts w:ascii="Arial" w:hAnsi="Arial" w:cs="Arial"/>
          <w:sz w:val="22"/>
          <w:szCs w:val="22"/>
        </w:rPr>
        <w:t>pachtýř</w:t>
      </w:r>
      <w:r w:rsidR="00F302E6" w:rsidRPr="00B829F6">
        <w:rPr>
          <w:rFonts w:ascii="Arial" w:hAnsi="Arial" w:cs="Arial"/>
          <w:sz w:val="22"/>
          <w:szCs w:val="22"/>
        </w:rPr>
        <w:t>“)</w:t>
      </w:r>
    </w:p>
    <w:p w14:paraId="33DD0A0C" w14:textId="18E04741" w:rsidR="00F302E6" w:rsidRDefault="00F302E6" w:rsidP="00922F78">
      <w:pPr>
        <w:jc w:val="both"/>
        <w:rPr>
          <w:rFonts w:ascii="Arial" w:hAnsi="Arial" w:cs="Arial"/>
          <w:sz w:val="22"/>
          <w:szCs w:val="22"/>
        </w:rPr>
      </w:pPr>
      <w:r w:rsidRPr="00B829F6">
        <w:rPr>
          <w:rFonts w:ascii="Arial" w:hAnsi="Arial" w:cs="Arial"/>
          <w:sz w:val="22"/>
          <w:szCs w:val="22"/>
        </w:rPr>
        <w:t xml:space="preserve">- na straně druhé </w:t>
      </w:r>
      <w:r w:rsidR="009B1C61">
        <w:rPr>
          <w:rFonts w:ascii="Arial" w:hAnsi="Arial" w:cs="Arial"/>
          <w:sz w:val="22"/>
          <w:szCs w:val="22"/>
        </w:rPr>
        <w:t>–</w:t>
      </w:r>
    </w:p>
    <w:p w14:paraId="66E48BE7" w14:textId="77777777" w:rsidR="00323B88" w:rsidRDefault="00323B88" w:rsidP="00922F78">
      <w:pPr>
        <w:jc w:val="both"/>
        <w:rPr>
          <w:rFonts w:ascii="Arial" w:hAnsi="Arial" w:cs="Arial"/>
          <w:sz w:val="22"/>
          <w:szCs w:val="22"/>
        </w:rPr>
      </w:pPr>
    </w:p>
    <w:p w14:paraId="3D6B4A4C" w14:textId="43DA194F" w:rsidR="0055734C" w:rsidRDefault="00F302E6" w:rsidP="002873F3">
      <w:pPr>
        <w:spacing w:before="24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E3BFD">
        <w:rPr>
          <w:rFonts w:ascii="Arial" w:hAnsi="Arial" w:cs="Arial"/>
          <w:sz w:val="22"/>
          <w:szCs w:val="22"/>
        </w:rPr>
        <w:t xml:space="preserve">uzavírají tento dodatek </w:t>
      </w:r>
      <w:r w:rsidR="00D17F3C" w:rsidRPr="004E3BFD">
        <w:rPr>
          <w:rFonts w:ascii="Arial" w:hAnsi="Arial" w:cs="Arial"/>
          <w:sz w:val="22"/>
          <w:szCs w:val="22"/>
        </w:rPr>
        <w:t xml:space="preserve">č. </w:t>
      </w:r>
      <w:r w:rsidR="00F13AE1">
        <w:rPr>
          <w:rFonts w:ascii="Arial" w:hAnsi="Arial" w:cs="Arial"/>
          <w:sz w:val="22"/>
          <w:szCs w:val="22"/>
        </w:rPr>
        <w:t>2</w:t>
      </w:r>
      <w:r w:rsidR="00D17F3C" w:rsidRPr="004E3BFD">
        <w:rPr>
          <w:rFonts w:ascii="Arial" w:hAnsi="Arial" w:cs="Arial"/>
          <w:sz w:val="22"/>
          <w:szCs w:val="22"/>
        </w:rPr>
        <w:t xml:space="preserve"> k </w:t>
      </w:r>
      <w:r w:rsidR="006A18C1">
        <w:rPr>
          <w:rFonts w:ascii="Arial" w:hAnsi="Arial" w:cs="Arial"/>
          <w:sz w:val="22"/>
          <w:szCs w:val="22"/>
        </w:rPr>
        <w:t>pachtovní</w:t>
      </w:r>
      <w:r w:rsidRPr="004E3BFD">
        <w:rPr>
          <w:rFonts w:ascii="Arial" w:hAnsi="Arial" w:cs="Arial"/>
          <w:sz w:val="22"/>
          <w:szCs w:val="22"/>
        </w:rPr>
        <w:t xml:space="preserve"> smlouvě č. </w:t>
      </w:r>
      <w:r w:rsidR="00F13AE1">
        <w:rPr>
          <w:rFonts w:ascii="Arial" w:hAnsi="Arial" w:cs="Arial"/>
          <w:sz w:val="22"/>
          <w:szCs w:val="22"/>
        </w:rPr>
        <w:t>68</w:t>
      </w:r>
      <w:r w:rsidR="00CF2B8B" w:rsidRPr="004E3BFD">
        <w:rPr>
          <w:rFonts w:ascii="Arial" w:hAnsi="Arial" w:cs="Arial"/>
          <w:sz w:val="22"/>
          <w:szCs w:val="22"/>
        </w:rPr>
        <w:t>N</w:t>
      </w:r>
      <w:r w:rsidR="00BD6BBD">
        <w:rPr>
          <w:rFonts w:ascii="Arial" w:hAnsi="Arial" w:cs="Arial"/>
          <w:sz w:val="22"/>
          <w:szCs w:val="22"/>
        </w:rPr>
        <w:t>2</w:t>
      </w:r>
      <w:r w:rsidR="00F13AE1">
        <w:rPr>
          <w:rFonts w:ascii="Arial" w:hAnsi="Arial" w:cs="Arial"/>
          <w:sz w:val="22"/>
          <w:szCs w:val="22"/>
        </w:rPr>
        <w:t>3</w:t>
      </w:r>
      <w:r w:rsidR="003C4238">
        <w:rPr>
          <w:rFonts w:ascii="Arial" w:hAnsi="Arial" w:cs="Arial"/>
          <w:sz w:val="22"/>
          <w:szCs w:val="22"/>
        </w:rPr>
        <w:t>/</w:t>
      </w:r>
      <w:r w:rsidR="00AF0B01" w:rsidRPr="004E3BFD">
        <w:rPr>
          <w:rFonts w:ascii="Arial" w:hAnsi="Arial" w:cs="Arial"/>
          <w:sz w:val="22"/>
          <w:szCs w:val="22"/>
        </w:rPr>
        <w:t>43</w:t>
      </w:r>
      <w:r w:rsidR="00C27FA1" w:rsidRPr="004E3BFD">
        <w:rPr>
          <w:rFonts w:ascii="Arial" w:hAnsi="Arial" w:cs="Arial"/>
          <w:sz w:val="22"/>
          <w:szCs w:val="22"/>
        </w:rPr>
        <w:t xml:space="preserve"> ze dne </w:t>
      </w:r>
      <w:r w:rsidR="00FF52CD">
        <w:rPr>
          <w:rFonts w:ascii="Arial" w:hAnsi="Arial" w:cs="Arial"/>
          <w:sz w:val="22"/>
          <w:szCs w:val="22"/>
        </w:rPr>
        <w:t>2</w:t>
      </w:r>
      <w:r w:rsidR="0046140D">
        <w:rPr>
          <w:rFonts w:ascii="Arial" w:hAnsi="Arial" w:cs="Arial"/>
          <w:sz w:val="22"/>
          <w:szCs w:val="22"/>
        </w:rPr>
        <w:t>2</w:t>
      </w:r>
      <w:r w:rsidR="00D94909" w:rsidRPr="004E3BFD">
        <w:rPr>
          <w:rFonts w:ascii="Arial" w:hAnsi="Arial" w:cs="Arial"/>
          <w:sz w:val="22"/>
          <w:szCs w:val="22"/>
        </w:rPr>
        <w:t>.</w:t>
      </w:r>
      <w:r w:rsidR="00C27FA1" w:rsidRPr="004E3BFD">
        <w:rPr>
          <w:rFonts w:ascii="Arial" w:hAnsi="Arial" w:cs="Arial"/>
          <w:sz w:val="22"/>
          <w:szCs w:val="22"/>
        </w:rPr>
        <w:t xml:space="preserve"> </w:t>
      </w:r>
      <w:r w:rsidR="00FF52CD">
        <w:rPr>
          <w:rFonts w:ascii="Arial" w:hAnsi="Arial" w:cs="Arial"/>
          <w:sz w:val="22"/>
          <w:szCs w:val="22"/>
        </w:rPr>
        <w:t>1</w:t>
      </w:r>
      <w:r w:rsidR="00C27FA1" w:rsidRPr="004E3BFD">
        <w:rPr>
          <w:rFonts w:ascii="Arial" w:hAnsi="Arial" w:cs="Arial"/>
          <w:sz w:val="22"/>
          <w:szCs w:val="22"/>
        </w:rPr>
        <w:t xml:space="preserve">. </w:t>
      </w:r>
      <w:r w:rsidR="00F53065" w:rsidRPr="004E3BFD">
        <w:rPr>
          <w:rFonts w:ascii="Arial" w:hAnsi="Arial" w:cs="Arial"/>
          <w:sz w:val="22"/>
          <w:szCs w:val="22"/>
        </w:rPr>
        <w:t>20</w:t>
      </w:r>
      <w:r w:rsidR="00BD6BBD">
        <w:rPr>
          <w:rFonts w:ascii="Arial" w:hAnsi="Arial" w:cs="Arial"/>
          <w:sz w:val="22"/>
          <w:szCs w:val="22"/>
        </w:rPr>
        <w:t>2</w:t>
      </w:r>
      <w:r w:rsidR="00DA4809">
        <w:rPr>
          <w:rFonts w:ascii="Arial" w:hAnsi="Arial" w:cs="Arial"/>
          <w:sz w:val="22"/>
          <w:szCs w:val="22"/>
        </w:rPr>
        <w:t>4</w:t>
      </w:r>
      <w:r w:rsidR="00BD6BBD">
        <w:rPr>
          <w:rFonts w:ascii="Arial" w:hAnsi="Arial" w:cs="Arial"/>
          <w:sz w:val="22"/>
          <w:szCs w:val="22"/>
        </w:rPr>
        <w:t xml:space="preserve"> </w:t>
      </w:r>
      <w:r w:rsidR="0046140D">
        <w:rPr>
          <w:rFonts w:ascii="Arial" w:hAnsi="Arial" w:cs="Arial"/>
          <w:sz w:val="22"/>
          <w:szCs w:val="22"/>
        </w:rPr>
        <w:t xml:space="preserve">ve znění dodatku č. 1 </w:t>
      </w:r>
      <w:r w:rsidR="00DD351E" w:rsidRPr="004E3BFD">
        <w:rPr>
          <w:rFonts w:ascii="Arial" w:hAnsi="Arial" w:cs="Arial"/>
          <w:sz w:val="22"/>
          <w:szCs w:val="22"/>
        </w:rPr>
        <w:t xml:space="preserve">(dále jen „smlouva“), </w:t>
      </w:r>
      <w:r w:rsidRPr="00482507">
        <w:rPr>
          <w:rFonts w:ascii="Arial" w:hAnsi="Arial" w:cs="Arial"/>
          <w:sz w:val="22"/>
          <w:szCs w:val="22"/>
        </w:rPr>
        <w:t>kterým se</w:t>
      </w:r>
      <w:r w:rsidRPr="00DB269E">
        <w:rPr>
          <w:rFonts w:ascii="Arial" w:hAnsi="Arial" w:cs="Arial"/>
          <w:b/>
          <w:bCs/>
          <w:sz w:val="22"/>
          <w:szCs w:val="22"/>
        </w:rPr>
        <w:t xml:space="preserve"> </w:t>
      </w:r>
      <w:r w:rsidR="00396BED">
        <w:rPr>
          <w:rFonts w:ascii="Arial" w:hAnsi="Arial" w:cs="Arial"/>
          <w:b/>
          <w:bCs/>
          <w:sz w:val="22"/>
          <w:szCs w:val="22"/>
        </w:rPr>
        <w:t>zužuje</w:t>
      </w:r>
      <w:r w:rsidR="005E008E">
        <w:rPr>
          <w:rFonts w:ascii="Arial" w:hAnsi="Arial" w:cs="Arial"/>
          <w:b/>
          <w:bCs/>
          <w:sz w:val="22"/>
          <w:szCs w:val="22"/>
        </w:rPr>
        <w:t xml:space="preserve"> </w:t>
      </w:r>
      <w:r w:rsidR="000A2546" w:rsidRPr="00DB269E">
        <w:rPr>
          <w:rFonts w:ascii="Arial" w:hAnsi="Arial" w:cs="Arial"/>
          <w:b/>
          <w:bCs/>
          <w:sz w:val="22"/>
          <w:szCs w:val="22"/>
        </w:rPr>
        <w:t xml:space="preserve">předmět </w:t>
      </w:r>
      <w:r w:rsidR="005E008E">
        <w:rPr>
          <w:rFonts w:ascii="Arial" w:hAnsi="Arial" w:cs="Arial"/>
          <w:b/>
          <w:bCs/>
          <w:sz w:val="22"/>
          <w:szCs w:val="22"/>
        </w:rPr>
        <w:t xml:space="preserve">pachtu </w:t>
      </w:r>
      <w:r w:rsidR="00482507" w:rsidRPr="00482507">
        <w:rPr>
          <w:rFonts w:ascii="Arial" w:hAnsi="Arial" w:cs="Arial"/>
          <w:sz w:val="22"/>
          <w:szCs w:val="22"/>
        </w:rPr>
        <w:t>a</w:t>
      </w:r>
      <w:r w:rsidR="00482507">
        <w:rPr>
          <w:rFonts w:ascii="Arial" w:hAnsi="Arial" w:cs="Arial"/>
          <w:b/>
          <w:bCs/>
          <w:sz w:val="22"/>
          <w:szCs w:val="22"/>
        </w:rPr>
        <w:t xml:space="preserve"> </w:t>
      </w:r>
      <w:r w:rsidR="00FF6475">
        <w:rPr>
          <w:rFonts w:ascii="Arial" w:hAnsi="Arial" w:cs="Arial"/>
          <w:b/>
          <w:bCs/>
          <w:sz w:val="22"/>
          <w:szCs w:val="22"/>
        </w:rPr>
        <w:t xml:space="preserve">mění výše ročního </w:t>
      </w:r>
      <w:r w:rsidR="005E008E">
        <w:rPr>
          <w:rFonts w:ascii="Arial" w:hAnsi="Arial" w:cs="Arial"/>
          <w:b/>
          <w:bCs/>
          <w:sz w:val="22"/>
          <w:szCs w:val="22"/>
        </w:rPr>
        <w:t>pachtovného</w:t>
      </w:r>
      <w:r w:rsidR="00323480" w:rsidRPr="00DB269E">
        <w:rPr>
          <w:rFonts w:ascii="Arial" w:hAnsi="Arial" w:cs="Arial"/>
          <w:b/>
          <w:bCs/>
          <w:sz w:val="22"/>
          <w:szCs w:val="22"/>
        </w:rPr>
        <w:t>.</w:t>
      </w:r>
    </w:p>
    <w:p w14:paraId="32D98302" w14:textId="77777777" w:rsidR="00D94668" w:rsidRDefault="00D94668" w:rsidP="00992184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90B0156" w14:textId="4EF38D78" w:rsidR="000635C1" w:rsidRDefault="000635C1" w:rsidP="000635C1">
      <w:pPr>
        <w:pStyle w:val="Zkladntext2"/>
        <w:widowControl/>
        <w:numPr>
          <w:ilvl w:val="0"/>
          <w:numId w:val="46"/>
        </w:numPr>
        <w:spacing w:before="240" w:line="276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Identifikace pachtýře </w:t>
      </w:r>
      <w:r w:rsidR="00785657">
        <w:rPr>
          <w:rFonts w:ascii="Arial" w:hAnsi="Arial" w:cs="Arial"/>
          <w:sz w:val="22"/>
          <w:szCs w:val="22"/>
        </w:rPr>
        <w:t xml:space="preserve">Horal BPS </w:t>
      </w:r>
      <w:r>
        <w:rPr>
          <w:rFonts w:ascii="Arial" w:hAnsi="Arial" w:cs="Arial"/>
          <w:sz w:val="22"/>
          <w:szCs w:val="22"/>
        </w:rPr>
        <w:t xml:space="preserve">s.r.o., IČ </w:t>
      </w:r>
      <w:r w:rsidR="00785657">
        <w:rPr>
          <w:rFonts w:ascii="Arial" w:hAnsi="Arial" w:cs="Arial"/>
          <w:sz w:val="22"/>
          <w:szCs w:val="22"/>
        </w:rPr>
        <w:t xml:space="preserve">28798937 </w:t>
      </w:r>
      <w:r>
        <w:rPr>
          <w:rFonts w:ascii="Arial" w:hAnsi="Arial" w:cs="Arial"/>
          <w:sz w:val="22"/>
          <w:szCs w:val="22"/>
        </w:rPr>
        <w:t xml:space="preserve">se s platností od </w:t>
      </w:r>
      <w:r w:rsidR="00AA2F6A" w:rsidRPr="007E6F75">
        <w:rPr>
          <w:rFonts w:ascii="Arial" w:hAnsi="Arial" w:cs="Arial"/>
          <w:sz w:val="22"/>
          <w:szCs w:val="22"/>
        </w:rPr>
        <w:t>23</w:t>
      </w:r>
      <w:r w:rsidRPr="007E6F75">
        <w:rPr>
          <w:rFonts w:ascii="Arial" w:hAnsi="Arial" w:cs="Arial"/>
          <w:sz w:val="22"/>
          <w:szCs w:val="22"/>
        </w:rPr>
        <w:t>.</w:t>
      </w:r>
      <w:r w:rsidR="00AA2F6A" w:rsidRPr="007E6F75">
        <w:rPr>
          <w:rFonts w:ascii="Arial" w:hAnsi="Arial" w:cs="Arial"/>
          <w:sz w:val="22"/>
          <w:szCs w:val="22"/>
        </w:rPr>
        <w:t>6.</w:t>
      </w:r>
      <w:r w:rsidRPr="007E6F75">
        <w:rPr>
          <w:rFonts w:ascii="Arial" w:hAnsi="Arial" w:cs="Arial"/>
          <w:sz w:val="22"/>
          <w:szCs w:val="22"/>
        </w:rPr>
        <w:t>202</w:t>
      </w:r>
      <w:r w:rsidR="003F66B2" w:rsidRPr="007E6F75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mění na </w:t>
      </w:r>
      <w:r w:rsidR="00785657">
        <w:rPr>
          <w:rFonts w:ascii="Arial" w:hAnsi="Arial" w:cs="Arial"/>
          <w:sz w:val="22"/>
          <w:szCs w:val="22"/>
        </w:rPr>
        <w:t>Horal EKO</w:t>
      </w:r>
      <w:r>
        <w:rPr>
          <w:rFonts w:ascii="Arial" w:hAnsi="Arial" w:cs="Arial"/>
          <w:sz w:val="22"/>
          <w:szCs w:val="22"/>
        </w:rPr>
        <w:t xml:space="preserve"> s.r.o., IČ </w:t>
      </w:r>
      <w:r w:rsidR="00785657">
        <w:rPr>
          <w:rFonts w:ascii="Arial" w:hAnsi="Arial" w:cs="Arial"/>
          <w:sz w:val="22"/>
          <w:szCs w:val="22"/>
        </w:rPr>
        <w:t>28798937</w:t>
      </w:r>
      <w:r>
        <w:rPr>
          <w:rFonts w:ascii="Arial" w:hAnsi="Arial" w:cs="Arial"/>
          <w:sz w:val="22"/>
          <w:szCs w:val="22"/>
        </w:rPr>
        <w:t xml:space="preserve">, se sídlem </w:t>
      </w:r>
      <w:r w:rsidR="00AB469F">
        <w:rPr>
          <w:rFonts w:ascii="Arial" w:hAnsi="Arial" w:cs="Arial"/>
          <w:sz w:val="22"/>
          <w:szCs w:val="22"/>
        </w:rPr>
        <w:t>č.p. 81</w:t>
      </w:r>
      <w:r>
        <w:rPr>
          <w:rFonts w:ascii="Arial" w:hAnsi="Arial" w:cs="Arial"/>
          <w:sz w:val="22"/>
          <w:szCs w:val="22"/>
        </w:rPr>
        <w:t>, 51</w:t>
      </w:r>
      <w:r w:rsidR="00AB469F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</w:t>
      </w:r>
      <w:r w:rsidR="00AB469F">
        <w:rPr>
          <w:rFonts w:ascii="Arial" w:hAnsi="Arial" w:cs="Arial"/>
          <w:sz w:val="22"/>
          <w:szCs w:val="22"/>
        </w:rPr>
        <w:t>03</w:t>
      </w:r>
      <w:r>
        <w:rPr>
          <w:rFonts w:ascii="Arial" w:hAnsi="Arial" w:cs="Arial"/>
          <w:sz w:val="22"/>
          <w:szCs w:val="22"/>
        </w:rPr>
        <w:t xml:space="preserve"> </w:t>
      </w:r>
      <w:r w:rsidR="00AB469F">
        <w:rPr>
          <w:rFonts w:ascii="Arial" w:hAnsi="Arial" w:cs="Arial"/>
          <w:sz w:val="22"/>
          <w:szCs w:val="22"/>
        </w:rPr>
        <w:t>Lukavice</w:t>
      </w:r>
      <w:r>
        <w:rPr>
          <w:rFonts w:ascii="Arial" w:hAnsi="Arial" w:cs="Arial"/>
          <w:sz w:val="22"/>
          <w:szCs w:val="22"/>
        </w:rPr>
        <w:t>.</w:t>
      </w:r>
    </w:p>
    <w:p w14:paraId="532EEE43" w14:textId="77777777" w:rsidR="0078022B" w:rsidRDefault="0078022B" w:rsidP="00F121A7">
      <w:pPr>
        <w:pStyle w:val="Zkladntext2"/>
        <w:widowControl/>
        <w:numPr>
          <w:ilvl w:val="0"/>
          <w:numId w:val="46"/>
        </w:numPr>
        <w:spacing w:before="240" w:line="276" w:lineRule="auto"/>
        <w:ind w:left="0" w:firstLine="0"/>
        <w:rPr>
          <w:rFonts w:ascii="Arial" w:hAnsi="Arial" w:cs="Arial"/>
          <w:sz w:val="22"/>
          <w:szCs w:val="22"/>
        </w:rPr>
      </w:pPr>
      <w:r w:rsidRPr="003231AD">
        <w:rPr>
          <w:rFonts w:ascii="Arial" w:hAnsi="Arial" w:cs="Arial"/>
          <w:sz w:val="22"/>
          <w:szCs w:val="22"/>
        </w:rPr>
        <w:t xml:space="preserve">Ke dni 18. 10. 2024 byl u Katastrálního úřadu pro Královéhradecký kraj Katastrálního pracoviště Rychnov nad Kněžnou proveden vklad vlastnického práva třetí osoby k pozemku dle KN p. č. 3374 v k. ú. Souvlastní na základě smlouvy č. 11PR24/43. </w:t>
      </w:r>
      <w:r w:rsidRPr="003231AD">
        <w:rPr>
          <w:rFonts w:ascii="Arial" w:hAnsi="Arial" w:cs="Arial"/>
          <w:bCs/>
          <w:sz w:val="22"/>
          <w:szCs w:val="22"/>
        </w:rPr>
        <w:t xml:space="preserve">Od tohoto data nenáleží za uvedený pozemek Státnímu pozemkovému úřadu pachtovné. </w:t>
      </w:r>
      <w:r w:rsidRPr="003231AD">
        <w:rPr>
          <w:rFonts w:ascii="Arial" w:hAnsi="Arial" w:cs="Arial"/>
          <w:bCs/>
          <w:sz w:val="22"/>
          <w:szCs w:val="22"/>
        </w:rPr>
        <w:tab/>
      </w:r>
      <w:r w:rsidRPr="003231AD">
        <w:rPr>
          <w:rFonts w:ascii="Arial" w:hAnsi="Arial" w:cs="Arial"/>
          <w:bCs/>
          <w:sz w:val="22"/>
          <w:szCs w:val="22"/>
        </w:rPr>
        <w:br/>
        <w:t xml:space="preserve">Pachtovní vztah nezaniká a přechází na nového nabyvatele. </w:t>
      </w:r>
    </w:p>
    <w:p w14:paraId="59507028" w14:textId="6E180F4D" w:rsidR="00666112" w:rsidRDefault="00A2264F" w:rsidP="00F121A7">
      <w:pPr>
        <w:pStyle w:val="Zkladntext2"/>
        <w:widowControl/>
        <w:numPr>
          <w:ilvl w:val="0"/>
          <w:numId w:val="46"/>
        </w:numPr>
        <w:spacing w:before="240" w:line="276" w:lineRule="auto"/>
        <w:ind w:left="0" w:firstLine="0"/>
        <w:rPr>
          <w:rFonts w:ascii="Arial" w:hAnsi="Arial" w:cs="Arial"/>
          <w:bCs/>
          <w:sz w:val="22"/>
          <w:szCs w:val="22"/>
        </w:rPr>
      </w:pPr>
      <w:r w:rsidRPr="0078022B">
        <w:rPr>
          <w:rFonts w:ascii="Arial" w:hAnsi="Arial" w:cs="Arial"/>
          <w:bCs/>
          <w:sz w:val="22"/>
          <w:szCs w:val="22"/>
        </w:rPr>
        <w:t>Dne 2</w:t>
      </w:r>
      <w:r w:rsidR="003E0D96" w:rsidRPr="0078022B">
        <w:rPr>
          <w:rFonts w:ascii="Arial" w:hAnsi="Arial" w:cs="Arial"/>
          <w:bCs/>
          <w:sz w:val="22"/>
          <w:szCs w:val="22"/>
        </w:rPr>
        <w:t>5</w:t>
      </w:r>
      <w:r w:rsidRPr="0078022B">
        <w:rPr>
          <w:rFonts w:ascii="Arial" w:hAnsi="Arial" w:cs="Arial"/>
          <w:bCs/>
          <w:sz w:val="22"/>
          <w:szCs w:val="22"/>
        </w:rPr>
        <w:t xml:space="preserve">. </w:t>
      </w:r>
      <w:r w:rsidR="001C64F9" w:rsidRPr="0078022B">
        <w:rPr>
          <w:rFonts w:ascii="Arial" w:hAnsi="Arial" w:cs="Arial"/>
          <w:bCs/>
          <w:sz w:val="22"/>
          <w:szCs w:val="22"/>
        </w:rPr>
        <w:t>7</w:t>
      </w:r>
      <w:r w:rsidRPr="0078022B">
        <w:rPr>
          <w:rFonts w:ascii="Arial" w:hAnsi="Arial" w:cs="Arial"/>
          <w:bCs/>
          <w:sz w:val="22"/>
          <w:szCs w:val="22"/>
        </w:rPr>
        <w:t>. 202</w:t>
      </w:r>
      <w:r w:rsidR="0078022B" w:rsidRPr="0078022B">
        <w:rPr>
          <w:rFonts w:ascii="Arial" w:hAnsi="Arial" w:cs="Arial"/>
          <w:bCs/>
          <w:sz w:val="22"/>
          <w:szCs w:val="22"/>
        </w:rPr>
        <w:t>5</w:t>
      </w:r>
      <w:r w:rsidRPr="0078022B">
        <w:rPr>
          <w:rFonts w:ascii="Arial" w:hAnsi="Arial" w:cs="Arial"/>
          <w:bCs/>
          <w:sz w:val="22"/>
          <w:szCs w:val="22"/>
        </w:rPr>
        <w:t xml:space="preserve"> došlo k zúžení předmětu </w:t>
      </w:r>
      <w:r w:rsidR="001C64F9" w:rsidRPr="0078022B">
        <w:rPr>
          <w:rFonts w:ascii="Arial" w:hAnsi="Arial" w:cs="Arial"/>
          <w:bCs/>
          <w:sz w:val="22"/>
          <w:szCs w:val="22"/>
        </w:rPr>
        <w:t>pacht</w:t>
      </w:r>
      <w:r w:rsidRPr="0078022B">
        <w:rPr>
          <w:rFonts w:ascii="Arial" w:hAnsi="Arial" w:cs="Arial"/>
          <w:bCs/>
          <w:sz w:val="22"/>
          <w:szCs w:val="22"/>
        </w:rPr>
        <w:t>u o pozemk</w:t>
      </w:r>
      <w:r w:rsidR="001C64F9" w:rsidRPr="0078022B">
        <w:rPr>
          <w:rFonts w:ascii="Arial" w:hAnsi="Arial" w:cs="Arial"/>
          <w:bCs/>
          <w:sz w:val="22"/>
          <w:szCs w:val="22"/>
        </w:rPr>
        <w:t>y</w:t>
      </w:r>
      <w:r w:rsidRPr="0078022B">
        <w:rPr>
          <w:rFonts w:ascii="Arial" w:hAnsi="Arial" w:cs="Arial"/>
          <w:bCs/>
          <w:sz w:val="22"/>
          <w:szCs w:val="22"/>
        </w:rPr>
        <w:t xml:space="preserve"> dle KN p. č. </w:t>
      </w:r>
      <w:r w:rsidR="001C64F9" w:rsidRPr="0078022B">
        <w:rPr>
          <w:rFonts w:ascii="Arial" w:hAnsi="Arial" w:cs="Arial"/>
          <w:bCs/>
          <w:sz w:val="22"/>
          <w:szCs w:val="22"/>
        </w:rPr>
        <w:t>3063, 3325, 3326 a 3349</w:t>
      </w:r>
      <w:r w:rsidRPr="0078022B">
        <w:rPr>
          <w:rFonts w:ascii="Arial" w:hAnsi="Arial" w:cs="Arial"/>
          <w:bCs/>
          <w:sz w:val="22"/>
          <w:szCs w:val="22"/>
        </w:rPr>
        <w:t xml:space="preserve"> v k. ú. </w:t>
      </w:r>
      <w:r w:rsidR="001B1436" w:rsidRPr="0078022B">
        <w:rPr>
          <w:rFonts w:ascii="Arial" w:hAnsi="Arial" w:cs="Arial"/>
          <w:bCs/>
          <w:sz w:val="22"/>
          <w:szCs w:val="22"/>
        </w:rPr>
        <w:t xml:space="preserve">Kunčina Ves u Zdobnice </w:t>
      </w:r>
      <w:r w:rsidRPr="0078022B">
        <w:rPr>
          <w:rFonts w:ascii="Arial" w:hAnsi="Arial" w:cs="Arial"/>
          <w:bCs/>
          <w:sz w:val="22"/>
          <w:szCs w:val="22"/>
        </w:rPr>
        <w:t>dle Smlouvy o převodu majetku do práva hospodařit s majetkem státu č. 100</w:t>
      </w:r>
      <w:r w:rsidR="001B1436" w:rsidRPr="0078022B">
        <w:rPr>
          <w:rFonts w:ascii="Arial" w:hAnsi="Arial" w:cs="Arial"/>
          <w:bCs/>
          <w:sz w:val="22"/>
          <w:szCs w:val="22"/>
        </w:rPr>
        <w:t>4</w:t>
      </w:r>
      <w:r w:rsidRPr="0078022B">
        <w:rPr>
          <w:rFonts w:ascii="Arial" w:hAnsi="Arial" w:cs="Arial"/>
          <w:bCs/>
          <w:sz w:val="22"/>
          <w:szCs w:val="22"/>
        </w:rPr>
        <w:t>H2</w:t>
      </w:r>
      <w:r w:rsidR="001B1436" w:rsidRPr="0078022B">
        <w:rPr>
          <w:rFonts w:ascii="Arial" w:hAnsi="Arial" w:cs="Arial"/>
          <w:bCs/>
          <w:sz w:val="22"/>
          <w:szCs w:val="22"/>
        </w:rPr>
        <w:t>5</w:t>
      </w:r>
      <w:r w:rsidRPr="0078022B">
        <w:rPr>
          <w:rFonts w:ascii="Arial" w:hAnsi="Arial" w:cs="Arial"/>
          <w:bCs/>
          <w:sz w:val="22"/>
          <w:szCs w:val="22"/>
        </w:rPr>
        <w:t>/43. Nově přísluší s uvedeným</w:t>
      </w:r>
      <w:r w:rsidR="001B1436" w:rsidRPr="0078022B">
        <w:rPr>
          <w:rFonts w:ascii="Arial" w:hAnsi="Arial" w:cs="Arial"/>
          <w:bCs/>
          <w:sz w:val="22"/>
          <w:szCs w:val="22"/>
        </w:rPr>
        <w:t>i</w:t>
      </w:r>
      <w:r w:rsidRPr="0078022B">
        <w:rPr>
          <w:rFonts w:ascii="Arial" w:hAnsi="Arial" w:cs="Arial"/>
          <w:bCs/>
          <w:sz w:val="22"/>
          <w:szCs w:val="22"/>
        </w:rPr>
        <w:t xml:space="preserve"> pozemk</w:t>
      </w:r>
      <w:r w:rsidR="001B1436" w:rsidRPr="0078022B">
        <w:rPr>
          <w:rFonts w:ascii="Arial" w:hAnsi="Arial" w:cs="Arial"/>
          <w:bCs/>
          <w:sz w:val="22"/>
          <w:szCs w:val="22"/>
        </w:rPr>
        <w:t>y</w:t>
      </w:r>
      <w:r w:rsidRPr="0078022B">
        <w:rPr>
          <w:rFonts w:ascii="Arial" w:hAnsi="Arial" w:cs="Arial"/>
          <w:bCs/>
          <w:sz w:val="22"/>
          <w:szCs w:val="22"/>
        </w:rPr>
        <w:t xml:space="preserve"> hospodařit Les</w:t>
      </w:r>
      <w:r w:rsidR="00826B0D" w:rsidRPr="0078022B">
        <w:rPr>
          <w:rFonts w:ascii="Arial" w:hAnsi="Arial" w:cs="Arial"/>
          <w:bCs/>
          <w:sz w:val="22"/>
          <w:szCs w:val="22"/>
        </w:rPr>
        <w:t xml:space="preserve">y </w:t>
      </w:r>
      <w:r w:rsidRPr="0078022B">
        <w:rPr>
          <w:rFonts w:ascii="Arial" w:hAnsi="Arial" w:cs="Arial"/>
          <w:bCs/>
          <w:sz w:val="22"/>
          <w:szCs w:val="22"/>
        </w:rPr>
        <w:t xml:space="preserve">České republiky, s.p. Od výše uvedeného data nenáleží za tyto pozemky Státnímu pozemkovému úřadu </w:t>
      </w:r>
      <w:r w:rsidR="00826B0D" w:rsidRPr="0078022B">
        <w:rPr>
          <w:rFonts w:ascii="Arial" w:hAnsi="Arial" w:cs="Arial"/>
          <w:bCs/>
          <w:sz w:val="22"/>
          <w:szCs w:val="22"/>
        </w:rPr>
        <w:t>pachtovné</w:t>
      </w:r>
      <w:r w:rsidRPr="0078022B">
        <w:rPr>
          <w:rFonts w:ascii="Arial" w:hAnsi="Arial" w:cs="Arial"/>
          <w:bCs/>
          <w:sz w:val="22"/>
          <w:szCs w:val="22"/>
        </w:rPr>
        <w:t xml:space="preserve">. </w:t>
      </w:r>
      <w:r w:rsidR="00826B0D" w:rsidRPr="0078022B">
        <w:rPr>
          <w:rFonts w:ascii="Arial" w:hAnsi="Arial" w:cs="Arial"/>
          <w:bCs/>
          <w:sz w:val="22"/>
          <w:szCs w:val="22"/>
        </w:rPr>
        <w:t xml:space="preserve">Pachtovní </w:t>
      </w:r>
      <w:r w:rsidRPr="0078022B">
        <w:rPr>
          <w:rFonts w:ascii="Arial" w:hAnsi="Arial" w:cs="Arial"/>
          <w:bCs/>
          <w:sz w:val="22"/>
          <w:szCs w:val="22"/>
        </w:rPr>
        <w:t xml:space="preserve">vztah nezaniká a přechází na nového nabyvatele. </w:t>
      </w:r>
    </w:p>
    <w:p w14:paraId="2C0FDCA8" w14:textId="77777777" w:rsidR="00666112" w:rsidRDefault="00666112">
      <w:pPr>
        <w:widowControl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br w:type="page"/>
      </w:r>
    </w:p>
    <w:p w14:paraId="7210158F" w14:textId="77777777" w:rsidR="00A2264F" w:rsidRPr="0078022B" w:rsidRDefault="00A2264F" w:rsidP="00666112">
      <w:pPr>
        <w:pStyle w:val="Zkladntext2"/>
        <w:widowControl/>
        <w:spacing w:before="240" w:line="276" w:lineRule="auto"/>
        <w:rPr>
          <w:rFonts w:ascii="Arial" w:hAnsi="Arial" w:cs="Arial"/>
          <w:sz w:val="22"/>
          <w:szCs w:val="22"/>
        </w:rPr>
      </w:pPr>
    </w:p>
    <w:p w14:paraId="068985EF" w14:textId="070589E0" w:rsidR="00572DCE" w:rsidRPr="00666112" w:rsidRDefault="00572DCE" w:rsidP="00572DCE">
      <w:pPr>
        <w:pStyle w:val="Zkladntext2"/>
        <w:widowControl/>
        <w:numPr>
          <w:ilvl w:val="0"/>
          <w:numId w:val="46"/>
        </w:numPr>
        <w:spacing w:before="240" w:line="276" w:lineRule="auto"/>
        <w:ind w:left="0" w:firstLine="0"/>
        <w:rPr>
          <w:rFonts w:ascii="Arial" w:hAnsi="Arial" w:cs="Arial"/>
          <w:sz w:val="22"/>
          <w:szCs w:val="22"/>
        </w:rPr>
      </w:pPr>
      <w:r w:rsidRPr="00666112">
        <w:rPr>
          <w:rFonts w:ascii="Arial" w:hAnsi="Arial" w:cs="Arial"/>
          <w:bCs/>
          <w:sz w:val="22"/>
          <w:szCs w:val="22"/>
        </w:rPr>
        <w:t>Smluvní strany se dohodly na tom, že s ohledem na skutečnosti uvedené v</w:t>
      </w:r>
      <w:r w:rsidR="00B14167" w:rsidRPr="00666112">
        <w:rPr>
          <w:rFonts w:ascii="Arial" w:hAnsi="Arial" w:cs="Arial"/>
          <w:bCs/>
          <w:sz w:val="22"/>
          <w:szCs w:val="22"/>
        </w:rPr>
        <w:t> </w:t>
      </w:r>
      <w:r w:rsidRPr="00666112">
        <w:rPr>
          <w:rFonts w:ascii="Arial" w:hAnsi="Arial" w:cs="Arial"/>
          <w:bCs/>
          <w:sz w:val="22"/>
          <w:szCs w:val="22"/>
        </w:rPr>
        <w:t>bod</w:t>
      </w:r>
      <w:r w:rsidR="00B14167" w:rsidRPr="00666112">
        <w:rPr>
          <w:rFonts w:ascii="Arial" w:hAnsi="Arial" w:cs="Arial"/>
          <w:bCs/>
          <w:sz w:val="22"/>
          <w:szCs w:val="22"/>
        </w:rPr>
        <w:t>ech </w:t>
      </w:r>
      <w:r w:rsidR="00F96DEC" w:rsidRPr="00666112">
        <w:rPr>
          <w:rFonts w:ascii="Arial" w:hAnsi="Arial" w:cs="Arial"/>
          <w:bCs/>
          <w:sz w:val="22"/>
          <w:szCs w:val="22"/>
        </w:rPr>
        <w:t>č. </w:t>
      </w:r>
      <w:r w:rsidRPr="00666112">
        <w:rPr>
          <w:rFonts w:ascii="Arial" w:hAnsi="Arial" w:cs="Arial"/>
          <w:bCs/>
          <w:sz w:val="22"/>
          <w:szCs w:val="22"/>
        </w:rPr>
        <w:t>1</w:t>
      </w:r>
      <w:r w:rsidR="00B14167" w:rsidRPr="00666112">
        <w:rPr>
          <w:rFonts w:ascii="Arial" w:hAnsi="Arial" w:cs="Arial"/>
          <w:bCs/>
          <w:sz w:val="22"/>
          <w:szCs w:val="22"/>
        </w:rPr>
        <w:t> - 3</w:t>
      </w:r>
      <w:r w:rsidRPr="00666112">
        <w:rPr>
          <w:rFonts w:ascii="Arial" w:hAnsi="Arial" w:cs="Arial"/>
          <w:bCs/>
          <w:sz w:val="22"/>
          <w:szCs w:val="22"/>
        </w:rPr>
        <w:t xml:space="preserve"> tohoto dodatku se </w:t>
      </w:r>
      <w:r w:rsidRPr="00666112">
        <w:rPr>
          <w:rFonts w:ascii="Arial" w:hAnsi="Arial" w:cs="Arial"/>
          <w:b/>
          <w:sz w:val="22"/>
          <w:szCs w:val="22"/>
        </w:rPr>
        <w:t xml:space="preserve">nově stanovuje výše ročního </w:t>
      </w:r>
      <w:r w:rsidR="00AC4089" w:rsidRPr="00666112">
        <w:rPr>
          <w:rFonts w:ascii="Arial" w:hAnsi="Arial" w:cs="Arial"/>
          <w:b/>
          <w:sz w:val="22"/>
          <w:szCs w:val="22"/>
        </w:rPr>
        <w:t>pachtovného</w:t>
      </w:r>
      <w:r w:rsidRPr="00666112">
        <w:rPr>
          <w:rFonts w:ascii="Arial" w:hAnsi="Arial" w:cs="Arial"/>
          <w:b/>
          <w:sz w:val="22"/>
          <w:szCs w:val="22"/>
        </w:rPr>
        <w:t xml:space="preserve"> na</w:t>
      </w:r>
      <w:r w:rsidR="00656236">
        <w:rPr>
          <w:rFonts w:ascii="Arial" w:hAnsi="Arial" w:cs="Arial"/>
          <w:b/>
          <w:sz w:val="22"/>
          <w:szCs w:val="22"/>
        </w:rPr>
        <w:t> </w:t>
      </w:r>
      <w:r w:rsidRPr="00666112">
        <w:rPr>
          <w:rFonts w:ascii="Arial" w:hAnsi="Arial" w:cs="Arial"/>
          <w:b/>
          <w:sz w:val="22"/>
          <w:szCs w:val="22"/>
        </w:rPr>
        <w:t>částku</w:t>
      </w:r>
      <w:r w:rsidR="00656236">
        <w:rPr>
          <w:rFonts w:ascii="Arial" w:hAnsi="Arial" w:cs="Arial"/>
          <w:b/>
          <w:sz w:val="22"/>
          <w:szCs w:val="22"/>
        </w:rPr>
        <w:t> </w:t>
      </w:r>
      <w:r w:rsidR="001D7B8A" w:rsidRPr="00666112">
        <w:rPr>
          <w:rFonts w:ascii="Arial" w:hAnsi="Arial" w:cs="Arial"/>
          <w:b/>
          <w:sz w:val="22"/>
          <w:szCs w:val="22"/>
        </w:rPr>
        <w:t>57 110</w:t>
      </w:r>
      <w:r w:rsidRPr="00666112">
        <w:rPr>
          <w:rFonts w:ascii="Arial" w:hAnsi="Arial" w:cs="Arial"/>
          <w:b/>
          <w:sz w:val="22"/>
          <w:szCs w:val="22"/>
        </w:rPr>
        <w:t>,00 Kč</w:t>
      </w:r>
      <w:r w:rsidRPr="00666112">
        <w:rPr>
          <w:rFonts w:ascii="Arial" w:hAnsi="Arial" w:cs="Arial"/>
          <w:sz w:val="22"/>
          <w:szCs w:val="22"/>
        </w:rPr>
        <w:t xml:space="preserve"> (slovy: </w:t>
      </w:r>
      <w:r w:rsidR="001D7B8A" w:rsidRPr="00666112">
        <w:rPr>
          <w:rFonts w:ascii="Arial" w:hAnsi="Arial" w:cs="Arial"/>
          <w:sz w:val="22"/>
          <w:szCs w:val="22"/>
        </w:rPr>
        <w:t xml:space="preserve">padesát sedm </w:t>
      </w:r>
      <w:r w:rsidR="00033770" w:rsidRPr="00666112">
        <w:rPr>
          <w:rFonts w:ascii="Arial" w:hAnsi="Arial" w:cs="Arial"/>
          <w:sz w:val="22"/>
          <w:szCs w:val="22"/>
        </w:rPr>
        <w:t>tisíc</w:t>
      </w:r>
      <w:r w:rsidR="006A1A5C" w:rsidRPr="00666112">
        <w:rPr>
          <w:rFonts w:ascii="Arial" w:hAnsi="Arial" w:cs="Arial"/>
          <w:sz w:val="22"/>
          <w:szCs w:val="22"/>
        </w:rPr>
        <w:t xml:space="preserve"> </w:t>
      </w:r>
      <w:r w:rsidR="001D7B8A" w:rsidRPr="00666112">
        <w:rPr>
          <w:rFonts w:ascii="Arial" w:hAnsi="Arial" w:cs="Arial"/>
          <w:sz w:val="22"/>
          <w:szCs w:val="22"/>
        </w:rPr>
        <w:t xml:space="preserve">jedno sto deset </w:t>
      </w:r>
      <w:r w:rsidR="0010553E" w:rsidRPr="00666112">
        <w:rPr>
          <w:rFonts w:ascii="Arial" w:hAnsi="Arial" w:cs="Arial"/>
          <w:sz w:val="22"/>
          <w:szCs w:val="22"/>
        </w:rPr>
        <w:t xml:space="preserve">korun </w:t>
      </w:r>
      <w:r w:rsidRPr="00666112">
        <w:rPr>
          <w:rFonts w:ascii="Arial" w:hAnsi="Arial" w:cs="Arial"/>
          <w:sz w:val="22"/>
          <w:szCs w:val="22"/>
        </w:rPr>
        <w:t>česk</w:t>
      </w:r>
      <w:r w:rsidR="00F43BBB" w:rsidRPr="00666112">
        <w:rPr>
          <w:rFonts w:ascii="Arial" w:hAnsi="Arial" w:cs="Arial"/>
          <w:sz w:val="22"/>
          <w:szCs w:val="22"/>
        </w:rPr>
        <w:t>ých</w:t>
      </w:r>
      <w:r w:rsidRPr="00666112">
        <w:rPr>
          <w:rFonts w:ascii="Arial" w:hAnsi="Arial" w:cs="Arial"/>
          <w:sz w:val="22"/>
          <w:szCs w:val="22"/>
        </w:rPr>
        <w:t>).</w:t>
      </w:r>
    </w:p>
    <w:p w14:paraId="27324925" w14:textId="749370B8" w:rsidR="00DB4AD4" w:rsidRPr="00CD4794" w:rsidRDefault="00187C44" w:rsidP="0010553E">
      <w:pPr>
        <w:pStyle w:val="Zkladntext22"/>
        <w:spacing w:before="240" w:line="276" w:lineRule="auto"/>
        <w:rPr>
          <w:rFonts w:ascii="Arial" w:hAnsi="Arial" w:cs="Arial"/>
          <w:b w:val="0"/>
          <w:bCs/>
          <w:sz w:val="22"/>
          <w:szCs w:val="22"/>
        </w:rPr>
      </w:pPr>
      <w:r w:rsidRPr="00AC17F9">
        <w:rPr>
          <w:rFonts w:ascii="Arial" w:hAnsi="Arial" w:cs="Arial"/>
          <w:b w:val="0"/>
          <w:sz w:val="22"/>
          <w:szCs w:val="22"/>
        </w:rPr>
        <w:t xml:space="preserve">Předpis pachtovného k 1. 10. 2026 činí </w:t>
      </w:r>
      <w:r w:rsidR="00656236">
        <w:rPr>
          <w:rFonts w:ascii="Arial" w:hAnsi="Arial" w:cs="Arial"/>
          <w:b w:val="0"/>
          <w:sz w:val="22"/>
          <w:szCs w:val="22"/>
        </w:rPr>
        <w:t>57</w:t>
      </w:r>
      <w:r w:rsidRPr="00AC17F9">
        <w:rPr>
          <w:rFonts w:ascii="Arial" w:hAnsi="Arial" w:cs="Arial"/>
          <w:b w:val="0"/>
          <w:sz w:val="22"/>
          <w:szCs w:val="22"/>
        </w:rPr>
        <w:t> </w:t>
      </w:r>
      <w:r w:rsidR="00656236">
        <w:rPr>
          <w:rFonts w:ascii="Arial" w:hAnsi="Arial" w:cs="Arial"/>
          <w:b w:val="0"/>
          <w:sz w:val="22"/>
          <w:szCs w:val="22"/>
        </w:rPr>
        <w:t>110</w:t>
      </w:r>
      <w:r w:rsidRPr="00AC17F9">
        <w:rPr>
          <w:rFonts w:ascii="Arial" w:hAnsi="Arial" w:cs="Arial"/>
          <w:b w:val="0"/>
          <w:sz w:val="22"/>
          <w:szCs w:val="22"/>
        </w:rPr>
        <w:t>,00 Kč</w:t>
      </w:r>
      <w:r w:rsidR="00656236">
        <w:rPr>
          <w:rFonts w:ascii="Arial" w:hAnsi="Arial" w:cs="Arial"/>
          <w:b w:val="0"/>
          <w:sz w:val="22"/>
          <w:szCs w:val="22"/>
        </w:rPr>
        <w:t>.</w:t>
      </w:r>
      <w:r w:rsidRPr="00AC17F9">
        <w:rPr>
          <w:rFonts w:ascii="Arial" w:hAnsi="Arial" w:cs="Arial"/>
          <w:b w:val="0"/>
          <w:sz w:val="22"/>
          <w:szCs w:val="22"/>
        </w:rPr>
        <w:t xml:space="preserve"> </w:t>
      </w:r>
      <w:r w:rsidRPr="00AC17F9">
        <w:rPr>
          <w:rFonts w:ascii="Arial" w:hAnsi="Arial" w:cs="Arial"/>
          <w:bCs/>
          <w:sz w:val="22"/>
          <w:szCs w:val="22"/>
        </w:rPr>
        <w:t xml:space="preserve">Splátka k 1.10.2026 po započtení přeplatku </w:t>
      </w:r>
      <w:r w:rsidR="00656236">
        <w:rPr>
          <w:rFonts w:ascii="Arial" w:hAnsi="Arial" w:cs="Arial"/>
          <w:bCs/>
          <w:sz w:val="22"/>
          <w:szCs w:val="22"/>
        </w:rPr>
        <w:t>z předešlých období</w:t>
      </w:r>
      <w:r w:rsidRPr="00AC17F9">
        <w:rPr>
          <w:rFonts w:ascii="Arial" w:hAnsi="Arial" w:cs="Arial"/>
          <w:bCs/>
          <w:sz w:val="22"/>
          <w:szCs w:val="22"/>
        </w:rPr>
        <w:t xml:space="preserve"> </w:t>
      </w:r>
      <w:r w:rsidR="00DB4AD4" w:rsidRPr="009903BA">
        <w:rPr>
          <w:rFonts w:ascii="Arial" w:hAnsi="Arial" w:cs="Arial"/>
          <w:bCs/>
          <w:sz w:val="22"/>
          <w:szCs w:val="22"/>
        </w:rPr>
        <w:t xml:space="preserve">činí </w:t>
      </w:r>
      <w:r w:rsidR="00235795" w:rsidRPr="009903BA">
        <w:rPr>
          <w:rFonts w:ascii="Arial" w:hAnsi="Arial" w:cs="Arial"/>
          <w:bCs/>
          <w:sz w:val="22"/>
          <w:szCs w:val="22"/>
        </w:rPr>
        <w:t>5</w:t>
      </w:r>
      <w:r w:rsidR="00B659F5" w:rsidRPr="009903BA">
        <w:rPr>
          <w:rFonts w:ascii="Arial" w:hAnsi="Arial" w:cs="Arial"/>
          <w:bCs/>
          <w:sz w:val="22"/>
          <w:szCs w:val="22"/>
        </w:rPr>
        <w:t>6</w:t>
      </w:r>
      <w:r w:rsidR="00235795" w:rsidRPr="009903BA">
        <w:rPr>
          <w:rFonts w:ascii="Arial" w:hAnsi="Arial" w:cs="Arial"/>
          <w:bCs/>
          <w:sz w:val="22"/>
          <w:szCs w:val="22"/>
        </w:rPr>
        <w:t xml:space="preserve"> 454</w:t>
      </w:r>
      <w:r w:rsidR="0031050F" w:rsidRPr="009903BA">
        <w:rPr>
          <w:rFonts w:ascii="Arial" w:hAnsi="Arial" w:cs="Arial"/>
          <w:bCs/>
          <w:sz w:val="22"/>
          <w:szCs w:val="22"/>
        </w:rPr>
        <w:t>,00</w:t>
      </w:r>
      <w:r w:rsidR="00DB4AD4" w:rsidRPr="009903BA">
        <w:rPr>
          <w:rFonts w:ascii="Arial" w:hAnsi="Arial" w:cs="Arial"/>
          <w:bCs/>
          <w:sz w:val="22"/>
          <w:szCs w:val="22"/>
        </w:rPr>
        <w:t> Kč</w:t>
      </w:r>
      <w:r w:rsidR="00DB4AD4" w:rsidRPr="009903BA">
        <w:rPr>
          <w:rFonts w:ascii="Arial" w:hAnsi="Arial" w:cs="Arial"/>
          <w:b w:val="0"/>
          <w:sz w:val="22"/>
          <w:szCs w:val="22"/>
        </w:rPr>
        <w:t xml:space="preserve"> (slovy: </w:t>
      </w:r>
      <w:r w:rsidR="00235795" w:rsidRPr="009903BA">
        <w:rPr>
          <w:rFonts w:ascii="Arial" w:hAnsi="Arial" w:cs="Arial"/>
          <w:b w:val="0"/>
          <w:sz w:val="22"/>
          <w:szCs w:val="22"/>
        </w:rPr>
        <w:t xml:space="preserve">padesát šest </w:t>
      </w:r>
      <w:r w:rsidR="00DB4AD4" w:rsidRPr="009903BA">
        <w:rPr>
          <w:rFonts w:ascii="Arial" w:hAnsi="Arial" w:cs="Arial"/>
          <w:b w:val="0"/>
          <w:sz w:val="22"/>
          <w:szCs w:val="22"/>
        </w:rPr>
        <w:t xml:space="preserve">tisíc </w:t>
      </w:r>
      <w:r w:rsidR="00235795" w:rsidRPr="009903BA">
        <w:rPr>
          <w:rFonts w:ascii="Arial" w:hAnsi="Arial" w:cs="Arial"/>
          <w:b w:val="0"/>
          <w:sz w:val="22"/>
          <w:szCs w:val="22"/>
        </w:rPr>
        <w:t xml:space="preserve">čtyři </w:t>
      </w:r>
      <w:r w:rsidR="00C83A57" w:rsidRPr="009903BA">
        <w:rPr>
          <w:rFonts w:ascii="Arial" w:hAnsi="Arial" w:cs="Arial"/>
          <w:b w:val="0"/>
          <w:sz w:val="22"/>
          <w:szCs w:val="22"/>
        </w:rPr>
        <w:t>st</w:t>
      </w:r>
      <w:r w:rsidR="00235795" w:rsidRPr="009903BA">
        <w:rPr>
          <w:rFonts w:ascii="Arial" w:hAnsi="Arial" w:cs="Arial"/>
          <w:b w:val="0"/>
          <w:sz w:val="22"/>
          <w:szCs w:val="22"/>
        </w:rPr>
        <w:t>a</w:t>
      </w:r>
      <w:r w:rsidR="00C83A57" w:rsidRPr="009903BA">
        <w:rPr>
          <w:rFonts w:ascii="Arial" w:hAnsi="Arial" w:cs="Arial"/>
          <w:b w:val="0"/>
          <w:sz w:val="22"/>
          <w:szCs w:val="22"/>
        </w:rPr>
        <w:t xml:space="preserve"> </w:t>
      </w:r>
      <w:r w:rsidR="00235795" w:rsidRPr="009903BA">
        <w:rPr>
          <w:rFonts w:ascii="Arial" w:hAnsi="Arial" w:cs="Arial"/>
          <w:b w:val="0"/>
          <w:sz w:val="22"/>
          <w:szCs w:val="22"/>
        </w:rPr>
        <w:t>padesát čtyři</w:t>
      </w:r>
      <w:r w:rsidR="00D602BC" w:rsidRPr="009903BA">
        <w:rPr>
          <w:rFonts w:ascii="Arial" w:hAnsi="Arial" w:cs="Arial"/>
          <w:b w:val="0"/>
          <w:sz w:val="22"/>
          <w:szCs w:val="22"/>
        </w:rPr>
        <w:t xml:space="preserve"> </w:t>
      </w:r>
      <w:r w:rsidR="00DB4AD4" w:rsidRPr="009903BA">
        <w:rPr>
          <w:rFonts w:ascii="Arial" w:hAnsi="Arial" w:cs="Arial"/>
          <w:b w:val="0"/>
          <w:sz w:val="22"/>
          <w:szCs w:val="22"/>
        </w:rPr>
        <w:t>korun</w:t>
      </w:r>
      <w:r w:rsidR="00235795" w:rsidRPr="009903BA">
        <w:rPr>
          <w:rFonts w:ascii="Arial" w:hAnsi="Arial" w:cs="Arial"/>
          <w:b w:val="0"/>
          <w:sz w:val="22"/>
          <w:szCs w:val="22"/>
        </w:rPr>
        <w:t>y</w:t>
      </w:r>
      <w:r w:rsidR="00DB4AD4" w:rsidRPr="009903BA">
        <w:rPr>
          <w:rFonts w:ascii="Arial" w:hAnsi="Arial" w:cs="Arial"/>
          <w:b w:val="0"/>
          <w:sz w:val="22"/>
          <w:szCs w:val="22"/>
        </w:rPr>
        <w:t xml:space="preserve"> česk</w:t>
      </w:r>
      <w:r w:rsidR="00235795" w:rsidRPr="009903BA">
        <w:rPr>
          <w:rFonts w:ascii="Arial" w:hAnsi="Arial" w:cs="Arial"/>
          <w:b w:val="0"/>
          <w:sz w:val="22"/>
          <w:szCs w:val="22"/>
        </w:rPr>
        <w:t>é</w:t>
      </w:r>
      <w:r w:rsidR="00DB4AD4" w:rsidRPr="009903BA">
        <w:rPr>
          <w:rFonts w:ascii="Arial" w:hAnsi="Arial" w:cs="Arial"/>
          <w:b w:val="0"/>
          <w:sz w:val="22"/>
          <w:szCs w:val="22"/>
        </w:rPr>
        <w:t>)</w:t>
      </w:r>
      <w:r w:rsidR="00FF424F" w:rsidRPr="00FF424F">
        <w:rPr>
          <w:rFonts w:ascii="Arial" w:hAnsi="Arial" w:cs="Arial"/>
          <w:b w:val="0"/>
          <w:sz w:val="22"/>
          <w:szCs w:val="22"/>
        </w:rPr>
        <w:t xml:space="preserve"> </w:t>
      </w:r>
      <w:r w:rsidR="00FF424F" w:rsidRPr="00AC17F9">
        <w:rPr>
          <w:rFonts w:ascii="Arial" w:hAnsi="Arial" w:cs="Arial"/>
          <w:b w:val="0"/>
          <w:sz w:val="22"/>
          <w:szCs w:val="22"/>
        </w:rPr>
        <w:t>– výpočet viz příloha č. 2 tohoto dodatku.</w:t>
      </w:r>
    </w:p>
    <w:p w14:paraId="20440998" w14:textId="2265625F" w:rsidR="00BD67CA" w:rsidRDefault="0036031A" w:rsidP="00BD67CA">
      <w:pPr>
        <w:pStyle w:val="Zkladntext2"/>
        <w:widowControl/>
        <w:numPr>
          <w:ilvl w:val="0"/>
          <w:numId w:val="46"/>
        </w:numPr>
        <w:spacing w:before="240" w:line="276" w:lineRule="auto"/>
        <w:ind w:left="0" w:firstLine="0"/>
        <w:rPr>
          <w:rFonts w:ascii="Arial" w:hAnsi="Arial" w:cs="Arial"/>
          <w:sz w:val="22"/>
          <w:szCs w:val="22"/>
        </w:rPr>
      </w:pPr>
      <w:r w:rsidRPr="00BD67CA">
        <w:rPr>
          <w:rFonts w:ascii="Arial" w:hAnsi="Arial" w:cs="Arial"/>
          <w:sz w:val="22"/>
          <w:szCs w:val="22"/>
        </w:rPr>
        <w:t xml:space="preserve">Ostatní </w:t>
      </w:r>
      <w:r w:rsidR="00EE7CB9" w:rsidRPr="00BD67CA">
        <w:rPr>
          <w:rFonts w:ascii="Arial" w:hAnsi="Arial" w:cs="Arial"/>
          <w:sz w:val="22"/>
          <w:szCs w:val="22"/>
        </w:rPr>
        <w:t>ujednání</w:t>
      </w:r>
      <w:r w:rsidRPr="00BD67CA">
        <w:rPr>
          <w:rFonts w:ascii="Arial" w:hAnsi="Arial" w:cs="Arial"/>
          <w:sz w:val="22"/>
          <w:szCs w:val="22"/>
        </w:rPr>
        <w:t xml:space="preserve"> smlouvy nejsou tímto dodatkem č.</w:t>
      </w:r>
      <w:r w:rsidR="009E4158" w:rsidRPr="00BD67CA">
        <w:rPr>
          <w:rFonts w:ascii="Arial" w:hAnsi="Arial" w:cs="Arial"/>
          <w:sz w:val="22"/>
          <w:szCs w:val="22"/>
        </w:rPr>
        <w:t> </w:t>
      </w:r>
      <w:r w:rsidR="00396BED">
        <w:rPr>
          <w:rFonts w:ascii="Arial" w:hAnsi="Arial" w:cs="Arial"/>
          <w:sz w:val="22"/>
          <w:szCs w:val="22"/>
        </w:rPr>
        <w:t>2</w:t>
      </w:r>
      <w:r w:rsidRPr="00BD67CA">
        <w:rPr>
          <w:rFonts w:ascii="Arial" w:hAnsi="Arial" w:cs="Arial"/>
          <w:sz w:val="22"/>
          <w:szCs w:val="22"/>
        </w:rPr>
        <w:t xml:space="preserve"> dotčena.</w:t>
      </w:r>
    </w:p>
    <w:p w14:paraId="78E8B9B8" w14:textId="77777777" w:rsidR="0031050F" w:rsidRDefault="00F523AB" w:rsidP="00F523AB">
      <w:pPr>
        <w:pStyle w:val="Zkladntext2"/>
        <w:widowControl/>
        <w:numPr>
          <w:ilvl w:val="0"/>
          <w:numId w:val="46"/>
        </w:numPr>
        <w:spacing w:before="240" w:line="276" w:lineRule="auto"/>
        <w:ind w:left="0" w:firstLine="0"/>
        <w:rPr>
          <w:rFonts w:ascii="Arial" w:hAnsi="Arial" w:cs="Arial"/>
          <w:sz w:val="22"/>
          <w:szCs w:val="22"/>
        </w:rPr>
      </w:pPr>
      <w:r w:rsidRPr="00BD67CA">
        <w:rPr>
          <w:rFonts w:ascii="Arial" w:hAnsi="Arial" w:cs="Arial"/>
          <w:sz w:val="22"/>
          <w:szCs w:val="22"/>
        </w:rPr>
        <w:t>Tento dodatek nabývá platnosti dnem podpisu smluvními stranami a účinnosti dnem uveřejnění v registru smluv dle ustanovení § 6 odst. 1 zákona č. 340/2015 Sb., o zvláštních podmínkách účinnosti některých smluv, uveřejňování těchto smluv a o registru smluv (zákon o registru smluv), ve znění pozdějších předpisů.</w:t>
      </w:r>
    </w:p>
    <w:p w14:paraId="4FCCE340" w14:textId="211F75C7" w:rsidR="00F523AB" w:rsidRPr="0031050F" w:rsidRDefault="00F523AB" w:rsidP="0031050F">
      <w:pPr>
        <w:pStyle w:val="Zkladntext2"/>
        <w:widowControl/>
        <w:spacing w:before="240" w:line="276" w:lineRule="auto"/>
        <w:rPr>
          <w:rFonts w:ascii="Arial" w:hAnsi="Arial" w:cs="Arial"/>
          <w:sz w:val="22"/>
          <w:szCs w:val="22"/>
        </w:rPr>
      </w:pPr>
      <w:r w:rsidRPr="0031050F">
        <w:rPr>
          <w:rFonts w:ascii="Arial" w:hAnsi="Arial" w:cs="Arial"/>
          <w:sz w:val="22"/>
          <w:szCs w:val="22"/>
        </w:rPr>
        <w:t xml:space="preserve">Uveřejnění tohoto dodatku v registru smluv zajistí </w:t>
      </w:r>
      <w:r w:rsidR="00AC4089">
        <w:rPr>
          <w:rFonts w:ascii="Arial" w:hAnsi="Arial" w:cs="Arial"/>
          <w:sz w:val="22"/>
          <w:szCs w:val="22"/>
        </w:rPr>
        <w:t>propachtovatel</w:t>
      </w:r>
      <w:r w:rsidRPr="0031050F">
        <w:rPr>
          <w:rFonts w:ascii="Arial" w:hAnsi="Arial" w:cs="Arial"/>
          <w:sz w:val="22"/>
          <w:szCs w:val="22"/>
        </w:rPr>
        <w:t>.</w:t>
      </w:r>
    </w:p>
    <w:p w14:paraId="72721E9A" w14:textId="2DFDD5E6" w:rsidR="00BD67CA" w:rsidRDefault="001965D4" w:rsidP="00BD67CA">
      <w:pPr>
        <w:pStyle w:val="Zkladntext2"/>
        <w:widowControl/>
        <w:numPr>
          <w:ilvl w:val="0"/>
          <w:numId w:val="46"/>
        </w:numPr>
        <w:spacing w:before="240" w:line="276" w:lineRule="auto"/>
        <w:ind w:left="0" w:firstLine="0"/>
        <w:rPr>
          <w:rFonts w:ascii="Arial" w:hAnsi="Arial" w:cs="Arial"/>
          <w:sz w:val="22"/>
          <w:szCs w:val="22"/>
        </w:rPr>
      </w:pPr>
      <w:r w:rsidRPr="00BD67CA">
        <w:rPr>
          <w:rFonts w:ascii="Arial" w:hAnsi="Arial" w:cs="Arial"/>
          <w:sz w:val="22"/>
          <w:szCs w:val="22"/>
        </w:rPr>
        <w:t xml:space="preserve">Tento dodatek je vyhotoven ve dvou stejnopisech, z nichž každý má platnost originálu. </w:t>
      </w:r>
      <w:r w:rsidRPr="00BD67CA">
        <w:rPr>
          <w:rFonts w:ascii="Arial" w:hAnsi="Arial" w:cs="Arial"/>
          <w:sz w:val="22"/>
          <w:szCs w:val="22"/>
        </w:rPr>
        <w:br/>
        <w:t xml:space="preserve">Jeden stejnopis přebírá </w:t>
      </w:r>
      <w:r w:rsidR="00AC4089">
        <w:rPr>
          <w:rFonts w:ascii="Arial" w:hAnsi="Arial" w:cs="Arial"/>
          <w:sz w:val="22"/>
          <w:szCs w:val="22"/>
        </w:rPr>
        <w:t>pachtýř</w:t>
      </w:r>
      <w:r w:rsidRPr="00BD67CA">
        <w:rPr>
          <w:rFonts w:ascii="Arial" w:hAnsi="Arial" w:cs="Arial"/>
          <w:sz w:val="22"/>
          <w:szCs w:val="22"/>
        </w:rPr>
        <w:t xml:space="preserve"> a jeden je určen pro </w:t>
      </w:r>
      <w:r w:rsidR="00AC4089">
        <w:rPr>
          <w:rFonts w:ascii="Arial" w:hAnsi="Arial" w:cs="Arial"/>
          <w:sz w:val="22"/>
          <w:szCs w:val="22"/>
        </w:rPr>
        <w:t>propachtovatele</w:t>
      </w:r>
      <w:r w:rsidRPr="00BD67CA">
        <w:rPr>
          <w:rFonts w:ascii="Arial" w:hAnsi="Arial" w:cs="Arial"/>
          <w:sz w:val="22"/>
          <w:szCs w:val="22"/>
        </w:rPr>
        <w:t>.</w:t>
      </w:r>
    </w:p>
    <w:p w14:paraId="1131C771" w14:textId="139912C7" w:rsidR="001965D4" w:rsidRPr="00BD67CA" w:rsidRDefault="001965D4" w:rsidP="00BD67CA">
      <w:pPr>
        <w:pStyle w:val="Zkladntext2"/>
        <w:widowControl/>
        <w:numPr>
          <w:ilvl w:val="0"/>
          <w:numId w:val="46"/>
        </w:numPr>
        <w:spacing w:before="240" w:line="276" w:lineRule="auto"/>
        <w:ind w:left="0" w:firstLine="0"/>
        <w:rPr>
          <w:rFonts w:ascii="Arial" w:hAnsi="Arial" w:cs="Arial"/>
          <w:sz w:val="22"/>
          <w:szCs w:val="22"/>
        </w:rPr>
      </w:pPr>
      <w:r w:rsidRPr="00BD67CA">
        <w:rPr>
          <w:rFonts w:ascii="Arial" w:hAnsi="Arial" w:cs="Arial"/>
          <w:sz w:val="22"/>
          <w:szCs w:val="22"/>
        </w:rPr>
        <w:t>Smluvní strany po přečtení tohoto dodatku prohlašují, že s jeho obsahem souhlasí a že je shodným projevem jejich vážné a svobodné vůle, a na důkaz toho připojují své podpisy.</w:t>
      </w:r>
    </w:p>
    <w:p w14:paraId="51AA34AE" w14:textId="77777777" w:rsidR="000B2F94" w:rsidRDefault="000B2F94" w:rsidP="001B28E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FD10B48" w14:textId="77777777" w:rsidR="00E35DC8" w:rsidRDefault="00E35DC8" w:rsidP="001B28E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BA05A5" w14:textId="5418FC9C" w:rsidR="001965D4" w:rsidRDefault="000D455E" w:rsidP="00FB6FC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829F6">
        <w:rPr>
          <w:rFonts w:ascii="Arial" w:hAnsi="Arial" w:cs="Arial"/>
          <w:sz w:val="22"/>
          <w:szCs w:val="22"/>
        </w:rPr>
        <w:t xml:space="preserve">V Hradci Králové dne  </w:t>
      </w:r>
      <w:r w:rsidR="00F82FD5">
        <w:rPr>
          <w:rFonts w:ascii="Arial" w:hAnsi="Arial" w:cs="Arial"/>
          <w:sz w:val="22"/>
          <w:szCs w:val="22"/>
        </w:rPr>
        <w:t>10.8.2026</w:t>
      </w:r>
    </w:p>
    <w:p w14:paraId="69AE8C4A" w14:textId="77777777" w:rsidR="00BA1E01" w:rsidRDefault="00BA1E01" w:rsidP="003F37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F9E7923" w14:textId="77777777" w:rsidR="003F377B" w:rsidRDefault="003F377B" w:rsidP="003F37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2346F04" w14:textId="77777777" w:rsidR="00FB6FC4" w:rsidRDefault="00FB6FC4" w:rsidP="003F377B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78A7825" w14:textId="77777777" w:rsidR="005E7F99" w:rsidRPr="00E217B2" w:rsidRDefault="005E7F99" w:rsidP="005E7F99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  <w:r w:rsidRPr="00E217B2">
        <w:rPr>
          <w:rFonts w:ascii="Arial" w:hAnsi="Arial" w:cs="Arial"/>
          <w:sz w:val="22"/>
          <w:szCs w:val="22"/>
        </w:rPr>
        <w:t>…………………………………..</w:t>
      </w:r>
      <w:r w:rsidRPr="00E217B2">
        <w:rPr>
          <w:rFonts w:ascii="Arial" w:hAnsi="Arial" w:cs="Arial"/>
          <w:sz w:val="22"/>
          <w:szCs w:val="22"/>
        </w:rPr>
        <w:tab/>
        <w:t>…………………………………….</w:t>
      </w:r>
    </w:p>
    <w:p w14:paraId="40E073D0" w14:textId="66EC47F9" w:rsidR="00F03BDE" w:rsidRPr="0087053E" w:rsidRDefault="00F03BDE" w:rsidP="00F03BDE">
      <w:pPr>
        <w:spacing w:line="276" w:lineRule="auto"/>
        <w:jc w:val="both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 xml:space="preserve">v.z. </w:t>
      </w:r>
      <w:r w:rsidRPr="00C66DAD">
        <w:rPr>
          <w:rFonts w:ascii="Arial" w:hAnsi="Arial" w:cs="Arial"/>
          <w:bCs/>
          <w:i/>
          <w:iCs/>
          <w:sz w:val="22"/>
          <w:szCs w:val="22"/>
        </w:rPr>
        <w:t xml:space="preserve">Ing. </w:t>
      </w:r>
      <w:r>
        <w:rPr>
          <w:rFonts w:ascii="Arial" w:hAnsi="Arial" w:cs="Arial"/>
          <w:bCs/>
          <w:i/>
          <w:iCs/>
          <w:sz w:val="22"/>
          <w:szCs w:val="22"/>
        </w:rPr>
        <w:t>Jolana Miškářová</w:t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>
        <w:rPr>
          <w:rFonts w:ascii="Arial" w:hAnsi="Arial" w:cs="Arial"/>
          <w:bCs/>
          <w:i/>
          <w:iCs/>
          <w:sz w:val="22"/>
          <w:szCs w:val="22"/>
        </w:rPr>
        <w:tab/>
      </w:r>
      <w:r w:rsidR="001B029F">
        <w:rPr>
          <w:rFonts w:ascii="Arial" w:hAnsi="Arial" w:cs="Arial"/>
          <w:bCs/>
          <w:i/>
          <w:iCs/>
          <w:sz w:val="22"/>
          <w:szCs w:val="22"/>
        </w:rPr>
        <w:t>Rudolf Provazník</w:t>
      </w:r>
    </w:p>
    <w:p w14:paraId="7DC7C2F5" w14:textId="77777777" w:rsidR="00F03BDE" w:rsidRPr="0087053E" w:rsidRDefault="00F03BDE" w:rsidP="00F03BDE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vedoucí Oddělení převodu majetku státu</w:t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ab/>
        <w:t>jednatel</w:t>
      </w:r>
    </w:p>
    <w:p w14:paraId="738F2D62" w14:textId="360F9EFB" w:rsidR="00F03BDE" w:rsidRPr="00C973A7" w:rsidRDefault="00F03BDE" w:rsidP="00F03BDE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zástupkyně </w:t>
      </w:r>
      <w:r w:rsidRPr="0087053E">
        <w:rPr>
          <w:rFonts w:ascii="Arial" w:hAnsi="Arial" w:cs="Arial"/>
          <w:iCs/>
          <w:sz w:val="22"/>
          <w:szCs w:val="22"/>
        </w:rPr>
        <w:t>ředitel</w:t>
      </w:r>
      <w:r>
        <w:rPr>
          <w:rFonts w:ascii="Arial" w:hAnsi="Arial" w:cs="Arial"/>
          <w:iCs/>
          <w:sz w:val="22"/>
          <w:szCs w:val="22"/>
        </w:rPr>
        <w:t>e</w:t>
      </w:r>
      <w:r w:rsidRPr="0087053E">
        <w:rPr>
          <w:rFonts w:ascii="Arial" w:hAnsi="Arial" w:cs="Arial"/>
          <w:iCs/>
          <w:sz w:val="22"/>
          <w:szCs w:val="22"/>
        </w:rPr>
        <w:t xml:space="preserve"> Krajského pozemkového úřadu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="001B029F">
        <w:rPr>
          <w:rFonts w:ascii="Arial" w:hAnsi="Arial" w:cs="Arial"/>
          <w:iCs/>
          <w:sz w:val="22"/>
          <w:szCs w:val="22"/>
        </w:rPr>
        <w:t>Horal EKO s.r.o.</w:t>
      </w:r>
    </w:p>
    <w:p w14:paraId="56CCF685" w14:textId="77777777" w:rsidR="00F03BDE" w:rsidRPr="00C973A7" w:rsidRDefault="00F03BDE" w:rsidP="00F03BDE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7053E">
        <w:rPr>
          <w:rFonts w:ascii="Arial" w:hAnsi="Arial" w:cs="Arial"/>
          <w:sz w:val="22"/>
          <w:szCs w:val="22"/>
        </w:rPr>
        <w:t>pro Královéhradecký</w:t>
      </w:r>
      <w:r>
        <w:rPr>
          <w:rFonts w:ascii="Arial" w:hAnsi="Arial" w:cs="Arial"/>
          <w:sz w:val="22"/>
          <w:szCs w:val="22"/>
        </w:rPr>
        <w:t>, Pardubický a Liberecký</w:t>
      </w:r>
      <w:r w:rsidRPr="0087053E">
        <w:rPr>
          <w:rFonts w:ascii="Arial" w:hAnsi="Arial" w:cs="Arial"/>
          <w:sz w:val="22"/>
          <w:szCs w:val="22"/>
        </w:rPr>
        <w:t xml:space="preserve"> kraj</w:t>
      </w:r>
      <w:r>
        <w:rPr>
          <w:rFonts w:ascii="Arial" w:hAnsi="Arial" w:cs="Arial"/>
          <w:sz w:val="22"/>
          <w:szCs w:val="22"/>
        </w:rPr>
        <w:tab/>
        <w:t xml:space="preserve">       </w:t>
      </w:r>
    </w:p>
    <w:p w14:paraId="51665E68" w14:textId="77777777" w:rsidR="00E76280" w:rsidRDefault="00E76280" w:rsidP="006C1322">
      <w:pPr>
        <w:tabs>
          <w:tab w:val="left" w:pos="567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E2AC287" w14:textId="3B922BB0" w:rsidR="001965D4" w:rsidRPr="00C021D0" w:rsidRDefault="005E008E" w:rsidP="006C1322">
      <w:pPr>
        <w:tabs>
          <w:tab w:val="left" w:pos="567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propachtovatel</w:t>
      </w:r>
      <w:r w:rsidR="006C1322" w:rsidRPr="00C021D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pachtýř</w:t>
      </w:r>
    </w:p>
    <w:p w14:paraId="37ED1290" w14:textId="77777777" w:rsidR="003E45C7" w:rsidRDefault="003E45C7" w:rsidP="003D3A5D">
      <w:pPr>
        <w:spacing w:line="276" w:lineRule="auto"/>
        <w:jc w:val="both"/>
        <w:rPr>
          <w:rFonts w:ascii="Arial" w:hAnsi="Arial" w:cs="Arial"/>
        </w:rPr>
      </w:pPr>
    </w:p>
    <w:p w14:paraId="5F234100" w14:textId="4528A981" w:rsidR="001965D4" w:rsidRPr="00C021D0" w:rsidRDefault="001965D4" w:rsidP="003D3A5D">
      <w:pPr>
        <w:spacing w:line="276" w:lineRule="auto"/>
        <w:jc w:val="both"/>
        <w:rPr>
          <w:rFonts w:ascii="Arial" w:hAnsi="Arial" w:cs="Arial"/>
        </w:rPr>
      </w:pPr>
      <w:r w:rsidRPr="00C021D0">
        <w:rPr>
          <w:rFonts w:ascii="Arial" w:hAnsi="Arial" w:cs="Arial"/>
        </w:rPr>
        <w:t>Za správnost:</w:t>
      </w:r>
      <w:r w:rsidR="00887677">
        <w:rPr>
          <w:rFonts w:ascii="Arial" w:hAnsi="Arial" w:cs="Arial"/>
        </w:rPr>
        <w:tab/>
      </w:r>
      <w:r w:rsidRPr="00C021D0">
        <w:rPr>
          <w:rFonts w:ascii="Arial" w:hAnsi="Arial" w:cs="Arial"/>
        </w:rPr>
        <w:t xml:space="preserve"> </w:t>
      </w:r>
      <w:r w:rsidR="00887677" w:rsidRPr="00C021D0">
        <w:rPr>
          <w:rFonts w:ascii="Arial" w:hAnsi="Arial" w:cs="Arial"/>
        </w:rPr>
        <w:t>..........................................</w:t>
      </w:r>
    </w:p>
    <w:p w14:paraId="46D6B0F4" w14:textId="07387D24" w:rsidR="00BD67CA" w:rsidRDefault="00104D95" w:rsidP="00887677">
      <w:pPr>
        <w:spacing w:line="276" w:lineRule="auto"/>
        <w:jc w:val="both"/>
        <w:rPr>
          <w:rFonts w:ascii="Arial" w:hAnsi="Arial" w:cs="Arial"/>
          <w:bCs/>
        </w:rPr>
      </w:pPr>
      <w:r w:rsidRPr="00253870">
        <w:rPr>
          <w:rFonts w:ascii="Arial" w:hAnsi="Arial" w:cs="Arial"/>
          <w:bCs/>
        </w:rPr>
        <w:t>Mgr. Jan Šafka</w:t>
      </w:r>
      <w:r w:rsidR="00887677">
        <w:rPr>
          <w:rFonts w:ascii="Arial" w:hAnsi="Arial" w:cs="Arial"/>
          <w:bCs/>
        </w:rPr>
        <w:tab/>
      </w:r>
    </w:p>
    <w:p w14:paraId="4FFEE6E8" w14:textId="77777777" w:rsidR="00221D8B" w:rsidRDefault="00221D8B" w:rsidP="00887677">
      <w:pPr>
        <w:spacing w:line="276" w:lineRule="auto"/>
        <w:jc w:val="both"/>
        <w:rPr>
          <w:rFonts w:ascii="Arial" w:hAnsi="Arial" w:cs="Arial"/>
          <w:bCs/>
        </w:rPr>
      </w:pPr>
    </w:p>
    <w:p w14:paraId="4277262F" w14:textId="77777777" w:rsidR="00221D8B" w:rsidRDefault="00221D8B" w:rsidP="00887677">
      <w:pPr>
        <w:spacing w:line="276" w:lineRule="auto"/>
        <w:jc w:val="both"/>
        <w:rPr>
          <w:rFonts w:ascii="Arial" w:hAnsi="Arial" w:cs="Arial"/>
          <w:bCs/>
        </w:rPr>
      </w:pPr>
    </w:p>
    <w:p w14:paraId="298E0739" w14:textId="77777777" w:rsidR="00221D8B" w:rsidRDefault="00221D8B" w:rsidP="00887677">
      <w:pPr>
        <w:spacing w:line="276" w:lineRule="auto"/>
        <w:jc w:val="both"/>
        <w:rPr>
          <w:rFonts w:ascii="Arial" w:hAnsi="Arial" w:cs="Arial"/>
          <w:bCs/>
        </w:rPr>
      </w:pPr>
    </w:p>
    <w:p w14:paraId="0C2B63D7" w14:textId="77777777" w:rsidR="00221D8B" w:rsidRPr="0022089C" w:rsidRDefault="00221D8B" w:rsidP="00221D8B">
      <w:pPr>
        <w:jc w:val="both"/>
        <w:rPr>
          <w:rFonts w:ascii="Arial" w:hAnsi="Arial" w:cs="Arial"/>
        </w:rPr>
      </w:pPr>
      <w:r w:rsidRPr="0022089C">
        <w:rPr>
          <w:rFonts w:ascii="Arial" w:hAnsi="Arial" w:cs="Arial"/>
        </w:rPr>
        <w:t>Tento dodatek byl uveřejněn v registru smluv dle zákona č. 340/2015 Sb., o zvláštních podmínkách účinnosti některých smluv, uveřejňování těchto smluv a o registru smluv (zákon o registru smluv), ve znění pozdějších předpisů.</w:t>
      </w:r>
    </w:p>
    <w:p w14:paraId="77A1F65C" w14:textId="77777777" w:rsidR="00221D8B" w:rsidRPr="0022089C" w:rsidRDefault="00221D8B" w:rsidP="00221D8B">
      <w:pPr>
        <w:jc w:val="both"/>
        <w:rPr>
          <w:rFonts w:ascii="Arial" w:hAnsi="Arial" w:cs="Arial"/>
        </w:rPr>
      </w:pPr>
    </w:p>
    <w:p w14:paraId="1B751DA9" w14:textId="77777777" w:rsidR="00221D8B" w:rsidRPr="0022089C" w:rsidRDefault="00221D8B" w:rsidP="00221D8B">
      <w:pPr>
        <w:jc w:val="both"/>
        <w:rPr>
          <w:rFonts w:ascii="Arial" w:hAnsi="Arial" w:cs="Arial"/>
        </w:rPr>
      </w:pPr>
      <w:r w:rsidRPr="0022089C">
        <w:rPr>
          <w:rFonts w:ascii="Arial" w:hAnsi="Arial" w:cs="Arial"/>
        </w:rPr>
        <w:t>Datum registrace ……………………….</w:t>
      </w:r>
    </w:p>
    <w:p w14:paraId="76FFA825" w14:textId="77777777" w:rsidR="00221D8B" w:rsidRPr="0022089C" w:rsidRDefault="00221D8B" w:rsidP="00221D8B">
      <w:pPr>
        <w:jc w:val="both"/>
        <w:rPr>
          <w:rFonts w:ascii="Arial" w:hAnsi="Arial" w:cs="Arial"/>
        </w:rPr>
      </w:pPr>
      <w:r w:rsidRPr="0022089C">
        <w:rPr>
          <w:rFonts w:ascii="Arial" w:hAnsi="Arial" w:cs="Arial"/>
        </w:rPr>
        <w:t>ID dodatku……………………………….</w:t>
      </w:r>
    </w:p>
    <w:p w14:paraId="48E285C8" w14:textId="77777777" w:rsidR="00221D8B" w:rsidRPr="0022089C" w:rsidRDefault="00221D8B" w:rsidP="00221D8B">
      <w:pPr>
        <w:jc w:val="both"/>
        <w:rPr>
          <w:rFonts w:ascii="Arial" w:hAnsi="Arial" w:cs="Arial"/>
        </w:rPr>
      </w:pPr>
      <w:r w:rsidRPr="0022089C">
        <w:rPr>
          <w:rFonts w:ascii="Arial" w:hAnsi="Arial" w:cs="Arial"/>
        </w:rPr>
        <w:t>ID verze ………………………………….</w:t>
      </w:r>
    </w:p>
    <w:p w14:paraId="35332AB0" w14:textId="77777777" w:rsidR="00221D8B" w:rsidRPr="0022089C" w:rsidRDefault="00221D8B" w:rsidP="00221D8B">
      <w:pPr>
        <w:jc w:val="both"/>
        <w:rPr>
          <w:rFonts w:ascii="Arial" w:hAnsi="Arial" w:cs="Arial"/>
          <w:i/>
        </w:rPr>
      </w:pPr>
      <w:r w:rsidRPr="0022089C">
        <w:rPr>
          <w:rFonts w:ascii="Arial" w:hAnsi="Arial" w:cs="Arial"/>
        </w:rPr>
        <w:t xml:space="preserve">Registraci provedl ……………………… </w:t>
      </w:r>
    </w:p>
    <w:p w14:paraId="5196403E" w14:textId="77777777" w:rsidR="00221D8B" w:rsidRDefault="00221D8B" w:rsidP="00887677">
      <w:pPr>
        <w:spacing w:line="276" w:lineRule="auto"/>
        <w:jc w:val="both"/>
        <w:rPr>
          <w:rFonts w:ascii="Arial" w:hAnsi="Arial" w:cs="Arial"/>
          <w:bCs/>
        </w:rPr>
      </w:pPr>
    </w:p>
    <w:sectPr w:rsidR="00221D8B" w:rsidSect="002855EE">
      <w:footerReference w:type="default" r:id="rId7"/>
      <w:headerReference w:type="first" r:id="rId8"/>
      <w:footerReference w:type="first" r:id="rId9"/>
      <w:endnotePr>
        <w:numFmt w:val="decimal"/>
        <w:numStart w:val="0"/>
      </w:endnotePr>
      <w:pgSz w:w="11907" w:h="16840"/>
      <w:pgMar w:top="1418" w:right="964" w:bottom="851" w:left="1418" w:header="850" w:footer="85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980D8" w14:textId="77777777" w:rsidR="0073632F" w:rsidRDefault="0073632F" w:rsidP="005B3FC6">
      <w:r>
        <w:separator/>
      </w:r>
    </w:p>
  </w:endnote>
  <w:endnote w:type="continuationSeparator" w:id="0">
    <w:p w14:paraId="0E9379FF" w14:textId="77777777" w:rsidR="0073632F" w:rsidRDefault="0073632F" w:rsidP="005B3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4069918"/>
      <w:docPartObj>
        <w:docPartGallery w:val="Page Numbers (Bottom of Page)"/>
        <w:docPartUnique/>
      </w:docPartObj>
    </w:sdtPr>
    <w:sdtEndPr/>
    <w:sdtContent>
      <w:p w14:paraId="352BBE0F" w14:textId="05E771DD" w:rsidR="002F3480" w:rsidRPr="009109A9" w:rsidRDefault="008E5DE1" w:rsidP="009109A9">
        <w:pPr>
          <w:pStyle w:val="Zpat"/>
          <w:jc w:val="right"/>
          <w:rPr>
            <w:sz w:val="20"/>
            <w:szCs w:val="16"/>
          </w:rPr>
        </w:pPr>
        <w:r w:rsidRPr="009109A9">
          <w:tab/>
        </w:r>
        <w:r w:rsidRPr="009109A9">
          <w:tab/>
        </w:r>
        <w:r w:rsidRPr="009109A9">
          <w:tab/>
        </w:r>
        <w:sdt>
          <w:sdtPr>
            <w:rPr>
              <w:sz w:val="20"/>
              <w:szCs w:val="16"/>
            </w:rPr>
            <w:id w:val="1003706252"/>
            <w:docPartObj>
              <w:docPartGallery w:val="Page Numbers (Bottom of Page)"/>
              <w:docPartUnique/>
            </w:docPartObj>
          </w:sdtPr>
          <w:sdtEndPr/>
          <w:sdtContent>
            <w:r w:rsidRPr="009109A9">
              <w:rPr>
                <w:rFonts w:ascii="Arial" w:hAnsi="Arial" w:cs="Arial"/>
                <w:sz w:val="20"/>
                <w:szCs w:val="16"/>
              </w:rPr>
              <w:fldChar w:fldCharType="begin"/>
            </w:r>
            <w:r w:rsidRPr="009109A9">
              <w:rPr>
                <w:rFonts w:ascii="Arial" w:hAnsi="Arial" w:cs="Arial"/>
                <w:sz w:val="20"/>
                <w:szCs w:val="16"/>
              </w:rPr>
              <w:instrText>PAGE  \* Arabic  \* MERGEFORMAT</w:instrText>
            </w:r>
            <w:r w:rsidRPr="009109A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9109A9">
              <w:rPr>
                <w:rFonts w:ascii="Arial" w:hAnsi="Arial" w:cs="Arial"/>
                <w:sz w:val="20"/>
                <w:szCs w:val="16"/>
              </w:rPr>
              <w:t>1</w:t>
            </w:r>
            <w:r w:rsidRPr="009109A9">
              <w:rPr>
                <w:rFonts w:ascii="Arial" w:hAnsi="Arial" w:cs="Arial"/>
                <w:sz w:val="20"/>
                <w:szCs w:val="16"/>
              </w:rPr>
              <w:fldChar w:fldCharType="end"/>
            </w:r>
            <w:r w:rsidRPr="009109A9">
              <w:rPr>
                <w:rFonts w:ascii="Arial" w:hAnsi="Arial" w:cs="Arial"/>
                <w:sz w:val="20"/>
                <w:szCs w:val="16"/>
              </w:rPr>
              <w:t>/</w:t>
            </w:r>
            <w:r w:rsidRPr="009109A9">
              <w:rPr>
                <w:rFonts w:ascii="Arial" w:hAnsi="Arial" w:cs="Arial"/>
                <w:sz w:val="20"/>
                <w:szCs w:val="16"/>
              </w:rPr>
              <w:fldChar w:fldCharType="begin"/>
            </w:r>
            <w:r w:rsidRPr="009109A9">
              <w:rPr>
                <w:rFonts w:ascii="Arial" w:hAnsi="Arial" w:cs="Arial"/>
                <w:sz w:val="20"/>
                <w:szCs w:val="16"/>
              </w:rPr>
              <w:instrText>NUMPAGES  \* Arabic  \* MERGEFORMAT</w:instrText>
            </w:r>
            <w:r w:rsidRPr="009109A9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9109A9">
              <w:rPr>
                <w:rFonts w:ascii="Arial" w:hAnsi="Arial" w:cs="Arial"/>
                <w:sz w:val="20"/>
                <w:szCs w:val="16"/>
              </w:rPr>
              <w:t>2</w:t>
            </w:r>
            <w:r w:rsidRPr="009109A9">
              <w:rPr>
                <w:rFonts w:ascii="Arial" w:hAnsi="Arial" w:cs="Arial"/>
                <w:sz w:val="20"/>
                <w:szCs w:val="16"/>
              </w:rPr>
              <w:fldChar w:fldCharType="end"/>
            </w:r>
          </w:sdtContent>
        </w:sdt>
      </w:p>
    </w:sdtContent>
  </w:sdt>
  <w:p w14:paraId="1E60CC7B" w14:textId="77777777" w:rsidR="002F3480" w:rsidRDefault="002F348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16"/>
      </w:rPr>
      <w:id w:val="-1871842329"/>
      <w:docPartObj>
        <w:docPartGallery w:val="Page Numbers (Bottom of Page)"/>
        <w:docPartUnique/>
      </w:docPartObj>
    </w:sdtPr>
    <w:sdtEndPr/>
    <w:sdtContent>
      <w:p w14:paraId="4B476DB5" w14:textId="2AA8390E" w:rsidR="002F3480" w:rsidRPr="009109A9" w:rsidRDefault="008E5DE1">
        <w:pPr>
          <w:pStyle w:val="Zpat"/>
          <w:jc w:val="right"/>
          <w:rPr>
            <w:sz w:val="20"/>
            <w:szCs w:val="16"/>
          </w:rPr>
        </w:pPr>
        <w:r w:rsidRPr="009109A9">
          <w:rPr>
            <w:rFonts w:ascii="Arial" w:hAnsi="Arial" w:cs="Arial"/>
            <w:sz w:val="20"/>
            <w:szCs w:val="16"/>
          </w:rPr>
          <w:fldChar w:fldCharType="begin"/>
        </w:r>
        <w:r w:rsidRPr="009109A9">
          <w:rPr>
            <w:rFonts w:ascii="Arial" w:hAnsi="Arial" w:cs="Arial"/>
            <w:sz w:val="20"/>
            <w:szCs w:val="16"/>
          </w:rPr>
          <w:instrText>PAGE  \* Arabic  \* MERGEFORMAT</w:instrText>
        </w:r>
        <w:r w:rsidRPr="009109A9">
          <w:rPr>
            <w:rFonts w:ascii="Arial" w:hAnsi="Arial" w:cs="Arial"/>
            <w:sz w:val="20"/>
            <w:szCs w:val="16"/>
          </w:rPr>
          <w:fldChar w:fldCharType="separate"/>
        </w:r>
        <w:r w:rsidRPr="009109A9">
          <w:rPr>
            <w:rFonts w:ascii="Arial" w:hAnsi="Arial" w:cs="Arial"/>
            <w:sz w:val="20"/>
            <w:szCs w:val="16"/>
          </w:rPr>
          <w:t>1</w:t>
        </w:r>
        <w:r w:rsidRPr="009109A9">
          <w:rPr>
            <w:rFonts w:ascii="Arial" w:hAnsi="Arial" w:cs="Arial"/>
            <w:sz w:val="20"/>
            <w:szCs w:val="16"/>
          </w:rPr>
          <w:fldChar w:fldCharType="end"/>
        </w:r>
        <w:r w:rsidRPr="009109A9">
          <w:rPr>
            <w:rFonts w:ascii="Arial" w:hAnsi="Arial" w:cs="Arial"/>
            <w:sz w:val="20"/>
            <w:szCs w:val="16"/>
          </w:rPr>
          <w:t>/</w:t>
        </w:r>
        <w:r w:rsidRPr="009109A9">
          <w:rPr>
            <w:rFonts w:ascii="Arial" w:hAnsi="Arial" w:cs="Arial"/>
            <w:sz w:val="20"/>
            <w:szCs w:val="16"/>
          </w:rPr>
          <w:fldChar w:fldCharType="begin"/>
        </w:r>
        <w:r w:rsidRPr="009109A9">
          <w:rPr>
            <w:rFonts w:ascii="Arial" w:hAnsi="Arial" w:cs="Arial"/>
            <w:sz w:val="20"/>
            <w:szCs w:val="16"/>
          </w:rPr>
          <w:instrText>NUMPAGES  \* Arabic  \* MERGEFORMAT</w:instrText>
        </w:r>
        <w:r w:rsidRPr="009109A9">
          <w:rPr>
            <w:rFonts w:ascii="Arial" w:hAnsi="Arial" w:cs="Arial"/>
            <w:sz w:val="20"/>
            <w:szCs w:val="16"/>
          </w:rPr>
          <w:fldChar w:fldCharType="separate"/>
        </w:r>
        <w:r w:rsidRPr="009109A9">
          <w:rPr>
            <w:rFonts w:ascii="Arial" w:hAnsi="Arial" w:cs="Arial"/>
            <w:sz w:val="20"/>
            <w:szCs w:val="16"/>
          </w:rPr>
          <w:t>2</w:t>
        </w:r>
        <w:r w:rsidRPr="009109A9">
          <w:rPr>
            <w:rFonts w:ascii="Arial" w:hAnsi="Arial" w:cs="Arial"/>
            <w:sz w:val="20"/>
            <w:szCs w:val="16"/>
          </w:rPr>
          <w:fldChar w:fldCharType="end"/>
        </w:r>
      </w:p>
    </w:sdtContent>
  </w:sdt>
  <w:p w14:paraId="19525956" w14:textId="77777777" w:rsidR="002F3480" w:rsidRDefault="002F34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A0386" w14:textId="77777777" w:rsidR="0073632F" w:rsidRDefault="0073632F" w:rsidP="005B3FC6">
      <w:r>
        <w:separator/>
      </w:r>
    </w:p>
  </w:footnote>
  <w:footnote w:type="continuationSeparator" w:id="0">
    <w:p w14:paraId="7778A5BC" w14:textId="77777777" w:rsidR="0073632F" w:rsidRDefault="0073632F" w:rsidP="005B3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0E4F7" w14:textId="3114A8DE" w:rsidR="00702762" w:rsidRDefault="005637A8" w:rsidP="002855EE">
    <w:pPr>
      <w:pStyle w:val="Zhlav"/>
      <w:jc w:val="right"/>
      <w:rPr>
        <w:rFonts w:ascii="Arial" w:hAnsi="Arial" w:cs="Arial"/>
      </w:rPr>
    </w:pPr>
    <w:r w:rsidRPr="002855EE">
      <w:rPr>
        <w:rFonts w:ascii="Arial" w:hAnsi="Arial" w:cs="Arial"/>
      </w:rPr>
      <w:t>Č.j.:</w:t>
    </w:r>
    <w:r w:rsidR="00702762">
      <w:rPr>
        <w:rFonts w:ascii="Arial" w:hAnsi="Arial" w:cs="Arial"/>
      </w:rPr>
      <w:t xml:space="preserve"> </w:t>
    </w:r>
    <w:r w:rsidR="00CF4287" w:rsidRPr="00CF4287">
      <w:rPr>
        <w:rFonts w:ascii="Arial" w:hAnsi="Arial" w:cs="Arial"/>
      </w:rPr>
      <w:t>SPU 275350/2026/Saf</w:t>
    </w:r>
  </w:p>
  <w:p w14:paraId="64FB7497" w14:textId="5E71EEF6" w:rsidR="002855EE" w:rsidRPr="005637A8" w:rsidRDefault="005637A8" w:rsidP="00702762">
    <w:pPr>
      <w:pStyle w:val="Zhlav"/>
      <w:jc w:val="right"/>
      <w:rPr>
        <w:rFonts w:ascii="Arial" w:hAnsi="Arial" w:cs="Arial"/>
      </w:rPr>
    </w:pPr>
    <w:r w:rsidRPr="002855EE">
      <w:rPr>
        <w:rFonts w:ascii="Arial" w:hAnsi="Arial" w:cs="Arial"/>
      </w:rPr>
      <w:t>UID:</w:t>
    </w:r>
    <w:r w:rsidR="00C63226" w:rsidRPr="002855EE">
      <w:rPr>
        <w:rFonts w:ascii="Arial" w:hAnsi="Arial" w:cs="Arial"/>
      </w:rPr>
      <w:t xml:space="preserve"> </w:t>
    </w:r>
    <w:r w:rsidR="00CF4287" w:rsidRPr="00CF4287">
      <w:rPr>
        <w:rFonts w:ascii="Arial" w:hAnsi="Arial" w:cs="Arial"/>
      </w:rPr>
      <w:t>spuess9df82770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974"/>
    <w:multiLevelType w:val="hybridMultilevel"/>
    <w:tmpl w:val="768C726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4F2E93"/>
    <w:multiLevelType w:val="hybridMultilevel"/>
    <w:tmpl w:val="56264190"/>
    <w:lvl w:ilvl="0" w:tplc="99EEDBD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138EE"/>
    <w:multiLevelType w:val="multilevel"/>
    <w:tmpl w:val="3084B4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566870"/>
    <w:multiLevelType w:val="multilevel"/>
    <w:tmpl w:val="A0E269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484744"/>
    <w:multiLevelType w:val="hybridMultilevel"/>
    <w:tmpl w:val="8944944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C32CBF"/>
    <w:multiLevelType w:val="hybridMultilevel"/>
    <w:tmpl w:val="8EFCD1E8"/>
    <w:lvl w:ilvl="0" w:tplc="1DF4808E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DE1DB1"/>
    <w:multiLevelType w:val="multilevel"/>
    <w:tmpl w:val="F36E8A9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125FD9"/>
    <w:multiLevelType w:val="hybridMultilevel"/>
    <w:tmpl w:val="92E4D5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C50AD"/>
    <w:multiLevelType w:val="multilevel"/>
    <w:tmpl w:val="3D14AA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C9076D"/>
    <w:multiLevelType w:val="multilevel"/>
    <w:tmpl w:val="E46CAA88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3104AE"/>
    <w:multiLevelType w:val="hybridMultilevel"/>
    <w:tmpl w:val="6416F474"/>
    <w:lvl w:ilvl="0" w:tplc="1DF4808E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766883"/>
    <w:multiLevelType w:val="hybridMultilevel"/>
    <w:tmpl w:val="6EF4EF36"/>
    <w:lvl w:ilvl="0" w:tplc="6AA6E6A6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D50D4"/>
    <w:multiLevelType w:val="hybridMultilevel"/>
    <w:tmpl w:val="5644D91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F967B2"/>
    <w:multiLevelType w:val="hybridMultilevel"/>
    <w:tmpl w:val="C5F035DC"/>
    <w:lvl w:ilvl="0" w:tplc="1DF4808E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94331A"/>
    <w:multiLevelType w:val="hybridMultilevel"/>
    <w:tmpl w:val="339E9B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170C8D"/>
    <w:multiLevelType w:val="hybridMultilevel"/>
    <w:tmpl w:val="6F1033C6"/>
    <w:lvl w:ilvl="0" w:tplc="1DF4808E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CF20C4"/>
    <w:multiLevelType w:val="hybridMultilevel"/>
    <w:tmpl w:val="4E0A5076"/>
    <w:lvl w:ilvl="0" w:tplc="3648C7D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4C0287"/>
    <w:multiLevelType w:val="multilevel"/>
    <w:tmpl w:val="F36E8A9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8E5EC7"/>
    <w:multiLevelType w:val="hybridMultilevel"/>
    <w:tmpl w:val="9C4201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B1152E"/>
    <w:multiLevelType w:val="multilevel"/>
    <w:tmpl w:val="7CFE96A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6D12789"/>
    <w:multiLevelType w:val="multilevel"/>
    <w:tmpl w:val="C14E66F0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A4B1C8E"/>
    <w:multiLevelType w:val="hybridMultilevel"/>
    <w:tmpl w:val="3D14AA7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514F7E"/>
    <w:multiLevelType w:val="hybridMultilevel"/>
    <w:tmpl w:val="56D6AF4C"/>
    <w:lvl w:ilvl="0" w:tplc="1DF4808E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894F86"/>
    <w:multiLevelType w:val="hybridMultilevel"/>
    <w:tmpl w:val="2C66AE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C67901"/>
    <w:multiLevelType w:val="hybridMultilevel"/>
    <w:tmpl w:val="267CEF9E"/>
    <w:lvl w:ilvl="0" w:tplc="CB4A659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6E75F3C"/>
    <w:multiLevelType w:val="multilevel"/>
    <w:tmpl w:val="4112D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0E1528"/>
    <w:multiLevelType w:val="multilevel"/>
    <w:tmpl w:val="6F1033C6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A6558B"/>
    <w:multiLevelType w:val="hybridMultilevel"/>
    <w:tmpl w:val="044421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D70D8F"/>
    <w:multiLevelType w:val="hybridMultilevel"/>
    <w:tmpl w:val="72C2E28A"/>
    <w:lvl w:ilvl="0" w:tplc="6B5E96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F219E4"/>
    <w:multiLevelType w:val="multilevel"/>
    <w:tmpl w:val="C5F035DC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3151AF2"/>
    <w:multiLevelType w:val="hybridMultilevel"/>
    <w:tmpl w:val="E3E087C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60E2813"/>
    <w:multiLevelType w:val="hybridMultilevel"/>
    <w:tmpl w:val="2392E0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D4163F"/>
    <w:multiLevelType w:val="hybridMultilevel"/>
    <w:tmpl w:val="1ABCEFD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5070D8"/>
    <w:multiLevelType w:val="hybridMultilevel"/>
    <w:tmpl w:val="5D24831C"/>
    <w:lvl w:ilvl="0" w:tplc="1DF4808E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AB13D6"/>
    <w:multiLevelType w:val="hybridMultilevel"/>
    <w:tmpl w:val="42AC2E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6E50F2"/>
    <w:multiLevelType w:val="hybridMultilevel"/>
    <w:tmpl w:val="8D02194E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7717DA"/>
    <w:multiLevelType w:val="hybridMultilevel"/>
    <w:tmpl w:val="7248D6C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3B41A6C"/>
    <w:multiLevelType w:val="hybridMultilevel"/>
    <w:tmpl w:val="3C46AAA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75A0DFC"/>
    <w:multiLevelType w:val="hybridMultilevel"/>
    <w:tmpl w:val="F36E8A9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1DF4808E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A71022C"/>
    <w:multiLevelType w:val="hybridMultilevel"/>
    <w:tmpl w:val="F6FCCB74"/>
    <w:lvl w:ilvl="0" w:tplc="1DF4808E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820301"/>
    <w:multiLevelType w:val="hybridMultilevel"/>
    <w:tmpl w:val="18F241A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CDD0647"/>
    <w:multiLevelType w:val="multilevel"/>
    <w:tmpl w:val="C14E66F0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947A36"/>
    <w:multiLevelType w:val="multilevel"/>
    <w:tmpl w:val="A0E269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55336E"/>
    <w:multiLevelType w:val="hybridMultilevel"/>
    <w:tmpl w:val="4E4E8AC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F8C6FE7"/>
    <w:multiLevelType w:val="hybridMultilevel"/>
    <w:tmpl w:val="7598CAC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3438361">
    <w:abstractNumId w:val="16"/>
  </w:num>
  <w:num w:numId="2" w16cid:durableId="1558585678">
    <w:abstractNumId w:val="38"/>
  </w:num>
  <w:num w:numId="3" w16cid:durableId="1012613250">
    <w:abstractNumId w:val="12"/>
  </w:num>
  <w:num w:numId="4" w16cid:durableId="35474645">
    <w:abstractNumId w:val="2"/>
  </w:num>
  <w:num w:numId="5" w16cid:durableId="1990358228">
    <w:abstractNumId w:val="3"/>
  </w:num>
  <w:num w:numId="6" w16cid:durableId="1785611330">
    <w:abstractNumId w:val="42"/>
  </w:num>
  <w:num w:numId="7" w16cid:durableId="1500541718">
    <w:abstractNumId w:val="19"/>
  </w:num>
  <w:num w:numId="8" w16cid:durableId="1555119003">
    <w:abstractNumId w:val="6"/>
  </w:num>
  <w:num w:numId="9" w16cid:durableId="2072147569">
    <w:abstractNumId w:val="10"/>
  </w:num>
  <w:num w:numId="10" w16cid:durableId="1459104704">
    <w:abstractNumId w:val="24"/>
  </w:num>
  <w:num w:numId="11" w16cid:durableId="197162638">
    <w:abstractNumId w:val="17"/>
  </w:num>
  <w:num w:numId="12" w16cid:durableId="547030481">
    <w:abstractNumId w:val="33"/>
  </w:num>
  <w:num w:numId="13" w16cid:durableId="22899225">
    <w:abstractNumId w:val="13"/>
  </w:num>
  <w:num w:numId="14" w16cid:durableId="1752383964">
    <w:abstractNumId w:val="29"/>
  </w:num>
  <w:num w:numId="15" w16cid:durableId="995257812">
    <w:abstractNumId w:val="9"/>
  </w:num>
  <w:num w:numId="16" w16cid:durableId="120268164">
    <w:abstractNumId w:val="15"/>
  </w:num>
  <w:num w:numId="17" w16cid:durableId="1084259010">
    <w:abstractNumId w:val="26"/>
  </w:num>
  <w:num w:numId="18" w16cid:durableId="1129055066">
    <w:abstractNumId w:val="5"/>
  </w:num>
  <w:num w:numId="19" w16cid:durableId="1983584469">
    <w:abstractNumId w:val="22"/>
  </w:num>
  <w:num w:numId="20" w16cid:durableId="1465926803">
    <w:abstractNumId w:val="20"/>
  </w:num>
  <w:num w:numId="21" w16cid:durableId="237323281">
    <w:abstractNumId w:val="41"/>
  </w:num>
  <w:num w:numId="22" w16cid:durableId="1693457380">
    <w:abstractNumId w:val="43"/>
  </w:num>
  <w:num w:numId="23" w16cid:durableId="1181241968">
    <w:abstractNumId w:val="4"/>
  </w:num>
  <w:num w:numId="24" w16cid:durableId="798494797">
    <w:abstractNumId w:val="21"/>
  </w:num>
  <w:num w:numId="25" w16cid:durableId="385681921">
    <w:abstractNumId w:val="8"/>
  </w:num>
  <w:num w:numId="26" w16cid:durableId="1329669075">
    <w:abstractNumId w:val="36"/>
  </w:num>
  <w:num w:numId="27" w16cid:durableId="695430173">
    <w:abstractNumId w:val="0"/>
  </w:num>
  <w:num w:numId="28" w16cid:durableId="1956869215">
    <w:abstractNumId w:val="32"/>
  </w:num>
  <w:num w:numId="29" w16cid:durableId="596671340">
    <w:abstractNumId w:val="39"/>
  </w:num>
  <w:num w:numId="30" w16cid:durableId="1095398540">
    <w:abstractNumId w:val="30"/>
  </w:num>
  <w:num w:numId="31" w16cid:durableId="1892888546">
    <w:abstractNumId w:val="44"/>
  </w:num>
  <w:num w:numId="32" w16cid:durableId="1496916265">
    <w:abstractNumId w:val="27"/>
  </w:num>
  <w:num w:numId="33" w16cid:durableId="1873109623">
    <w:abstractNumId w:val="14"/>
  </w:num>
  <w:num w:numId="34" w16cid:durableId="1530600807">
    <w:abstractNumId w:val="37"/>
  </w:num>
  <w:num w:numId="35" w16cid:durableId="552086902">
    <w:abstractNumId w:val="40"/>
  </w:num>
  <w:num w:numId="36" w16cid:durableId="913199304">
    <w:abstractNumId w:val="7"/>
  </w:num>
  <w:num w:numId="37" w16cid:durableId="1651982485">
    <w:abstractNumId w:val="31"/>
  </w:num>
  <w:num w:numId="38" w16cid:durableId="1216505366">
    <w:abstractNumId w:val="28"/>
  </w:num>
  <w:num w:numId="39" w16cid:durableId="994989531">
    <w:abstractNumId w:val="25"/>
  </w:num>
  <w:num w:numId="40" w16cid:durableId="1249070951">
    <w:abstractNumId w:val="11"/>
  </w:num>
  <w:num w:numId="41" w16cid:durableId="1512337607">
    <w:abstractNumId w:val="34"/>
  </w:num>
  <w:num w:numId="42" w16cid:durableId="2128503082">
    <w:abstractNumId w:val="23"/>
  </w:num>
  <w:num w:numId="43" w16cid:durableId="90842573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4650216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43728966">
    <w:abstractNumId w:val="35"/>
  </w:num>
  <w:num w:numId="46" w16cid:durableId="7838906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77621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67D"/>
    <w:rsid w:val="0000077D"/>
    <w:rsid w:val="00000F36"/>
    <w:rsid w:val="000024F5"/>
    <w:rsid w:val="000044A9"/>
    <w:rsid w:val="00005AB4"/>
    <w:rsid w:val="00005BE3"/>
    <w:rsid w:val="00007110"/>
    <w:rsid w:val="00007749"/>
    <w:rsid w:val="00007DF2"/>
    <w:rsid w:val="000116C0"/>
    <w:rsid w:val="00011C59"/>
    <w:rsid w:val="00014414"/>
    <w:rsid w:val="000150CD"/>
    <w:rsid w:val="0001556A"/>
    <w:rsid w:val="00015B45"/>
    <w:rsid w:val="00015E0A"/>
    <w:rsid w:val="00017472"/>
    <w:rsid w:val="00020022"/>
    <w:rsid w:val="00021DB1"/>
    <w:rsid w:val="00025A20"/>
    <w:rsid w:val="000309FE"/>
    <w:rsid w:val="00030B8D"/>
    <w:rsid w:val="00030F8F"/>
    <w:rsid w:val="00032DA0"/>
    <w:rsid w:val="000331CE"/>
    <w:rsid w:val="00033770"/>
    <w:rsid w:val="0003409E"/>
    <w:rsid w:val="00037272"/>
    <w:rsid w:val="00041791"/>
    <w:rsid w:val="0004357B"/>
    <w:rsid w:val="000454D5"/>
    <w:rsid w:val="000459EB"/>
    <w:rsid w:val="00046E3B"/>
    <w:rsid w:val="00050710"/>
    <w:rsid w:val="00050CEE"/>
    <w:rsid w:val="00050ED6"/>
    <w:rsid w:val="000526D6"/>
    <w:rsid w:val="0005284C"/>
    <w:rsid w:val="000568FF"/>
    <w:rsid w:val="000573E7"/>
    <w:rsid w:val="00060FBB"/>
    <w:rsid w:val="000635C1"/>
    <w:rsid w:val="00064380"/>
    <w:rsid w:val="0006482B"/>
    <w:rsid w:val="000651D1"/>
    <w:rsid w:val="00066A16"/>
    <w:rsid w:val="00071D29"/>
    <w:rsid w:val="00074CD8"/>
    <w:rsid w:val="0007511A"/>
    <w:rsid w:val="0007665A"/>
    <w:rsid w:val="00077CCD"/>
    <w:rsid w:val="000810FC"/>
    <w:rsid w:val="0008200D"/>
    <w:rsid w:val="00082A2D"/>
    <w:rsid w:val="0008473B"/>
    <w:rsid w:val="00084987"/>
    <w:rsid w:val="00086CC1"/>
    <w:rsid w:val="000878CD"/>
    <w:rsid w:val="0008791C"/>
    <w:rsid w:val="0009231C"/>
    <w:rsid w:val="000935A4"/>
    <w:rsid w:val="000A15A8"/>
    <w:rsid w:val="000A2546"/>
    <w:rsid w:val="000A4CC8"/>
    <w:rsid w:val="000A64D4"/>
    <w:rsid w:val="000A73C3"/>
    <w:rsid w:val="000A798A"/>
    <w:rsid w:val="000A7C99"/>
    <w:rsid w:val="000A7F7D"/>
    <w:rsid w:val="000B093F"/>
    <w:rsid w:val="000B11D5"/>
    <w:rsid w:val="000B2F94"/>
    <w:rsid w:val="000B3289"/>
    <w:rsid w:val="000B4DD8"/>
    <w:rsid w:val="000B564A"/>
    <w:rsid w:val="000B62E3"/>
    <w:rsid w:val="000B6536"/>
    <w:rsid w:val="000B70D1"/>
    <w:rsid w:val="000B752D"/>
    <w:rsid w:val="000C18A8"/>
    <w:rsid w:val="000C1DF2"/>
    <w:rsid w:val="000C230C"/>
    <w:rsid w:val="000C30F3"/>
    <w:rsid w:val="000C4031"/>
    <w:rsid w:val="000C441C"/>
    <w:rsid w:val="000C48EC"/>
    <w:rsid w:val="000C69B0"/>
    <w:rsid w:val="000C725B"/>
    <w:rsid w:val="000C76E2"/>
    <w:rsid w:val="000D268D"/>
    <w:rsid w:val="000D329E"/>
    <w:rsid w:val="000D3872"/>
    <w:rsid w:val="000D3A74"/>
    <w:rsid w:val="000D3D8A"/>
    <w:rsid w:val="000D455E"/>
    <w:rsid w:val="000D49C1"/>
    <w:rsid w:val="000D5767"/>
    <w:rsid w:val="000D6A5A"/>
    <w:rsid w:val="000D73DB"/>
    <w:rsid w:val="000E2C1F"/>
    <w:rsid w:val="000E4CE5"/>
    <w:rsid w:val="000E4D56"/>
    <w:rsid w:val="000E65ED"/>
    <w:rsid w:val="000E6D2D"/>
    <w:rsid w:val="000E7B62"/>
    <w:rsid w:val="000F1918"/>
    <w:rsid w:val="000F2036"/>
    <w:rsid w:val="000F3E0D"/>
    <w:rsid w:val="000F574F"/>
    <w:rsid w:val="000F5B99"/>
    <w:rsid w:val="000F63EC"/>
    <w:rsid w:val="000F7BA7"/>
    <w:rsid w:val="00100236"/>
    <w:rsid w:val="00102339"/>
    <w:rsid w:val="00104D95"/>
    <w:rsid w:val="0010553E"/>
    <w:rsid w:val="00105EA3"/>
    <w:rsid w:val="00107205"/>
    <w:rsid w:val="001108E9"/>
    <w:rsid w:val="00111462"/>
    <w:rsid w:val="00116307"/>
    <w:rsid w:val="0011769E"/>
    <w:rsid w:val="0012030B"/>
    <w:rsid w:val="001203DD"/>
    <w:rsid w:val="0012290F"/>
    <w:rsid w:val="001310B1"/>
    <w:rsid w:val="00131C73"/>
    <w:rsid w:val="00133CF9"/>
    <w:rsid w:val="00134624"/>
    <w:rsid w:val="001370A0"/>
    <w:rsid w:val="001412A8"/>
    <w:rsid w:val="00141DD7"/>
    <w:rsid w:val="00144A30"/>
    <w:rsid w:val="00153625"/>
    <w:rsid w:val="00153E5F"/>
    <w:rsid w:val="00154F22"/>
    <w:rsid w:val="00156248"/>
    <w:rsid w:val="001565D2"/>
    <w:rsid w:val="00160678"/>
    <w:rsid w:val="00161D87"/>
    <w:rsid w:val="0016549C"/>
    <w:rsid w:val="00173098"/>
    <w:rsid w:val="001733F3"/>
    <w:rsid w:val="00173AFA"/>
    <w:rsid w:val="00173BCE"/>
    <w:rsid w:val="00175C83"/>
    <w:rsid w:val="00176871"/>
    <w:rsid w:val="0018081E"/>
    <w:rsid w:val="00180E3C"/>
    <w:rsid w:val="001814A5"/>
    <w:rsid w:val="00182279"/>
    <w:rsid w:val="00184A27"/>
    <w:rsid w:val="001866C8"/>
    <w:rsid w:val="001872CB"/>
    <w:rsid w:val="00187C44"/>
    <w:rsid w:val="001909BB"/>
    <w:rsid w:val="0019285C"/>
    <w:rsid w:val="001965D4"/>
    <w:rsid w:val="00197C05"/>
    <w:rsid w:val="001A35D6"/>
    <w:rsid w:val="001A4932"/>
    <w:rsid w:val="001A5BE9"/>
    <w:rsid w:val="001A6F6C"/>
    <w:rsid w:val="001A7C3B"/>
    <w:rsid w:val="001B029F"/>
    <w:rsid w:val="001B1434"/>
    <w:rsid w:val="001B1436"/>
    <w:rsid w:val="001B28E3"/>
    <w:rsid w:val="001B328D"/>
    <w:rsid w:val="001B4D63"/>
    <w:rsid w:val="001C2331"/>
    <w:rsid w:val="001C34F3"/>
    <w:rsid w:val="001C359A"/>
    <w:rsid w:val="001C499B"/>
    <w:rsid w:val="001C64F9"/>
    <w:rsid w:val="001C66B8"/>
    <w:rsid w:val="001C7ECE"/>
    <w:rsid w:val="001D1997"/>
    <w:rsid w:val="001D1D16"/>
    <w:rsid w:val="001D347A"/>
    <w:rsid w:val="001D4EC8"/>
    <w:rsid w:val="001D5B24"/>
    <w:rsid w:val="001D7170"/>
    <w:rsid w:val="001D77BA"/>
    <w:rsid w:val="001D7B8A"/>
    <w:rsid w:val="001E45E3"/>
    <w:rsid w:val="001E49EC"/>
    <w:rsid w:val="001E78F4"/>
    <w:rsid w:val="001F0624"/>
    <w:rsid w:val="001F0C99"/>
    <w:rsid w:val="001F0F3E"/>
    <w:rsid w:val="001F1038"/>
    <w:rsid w:val="001F33AA"/>
    <w:rsid w:val="001F48D5"/>
    <w:rsid w:val="001F4CEB"/>
    <w:rsid w:val="001F5732"/>
    <w:rsid w:val="001F5C36"/>
    <w:rsid w:val="002005E4"/>
    <w:rsid w:val="002032DE"/>
    <w:rsid w:val="00204531"/>
    <w:rsid w:val="00205EDE"/>
    <w:rsid w:val="00205F8E"/>
    <w:rsid w:val="00206295"/>
    <w:rsid w:val="00207923"/>
    <w:rsid w:val="002115E0"/>
    <w:rsid w:val="00211A1B"/>
    <w:rsid w:val="00212D85"/>
    <w:rsid w:val="00213381"/>
    <w:rsid w:val="002160D5"/>
    <w:rsid w:val="002164F0"/>
    <w:rsid w:val="0021665C"/>
    <w:rsid w:val="002205F4"/>
    <w:rsid w:val="00220D58"/>
    <w:rsid w:val="00221D8B"/>
    <w:rsid w:val="00223378"/>
    <w:rsid w:val="002236F5"/>
    <w:rsid w:val="00223E72"/>
    <w:rsid w:val="002246FE"/>
    <w:rsid w:val="002247BB"/>
    <w:rsid w:val="002262F8"/>
    <w:rsid w:val="00230EEF"/>
    <w:rsid w:val="00231281"/>
    <w:rsid w:val="0023276B"/>
    <w:rsid w:val="00232A7C"/>
    <w:rsid w:val="00232F49"/>
    <w:rsid w:val="00235795"/>
    <w:rsid w:val="0023636E"/>
    <w:rsid w:val="002370F7"/>
    <w:rsid w:val="00240682"/>
    <w:rsid w:val="00240873"/>
    <w:rsid w:val="00241B53"/>
    <w:rsid w:val="0024341B"/>
    <w:rsid w:val="00244B29"/>
    <w:rsid w:val="00245713"/>
    <w:rsid w:val="00246F37"/>
    <w:rsid w:val="00247AC2"/>
    <w:rsid w:val="00252467"/>
    <w:rsid w:val="00253870"/>
    <w:rsid w:val="00253B3C"/>
    <w:rsid w:val="00257619"/>
    <w:rsid w:val="0025774E"/>
    <w:rsid w:val="0026270D"/>
    <w:rsid w:val="00262873"/>
    <w:rsid w:val="00262990"/>
    <w:rsid w:val="00263852"/>
    <w:rsid w:val="00265635"/>
    <w:rsid w:val="00265A86"/>
    <w:rsid w:val="002665C8"/>
    <w:rsid w:val="00267B51"/>
    <w:rsid w:val="00267E3F"/>
    <w:rsid w:val="002703B7"/>
    <w:rsid w:val="00272309"/>
    <w:rsid w:val="002729FB"/>
    <w:rsid w:val="00273CB6"/>
    <w:rsid w:val="002775C1"/>
    <w:rsid w:val="00277DA4"/>
    <w:rsid w:val="00282206"/>
    <w:rsid w:val="0028366F"/>
    <w:rsid w:val="002855EE"/>
    <w:rsid w:val="0028678C"/>
    <w:rsid w:val="00286D74"/>
    <w:rsid w:val="002873F3"/>
    <w:rsid w:val="00287CF9"/>
    <w:rsid w:val="00287F7A"/>
    <w:rsid w:val="00291E7A"/>
    <w:rsid w:val="00292162"/>
    <w:rsid w:val="00292F25"/>
    <w:rsid w:val="00294EAA"/>
    <w:rsid w:val="00294EE8"/>
    <w:rsid w:val="00295CC5"/>
    <w:rsid w:val="00296601"/>
    <w:rsid w:val="002A612A"/>
    <w:rsid w:val="002A6366"/>
    <w:rsid w:val="002A6F05"/>
    <w:rsid w:val="002A740D"/>
    <w:rsid w:val="002B2272"/>
    <w:rsid w:val="002B6DC6"/>
    <w:rsid w:val="002B78A7"/>
    <w:rsid w:val="002C3A25"/>
    <w:rsid w:val="002C4074"/>
    <w:rsid w:val="002C424E"/>
    <w:rsid w:val="002C472F"/>
    <w:rsid w:val="002C4DC8"/>
    <w:rsid w:val="002C5837"/>
    <w:rsid w:val="002C79A9"/>
    <w:rsid w:val="002C7D24"/>
    <w:rsid w:val="002D0D69"/>
    <w:rsid w:val="002D1536"/>
    <w:rsid w:val="002D1B0F"/>
    <w:rsid w:val="002D1FEF"/>
    <w:rsid w:val="002D213E"/>
    <w:rsid w:val="002D349B"/>
    <w:rsid w:val="002D36AC"/>
    <w:rsid w:val="002D45C5"/>
    <w:rsid w:val="002D56B5"/>
    <w:rsid w:val="002D59BE"/>
    <w:rsid w:val="002E23EC"/>
    <w:rsid w:val="002E38D4"/>
    <w:rsid w:val="002E39B9"/>
    <w:rsid w:val="002E4D0D"/>
    <w:rsid w:val="002E72D9"/>
    <w:rsid w:val="002E7873"/>
    <w:rsid w:val="002F0911"/>
    <w:rsid w:val="002F17A4"/>
    <w:rsid w:val="002F3480"/>
    <w:rsid w:val="002F4445"/>
    <w:rsid w:val="002F71F5"/>
    <w:rsid w:val="002F7DE8"/>
    <w:rsid w:val="0030017F"/>
    <w:rsid w:val="0030082F"/>
    <w:rsid w:val="003031E4"/>
    <w:rsid w:val="00306A55"/>
    <w:rsid w:val="00306EC7"/>
    <w:rsid w:val="0031050F"/>
    <w:rsid w:val="00312A4B"/>
    <w:rsid w:val="00313601"/>
    <w:rsid w:val="00313A9E"/>
    <w:rsid w:val="003151B9"/>
    <w:rsid w:val="00315213"/>
    <w:rsid w:val="003163D7"/>
    <w:rsid w:val="003168B8"/>
    <w:rsid w:val="0031794C"/>
    <w:rsid w:val="00321B7B"/>
    <w:rsid w:val="00321D22"/>
    <w:rsid w:val="00321F83"/>
    <w:rsid w:val="00323057"/>
    <w:rsid w:val="003231AD"/>
    <w:rsid w:val="00323480"/>
    <w:rsid w:val="00323B88"/>
    <w:rsid w:val="00331C33"/>
    <w:rsid w:val="00332BE7"/>
    <w:rsid w:val="003347C0"/>
    <w:rsid w:val="0033561D"/>
    <w:rsid w:val="00335E68"/>
    <w:rsid w:val="00336DF9"/>
    <w:rsid w:val="003413D8"/>
    <w:rsid w:val="003424E4"/>
    <w:rsid w:val="00343260"/>
    <w:rsid w:val="00344340"/>
    <w:rsid w:val="003449E2"/>
    <w:rsid w:val="00344C7A"/>
    <w:rsid w:val="0034538C"/>
    <w:rsid w:val="00352186"/>
    <w:rsid w:val="003532C2"/>
    <w:rsid w:val="003572DF"/>
    <w:rsid w:val="00357BFE"/>
    <w:rsid w:val="0036031A"/>
    <w:rsid w:val="0036199F"/>
    <w:rsid w:val="00364180"/>
    <w:rsid w:val="00364B95"/>
    <w:rsid w:val="00366E85"/>
    <w:rsid w:val="003676EE"/>
    <w:rsid w:val="003709F6"/>
    <w:rsid w:val="00371AE0"/>
    <w:rsid w:val="00371C4C"/>
    <w:rsid w:val="00372C89"/>
    <w:rsid w:val="00374910"/>
    <w:rsid w:val="00376F26"/>
    <w:rsid w:val="003777E2"/>
    <w:rsid w:val="0037787F"/>
    <w:rsid w:val="00380CD4"/>
    <w:rsid w:val="00380F32"/>
    <w:rsid w:val="00383BE4"/>
    <w:rsid w:val="0038520E"/>
    <w:rsid w:val="00385E58"/>
    <w:rsid w:val="00386ACD"/>
    <w:rsid w:val="0039195C"/>
    <w:rsid w:val="00391B91"/>
    <w:rsid w:val="003921DA"/>
    <w:rsid w:val="00393929"/>
    <w:rsid w:val="00394E50"/>
    <w:rsid w:val="00396BED"/>
    <w:rsid w:val="00397B1A"/>
    <w:rsid w:val="003A1545"/>
    <w:rsid w:val="003A1CEC"/>
    <w:rsid w:val="003A389E"/>
    <w:rsid w:val="003A3C88"/>
    <w:rsid w:val="003A3CB8"/>
    <w:rsid w:val="003A7498"/>
    <w:rsid w:val="003B1B85"/>
    <w:rsid w:val="003B3B8D"/>
    <w:rsid w:val="003B4D07"/>
    <w:rsid w:val="003B6083"/>
    <w:rsid w:val="003C00E4"/>
    <w:rsid w:val="003C02E3"/>
    <w:rsid w:val="003C037F"/>
    <w:rsid w:val="003C4238"/>
    <w:rsid w:val="003C6DF1"/>
    <w:rsid w:val="003D1FC1"/>
    <w:rsid w:val="003D234A"/>
    <w:rsid w:val="003D3A5D"/>
    <w:rsid w:val="003D40B9"/>
    <w:rsid w:val="003D46FE"/>
    <w:rsid w:val="003D4E7D"/>
    <w:rsid w:val="003D571F"/>
    <w:rsid w:val="003D728D"/>
    <w:rsid w:val="003E097B"/>
    <w:rsid w:val="003E0D96"/>
    <w:rsid w:val="003E15DF"/>
    <w:rsid w:val="003E20E8"/>
    <w:rsid w:val="003E228F"/>
    <w:rsid w:val="003E2BBA"/>
    <w:rsid w:val="003E45C7"/>
    <w:rsid w:val="003E4795"/>
    <w:rsid w:val="003E508A"/>
    <w:rsid w:val="003E5ADD"/>
    <w:rsid w:val="003E685F"/>
    <w:rsid w:val="003E694F"/>
    <w:rsid w:val="003E7456"/>
    <w:rsid w:val="003F1041"/>
    <w:rsid w:val="003F377B"/>
    <w:rsid w:val="003F43BE"/>
    <w:rsid w:val="003F66B2"/>
    <w:rsid w:val="003F72C8"/>
    <w:rsid w:val="003F73B6"/>
    <w:rsid w:val="003F78B6"/>
    <w:rsid w:val="004008CE"/>
    <w:rsid w:val="00400FA2"/>
    <w:rsid w:val="00402DEB"/>
    <w:rsid w:val="00403BE8"/>
    <w:rsid w:val="00404C12"/>
    <w:rsid w:val="004055F5"/>
    <w:rsid w:val="004064A2"/>
    <w:rsid w:val="0040667D"/>
    <w:rsid w:val="00411AF5"/>
    <w:rsid w:val="00412583"/>
    <w:rsid w:val="004205C6"/>
    <w:rsid w:val="00421F4B"/>
    <w:rsid w:val="00422E71"/>
    <w:rsid w:val="00423164"/>
    <w:rsid w:val="004239C3"/>
    <w:rsid w:val="00424225"/>
    <w:rsid w:val="0043021B"/>
    <w:rsid w:val="00431880"/>
    <w:rsid w:val="00433652"/>
    <w:rsid w:val="00433F5C"/>
    <w:rsid w:val="00434754"/>
    <w:rsid w:val="00434B45"/>
    <w:rsid w:val="004357D4"/>
    <w:rsid w:val="004361CF"/>
    <w:rsid w:val="004367FC"/>
    <w:rsid w:val="00440BFA"/>
    <w:rsid w:val="00441F5B"/>
    <w:rsid w:val="00443FFF"/>
    <w:rsid w:val="0044445D"/>
    <w:rsid w:val="004469C1"/>
    <w:rsid w:val="00446E90"/>
    <w:rsid w:val="0044797F"/>
    <w:rsid w:val="00451C27"/>
    <w:rsid w:val="00452C20"/>
    <w:rsid w:val="004537D0"/>
    <w:rsid w:val="00453BEA"/>
    <w:rsid w:val="00455F8C"/>
    <w:rsid w:val="00457FFE"/>
    <w:rsid w:val="00460A2C"/>
    <w:rsid w:val="0046140D"/>
    <w:rsid w:val="00464628"/>
    <w:rsid w:val="00464A86"/>
    <w:rsid w:val="00465548"/>
    <w:rsid w:val="00466BB2"/>
    <w:rsid w:val="00466E0E"/>
    <w:rsid w:val="00467416"/>
    <w:rsid w:val="00467952"/>
    <w:rsid w:val="004709A6"/>
    <w:rsid w:val="00470A62"/>
    <w:rsid w:val="0047215B"/>
    <w:rsid w:val="004725C1"/>
    <w:rsid w:val="00473CFE"/>
    <w:rsid w:val="00474607"/>
    <w:rsid w:val="0047580F"/>
    <w:rsid w:val="0048125C"/>
    <w:rsid w:val="00482507"/>
    <w:rsid w:val="00483A72"/>
    <w:rsid w:val="00483AD8"/>
    <w:rsid w:val="00485017"/>
    <w:rsid w:val="00486008"/>
    <w:rsid w:val="004916A7"/>
    <w:rsid w:val="004931A7"/>
    <w:rsid w:val="00493439"/>
    <w:rsid w:val="00493DE4"/>
    <w:rsid w:val="00494AD1"/>
    <w:rsid w:val="004956A3"/>
    <w:rsid w:val="00495CD2"/>
    <w:rsid w:val="00496130"/>
    <w:rsid w:val="00497519"/>
    <w:rsid w:val="004A01F8"/>
    <w:rsid w:val="004A3D9C"/>
    <w:rsid w:val="004A4D4C"/>
    <w:rsid w:val="004A528E"/>
    <w:rsid w:val="004A5B3A"/>
    <w:rsid w:val="004A7CD8"/>
    <w:rsid w:val="004B4E52"/>
    <w:rsid w:val="004B5BF0"/>
    <w:rsid w:val="004B6FF8"/>
    <w:rsid w:val="004C1A26"/>
    <w:rsid w:val="004C1D5B"/>
    <w:rsid w:val="004C1F7E"/>
    <w:rsid w:val="004C2DF6"/>
    <w:rsid w:val="004C4BBD"/>
    <w:rsid w:val="004C6FD0"/>
    <w:rsid w:val="004C7E96"/>
    <w:rsid w:val="004D173D"/>
    <w:rsid w:val="004D174C"/>
    <w:rsid w:val="004D2AB3"/>
    <w:rsid w:val="004E0AF1"/>
    <w:rsid w:val="004E0D82"/>
    <w:rsid w:val="004E12D5"/>
    <w:rsid w:val="004E16A2"/>
    <w:rsid w:val="004E189E"/>
    <w:rsid w:val="004E3BFD"/>
    <w:rsid w:val="004E45A3"/>
    <w:rsid w:val="004E4F59"/>
    <w:rsid w:val="004E6737"/>
    <w:rsid w:val="004E69A6"/>
    <w:rsid w:val="004E78C5"/>
    <w:rsid w:val="004F1EF1"/>
    <w:rsid w:val="004F2718"/>
    <w:rsid w:val="004F3A65"/>
    <w:rsid w:val="004F628F"/>
    <w:rsid w:val="004F63D2"/>
    <w:rsid w:val="004F7951"/>
    <w:rsid w:val="005032C9"/>
    <w:rsid w:val="00503750"/>
    <w:rsid w:val="0050733C"/>
    <w:rsid w:val="00507A53"/>
    <w:rsid w:val="00510474"/>
    <w:rsid w:val="00510504"/>
    <w:rsid w:val="00511082"/>
    <w:rsid w:val="00511865"/>
    <w:rsid w:val="005118E7"/>
    <w:rsid w:val="0051215F"/>
    <w:rsid w:val="005127E6"/>
    <w:rsid w:val="005129B4"/>
    <w:rsid w:val="00514506"/>
    <w:rsid w:val="00516062"/>
    <w:rsid w:val="005213B3"/>
    <w:rsid w:val="00521D14"/>
    <w:rsid w:val="0052430E"/>
    <w:rsid w:val="0052600E"/>
    <w:rsid w:val="005267DB"/>
    <w:rsid w:val="00527A88"/>
    <w:rsid w:val="005312E1"/>
    <w:rsid w:val="00531683"/>
    <w:rsid w:val="00531CB5"/>
    <w:rsid w:val="00534AC1"/>
    <w:rsid w:val="00542B3D"/>
    <w:rsid w:val="0054309E"/>
    <w:rsid w:val="00545457"/>
    <w:rsid w:val="0054682B"/>
    <w:rsid w:val="00547FE2"/>
    <w:rsid w:val="00550F2C"/>
    <w:rsid w:val="00553F1A"/>
    <w:rsid w:val="005547AB"/>
    <w:rsid w:val="005547FA"/>
    <w:rsid w:val="0055734C"/>
    <w:rsid w:val="00557DD5"/>
    <w:rsid w:val="00560229"/>
    <w:rsid w:val="00560609"/>
    <w:rsid w:val="0056155D"/>
    <w:rsid w:val="005636AC"/>
    <w:rsid w:val="005637A8"/>
    <w:rsid w:val="005638B5"/>
    <w:rsid w:val="0056423B"/>
    <w:rsid w:val="00566443"/>
    <w:rsid w:val="005667BC"/>
    <w:rsid w:val="005676C5"/>
    <w:rsid w:val="00572DCE"/>
    <w:rsid w:val="005734F5"/>
    <w:rsid w:val="005752D7"/>
    <w:rsid w:val="00575744"/>
    <w:rsid w:val="00576453"/>
    <w:rsid w:val="0057740A"/>
    <w:rsid w:val="00582419"/>
    <w:rsid w:val="00583160"/>
    <w:rsid w:val="005843AC"/>
    <w:rsid w:val="00585435"/>
    <w:rsid w:val="005864F1"/>
    <w:rsid w:val="00586B0E"/>
    <w:rsid w:val="0059018D"/>
    <w:rsid w:val="00590E9B"/>
    <w:rsid w:val="005911FA"/>
    <w:rsid w:val="00592F10"/>
    <w:rsid w:val="005950D8"/>
    <w:rsid w:val="00595ECB"/>
    <w:rsid w:val="00597D93"/>
    <w:rsid w:val="00597E6C"/>
    <w:rsid w:val="005A01FB"/>
    <w:rsid w:val="005A1059"/>
    <w:rsid w:val="005A1807"/>
    <w:rsid w:val="005A214D"/>
    <w:rsid w:val="005A31F1"/>
    <w:rsid w:val="005A3DEB"/>
    <w:rsid w:val="005A4437"/>
    <w:rsid w:val="005A4D0A"/>
    <w:rsid w:val="005A5146"/>
    <w:rsid w:val="005A5286"/>
    <w:rsid w:val="005A5F83"/>
    <w:rsid w:val="005A731E"/>
    <w:rsid w:val="005B05F4"/>
    <w:rsid w:val="005B0937"/>
    <w:rsid w:val="005B1625"/>
    <w:rsid w:val="005B1F9C"/>
    <w:rsid w:val="005B3310"/>
    <w:rsid w:val="005B3658"/>
    <w:rsid w:val="005B3FC6"/>
    <w:rsid w:val="005B438B"/>
    <w:rsid w:val="005B4726"/>
    <w:rsid w:val="005B6982"/>
    <w:rsid w:val="005B70FC"/>
    <w:rsid w:val="005B716B"/>
    <w:rsid w:val="005B7D6A"/>
    <w:rsid w:val="005B7EFB"/>
    <w:rsid w:val="005C13E4"/>
    <w:rsid w:val="005C5F6B"/>
    <w:rsid w:val="005D10F2"/>
    <w:rsid w:val="005D2EE3"/>
    <w:rsid w:val="005D438E"/>
    <w:rsid w:val="005D49F1"/>
    <w:rsid w:val="005E008E"/>
    <w:rsid w:val="005E1BDF"/>
    <w:rsid w:val="005E25F5"/>
    <w:rsid w:val="005E3863"/>
    <w:rsid w:val="005E3D3D"/>
    <w:rsid w:val="005E4349"/>
    <w:rsid w:val="005E499C"/>
    <w:rsid w:val="005E4FD4"/>
    <w:rsid w:val="005E736A"/>
    <w:rsid w:val="005E7F99"/>
    <w:rsid w:val="005F01EB"/>
    <w:rsid w:val="005F0284"/>
    <w:rsid w:val="006009FD"/>
    <w:rsid w:val="00602787"/>
    <w:rsid w:val="00605468"/>
    <w:rsid w:val="00606896"/>
    <w:rsid w:val="00606BDB"/>
    <w:rsid w:val="0061299B"/>
    <w:rsid w:val="00615073"/>
    <w:rsid w:val="00615D19"/>
    <w:rsid w:val="00615E32"/>
    <w:rsid w:val="006168A2"/>
    <w:rsid w:val="00616A39"/>
    <w:rsid w:val="00617FE4"/>
    <w:rsid w:val="00620201"/>
    <w:rsid w:val="00620BD1"/>
    <w:rsid w:val="00623057"/>
    <w:rsid w:val="00623191"/>
    <w:rsid w:val="00624081"/>
    <w:rsid w:val="00624371"/>
    <w:rsid w:val="00625298"/>
    <w:rsid w:val="00633ABE"/>
    <w:rsid w:val="00633CE0"/>
    <w:rsid w:val="006402B1"/>
    <w:rsid w:val="0064054D"/>
    <w:rsid w:val="00643E95"/>
    <w:rsid w:val="0064455F"/>
    <w:rsid w:val="0064730F"/>
    <w:rsid w:val="00651D69"/>
    <w:rsid w:val="006529E1"/>
    <w:rsid w:val="00653EDB"/>
    <w:rsid w:val="00654A29"/>
    <w:rsid w:val="0065596A"/>
    <w:rsid w:val="00656236"/>
    <w:rsid w:val="00656511"/>
    <w:rsid w:val="00656D6E"/>
    <w:rsid w:val="00657337"/>
    <w:rsid w:val="006623F0"/>
    <w:rsid w:val="00662F81"/>
    <w:rsid w:val="00664173"/>
    <w:rsid w:val="00666112"/>
    <w:rsid w:val="0066670E"/>
    <w:rsid w:val="00667F77"/>
    <w:rsid w:val="006700A6"/>
    <w:rsid w:val="0067198F"/>
    <w:rsid w:val="00671A14"/>
    <w:rsid w:val="00671F3D"/>
    <w:rsid w:val="00673431"/>
    <w:rsid w:val="0067434E"/>
    <w:rsid w:val="0067535B"/>
    <w:rsid w:val="006803A4"/>
    <w:rsid w:val="00680589"/>
    <w:rsid w:val="0068137C"/>
    <w:rsid w:val="00682AC6"/>
    <w:rsid w:val="00684603"/>
    <w:rsid w:val="0068599B"/>
    <w:rsid w:val="006876C9"/>
    <w:rsid w:val="00687B14"/>
    <w:rsid w:val="0069143F"/>
    <w:rsid w:val="00692075"/>
    <w:rsid w:val="00693691"/>
    <w:rsid w:val="00695030"/>
    <w:rsid w:val="006A13C7"/>
    <w:rsid w:val="006A18C1"/>
    <w:rsid w:val="006A1A5C"/>
    <w:rsid w:val="006A1CBA"/>
    <w:rsid w:val="006A2737"/>
    <w:rsid w:val="006A452F"/>
    <w:rsid w:val="006A51C6"/>
    <w:rsid w:val="006A69BA"/>
    <w:rsid w:val="006B17DC"/>
    <w:rsid w:val="006B530C"/>
    <w:rsid w:val="006B55BC"/>
    <w:rsid w:val="006C0C12"/>
    <w:rsid w:val="006C1322"/>
    <w:rsid w:val="006C3DFB"/>
    <w:rsid w:val="006C4508"/>
    <w:rsid w:val="006C477E"/>
    <w:rsid w:val="006C4C47"/>
    <w:rsid w:val="006C7E55"/>
    <w:rsid w:val="006D1157"/>
    <w:rsid w:val="006D12CD"/>
    <w:rsid w:val="006D1F1C"/>
    <w:rsid w:val="006D2037"/>
    <w:rsid w:val="006D3295"/>
    <w:rsid w:val="006D5522"/>
    <w:rsid w:val="006D7678"/>
    <w:rsid w:val="006D7C8A"/>
    <w:rsid w:val="006E12B3"/>
    <w:rsid w:val="006E2BEC"/>
    <w:rsid w:val="006E4347"/>
    <w:rsid w:val="006E57F8"/>
    <w:rsid w:val="006E7152"/>
    <w:rsid w:val="006E7FF6"/>
    <w:rsid w:val="006F0240"/>
    <w:rsid w:val="006F1E5C"/>
    <w:rsid w:val="006F1F7B"/>
    <w:rsid w:val="006F41EF"/>
    <w:rsid w:val="006F44C3"/>
    <w:rsid w:val="006F4726"/>
    <w:rsid w:val="006F4A5A"/>
    <w:rsid w:val="006F50B5"/>
    <w:rsid w:val="006F6066"/>
    <w:rsid w:val="00700F93"/>
    <w:rsid w:val="00702762"/>
    <w:rsid w:val="0070420A"/>
    <w:rsid w:val="00704540"/>
    <w:rsid w:val="00706C18"/>
    <w:rsid w:val="00707B22"/>
    <w:rsid w:val="00707DCA"/>
    <w:rsid w:val="0071138B"/>
    <w:rsid w:val="00711CDE"/>
    <w:rsid w:val="00713B52"/>
    <w:rsid w:val="00713DEC"/>
    <w:rsid w:val="007141CE"/>
    <w:rsid w:val="0071430D"/>
    <w:rsid w:val="00721AE4"/>
    <w:rsid w:val="00722485"/>
    <w:rsid w:val="007252E3"/>
    <w:rsid w:val="007264AA"/>
    <w:rsid w:val="00727DB6"/>
    <w:rsid w:val="0073257B"/>
    <w:rsid w:val="0073627D"/>
    <w:rsid w:val="0073632F"/>
    <w:rsid w:val="0073653A"/>
    <w:rsid w:val="00736A84"/>
    <w:rsid w:val="007378CD"/>
    <w:rsid w:val="00745C90"/>
    <w:rsid w:val="00746917"/>
    <w:rsid w:val="00752889"/>
    <w:rsid w:val="0075345C"/>
    <w:rsid w:val="0075376D"/>
    <w:rsid w:val="007601D3"/>
    <w:rsid w:val="007604CE"/>
    <w:rsid w:val="00761939"/>
    <w:rsid w:val="00761E40"/>
    <w:rsid w:val="0076441B"/>
    <w:rsid w:val="00766799"/>
    <w:rsid w:val="0076685A"/>
    <w:rsid w:val="00766D1F"/>
    <w:rsid w:val="00770103"/>
    <w:rsid w:val="00770196"/>
    <w:rsid w:val="007702DB"/>
    <w:rsid w:val="00770B0B"/>
    <w:rsid w:val="00772E7E"/>
    <w:rsid w:val="00774ED4"/>
    <w:rsid w:val="00775EB0"/>
    <w:rsid w:val="00776525"/>
    <w:rsid w:val="00776571"/>
    <w:rsid w:val="00780191"/>
    <w:rsid w:val="0078022B"/>
    <w:rsid w:val="00780B7B"/>
    <w:rsid w:val="00781589"/>
    <w:rsid w:val="00782FAD"/>
    <w:rsid w:val="00783FEC"/>
    <w:rsid w:val="00784382"/>
    <w:rsid w:val="00785657"/>
    <w:rsid w:val="0078656A"/>
    <w:rsid w:val="00791F0F"/>
    <w:rsid w:val="007942DC"/>
    <w:rsid w:val="00794351"/>
    <w:rsid w:val="0079455D"/>
    <w:rsid w:val="007948AF"/>
    <w:rsid w:val="00796E76"/>
    <w:rsid w:val="00797F81"/>
    <w:rsid w:val="007A01A0"/>
    <w:rsid w:val="007A02CD"/>
    <w:rsid w:val="007A316A"/>
    <w:rsid w:val="007A3C63"/>
    <w:rsid w:val="007A3E1F"/>
    <w:rsid w:val="007A5F89"/>
    <w:rsid w:val="007A6839"/>
    <w:rsid w:val="007A6B95"/>
    <w:rsid w:val="007A6E2E"/>
    <w:rsid w:val="007B371C"/>
    <w:rsid w:val="007B3EDC"/>
    <w:rsid w:val="007B4CE1"/>
    <w:rsid w:val="007B6DEE"/>
    <w:rsid w:val="007C3E72"/>
    <w:rsid w:val="007D1C9C"/>
    <w:rsid w:val="007D1FA3"/>
    <w:rsid w:val="007D2645"/>
    <w:rsid w:val="007D26B0"/>
    <w:rsid w:val="007D293D"/>
    <w:rsid w:val="007D7602"/>
    <w:rsid w:val="007E0CD5"/>
    <w:rsid w:val="007E24C4"/>
    <w:rsid w:val="007E3CCE"/>
    <w:rsid w:val="007E5066"/>
    <w:rsid w:val="007E6140"/>
    <w:rsid w:val="007E6C03"/>
    <w:rsid w:val="007E6DF3"/>
    <w:rsid w:val="007E6F75"/>
    <w:rsid w:val="007F06CF"/>
    <w:rsid w:val="007F2501"/>
    <w:rsid w:val="007F4F6D"/>
    <w:rsid w:val="007F5254"/>
    <w:rsid w:val="007F52F5"/>
    <w:rsid w:val="007F5759"/>
    <w:rsid w:val="007F6ED1"/>
    <w:rsid w:val="00801EA7"/>
    <w:rsid w:val="00802943"/>
    <w:rsid w:val="0080551F"/>
    <w:rsid w:val="00811B83"/>
    <w:rsid w:val="00811E9F"/>
    <w:rsid w:val="0081463B"/>
    <w:rsid w:val="00814E60"/>
    <w:rsid w:val="0081767F"/>
    <w:rsid w:val="0082028D"/>
    <w:rsid w:val="008228B8"/>
    <w:rsid w:val="00824097"/>
    <w:rsid w:val="008240F0"/>
    <w:rsid w:val="00824E73"/>
    <w:rsid w:val="008264BE"/>
    <w:rsid w:val="008268E1"/>
    <w:rsid w:val="00826B0D"/>
    <w:rsid w:val="0083234E"/>
    <w:rsid w:val="008323F6"/>
    <w:rsid w:val="008326B9"/>
    <w:rsid w:val="00833ADC"/>
    <w:rsid w:val="00835AE0"/>
    <w:rsid w:val="00836364"/>
    <w:rsid w:val="00841B95"/>
    <w:rsid w:val="00843204"/>
    <w:rsid w:val="00843798"/>
    <w:rsid w:val="00843DAC"/>
    <w:rsid w:val="0084445B"/>
    <w:rsid w:val="008449A4"/>
    <w:rsid w:val="008472D8"/>
    <w:rsid w:val="008559D9"/>
    <w:rsid w:val="008572B7"/>
    <w:rsid w:val="0085739E"/>
    <w:rsid w:val="00860EBE"/>
    <w:rsid w:val="00861032"/>
    <w:rsid w:val="008611DE"/>
    <w:rsid w:val="008629C4"/>
    <w:rsid w:val="008631DA"/>
    <w:rsid w:val="00863B1B"/>
    <w:rsid w:val="00864983"/>
    <w:rsid w:val="00864CC5"/>
    <w:rsid w:val="00865109"/>
    <w:rsid w:val="00865E73"/>
    <w:rsid w:val="00867A8E"/>
    <w:rsid w:val="00867D7F"/>
    <w:rsid w:val="00867DC9"/>
    <w:rsid w:val="00870D0B"/>
    <w:rsid w:val="0087110B"/>
    <w:rsid w:val="00872E74"/>
    <w:rsid w:val="00876206"/>
    <w:rsid w:val="00876253"/>
    <w:rsid w:val="008773D9"/>
    <w:rsid w:val="00877E6F"/>
    <w:rsid w:val="00880A95"/>
    <w:rsid w:val="008821E1"/>
    <w:rsid w:val="00884CF2"/>
    <w:rsid w:val="00887677"/>
    <w:rsid w:val="008903CE"/>
    <w:rsid w:val="00890A21"/>
    <w:rsid w:val="00891EB1"/>
    <w:rsid w:val="00892029"/>
    <w:rsid w:val="00893631"/>
    <w:rsid w:val="008939A6"/>
    <w:rsid w:val="00896AF5"/>
    <w:rsid w:val="0089743E"/>
    <w:rsid w:val="00897505"/>
    <w:rsid w:val="00897A3A"/>
    <w:rsid w:val="008A0094"/>
    <w:rsid w:val="008A00E8"/>
    <w:rsid w:val="008A203F"/>
    <w:rsid w:val="008A29D1"/>
    <w:rsid w:val="008A4BF1"/>
    <w:rsid w:val="008A629C"/>
    <w:rsid w:val="008A62A1"/>
    <w:rsid w:val="008A6CB2"/>
    <w:rsid w:val="008A7BB7"/>
    <w:rsid w:val="008B00E5"/>
    <w:rsid w:val="008B0231"/>
    <w:rsid w:val="008B1722"/>
    <w:rsid w:val="008B3D3C"/>
    <w:rsid w:val="008B711F"/>
    <w:rsid w:val="008C0447"/>
    <w:rsid w:val="008C0DC3"/>
    <w:rsid w:val="008C3A48"/>
    <w:rsid w:val="008C3B5D"/>
    <w:rsid w:val="008C4ED2"/>
    <w:rsid w:val="008C66C6"/>
    <w:rsid w:val="008C6BCC"/>
    <w:rsid w:val="008C71C3"/>
    <w:rsid w:val="008C7D20"/>
    <w:rsid w:val="008D1592"/>
    <w:rsid w:val="008D427F"/>
    <w:rsid w:val="008D59CA"/>
    <w:rsid w:val="008D6287"/>
    <w:rsid w:val="008D7AEA"/>
    <w:rsid w:val="008E1972"/>
    <w:rsid w:val="008E2080"/>
    <w:rsid w:val="008E3B6F"/>
    <w:rsid w:val="008E4695"/>
    <w:rsid w:val="008E5DE1"/>
    <w:rsid w:val="008E652E"/>
    <w:rsid w:val="008E7321"/>
    <w:rsid w:val="008F210C"/>
    <w:rsid w:val="008F2325"/>
    <w:rsid w:val="008F2750"/>
    <w:rsid w:val="008F38A8"/>
    <w:rsid w:val="008F7F71"/>
    <w:rsid w:val="009003F5"/>
    <w:rsid w:val="009006D1"/>
    <w:rsid w:val="00900B1D"/>
    <w:rsid w:val="009029B8"/>
    <w:rsid w:val="009055FE"/>
    <w:rsid w:val="00906DA1"/>
    <w:rsid w:val="009109A9"/>
    <w:rsid w:val="00911426"/>
    <w:rsid w:val="00913609"/>
    <w:rsid w:val="00913745"/>
    <w:rsid w:val="00914821"/>
    <w:rsid w:val="00916A2E"/>
    <w:rsid w:val="00916FB2"/>
    <w:rsid w:val="009176BA"/>
    <w:rsid w:val="0092054E"/>
    <w:rsid w:val="00920808"/>
    <w:rsid w:val="00920C79"/>
    <w:rsid w:val="00922449"/>
    <w:rsid w:val="00922F78"/>
    <w:rsid w:val="00923CE3"/>
    <w:rsid w:val="009248E3"/>
    <w:rsid w:val="00927355"/>
    <w:rsid w:val="0093017E"/>
    <w:rsid w:val="0093055D"/>
    <w:rsid w:val="00936E63"/>
    <w:rsid w:val="00940B5F"/>
    <w:rsid w:val="009426DA"/>
    <w:rsid w:val="009441B9"/>
    <w:rsid w:val="00944E7C"/>
    <w:rsid w:val="009459D8"/>
    <w:rsid w:val="00946659"/>
    <w:rsid w:val="00947B24"/>
    <w:rsid w:val="00950053"/>
    <w:rsid w:val="00950EE6"/>
    <w:rsid w:val="0095211E"/>
    <w:rsid w:val="00952609"/>
    <w:rsid w:val="009528AF"/>
    <w:rsid w:val="00952FC1"/>
    <w:rsid w:val="009533DA"/>
    <w:rsid w:val="00954CDD"/>
    <w:rsid w:val="0095585A"/>
    <w:rsid w:val="00960633"/>
    <w:rsid w:val="00962679"/>
    <w:rsid w:val="009659D5"/>
    <w:rsid w:val="00966054"/>
    <w:rsid w:val="00970BB3"/>
    <w:rsid w:val="009728E2"/>
    <w:rsid w:val="00972F9A"/>
    <w:rsid w:val="009730B6"/>
    <w:rsid w:val="00973530"/>
    <w:rsid w:val="00974127"/>
    <w:rsid w:val="009761FB"/>
    <w:rsid w:val="00976AAC"/>
    <w:rsid w:val="00977099"/>
    <w:rsid w:val="0098128C"/>
    <w:rsid w:val="00982CC6"/>
    <w:rsid w:val="00982DB8"/>
    <w:rsid w:val="00987B4E"/>
    <w:rsid w:val="00987EDC"/>
    <w:rsid w:val="009903BA"/>
    <w:rsid w:val="009910DA"/>
    <w:rsid w:val="00991E87"/>
    <w:rsid w:val="00992184"/>
    <w:rsid w:val="00992B21"/>
    <w:rsid w:val="00995622"/>
    <w:rsid w:val="009965C3"/>
    <w:rsid w:val="00996FD5"/>
    <w:rsid w:val="00997A2D"/>
    <w:rsid w:val="009A2E74"/>
    <w:rsid w:val="009A3012"/>
    <w:rsid w:val="009A414C"/>
    <w:rsid w:val="009A6643"/>
    <w:rsid w:val="009A7B56"/>
    <w:rsid w:val="009B1152"/>
    <w:rsid w:val="009B1C61"/>
    <w:rsid w:val="009B3B82"/>
    <w:rsid w:val="009B60B8"/>
    <w:rsid w:val="009B6689"/>
    <w:rsid w:val="009B7A8F"/>
    <w:rsid w:val="009C081D"/>
    <w:rsid w:val="009C13D0"/>
    <w:rsid w:val="009C3AC7"/>
    <w:rsid w:val="009C3B42"/>
    <w:rsid w:val="009C633B"/>
    <w:rsid w:val="009D59A2"/>
    <w:rsid w:val="009D5CC1"/>
    <w:rsid w:val="009D6568"/>
    <w:rsid w:val="009E01D0"/>
    <w:rsid w:val="009E1054"/>
    <w:rsid w:val="009E2CF7"/>
    <w:rsid w:val="009E2F30"/>
    <w:rsid w:val="009E37A8"/>
    <w:rsid w:val="009E3BBC"/>
    <w:rsid w:val="009E4093"/>
    <w:rsid w:val="009E4158"/>
    <w:rsid w:val="009E6BD0"/>
    <w:rsid w:val="009F0B76"/>
    <w:rsid w:val="009F4E12"/>
    <w:rsid w:val="009F71BC"/>
    <w:rsid w:val="009F7F1B"/>
    <w:rsid w:val="00A01476"/>
    <w:rsid w:val="00A01907"/>
    <w:rsid w:val="00A01EBB"/>
    <w:rsid w:val="00A0269D"/>
    <w:rsid w:val="00A03EF0"/>
    <w:rsid w:val="00A04D33"/>
    <w:rsid w:val="00A0682D"/>
    <w:rsid w:val="00A101B4"/>
    <w:rsid w:val="00A11D4E"/>
    <w:rsid w:val="00A14CFF"/>
    <w:rsid w:val="00A1519D"/>
    <w:rsid w:val="00A15567"/>
    <w:rsid w:val="00A16FEB"/>
    <w:rsid w:val="00A2264F"/>
    <w:rsid w:val="00A24A3F"/>
    <w:rsid w:val="00A251CF"/>
    <w:rsid w:val="00A25D9A"/>
    <w:rsid w:val="00A263B6"/>
    <w:rsid w:val="00A3162F"/>
    <w:rsid w:val="00A3232A"/>
    <w:rsid w:val="00A33A9B"/>
    <w:rsid w:val="00A3607B"/>
    <w:rsid w:val="00A369BD"/>
    <w:rsid w:val="00A40178"/>
    <w:rsid w:val="00A4196B"/>
    <w:rsid w:val="00A41A30"/>
    <w:rsid w:val="00A42852"/>
    <w:rsid w:val="00A42FB5"/>
    <w:rsid w:val="00A43A71"/>
    <w:rsid w:val="00A4447D"/>
    <w:rsid w:val="00A44663"/>
    <w:rsid w:val="00A46B49"/>
    <w:rsid w:val="00A47B45"/>
    <w:rsid w:val="00A52522"/>
    <w:rsid w:val="00A53FE3"/>
    <w:rsid w:val="00A54997"/>
    <w:rsid w:val="00A5685D"/>
    <w:rsid w:val="00A6006D"/>
    <w:rsid w:val="00A648C8"/>
    <w:rsid w:val="00A64B5F"/>
    <w:rsid w:val="00A72D1F"/>
    <w:rsid w:val="00A76A9D"/>
    <w:rsid w:val="00A774C5"/>
    <w:rsid w:val="00A779A4"/>
    <w:rsid w:val="00A77E79"/>
    <w:rsid w:val="00A80442"/>
    <w:rsid w:val="00A8046A"/>
    <w:rsid w:val="00A80A66"/>
    <w:rsid w:val="00A80F10"/>
    <w:rsid w:val="00A825B6"/>
    <w:rsid w:val="00A83EA3"/>
    <w:rsid w:val="00A84209"/>
    <w:rsid w:val="00A90880"/>
    <w:rsid w:val="00A90C2A"/>
    <w:rsid w:val="00A92811"/>
    <w:rsid w:val="00A94C11"/>
    <w:rsid w:val="00A955E8"/>
    <w:rsid w:val="00A957E4"/>
    <w:rsid w:val="00A97473"/>
    <w:rsid w:val="00A97EAE"/>
    <w:rsid w:val="00A97F38"/>
    <w:rsid w:val="00AA0171"/>
    <w:rsid w:val="00AA06B6"/>
    <w:rsid w:val="00AA1517"/>
    <w:rsid w:val="00AA1D3C"/>
    <w:rsid w:val="00AA2224"/>
    <w:rsid w:val="00AA2B9D"/>
    <w:rsid w:val="00AA2F6A"/>
    <w:rsid w:val="00AA3243"/>
    <w:rsid w:val="00AA447E"/>
    <w:rsid w:val="00AA4AF0"/>
    <w:rsid w:val="00AA6C00"/>
    <w:rsid w:val="00AA778C"/>
    <w:rsid w:val="00AA7F44"/>
    <w:rsid w:val="00AB2645"/>
    <w:rsid w:val="00AB2CB6"/>
    <w:rsid w:val="00AB3F79"/>
    <w:rsid w:val="00AB41C0"/>
    <w:rsid w:val="00AB45B0"/>
    <w:rsid w:val="00AB469F"/>
    <w:rsid w:val="00AC0747"/>
    <w:rsid w:val="00AC0996"/>
    <w:rsid w:val="00AC0AA0"/>
    <w:rsid w:val="00AC0C07"/>
    <w:rsid w:val="00AC4089"/>
    <w:rsid w:val="00AC4AB3"/>
    <w:rsid w:val="00AC4F4F"/>
    <w:rsid w:val="00AD08D9"/>
    <w:rsid w:val="00AD1575"/>
    <w:rsid w:val="00AD1786"/>
    <w:rsid w:val="00AD1CF9"/>
    <w:rsid w:val="00AD3C44"/>
    <w:rsid w:val="00AD428A"/>
    <w:rsid w:val="00AD5D7E"/>
    <w:rsid w:val="00AD6FFE"/>
    <w:rsid w:val="00AE0B2C"/>
    <w:rsid w:val="00AE1CD5"/>
    <w:rsid w:val="00AE2CE4"/>
    <w:rsid w:val="00AE31EF"/>
    <w:rsid w:val="00AE45CC"/>
    <w:rsid w:val="00AE54CE"/>
    <w:rsid w:val="00AF0667"/>
    <w:rsid w:val="00AF0B01"/>
    <w:rsid w:val="00AF0E0C"/>
    <w:rsid w:val="00AF2F41"/>
    <w:rsid w:val="00AF3D53"/>
    <w:rsid w:val="00AF459A"/>
    <w:rsid w:val="00AF62C4"/>
    <w:rsid w:val="00AF6D1F"/>
    <w:rsid w:val="00B06340"/>
    <w:rsid w:val="00B07DD6"/>
    <w:rsid w:val="00B1084F"/>
    <w:rsid w:val="00B10E5C"/>
    <w:rsid w:val="00B1279D"/>
    <w:rsid w:val="00B13129"/>
    <w:rsid w:val="00B14167"/>
    <w:rsid w:val="00B1490C"/>
    <w:rsid w:val="00B2192D"/>
    <w:rsid w:val="00B25CE0"/>
    <w:rsid w:val="00B25F1E"/>
    <w:rsid w:val="00B2666C"/>
    <w:rsid w:val="00B26EA2"/>
    <w:rsid w:val="00B333B7"/>
    <w:rsid w:val="00B35BD2"/>
    <w:rsid w:val="00B36F2D"/>
    <w:rsid w:val="00B408F9"/>
    <w:rsid w:val="00B41C78"/>
    <w:rsid w:val="00B41E7F"/>
    <w:rsid w:val="00B43927"/>
    <w:rsid w:val="00B44803"/>
    <w:rsid w:val="00B4520B"/>
    <w:rsid w:val="00B45AAD"/>
    <w:rsid w:val="00B45FD6"/>
    <w:rsid w:val="00B46624"/>
    <w:rsid w:val="00B51618"/>
    <w:rsid w:val="00B51A36"/>
    <w:rsid w:val="00B54B00"/>
    <w:rsid w:val="00B5570D"/>
    <w:rsid w:val="00B60180"/>
    <w:rsid w:val="00B60F54"/>
    <w:rsid w:val="00B62AD3"/>
    <w:rsid w:val="00B63561"/>
    <w:rsid w:val="00B659F5"/>
    <w:rsid w:val="00B65BA2"/>
    <w:rsid w:val="00B666ED"/>
    <w:rsid w:val="00B7117A"/>
    <w:rsid w:val="00B73882"/>
    <w:rsid w:val="00B7448B"/>
    <w:rsid w:val="00B74EF0"/>
    <w:rsid w:val="00B7702D"/>
    <w:rsid w:val="00B829F6"/>
    <w:rsid w:val="00B83063"/>
    <w:rsid w:val="00B83104"/>
    <w:rsid w:val="00B842E5"/>
    <w:rsid w:val="00B85CA8"/>
    <w:rsid w:val="00B85CDD"/>
    <w:rsid w:val="00B86C09"/>
    <w:rsid w:val="00B87A34"/>
    <w:rsid w:val="00B90C3C"/>
    <w:rsid w:val="00B94631"/>
    <w:rsid w:val="00B95506"/>
    <w:rsid w:val="00B95B99"/>
    <w:rsid w:val="00B95C77"/>
    <w:rsid w:val="00BA1E01"/>
    <w:rsid w:val="00BA36D4"/>
    <w:rsid w:val="00BA36F5"/>
    <w:rsid w:val="00BA40D1"/>
    <w:rsid w:val="00BA6965"/>
    <w:rsid w:val="00BB0A8C"/>
    <w:rsid w:val="00BB38D2"/>
    <w:rsid w:val="00BB590E"/>
    <w:rsid w:val="00BB6DF5"/>
    <w:rsid w:val="00BC0805"/>
    <w:rsid w:val="00BC1693"/>
    <w:rsid w:val="00BC669A"/>
    <w:rsid w:val="00BC6BD6"/>
    <w:rsid w:val="00BD0F16"/>
    <w:rsid w:val="00BD1ECC"/>
    <w:rsid w:val="00BD6040"/>
    <w:rsid w:val="00BD67CA"/>
    <w:rsid w:val="00BD6BBD"/>
    <w:rsid w:val="00BD6FB5"/>
    <w:rsid w:val="00BD78EF"/>
    <w:rsid w:val="00BE09C0"/>
    <w:rsid w:val="00BE144A"/>
    <w:rsid w:val="00BE1513"/>
    <w:rsid w:val="00BE3A03"/>
    <w:rsid w:val="00BE503C"/>
    <w:rsid w:val="00BE56A4"/>
    <w:rsid w:val="00BE5BC2"/>
    <w:rsid w:val="00BE5EB4"/>
    <w:rsid w:val="00BE5FD4"/>
    <w:rsid w:val="00BE6C08"/>
    <w:rsid w:val="00BF0A14"/>
    <w:rsid w:val="00BF341E"/>
    <w:rsid w:val="00BF3E22"/>
    <w:rsid w:val="00BF5060"/>
    <w:rsid w:val="00BF6009"/>
    <w:rsid w:val="00BF65DA"/>
    <w:rsid w:val="00BF66F7"/>
    <w:rsid w:val="00BF76FF"/>
    <w:rsid w:val="00C01920"/>
    <w:rsid w:val="00C021D0"/>
    <w:rsid w:val="00C02524"/>
    <w:rsid w:val="00C03109"/>
    <w:rsid w:val="00C040DF"/>
    <w:rsid w:val="00C052C9"/>
    <w:rsid w:val="00C0713F"/>
    <w:rsid w:val="00C10D41"/>
    <w:rsid w:val="00C16B32"/>
    <w:rsid w:val="00C22A59"/>
    <w:rsid w:val="00C22B5B"/>
    <w:rsid w:val="00C25147"/>
    <w:rsid w:val="00C253F3"/>
    <w:rsid w:val="00C26257"/>
    <w:rsid w:val="00C26324"/>
    <w:rsid w:val="00C27FA1"/>
    <w:rsid w:val="00C30090"/>
    <w:rsid w:val="00C30EFB"/>
    <w:rsid w:val="00C30FD2"/>
    <w:rsid w:val="00C32921"/>
    <w:rsid w:val="00C34501"/>
    <w:rsid w:val="00C35087"/>
    <w:rsid w:val="00C35583"/>
    <w:rsid w:val="00C356FD"/>
    <w:rsid w:val="00C35BAD"/>
    <w:rsid w:val="00C439D0"/>
    <w:rsid w:val="00C43D27"/>
    <w:rsid w:val="00C4488F"/>
    <w:rsid w:val="00C479AD"/>
    <w:rsid w:val="00C47BCE"/>
    <w:rsid w:val="00C5092D"/>
    <w:rsid w:val="00C5298E"/>
    <w:rsid w:val="00C53EE5"/>
    <w:rsid w:val="00C548FB"/>
    <w:rsid w:val="00C548FF"/>
    <w:rsid w:val="00C54E0D"/>
    <w:rsid w:val="00C54E13"/>
    <w:rsid w:val="00C577C4"/>
    <w:rsid w:val="00C57B48"/>
    <w:rsid w:val="00C62B3E"/>
    <w:rsid w:val="00C63226"/>
    <w:rsid w:val="00C636D3"/>
    <w:rsid w:val="00C63F9D"/>
    <w:rsid w:val="00C657BC"/>
    <w:rsid w:val="00C65C98"/>
    <w:rsid w:val="00C667CF"/>
    <w:rsid w:val="00C66B6A"/>
    <w:rsid w:val="00C66DAD"/>
    <w:rsid w:val="00C66E26"/>
    <w:rsid w:val="00C67AB9"/>
    <w:rsid w:val="00C707B0"/>
    <w:rsid w:val="00C70D3E"/>
    <w:rsid w:val="00C7286A"/>
    <w:rsid w:val="00C73C25"/>
    <w:rsid w:val="00C752F0"/>
    <w:rsid w:val="00C764EF"/>
    <w:rsid w:val="00C80DD6"/>
    <w:rsid w:val="00C83A57"/>
    <w:rsid w:val="00C83DF9"/>
    <w:rsid w:val="00C84AE5"/>
    <w:rsid w:val="00C85AA5"/>
    <w:rsid w:val="00C903D1"/>
    <w:rsid w:val="00C91185"/>
    <w:rsid w:val="00C91E8A"/>
    <w:rsid w:val="00C93010"/>
    <w:rsid w:val="00C935FB"/>
    <w:rsid w:val="00C973A7"/>
    <w:rsid w:val="00CA0E19"/>
    <w:rsid w:val="00CA0F54"/>
    <w:rsid w:val="00CA291E"/>
    <w:rsid w:val="00CA4FF7"/>
    <w:rsid w:val="00CA5AED"/>
    <w:rsid w:val="00CA71D7"/>
    <w:rsid w:val="00CA71E2"/>
    <w:rsid w:val="00CA7A8E"/>
    <w:rsid w:val="00CB0A6A"/>
    <w:rsid w:val="00CB3590"/>
    <w:rsid w:val="00CC01D9"/>
    <w:rsid w:val="00CC0341"/>
    <w:rsid w:val="00CC07BD"/>
    <w:rsid w:val="00CC0B7D"/>
    <w:rsid w:val="00CC16E5"/>
    <w:rsid w:val="00CC1E2C"/>
    <w:rsid w:val="00CC4004"/>
    <w:rsid w:val="00CC4097"/>
    <w:rsid w:val="00CD3738"/>
    <w:rsid w:val="00CD45E6"/>
    <w:rsid w:val="00CD4794"/>
    <w:rsid w:val="00CD687F"/>
    <w:rsid w:val="00CD74D8"/>
    <w:rsid w:val="00CD763D"/>
    <w:rsid w:val="00CE0FA6"/>
    <w:rsid w:val="00CE599C"/>
    <w:rsid w:val="00CE660A"/>
    <w:rsid w:val="00CE7513"/>
    <w:rsid w:val="00CE7DA3"/>
    <w:rsid w:val="00CF06C1"/>
    <w:rsid w:val="00CF1150"/>
    <w:rsid w:val="00CF180E"/>
    <w:rsid w:val="00CF20C4"/>
    <w:rsid w:val="00CF2B8B"/>
    <w:rsid w:val="00CF35A3"/>
    <w:rsid w:val="00CF39BB"/>
    <w:rsid w:val="00CF4287"/>
    <w:rsid w:val="00D02EA3"/>
    <w:rsid w:val="00D04AAC"/>
    <w:rsid w:val="00D06630"/>
    <w:rsid w:val="00D11F63"/>
    <w:rsid w:val="00D151E2"/>
    <w:rsid w:val="00D17F3C"/>
    <w:rsid w:val="00D2116A"/>
    <w:rsid w:val="00D21854"/>
    <w:rsid w:val="00D24752"/>
    <w:rsid w:val="00D25253"/>
    <w:rsid w:val="00D30149"/>
    <w:rsid w:val="00D319E7"/>
    <w:rsid w:val="00D338BB"/>
    <w:rsid w:val="00D34147"/>
    <w:rsid w:val="00D35464"/>
    <w:rsid w:val="00D41371"/>
    <w:rsid w:val="00D41AB1"/>
    <w:rsid w:val="00D423F6"/>
    <w:rsid w:val="00D43955"/>
    <w:rsid w:val="00D51118"/>
    <w:rsid w:val="00D5170D"/>
    <w:rsid w:val="00D51A06"/>
    <w:rsid w:val="00D52903"/>
    <w:rsid w:val="00D53423"/>
    <w:rsid w:val="00D53750"/>
    <w:rsid w:val="00D55A7D"/>
    <w:rsid w:val="00D57658"/>
    <w:rsid w:val="00D602BC"/>
    <w:rsid w:val="00D64EB2"/>
    <w:rsid w:val="00D64FEC"/>
    <w:rsid w:val="00D651B3"/>
    <w:rsid w:val="00D655DF"/>
    <w:rsid w:val="00D66317"/>
    <w:rsid w:val="00D668B1"/>
    <w:rsid w:val="00D67183"/>
    <w:rsid w:val="00D67B15"/>
    <w:rsid w:val="00D7126F"/>
    <w:rsid w:val="00D72A16"/>
    <w:rsid w:val="00D72DC8"/>
    <w:rsid w:val="00D72DEF"/>
    <w:rsid w:val="00D73AE3"/>
    <w:rsid w:val="00D7464A"/>
    <w:rsid w:val="00D74EBC"/>
    <w:rsid w:val="00D75887"/>
    <w:rsid w:val="00D76102"/>
    <w:rsid w:val="00D80C3D"/>
    <w:rsid w:val="00D87D48"/>
    <w:rsid w:val="00D909B2"/>
    <w:rsid w:val="00D91C97"/>
    <w:rsid w:val="00D9218D"/>
    <w:rsid w:val="00D93C3C"/>
    <w:rsid w:val="00D93FD3"/>
    <w:rsid w:val="00D94668"/>
    <w:rsid w:val="00D94909"/>
    <w:rsid w:val="00D95817"/>
    <w:rsid w:val="00D958E4"/>
    <w:rsid w:val="00D96D98"/>
    <w:rsid w:val="00DA138F"/>
    <w:rsid w:val="00DA2F3E"/>
    <w:rsid w:val="00DA3ACC"/>
    <w:rsid w:val="00DA4809"/>
    <w:rsid w:val="00DA56C4"/>
    <w:rsid w:val="00DA60C0"/>
    <w:rsid w:val="00DA7DE3"/>
    <w:rsid w:val="00DB0969"/>
    <w:rsid w:val="00DB25F9"/>
    <w:rsid w:val="00DB269E"/>
    <w:rsid w:val="00DB3B55"/>
    <w:rsid w:val="00DB4AD4"/>
    <w:rsid w:val="00DB5C96"/>
    <w:rsid w:val="00DB5F11"/>
    <w:rsid w:val="00DB6CFE"/>
    <w:rsid w:val="00DB6D93"/>
    <w:rsid w:val="00DC097B"/>
    <w:rsid w:val="00DC1881"/>
    <w:rsid w:val="00DC4AF1"/>
    <w:rsid w:val="00DD351E"/>
    <w:rsid w:val="00DD3738"/>
    <w:rsid w:val="00DD378B"/>
    <w:rsid w:val="00DD491B"/>
    <w:rsid w:val="00DD7F66"/>
    <w:rsid w:val="00DE1B63"/>
    <w:rsid w:val="00DE24A2"/>
    <w:rsid w:val="00DE7CDD"/>
    <w:rsid w:val="00DF05EA"/>
    <w:rsid w:val="00DF0E13"/>
    <w:rsid w:val="00DF2BD6"/>
    <w:rsid w:val="00DF2DF2"/>
    <w:rsid w:val="00DF3A01"/>
    <w:rsid w:val="00DF4711"/>
    <w:rsid w:val="00DF4EB7"/>
    <w:rsid w:val="00DF5D22"/>
    <w:rsid w:val="00DF6BD1"/>
    <w:rsid w:val="00DF6ECD"/>
    <w:rsid w:val="00DF6EFC"/>
    <w:rsid w:val="00E001DD"/>
    <w:rsid w:val="00E01786"/>
    <w:rsid w:val="00E026CA"/>
    <w:rsid w:val="00E04F7F"/>
    <w:rsid w:val="00E05B39"/>
    <w:rsid w:val="00E07812"/>
    <w:rsid w:val="00E079B7"/>
    <w:rsid w:val="00E07E06"/>
    <w:rsid w:val="00E10176"/>
    <w:rsid w:val="00E109E0"/>
    <w:rsid w:val="00E10F40"/>
    <w:rsid w:val="00E13CC1"/>
    <w:rsid w:val="00E1515E"/>
    <w:rsid w:val="00E15218"/>
    <w:rsid w:val="00E17025"/>
    <w:rsid w:val="00E17C6E"/>
    <w:rsid w:val="00E2246C"/>
    <w:rsid w:val="00E23800"/>
    <w:rsid w:val="00E23F3D"/>
    <w:rsid w:val="00E26015"/>
    <w:rsid w:val="00E26A18"/>
    <w:rsid w:val="00E26BDE"/>
    <w:rsid w:val="00E27605"/>
    <w:rsid w:val="00E31848"/>
    <w:rsid w:val="00E31D61"/>
    <w:rsid w:val="00E31DA9"/>
    <w:rsid w:val="00E32048"/>
    <w:rsid w:val="00E324D3"/>
    <w:rsid w:val="00E33611"/>
    <w:rsid w:val="00E35CD8"/>
    <w:rsid w:val="00E35DC8"/>
    <w:rsid w:val="00E371B2"/>
    <w:rsid w:val="00E40A40"/>
    <w:rsid w:val="00E4116B"/>
    <w:rsid w:val="00E414FD"/>
    <w:rsid w:val="00E42CF0"/>
    <w:rsid w:val="00E42F2D"/>
    <w:rsid w:val="00E431BE"/>
    <w:rsid w:val="00E436CE"/>
    <w:rsid w:val="00E47906"/>
    <w:rsid w:val="00E501D5"/>
    <w:rsid w:val="00E50619"/>
    <w:rsid w:val="00E50F3A"/>
    <w:rsid w:val="00E525B4"/>
    <w:rsid w:val="00E54153"/>
    <w:rsid w:val="00E553D4"/>
    <w:rsid w:val="00E55D0E"/>
    <w:rsid w:val="00E64CA8"/>
    <w:rsid w:val="00E65E66"/>
    <w:rsid w:val="00E66736"/>
    <w:rsid w:val="00E67375"/>
    <w:rsid w:val="00E71FA2"/>
    <w:rsid w:val="00E72A13"/>
    <w:rsid w:val="00E73F65"/>
    <w:rsid w:val="00E75819"/>
    <w:rsid w:val="00E76280"/>
    <w:rsid w:val="00E766CD"/>
    <w:rsid w:val="00E7710A"/>
    <w:rsid w:val="00E81FE1"/>
    <w:rsid w:val="00E82B5C"/>
    <w:rsid w:val="00E83379"/>
    <w:rsid w:val="00E83F60"/>
    <w:rsid w:val="00E85272"/>
    <w:rsid w:val="00E85A53"/>
    <w:rsid w:val="00E86D52"/>
    <w:rsid w:val="00E870F6"/>
    <w:rsid w:val="00E87C86"/>
    <w:rsid w:val="00E90924"/>
    <w:rsid w:val="00E9154C"/>
    <w:rsid w:val="00E92002"/>
    <w:rsid w:val="00E9259F"/>
    <w:rsid w:val="00E926DC"/>
    <w:rsid w:val="00E93780"/>
    <w:rsid w:val="00EA4B46"/>
    <w:rsid w:val="00EA5309"/>
    <w:rsid w:val="00EA68EC"/>
    <w:rsid w:val="00EB0019"/>
    <w:rsid w:val="00EB189A"/>
    <w:rsid w:val="00EB19D3"/>
    <w:rsid w:val="00EB3F23"/>
    <w:rsid w:val="00EB4884"/>
    <w:rsid w:val="00EB4E40"/>
    <w:rsid w:val="00EB5201"/>
    <w:rsid w:val="00EB5DDF"/>
    <w:rsid w:val="00EB7998"/>
    <w:rsid w:val="00EB7CA9"/>
    <w:rsid w:val="00EC67AC"/>
    <w:rsid w:val="00EC6D96"/>
    <w:rsid w:val="00ED01ED"/>
    <w:rsid w:val="00ED17F1"/>
    <w:rsid w:val="00ED30FC"/>
    <w:rsid w:val="00ED76B0"/>
    <w:rsid w:val="00EE053C"/>
    <w:rsid w:val="00EE1168"/>
    <w:rsid w:val="00EE2700"/>
    <w:rsid w:val="00EE3704"/>
    <w:rsid w:val="00EE3A37"/>
    <w:rsid w:val="00EE410F"/>
    <w:rsid w:val="00EE78A2"/>
    <w:rsid w:val="00EE7CB9"/>
    <w:rsid w:val="00EE7F19"/>
    <w:rsid w:val="00EF210D"/>
    <w:rsid w:val="00EF2338"/>
    <w:rsid w:val="00EF2E08"/>
    <w:rsid w:val="00EF2EC7"/>
    <w:rsid w:val="00EF5028"/>
    <w:rsid w:val="00EF6AA0"/>
    <w:rsid w:val="00F004E0"/>
    <w:rsid w:val="00F02CC2"/>
    <w:rsid w:val="00F03BDE"/>
    <w:rsid w:val="00F115B8"/>
    <w:rsid w:val="00F117FA"/>
    <w:rsid w:val="00F121A7"/>
    <w:rsid w:val="00F13AE1"/>
    <w:rsid w:val="00F14AE8"/>
    <w:rsid w:val="00F1606F"/>
    <w:rsid w:val="00F16BF3"/>
    <w:rsid w:val="00F17627"/>
    <w:rsid w:val="00F225C2"/>
    <w:rsid w:val="00F22EE0"/>
    <w:rsid w:val="00F23EE8"/>
    <w:rsid w:val="00F25211"/>
    <w:rsid w:val="00F27027"/>
    <w:rsid w:val="00F302E6"/>
    <w:rsid w:val="00F302F6"/>
    <w:rsid w:val="00F30A5A"/>
    <w:rsid w:val="00F31A41"/>
    <w:rsid w:val="00F3316D"/>
    <w:rsid w:val="00F33E68"/>
    <w:rsid w:val="00F34A10"/>
    <w:rsid w:val="00F4015F"/>
    <w:rsid w:val="00F404D6"/>
    <w:rsid w:val="00F410DF"/>
    <w:rsid w:val="00F41F1E"/>
    <w:rsid w:val="00F42FE3"/>
    <w:rsid w:val="00F43AE4"/>
    <w:rsid w:val="00F43BBB"/>
    <w:rsid w:val="00F447E2"/>
    <w:rsid w:val="00F50FDC"/>
    <w:rsid w:val="00F51878"/>
    <w:rsid w:val="00F523AB"/>
    <w:rsid w:val="00F529C6"/>
    <w:rsid w:val="00F53065"/>
    <w:rsid w:val="00F568C3"/>
    <w:rsid w:val="00F56EE0"/>
    <w:rsid w:val="00F60364"/>
    <w:rsid w:val="00F619B0"/>
    <w:rsid w:val="00F61AF2"/>
    <w:rsid w:val="00F61F1F"/>
    <w:rsid w:val="00F63860"/>
    <w:rsid w:val="00F659B4"/>
    <w:rsid w:val="00F70FBD"/>
    <w:rsid w:val="00F71785"/>
    <w:rsid w:val="00F74B7B"/>
    <w:rsid w:val="00F75DF6"/>
    <w:rsid w:val="00F76BB4"/>
    <w:rsid w:val="00F81C66"/>
    <w:rsid w:val="00F82FD5"/>
    <w:rsid w:val="00F8530E"/>
    <w:rsid w:val="00F86492"/>
    <w:rsid w:val="00F921A1"/>
    <w:rsid w:val="00F927F8"/>
    <w:rsid w:val="00F96DD5"/>
    <w:rsid w:val="00F96DEC"/>
    <w:rsid w:val="00FA15DC"/>
    <w:rsid w:val="00FA1E72"/>
    <w:rsid w:val="00FA338C"/>
    <w:rsid w:val="00FA4934"/>
    <w:rsid w:val="00FA5511"/>
    <w:rsid w:val="00FB2A24"/>
    <w:rsid w:val="00FB3076"/>
    <w:rsid w:val="00FB3D87"/>
    <w:rsid w:val="00FB4AA2"/>
    <w:rsid w:val="00FB58AC"/>
    <w:rsid w:val="00FB5DB5"/>
    <w:rsid w:val="00FB6E7C"/>
    <w:rsid w:val="00FB6FC4"/>
    <w:rsid w:val="00FC0C48"/>
    <w:rsid w:val="00FC1085"/>
    <w:rsid w:val="00FC169E"/>
    <w:rsid w:val="00FC3115"/>
    <w:rsid w:val="00FC3F89"/>
    <w:rsid w:val="00FC4410"/>
    <w:rsid w:val="00FC46C4"/>
    <w:rsid w:val="00FC4A8D"/>
    <w:rsid w:val="00FC552D"/>
    <w:rsid w:val="00FC5CCD"/>
    <w:rsid w:val="00FC74E3"/>
    <w:rsid w:val="00FC7777"/>
    <w:rsid w:val="00FC782C"/>
    <w:rsid w:val="00FD2B8C"/>
    <w:rsid w:val="00FD38A7"/>
    <w:rsid w:val="00FD474A"/>
    <w:rsid w:val="00FD6A45"/>
    <w:rsid w:val="00FD7286"/>
    <w:rsid w:val="00FE1E42"/>
    <w:rsid w:val="00FE38A5"/>
    <w:rsid w:val="00FE3B68"/>
    <w:rsid w:val="00FE6159"/>
    <w:rsid w:val="00FF0E01"/>
    <w:rsid w:val="00FF3A66"/>
    <w:rsid w:val="00FF424F"/>
    <w:rsid w:val="00FF52CD"/>
    <w:rsid w:val="00FF6475"/>
    <w:rsid w:val="00FF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1FB95956"/>
  <w15:chartTrackingRefBased/>
  <w15:docId w15:val="{9D79F373-CD81-4F01-88CA-45DC0F5E2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528AF"/>
    <w:pPr>
      <w:widowControl w:val="0"/>
    </w:pPr>
  </w:style>
  <w:style w:type="paragraph" w:styleId="Nadpis1">
    <w:name w:val="heading 1"/>
    <w:basedOn w:val="Normln"/>
    <w:next w:val="Normln"/>
    <w:qFormat/>
    <w:pPr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outlineLvl w:val="1"/>
    </w:pPr>
    <w:rPr>
      <w:b/>
      <w:sz w:val="24"/>
    </w:rPr>
  </w:style>
  <w:style w:type="paragraph" w:styleId="Nadpis3">
    <w:name w:val="heading 3"/>
    <w:basedOn w:val="Normln"/>
    <w:next w:val="Normln"/>
    <w:qFormat/>
    <w:pPr>
      <w:jc w:val="center"/>
      <w:outlineLvl w:val="2"/>
    </w:pPr>
    <w:rPr>
      <w:b/>
      <w:sz w:val="34"/>
    </w:rPr>
  </w:style>
  <w:style w:type="paragraph" w:styleId="Nadpis4">
    <w:name w:val="heading 4"/>
    <w:basedOn w:val="Normln"/>
    <w:next w:val="Normln"/>
    <w:pPr>
      <w:ind w:left="708" w:hanging="708"/>
      <w:jc w:val="both"/>
      <w:outlineLvl w:val="3"/>
    </w:pPr>
    <w:rPr>
      <w:b/>
      <w:sz w:val="24"/>
    </w:rPr>
  </w:style>
  <w:style w:type="paragraph" w:styleId="Nadpis5">
    <w:name w:val="heading 5"/>
    <w:basedOn w:val="Normln"/>
    <w:next w:val="Normln"/>
    <w:pPr>
      <w:outlineLvl w:val="4"/>
    </w:pPr>
    <w:rPr>
      <w:b/>
      <w:sz w:val="24"/>
    </w:rPr>
  </w:style>
  <w:style w:type="paragraph" w:styleId="Nadpis6">
    <w:name w:val="heading 6"/>
    <w:basedOn w:val="Normln"/>
    <w:next w:val="Normln"/>
    <w:pPr>
      <w:jc w:val="center"/>
      <w:outlineLvl w:val="5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">
    <w:name w:val="Základní text~~~"/>
    <w:basedOn w:val="Normln"/>
    <w:pPr>
      <w:tabs>
        <w:tab w:val="left" w:pos="568"/>
      </w:tabs>
      <w:jc w:val="both"/>
    </w:pPr>
    <w:rPr>
      <w:i/>
      <w:sz w:val="24"/>
    </w:rPr>
  </w:style>
  <w:style w:type="paragraph" w:styleId="Zkladntext0">
    <w:name w:val="Body Text"/>
    <w:basedOn w:val="Normln"/>
    <w:link w:val="ZkladntextChar"/>
    <w:rPr>
      <w:sz w:val="24"/>
    </w:rPr>
  </w:style>
  <w:style w:type="paragraph" w:styleId="Zkladntext2">
    <w:name w:val="Body Text 2"/>
    <w:basedOn w:val="Normln"/>
    <w:link w:val="Zkladntext2Char"/>
    <w:pPr>
      <w:jc w:val="both"/>
    </w:pPr>
    <w:rPr>
      <w:sz w:val="24"/>
    </w:rPr>
  </w:style>
  <w:style w:type="paragraph" w:styleId="Zkladntextodsazen">
    <w:name w:val="Body Text Indent"/>
    <w:basedOn w:val="Normln"/>
    <w:pPr>
      <w:tabs>
        <w:tab w:val="left" w:pos="568"/>
      </w:tabs>
      <w:ind w:firstLine="567"/>
      <w:jc w:val="both"/>
    </w:pPr>
    <w:rPr>
      <w:i/>
      <w:sz w:val="24"/>
    </w:rPr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odsazen2">
    <w:name w:val="Body Text Indent 2"/>
    <w:basedOn w:val="Normln"/>
    <w:pPr>
      <w:tabs>
        <w:tab w:val="left" w:pos="568"/>
      </w:tabs>
      <w:ind w:firstLine="709"/>
      <w:jc w:val="both"/>
    </w:pPr>
    <w:rPr>
      <w:rFonts w:ascii="Arial" w:hAnsi="Arial"/>
      <w:b/>
      <w:sz w:val="24"/>
    </w:rPr>
  </w:style>
  <w:style w:type="paragraph" w:customStyle="1" w:styleId="Styltabulky">
    <w:name w:val="Styl tabulky"/>
    <w:basedOn w:val="Normln"/>
  </w:style>
  <w:style w:type="paragraph" w:customStyle="1" w:styleId="Normln0">
    <w:name w:val="Normální~"/>
    <w:basedOn w:val="Normln"/>
  </w:style>
  <w:style w:type="table" w:styleId="Mkatabulky">
    <w:name w:val="Table Grid"/>
    <w:basedOn w:val="Normlntabulka"/>
    <w:rsid w:val="00996FD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bodanadpou">
    <w:name w:val="voboda nad Úpou"/>
    <w:basedOn w:val="Styltabulky"/>
    <w:rsid w:val="00B41C78"/>
    <w:rPr>
      <w:sz w:val="22"/>
    </w:rPr>
  </w:style>
  <w:style w:type="paragraph" w:customStyle="1" w:styleId="adresa">
    <w:name w:val="adresa"/>
    <w:basedOn w:val="Normln"/>
    <w:rsid w:val="00343260"/>
    <w:pPr>
      <w:tabs>
        <w:tab w:val="left" w:pos="3402"/>
        <w:tab w:val="left" w:pos="6237"/>
      </w:tabs>
      <w:jc w:val="both"/>
    </w:pPr>
    <w:rPr>
      <w:sz w:val="24"/>
    </w:rPr>
  </w:style>
  <w:style w:type="paragraph" w:customStyle="1" w:styleId="Zkladntext1">
    <w:name w:val="Základní text~~"/>
    <w:basedOn w:val="Normln"/>
    <w:rsid w:val="00CC1E2C"/>
    <w:pPr>
      <w:tabs>
        <w:tab w:val="left" w:pos="568"/>
      </w:tabs>
      <w:jc w:val="both"/>
    </w:pPr>
    <w:rPr>
      <w:i/>
      <w:sz w:val="24"/>
    </w:rPr>
  </w:style>
  <w:style w:type="character" w:customStyle="1" w:styleId="Zkladntext2Char">
    <w:name w:val="Základní text 2 Char"/>
    <w:link w:val="Zkladntext2"/>
    <w:rsid w:val="0073653A"/>
    <w:rPr>
      <w:sz w:val="24"/>
    </w:rPr>
  </w:style>
  <w:style w:type="paragraph" w:styleId="Zpat">
    <w:name w:val="footer"/>
    <w:basedOn w:val="Normln"/>
    <w:link w:val="ZpatChar"/>
    <w:uiPriority w:val="99"/>
    <w:rsid w:val="006E7152"/>
    <w:pPr>
      <w:tabs>
        <w:tab w:val="center" w:pos="4536"/>
        <w:tab w:val="right" w:pos="9069"/>
      </w:tabs>
    </w:pPr>
    <w:rPr>
      <w:sz w:val="24"/>
    </w:rPr>
  </w:style>
  <w:style w:type="character" w:customStyle="1" w:styleId="ZpatChar">
    <w:name w:val="Zápatí Char"/>
    <w:link w:val="Zpat"/>
    <w:uiPriority w:val="99"/>
    <w:rsid w:val="006E7152"/>
    <w:rPr>
      <w:sz w:val="24"/>
    </w:rPr>
  </w:style>
  <w:style w:type="paragraph" w:styleId="Odstavecseseznamem">
    <w:name w:val="List Paragraph"/>
    <w:basedOn w:val="Normln"/>
    <w:uiPriority w:val="34"/>
    <w:qFormat/>
    <w:rsid w:val="001108E9"/>
    <w:pPr>
      <w:ind w:left="708"/>
    </w:pPr>
  </w:style>
  <w:style w:type="paragraph" w:styleId="Textbubliny">
    <w:name w:val="Balloon Text"/>
    <w:basedOn w:val="Normln"/>
    <w:link w:val="TextbublinyChar"/>
    <w:rsid w:val="00366E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366E85"/>
    <w:rPr>
      <w:rFonts w:ascii="Segoe UI" w:hAnsi="Segoe UI" w:cs="Segoe UI"/>
      <w:sz w:val="18"/>
      <w:szCs w:val="18"/>
    </w:rPr>
  </w:style>
  <w:style w:type="character" w:customStyle="1" w:styleId="ZkladntextChar">
    <w:name w:val="Základní text Char"/>
    <w:basedOn w:val="Standardnpsmoodstavce"/>
    <w:link w:val="Zkladntext0"/>
    <w:rsid w:val="00595ECB"/>
    <w:rPr>
      <w:sz w:val="24"/>
    </w:rPr>
  </w:style>
  <w:style w:type="paragraph" w:customStyle="1" w:styleId="Zkladntext22">
    <w:name w:val="Základní text 22"/>
    <w:basedOn w:val="Normln"/>
    <w:rsid w:val="00C752F0"/>
    <w:pPr>
      <w:widowControl/>
      <w:jc w:val="both"/>
    </w:pPr>
    <w:rPr>
      <w:b/>
      <w:sz w:val="24"/>
    </w:rPr>
  </w:style>
  <w:style w:type="paragraph" w:styleId="Zhlav">
    <w:name w:val="header"/>
    <w:basedOn w:val="Normln"/>
    <w:link w:val="ZhlavChar"/>
    <w:rsid w:val="005B3F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B3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9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2542</TotalTime>
  <Pages>2</Pages>
  <Words>592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hana</vt:lpstr>
    </vt:vector>
  </TitlesOfParts>
  <Company>Pozemkový Fond ČR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hana</dc:title>
  <dc:subject/>
  <dc:creator>PFR</dc:creator>
  <cp:keywords/>
  <dc:description/>
  <cp:lastModifiedBy>Šafka Jan Mgr.</cp:lastModifiedBy>
  <cp:revision>864</cp:revision>
  <cp:lastPrinted>2025-12-05T12:30:00Z</cp:lastPrinted>
  <dcterms:created xsi:type="dcterms:W3CDTF">2023-04-28T08:10:00Z</dcterms:created>
  <dcterms:modified xsi:type="dcterms:W3CDTF">2026-08-10T13:38:00Z</dcterms:modified>
</cp:coreProperties>
</file>