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F939" w14:textId="4A98B24D" w:rsidR="002C38C0" w:rsidRPr="00FF543A" w:rsidRDefault="00D127FA" w:rsidP="00D127FA">
      <w:pPr>
        <w:spacing w:line="24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4FFCD4" wp14:editId="1EA31B1F">
            <wp:simplePos x="0" y="0"/>
            <wp:positionH relativeFrom="column">
              <wp:posOffset>-94695</wp:posOffset>
            </wp:positionH>
            <wp:positionV relativeFrom="paragraph">
              <wp:posOffset>-3022</wp:posOffset>
            </wp:positionV>
            <wp:extent cx="1605600" cy="640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Tower Logo 1 - Hlavni¦ü 20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3A" w:rsidRPr="00FF543A">
        <w:rPr>
          <w:b/>
          <w:sz w:val="24"/>
        </w:rPr>
        <w:t>Příloha č.</w:t>
      </w:r>
      <w:r w:rsidR="005E6932">
        <w:rPr>
          <w:b/>
          <w:sz w:val="24"/>
        </w:rPr>
        <w:t xml:space="preserve"> </w:t>
      </w:r>
      <w:r w:rsidR="00FF543A" w:rsidRPr="00FF543A">
        <w:rPr>
          <w:b/>
          <w:sz w:val="24"/>
        </w:rPr>
        <w:t xml:space="preserve">1 Servisní </w:t>
      </w:r>
      <w:r w:rsidR="00FF543A">
        <w:rPr>
          <w:b/>
          <w:sz w:val="24"/>
        </w:rPr>
        <w:t>plá</w:t>
      </w:r>
      <w:r w:rsidR="00FF543A" w:rsidRPr="00FF543A">
        <w:rPr>
          <w:b/>
          <w:sz w:val="24"/>
        </w:rPr>
        <w:t>n</w:t>
      </w:r>
      <w:r w:rsidR="004203D1">
        <w:rPr>
          <w:b/>
          <w:sz w:val="24"/>
        </w:rPr>
        <w:t xml:space="preserve"> preventivního servisu</w:t>
      </w:r>
    </w:p>
    <w:p w14:paraId="3FF6D38D" w14:textId="77777777" w:rsidR="00FF543A" w:rsidRPr="002C38C0" w:rsidRDefault="00FF543A" w:rsidP="00FF543A">
      <w:pPr>
        <w:spacing w:line="240" w:lineRule="auto"/>
        <w:jc w:val="center"/>
        <w:rPr>
          <w:sz w:val="12"/>
          <w:szCs w:val="12"/>
        </w:rPr>
      </w:pPr>
    </w:p>
    <w:p w14:paraId="412C6527" w14:textId="3288E853" w:rsidR="00AE2690" w:rsidRDefault="00AE2690" w:rsidP="004203D1"/>
    <w:p w14:paraId="5F315871" w14:textId="77777777" w:rsidR="00F702CB" w:rsidRDefault="00F702CB" w:rsidP="009446B1">
      <w:pPr>
        <w:spacing w:line="240" w:lineRule="auto"/>
        <w:rPr>
          <w:b/>
          <w:sz w:val="20"/>
        </w:rPr>
      </w:pPr>
    </w:p>
    <w:p w14:paraId="49458567" w14:textId="77777777" w:rsidR="004203D1" w:rsidRDefault="004203D1" w:rsidP="009446B1">
      <w:pPr>
        <w:spacing w:line="240" w:lineRule="auto"/>
        <w:rPr>
          <w:b/>
          <w:sz w:val="20"/>
        </w:rPr>
      </w:pPr>
    </w:p>
    <w:p w14:paraId="0B1BA4AD" w14:textId="77777777" w:rsidR="004203D1" w:rsidRDefault="004203D1" w:rsidP="009446B1">
      <w:pPr>
        <w:spacing w:line="240" w:lineRule="auto"/>
        <w:rPr>
          <w:b/>
          <w:sz w:val="20"/>
        </w:rPr>
      </w:pPr>
    </w:p>
    <w:p w14:paraId="3E8935AC" w14:textId="77777777" w:rsidR="004203D1" w:rsidRDefault="004203D1" w:rsidP="009446B1">
      <w:pPr>
        <w:spacing w:line="240" w:lineRule="auto"/>
        <w:rPr>
          <w:b/>
          <w:sz w:val="20"/>
        </w:rPr>
      </w:pPr>
    </w:p>
    <w:p w14:paraId="30DCE37F" w14:textId="77777777" w:rsidR="004203D1" w:rsidRDefault="004203D1" w:rsidP="009446B1">
      <w:pPr>
        <w:spacing w:line="240" w:lineRule="auto"/>
        <w:rPr>
          <w:b/>
          <w:sz w:val="20"/>
        </w:rPr>
      </w:pPr>
    </w:p>
    <w:p w14:paraId="031AC7A3" w14:textId="77777777" w:rsidR="00606DCB" w:rsidRPr="00954A2B" w:rsidRDefault="00FF543A" w:rsidP="009308D1">
      <w:pPr>
        <w:pStyle w:val="Nadpis1"/>
        <w:numPr>
          <w:ilvl w:val="0"/>
          <w:numId w:val="9"/>
        </w:numPr>
        <w:rPr>
          <w:b/>
          <w:sz w:val="22"/>
          <w:szCs w:val="22"/>
        </w:rPr>
      </w:pPr>
      <w:bookmarkStart w:id="1" w:name="_Toc448744249"/>
      <w:bookmarkStart w:id="2" w:name="_Toc467843583"/>
      <w:r>
        <w:rPr>
          <w:b/>
          <w:sz w:val="22"/>
          <w:szCs w:val="22"/>
        </w:rPr>
        <w:t>M</w:t>
      </w:r>
      <w:r w:rsidRPr="00954A2B">
        <w:rPr>
          <w:b/>
          <w:sz w:val="22"/>
          <w:szCs w:val="22"/>
        </w:rPr>
        <w:t>echanická část</w:t>
      </w:r>
      <w:bookmarkEnd w:id="1"/>
      <w:bookmarkEnd w:id="2"/>
    </w:p>
    <w:p w14:paraId="356970DD" w14:textId="77777777" w:rsidR="00927000" w:rsidRPr="00286940" w:rsidRDefault="00927000" w:rsidP="009446B1">
      <w:pPr>
        <w:spacing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FF543A" w:rsidRPr="00FF543A" w14:paraId="3345B459" w14:textId="77777777" w:rsidTr="00FF543A">
        <w:tc>
          <w:tcPr>
            <w:tcW w:w="3257" w:type="dxa"/>
          </w:tcPr>
          <w:p w14:paraId="291B8E0E" w14:textId="77777777" w:rsidR="00FF543A" w:rsidRPr="00FF543A" w:rsidRDefault="00FF543A" w:rsidP="00E1699B">
            <w:r w:rsidRPr="00FF543A">
              <w:t>Kontrola zařízení</w:t>
            </w:r>
          </w:p>
        </w:tc>
        <w:tc>
          <w:tcPr>
            <w:tcW w:w="3257" w:type="dxa"/>
          </w:tcPr>
          <w:p w14:paraId="2125694F" w14:textId="77777777" w:rsidR="00FF543A" w:rsidRPr="00FF543A" w:rsidRDefault="00FF543A" w:rsidP="00E1699B">
            <w:pPr>
              <w:rPr>
                <w:rFonts w:ascii="Calibri" w:hAnsi="Calibri"/>
                <w:sz w:val="24"/>
                <w:szCs w:val="24"/>
              </w:rPr>
            </w:pPr>
            <w:r w:rsidRPr="00FF543A">
              <w:rPr>
                <w:rFonts w:ascii="Calibri" w:hAnsi="Calibri"/>
                <w:sz w:val="24"/>
                <w:szCs w:val="24"/>
              </w:rPr>
              <w:t>1x za 6 měsíců</w:t>
            </w:r>
          </w:p>
        </w:tc>
      </w:tr>
    </w:tbl>
    <w:p w14:paraId="032D79E7" w14:textId="77777777" w:rsidR="00FF543A" w:rsidRDefault="00FF543A" w:rsidP="009446B1">
      <w:pPr>
        <w:spacing w:line="240" w:lineRule="auto"/>
      </w:pPr>
    </w:p>
    <w:p w14:paraId="02AA3637" w14:textId="77777777" w:rsidR="00FF543A" w:rsidRPr="00426471" w:rsidRDefault="00FF543A" w:rsidP="009308D1">
      <w:pPr>
        <w:pStyle w:val="Nadpis1"/>
        <w:numPr>
          <w:ilvl w:val="0"/>
          <w:numId w:val="9"/>
        </w:numPr>
        <w:rPr>
          <w:b/>
          <w:sz w:val="22"/>
          <w:szCs w:val="22"/>
        </w:rPr>
      </w:pPr>
      <w:bookmarkStart w:id="3" w:name="_Toc467843584"/>
      <w:r>
        <w:rPr>
          <w:b/>
          <w:sz w:val="22"/>
          <w:szCs w:val="22"/>
        </w:rPr>
        <w:t>Elektrická část</w:t>
      </w:r>
      <w:bookmarkEnd w:id="3"/>
    </w:p>
    <w:p w14:paraId="56EE7E4D" w14:textId="77777777" w:rsidR="00FF543A" w:rsidRPr="003971EE" w:rsidRDefault="00FF543A" w:rsidP="00FF543A">
      <w:pPr>
        <w:spacing w:line="240" w:lineRule="auto"/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FF543A" w:rsidRPr="00FF543A" w14:paraId="66A0BE4A" w14:textId="77777777" w:rsidTr="00BF6D5E">
        <w:tc>
          <w:tcPr>
            <w:tcW w:w="3257" w:type="dxa"/>
          </w:tcPr>
          <w:p w14:paraId="167021CB" w14:textId="77777777" w:rsidR="00FF543A" w:rsidRPr="00FF543A" w:rsidRDefault="00FF543A" w:rsidP="00BF6D5E">
            <w:r w:rsidRPr="00FF543A">
              <w:t>Kontrola zařízení</w:t>
            </w:r>
          </w:p>
        </w:tc>
        <w:tc>
          <w:tcPr>
            <w:tcW w:w="3257" w:type="dxa"/>
          </w:tcPr>
          <w:p w14:paraId="66CD2210" w14:textId="77777777" w:rsidR="00FF543A" w:rsidRPr="00FF543A" w:rsidRDefault="00FF543A" w:rsidP="00BF6D5E">
            <w:pPr>
              <w:rPr>
                <w:rFonts w:ascii="Calibri" w:hAnsi="Calibri"/>
                <w:sz w:val="24"/>
                <w:szCs w:val="24"/>
              </w:rPr>
            </w:pPr>
            <w:r w:rsidRPr="00FF543A">
              <w:rPr>
                <w:rFonts w:ascii="Calibri" w:hAnsi="Calibri"/>
                <w:sz w:val="24"/>
                <w:szCs w:val="24"/>
              </w:rPr>
              <w:t>1x za 6 měsíců</w:t>
            </w:r>
          </w:p>
        </w:tc>
      </w:tr>
    </w:tbl>
    <w:p w14:paraId="3FB10E1A" w14:textId="77777777" w:rsidR="00FF543A" w:rsidRDefault="00FF543A" w:rsidP="00FF543A"/>
    <w:p w14:paraId="0676C088" w14:textId="77777777" w:rsidR="00FF543A" w:rsidRPr="00426471" w:rsidRDefault="00FF543A" w:rsidP="009308D1">
      <w:pPr>
        <w:pStyle w:val="Nadpis1"/>
        <w:numPr>
          <w:ilvl w:val="0"/>
          <w:numId w:val="9"/>
        </w:numPr>
        <w:rPr>
          <w:b/>
          <w:sz w:val="22"/>
          <w:szCs w:val="22"/>
        </w:rPr>
      </w:pPr>
      <w:bookmarkStart w:id="4" w:name="_Toc467843585"/>
      <w:r>
        <w:rPr>
          <w:b/>
          <w:sz w:val="22"/>
          <w:szCs w:val="22"/>
        </w:rPr>
        <w:t>Pokladna</w:t>
      </w:r>
      <w:bookmarkEnd w:id="4"/>
    </w:p>
    <w:p w14:paraId="14C4E705" w14:textId="77777777" w:rsidR="00FF543A" w:rsidRPr="003971EE" w:rsidRDefault="00FF543A" w:rsidP="00FF543A">
      <w:pPr>
        <w:spacing w:line="240" w:lineRule="auto"/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FF543A" w:rsidRPr="00FF543A" w14:paraId="30BFC516" w14:textId="77777777" w:rsidTr="00BF6D5E">
        <w:tc>
          <w:tcPr>
            <w:tcW w:w="3257" w:type="dxa"/>
          </w:tcPr>
          <w:p w14:paraId="60DF547A" w14:textId="77777777" w:rsidR="00FF543A" w:rsidRPr="00FF543A" w:rsidRDefault="00FF543A" w:rsidP="00BF6D5E">
            <w:r w:rsidRPr="00FF543A">
              <w:t>Kontrola zařízení</w:t>
            </w:r>
          </w:p>
        </w:tc>
        <w:tc>
          <w:tcPr>
            <w:tcW w:w="3257" w:type="dxa"/>
          </w:tcPr>
          <w:p w14:paraId="72B8A5DB" w14:textId="77777777" w:rsidR="00FF543A" w:rsidRPr="00FF543A" w:rsidRDefault="00FF543A" w:rsidP="00BF6D5E">
            <w:pPr>
              <w:rPr>
                <w:rFonts w:ascii="Calibri" w:hAnsi="Calibri"/>
                <w:sz w:val="24"/>
                <w:szCs w:val="24"/>
              </w:rPr>
            </w:pPr>
            <w:r w:rsidRPr="00FF543A">
              <w:rPr>
                <w:rFonts w:ascii="Calibri" w:hAnsi="Calibri"/>
                <w:sz w:val="24"/>
                <w:szCs w:val="24"/>
              </w:rPr>
              <w:t>1x za 6 měsíců</w:t>
            </w:r>
          </w:p>
        </w:tc>
      </w:tr>
    </w:tbl>
    <w:p w14:paraId="47F8A0A7" w14:textId="77777777" w:rsidR="00FF543A" w:rsidRDefault="00FF543A" w:rsidP="00FF543A"/>
    <w:p w14:paraId="28380155" w14:textId="77777777" w:rsidR="00FF543A" w:rsidRPr="00426471" w:rsidRDefault="00FF543A" w:rsidP="009308D1">
      <w:pPr>
        <w:pStyle w:val="Nadpis1"/>
        <w:numPr>
          <w:ilvl w:val="0"/>
          <w:numId w:val="9"/>
        </w:numPr>
        <w:rPr>
          <w:b/>
          <w:sz w:val="22"/>
          <w:szCs w:val="22"/>
        </w:rPr>
      </w:pPr>
      <w:bookmarkStart w:id="5" w:name="_Toc467843586"/>
      <w:r>
        <w:rPr>
          <w:b/>
          <w:sz w:val="22"/>
          <w:szCs w:val="22"/>
        </w:rPr>
        <w:t>Ocelové konstrukce</w:t>
      </w:r>
      <w:bookmarkEnd w:id="5"/>
    </w:p>
    <w:p w14:paraId="0797EB7B" w14:textId="77777777" w:rsidR="00FF543A" w:rsidRPr="003971EE" w:rsidRDefault="00FF543A" w:rsidP="00FF543A">
      <w:pPr>
        <w:spacing w:line="240" w:lineRule="auto"/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FF543A" w:rsidRPr="00FF543A" w14:paraId="486A47E4" w14:textId="77777777" w:rsidTr="00BF6D5E">
        <w:tc>
          <w:tcPr>
            <w:tcW w:w="3257" w:type="dxa"/>
          </w:tcPr>
          <w:p w14:paraId="6A3179BD" w14:textId="77777777" w:rsidR="00FF543A" w:rsidRPr="00FF543A" w:rsidRDefault="00FF543A" w:rsidP="00BF6D5E">
            <w:r w:rsidRPr="00FF543A">
              <w:t>Kontrola zařízení</w:t>
            </w:r>
          </w:p>
        </w:tc>
        <w:tc>
          <w:tcPr>
            <w:tcW w:w="3257" w:type="dxa"/>
          </w:tcPr>
          <w:p w14:paraId="07184060" w14:textId="77777777" w:rsidR="00FF543A" w:rsidRPr="00FF543A" w:rsidRDefault="00FF543A" w:rsidP="00FF543A">
            <w:pPr>
              <w:rPr>
                <w:rFonts w:ascii="Calibri" w:hAnsi="Calibri"/>
                <w:sz w:val="24"/>
                <w:szCs w:val="24"/>
              </w:rPr>
            </w:pPr>
            <w:r w:rsidRPr="00FF543A">
              <w:rPr>
                <w:rFonts w:ascii="Calibri" w:hAnsi="Calibri"/>
                <w:sz w:val="24"/>
                <w:szCs w:val="24"/>
              </w:rPr>
              <w:t xml:space="preserve">1x za </w:t>
            </w:r>
            <w:r>
              <w:rPr>
                <w:rFonts w:ascii="Calibri" w:hAnsi="Calibri"/>
                <w:sz w:val="24"/>
                <w:szCs w:val="24"/>
              </w:rPr>
              <w:t>5 let</w:t>
            </w:r>
          </w:p>
        </w:tc>
      </w:tr>
    </w:tbl>
    <w:p w14:paraId="3054C554" w14:textId="77777777" w:rsidR="009446B1" w:rsidRDefault="009446B1" w:rsidP="009446B1"/>
    <w:sectPr w:rsidR="009446B1" w:rsidSect="00D33A76">
      <w:footerReference w:type="default" r:id="rId10"/>
      <w:pgSz w:w="11906" w:h="16838"/>
      <w:pgMar w:top="720" w:right="991" w:bottom="720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83537" w14:textId="77777777" w:rsidR="00582520" w:rsidRDefault="00582520" w:rsidP="00EB5A0B">
      <w:pPr>
        <w:spacing w:line="240" w:lineRule="auto"/>
      </w:pPr>
      <w:r>
        <w:separator/>
      </w:r>
    </w:p>
  </w:endnote>
  <w:endnote w:type="continuationSeparator" w:id="0">
    <w:p w14:paraId="6EEF175F" w14:textId="77777777" w:rsidR="00582520" w:rsidRDefault="00582520" w:rsidP="00EB5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93"/>
      <w:gridCol w:w="1304"/>
    </w:tblGrid>
    <w:tr w:rsidR="00E560D4" w:rsidRPr="00B65850" w14:paraId="4F72472D" w14:textId="77777777" w:rsidTr="00D33A76">
      <w:trPr>
        <w:trHeight w:val="283"/>
      </w:trPr>
      <w:tc>
        <w:tcPr>
          <w:tcW w:w="4348" w:type="pct"/>
          <w:vAlign w:val="center"/>
        </w:tcPr>
        <w:p w14:paraId="54AC4DED" w14:textId="77777777" w:rsidR="00E560D4" w:rsidRPr="00B65850" w:rsidRDefault="00E560D4" w:rsidP="005E1137">
          <w:pPr>
            <w:pStyle w:val="Zpat"/>
            <w:rPr>
              <w:sz w:val="16"/>
              <w:szCs w:val="36"/>
            </w:rPr>
          </w:pPr>
        </w:p>
      </w:tc>
      <w:tc>
        <w:tcPr>
          <w:tcW w:w="652" w:type="pct"/>
          <w:vAlign w:val="center"/>
        </w:tcPr>
        <w:p w14:paraId="7136694B" w14:textId="77777777" w:rsidR="00E560D4" w:rsidRPr="005E1137" w:rsidRDefault="005E1137" w:rsidP="005E1137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Stránka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>PAGE  \* Arabic  \* MERGEFORMAT</w:instrText>
          </w:r>
          <w:r>
            <w:rPr>
              <w:b/>
              <w:sz w:val="16"/>
              <w:szCs w:val="16"/>
            </w:rPr>
            <w:fldChar w:fldCharType="separate"/>
          </w:r>
          <w:r w:rsidR="001A146E">
            <w:rPr>
              <w:b/>
              <w:noProof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>NUMPAGES  \* Arabic  \* MERGEFORMAT</w:instrText>
          </w:r>
          <w:r>
            <w:rPr>
              <w:b/>
              <w:sz w:val="16"/>
              <w:szCs w:val="16"/>
            </w:rPr>
            <w:fldChar w:fldCharType="separate"/>
          </w:r>
          <w:r w:rsidR="001A146E">
            <w:rPr>
              <w:b/>
              <w:noProof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14:paraId="6E215699" w14:textId="77777777" w:rsidR="00E560D4" w:rsidRPr="00E560D4" w:rsidRDefault="00E560D4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7691D" w14:textId="77777777" w:rsidR="00582520" w:rsidRDefault="00582520" w:rsidP="00EB5A0B">
      <w:pPr>
        <w:spacing w:line="240" w:lineRule="auto"/>
      </w:pPr>
      <w:r>
        <w:separator/>
      </w:r>
    </w:p>
  </w:footnote>
  <w:footnote w:type="continuationSeparator" w:id="0">
    <w:p w14:paraId="2ADC33F6" w14:textId="77777777" w:rsidR="00582520" w:rsidRDefault="00582520" w:rsidP="00EB5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D"/>
    <w:multiLevelType w:val="hybridMultilevel"/>
    <w:tmpl w:val="E976F02A"/>
    <w:lvl w:ilvl="0" w:tplc="7D7EA8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128"/>
    <w:multiLevelType w:val="hybridMultilevel"/>
    <w:tmpl w:val="49DA7DE6"/>
    <w:lvl w:ilvl="0" w:tplc="49442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631B"/>
    <w:multiLevelType w:val="multilevel"/>
    <w:tmpl w:val="03646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4A1A90"/>
    <w:multiLevelType w:val="multilevel"/>
    <w:tmpl w:val="03646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D85C64"/>
    <w:multiLevelType w:val="hybridMultilevel"/>
    <w:tmpl w:val="3DF06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0108"/>
    <w:multiLevelType w:val="multilevel"/>
    <w:tmpl w:val="03646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7853E9"/>
    <w:multiLevelType w:val="hybridMultilevel"/>
    <w:tmpl w:val="40AC8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010A1"/>
    <w:multiLevelType w:val="multilevel"/>
    <w:tmpl w:val="03646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89455C"/>
    <w:multiLevelType w:val="hybridMultilevel"/>
    <w:tmpl w:val="70C840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95"/>
    <w:rsid w:val="0001532A"/>
    <w:rsid w:val="00034A91"/>
    <w:rsid w:val="00045241"/>
    <w:rsid w:val="000661EA"/>
    <w:rsid w:val="000E2287"/>
    <w:rsid w:val="00124404"/>
    <w:rsid w:val="0014594E"/>
    <w:rsid w:val="00183B22"/>
    <w:rsid w:val="001A146E"/>
    <w:rsid w:val="001C1BBA"/>
    <w:rsid w:val="001C3D7C"/>
    <w:rsid w:val="001F558E"/>
    <w:rsid w:val="00221037"/>
    <w:rsid w:val="0025447C"/>
    <w:rsid w:val="002708BD"/>
    <w:rsid w:val="00283591"/>
    <w:rsid w:val="00286940"/>
    <w:rsid w:val="002A37E9"/>
    <w:rsid w:val="002A5425"/>
    <w:rsid w:val="002B36BF"/>
    <w:rsid w:val="002C38C0"/>
    <w:rsid w:val="002E2B48"/>
    <w:rsid w:val="00307BD8"/>
    <w:rsid w:val="00320F38"/>
    <w:rsid w:val="0032396D"/>
    <w:rsid w:val="00326900"/>
    <w:rsid w:val="00330BB6"/>
    <w:rsid w:val="00347A0A"/>
    <w:rsid w:val="00351154"/>
    <w:rsid w:val="00397015"/>
    <w:rsid w:val="003971EE"/>
    <w:rsid w:val="003A6F96"/>
    <w:rsid w:val="003C4833"/>
    <w:rsid w:val="003E119E"/>
    <w:rsid w:val="003E4B8A"/>
    <w:rsid w:val="003F7CB7"/>
    <w:rsid w:val="004203D1"/>
    <w:rsid w:val="00426471"/>
    <w:rsid w:val="0043781C"/>
    <w:rsid w:val="00451E88"/>
    <w:rsid w:val="00465FDE"/>
    <w:rsid w:val="004A4C88"/>
    <w:rsid w:val="004D010E"/>
    <w:rsid w:val="00517478"/>
    <w:rsid w:val="00525782"/>
    <w:rsid w:val="00532BA6"/>
    <w:rsid w:val="0053614C"/>
    <w:rsid w:val="005570B7"/>
    <w:rsid w:val="00570B40"/>
    <w:rsid w:val="00582520"/>
    <w:rsid w:val="00593B94"/>
    <w:rsid w:val="00596E9B"/>
    <w:rsid w:val="005A30A5"/>
    <w:rsid w:val="005A3A8F"/>
    <w:rsid w:val="005A7FC5"/>
    <w:rsid w:val="005D6E4D"/>
    <w:rsid w:val="005E1137"/>
    <w:rsid w:val="005E51C6"/>
    <w:rsid w:val="005E6932"/>
    <w:rsid w:val="00606DCB"/>
    <w:rsid w:val="00652E7E"/>
    <w:rsid w:val="00676D99"/>
    <w:rsid w:val="00693B19"/>
    <w:rsid w:val="006A049F"/>
    <w:rsid w:val="006A1CAB"/>
    <w:rsid w:val="006B395F"/>
    <w:rsid w:val="006D3C43"/>
    <w:rsid w:val="006F5BA2"/>
    <w:rsid w:val="00706887"/>
    <w:rsid w:val="00713006"/>
    <w:rsid w:val="00733CF6"/>
    <w:rsid w:val="00736569"/>
    <w:rsid w:val="007A6201"/>
    <w:rsid w:val="007D03D9"/>
    <w:rsid w:val="00803795"/>
    <w:rsid w:val="00821B5A"/>
    <w:rsid w:val="00895D3D"/>
    <w:rsid w:val="008D735F"/>
    <w:rsid w:val="00906133"/>
    <w:rsid w:val="0091364C"/>
    <w:rsid w:val="00927000"/>
    <w:rsid w:val="009308D1"/>
    <w:rsid w:val="009446B1"/>
    <w:rsid w:val="00954A2B"/>
    <w:rsid w:val="00961AD2"/>
    <w:rsid w:val="00973A27"/>
    <w:rsid w:val="009D5F55"/>
    <w:rsid w:val="00A12632"/>
    <w:rsid w:val="00A154B4"/>
    <w:rsid w:val="00A323BD"/>
    <w:rsid w:val="00AA2400"/>
    <w:rsid w:val="00AD2AF7"/>
    <w:rsid w:val="00AE2690"/>
    <w:rsid w:val="00B01BE3"/>
    <w:rsid w:val="00B5760C"/>
    <w:rsid w:val="00B812DB"/>
    <w:rsid w:val="00B94462"/>
    <w:rsid w:val="00B96145"/>
    <w:rsid w:val="00BC2DC4"/>
    <w:rsid w:val="00BD4420"/>
    <w:rsid w:val="00BF3F3E"/>
    <w:rsid w:val="00C00497"/>
    <w:rsid w:val="00C06695"/>
    <w:rsid w:val="00C47AA3"/>
    <w:rsid w:val="00C967E1"/>
    <w:rsid w:val="00CB0A42"/>
    <w:rsid w:val="00CF017A"/>
    <w:rsid w:val="00D033D2"/>
    <w:rsid w:val="00D127FA"/>
    <w:rsid w:val="00D33A1C"/>
    <w:rsid w:val="00D33A76"/>
    <w:rsid w:val="00D54B85"/>
    <w:rsid w:val="00D6011E"/>
    <w:rsid w:val="00D76168"/>
    <w:rsid w:val="00D943A2"/>
    <w:rsid w:val="00DC63E7"/>
    <w:rsid w:val="00DD59D3"/>
    <w:rsid w:val="00E16547"/>
    <w:rsid w:val="00E30BD2"/>
    <w:rsid w:val="00E31A55"/>
    <w:rsid w:val="00E40433"/>
    <w:rsid w:val="00E5198D"/>
    <w:rsid w:val="00E560D4"/>
    <w:rsid w:val="00E633ED"/>
    <w:rsid w:val="00EB5A0B"/>
    <w:rsid w:val="00ED5618"/>
    <w:rsid w:val="00EE03ED"/>
    <w:rsid w:val="00EE5800"/>
    <w:rsid w:val="00EF10C2"/>
    <w:rsid w:val="00EF21FB"/>
    <w:rsid w:val="00EF5412"/>
    <w:rsid w:val="00F153C8"/>
    <w:rsid w:val="00F26F9D"/>
    <w:rsid w:val="00F46C4D"/>
    <w:rsid w:val="00F66602"/>
    <w:rsid w:val="00F702CB"/>
    <w:rsid w:val="00FA01B0"/>
    <w:rsid w:val="00FA3BEA"/>
    <w:rsid w:val="00FE213D"/>
    <w:rsid w:val="00FE3AD9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1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A0A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AE2690"/>
    <w:pPr>
      <w:keepNext/>
      <w:keepLines/>
      <w:spacing w:line="240" w:lineRule="auto"/>
      <w:outlineLvl w:val="0"/>
    </w:pPr>
    <w:rPr>
      <w:rFonts w:eastAsiaTheme="majorEastAsia" w:cstheme="majorBidi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95"/>
    <w:pPr>
      <w:ind w:left="720"/>
      <w:contextualSpacing/>
    </w:pPr>
  </w:style>
  <w:style w:type="table" w:styleId="Mkatabulky">
    <w:name w:val="Table Grid"/>
    <w:basedOn w:val="Normlntabulka"/>
    <w:rsid w:val="00B9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2690"/>
    <w:rPr>
      <w:rFonts w:eastAsiaTheme="majorEastAsia" w:cstheme="majorBidi"/>
      <w:sz w:val="20"/>
      <w:szCs w:val="32"/>
    </w:rPr>
  </w:style>
  <w:style w:type="paragraph" w:styleId="Zhlav">
    <w:name w:val="header"/>
    <w:basedOn w:val="Normln"/>
    <w:link w:val="ZhlavChar"/>
    <w:uiPriority w:val="99"/>
    <w:unhideWhenUsed/>
    <w:rsid w:val="00EB5A0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A0B"/>
  </w:style>
  <w:style w:type="paragraph" w:styleId="Zpat">
    <w:name w:val="footer"/>
    <w:basedOn w:val="Normln"/>
    <w:link w:val="ZpatChar"/>
    <w:unhideWhenUsed/>
    <w:rsid w:val="00EB5A0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B5A0B"/>
  </w:style>
  <w:style w:type="character" w:styleId="Hypertextovodkaz">
    <w:name w:val="Hyperlink"/>
    <w:basedOn w:val="Standardnpsmoodstavce"/>
    <w:uiPriority w:val="99"/>
    <w:unhideWhenUsed/>
    <w:rsid w:val="00596E9B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06DCB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702CB"/>
    <w:pPr>
      <w:tabs>
        <w:tab w:val="left" w:pos="440"/>
        <w:tab w:val="right" w:leader="dot" w:pos="10456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D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9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9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A0A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AE2690"/>
    <w:pPr>
      <w:keepNext/>
      <w:keepLines/>
      <w:spacing w:line="240" w:lineRule="auto"/>
      <w:outlineLvl w:val="0"/>
    </w:pPr>
    <w:rPr>
      <w:rFonts w:eastAsiaTheme="majorEastAsia" w:cstheme="majorBidi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9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95"/>
    <w:pPr>
      <w:ind w:left="720"/>
      <w:contextualSpacing/>
    </w:pPr>
  </w:style>
  <w:style w:type="table" w:styleId="Mkatabulky">
    <w:name w:val="Table Grid"/>
    <w:basedOn w:val="Normlntabulka"/>
    <w:rsid w:val="00B9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2690"/>
    <w:rPr>
      <w:rFonts w:eastAsiaTheme="majorEastAsia" w:cstheme="majorBidi"/>
      <w:sz w:val="20"/>
      <w:szCs w:val="32"/>
    </w:rPr>
  </w:style>
  <w:style w:type="paragraph" w:styleId="Zhlav">
    <w:name w:val="header"/>
    <w:basedOn w:val="Normln"/>
    <w:link w:val="ZhlavChar"/>
    <w:uiPriority w:val="99"/>
    <w:unhideWhenUsed/>
    <w:rsid w:val="00EB5A0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A0B"/>
  </w:style>
  <w:style w:type="paragraph" w:styleId="Zpat">
    <w:name w:val="footer"/>
    <w:basedOn w:val="Normln"/>
    <w:link w:val="ZpatChar"/>
    <w:unhideWhenUsed/>
    <w:rsid w:val="00EB5A0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B5A0B"/>
  </w:style>
  <w:style w:type="character" w:styleId="Hypertextovodkaz">
    <w:name w:val="Hyperlink"/>
    <w:basedOn w:val="Standardnpsmoodstavce"/>
    <w:uiPriority w:val="99"/>
    <w:unhideWhenUsed/>
    <w:rsid w:val="00596E9B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06DCB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702CB"/>
    <w:pPr>
      <w:tabs>
        <w:tab w:val="left" w:pos="440"/>
        <w:tab w:val="right" w:leader="dot" w:pos="10456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D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9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9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5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2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7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6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39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70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8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1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6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4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90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6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2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57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6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46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3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17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9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35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2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94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0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40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6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9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8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4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1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32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5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8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9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13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3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9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02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41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32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5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7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88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8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7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8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3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15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1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9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90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8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9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63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8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68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63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3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3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27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7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40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2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3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2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58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26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9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1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8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FA61-3015-46EC-A307-B51ABE65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Šprinc</dc:creator>
  <cp:lastModifiedBy>Martin Slezák</cp:lastModifiedBy>
  <cp:revision>13</cp:revision>
  <cp:lastPrinted>2017-10-05T07:51:00Z</cp:lastPrinted>
  <dcterms:created xsi:type="dcterms:W3CDTF">2016-11-25T11:24:00Z</dcterms:created>
  <dcterms:modified xsi:type="dcterms:W3CDTF">2017-10-05T07:52:00Z</dcterms:modified>
</cp:coreProperties>
</file>