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AE4" w:rsidRDefault="00EA618D">
      <w:bookmarkStart w:id="0" w:name="_GoBack"/>
      <w:bookmarkEnd w:id="0"/>
      <w:r>
        <w:t>Příloha č. 2 Výzvy / Příloha č. 1 Kupní smlouvy - Technická specifikace</w:t>
      </w:r>
    </w:p>
    <w:tbl>
      <w:tblPr>
        <w:tblStyle w:val="TableGrid"/>
        <w:tblW w:w="10982" w:type="dxa"/>
        <w:tblInd w:w="-989" w:type="dxa"/>
        <w:tblCellMar>
          <w:right w:w="3" w:type="dxa"/>
        </w:tblCellMar>
        <w:tblLook w:val="04A0" w:firstRow="1" w:lastRow="0" w:firstColumn="1" w:lastColumn="0" w:noHBand="0" w:noVBand="1"/>
      </w:tblPr>
      <w:tblGrid>
        <w:gridCol w:w="1103"/>
        <w:gridCol w:w="4330"/>
        <w:gridCol w:w="451"/>
        <w:gridCol w:w="1291"/>
        <w:gridCol w:w="792"/>
        <w:gridCol w:w="700"/>
        <w:gridCol w:w="2315"/>
      </w:tblGrid>
      <w:tr w:rsidR="00245AE4">
        <w:trPr>
          <w:trHeight w:val="230"/>
        </w:trPr>
        <w:tc>
          <w:tcPr>
            <w:tcW w:w="5434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</w:tcPr>
          <w:p w:rsidR="00245AE4" w:rsidRDefault="00245AE4">
            <w:pPr>
              <w:spacing w:after="160"/>
              <w:ind w:left="0"/>
            </w:pP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</w:tcPr>
          <w:p w:rsidR="00245AE4" w:rsidRDefault="00245AE4">
            <w:pPr>
              <w:spacing w:after="160"/>
              <w:ind w:left="0"/>
            </w:pPr>
          </w:p>
        </w:tc>
        <w:tc>
          <w:tcPr>
            <w:tcW w:w="2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 w:rsidR="00245AE4" w:rsidRDefault="00EA618D">
            <w:pPr>
              <w:spacing w:after="0"/>
              <w:ind w:left="29"/>
            </w:pPr>
            <w:r>
              <w:rPr>
                <w:b/>
                <w:i/>
                <w:sz w:val="17"/>
              </w:rPr>
              <w:t>Požadované parametry</w:t>
            </w:r>
          </w:p>
        </w:tc>
        <w:tc>
          <w:tcPr>
            <w:tcW w:w="30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 w:rsidR="00245AE4" w:rsidRDefault="00EA618D">
            <w:pPr>
              <w:spacing w:after="0"/>
              <w:ind w:left="29"/>
            </w:pPr>
            <w:r>
              <w:rPr>
                <w:b/>
                <w:sz w:val="17"/>
              </w:rPr>
              <w:t>Nabídka prodávajícího</w:t>
            </w:r>
          </w:p>
        </w:tc>
      </w:tr>
      <w:tr w:rsidR="00245AE4">
        <w:trPr>
          <w:trHeight w:val="547"/>
        </w:trPr>
        <w:tc>
          <w:tcPr>
            <w:tcW w:w="543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245AE4" w:rsidRDefault="00EA618D">
            <w:pPr>
              <w:spacing w:after="0"/>
              <w:ind w:left="29"/>
            </w:pPr>
            <w:r>
              <w:rPr>
                <w:b/>
                <w:i/>
                <w:sz w:val="17"/>
              </w:rPr>
              <w:t>Funkcionalita / požadované parametry závazné pro dodavatele</w:t>
            </w:r>
          </w:p>
        </w:tc>
        <w:tc>
          <w:tcPr>
            <w:tcW w:w="4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245AE4" w:rsidRDefault="00EA618D">
            <w:pPr>
              <w:spacing w:after="0"/>
              <w:ind w:left="24"/>
            </w:pPr>
            <w:r>
              <w:rPr>
                <w:b/>
                <w:i/>
                <w:sz w:val="15"/>
              </w:rPr>
              <w:t>min. / max.</w:t>
            </w:r>
          </w:p>
        </w:tc>
        <w:tc>
          <w:tcPr>
            <w:tcW w:w="2083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</w:tcPr>
          <w:p w:rsidR="00245AE4" w:rsidRDefault="00245AE4">
            <w:pPr>
              <w:spacing w:after="160"/>
              <w:ind w:left="0"/>
            </w:pPr>
          </w:p>
        </w:tc>
        <w:tc>
          <w:tcPr>
            <w:tcW w:w="30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245AE4" w:rsidRDefault="00EA618D">
            <w:pPr>
              <w:spacing w:after="0"/>
              <w:ind w:left="24"/>
            </w:pPr>
            <w:r>
              <w:rPr>
                <w:color w:val="FF0000"/>
              </w:rPr>
              <w:t xml:space="preserve">HP PC </w:t>
            </w:r>
            <w:proofErr w:type="spellStart"/>
            <w:r>
              <w:rPr>
                <w:color w:val="FF0000"/>
              </w:rPr>
              <w:t>ProDesk</w:t>
            </w:r>
            <w:proofErr w:type="spellEnd"/>
            <w:r>
              <w:rPr>
                <w:color w:val="FF0000"/>
              </w:rPr>
              <w:t xml:space="preserve"> 4 Mini G1i AI - P/N:</w:t>
            </w:r>
          </w:p>
          <w:p w:rsidR="00245AE4" w:rsidRDefault="00EA618D">
            <w:pPr>
              <w:spacing w:after="0"/>
              <w:ind w:left="24"/>
            </w:pPr>
            <w:r>
              <w:rPr>
                <w:color w:val="FF0000"/>
              </w:rPr>
              <w:t>BY6Y0ET#BCM</w:t>
            </w:r>
          </w:p>
        </w:tc>
      </w:tr>
      <w:tr w:rsidR="00245AE4">
        <w:trPr>
          <w:trHeight w:val="547"/>
        </w:trPr>
        <w:tc>
          <w:tcPr>
            <w:tcW w:w="54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 w:rsidR="00245AE4" w:rsidRDefault="00245AE4">
            <w:pPr>
              <w:spacing w:after="160"/>
              <w:ind w:left="0"/>
            </w:pPr>
          </w:p>
        </w:tc>
        <w:tc>
          <w:tcPr>
            <w:tcW w:w="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 w:rsidR="00245AE4" w:rsidRDefault="00245AE4">
            <w:pPr>
              <w:spacing w:after="160"/>
              <w:ind w:left="0"/>
            </w:pPr>
          </w:p>
        </w:tc>
        <w:tc>
          <w:tcPr>
            <w:tcW w:w="208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 w:rsidR="00245AE4" w:rsidRDefault="00EA618D">
            <w:pPr>
              <w:spacing w:after="0"/>
              <w:ind w:left="24"/>
            </w:pPr>
            <w:r>
              <w:rPr>
                <w:b/>
                <w:i/>
                <w:sz w:val="15"/>
              </w:rPr>
              <w:t>Konfigurace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:rsidR="00245AE4" w:rsidRDefault="00EA618D">
            <w:pPr>
              <w:spacing w:after="0"/>
              <w:ind w:left="24"/>
            </w:pPr>
            <w:r>
              <w:rPr>
                <w:b/>
              </w:rPr>
              <w:t>Splňuje</w:t>
            </w:r>
          </w:p>
          <w:p w:rsidR="00245AE4" w:rsidRDefault="00EA618D">
            <w:pPr>
              <w:spacing w:after="0"/>
              <w:ind w:left="24"/>
            </w:pPr>
            <w:r>
              <w:rPr>
                <w:b/>
              </w:rPr>
              <w:t>ANO/NE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:rsidR="00245AE4" w:rsidRDefault="00EA618D">
            <w:pPr>
              <w:spacing w:after="0"/>
              <w:ind w:left="16"/>
            </w:pPr>
            <w:r>
              <w:rPr>
                <w:b/>
              </w:rPr>
              <w:t>Popis konkrétního splnění požadavku</w:t>
            </w:r>
          </w:p>
        </w:tc>
      </w:tr>
      <w:tr w:rsidR="00245AE4">
        <w:trPr>
          <w:trHeight w:val="485"/>
        </w:trPr>
        <w:tc>
          <w:tcPr>
            <w:tcW w:w="11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AE4" w:rsidRDefault="00EA618D">
            <w:pPr>
              <w:spacing w:after="0"/>
              <w:ind w:left="24"/>
            </w:pPr>
            <w:r>
              <w:t>CPU (procesor)</w:t>
            </w:r>
          </w:p>
        </w:tc>
        <w:tc>
          <w:tcPr>
            <w:tcW w:w="43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45AE4" w:rsidRDefault="00EA618D">
            <w:pPr>
              <w:spacing w:after="0"/>
              <w:ind w:left="24"/>
              <w:jc w:val="both"/>
            </w:pPr>
            <w:r>
              <w:t xml:space="preserve">Výkonnost - počet bodů v </w:t>
            </w:r>
            <w:proofErr w:type="spellStart"/>
            <w:r>
              <w:t>benchmarku</w:t>
            </w:r>
            <w:proofErr w:type="spellEnd"/>
            <w:r>
              <w:t xml:space="preserve"> </w:t>
            </w:r>
            <w:proofErr w:type="spellStart"/>
            <w:r>
              <w:t>Passmark</w:t>
            </w:r>
            <w:proofErr w:type="spellEnd"/>
            <w:r>
              <w:t xml:space="preserve"> CPU ke dni platnosti smlouvy</w:t>
            </w:r>
          </w:p>
          <w:p w:rsidR="00245AE4" w:rsidRDefault="00EA618D">
            <w:pPr>
              <w:spacing w:after="0"/>
              <w:ind w:left="24"/>
            </w:pPr>
            <w:r>
              <w:t>(</w:t>
            </w:r>
            <w:r>
              <w:rPr>
                <w:color w:val="0000FF"/>
              </w:rPr>
              <w:t>www.passmark.com</w:t>
            </w:r>
            <w:r>
              <w:t>)</w:t>
            </w:r>
            <w:r>
              <w:rPr>
                <w:color w:val="FF0000"/>
              </w:rPr>
              <w:t xml:space="preserve"> </w:t>
            </w:r>
            <w:r>
              <w:rPr>
                <w:color w:val="0000FF"/>
              </w:rPr>
              <w:t>http://cpubenchmark.net/cpu_list.php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245AE4" w:rsidRDefault="00EA618D">
            <w:pPr>
              <w:spacing w:after="0"/>
              <w:ind w:left="24"/>
            </w:pPr>
            <w:r>
              <w:t>min.</w:t>
            </w:r>
          </w:p>
        </w:tc>
        <w:tc>
          <w:tcPr>
            <w:tcW w:w="2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45AE4" w:rsidRDefault="00EA618D">
            <w:pPr>
              <w:spacing w:after="0"/>
              <w:ind w:left="24"/>
            </w:pPr>
            <w:r>
              <w:t>12 000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245AE4" w:rsidRDefault="00EA618D">
            <w:pPr>
              <w:spacing w:after="0"/>
              <w:ind w:left="2"/>
              <w:jc w:val="center"/>
            </w:pPr>
            <w:r>
              <w:t>Ano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</w:tcPr>
          <w:p w:rsidR="00245AE4" w:rsidRDefault="00245AE4">
            <w:pPr>
              <w:spacing w:after="160"/>
              <w:ind w:left="0"/>
            </w:pPr>
          </w:p>
        </w:tc>
      </w:tr>
      <w:tr w:rsidR="00245AE4">
        <w:trPr>
          <w:trHeight w:val="61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45AE4" w:rsidRDefault="00245AE4">
            <w:pPr>
              <w:spacing w:after="160"/>
              <w:ind w:left="0"/>
            </w:pPr>
          </w:p>
        </w:tc>
        <w:tc>
          <w:tcPr>
            <w:tcW w:w="43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45AE4" w:rsidRDefault="00EA618D">
            <w:pPr>
              <w:spacing w:after="0"/>
              <w:ind w:left="24" w:right="24"/>
              <w:jc w:val="both"/>
            </w:pPr>
            <w:r>
              <w:t xml:space="preserve">Z důvodu budoucí kompatibility s novými verzemi Windows 11 požadujeme v případě procesorů Intel alespoň (minimálně) 12. generaci a v případě procesorů AMD alespoň (minimálně) procesory </w:t>
            </w:r>
            <w:proofErr w:type="spellStart"/>
            <w:r>
              <w:t>Ryzen</w:t>
            </w:r>
            <w:proofErr w:type="spellEnd"/>
            <w:r>
              <w:t xml:space="preserve"> 5000.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45AE4" w:rsidRDefault="00EA618D">
            <w:pPr>
              <w:spacing w:after="0"/>
              <w:ind w:left="24"/>
            </w:pPr>
            <w:r>
              <w:t>min.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45AE4" w:rsidRDefault="00EA618D">
            <w:pPr>
              <w:spacing w:after="0"/>
              <w:ind w:left="24"/>
              <w:jc w:val="both"/>
            </w:pPr>
            <w:r>
              <w:t xml:space="preserve">Intel 13. generace / AMD </w:t>
            </w:r>
            <w:proofErr w:type="spellStart"/>
            <w:r>
              <w:t>Ryzen</w:t>
            </w:r>
            <w:proofErr w:type="spellEnd"/>
            <w:r>
              <w:t xml:space="preserve"> 7000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245AE4" w:rsidRDefault="00EA618D">
            <w:pPr>
              <w:spacing w:after="0"/>
              <w:ind w:left="2"/>
              <w:jc w:val="center"/>
            </w:pPr>
            <w:r>
              <w:t>Ano</w:t>
            </w:r>
          </w:p>
        </w:tc>
        <w:tc>
          <w:tcPr>
            <w:tcW w:w="231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</w:tcPr>
          <w:p w:rsidR="00245AE4" w:rsidRDefault="00EA618D">
            <w:pPr>
              <w:spacing w:after="0"/>
              <w:ind w:left="16"/>
            </w:pPr>
            <w:r>
              <w:rPr>
                <w:color w:val="FF0000"/>
              </w:rPr>
              <w:t xml:space="preserve">Intel </w:t>
            </w:r>
            <w:proofErr w:type="spellStart"/>
            <w:r>
              <w:rPr>
                <w:color w:val="FF0000"/>
              </w:rPr>
              <w:t>Core</w:t>
            </w:r>
            <w:proofErr w:type="spellEnd"/>
            <w:r>
              <w:rPr>
                <w:color w:val="FF0000"/>
              </w:rPr>
              <w:t xml:space="preserve"> Ultra 5 235T - 31 936</w:t>
            </w:r>
          </w:p>
        </w:tc>
      </w:tr>
      <w:tr w:rsidR="00245AE4">
        <w:trPr>
          <w:trHeight w:val="16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45AE4" w:rsidRDefault="00245AE4">
            <w:pPr>
              <w:spacing w:after="160"/>
              <w:ind w:left="0"/>
            </w:pPr>
          </w:p>
        </w:tc>
        <w:tc>
          <w:tcPr>
            <w:tcW w:w="43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45AE4" w:rsidRDefault="00EA618D">
            <w:pPr>
              <w:spacing w:after="0"/>
              <w:ind w:left="24"/>
            </w:pPr>
            <w:proofErr w:type="spellStart"/>
            <w:r>
              <w:t>Virtualizace</w:t>
            </w:r>
            <w:proofErr w:type="spellEnd"/>
            <w:r>
              <w:t xml:space="preserve"> procesoru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45AE4" w:rsidRDefault="00245AE4">
            <w:pPr>
              <w:spacing w:after="160"/>
              <w:ind w:left="0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:rsidR="00245AE4" w:rsidRDefault="00EA618D">
            <w:pPr>
              <w:spacing w:after="0"/>
              <w:ind w:left="24"/>
            </w:pPr>
            <w:r>
              <w:t>ano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245AE4" w:rsidRDefault="00245AE4">
            <w:pPr>
              <w:spacing w:after="160"/>
              <w:ind w:left="0"/>
            </w:pP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45AE4" w:rsidRDefault="00EA618D">
            <w:pPr>
              <w:spacing w:after="0"/>
              <w:ind w:left="2"/>
              <w:jc w:val="center"/>
            </w:pPr>
            <w:r>
              <w:t>Ano</w:t>
            </w:r>
          </w:p>
        </w:tc>
        <w:tc>
          <w:tcPr>
            <w:tcW w:w="231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</w:tcPr>
          <w:p w:rsidR="00245AE4" w:rsidRDefault="00245AE4">
            <w:pPr>
              <w:spacing w:after="160"/>
              <w:ind w:left="0"/>
            </w:pPr>
          </w:p>
        </w:tc>
      </w:tr>
      <w:tr w:rsidR="00245AE4">
        <w:trPr>
          <w:trHeight w:val="16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AE4" w:rsidRDefault="00245AE4">
            <w:pPr>
              <w:spacing w:after="160"/>
              <w:ind w:left="0"/>
            </w:pPr>
          </w:p>
        </w:tc>
        <w:tc>
          <w:tcPr>
            <w:tcW w:w="43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AE4" w:rsidRDefault="00EA618D">
            <w:pPr>
              <w:spacing w:after="0"/>
              <w:ind w:left="24"/>
            </w:pPr>
            <w:r>
              <w:t>Technologie 64 bit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AE4" w:rsidRDefault="00245AE4">
            <w:pPr>
              <w:spacing w:after="160"/>
              <w:ind w:left="0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245AE4" w:rsidRDefault="00EA618D">
            <w:pPr>
              <w:spacing w:after="0"/>
              <w:ind w:left="24"/>
            </w:pPr>
            <w:r>
              <w:t>ano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245AE4" w:rsidRDefault="00245AE4">
            <w:pPr>
              <w:spacing w:after="160"/>
              <w:ind w:left="0"/>
            </w:pP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45AE4" w:rsidRDefault="00EA618D">
            <w:pPr>
              <w:spacing w:after="0"/>
              <w:ind w:left="2"/>
              <w:jc w:val="center"/>
            </w:pPr>
            <w:r>
              <w:t>Ano</w:t>
            </w:r>
          </w:p>
        </w:tc>
        <w:tc>
          <w:tcPr>
            <w:tcW w:w="23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45AE4" w:rsidRDefault="00245AE4">
            <w:pPr>
              <w:spacing w:after="160"/>
              <w:ind w:left="0"/>
            </w:pPr>
          </w:p>
        </w:tc>
      </w:tr>
      <w:tr w:rsidR="00245AE4">
        <w:trPr>
          <w:trHeight w:val="182"/>
        </w:trPr>
        <w:tc>
          <w:tcPr>
            <w:tcW w:w="11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AE4" w:rsidRDefault="00EA618D">
            <w:pPr>
              <w:spacing w:after="0"/>
              <w:ind w:left="24"/>
            </w:pPr>
            <w:r>
              <w:t>Operační paměť</w:t>
            </w:r>
          </w:p>
        </w:tc>
        <w:tc>
          <w:tcPr>
            <w:tcW w:w="43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45AE4" w:rsidRDefault="00EA618D">
            <w:pPr>
              <w:spacing w:after="0"/>
              <w:ind w:left="24"/>
            </w:pPr>
            <w:r>
              <w:t>Typ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45AE4" w:rsidRDefault="00EA618D">
            <w:pPr>
              <w:spacing w:after="0"/>
              <w:ind w:left="24"/>
            </w:pPr>
            <w:r>
              <w:t>min.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</w:tcPr>
          <w:p w:rsidR="00245AE4" w:rsidRDefault="00EA618D">
            <w:pPr>
              <w:spacing w:after="0"/>
              <w:ind w:left="24"/>
            </w:pPr>
            <w:r>
              <w:t>DDR4</w:t>
            </w:r>
          </w:p>
        </w:tc>
        <w:tc>
          <w:tcPr>
            <w:tcW w:w="79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</w:tcPr>
          <w:p w:rsidR="00245AE4" w:rsidRDefault="00245AE4">
            <w:pPr>
              <w:spacing w:after="160"/>
              <w:ind w:left="0"/>
            </w:pP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45AE4" w:rsidRDefault="00EA618D">
            <w:pPr>
              <w:spacing w:after="0"/>
              <w:ind w:left="2"/>
              <w:jc w:val="center"/>
            </w:pPr>
            <w:r>
              <w:t>Ano</w:t>
            </w:r>
          </w:p>
        </w:tc>
        <w:tc>
          <w:tcPr>
            <w:tcW w:w="23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245AE4" w:rsidRDefault="00EA618D">
            <w:pPr>
              <w:spacing w:after="0"/>
              <w:ind w:left="16"/>
            </w:pPr>
            <w:r>
              <w:rPr>
                <w:color w:val="FF0000"/>
              </w:rPr>
              <w:t>DDR5, 16GB</w:t>
            </w:r>
          </w:p>
        </w:tc>
      </w:tr>
      <w:tr w:rsidR="00245AE4">
        <w:trPr>
          <w:trHeight w:val="18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AE4" w:rsidRDefault="00245AE4">
            <w:pPr>
              <w:spacing w:after="160"/>
              <w:ind w:left="0"/>
            </w:pPr>
          </w:p>
        </w:tc>
        <w:tc>
          <w:tcPr>
            <w:tcW w:w="43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AE4" w:rsidRDefault="00EA618D">
            <w:pPr>
              <w:spacing w:after="0"/>
              <w:ind w:left="24"/>
            </w:pPr>
            <w:r>
              <w:t>Celková instalovaná velikost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AE4" w:rsidRDefault="00EA618D">
            <w:pPr>
              <w:spacing w:after="0"/>
              <w:ind w:left="24"/>
            </w:pPr>
            <w:r>
              <w:t>min.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245AE4" w:rsidRDefault="00EA618D">
            <w:pPr>
              <w:spacing w:after="0"/>
              <w:ind w:left="24"/>
            </w:pPr>
            <w:r>
              <w:t>16 GB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245AE4" w:rsidRDefault="00245AE4">
            <w:pPr>
              <w:spacing w:after="160"/>
              <w:ind w:left="0"/>
            </w:pP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45AE4" w:rsidRDefault="00EA618D">
            <w:pPr>
              <w:spacing w:after="0"/>
              <w:ind w:left="2"/>
              <w:jc w:val="center"/>
            </w:pPr>
            <w:r>
              <w:t>Ano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AE4" w:rsidRDefault="00245AE4">
            <w:pPr>
              <w:spacing w:after="160"/>
              <w:ind w:left="0"/>
            </w:pPr>
          </w:p>
        </w:tc>
      </w:tr>
      <w:tr w:rsidR="00245AE4">
        <w:trPr>
          <w:trHeight w:val="355"/>
        </w:trPr>
        <w:tc>
          <w:tcPr>
            <w:tcW w:w="11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AE4" w:rsidRDefault="00EA618D">
            <w:pPr>
              <w:spacing w:after="0"/>
              <w:ind w:left="24"/>
            </w:pPr>
            <w:r>
              <w:t>UEFI/BIOS</w:t>
            </w:r>
          </w:p>
        </w:tc>
        <w:tc>
          <w:tcPr>
            <w:tcW w:w="43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45AE4" w:rsidRDefault="00EA618D">
            <w:pPr>
              <w:spacing w:after="0"/>
              <w:ind w:left="24"/>
              <w:jc w:val="both"/>
            </w:pPr>
            <w:r>
              <w:t>Identifikace UEFI (</w:t>
            </w:r>
            <w:proofErr w:type="spellStart"/>
            <w:r>
              <w:t>Unified</w:t>
            </w:r>
            <w:proofErr w:type="spellEnd"/>
            <w:r>
              <w:t xml:space="preserve"> </w:t>
            </w:r>
            <w:proofErr w:type="spellStart"/>
            <w:r>
              <w:t>Extensible</w:t>
            </w:r>
            <w:proofErr w:type="spellEnd"/>
            <w:r>
              <w:t xml:space="preserve"> Firmware Interface) / BIOS musí obsahovat sériové číslo a informace o výrobci a modelu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45AE4" w:rsidRDefault="00245AE4">
            <w:pPr>
              <w:spacing w:after="160"/>
              <w:ind w:left="0"/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</w:tcPr>
          <w:p w:rsidR="00245AE4" w:rsidRDefault="00EA618D">
            <w:pPr>
              <w:spacing w:after="0"/>
              <w:ind w:left="24"/>
            </w:pPr>
            <w:r>
              <w:t>ano</w:t>
            </w:r>
          </w:p>
        </w:tc>
        <w:tc>
          <w:tcPr>
            <w:tcW w:w="79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</w:tcPr>
          <w:p w:rsidR="00245AE4" w:rsidRDefault="00245AE4">
            <w:pPr>
              <w:spacing w:after="160"/>
              <w:ind w:left="0"/>
            </w:pP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245AE4" w:rsidRDefault="00EA618D">
            <w:pPr>
              <w:spacing w:after="0"/>
              <w:ind w:left="2"/>
              <w:jc w:val="center"/>
            </w:pPr>
            <w:r>
              <w:t>Ano</w:t>
            </w:r>
          </w:p>
        </w:tc>
        <w:tc>
          <w:tcPr>
            <w:tcW w:w="23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AE4" w:rsidRDefault="00245AE4">
            <w:pPr>
              <w:spacing w:after="160"/>
              <w:ind w:left="0"/>
            </w:pPr>
          </w:p>
        </w:tc>
      </w:tr>
      <w:tr w:rsidR="00245AE4">
        <w:trPr>
          <w:trHeight w:val="22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45AE4" w:rsidRDefault="00245AE4">
            <w:pPr>
              <w:spacing w:after="160"/>
              <w:ind w:left="0"/>
            </w:pPr>
          </w:p>
        </w:tc>
        <w:tc>
          <w:tcPr>
            <w:tcW w:w="43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45AE4" w:rsidRDefault="00EA618D">
            <w:pPr>
              <w:spacing w:after="0"/>
              <w:ind w:left="24"/>
            </w:pPr>
            <w:r>
              <w:t xml:space="preserve">Možnost zabezpečení heslem proti neoprávněnému přístupu do BIOS 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45AE4" w:rsidRDefault="00245AE4">
            <w:pPr>
              <w:spacing w:after="160"/>
              <w:ind w:left="0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:rsidR="00245AE4" w:rsidRDefault="00EA618D">
            <w:pPr>
              <w:spacing w:after="0"/>
              <w:ind w:left="24"/>
            </w:pPr>
            <w:r>
              <w:t>ano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245AE4" w:rsidRDefault="00245AE4">
            <w:pPr>
              <w:spacing w:after="160"/>
              <w:ind w:left="0"/>
            </w:pP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45AE4" w:rsidRDefault="00EA618D">
            <w:pPr>
              <w:spacing w:after="0"/>
              <w:ind w:left="2"/>
              <w:jc w:val="center"/>
            </w:pPr>
            <w:r>
              <w:t>Ano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45AE4" w:rsidRDefault="00245AE4">
            <w:pPr>
              <w:spacing w:after="160"/>
              <w:ind w:left="0"/>
            </w:pPr>
          </w:p>
        </w:tc>
      </w:tr>
      <w:tr w:rsidR="00245AE4">
        <w:trPr>
          <w:trHeight w:val="22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45AE4" w:rsidRDefault="00245AE4">
            <w:pPr>
              <w:spacing w:after="160"/>
              <w:ind w:left="0"/>
            </w:pPr>
          </w:p>
        </w:tc>
        <w:tc>
          <w:tcPr>
            <w:tcW w:w="43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45AE4" w:rsidRDefault="00EA618D">
            <w:pPr>
              <w:spacing w:after="0"/>
              <w:ind w:left="24"/>
            </w:pPr>
            <w:r>
              <w:t>Možnost zablokování zavedení operačního systému z periférií.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45AE4" w:rsidRDefault="00245AE4">
            <w:pPr>
              <w:spacing w:after="160"/>
              <w:ind w:left="0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:rsidR="00245AE4" w:rsidRDefault="00EA618D">
            <w:pPr>
              <w:spacing w:after="0"/>
              <w:ind w:left="24"/>
            </w:pPr>
            <w:r>
              <w:t>ano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245AE4" w:rsidRDefault="00245AE4">
            <w:pPr>
              <w:spacing w:after="160"/>
              <w:ind w:left="0"/>
            </w:pP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45AE4" w:rsidRDefault="00EA618D">
            <w:pPr>
              <w:spacing w:after="0"/>
              <w:ind w:left="2"/>
              <w:jc w:val="center"/>
            </w:pPr>
            <w:r>
              <w:t>Ano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45AE4" w:rsidRDefault="00245AE4">
            <w:pPr>
              <w:spacing w:after="160"/>
              <w:ind w:left="0"/>
            </w:pPr>
          </w:p>
        </w:tc>
      </w:tr>
      <w:tr w:rsidR="00245AE4">
        <w:trPr>
          <w:trHeight w:val="22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AE4" w:rsidRDefault="00245AE4">
            <w:pPr>
              <w:spacing w:after="160"/>
              <w:ind w:left="0"/>
            </w:pPr>
          </w:p>
        </w:tc>
        <w:tc>
          <w:tcPr>
            <w:tcW w:w="43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AE4" w:rsidRDefault="00EA618D">
            <w:pPr>
              <w:spacing w:after="0"/>
              <w:ind w:left="24"/>
            </w:pPr>
            <w:r>
              <w:t>Možnost zaměnit BIOS za UEFI (</w:t>
            </w:r>
            <w:proofErr w:type="spellStart"/>
            <w:r>
              <w:t>Unified</w:t>
            </w:r>
            <w:proofErr w:type="spellEnd"/>
            <w:r>
              <w:t xml:space="preserve"> </w:t>
            </w:r>
            <w:proofErr w:type="spellStart"/>
            <w:r>
              <w:t>Extensible</w:t>
            </w:r>
            <w:proofErr w:type="spellEnd"/>
            <w:r>
              <w:t xml:space="preserve"> Firmware Interface)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AE4" w:rsidRDefault="00245AE4">
            <w:pPr>
              <w:spacing w:after="160"/>
              <w:ind w:left="0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245AE4" w:rsidRDefault="00EA618D">
            <w:pPr>
              <w:spacing w:after="0"/>
              <w:ind w:left="24"/>
            </w:pPr>
            <w:r>
              <w:t>ano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245AE4" w:rsidRDefault="00245AE4">
            <w:pPr>
              <w:spacing w:after="160"/>
              <w:ind w:left="0"/>
            </w:pP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45AE4" w:rsidRDefault="00EA618D">
            <w:pPr>
              <w:spacing w:after="0"/>
              <w:ind w:left="2"/>
              <w:jc w:val="center"/>
            </w:pPr>
            <w:r>
              <w:t>Ano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AE4" w:rsidRDefault="00245AE4">
            <w:pPr>
              <w:spacing w:after="160"/>
              <w:ind w:left="0"/>
            </w:pPr>
          </w:p>
        </w:tc>
      </w:tr>
      <w:tr w:rsidR="00245AE4">
        <w:trPr>
          <w:trHeight w:val="182"/>
        </w:trPr>
        <w:tc>
          <w:tcPr>
            <w:tcW w:w="11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AE4" w:rsidRDefault="00EA618D">
            <w:pPr>
              <w:spacing w:after="0"/>
              <w:ind w:left="24"/>
            </w:pPr>
            <w:r>
              <w:t>Pevný disk</w:t>
            </w:r>
          </w:p>
        </w:tc>
        <w:tc>
          <w:tcPr>
            <w:tcW w:w="433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45AE4" w:rsidRDefault="00EA618D">
            <w:pPr>
              <w:spacing w:after="0"/>
              <w:ind w:left="946"/>
            </w:pPr>
            <w:r>
              <w:t>kapacita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45AE4" w:rsidRDefault="00EA618D">
            <w:pPr>
              <w:spacing w:after="0"/>
              <w:ind w:left="24"/>
            </w:pPr>
            <w:r>
              <w:t>min.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</w:tcPr>
          <w:p w:rsidR="00245AE4" w:rsidRDefault="00EA618D">
            <w:pPr>
              <w:spacing w:after="0"/>
              <w:ind w:left="24"/>
            </w:pPr>
            <w:r>
              <w:t>500GB</w:t>
            </w:r>
          </w:p>
        </w:tc>
        <w:tc>
          <w:tcPr>
            <w:tcW w:w="79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</w:tcPr>
          <w:p w:rsidR="00245AE4" w:rsidRDefault="00245AE4">
            <w:pPr>
              <w:spacing w:after="160"/>
              <w:ind w:left="0"/>
            </w:pP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45AE4" w:rsidRDefault="00EA618D">
            <w:pPr>
              <w:spacing w:after="0"/>
              <w:ind w:left="2"/>
              <w:jc w:val="center"/>
            </w:pPr>
            <w:r>
              <w:t>Ano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</w:tcPr>
          <w:p w:rsidR="00245AE4" w:rsidRDefault="00EA618D">
            <w:pPr>
              <w:spacing w:after="0"/>
              <w:ind w:left="16"/>
            </w:pPr>
            <w:r>
              <w:rPr>
                <w:color w:val="FF0000"/>
              </w:rPr>
              <w:t>512GB, 1000/1000</w:t>
            </w:r>
          </w:p>
        </w:tc>
      </w:tr>
      <w:tr w:rsidR="00245AE4">
        <w:trPr>
          <w:trHeight w:val="19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AE4" w:rsidRDefault="00245AE4">
            <w:pPr>
              <w:spacing w:after="160"/>
              <w:ind w:left="0"/>
            </w:pPr>
          </w:p>
        </w:tc>
        <w:tc>
          <w:tcPr>
            <w:tcW w:w="43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AE4" w:rsidRDefault="00EA618D">
            <w:pPr>
              <w:spacing w:after="0"/>
              <w:ind w:left="946" w:right="1757" w:hanging="922"/>
            </w:pPr>
            <w:r>
              <w:t>SSD rychlost čtení / zápis MB / sec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AE4" w:rsidRDefault="00EA618D">
            <w:pPr>
              <w:spacing w:after="0"/>
              <w:ind w:left="24"/>
            </w:pPr>
            <w:r>
              <w:t>min.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245AE4" w:rsidRDefault="00EA618D">
            <w:pPr>
              <w:spacing w:after="0"/>
              <w:ind w:left="24"/>
            </w:pPr>
            <w:r>
              <w:t>400/400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245AE4" w:rsidRDefault="00245AE4">
            <w:pPr>
              <w:spacing w:after="160"/>
              <w:ind w:left="0"/>
            </w:pP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45AE4" w:rsidRDefault="00EA618D">
            <w:pPr>
              <w:spacing w:after="0"/>
              <w:ind w:left="2"/>
              <w:jc w:val="center"/>
            </w:pPr>
            <w:r>
              <w:t>Ano</w:t>
            </w:r>
          </w:p>
        </w:tc>
        <w:tc>
          <w:tcPr>
            <w:tcW w:w="23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45AE4" w:rsidRDefault="00245AE4">
            <w:pPr>
              <w:spacing w:after="160"/>
              <w:ind w:left="0"/>
            </w:pPr>
          </w:p>
        </w:tc>
      </w:tr>
      <w:tr w:rsidR="00245AE4">
        <w:trPr>
          <w:trHeight w:val="370"/>
        </w:trPr>
        <w:tc>
          <w:tcPr>
            <w:tcW w:w="11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AE4" w:rsidRDefault="00EA618D">
            <w:pPr>
              <w:spacing w:after="0"/>
              <w:ind w:left="24"/>
            </w:pPr>
            <w:r>
              <w:t>Základní deska</w:t>
            </w:r>
          </w:p>
        </w:tc>
        <w:tc>
          <w:tcPr>
            <w:tcW w:w="43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45AE4" w:rsidRDefault="00EA618D">
            <w:pPr>
              <w:spacing w:after="0"/>
              <w:ind w:left="24"/>
              <w:jc w:val="both"/>
            </w:pPr>
            <w:r>
              <w:t xml:space="preserve">Integrovaná síťová karta - 100/1000 </w:t>
            </w:r>
            <w:proofErr w:type="spellStart"/>
            <w:r>
              <w:t>Mbit</w:t>
            </w:r>
            <w:proofErr w:type="spellEnd"/>
            <w:r>
              <w:t xml:space="preserve">/sec, RJ45, </w:t>
            </w:r>
            <w:proofErr w:type="spellStart"/>
            <w:r>
              <w:t>Wake</w:t>
            </w:r>
            <w:proofErr w:type="spellEnd"/>
            <w:r>
              <w:t xml:space="preserve"> on LAN, podpora</w:t>
            </w:r>
          </w:p>
          <w:p w:rsidR="00245AE4" w:rsidRDefault="00EA618D">
            <w:pPr>
              <w:spacing w:after="0"/>
              <w:ind w:left="24"/>
            </w:pPr>
            <w:r>
              <w:t>802.1X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45AE4" w:rsidRDefault="00245AE4">
            <w:pPr>
              <w:spacing w:after="160"/>
              <w:ind w:left="0"/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AE4" w:rsidRDefault="00EA618D">
            <w:pPr>
              <w:spacing w:after="0"/>
              <w:ind w:left="24"/>
            </w:pPr>
            <w:r>
              <w:t>ano</w:t>
            </w:r>
          </w:p>
        </w:tc>
        <w:tc>
          <w:tcPr>
            <w:tcW w:w="79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245AE4" w:rsidRDefault="00245AE4">
            <w:pPr>
              <w:spacing w:after="160"/>
              <w:ind w:left="0"/>
            </w:pP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245AE4" w:rsidRDefault="00EA618D">
            <w:pPr>
              <w:spacing w:after="0"/>
              <w:ind w:left="2"/>
              <w:jc w:val="center"/>
            </w:pPr>
            <w:r>
              <w:t>Ano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245AE4" w:rsidRDefault="00EA618D">
            <w:pPr>
              <w:spacing w:after="0"/>
              <w:ind w:left="16"/>
            </w:pPr>
            <w:r>
              <w:rPr>
                <w:color w:val="FF0000"/>
              </w:rPr>
              <w:t xml:space="preserve">Intel® I219LM </w:t>
            </w:r>
            <w:proofErr w:type="spellStart"/>
            <w:r>
              <w:rPr>
                <w:color w:val="FF0000"/>
              </w:rPr>
              <w:t>GbE</w:t>
            </w:r>
            <w:proofErr w:type="spellEnd"/>
          </w:p>
        </w:tc>
      </w:tr>
      <w:tr w:rsidR="00245AE4">
        <w:trPr>
          <w:trHeight w:val="16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45AE4" w:rsidRDefault="00245AE4">
            <w:pPr>
              <w:spacing w:after="160"/>
              <w:ind w:left="0"/>
            </w:pPr>
          </w:p>
        </w:tc>
        <w:tc>
          <w:tcPr>
            <w:tcW w:w="4330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</w:tcPr>
          <w:p w:rsidR="00245AE4" w:rsidRDefault="00EA618D">
            <w:pPr>
              <w:spacing w:after="0"/>
              <w:ind w:left="24"/>
            </w:pPr>
            <w:r>
              <w:t>Integrovaná (ne rozlišení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45AE4" w:rsidRDefault="00EA618D">
            <w:pPr>
              <w:spacing w:after="0"/>
              <w:ind w:left="24"/>
            </w:pPr>
            <w:r>
              <w:t>min.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245AE4" w:rsidRDefault="00EA618D">
            <w:pPr>
              <w:spacing w:after="0"/>
              <w:ind w:left="24"/>
            </w:pPr>
            <w:r>
              <w:t>1920x1080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245AE4" w:rsidRDefault="00245AE4">
            <w:pPr>
              <w:spacing w:after="160"/>
              <w:ind w:left="0"/>
            </w:pP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45AE4" w:rsidRDefault="00EA618D">
            <w:pPr>
              <w:spacing w:after="0"/>
              <w:ind w:left="2"/>
              <w:jc w:val="center"/>
            </w:pPr>
            <w:r>
              <w:t>Ano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</w:tcPr>
          <w:p w:rsidR="00245AE4" w:rsidRDefault="00EA618D">
            <w:pPr>
              <w:spacing w:after="0"/>
              <w:ind w:left="16"/>
            </w:pPr>
            <w:r>
              <w:rPr>
                <w:color w:val="FF0000"/>
              </w:rPr>
              <w:t>1920x1080</w:t>
            </w:r>
          </w:p>
        </w:tc>
      </w:tr>
      <w:tr w:rsidR="00245AE4">
        <w:trPr>
          <w:trHeight w:val="18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45AE4" w:rsidRDefault="00245AE4">
            <w:pPr>
              <w:spacing w:after="160"/>
              <w:ind w:left="0"/>
            </w:pPr>
          </w:p>
        </w:tc>
        <w:tc>
          <w:tcPr>
            <w:tcW w:w="43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45AE4" w:rsidRDefault="00EA618D">
            <w:pPr>
              <w:tabs>
                <w:tab w:val="center" w:pos="1739"/>
              </w:tabs>
              <w:spacing w:after="0"/>
              <w:ind w:left="0"/>
            </w:pPr>
            <w:r>
              <w:t xml:space="preserve">dedikovaná) </w:t>
            </w:r>
            <w:r>
              <w:tab/>
              <w:t>podpora práce více monitorů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45AE4" w:rsidRDefault="00EA618D">
            <w:pPr>
              <w:spacing w:after="0"/>
              <w:ind w:left="24"/>
            </w:pPr>
            <w:r>
              <w:t>min.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245AE4" w:rsidRDefault="00EA618D">
            <w:pPr>
              <w:spacing w:after="0"/>
              <w:ind w:left="24"/>
            </w:pPr>
            <w:r>
              <w:t>2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245AE4" w:rsidRDefault="00245AE4">
            <w:pPr>
              <w:spacing w:after="160"/>
              <w:ind w:left="0"/>
            </w:pP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45AE4" w:rsidRDefault="00EA618D">
            <w:pPr>
              <w:spacing w:after="0"/>
              <w:ind w:left="2"/>
              <w:jc w:val="center"/>
            </w:pPr>
            <w:r>
              <w:t>Ano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45AE4" w:rsidRDefault="00245AE4">
            <w:pPr>
              <w:spacing w:after="160"/>
              <w:ind w:left="0"/>
            </w:pPr>
          </w:p>
        </w:tc>
      </w:tr>
      <w:tr w:rsidR="00245AE4">
        <w:trPr>
          <w:trHeight w:val="5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45AE4" w:rsidRDefault="00245AE4">
            <w:pPr>
              <w:spacing w:after="160"/>
              <w:ind w:left="0"/>
            </w:pPr>
          </w:p>
        </w:tc>
        <w:tc>
          <w:tcPr>
            <w:tcW w:w="433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45AE4" w:rsidRDefault="00EA618D">
            <w:pPr>
              <w:tabs>
                <w:tab w:val="center" w:pos="1172"/>
              </w:tabs>
              <w:spacing w:after="0"/>
              <w:ind w:left="0"/>
            </w:pPr>
            <w:r>
              <w:t>grafická karta</w:t>
            </w:r>
            <w:r>
              <w:tab/>
              <w:t>rozhraní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45AE4" w:rsidRDefault="00EA618D">
            <w:pPr>
              <w:spacing w:after="0"/>
              <w:ind w:left="24"/>
            </w:pPr>
            <w:r>
              <w:t>min.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:rsidR="00245AE4" w:rsidRDefault="00EA618D">
            <w:pPr>
              <w:spacing w:after="9"/>
              <w:ind w:left="24"/>
              <w:jc w:val="both"/>
            </w:pPr>
            <w:r>
              <w:t>2x digitální připojení</w:t>
            </w:r>
          </w:p>
          <w:p w:rsidR="00245AE4" w:rsidRDefault="00EA618D">
            <w:pPr>
              <w:spacing w:after="0"/>
              <w:ind w:left="24"/>
            </w:pPr>
            <w:r>
              <w:t>monitoru</w:t>
            </w:r>
            <w:r>
              <w:tab/>
              <w:t>(min.</w:t>
            </w:r>
            <w:r>
              <w:tab/>
              <w:t>1x redukce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245AE4" w:rsidRDefault="00EA618D">
            <w:pPr>
              <w:tabs>
                <w:tab w:val="right" w:pos="789"/>
              </w:tabs>
              <w:spacing w:after="9"/>
              <w:ind w:left="0"/>
            </w:pPr>
            <w:r>
              <w:t>k</w:t>
            </w:r>
            <w:r>
              <w:tab/>
              <w:t>externímu</w:t>
            </w:r>
          </w:p>
          <w:p w:rsidR="00245AE4" w:rsidRDefault="00EA618D">
            <w:pPr>
              <w:tabs>
                <w:tab w:val="center" w:pos="491"/>
                <w:tab w:val="right" w:pos="789"/>
              </w:tabs>
              <w:spacing w:after="0"/>
              <w:ind w:left="0"/>
            </w:pPr>
            <w:r>
              <w:t>HDMI)</w:t>
            </w:r>
            <w:r>
              <w:tab/>
              <w:t>-</w:t>
            </w:r>
            <w:r>
              <w:tab/>
              <w:t>ne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245AE4" w:rsidRDefault="00EA618D">
            <w:pPr>
              <w:spacing w:after="0"/>
              <w:ind w:left="2"/>
              <w:jc w:val="center"/>
            </w:pPr>
            <w:r>
              <w:t>Ano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245AE4" w:rsidRDefault="00EA618D">
            <w:pPr>
              <w:spacing w:after="0"/>
              <w:ind w:left="16"/>
            </w:pPr>
            <w:r>
              <w:rPr>
                <w:color w:val="FF0000"/>
              </w:rPr>
              <w:t xml:space="preserve">1× HDMI 2.1, 2× </w:t>
            </w:r>
            <w:proofErr w:type="spellStart"/>
            <w:r>
              <w:rPr>
                <w:color w:val="FF0000"/>
              </w:rPr>
              <w:t>DisplayPort</w:t>
            </w:r>
            <w:proofErr w:type="spellEnd"/>
            <w:r>
              <w:rPr>
                <w:color w:val="FF0000"/>
              </w:rPr>
              <w:t>™ 2.1</w:t>
            </w:r>
          </w:p>
        </w:tc>
      </w:tr>
      <w:tr w:rsidR="00245AE4">
        <w:trPr>
          <w:trHeight w:val="16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45AE4" w:rsidRDefault="00245AE4">
            <w:pPr>
              <w:spacing w:after="160"/>
              <w:ind w:left="0"/>
            </w:pPr>
          </w:p>
        </w:tc>
        <w:tc>
          <w:tcPr>
            <w:tcW w:w="43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45AE4" w:rsidRDefault="00EA618D">
            <w:pPr>
              <w:spacing w:after="0"/>
              <w:ind w:left="24"/>
            </w:pPr>
            <w:r>
              <w:t>Integrovaná zvuková karta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45AE4" w:rsidRDefault="00245AE4">
            <w:pPr>
              <w:spacing w:after="160"/>
              <w:ind w:left="0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:rsidR="00245AE4" w:rsidRDefault="00EA618D">
            <w:pPr>
              <w:spacing w:after="0"/>
              <w:ind w:left="24"/>
            </w:pPr>
            <w:r>
              <w:t>ano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245AE4" w:rsidRDefault="00245AE4">
            <w:pPr>
              <w:spacing w:after="160"/>
              <w:ind w:left="0"/>
            </w:pP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45AE4" w:rsidRDefault="00EA618D">
            <w:pPr>
              <w:spacing w:after="0"/>
              <w:ind w:left="2"/>
              <w:jc w:val="center"/>
            </w:pPr>
            <w:r>
              <w:t>Ano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45AE4" w:rsidRDefault="00245AE4">
            <w:pPr>
              <w:spacing w:after="160"/>
              <w:ind w:left="0"/>
            </w:pPr>
          </w:p>
        </w:tc>
      </w:tr>
      <w:tr w:rsidR="00245AE4">
        <w:trPr>
          <w:trHeight w:val="16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45AE4" w:rsidRDefault="00245AE4">
            <w:pPr>
              <w:spacing w:after="160"/>
              <w:ind w:left="0"/>
            </w:pPr>
          </w:p>
        </w:tc>
        <w:tc>
          <w:tcPr>
            <w:tcW w:w="43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45AE4" w:rsidRDefault="00EA618D">
            <w:pPr>
              <w:spacing w:after="0"/>
              <w:ind w:left="24"/>
            </w:pPr>
            <w:r>
              <w:t>TPM čip (</w:t>
            </w:r>
            <w:proofErr w:type="spellStart"/>
            <w:r>
              <w:t>Trusted</w:t>
            </w:r>
            <w:proofErr w:type="spellEnd"/>
            <w:r>
              <w:t xml:space="preserve"> </w:t>
            </w:r>
            <w:proofErr w:type="spellStart"/>
            <w:r>
              <w:t>Platform</w:t>
            </w:r>
            <w:proofErr w:type="spellEnd"/>
            <w:r>
              <w:t xml:space="preserve"> Module) min. verze 2.0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45AE4" w:rsidRDefault="00245AE4">
            <w:pPr>
              <w:spacing w:after="160"/>
              <w:ind w:left="0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:rsidR="00245AE4" w:rsidRDefault="00EA618D">
            <w:pPr>
              <w:spacing w:after="0"/>
              <w:ind w:left="24"/>
            </w:pPr>
            <w:r>
              <w:t>ano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245AE4" w:rsidRDefault="00245AE4">
            <w:pPr>
              <w:spacing w:after="160"/>
              <w:ind w:left="0"/>
            </w:pP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45AE4" w:rsidRDefault="00EA618D">
            <w:pPr>
              <w:spacing w:after="0"/>
              <w:ind w:left="2"/>
              <w:jc w:val="center"/>
            </w:pPr>
            <w:r>
              <w:t>Ano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45AE4" w:rsidRDefault="00245AE4">
            <w:pPr>
              <w:spacing w:after="160"/>
              <w:ind w:left="0"/>
            </w:pPr>
          </w:p>
        </w:tc>
      </w:tr>
      <w:tr w:rsidR="00245AE4">
        <w:trPr>
          <w:trHeight w:val="8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45AE4" w:rsidRDefault="00245AE4">
            <w:pPr>
              <w:spacing w:after="160"/>
              <w:ind w:left="0"/>
            </w:pPr>
          </w:p>
        </w:tc>
        <w:tc>
          <w:tcPr>
            <w:tcW w:w="4330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</w:tcPr>
          <w:p w:rsidR="00245AE4" w:rsidRDefault="00EA618D">
            <w:pPr>
              <w:spacing w:after="240"/>
              <w:ind w:left="946"/>
            </w:pPr>
            <w:r>
              <w:t>USB (2.0 a vyšší)</w:t>
            </w:r>
          </w:p>
          <w:p w:rsidR="00245AE4" w:rsidRDefault="00EA618D">
            <w:pPr>
              <w:spacing w:after="0"/>
              <w:ind w:left="24" w:right="3009"/>
            </w:pPr>
            <w:r>
              <w:t>Integrovaná konektivita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45AE4" w:rsidRDefault="00EA618D">
            <w:pPr>
              <w:spacing w:after="0"/>
              <w:ind w:left="24"/>
            </w:pPr>
            <w:r>
              <w:t>min.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45AE4" w:rsidRDefault="00EA618D">
            <w:pPr>
              <w:spacing w:after="0" w:line="260" w:lineRule="auto"/>
              <w:ind w:left="24" w:right="21"/>
              <w:jc w:val="both"/>
            </w:pPr>
            <w:r>
              <w:t>počet předních portů USB: min. 1, počet zadních portů USB: min. 3, verze USB minimálně 1 ks USB verze</w:t>
            </w:r>
          </w:p>
          <w:p w:rsidR="00245AE4" w:rsidRDefault="00EA618D">
            <w:pPr>
              <w:spacing w:after="0"/>
              <w:ind w:left="24"/>
            </w:pPr>
            <w:r>
              <w:t>3.0 ostatní stačí 2.0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245AE4" w:rsidRDefault="00EA618D">
            <w:pPr>
              <w:spacing w:after="0"/>
              <w:ind w:left="2"/>
              <w:jc w:val="center"/>
            </w:pPr>
            <w:r>
              <w:t>Ano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245AE4" w:rsidRDefault="00EA618D">
            <w:pPr>
              <w:spacing w:after="6"/>
              <w:ind w:left="11"/>
            </w:pPr>
            <w:r>
              <w:rPr>
                <w:color w:val="FF0000"/>
                <w:sz w:val="11"/>
              </w:rPr>
              <w:t xml:space="preserve">Přední:1× USB-C® s přenosovou rychlostí 20 </w:t>
            </w:r>
            <w:proofErr w:type="spellStart"/>
            <w:r>
              <w:rPr>
                <w:color w:val="FF0000"/>
                <w:sz w:val="11"/>
              </w:rPr>
              <w:t>Gbit</w:t>
            </w:r>
            <w:proofErr w:type="spellEnd"/>
            <w:r>
              <w:rPr>
                <w:color w:val="FF0000"/>
                <w:sz w:val="11"/>
              </w:rPr>
              <w:t>/s</w:t>
            </w:r>
          </w:p>
          <w:p w:rsidR="00245AE4" w:rsidRDefault="00EA618D">
            <w:pPr>
              <w:tabs>
                <w:tab w:val="center" w:pos="352"/>
                <w:tab w:val="center" w:pos="608"/>
                <w:tab w:val="center" w:pos="988"/>
                <w:tab w:val="center" w:pos="1531"/>
                <w:tab w:val="center" w:pos="1866"/>
                <w:tab w:val="right" w:pos="2312"/>
              </w:tabs>
              <w:spacing w:after="0"/>
              <w:ind w:left="0"/>
            </w:pPr>
            <w:r>
              <w:rPr>
                <w:color w:val="FF0000"/>
                <w:sz w:val="11"/>
              </w:rPr>
              <w:t>2×</w:t>
            </w:r>
            <w:r>
              <w:rPr>
                <w:color w:val="FF0000"/>
                <w:sz w:val="11"/>
              </w:rPr>
              <w:tab/>
              <w:t>USB-A</w:t>
            </w:r>
            <w:r>
              <w:rPr>
                <w:color w:val="FF0000"/>
                <w:sz w:val="11"/>
              </w:rPr>
              <w:tab/>
              <w:t>s</w:t>
            </w:r>
            <w:r>
              <w:rPr>
                <w:color w:val="FF0000"/>
                <w:sz w:val="11"/>
              </w:rPr>
              <w:tab/>
              <w:t>přenosovou</w:t>
            </w:r>
            <w:r>
              <w:rPr>
                <w:color w:val="FF0000"/>
                <w:sz w:val="11"/>
              </w:rPr>
              <w:tab/>
              <w:t>rychlostí</w:t>
            </w:r>
            <w:r>
              <w:rPr>
                <w:color w:val="FF0000"/>
                <w:sz w:val="11"/>
              </w:rPr>
              <w:tab/>
              <w:t>10</w:t>
            </w:r>
            <w:r>
              <w:rPr>
                <w:color w:val="FF0000"/>
                <w:sz w:val="11"/>
              </w:rPr>
              <w:tab/>
            </w:r>
            <w:proofErr w:type="spellStart"/>
            <w:r>
              <w:rPr>
                <w:color w:val="FF0000"/>
                <w:sz w:val="11"/>
              </w:rPr>
              <w:t>Gbit</w:t>
            </w:r>
            <w:proofErr w:type="spellEnd"/>
            <w:r>
              <w:rPr>
                <w:color w:val="FF0000"/>
                <w:sz w:val="11"/>
              </w:rPr>
              <w:t>/s</w:t>
            </w:r>
          </w:p>
          <w:p w:rsidR="00245AE4" w:rsidRDefault="00EA618D">
            <w:pPr>
              <w:spacing w:after="0"/>
              <w:ind w:left="11"/>
            </w:pPr>
            <w:r>
              <w:rPr>
                <w:color w:val="FF0000"/>
                <w:sz w:val="11"/>
              </w:rPr>
              <w:t xml:space="preserve">Zadní:3× USB-A s přenosovou rychlostí 5 </w:t>
            </w:r>
            <w:proofErr w:type="spellStart"/>
            <w:r>
              <w:rPr>
                <w:color w:val="FF0000"/>
                <w:sz w:val="11"/>
              </w:rPr>
              <w:t>Gb</w:t>
            </w:r>
            <w:proofErr w:type="spellEnd"/>
            <w:r>
              <w:rPr>
                <w:color w:val="FF0000"/>
                <w:sz w:val="11"/>
              </w:rPr>
              <w:t>/s</w:t>
            </w:r>
          </w:p>
        </w:tc>
      </w:tr>
      <w:tr w:rsidR="00245A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AE4" w:rsidRDefault="00245AE4">
            <w:pPr>
              <w:spacing w:after="160"/>
              <w:ind w:left="0"/>
            </w:pPr>
          </w:p>
        </w:tc>
        <w:tc>
          <w:tcPr>
            <w:tcW w:w="43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AE4" w:rsidRDefault="00EA618D">
            <w:pPr>
              <w:spacing w:after="0"/>
              <w:ind w:left="946"/>
              <w:jc w:val="both"/>
            </w:pPr>
            <w:r>
              <w:t xml:space="preserve">1x Jack konektor 3,5mm audio </w:t>
            </w:r>
            <w:proofErr w:type="spellStart"/>
            <w:r>
              <w:t>out</w:t>
            </w:r>
            <w:proofErr w:type="spellEnd"/>
            <w:r>
              <w:t xml:space="preserve"> a 1x Jack konektor 3,5mm audio in (může </w:t>
            </w:r>
            <w:proofErr w:type="gramStart"/>
            <w:r>
              <w:t>být  společný</w:t>
            </w:r>
            <w:proofErr w:type="gramEnd"/>
            <w:r>
              <w:t>)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AE4" w:rsidRDefault="00EA618D">
            <w:pPr>
              <w:spacing w:after="0"/>
              <w:ind w:left="24"/>
            </w:pPr>
            <w:r>
              <w:t>min.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AE4" w:rsidRDefault="00EA618D">
            <w:pPr>
              <w:spacing w:after="0"/>
              <w:ind w:left="24"/>
            </w:pPr>
            <w:r>
              <w:t>1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245AE4" w:rsidRDefault="00EA618D">
            <w:pPr>
              <w:spacing w:after="0"/>
              <w:ind w:left="2"/>
              <w:jc w:val="center"/>
            </w:pPr>
            <w:r>
              <w:t>Ano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45AE4" w:rsidRDefault="00245AE4">
            <w:pPr>
              <w:spacing w:after="160"/>
              <w:ind w:left="0"/>
            </w:pPr>
          </w:p>
        </w:tc>
      </w:tr>
      <w:tr w:rsidR="00245AE4">
        <w:trPr>
          <w:trHeight w:val="178"/>
        </w:trPr>
        <w:tc>
          <w:tcPr>
            <w:tcW w:w="11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AE4" w:rsidRDefault="00EA618D">
            <w:pPr>
              <w:spacing w:after="0"/>
              <w:ind w:left="24"/>
            </w:pPr>
            <w:r>
              <w:t>Napájecí zdroj</w:t>
            </w:r>
          </w:p>
        </w:tc>
        <w:tc>
          <w:tcPr>
            <w:tcW w:w="43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45AE4" w:rsidRDefault="00EA618D">
            <w:pPr>
              <w:spacing w:after="0"/>
              <w:ind w:left="24"/>
            </w:pPr>
            <w:r>
              <w:t>Výkon odpovídající stabilnímu chodu sestavy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45AE4" w:rsidRDefault="00245AE4">
            <w:pPr>
              <w:spacing w:after="160"/>
              <w:ind w:left="0"/>
            </w:pPr>
          </w:p>
        </w:tc>
        <w:tc>
          <w:tcPr>
            <w:tcW w:w="2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45AE4" w:rsidRDefault="00EA618D">
            <w:pPr>
              <w:spacing w:after="0"/>
              <w:ind w:left="24"/>
            </w:pPr>
            <w:r>
              <w:t>ano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45AE4" w:rsidRDefault="00EA618D">
            <w:pPr>
              <w:spacing w:after="0"/>
              <w:ind w:left="2"/>
              <w:jc w:val="center"/>
            </w:pPr>
            <w:r>
              <w:t>Ano</w:t>
            </w:r>
          </w:p>
        </w:tc>
        <w:tc>
          <w:tcPr>
            <w:tcW w:w="231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</w:tcPr>
          <w:p w:rsidR="00245AE4" w:rsidRDefault="00EA618D">
            <w:pPr>
              <w:spacing w:after="0"/>
              <w:ind w:left="16"/>
            </w:pPr>
            <w:r>
              <w:rPr>
                <w:color w:val="FF0000"/>
              </w:rPr>
              <w:t>90W externí napájecí adaptér</w:t>
            </w:r>
          </w:p>
        </w:tc>
      </w:tr>
      <w:tr w:rsidR="00245AE4">
        <w:trPr>
          <w:trHeight w:val="17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AE4" w:rsidRDefault="00245AE4">
            <w:pPr>
              <w:spacing w:after="160"/>
              <w:ind w:left="0"/>
            </w:pPr>
          </w:p>
        </w:tc>
        <w:tc>
          <w:tcPr>
            <w:tcW w:w="43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AE4" w:rsidRDefault="00EA618D">
            <w:pPr>
              <w:spacing w:after="0"/>
              <w:ind w:left="24"/>
            </w:pPr>
            <w:r>
              <w:t>Napájení: 230V, 50Hz (zdroj může být zvlášť tj. mimo vlastní počítač)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AE4" w:rsidRDefault="00245AE4">
            <w:pPr>
              <w:spacing w:after="160"/>
              <w:ind w:left="0"/>
            </w:pP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AE4" w:rsidRDefault="00EA618D">
            <w:pPr>
              <w:spacing w:after="0"/>
              <w:ind w:left="24"/>
            </w:pPr>
            <w:r>
              <w:t>ano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45AE4" w:rsidRDefault="00EA618D">
            <w:pPr>
              <w:spacing w:after="0"/>
              <w:ind w:left="2"/>
              <w:jc w:val="center"/>
            </w:pPr>
            <w:r>
              <w:t>Ano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AE4" w:rsidRDefault="00245AE4">
            <w:pPr>
              <w:spacing w:after="160"/>
              <w:ind w:left="0"/>
            </w:pPr>
          </w:p>
        </w:tc>
      </w:tr>
      <w:tr w:rsidR="00245AE4">
        <w:trPr>
          <w:trHeight w:val="163"/>
        </w:trPr>
        <w:tc>
          <w:tcPr>
            <w:tcW w:w="11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AE4" w:rsidRDefault="00EA618D">
            <w:pPr>
              <w:spacing w:after="0"/>
              <w:ind w:left="24"/>
            </w:pPr>
            <w:r>
              <w:t>Skříň</w:t>
            </w:r>
          </w:p>
        </w:tc>
        <w:tc>
          <w:tcPr>
            <w:tcW w:w="43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45AE4" w:rsidRDefault="00EA618D">
            <w:pPr>
              <w:spacing w:after="0"/>
              <w:ind w:left="24"/>
            </w:pPr>
            <w:r>
              <w:t>Provedení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45AE4" w:rsidRDefault="00245AE4">
            <w:pPr>
              <w:spacing w:after="160"/>
              <w:ind w:left="0"/>
            </w:pPr>
          </w:p>
        </w:tc>
        <w:tc>
          <w:tcPr>
            <w:tcW w:w="2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45AE4" w:rsidRDefault="00EA618D">
            <w:pPr>
              <w:spacing w:after="0"/>
              <w:ind w:left="24"/>
            </w:pPr>
            <w:r>
              <w:t>SLIM/TINY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45AE4" w:rsidRDefault="00EA618D">
            <w:pPr>
              <w:spacing w:after="0"/>
              <w:ind w:left="2"/>
              <w:jc w:val="center"/>
            </w:pPr>
            <w:r>
              <w:t>Ano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AE4" w:rsidRDefault="00245AE4">
            <w:pPr>
              <w:spacing w:after="160"/>
              <w:ind w:left="0"/>
            </w:pPr>
          </w:p>
        </w:tc>
      </w:tr>
      <w:tr w:rsidR="00245AE4">
        <w:trPr>
          <w:trHeight w:val="16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45AE4" w:rsidRDefault="00245AE4">
            <w:pPr>
              <w:spacing w:after="160"/>
              <w:ind w:left="0"/>
            </w:pPr>
          </w:p>
        </w:tc>
        <w:tc>
          <w:tcPr>
            <w:tcW w:w="43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45AE4" w:rsidRDefault="00EA618D">
            <w:pPr>
              <w:spacing w:after="0"/>
              <w:ind w:left="24"/>
            </w:pPr>
            <w:r>
              <w:t xml:space="preserve">Maximální velikost </w:t>
            </w:r>
            <w:proofErr w:type="gramStart"/>
            <w:r>
              <w:t>skříně  (výška</w:t>
            </w:r>
            <w:proofErr w:type="gramEnd"/>
            <w:r>
              <w:t xml:space="preserve"> x šířka x hloubka)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45AE4" w:rsidRDefault="00EA618D">
            <w:pPr>
              <w:spacing w:after="0"/>
              <w:ind w:left="24"/>
            </w:pPr>
            <w:r>
              <w:t>max.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45AE4" w:rsidRDefault="00EA618D">
            <w:pPr>
              <w:spacing w:after="0"/>
              <w:ind w:left="24"/>
            </w:pPr>
            <w:r>
              <w:t>40 mm x 200 mm x 200 mm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45AE4" w:rsidRDefault="00EA618D">
            <w:pPr>
              <w:spacing w:after="0"/>
              <w:ind w:left="2"/>
              <w:jc w:val="center"/>
            </w:pPr>
            <w:r>
              <w:t>Ano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</w:tcPr>
          <w:p w:rsidR="00245AE4" w:rsidRDefault="00EA618D">
            <w:pPr>
              <w:spacing w:after="0"/>
              <w:ind w:left="16"/>
            </w:pPr>
            <w:r>
              <w:rPr>
                <w:color w:val="FF0000"/>
              </w:rPr>
              <w:t>177×181×34,2mm</w:t>
            </w:r>
          </w:p>
        </w:tc>
      </w:tr>
      <w:tr w:rsidR="00245AE4">
        <w:trPr>
          <w:trHeight w:val="16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AE4" w:rsidRDefault="00245AE4">
            <w:pPr>
              <w:spacing w:after="160"/>
              <w:ind w:left="0"/>
            </w:pPr>
          </w:p>
        </w:tc>
        <w:tc>
          <w:tcPr>
            <w:tcW w:w="43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AE4" w:rsidRDefault="00EA618D">
            <w:pPr>
              <w:spacing w:after="0"/>
              <w:ind w:left="24"/>
            </w:pPr>
            <w:r>
              <w:t>Umožňující případné umístění na zadní stranu monitoru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AE4" w:rsidRDefault="00245AE4">
            <w:pPr>
              <w:spacing w:after="160"/>
              <w:ind w:left="0"/>
            </w:pP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AE4" w:rsidRDefault="00EA618D">
            <w:pPr>
              <w:spacing w:after="0"/>
              <w:ind w:left="24"/>
            </w:pPr>
            <w:r>
              <w:t>ano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45AE4" w:rsidRDefault="00EA618D">
            <w:pPr>
              <w:spacing w:after="0"/>
              <w:ind w:left="2"/>
              <w:jc w:val="center"/>
            </w:pPr>
            <w:r>
              <w:t>Ano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45AE4" w:rsidRDefault="00245AE4">
            <w:pPr>
              <w:spacing w:after="160"/>
              <w:ind w:left="0"/>
            </w:pPr>
          </w:p>
        </w:tc>
      </w:tr>
      <w:tr w:rsidR="00245AE4">
        <w:trPr>
          <w:trHeight w:val="389"/>
        </w:trPr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AE4" w:rsidRDefault="00EA618D">
            <w:pPr>
              <w:spacing w:after="0"/>
              <w:ind w:left="24"/>
            </w:pPr>
            <w:r>
              <w:t>Externí</w:t>
            </w:r>
            <w:r>
              <w:tab/>
            </w:r>
            <w:proofErr w:type="spellStart"/>
            <w:r>
              <w:t>kursorový</w:t>
            </w:r>
            <w:proofErr w:type="spellEnd"/>
            <w:r>
              <w:t xml:space="preserve"> ovladač (myš)</w:t>
            </w:r>
          </w:p>
        </w:tc>
        <w:tc>
          <w:tcPr>
            <w:tcW w:w="4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AE4" w:rsidRDefault="00EA618D">
            <w:pPr>
              <w:spacing w:after="0"/>
              <w:ind w:left="24"/>
              <w:jc w:val="both"/>
            </w:pPr>
            <w:r>
              <w:t>USB optická nebo laserová myš s rolovacím kolečkem, klasická velikost (ne malé notebookové)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AE4" w:rsidRDefault="00245AE4">
            <w:pPr>
              <w:spacing w:after="160"/>
              <w:ind w:left="0"/>
            </w:pPr>
          </w:p>
        </w:tc>
        <w:tc>
          <w:tcPr>
            <w:tcW w:w="2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AE4" w:rsidRDefault="00EA618D">
            <w:pPr>
              <w:spacing w:after="0"/>
              <w:ind w:left="24"/>
            </w:pPr>
            <w:r>
              <w:t>ano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245AE4" w:rsidRDefault="00EA618D">
            <w:pPr>
              <w:spacing w:after="0"/>
              <w:ind w:left="2"/>
              <w:jc w:val="center"/>
            </w:pPr>
            <w:r>
              <w:t>Ano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245AE4" w:rsidRDefault="00EA618D">
            <w:pPr>
              <w:spacing w:after="0"/>
              <w:ind w:left="16"/>
            </w:pPr>
            <w:r>
              <w:rPr>
                <w:color w:val="FF0000"/>
              </w:rPr>
              <w:t>HP 125</w:t>
            </w:r>
          </w:p>
        </w:tc>
      </w:tr>
      <w:tr w:rsidR="00245AE4">
        <w:trPr>
          <w:trHeight w:val="379"/>
        </w:trPr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AE4" w:rsidRDefault="00EA618D">
            <w:pPr>
              <w:spacing w:after="0"/>
              <w:ind w:left="24"/>
            </w:pPr>
            <w:r>
              <w:t>Externí klávesnice</w:t>
            </w:r>
          </w:p>
        </w:tc>
        <w:tc>
          <w:tcPr>
            <w:tcW w:w="4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AE4" w:rsidRDefault="00EA618D">
            <w:pPr>
              <w:spacing w:after="0"/>
              <w:ind w:left="24"/>
            </w:pPr>
            <w:r>
              <w:t>USB klasická klávesnice s numerickou částí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AE4" w:rsidRDefault="00245AE4">
            <w:pPr>
              <w:spacing w:after="160"/>
              <w:ind w:left="0"/>
            </w:pPr>
          </w:p>
        </w:tc>
        <w:tc>
          <w:tcPr>
            <w:tcW w:w="2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AE4" w:rsidRDefault="00EA618D">
            <w:pPr>
              <w:spacing w:after="0"/>
              <w:ind w:left="24"/>
            </w:pPr>
            <w:r>
              <w:t>ano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245AE4" w:rsidRDefault="00EA618D">
            <w:pPr>
              <w:spacing w:after="0"/>
              <w:ind w:left="2"/>
              <w:jc w:val="center"/>
            </w:pPr>
            <w:r>
              <w:t>Ano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245AE4" w:rsidRDefault="00EA618D">
            <w:pPr>
              <w:spacing w:after="0"/>
              <w:ind w:left="16"/>
            </w:pPr>
            <w:r>
              <w:rPr>
                <w:color w:val="FF0000"/>
              </w:rPr>
              <w:t>HP 125 v2</w:t>
            </w:r>
          </w:p>
        </w:tc>
      </w:tr>
      <w:tr w:rsidR="00245AE4">
        <w:trPr>
          <w:trHeight w:val="558"/>
        </w:trPr>
        <w:tc>
          <w:tcPr>
            <w:tcW w:w="11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AE4" w:rsidRDefault="00EA618D">
            <w:pPr>
              <w:spacing w:after="0"/>
              <w:ind w:left="24"/>
            </w:pPr>
            <w:r>
              <w:t>Operační systém</w:t>
            </w:r>
          </w:p>
        </w:tc>
        <w:tc>
          <w:tcPr>
            <w:tcW w:w="43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45AE4" w:rsidRDefault="00EA618D">
            <w:pPr>
              <w:spacing w:after="0"/>
              <w:ind w:left="24"/>
            </w:pPr>
            <w:r>
              <w:t>Předinstalovaný Windows 11 Pro (64 bit) s plnou licencí, česká jazyková lokalizace. Na faktuře nebo dodacím listu bude uveden dodaný operační systém.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45AE4" w:rsidRDefault="00245AE4">
            <w:pPr>
              <w:spacing w:after="160"/>
              <w:ind w:left="0"/>
            </w:pPr>
          </w:p>
        </w:tc>
        <w:tc>
          <w:tcPr>
            <w:tcW w:w="2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45AE4" w:rsidRDefault="00EA618D">
            <w:pPr>
              <w:spacing w:after="0"/>
              <w:ind w:left="24"/>
            </w:pPr>
            <w:r>
              <w:t>ano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245AE4" w:rsidRDefault="00EA618D">
            <w:pPr>
              <w:spacing w:after="0"/>
              <w:ind w:left="2"/>
              <w:jc w:val="center"/>
            </w:pPr>
            <w:r>
              <w:t>Ano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45AE4" w:rsidRDefault="00245AE4">
            <w:pPr>
              <w:spacing w:after="160"/>
              <w:ind w:left="0"/>
            </w:pPr>
          </w:p>
        </w:tc>
      </w:tr>
      <w:tr w:rsidR="00245AE4">
        <w:trPr>
          <w:trHeight w:val="41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45AE4" w:rsidRDefault="00245AE4">
            <w:pPr>
              <w:spacing w:after="160"/>
              <w:ind w:left="0"/>
            </w:pPr>
          </w:p>
        </w:tc>
        <w:tc>
          <w:tcPr>
            <w:tcW w:w="43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45AE4" w:rsidRDefault="00EA618D">
            <w:pPr>
              <w:spacing w:after="0"/>
              <w:ind w:left="24"/>
            </w:pPr>
            <w:r>
              <w:t xml:space="preserve">Je licence </w:t>
            </w:r>
            <w:proofErr w:type="gramStart"/>
            <w:r>
              <w:t>originální(nová</w:t>
            </w:r>
            <w:proofErr w:type="gramEnd"/>
            <w:r>
              <w:t>) nebo druhotná?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45AE4" w:rsidRDefault="00245AE4">
            <w:pPr>
              <w:spacing w:after="160"/>
              <w:ind w:left="0"/>
            </w:pP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45AE4" w:rsidRDefault="00245AE4">
            <w:pPr>
              <w:spacing w:after="160"/>
              <w:ind w:left="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AE4" w:rsidRDefault="00245AE4">
            <w:pPr>
              <w:spacing w:after="160"/>
              <w:ind w:left="0"/>
            </w:pPr>
          </w:p>
        </w:tc>
        <w:tc>
          <w:tcPr>
            <w:tcW w:w="23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245AE4" w:rsidRDefault="00EA618D">
            <w:pPr>
              <w:spacing w:after="0"/>
              <w:ind w:left="16"/>
            </w:pPr>
            <w:r>
              <w:rPr>
                <w:color w:val="FF0000"/>
              </w:rPr>
              <w:t>Nová</w:t>
            </w:r>
          </w:p>
        </w:tc>
      </w:tr>
      <w:tr w:rsidR="00245AE4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AE4" w:rsidRDefault="00245AE4">
            <w:pPr>
              <w:spacing w:after="160"/>
              <w:ind w:left="0"/>
            </w:pPr>
          </w:p>
        </w:tc>
        <w:tc>
          <w:tcPr>
            <w:tcW w:w="43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AE4" w:rsidRDefault="00EA618D">
            <w:pPr>
              <w:spacing w:after="0"/>
              <w:ind w:left="24"/>
            </w:pPr>
            <w:r>
              <w:t>Dodaný hardware musí plně podporovat aktuální verzi OS tj. 24H2.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AE4" w:rsidRDefault="00245AE4">
            <w:pPr>
              <w:spacing w:after="160"/>
              <w:ind w:left="0"/>
            </w:pP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AE4" w:rsidRDefault="00EA618D">
            <w:pPr>
              <w:spacing w:after="0"/>
              <w:ind w:left="24"/>
            </w:pPr>
            <w:r>
              <w:t>ano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45AE4" w:rsidRDefault="00EA618D">
            <w:pPr>
              <w:spacing w:after="0"/>
              <w:ind w:left="2"/>
              <w:jc w:val="center"/>
            </w:pPr>
            <w:r>
              <w:t>Ano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AE4" w:rsidRDefault="00245AE4">
            <w:pPr>
              <w:spacing w:after="160"/>
              <w:ind w:left="0"/>
            </w:pPr>
          </w:p>
        </w:tc>
      </w:tr>
      <w:tr w:rsidR="00245AE4">
        <w:trPr>
          <w:trHeight w:val="974"/>
        </w:trPr>
        <w:tc>
          <w:tcPr>
            <w:tcW w:w="11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AE4" w:rsidRDefault="00EA618D">
            <w:pPr>
              <w:spacing w:after="0"/>
              <w:ind w:left="24"/>
            </w:pPr>
            <w:r>
              <w:lastRenderedPageBreak/>
              <w:t xml:space="preserve">Ostatní </w:t>
            </w:r>
          </w:p>
        </w:tc>
        <w:tc>
          <w:tcPr>
            <w:tcW w:w="43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45AE4" w:rsidRDefault="00EA618D">
            <w:pPr>
              <w:spacing w:after="0" w:line="273" w:lineRule="auto"/>
              <w:ind w:left="24"/>
              <w:jc w:val="both"/>
            </w:pPr>
            <w:r>
              <w:t>PC musí splňovat nařízení Komise EU č. 617/2013 ze dne 26. června 2013, kterým se provádí směrnice Evropského parlamentu a Rady</w:t>
            </w:r>
          </w:p>
          <w:p w:rsidR="00245AE4" w:rsidRDefault="00EA618D">
            <w:pPr>
              <w:spacing w:after="0"/>
              <w:ind w:left="24" w:right="20"/>
              <w:jc w:val="both"/>
            </w:pPr>
            <w:r>
              <w:t xml:space="preserve">2009/2009/125/ES, soulad s direktivou </w:t>
            </w:r>
            <w:proofErr w:type="spellStart"/>
            <w:r>
              <w:t>RoHS</w:t>
            </w:r>
            <w:proofErr w:type="spellEnd"/>
            <w:r>
              <w:t xml:space="preserve"> (</w:t>
            </w:r>
            <w:proofErr w:type="spellStart"/>
            <w:r>
              <w:t>Restriction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Use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Certain</w:t>
            </w:r>
            <w:proofErr w:type="spellEnd"/>
            <w:r>
              <w:t xml:space="preserve"> </w:t>
            </w:r>
            <w:proofErr w:type="spellStart"/>
            <w:r>
              <w:t>Hazardous</w:t>
            </w:r>
            <w:proofErr w:type="spellEnd"/>
            <w:r>
              <w:t xml:space="preserve"> </w:t>
            </w:r>
            <w:proofErr w:type="spellStart"/>
            <w:r>
              <w:t>Substances</w:t>
            </w:r>
            <w:proofErr w:type="spellEnd"/>
            <w:r>
              <w:t>), certifikát EPEAT (</w:t>
            </w:r>
            <w:proofErr w:type="spellStart"/>
            <w:r>
              <w:t>Electronic</w:t>
            </w:r>
            <w:proofErr w:type="spellEnd"/>
            <w:r>
              <w:t xml:space="preserve"> </w:t>
            </w:r>
            <w:proofErr w:type="spellStart"/>
            <w:r>
              <w:t>Product</w:t>
            </w:r>
            <w:proofErr w:type="spellEnd"/>
            <w:r>
              <w:t xml:space="preserve"> </w:t>
            </w:r>
            <w:proofErr w:type="spellStart"/>
            <w:r>
              <w:t>Environmental</w:t>
            </w:r>
            <w:proofErr w:type="spellEnd"/>
            <w:r>
              <w:t xml:space="preserve"> </w:t>
            </w:r>
            <w:proofErr w:type="spellStart"/>
            <w:r>
              <w:t>Assessment</w:t>
            </w:r>
            <w:proofErr w:type="spellEnd"/>
            <w:r>
              <w:t xml:space="preserve"> </w:t>
            </w:r>
            <w:proofErr w:type="spellStart"/>
            <w:r>
              <w:t>Tool</w:t>
            </w:r>
            <w:proofErr w:type="spellEnd"/>
            <w:r>
              <w:t xml:space="preserve">), </w:t>
            </w:r>
            <w:proofErr w:type="spellStart"/>
            <w:r>
              <w:t>Energy</w:t>
            </w:r>
            <w:proofErr w:type="spellEnd"/>
            <w:r>
              <w:t xml:space="preserve"> Star min. 6.1.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45AE4" w:rsidRDefault="00245AE4">
            <w:pPr>
              <w:spacing w:after="160"/>
              <w:ind w:left="0"/>
            </w:pPr>
          </w:p>
        </w:tc>
        <w:tc>
          <w:tcPr>
            <w:tcW w:w="2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45AE4" w:rsidRDefault="00EA618D">
            <w:pPr>
              <w:spacing w:after="0"/>
              <w:ind w:left="24"/>
            </w:pPr>
            <w:r>
              <w:t>ano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245AE4" w:rsidRDefault="00EA618D">
            <w:pPr>
              <w:spacing w:after="0"/>
              <w:ind w:left="2"/>
              <w:jc w:val="center"/>
            </w:pPr>
            <w:r>
              <w:t>Ano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45AE4" w:rsidRDefault="00245AE4">
            <w:pPr>
              <w:spacing w:after="160"/>
              <w:ind w:left="0"/>
            </w:pPr>
          </w:p>
        </w:tc>
      </w:tr>
      <w:tr w:rsidR="00245AE4">
        <w:trPr>
          <w:trHeight w:val="42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45AE4" w:rsidRDefault="00245AE4">
            <w:pPr>
              <w:spacing w:after="160"/>
              <w:ind w:left="0"/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45AE4" w:rsidRDefault="00EA618D">
            <w:pPr>
              <w:spacing w:after="0"/>
              <w:ind w:left="24"/>
              <w:jc w:val="both"/>
            </w:pPr>
            <w:r>
              <w:t>Barva v jednotlivých odstínech nebo případných kombinacích barev černá, šedá, bílá, stříbrná.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45AE4" w:rsidRDefault="00245AE4">
            <w:pPr>
              <w:spacing w:after="160"/>
              <w:ind w:left="0"/>
            </w:pPr>
          </w:p>
        </w:tc>
        <w:tc>
          <w:tcPr>
            <w:tcW w:w="20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45AE4" w:rsidRDefault="00EA618D">
            <w:pPr>
              <w:spacing w:after="0"/>
              <w:ind w:left="24"/>
            </w:pPr>
            <w:r>
              <w:t>ano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245AE4" w:rsidRDefault="00EA618D">
            <w:pPr>
              <w:spacing w:after="0"/>
              <w:ind w:left="2"/>
              <w:jc w:val="center"/>
            </w:pPr>
            <w:r>
              <w:t>Ano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45AE4" w:rsidRDefault="00245AE4">
            <w:pPr>
              <w:spacing w:after="160"/>
              <w:ind w:left="0"/>
            </w:pPr>
          </w:p>
        </w:tc>
      </w:tr>
      <w:tr w:rsidR="00245AE4">
        <w:trPr>
          <w:trHeight w:val="16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45AE4" w:rsidRDefault="00245AE4">
            <w:pPr>
              <w:spacing w:after="160"/>
              <w:ind w:left="0"/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45AE4" w:rsidRDefault="00EA618D">
            <w:pPr>
              <w:spacing w:after="0"/>
              <w:ind w:left="24"/>
            </w:pPr>
            <w:r>
              <w:t>Využití PC: intenzivní kancelářská práce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45AE4" w:rsidRDefault="00245AE4">
            <w:pPr>
              <w:spacing w:after="160"/>
              <w:ind w:left="0"/>
            </w:pPr>
          </w:p>
        </w:tc>
        <w:tc>
          <w:tcPr>
            <w:tcW w:w="20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45AE4" w:rsidRDefault="00EA618D">
            <w:pPr>
              <w:spacing w:after="0"/>
              <w:ind w:left="24"/>
            </w:pPr>
            <w:r>
              <w:t>ano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45AE4" w:rsidRDefault="00EA618D">
            <w:pPr>
              <w:spacing w:after="0"/>
              <w:ind w:left="2"/>
              <w:jc w:val="center"/>
            </w:pPr>
            <w:r>
              <w:t>Ano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45AE4" w:rsidRDefault="00245AE4">
            <w:pPr>
              <w:spacing w:after="160"/>
              <w:ind w:left="0"/>
            </w:pPr>
          </w:p>
        </w:tc>
      </w:tr>
      <w:tr w:rsidR="00245AE4">
        <w:trPr>
          <w:trHeight w:val="16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45AE4" w:rsidRDefault="00245AE4">
            <w:pPr>
              <w:spacing w:after="160"/>
              <w:ind w:left="0"/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45AE4" w:rsidRDefault="00EA618D">
            <w:pPr>
              <w:spacing w:after="0"/>
              <w:ind w:left="24"/>
            </w:pPr>
            <w:r>
              <w:t>Integrovaný reproduktor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45AE4" w:rsidRDefault="00245AE4">
            <w:pPr>
              <w:spacing w:after="160"/>
              <w:ind w:left="0"/>
            </w:pPr>
          </w:p>
        </w:tc>
        <w:tc>
          <w:tcPr>
            <w:tcW w:w="20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45AE4" w:rsidRDefault="00EA618D">
            <w:pPr>
              <w:spacing w:after="0"/>
              <w:ind w:left="24"/>
            </w:pPr>
            <w:r>
              <w:t>ano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45AE4" w:rsidRDefault="00EA618D">
            <w:pPr>
              <w:spacing w:after="0"/>
              <w:ind w:left="2"/>
              <w:jc w:val="center"/>
            </w:pPr>
            <w:r>
              <w:t>Ano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45AE4" w:rsidRDefault="00245AE4">
            <w:pPr>
              <w:spacing w:after="160"/>
              <w:ind w:left="0"/>
            </w:pPr>
          </w:p>
        </w:tc>
      </w:tr>
      <w:tr w:rsidR="00245AE4">
        <w:trPr>
          <w:trHeight w:val="16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45AE4" w:rsidRDefault="00245AE4">
            <w:pPr>
              <w:spacing w:after="160"/>
              <w:ind w:left="0"/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45AE4" w:rsidRDefault="00EA618D">
            <w:pPr>
              <w:spacing w:after="0"/>
              <w:ind w:left="24"/>
            </w:pPr>
            <w:r>
              <w:t xml:space="preserve">PC musí podporovat funkci </w:t>
            </w:r>
            <w:proofErr w:type="spellStart"/>
            <w:r>
              <w:t>Wake</w:t>
            </w:r>
            <w:proofErr w:type="spellEnd"/>
            <w:r>
              <w:t xml:space="preserve">-On-Lan (probuzení po síti) a </w:t>
            </w:r>
            <w:proofErr w:type="spellStart"/>
            <w:r>
              <w:t>Secure</w:t>
            </w:r>
            <w:proofErr w:type="spellEnd"/>
            <w:r>
              <w:t xml:space="preserve"> </w:t>
            </w:r>
            <w:proofErr w:type="spellStart"/>
            <w:r>
              <w:t>Boot</w:t>
            </w:r>
            <w:proofErr w:type="spellEnd"/>
          </w:p>
        </w:tc>
        <w:tc>
          <w:tcPr>
            <w:tcW w:w="4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45AE4" w:rsidRDefault="00245AE4">
            <w:pPr>
              <w:spacing w:after="160"/>
              <w:ind w:left="0"/>
            </w:pPr>
          </w:p>
        </w:tc>
        <w:tc>
          <w:tcPr>
            <w:tcW w:w="20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45AE4" w:rsidRDefault="00EA618D">
            <w:pPr>
              <w:spacing w:after="0"/>
              <w:ind w:left="24"/>
            </w:pPr>
            <w:r>
              <w:t>ano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45AE4" w:rsidRDefault="00EA618D">
            <w:pPr>
              <w:spacing w:after="0"/>
              <w:ind w:left="2"/>
              <w:jc w:val="center"/>
            </w:pPr>
            <w:r>
              <w:t>Ano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45AE4" w:rsidRDefault="00245AE4">
            <w:pPr>
              <w:spacing w:after="160"/>
              <w:ind w:left="0"/>
            </w:pPr>
          </w:p>
        </w:tc>
      </w:tr>
      <w:tr w:rsidR="00245AE4">
        <w:trPr>
          <w:trHeight w:val="16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45AE4" w:rsidRDefault="00245AE4">
            <w:pPr>
              <w:spacing w:after="160"/>
              <w:ind w:left="0"/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45AE4" w:rsidRDefault="00EA618D">
            <w:pPr>
              <w:spacing w:after="0"/>
              <w:ind w:left="24"/>
            </w:pPr>
            <w:r>
              <w:t>TPM čip (</w:t>
            </w:r>
            <w:proofErr w:type="spellStart"/>
            <w:r>
              <w:t>Trusted</w:t>
            </w:r>
            <w:proofErr w:type="spellEnd"/>
            <w:r>
              <w:t xml:space="preserve"> </w:t>
            </w:r>
            <w:proofErr w:type="spellStart"/>
            <w:r>
              <w:t>Platform</w:t>
            </w:r>
            <w:proofErr w:type="spellEnd"/>
            <w:r>
              <w:t xml:space="preserve"> Module) min. verze 2.0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45AE4" w:rsidRDefault="00245AE4">
            <w:pPr>
              <w:spacing w:after="160"/>
              <w:ind w:left="0"/>
            </w:pPr>
          </w:p>
        </w:tc>
        <w:tc>
          <w:tcPr>
            <w:tcW w:w="20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45AE4" w:rsidRDefault="00EA618D">
            <w:pPr>
              <w:spacing w:after="0"/>
              <w:ind w:left="24"/>
            </w:pPr>
            <w:r>
              <w:t>ano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45AE4" w:rsidRDefault="00EA618D">
            <w:pPr>
              <w:spacing w:after="0"/>
              <w:ind w:left="2"/>
              <w:jc w:val="center"/>
            </w:pPr>
            <w:r>
              <w:t>Ano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45AE4" w:rsidRDefault="00245AE4">
            <w:pPr>
              <w:spacing w:after="160"/>
              <w:ind w:left="0"/>
            </w:pPr>
          </w:p>
        </w:tc>
      </w:tr>
      <w:tr w:rsidR="00245AE4">
        <w:trPr>
          <w:trHeight w:val="43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45AE4" w:rsidRDefault="00245AE4">
            <w:pPr>
              <w:spacing w:after="160"/>
              <w:ind w:left="0"/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45AE4" w:rsidRDefault="00EA618D">
            <w:pPr>
              <w:spacing w:after="0"/>
              <w:ind w:left="24"/>
              <w:jc w:val="both"/>
            </w:pPr>
            <w:r>
              <w:t>Všechny dodané počítače v prvotní dodávce musí být stejné (stejný typ, model atd.)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45AE4" w:rsidRDefault="00245AE4">
            <w:pPr>
              <w:spacing w:after="160"/>
              <w:ind w:left="0"/>
            </w:pPr>
          </w:p>
        </w:tc>
        <w:tc>
          <w:tcPr>
            <w:tcW w:w="20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45AE4" w:rsidRDefault="00EA618D">
            <w:pPr>
              <w:spacing w:after="0"/>
              <w:ind w:left="24"/>
            </w:pPr>
            <w:r>
              <w:t>ano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245AE4" w:rsidRDefault="00EA618D">
            <w:pPr>
              <w:spacing w:after="0"/>
              <w:ind w:left="2"/>
              <w:jc w:val="center"/>
            </w:pPr>
            <w:r>
              <w:t>Ano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45AE4" w:rsidRDefault="00245AE4">
            <w:pPr>
              <w:spacing w:after="160"/>
              <w:ind w:left="0"/>
            </w:pPr>
          </w:p>
        </w:tc>
      </w:tr>
      <w:tr w:rsidR="00245AE4">
        <w:trPr>
          <w:trHeight w:val="43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45AE4" w:rsidRDefault="00245AE4">
            <w:pPr>
              <w:spacing w:after="160"/>
              <w:ind w:left="0"/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45AE4" w:rsidRDefault="00EA618D">
            <w:pPr>
              <w:spacing w:after="0"/>
              <w:ind w:left="24"/>
              <w:jc w:val="both"/>
            </w:pPr>
            <w:r>
              <w:t>Technické parametry dodaných PC musí splňovat všechny požadavky fy</w:t>
            </w:r>
          </w:p>
          <w:p w:rsidR="00245AE4" w:rsidRDefault="00EA618D">
            <w:pPr>
              <w:spacing w:after="0"/>
              <w:ind w:left="24"/>
            </w:pPr>
            <w:r>
              <w:t>Microsoft pro běh operačního systému Windows 11 Pro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45AE4" w:rsidRDefault="00245AE4">
            <w:pPr>
              <w:spacing w:after="160"/>
              <w:ind w:left="0"/>
            </w:pPr>
          </w:p>
        </w:tc>
        <w:tc>
          <w:tcPr>
            <w:tcW w:w="20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45AE4" w:rsidRDefault="00EA618D">
            <w:pPr>
              <w:spacing w:after="0"/>
              <w:ind w:left="24"/>
            </w:pPr>
            <w:r>
              <w:t>ano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245AE4" w:rsidRDefault="00EA618D">
            <w:pPr>
              <w:spacing w:after="0"/>
              <w:ind w:left="2"/>
              <w:jc w:val="center"/>
            </w:pPr>
            <w:r>
              <w:t>Ano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45AE4" w:rsidRDefault="00245AE4">
            <w:pPr>
              <w:spacing w:after="160"/>
              <w:ind w:left="0"/>
            </w:pPr>
          </w:p>
        </w:tc>
      </w:tr>
      <w:tr w:rsidR="00245AE4">
        <w:trPr>
          <w:trHeight w:val="59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AE4" w:rsidRDefault="00245AE4">
            <w:pPr>
              <w:spacing w:after="160"/>
              <w:ind w:left="0"/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AE4" w:rsidRDefault="00EA618D">
            <w:pPr>
              <w:spacing w:after="0"/>
              <w:ind w:left="24"/>
              <w:jc w:val="both"/>
            </w:pPr>
            <w:r>
              <w:t>Musí se jednat o nové, nikdy nepoužité (nerepasované) zboží. U počítačů požadujeme možnost dohledání dle sériového čísla na stránkách výrobce.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AE4" w:rsidRDefault="00245AE4">
            <w:pPr>
              <w:spacing w:after="160"/>
              <w:ind w:left="0"/>
            </w:pPr>
          </w:p>
        </w:tc>
        <w:tc>
          <w:tcPr>
            <w:tcW w:w="208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AE4" w:rsidRDefault="00EA618D">
            <w:pPr>
              <w:spacing w:after="0"/>
              <w:ind w:left="24"/>
            </w:pPr>
            <w:r>
              <w:t>ano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245AE4" w:rsidRDefault="00EA618D">
            <w:pPr>
              <w:spacing w:after="0"/>
              <w:ind w:left="2"/>
              <w:jc w:val="center"/>
            </w:pPr>
            <w:r>
              <w:t>Ano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AE4" w:rsidRDefault="00245AE4">
            <w:pPr>
              <w:spacing w:after="160"/>
              <w:ind w:left="0"/>
            </w:pPr>
          </w:p>
        </w:tc>
      </w:tr>
    </w:tbl>
    <w:p w:rsidR="00353727" w:rsidRDefault="00353727"/>
    <w:sectPr w:rsidR="00353727">
      <w:pgSz w:w="11900" w:h="16840"/>
      <w:pgMar w:top="1171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AE4"/>
    <w:rsid w:val="00245AE4"/>
    <w:rsid w:val="00353727"/>
    <w:rsid w:val="009E5793"/>
    <w:rsid w:val="00C321E8"/>
    <w:rsid w:val="00EA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115179-8344-4021-99AA-D073DFCC2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54"/>
      <w:ind w:left="-965"/>
    </w:pPr>
    <w:rPr>
      <w:rFonts w:ascii="Calibri" w:eastAsia="Calibri" w:hAnsi="Calibri" w:cs="Calibri"/>
      <w:color w:val="000000"/>
      <w:sz w:val="1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617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VZ817951-p2-priloha-kryciho-listu-nabidkove-ceny (3).xlsx</vt:lpstr>
    </vt:vector>
  </TitlesOfParts>
  <Company>PNKM</Company>
  <LinksUpToDate>false</LinksUpToDate>
  <CharactersWithSpaces>4256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VZ817951-p2-priloha-kryciho-listu-nabidkove-ceny (3).xlsx</dc:title>
  <dc:subject/>
  <dc:creator>Kasa</dc:creator>
  <cp:keywords/>
  <cp:lastModifiedBy>uživatel windows</cp:lastModifiedBy>
  <cp:revision>2</cp:revision>
  <dcterms:created xsi:type="dcterms:W3CDTF">2026-05-15T06:08:00Z</dcterms:created>
  <dcterms:modified xsi:type="dcterms:W3CDTF">2026-05-15T06:08:00Z</dcterms:modified>
</cp:coreProperties>
</file>