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31" w:rsidRPr="00C079FC" w:rsidRDefault="00497EFB" w:rsidP="00C079FC">
      <w:pPr>
        <w:pStyle w:val="Bezmezer"/>
        <w:jc w:val="center"/>
        <w:rPr>
          <w:b/>
          <w:sz w:val="24"/>
          <w:szCs w:val="24"/>
        </w:rPr>
      </w:pPr>
      <w:bookmarkStart w:id="0" w:name="_GoBack"/>
      <w:bookmarkEnd w:id="0"/>
      <w:r w:rsidRPr="00C079FC">
        <w:rPr>
          <w:b/>
          <w:sz w:val="24"/>
          <w:szCs w:val="24"/>
        </w:rPr>
        <w:t>S</w:t>
      </w:r>
      <w:r w:rsidR="00C079FC">
        <w:rPr>
          <w:b/>
          <w:sz w:val="24"/>
          <w:szCs w:val="24"/>
        </w:rPr>
        <w:t> </w:t>
      </w:r>
      <w:r w:rsidRPr="00C079FC">
        <w:rPr>
          <w:b/>
          <w:sz w:val="24"/>
          <w:szCs w:val="24"/>
        </w:rPr>
        <w:t>m</w:t>
      </w:r>
      <w:r w:rsidR="00C079FC">
        <w:rPr>
          <w:b/>
          <w:sz w:val="24"/>
          <w:szCs w:val="24"/>
        </w:rPr>
        <w:t xml:space="preserve"> </w:t>
      </w:r>
      <w:r w:rsidRPr="00C079FC">
        <w:rPr>
          <w:b/>
          <w:sz w:val="24"/>
          <w:szCs w:val="24"/>
        </w:rPr>
        <w:t>l</w:t>
      </w:r>
      <w:r w:rsidR="00C079FC">
        <w:rPr>
          <w:b/>
          <w:sz w:val="24"/>
          <w:szCs w:val="24"/>
        </w:rPr>
        <w:t xml:space="preserve"> </w:t>
      </w:r>
      <w:r w:rsidRPr="00C079FC">
        <w:rPr>
          <w:b/>
          <w:sz w:val="24"/>
          <w:szCs w:val="24"/>
        </w:rPr>
        <w:t>o</w:t>
      </w:r>
      <w:r w:rsidR="00C079FC">
        <w:rPr>
          <w:b/>
          <w:sz w:val="24"/>
          <w:szCs w:val="24"/>
        </w:rPr>
        <w:t xml:space="preserve"> </w:t>
      </w:r>
      <w:r w:rsidRPr="00C079FC">
        <w:rPr>
          <w:b/>
          <w:sz w:val="24"/>
          <w:szCs w:val="24"/>
        </w:rPr>
        <w:t>u</w:t>
      </w:r>
      <w:r w:rsidR="00C079FC">
        <w:rPr>
          <w:b/>
          <w:sz w:val="24"/>
          <w:szCs w:val="24"/>
        </w:rPr>
        <w:t xml:space="preserve"> </w:t>
      </w:r>
      <w:r w:rsidRPr="00C079FC">
        <w:rPr>
          <w:b/>
          <w:sz w:val="24"/>
          <w:szCs w:val="24"/>
        </w:rPr>
        <w:t>v</w:t>
      </w:r>
      <w:r w:rsidR="00C079FC">
        <w:rPr>
          <w:b/>
          <w:sz w:val="24"/>
          <w:szCs w:val="24"/>
        </w:rPr>
        <w:t xml:space="preserve"> </w:t>
      </w:r>
      <w:r w:rsidRPr="00C079FC">
        <w:rPr>
          <w:b/>
          <w:sz w:val="24"/>
          <w:szCs w:val="24"/>
        </w:rPr>
        <w:t>a</w:t>
      </w:r>
    </w:p>
    <w:p w:rsidR="00C079FC" w:rsidRDefault="00C079FC" w:rsidP="00C079F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497EFB" w:rsidRPr="00C079FC">
        <w:rPr>
          <w:b/>
          <w:sz w:val="24"/>
          <w:szCs w:val="24"/>
        </w:rPr>
        <w:t xml:space="preserve"> zajištění výuky a výcviku za účelem získání řidičského oprávnění skupiny B</w:t>
      </w:r>
      <w:r>
        <w:rPr>
          <w:b/>
          <w:sz w:val="24"/>
          <w:szCs w:val="24"/>
        </w:rPr>
        <w:t xml:space="preserve"> </w:t>
      </w:r>
    </w:p>
    <w:p w:rsidR="00497EFB" w:rsidRPr="00C079FC" w:rsidRDefault="00C079FC" w:rsidP="00C079F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realizovaná dle zákona 134/2016</w:t>
      </w:r>
      <w:r w:rsidR="00CE7F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Sb., §12</w:t>
      </w:r>
    </w:p>
    <w:p w:rsidR="00497EFB" w:rsidRPr="00C079FC" w:rsidRDefault="00497EFB" w:rsidP="00C079FC">
      <w:pPr>
        <w:pStyle w:val="Bezmezer"/>
        <w:jc w:val="center"/>
        <w:rPr>
          <w:b/>
          <w:sz w:val="24"/>
          <w:szCs w:val="24"/>
        </w:rPr>
      </w:pPr>
      <w:r w:rsidRPr="00C079FC">
        <w:rPr>
          <w:b/>
          <w:sz w:val="24"/>
          <w:szCs w:val="24"/>
        </w:rPr>
        <w:t>pro školní rok 2017/18</w:t>
      </w:r>
    </w:p>
    <w:p w:rsidR="00497EFB" w:rsidRDefault="00497EFB" w:rsidP="00497EFB">
      <w:pPr>
        <w:pStyle w:val="Bezmezer"/>
      </w:pPr>
    </w:p>
    <w:p w:rsidR="00497EFB" w:rsidRPr="00C079FC" w:rsidRDefault="00497EFB" w:rsidP="00C079FC">
      <w:pPr>
        <w:pStyle w:val="Bezmezer"/>
        <w:jc w:val="center"/>
        <w:rPr>
          <w:b/>
        </w:rPr>
      </w:pPr>
      <w:r w:rsidRPr="00C079FC">
        <w:rPr>
          <w:b/>
        </w:rPr>
        <w:t>uzavřená mezi</w:t>
      </w:r>
    </w:p>
    <w:p w:rsidR="00497EFB" w:rsidRDefault="00497EFB" w:rsidP="00497EFB">
      <w:pPr>
        <w:pStyle w:val="Bezmezer"/>
      </w:pPr>
    </w:p>
    <w:p w:rsidR="00497EFB" w:rsidRDefault="00497EFB" w:rsidP="00497EFB">
      <w:pPr>
        <w:pStyle w:val="Bezmezer"/>
      </w:pPr>
      <w:r>
        <w:t xml:space="preserve">Dodavatel: </w:t>
      </w:r>
    </w:p>
    <w:p w:rsidR="00497EFB" w:rsidRPr="00C079FC" w:rsidRDefault="00497EFB" w:rsidP="00497EFB">
      <w:pPr>
        <w:pStyle w:val="Bezmezer"/>
        <w:rPr>
          <w:b/>
        </w:rPr>
      </w:pPr>
      <w:r w:rsidRPr="00C079FC">
        <w:rPr>
          <w:b/>
        </w:rPr>
        <w:t>Střední odborná škola a Střední odborné učiliště, Hradec Králové, Vocelova 1338</w:t>
      </w:r>
    </w:p>
    <w:p w:rsidR="00497EFB" w:rsidRDefault="00497EFB" w:rsidP="00497EFB">
      <w:pPr>
        <w:pStyle w:val="Bezmezer"/>
      </w:pPr>
      <w:r>
        <w:t>Se sídlem: Vocelova 1338/2, Hradec Králové, PSČ 500 02</w:t>
      </w:r>
    </w:p>
    <w:p w:rsidR="00497EFB" w:rsidRDefault="004F7C8B" w:rsidP="00497EFB">
      <w:pPr>
        <w:pStyle w:val="Bezmezer"/>
      </w:pPr>
      <w:r>
        <w:t>Zřízená: Zastupitelstvem K</w:t>
      </w:r>
      <w:r w:rsidR="00497EFB">
        <w:t>rálovéhradeckého kraje jako příspěvkovou organizaci,</w:t>
      </w:r>
    </w:p>
    <w:p w:rsidR="00497EFB" w:rsidRDefault="00497EFB" w:rsidP="00497EFB">
      <w:pPr>
        <w:pStyle w:val="Bezmezer"/>
      </w:pPr>
      <w:r>
        <w:t>Zřizovací listina č.</w:t>
      </w:r>
      <w:r w:rsidR="00CE7F27">
        <w:t xml:space="preserve"> </w:t>
      </w:r>
      <w:r>
        <w:t>j. 14653/SM/2009 s účinností od 10.</w:t>
      </w:r>
      <w:r w:rsidR="00CE7F27">
        <w:t xml:space="preserve"> </w:t>
      </w:r>
      <w:r>
        <w:t>září 2009</w:t>
      </w:r>
    </w:p>
    <w:p w:rsidR="00497EFB" w:rsidRDefault="00497EFB" w:rsidP="00497EFB">
      <w:pPr>
        <w:pStyle w:val="Bezmezer"/>
      </w:pPr>
      <w:r>
        <w:t>Zastoupená: Ing. Vladislavem</w:t>
      </w:r>
      <w:r w:rsidR="00CE7F27">
        <w:t xml:space="preserve"> </w:t>
      </w:r>
      <w:proofErr w:type="gramStart"/>
      <w:r>
        <w:t>Košťálem –</w:t>
      </w:r>
      <w:r w:rsidR="00CE7F27">
        <w:t xml:space="preserve"> </w:t>
      </w:r>
      <w:r>
        <w:t xml:space="preserve"> ředitelem</w:t>
      </w:r>
      <w:proofErr w:type="gramEnd"/>
    </w:p>
    <w:p w:rsidR="00497EFB" w:rsidRDefault="00497EFB" w:rsidP="00497EFB">
      <w:pPr>
        <w:pStyle w:val="Bezmezer"/>
      </w:pPr>
      <w:r>
        <w:t>IČ:00175790</w:t>
      </w:r>
    </w:p>
    <w:p w:rsidR="00497EFB" w:rsidRDefault="00497EFB" w:rsidP="00497EFB">
      <w:pPr>
        <w:pStyle w:val="Bezmezer"/>
      </w:pPr>
      <w:r>
        <w:t>DIČ:CZ00175790</w:t>
      </w:r>
    </w:p>
    <w:p w:rsidR="00497EFB" w:rsidRDefault="00497EFB" w:rsidP="00497EFB">
      <w:pPr>
        <w:pStyle w:val="Bezmezer"/>
      </w:pPr>
      <w:r>
        <w:t>Bankovní spojení: Komerční banka Hradec Králové č.</w:t>
      </w:r>
      <w:r w:rsidR="00CE7F27">
        <w:t xml:space="preserve"> </w:t>
      </w:r>
      <w:r>
        <w:t>účtu: 23134511/0100</w:t>
      </w:r>
    </w:p>
    <w:p w:rsidR="00497EFB" w:rsidRDefault="00497EFB" w:rsidP="00497EFB">
      <w:pPr>
        <w:pStyle w:val="Bezmezer"/>
      </w:pPr>
    </w:p>
    <w:p w:rsidR="00497EFB" w:rsidRDefault="00FE33C1" w:rsidP="00497EFB">
      <w:pPr>
        <w:pStyle w:val="Bezmezer"/>
      </w:pPr>
      <w:r>
        <w:t>a</w:t>
      </w:r>
    </w:p>
    <w:p w:rsidR="00497EFB" w:rsidRDefault="00497EFB" w:rsidP="00497EFB">
      <w:pPr>
        <w:pStyle w:val="Bezmezer"/>
      </w:pPr>
    </w:p>
    <w:p w:rsidR="00497EFB" w:rsidRDefault="00497EFB" w:rsidP="00497EFB">
      <w:pPr>
        <w:pStyle w:val="Bezmezer"/>
      </w:pPr>
      <w:r>
        <w:t>Objednavatel:</w:t>
      </w:r>
    </w:p>
    <w:p w:rsidR="00497EFB" w:rsidRDefault="00497EFB" w:rsidP="00497EFB">
      <w:pPr>
        <w:pStyle w:val="Bezmezer"/>
      </w:pPr>
      <w:r>
        <w:t>S</w:t>
      </w:r>
      <w:r w:rsidRPr="00C079FC">
        <w:rPr>
          <w:b/>
        </w:rPr>
        <w:t>třední odborná škola veterinární, Hradec Králové-Kukleny, Pražská 68</w:t>
      </w:r>
    </w:p>
    <w:p w:rsidR="00497EFB" w:rsidRDefault="00497EFB" w:rsidP="00497EFB">
      <w:pPr>
        <w:pStyle w:val="Bezmezer"/>
      </w:pPr>
      <w:r>
        <w:t xml:space="preserve">Se sídlem: Pražská 68, Hradec Králové-Kukleny, PSČ 500 04 </w:t>
      </w:r>
    </w:p>
    <w:p w:rsidR="00497EFB" w:rsidRPr="004F7C8B" w:rsidRDefault="00497EFB" w:rsidP="00497EFB">
      <w:pPr>
        <w:pStyle w:val="Bezmezer"/>
        <w:rPr>
          <w:color w:val="000000" w:themeColor="text1"/>
        </w:rPr>
      </w:pPr>
      <w:r>
        <w:t>Zřízená</w:t>
      </w:r>
      <w:r w:rsidRPr="004F7C8B">
        <w:rPr>
          <w:color w:val="000000" w:themeColor="text1"/>
        </w:rPr>
        <w:t xml:space="preserve">: </w:t>
      </w:r>
      <w:r w:rsidR="004F7C8B" w:rsidRPr="004F7C8B">
        <w:rPr>
          <w:color w:val="000000" w:themeColor="text1"/>
        </w:rPr>
        <w:t>Zastupitelstvem K</w:t>
      </w:r>
      <w:r w:rsidRPr="004F7C8B">
        <w:rPr>
          <w:color w:val="000000" w:themeColor="text1"/>
        </w:rPr>
        <w:t>rálovéhradeckého kraje jako příspěvkovou organizaci,</w:t>
      </w:r>
    </w:p>
    <w:p w:rsidR="00497EFB" w:rsidRPr="004F7C8B" w:rsidRDefault="00497EFB" w:rsidP="00497EFB">
      <w:pPr>
        <w:pStyle w:val="Bezmezer"/>
        <w:rPr>
          <w:color w:val="000000" w:themeColor="text1"/>
        </w:rPr>
      </w:pPr>
      <w:r w:rsidRPr="004F7C8B">
        <w:rPr>
          <w:color w:val="000000" w:themeColor="text1"/>
        </w:rPr>
        <w:t xml:space="preserve">Zřizovací listina </w:t>
      </w:r>
      <w:proofErr w:type="gramStart"/>
      <w:r w:rsidRPr="004F7C8B">
        <w:rPr>
          <w:color w:val="000000" w:themeColor="text1"/>
        </w:rPr>
        <w:t>č.j.</w:t>
      </w:r>
      <w:proofErr w:type="gramEnd"/>
      <w:r w:rsidRPr="004F7C8B">
        <w:rPr>
          <w:color w:val="000000" w:themeColor="text1"/>
        </w:rPr>
        <w:t xml:space="preserve"> </w:t>
      </w:r>
      <w:r w:rsidR="004F7C8B" w:rsidRPr="004F7C8B">
        <w:rPr>
          <w:color w:val="000000" w:themeColor="text1"/>
        </w:rPr>
        <w:t>14652</w:t>
      </w:r>
      <w:r w:rsidRPr="004F7C8B">
        <w:rPr>
          <w:color w:val="000000" w:themeColor="text1"/>
        </w:rPr>
        <w:t>/SM/2009 s účinností od 10.září 2009</w:t>
      </w:r>
    </w:p>
    <w:p w:rsidR="00497EFB" w:rsidRPr="004F7C8B" w:rsidRDefault="00497EFB" w:rsidP="00497EFB">
      <w:pPr>
        <w:pStyle w:val="Bezmezer"/>
        <w:rPr>
          <w:color w:val="000000" w:themeColor="text1"/>
        </w:rPr>
      </w:pPr>
      <w:r w:rsidRPr="004F7C8B">
        <w:rPr>
          <w:color w:val="000000" w:themeColor="text1"/>
        </w:rPr>
        <w:t>Zastoupená:</w:t>
      </w:r>
      <w:r w:rsidR="00726251" w:rsidRPr="004F7C8B">
        <w:rPr>
          <w:color w:val="000000" w:themeColor="text1"/>
        </w:rPr>
        <w:t xml:space="preserve"> Ing. Bc. Hanou </w:t>
      </w:r>
      <w:proofErr w:type="spellStart"/>
      <w:r w:rsidR="00726251" w:rsidRPr="004F7C8B">
        <w:rPr>
          <w:color w:val="000000" w:themeColor="text1"/>
        </w:rPr>
        <w:t>Rubáčkovou</w:t>
      </w:r>
      <w:proofErr w:type="spellEnd"/>
      <w:r w:rsidR="00726251" w:rsidRPr="004F7C8B">
        <w:rPr>
          <w:color w:val="000000" w:themeColor="text1"/>
        </w:rPr>
        <w:t xml:space="preserve"> </w:t>
      </w:r>
      <w:r w:rsidRPr="004F7C8B">
        <w:rPr>
          <w:color w:val="000000" w:themeColor="text1"/>
        </w:rPr>
        <w:t>–</w:t>
      </w:r>
      <w:r w:rsidR="00726251" w:rsidRPr="004F7C8B">
        <w:rPr>
          <w:color w:val="000000" w:themeColor="text1"/>
        </w:rPr>
        <w:t xml:space="preserve"> ředitelkou</w:t>
      </w:r>
    </w:p>
    <w:p w:rsidR="00497EFB" w:rsidRPr="004F7C8B" w:rsidRDefault="00497EFB" w:rsidP="00497EFB">
      <w:pPr>
        <w:pStyle w:val="Bezmezer"/>
        <w:rPr>
          <w:color w:val="000000" w:themeColor="text1"/>
        </w:rPr>
      </w:pPr>
      <w:r w:rsidRPr="004F7C8B">
        <w:t>IČ:</w:t>
      </w:r>
      <w:r w:rsidR="00726251" w:rsidRPr="004F7C8B">
        <w:t>62690281</w:t>
      </w:r>
    </w:p>
    <w:p w:rsidR="00497EFB" w:rsidRDefault="00497EFB" w:rsidP="00497EFB">
      <w:pPr>
        <w:pStyle w:val="Bezmezer"/>
      </w:pPr>
      <w:r>
        <w:t>DIČ:</w:t>
      </w:r>
      <w:r w:rsidRPr="004F7C8B">
        <w:t>C</w:t>
      </w:r>
      <w:r w:rsidR="004F7C8B" w:rsidRPr="004F7C8B">
        <w:t>Z626</w:t>
      </w:r>
      <w:r w:rsidR="004F7C8B">
        <w:t>90281</w:t>
      </w:r>
    </w:p>
    <w:p w:rsidR="00497EFB" w:rsidRDefault="00497EFB" w:rsidP="00497EFB">
      <w:pPr>
        <w:pStyle w:val="Bezmezer"/>
      </w:pPr>
      <w:r>
        <w:t xml:space="preserve">Bankovní spojení: </w:t>
      </w:r>
      <w:r w:rsidR="00726251">
        <w:t>Česká národní banka Hradec Králové</w:t>
      </w:r>
      <w:r>
        <w:t xml:space="preserve"> č.</w:t>
      </w:r>
      <w:r w:rsidR="00726251">
        <w:t xml:space="preserve"> </w:t>
      </w:r>
      <w:r>
        <w:t xml:space="preserve">účtu: </w:t>
      </w:r>
      <w:r w:rsidR="004F7C8B">
        <w:t>3336</w:t>
      </w:r>
      <w:r w:rsidR="00726251">
        <w:t>511/0710</w:t>
      </w:r>
    </w:p>
    <w:p w:rsidR="00497EFB" w:rsidRDefault="00497EFB" w:rsidP="00497EFB">
      <w:pPr>
        <w:pStyle w:val="Bezmezer"/>
      </w:pPr>
    </w:p>
    <w:p w:rsidR="00497EFB" w:rsidRDefault="00497EFB" w:rsidP="00497EFB">
      <w:pPr>
        <w:pStyle w:val="Bezmezer"/>
      </w:pPr>
    </w:p>
    <w:p w:rsidR="00726251" w:rsidRPr="00C079FC" w:rsidRDefault="00C079FC" w:rsidP="00C079FC">
      <w:pPr>
        <w:pStyle w:val="Bezmez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726251" w:rsidRPr="00C079FC">
        <w:rPr>
          <w:b/>
          <w:sz w:val="24"/>
          <w:szCs w:val="24"/>
          <w:u w:val="single"/>
        </w:rPr>
        <w:t>. Předmět a rozsah plnění</w:t>
      </w:r>
    </w:p>
    <w:p w:rsidR="00726251" w:rsidRDefault="00726251" w:rsidP="00497EFB">
      <w:pPr>
        <w:pStyle w:val="Bezmezer"/>
      </w:pPr>
    </w:p>
    <w:p w:rsidR="00D95265" w:rsidRPr="001D2E06" w:rsidRDefault="00726251" w:rsidP="00C079FC">
      <w:pPr>
        <w:pStyle w:val="Bezmezer"/>
        <w:numPr>
          <w:ilvl w:val="0"/>
          <w:numId w:val="2"/>
        </w:numPr>
      </w:pPr>
      <w:r w:rsidRPr="001D2E06">
        <w:t>Dodavatel se zavazuje zajistit pro objednavatele</w:t>
      </w:r>
      <w:r w:rsidR="00EB5470" w:rsidRPr="001D2E06">
        <w:t xml:space="preserve"> odbornou přípravu žáků k řízení motorových vozidel skupiny B v rámci povinného předmětu Motorová vozidla</w:t>
      </w:r>
      <w:r w:rsidR="00D95265" w:rsidRPr="001D2E06">
        <w:t>,</w:t>
      </w:r>
      <w:r w:rsidR="00EB5470" w:rsidRPr="001D2E06">
        <w:t xml:space="preserve"> </w:t>
      </w:r>
      <w:r w:rsidR="00D95265" w:rsidRPr="001D2E06">
        <w:t>dle učebního plánu oboru vzdělání  43-41-M/01 Veterinářství.</w:t>
      </w:r>
      <w:r w:rsidR="0002659E" w:rsidRPr="001D2E06">
        <w:t xml:space="preserve"> </w:t>
      </w:r>
      <w:proofErr w:type="gramStart"/>
      <w:r w:rsidR="0002659E" w:rsidRPr="001D2E06">
        <w:t>ve</w:t>
      </w:r>
      <w:proofErr w:type="gramEnd"/>
      <w:r w:rsidR="0002659E" w:rsidRPr="001D2E06">
        <w:t xml:space="preserve"> školním roce 2017-1</w:t>
      </w:r>
      <w:r w:rsidR="00C45A08" w:rsidRPr="001D2E06">
        <w:t>8</w:t>
      </w:r>
      <w:r w:rsidR="00D95265" w:rsidRPr="001D2E06">
        <w:t xml:space="preserve"> </w:t>
      </w:r>
    </w:p>
    <w:p w:rsidR="00D95265" w:rsidRPr="001D2E06" w:rsidRDefault="00C45A08" w:rsidP="00C079FC">
      <w:pPr>
        <w:pStyle w:val="Bezmezer"/>
        <w:numPr>
          <w:ilvl w:val="0"/>
          <w:numId w:val="2"/>
        </w:numPr>
      </w:pPr>
      <w:r w:rsidRPr="001D2E06">
        <w:t xml:space="preserve">Dodavatel se zavazuje zajistit pro </w:t>
      </w:r>
      <w:r w:rsidR="00EB5470" w:rsidRPr="001D2E06">
        <w:t xml:space="preserve">teoretickou a praktickou část předmětu </w:t>
      </w:r>
      <w:r w:rsidR="002F0E3C" w:rsidRPr="001D2E06">
        <w:t xml:space="preserve">kvalifikovaného </w:t>
      </w:r>
      <w:r w:rsidR="00EB5470" w:rsidRPr="001D2E06">
        <w:t>pedagogického pracovníka,</w:t>
      </w:r>
      <w:r w:rsidR="00D95265" w:rsidRPr="001D2E06">
        <w:t xml:space="preserve"> motorová </w:t>
      </w:r>
      <w:proofErr w:type="gramStart"/>
      <w:r w:rsidR="00D95265" w:rsidRPr="001D2E06">
        <w:t>vozidla (</w:t>
      </w:r>
      <w:r w:rsidRPr="001D2E06">
        <w:t xml:space="preserve"> dále</w:t>
      </w:r>
      <w:proofErr w:type="gramEnd"/>
      <w:r w:rsidRPr="001D2E06">
        <w:t xml:space="preserve"> jen MV</w:t>
      </w:r>
      <w:r w:rsidR="00D95265" w:rsidRPr="001D2E06">
        <w:t>) a další potřebné pomůcky.</w:t>
      </w:r>
      <w:r w:rsidRPr="001D2E06">
        <w:t xml:space="preserve"> </w:t>
      </w:r>
    </w:p>
    <w:p w:rsidR="00C45A08" w:rsidRPr="001D2E06" w:rsidRDefault="00C45A08" w:rsidP="00C079FC">
      <w:pPr>
        <w:pStyle w:val="Bezmezer"/>
        <w:numPr>
          <w:ilvl w:val="0"/>
          <w:numId w:val="2"/>
        </w:numPr>
      </w:pPr>
      <w:r w:rsidRPr="001D2E06">
        <w:t>Rozsah výuky předmětu jsou dvě hodiny týdně v každé třídě po dobu celého školního roku 2017-18</w:t>
      </w:r>
      <w:r w:rsidR="00D95265" w:rsidRPr="001D2E06">
        <w:t>.</w:t>
      </w:r>
      <w:r w:rsidR="00B04B85" w:rsidRPr="001D2E06">
        <w:t xml:space="preserve"> </w:t>
      </w:r>
    </w:p>
    <w:p w:rsidR="00C45A08" w:rsidRDefault="00C45A08" w:rsidP="00C079FC">
      <w:pPr>
        <w:pStyle w:val="Bezmezer"/>
        <w:numPr>
          <w:ilvl w:val="0"/>
          <w:numId w:val="2"/>
        </w:numPr>
      </w:pPr>
      <w:r w:rsidRPr="001D2E06">
        <w:t xml:space="preserve">Praktické jízdy budou </w:t>
      </w:r>
      <w:r>
        <w:t xml:space="preserve">realizovány dle dohody s vedením </w:t>
      </w:r>
      <w:r w:rsidR="00C079FC">
        <w:t xml:space="preserve">školy </w:t>
      </w:r>
      <w:r>
        <w:t>a žáky objednavatele</w:t>
      </w:r>
    </w:p>
    <w:p w:rsidR="00C45A08" w:rsidRDefault="00C45A08" w:rsidP="00C6067E">
      <w:pPr>
        <w:pStyle w:val="Bezmezer"/>
        <w:ind w:left="1080"/>
      </w:pPr>
    </w:p>
    <w:p w:rsidR="00C6067E" w:rsidRDefault="00C6067E" w:rsidP="00C079FC">
      <w:pPr>
        <w:pStyle w:val="Bezmezer"/>
      </w:pPr>
    </w:p>
    <w:p w:rsidR="00C6067E" w:rsidRPr="00C079FC" w:rsidRDefault="00C079FC" w:rsidP="00C079FC">
      <w:pPr>
        <w:pStyle w:val="Bezmezer"/>
        <w:ind w:left="1080"/>
        <w:jc w:val="center"/>
        <w:rPr>
          <w:b/>
          <w:sz w:val="24"/>
          <w:szCs w:val="24"/>
          <w:u w:val="single"/>
        </w:rPr>
      </w:pPr>
      <w:r w:rsidRPr="00C079FC">
        <w:rPr>
          <w:b/>
          <w:sz w:val="24"/>
          <w:szCs w:val="24"/>
          <w:u w:val="single"/>
        </w:rPr>
        <w:t>II</w:t>
      </w:r>
      <w:r w:rsidR="00C6067E" w:rsidRPr="00C079FC">
        <w:rPr>
          <w:b/>
          <w:sz w:val="24"/>
          <w:szCs w:val="24"/>
          <w:u w:val="single"/>
        </w:rPr>
        <w:t>. Místo a čas plnění</w:t>
      </w:r>
    </w:p>
    <w:p w:rsidR="00C6067E" w:rsidRDefault="00C6067E" w:rsidP="00C6067E">
      <w:pPr>
        <w:pStyle w:val="Bezmezer"/>
        <w:ind w:left="1080"/>
      </w:pPr>
    </w:p>
    <w:p w:rsidR="00C6067E" w:rsidRDefault="00C6067E" w:rsidP="00C079FC">
      <w:pPr>
        <w:pStyle w:val="Bezmezer"/>
        <w:numPr>
          <w:ilvl w:val="0"/>
          <w:numId w:val="3"/>
        </w:numPr>
        <w:ind w:left="709" w:hanging="425"/>
      </w:pPr>
      <w:r>
        <w:t>Teoretická výuka bude probíhat v prostorách objednavatele, a to vždy v pátek od os</w:t>
      </w:r>
      <w:r w:rsidR="004F7C8B">
        <w:t xml:space="preserve">mi hodin dle platného rozvrhu. </w:t>
      </w:r>
    </w:p>
    <w:p w:rsidR="00C6067E" w:rsidRDefault="00C6067E" w:rsidP="00C079FC">
      <w:pPr>
        <w:pStyle w:val="Bezmezer"/>
        <w:numPr>
          <w:ilvl w:val="0"/>
          <w:numId w:val="3"/>
        </w:numPr>
        <w:ind w:left="709" w:hanging="425"/>
      </w:pPr>
      <w:r>
        <w:t xml:space="preserve">Závěrečné zkoušky k získání řidičského oprávnění skupiny B budou realizovány ve školním roce 2017/2018 v souladu s platnou legislativou- tj. pro žáky, kteří dosáhli </w:t>
      </w:r>
      <w:proofErr w:type="gramStart"/>
      <w:r>
        <w:t>18ti</w:t>
      </w:r>
      <w:proofErr w:type="gramEnd"/>
      <w:r>
        <w:t xml:space="preserve"> let věku.</w:t>
      </w:r>
    </w:p>
    <w:p w:rsidR="00C6067E" w:rsidRDefault="00C079FC" w:rsidP="00C079FC">
      <w:pPr>
        <w:pStyle w:val="Bezmezer"/>
        <w:numPr>
          <w:ilvl w:val="0"/>
          <w:numId w:val="3"/>
        </w:numPr>
        <w:ind w:left="709" w:hanging="425"/>
      </w:pPr>
      <w:r>
        <w:t>Žáci, kteří nedosáhnut zák</w:t>
      </w:r>
      <w:r w:rsidR="004E0053">
        <w:t>o</w:t>
      </w:r>
      <w:r>
        <w:t>nem požadovaný věk</w:t>
      </w:r>
      <w:r w:rsidR="00C6067E">
        <w:t xml:space="preserve"> do 30.6.2018 budou předvedení k závěrečné </w:t>
      </w:r>
      <w:r>
        <w:t xml:space="preserve">zkoušce až </w:t>
      </w:r>
      <w:r w:rsidR="004E0053">
        <w:t>po dosažení tohoto</w:t>
      </w:r>
      <w:r>
        <w:t xml:space="preserve"> věku </w:t>
      </w:r>
      <w:r w:rsidR="004E0053">
        <w:t xml:space="preserve">a to </w:t>
      </w:r>
      <w:r>
        <w:t xml:space="preserve">nejdříve </w:t>
      </w:r>
      <w:proofErr w:type="gramStart"/>
      <w:r>
        <w:t>po 1.září</w:t>
      </w:r>
      <w:proofErr w:type="gramEnd"/>
      <w:r>
        <w:t xml:space="preserve"> 2018.</w:t>
      </w:r>
    </w:p>
    <w:p w:rsidR="00D95265" w:rsidRDefault="00D95265" w:rsidP="00D95265">
      <w:pPr>
        <w:pStyle w:val="Bezmezer"/>
        <w:ind w:left="709"/>
      </w:pPr>
    </w:p>
    <w:p w:rsidR="004E0053" w:rsidRPr="00C079FC" w:rsidRDefault="004E0053" w:rsidP="004E0053">
      <w:pPr>
        <w:pStyle w:val="Bezmezer"/>
        <w:ind w:left="10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III. Cena a platební podmínky</w:t>
      </w:r>
    </w:p>
    <w:p w:rsidR="004E0053" w:rsidRDefault="004E0053" w:rsidP="004E0053">
      <w:pPr>
        <w:pStyle w:val="Bezmezer"/>
        <w:ind w:left="1080"/>
      </w:pPr>
    </w:p>
    <w:p w:rsidR="00C6067E" w:rsidRDefault="004E0053" w:rsidP="003F44C2">
      <w:pPr>
        <w:pStyle w:val="Bezmezer"/>
        <w:numPr>
          <w:ilvl w:val="0"/>
          <w:numId w:val="4"/>
        </w:numPr>
      </w:pPr>
      <w:r>
        <w:t xml:space="preserve">Cena za </w:t>
      </w:r>
      <w:r w:rsidR="00B04B85">
        <w:t xml:space="preserve">výuku a výcvik k </w:t>
      </w:r>
      <w:r w:rsidRPr="001D2E06">
        <w:t xml:space="preserve">zajištění </w:t>
      </w:r>
      <w:r w:rsidR="00D95265" w:rsidRPr="001D2E06">
        <w:t xml:space="preserve">odborné přípravy </w:t>
      </w:r>
      <w:r w:rsidR="00B04B85" w:rsidRPr="001D2E06">
        <w:t xml:space="preserve">žáků </w:t>
      </w:r>
      <w:r w:rsidR="00D95265" w:rsidRPr="001D2E06">
        <w:t xml:space="preserve">k řízení motorových </w:t>
      </w:r>
      <w:proofErr w:type="gramStart"/>
      <w:r w:rsidR="00D95265" w:rsidRPr="001D2E06">
        <w:t xml:space="preserve">vozidel </w:t>
      </w:r>
      <w:r w:rsidRPr="001D2E06">
        <w:t xml:space="preserve"> skupiny</w:t>
      </w:r>
      <w:proofErr w:type="gramEnd"/>
      <w:r w:rsidRPr="001D2E06">
        <w:t xml:space="preserve"> B je stanovena na základě předem dohodnuté kalkulace za období 9/2017 – 6/2018 ve výši </w:t>
      </w:r>
      <w:r w:rsidRPr="004E0053">
        <w:rPr>
          <w:b/>
        </w:rPr>
        <w:t>8 200,</w:t>
      </w:r>
      <w:r>
        <w:rPr>
          <w:b/>
        </w:rPr>
        <w:t>-Kč/za 1 žáka</w:t>
      </w:r>
      <w:r w:rsidRPr="004E0053">
        <w:t>.</w:t>
      </w:r>
    </w:p>
    <w:p w:rsidR="004E0053" w:rsidRDefault="004E0053" w:rsidP="003F44C2">
      <w:pPr>
        <w:pStyle w:val="Bezmezer"/>
        <w:ind w:left="720"/>
      </w:pPr>
      <w:r>
        <w:t xml:space="preserve">Cena </w:t>
      </w:r>
      <w:r w:rsidR="000D725D">
        <w:t xml:space="preserve">za </w:t>
      </w:r>
      <w:r w:rsidR="00B04B85">
        <w:t xml:space="preserve">výuku a </w:t>
      </w:r>
      <w:proofErr w:type="gramStart"/>
      <w:r w:rsidR="00B04B85">
        <w:t xml:space="preserve">výcvik </w:t>
      </w:r>
      <w:r w:rsidR="000D725D" w:rsidRPr="00B04B85">
        <w:rPr>
          <w:color w:val="FF0000"/>
        </w:rPr>
        <w:t xml:space="preserve"> </w:t>
      </w:r>
      <w:r w:rsidR="000D725D">
        <w:t>je</w:t>
      </w:r>
      <w:proofErr w:type="gramEnd"/>
      <w:r w:rsidR="000D725D">
        <w:t xml:space="preserve"> osvobozena od DPH bez nároku na odpočet </w:t>
      </w:r>
      <w:r w:rsidR="00F2173D">
        <w:t xml:space="preserve">dle zákona č. 235/2004 Sb., podle § 57, odst. 1, písm. a) </w:t>
      </w:r>
      <w:r w:rsidR="000D725D">
        <w:t xml:space="preserve">o dani z přidané hodnoty </w:t>
      </w:r>
      <w:r w:rsidR="003F44C2">
        <w:t xml:space="preserve">ve znění pozdějších předpisů. </w:t>
      </w:r>
    </w:p>
    <w:p w:rsidR="003F44C2" w:rsidRDefault="003F44C2" w:rsidP="003F44C2">
      <w:pPr>
        <w:pStyle w:val="Bezmezer"/>
        <w:ind w:left="720"/>
      </w:pPr>
      <w:r>
        <w:t>Výsledná cena je tedy součinem jednotkové ceny a počtu žáků.</w:t>
      </w:r>
    </w:p>
    <w:p w:rsidR="003F44C2" w:rsidRDefault="004F7C8B" w:rsidP="003F44C2">
      <w:pPr>
        <w:pStyle w:val="Bezmezer"/>
        <w:ind w:left="720"/>
      </w:pPr>
      <w:r>
        <w:t xml:space="preserve">Vyúčtování se zúčastní 113 </w:t>
      </w:r>
      <w:r w:rsidR="003F44C2" w:rsidRPr="003F44C2">
        <w:rPr>
          <w:b/>
        </w:rPr>
        <w:t>žáků</w:t>
      </w:r>
      <w:r w:rsidR="003F44C2">
        <w:t>.</w:t>
      </w:r>
    </w:p>
    <w:p w:rsidR="003F44C2" w:rsidRDefault="003F44C2" w:rsidP="003F44C2">
      <w:pPr>
        <w:pStyle w:val="Bezmezer"/>
        <w:ind w:left="720"/>
      </w:pPr>
      <w:r>
        <w:t xml:space="preserve">Celkové náklady za školní rok 2017/2018 (10 měsíců) </w:t>
      </w:r>
      <w:r w:rsidR="004F7C8B">
        <w:t>činní 926 600</w:t>
      </w:r>
      <w:r w:rsidR="004F7C8B">
        <w:rPr>
          <w:b/>
        </w:rPr>
        <w:t>,-</w:t>
      </w:r>
      <w:r>
        <w:rPr>
          <w:b/>
        </w:rPr>
        <w:t>Kč</w:t>
      </w:r>
      <w:r>
        <w:t>.</w:t>
      </w:r>
    </w:p>
    <w:p w:rsidR="003F44C2" w:rsidRPr="003F44C2" w:rsidRDefault="003F44C2" w:rsidP="003F44C2">
      <w:pPr>
        <w:pStyle w:val="Bezmezer"/>
        <w:numPr>
          <w:ilvl w:val="0"/>
          <w:numId w:val="4"/>
        </w:numPr>
      </w:pPr>
      <w:r>
        <w:t>Dodavatel vždy poslední den v měsíci dle</w:t>
      </w:r>
      <w:r w:rsidR="00F2173D">
        <w:t xml:space="preserve"> zákona č. 235/2004 Sb.,</w:t>
      </w:r>
      <w:r w:rsidR="00F2173D" w:rsidRPr="00F2173D">
        <w:t xml:space="preserve"> </w:t>
      </w:r>
      <w:r w:rsidR="00F2173D">
        <w:t>§ 21, odst. 9</w:t>
      </w:r>
      <w:r>
        <w:t xml:space="preserve"> o dani z přidané hodno</w:t>
      </w:r>
      <w:r w:rsidR="00F2173D">
        <w:t>ty ve znění pozdějších předpisů</w:t>
      </w:r>
      <w:r>
        <w:t>, vystaví fakturu ve v</w:t>
      </w:r>
      <w:r w:rsidR="004F7C8B">
        <w:t>ýši dílčího plnění na částku 92 660</w:t>
      </w:r>
      <w:r>
        <w:t>,-Kč/za měsíc, který je dnem uskutečnění zdanitelného plnění.</w:t>
      </w:r>
    </w:p>
    <w:p w:rsidR="003F44C2" w:rsidRDefault="003F44C2" w:rsidP="003F44C2">
      <w:pPr>
        <w:pStyle w:val="Bezmezer"/>
        <w:numPr>
          <w:ilvl w:val="0"/>
          <w:numId w:val="4"/>
        </w:numPr>
      </w:pPr>
      <w:r>
        <w:t>Odběratel se zavazuje vždy do 14 ti dnů ode dne vystavení daňového dokladu uhradit stanovenou částku.</w:t>
      </w:r>
    </w:p>
    <w:p w:rsidR="00764959" w:rsidRDefault="00764959" w:rsidP="00764959">
      <w:pPr>
        <w:pStyle w:val="Bezmezer"/>
      </w:pPr>
    </w:p>
    <w:p w:rsidR="00764959" w:rsidRPr="00C079FC" w:rsidRDefault="00764959" w:rsidP="00764959">
      <w:pPr>
        <w:pStyle w:val="Bezmezer"/>
        <w:ind w:left="10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IV. Práva a povinnosti účastníků</w:t>
      </w:r>
    </w:p>
    <w:p w:rsidR="00764959" w:rsidRDefault="00764959" w:rsidP="00764959">
      <w:pPr>
        <w:pStyle w:val="Bezmezer"/>
        <w:ind w:left="1080"/>
      </w:pPr>
    </w:p>
    <w:p w:rsidR="00764959" w:rsidRDefault="00764959" w:rsidP="00764959">
      <w:pPr>
        <w:pStyle w:val="Bezmezer"/>
        <w:numPr>
          <w:ilvl w:val="0"/>
          <w:numId w:val="5"/>
        </w:numPr>
      </w:pPr>
      <w:r>
        <w:t>Dodavatel bude zajišťovat teoretickou výuku kvalifikovaným učitelem s odpovídajícím vzděláním.</w:t>
      </w:r>
    </w:p>
    <w:p w:rsidR="00764959" w:rsidRDefault="00764959" w:rsidP="00764959">
      <w:pPr>
        <w:pStyle w:val="Bezmezer"/>
        <w:numPr>
          <w:ilvl w:val="0"/>
          <w:numId w:val="5"/>
        </w:numPr>
      </w:pPr>
      <w:r>
        <w:t xml:space="preserve">Dodavatel dle zákona č.247/2000 Sb., ve znění pozdějších předpisů, je povinen zabezpečit ukončení výuky a výcviku do 18 měsíců od zahájení a nahlášení </w:t>
      </w:r>
      <w:r w:rsidRPr="001D2E06">
        <w:t xml:space="preserve">kurzu </w:t>
      </w:r>
      <w:r>
        <w:t>na odboru dopravy Magistrátu města Hradce Králové.</w:t>
      </w:r>
    </w:p>
    <w:p w:rsidR="00764959" w:rsidRDefault="00764959" w:rsidP="00764959">
      <w:pPr>
        <w:pStyle w:val="Bezmezer"/>
        <w:numPr>
          <w:ilvl w:val="0"/>
          <w:numId w:val="5"/>
        </w:numPr>
      </w:pPr>
      <w:r>
        <w:t>Objednavatel se zavazuje poskytnout prostory pro teoretickou výuku ve své budově.</w:t>
      </w:r>
    </w:p>
    <w:p w:rsidR="00764959" w:rsidRDefault="00764959" w:rsidP="00764959">
      <w:pPr>
        <w:pStyle w:val="Bezmezer"/>
      </w:pPr>
    </w:p>
    <w:p w:rsidR="00764959" w:rsidRPr="00C079FC" w:rsidRDefault="00764959" w:rsidP="00764959">
      <w:pPr>
        <w:pStyle w:val="Bezmezer"/>
        <w:ind w:left="10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 Doba trvání smlouvy</w:t>
      </w:r>
    </w:p>
    <w:p w:rsidR="00764959" w:rsidRDefault="00764959" w:rsidP="00764959">
      <w:pPr>
        <w:pStyle w:val="Bezmezer"/>
        <w:ind w:left="1080"/>
      </w:pPr>
    </w:p>
    <w:p w:rsidR="00764959" w:rsidRDefault="00764959" w:rsidP="00764959">
      <w:pPr>
        <w:pStyle w:val="Bezmezer"/>
        <w:ind w:left="426" w:hanging="142"/>
      </w:pPr>
      <w:r>
        <w:t xml:space="preserve"> Tato smlouva je uzavřena na dobu určitou od 1.</w:t>
      </w:r>
      <w:r w:rsidR="004F7C8B">
        <w:t xml:space="preserve"> </w:t>
      </w:r>
      <w:r>
        <w:t>9.</w:t>
      </w:r>
      <w:r w:rsidR="004F7C8B">
        <w:t xml:space="preserve"> </w:t>
      </w:r>
      <w:r>
        <w:t>2017 do 30.</w:t>
      </w:r>
      <w:r w:rsidR="004F7C8B">
        <w:t xml:space="preserve"> </w:t>
      </w:r>
      <w:r>
        <w:t>6.</w:t>
      </w:r>
      <w:r w:rsidR="004F7C8B">
        <w:t xml:space="preserve"> </w:t>
      </w:r>
      <w:r>
        <w:t>2018.</w:t>
      </w:r>
    </w:p>
    <w:p w:rsidR="00764959" w:rsidRDefault="00764959" w:rsidP="00764959">
      <w:pPr>
        <w:pStyle w:val="Bezmezer"/>
      </w:pPr>
    </w:p>
    <w:p w:rsidR="00764959" w:rsidRPr="00C079FC" w:rsidRDefault="00764959" w:rsidP="00764959">
      <w:pPr>
        <w:pStyle w:val="Bezmezer"/>
        <w:ind w:left="10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VI. Všeobecná ustanovení</w:t>
      </w:r>
    </w:p>
    <w:p w:rsidR="00764959" w:rsidRDefault="00764959" w:rsidP="00764959">
      <w:pPr>
        <w:pStyle w:val="Bezmezer"/>
        <w:ind w:left="1080"/>
      </w:pPr>
    </w:p>
    <w:p w:rsidR="00764959" w:rsidRDefault="00764959" w:rsidP="00764959">
      <w:pPr>
        <w:pStyle w:val="Bezmezer"/>
        <w:numPr>
          <w:ilvl w:val="0"/>
          <w:numId w:val="6"/>
        </w:numPr>
      </w:pPr>
      <w:r>
        <w:t xml:space="preserve">Smlouvu lze změnit nebo od ní odstoupit pouze písemným </w:t>
      </w:r>
      <w:r w:rsidR="00FB38EE">
        <w:t>smluvním ujednáním, podepsaným oprávněnými zástupci obou stran.</w:t>
      </w:r>
    </w:p>
    <w:p w:rsidR="00FB38EE" w:rsidRDefault="00FB38EE" w:rsidP="00764959">
      <w:pPr>
        <w:pStyle w:val="Bezmezer"/>
        <w:numPr>
          <w:ilvl w:val="0"/>
          <w:numId w:val="6"/>
        </w:numPr>
      </w:pPr>
      <w:r>
        <w:t>V případě nedokončení výuky a výcviku z důvodu na straně žáka se finanční částka nevrací, pokud nedojde k přerušení z vážných důvodů po vzájemné dohodě obou smluvních stran.</w:t>
      </w:r>
    </w:p>
    <w:p w:rsidR="00FB38EE" w:rsidRDefault="00FB38EE" w:rsidP="00764959">
      <w:pPr>
        <w:pStyle w:val="Bezmezer"/>
        <w:numPr>
          <w:ilvl w:val="0"/>
          <w:numId w:val="6"/>
        </w:numPr>
      </w:pPr>
      <w:r>
        <w:t>Smlouva nabývá platnosti a účinnosti podpisem obou stran.</w:t>
      </w:r>
    </w:p>
    <w:p w:rsidR="00FB38EE" w:rsidRDefault="00FB38EE" w:rsidP="00764959">
      <w:pPr>
        <w:pStyle w:val="Bezmezer"/>
        <w:numPr>
          <w:ilvl w:val="0"/>
          <w:numId w:val="6"/>
        </w:numPr>
      </w:pPr>
      <w:r>
        <w:t>Tato smlouva je vyhotovena ve dvou stejnopisech, z nichž každá ze smluvních stran obdrží po jednom výtisku.</w:t>
      </w: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  <w:r>
        <w:t>V Hradci Králové, 1. 9.</w:t>
      </w:r>
      <w:r w:rsidR="004F7C8B">
        <w:t xml:space="preserve"> </w:t>
      </w:r>
      <w:r>
        <w:t>2017</w:t>
      </w: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</w:p>
    <w:p w:rsidR="00FB38EE" w:rsidRDefault="00FB38EE" w:rsidP="00FB38EE">
      <w:pPr>
        <w:pStyle w:val="Bezmezer"/>
      </w:pPr>
      <w:r>
        <w:t>……………………………………………….                                                            ……………………………………………………….</w:t>
      </w:r>
    </w:p>
    <w:p w:rsidR="00FB38EE" w:rsidRDefault="00FB38EE" w:rsidP="00FB38EE">
      <w:pPr>
        <w:pStyle w:val="Bezmezer"/>
      </w:pPr>
      <w:r>
        <w:t xml:space="preserve">            za </w:t>
      </w:r>
      <w:proofErr w:type="gramStart"/>
      <w:r>
        <w:t>objednavatele                                                                                                 za</w:t>
      </w:r>
      <w:proofErr w:type="gramEnd"/>
      <w:r>
        <w:t xml:space="preserve"> dodavatele</w:t>
      </w:r>
    </w:p>
    <w:p w:rsidR="00FB38EE" w:rsidRDefault="00FB38EE" w:rsidP="00FB38EE">
      <w:pPr>
        <w:pStyle w:val="Bezmezer"/>
      </w:pPr>
      <w:r>
        <w:t xml:space="preserve">        Ing. Bc. Hana </w:t>
      </w:r>
      <w:proofErr w:type="spellStart"/>
      <w:r>
        <w:t>Rubáčková</w:t>
      </w:r>
      <w:proofErr w:type="spellEnd"/>
      <w:r>
        <w:t xml:space="preserve">                                                                                   Ing. Vladislav Košťál</w:t>
      </w:r>
    </w:p>
    <w:p w:rsidR="00FB38EE" w:rsidRDefault="00FB38EE" w:rsidP="00FB38EE">
      <w:pPr>
        <w:pStyle w:val="Bezmezer"/>
      </w:pPr>
      <w:r>
        <w:t xml:space="preserve">                   </w:t>
      </w:r>
      <w:proofErr w:type="gramStart"/>
      <w:r>
        <w:t>ředitelka                                                                                                               ředitel</w:t>
      </w:r>
      <w:proofErr w:type="gramEnd"/>
    </w:p>
    <w:sectPr w:rsidR="00F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2BD"/>
    <w:multiLevelType w:val="hybridMultilevel"/>
    <w:tmpl w:val="43F21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507A"/>
    <w:multiLevelType w:val="hybridMultilevel"/>
    <w:tmpl w:val="36829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A4DA1"/>
    <w:multiLevelType w:val="hybridMultilevel"/>
    <w:tmpl w:val="8FF429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65E0A"/>
    <w:multiLevelType w:val="hybridMultilevel"/>
    <w:tmpl w:val="BA6E9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60CEC"/>
    <w:multiLevelType w:val="hybridMultilevel"/>
    <w:tmpl w:val="E83E1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9367A"/>
    <w:multiLevelType w:val="hybridMultilevel"/>
    <w:tmpl w:val="4672E1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B"/>
    <w:rsid w:val="0002659E"/>
    <w:rsid w:val="000D725D"/>
    <w:rsid w:val="001D2E06"/>
    <w:rsid w:val="002D6934"/>
    <w:rsid w:val="002E3D2B"/>
    <w:rsid w:val="002F0E3C"/>
    <w:rsid w:val="003C1054"/>
    <w:rsid w:val="003F44C2"/>
    <w:rsid w:val="00497EFB"/>
    <w:rsid w:val="004E0053"/>
    <w:rsid w:val="004F7C8B"/>
    <w:rsid w:val="00726251"/>
    <w:rsid w:val="00764959"/>
    <w:rsid w:val="009B6531"/>
    <w:rsid w:val="00B04B85"/>
    <w:rsid w:val="00C079FC"/>
    <w:rsid w:val="00C276BE"/>
    <w:rsid w:val="00C45A08"/>
    <w:rsid w:val="00C6067E"/>
    <w:rsid w:val="00CE7F27"/>
    <w:rsid w:val="00D95265"/>
    <w:rsid w:val="00EB5470"/>
    <w:rsid w:val="00F2173D"/>
    <w:rsid w:val="00FB38EE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E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7856-3347-435F-AE52-410CD49D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Půhoný</dc:creator>
  <cp:lastModifiedBy>MATĚJČKOVÁ Kateřina</cp:lastModifiedBy>
  <cp:revision>2</cp:revision>
  <cp:lastPrinted>2017-06-28T11:30:00Z</cp:lastPrinted>
  <dcterms:created xsi:type="dcterms:W3CDTF">2017-09-25T12:00:00Z</dcterms:created>
  <dcterms:modified xsi:type="dcterms:W3CDTF">2017-09-25T12:00:00Z</dcterms:modified>
</cp:coreProperties>
</file>