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34408D5A" w:rsidR="00675146" w:rsidRPr="007E591F" w:rsidRDefault="001177AD" w:rsidP="00675146">
      <w:pPr>
        <w:pStyle w:val="HHTitle2"/>
        <w:rPr>
          <w:sz w:val="26"/>
          <w:szCs w:val="26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675146" w:rsidRPr="007E591F">
        <w:rPr>
          <w:sz w:val="26"/>
          <w:szCs w:val="26"/>
        </w:rPr>
        <w:t xml:space="preserve">IWA OUTDOOR CLASSICS 2017, </w:t>
      </w:r>
      <w:r w:rsidR="00675146">
        <w:rPr>
          <w:sz w:val="26"/>
          <w:szCs w:val="26"/>
        </w:rPr>
        <w:t>NĚMECKO</w:t>
      </w:r>
      <w:r w:rsidR="00675146" w:rsidRPr="007E591F">
        <w:rPr>
          <w:sz w:val="26"/>
          <w:szCs w:val="26"/>
        </w:rPr>
        <w:t xml:space="preserve">, </w:t>
      </w:r>
      <w:r w:rsidR="00675146">
        <w:rPr>
          <w:sz w:val="26"/>
          <w:szCs w:val="26"/>
        </w:rPr>
        <w:t>NORIMBERK</w:t>
      </w:r>
      <w:r w:rsidR="00675146" w:rsidRPr="007E591F">
        <w:rPr>
          <w:sz w:val="26"/>
          <w:szCs w:val="26"/>
        </w:rPr>
        <w:t xml:space="preserve">, </w:t>
      </w:r>
      <w:proofErr w:type="gramStart"/>
      <w:r w:rsidR="00675146" w:rsidRPr="007E591F">
        <w:rPr>
          <w:sz w:val="26"/>
          <w:szCs w:val="26"/>
        </w:rPr>
        <w:t xml:space="preserve">2017/012N, </w:t>
      </w:r>
      <w:r w:rsidR="00675146">
        <w:rPr>
          <w:sz w:val="26"/>
          <w:szCs w:val="26"/>
        </w:rPr>
        <w:t xml:space="preserve">              </w:t>
      </w:r>
      <w:r w:rsidR="00675146" w:rsidRPr="007E591F">
        <w:rPr>
          <w:sz w:val="26"/>
          <w:szCs w:val="26"/>
        </w:rPr>
        <w:t>3. – 6. 3. 2017</w:t>
      </w:r>
      <w:proofErr w:type="gramEnd"/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65E3ECA6" w14:textId="3B6681C2" w:rsidR="007B0CE5" w:rsidRPr="007B0CE5" w:rsidRDefault="007B0CE5" w:rsidP="007B0CE5">
      <w:pPr>
        <w:pStyle w:val="Text11"/>
        <w:numPr>
          <w:ilvl w:val="0"/>
          <w:numId w:val="4"/>
        </w:numPr>
        <w:rPr>
          <w:b/>
        </w:rPr>
      </w:pPr>
      <w:r w:rsidRPr="007B0CE5">
        <w:rPr>
          <w:b/>
        </w:rPr>
        <w:t xml:space="preserve">HITEX s.r.o.    </w:t>
      </w:r>
    </w:p>
    <w:p w14:paraId="73FA82A7" w14:textId="77777777" w:rsidR="007B0CE5" w:rsidRDefault="007B0CE5" w:rsidP="007B0CE5">
      <w:pPr>
        <w:pStyle w:val="Text11"/>
      </w:pPr>
      <w:r>
        <w:t>Registrační číslo účastníka: 22/2017/012N</w:t>
      </w:r>
      <w:r>
        <w:tab/>
      </w:r>
    </w:p>
    <w:p w14:paraId="6C734583" w14:textId="77777777" w:rsidR="007B0CE5" w:rsidRDefault="007B0CE5" w:rsidP="007B0CE5">
      <w:pPr>
        <w:pStyle w:val="Text11"/>
      </w:pPr>
      <w:r>
        <w:t xml:space="preserve">společnost založená a existující podle právního řádu České republiky, </w:t>
      </w:r>
    </w:p>
    <w:p w14:paraId="1D3EB4BE" w14:textId="77777777" w:rsidR="007B0CE5" w:rsidRDefault="007B0CE5" w:rsidP="007B0CE5">
      <w:pPr>
        <w:pStyle w:val="Text11"/>
      </w:pPr>
      <w:r>
        <w:t xml:space="preserve">se sídlem: Městečko Trnávka 265, PSČ 569 41, IČO: 25934457, DIČ: CZ25934457, </w:t>
      </w:r>
    </w:p>
    <w:p w14:paraId="09A8A422" w14:textId="77777777" w:rsidR="007B0CE5" w:rsidRDefault="007B0CE5" w:rsidP="007B0CE5">
      <w:pPr>
        <w:pStyle w:val="Text11"/>
      </w:pPr>
      <w:r>
        <w:t>zapsaná v obchodním rejstříku vedeném u Krajského soudu v Hradci Králové, oddíl C, složka 15776</w:t>
      </w:r>
    </w:p>
    <w:p w14:paraId="5F596A12" w14:textId="43AC27BC" w:rsidR="00DE082C" w:rsidRPr="00A12BB4" w:rsidRDefault="00DE082C" w:rsidP="007B0CE5">
      <w:pPr>
        <w:pStyle w:val="Text11"/>
        <w:rPr>
          <w:b/>
          <w:szCs w:val="22"/>
        </w:rPr>
      </w:pPr>
      <w:r w:rsidRPr="00A12BB4">
        <w:rPr>
          <w:szCs w:val="22"/>
        </w:rPr>
        <w:t>(„</w:t>
      </w:r>
      <w:r w:rsidRPr="00A12BB4">
        <w:rPr>
          <w:b/>
          <w:szCs w:val="22"/>
        </w:rPr>
        <w:t>Příjemce podpory</w:t>
      </w:r>
      <w:r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9CE9B21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7B0CE5">
        <w:rPr>
          <w:rFonts w:ascii="Times New Roman" w:hAnsi="Times New Roman" w:cs="Times New Roman"/>
          <w:sz w:val="22"/>
        </w:rPr>
        <w:t>dne 1. 3</w:t>
      </w:r>
      <w:r w:rsidR="00675146">
        <w:rPr>
          <w:rFonts w:ascii="Times New Roman" w:hAnsi="Times New Roman" w:cs="Times New Roman"/>
          <w:sz w:val="22"/>
        </w:rPr>
        <w:t xml:space="preserve">. 2017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C0070">
        <w:rPr>
          <w:rFonts w:ascii="Times New Roman" w:hAnsi="Times New Roman" w:cs="Times New Roman"/>
          <w:sz w:val="22"/>
        </w:rPr>
        <w:t>,</w:t>
      </w:r>
      <w:r w:rsidR="009C0070" w:rsidRPr="009C0070">
        <w:t xml:space="preserve"> </w:t>
      </w:r>
      <w:r w:rsidR="009C0070" w:rsidRPr="00675146">
        <w:rPr>
          <w:rFonts w:ascii="Times New Roman" w:hAnsi="Times New Roman" w:cs="Times New Roman"/>
          <w:sz w:val="22"/>
        </w:rPr>
        <w:t>která byla zveřejn</w:t>
      </w:r>
      <w:r w:rsidR="00675146" w:rsidRPr="00675146">
        <w:rPr>
          <w:rFonts w:ascii="Times New Roman" w:hAnsi="Times New Roman" w:cs="Times New Roman"/>
          <w:sz w:val="22"/>
        </w:rPr>
        <w:t>ěna</w:t>
      </w:r>
      <w:r w:rsidR="007F18FC">
        <w:rPr>
          <w:rFonts w:ascii="Times New Roman" w:hAnsi="Times New Roman" w:cs="Times New Roman"/>
          <w:sz w:val="22"/>
        </w:rPr>
        <w:t xml:space="preserve"> v r</w:t>
      </w:r>
      <w:r w:rsidR="008B21FB">
        <w:rPr>
          <w:rFonts w:ascii="Times New Roman" w:hAnsi="Times New Roman" w:cs="Times New Roman"/>
          <w:sz w:val="22"/>
        </w:rPr>
        <w:t xml:space="preserve">egistru smluv pod číslem </w:t>
      </w:r>
      <w:r w:rsidR="00A31B7F">
        <w:rPr>
          <w:rFonts w:ascii="Times New Roman" w:hAnsi="Times New Roman" w:cs="Times New Roman"/>
          <w:sz w:val="22"/>
        </w:rPr>
        <w:t>12</w:t>
      </w:r>
      <w:r w:rsidR="007B0CE5">
        <w:rPr>
          <w:rFonts w:ascii="Times New Roman" w:hAnsi="Times New Roman" w:cs="Times New Roman"/>
          <w:sz w:val="22"/>
        </w:rPr>
        <w:t>71078</w:t>
      </w:r>
      <w:r w:rsidR="009C0070" w:rsidRPr="00675146">
        <w:rPr>
          <w:rFonts w:ascii="Times New Roman" w:hAnsi="Times New Roman" w:cs="Times New Roman"/>
          <w:sz w:val="22"/>
        </w:rPr>
        <w:t>,</w:t>
      </w:r>
      <w:r w:rsidR="009C0070" w:rsidRPr="009C0070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675146" w:rsidRPr="00675146">
        <w:rPr>
          <w:rFonts w:ascii="Times New Roman" w:hAnsi="Times New Roman" w:cs="Times New Roman"/>
          <w:sz w:val="22"/>
        </w:rPr>
        <w:t>dne 3. – 6. 3. 2017 v Norimberku, 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4D275D71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v článku </w:t>
      </w:r>
      <w:r w:rsidR="00AF2216">
        <w:rPr>
          <w:rFonts w:ascii="Times New Roman" w:hAnsi="Times New Roman" w:cs="Times New Roman"/>
          <w:sz w:val="22"/>
        </w:rPr>
        <w:t>3.1</w:t>
      </w:r>
      <w:r w:rsidRPr="00152985">
        <w:rPr>
          <w:rFonts w:ascii="Times New Roman" w:hAnsi="Times New Roman" w:cs="Times New Roman"/>
          <w:sz w:val="22"/>
        </w:rPr>
        <w:t xml:space="preserve"> 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31853BFD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AF2216">
        <w:rPr>
          <w:rFonts w:ascii="Times New Roman" w:hAnsi="Times New Roman" w:cs="Times New Roman"/>
          <w:sz w:val="22"/>
        </w:rPr>
        <w:t>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5C88D671" w:rsidR="009C0070" w:rsidRPr="00AF2216" w:rsidRDefault="00517192" w:rsidP="009C00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AF221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E67D60" w:rsidRPr="00AF2216">
        <w:rPr>
          <w:rFonts w:ascii="Times New Roman" w:hAnsi="Times New Roman" w:cs="Times New Roman"/>
          <w:sz w:val="22"/>
        </w:rPr>
        <w:t xml:space="preserve">MSP 80 000,- </w:t>
      </w:r>
      <w:r w:rsidRPr="00AF2216">
        <w:rPr>
          <w:rFonts w:ascii="Times New Roman" w:hAnsi="Times New Roman" w:cs="Times New Roman"/>
          <w:sz w:val="22"/>
        </w:rPr>
        <w:t>Kč</w:t>
      </w:r>
      <w:r w:rsidR="00E67D60" w:rsidRPr="00AF2216">
        <w:rPr>
          <w:rFonts w:ascii="Times New Roman" w:hAnsi="Times New Roman" w:cs="Times New Roman"/>
          <w:sz w:val="22"/>
        </w:rPr>
        <w:t xml:space="preserve"> (slovy: osmdesát tisíc</w:t>
      </w:r>
      <w:r w:rsidRPr="00AF2216">
        <w:rPr>
          <w:rFonts w:ascii="Times New Roman" w:hAnsi="Times New Roman" w:cs="Times New Roman"/>
          <w:sz w:val="22"/>
        </w:rPr>
        <w:t xml:space="preserve"> korun českých), dle Závěrečného vyúčtování</w:t>
      </w:r>
      <w:r w:rsidR="009C0070" w:rsidRPr="00AF2216">
        <w:rPr>
          <w:rFonts w:ascii="Times New Roman" w:hAnsi="Times New Roman" w:cs="Times New Roman"/>
          <w:sz w:val="22"/>
        </w:rPr>
        <w:t>, které bylo sch</w:t>
      </w:r>
      <w:r w:rsidR="00AF2216" w:rsidRPr="00AF2216">
        <w:rPr>
          <w:rFonts w:ascii="Times New Roman" w:hAnsi="Times New Roman" w:cs="Times New Roman"/>
          <w:sz w:val="22"/>
        </w:rPr>
        <w:t>váleno rozhodnutím ŘV a ŘO dne 8. 8. 2017.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64B6F4CF" w:rsidR="00CF112A" w:rsidRPr="00CF112A" w:rsidRDefault="00E731C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HITEX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F85F27E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776C97">
              <w:rPr>
                <w:rFonts w:ascii="Times New Roman" w:eastAsia="Times New Roman" w:hAnsi="Times New Roman" w:cs="Times New Roman"/>
                <w:sz w:val="22"/>
                <w:szCs w:val="24"/>
              </w:rPr>
              <w:t>M. Trnávka</w:t>
            </w:r>
          </w:p>
          <w:p w14:paraId="68140360" w14:textId="46071CFE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776C97">
              <w:rPr>
                <w:rFonts w:ascii="Times New Roman" w:eastAsia="Times New Roman" w:hAnsi="Times New Roman" w:cs="Times New Roman"/>
                <w:sz w:val="22"/>
                <w:szCs w:val="24"/>
              </w:rPr>
              <w:t>13. 9. 2017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1895F425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E67D60" w:rsidRPr="00E67D60">
              <w:rPr>
                <w:rFonts w:ascii="Times New Roman" w:hAnsi="Times New Roman" w:cs="Times New Roman"/>
                <w:sz w:val="22"/>
              </w:rPr>
              <w:t>PaedDr. Emil Blažek</w:t>
            </w:r>
            <w:r w:rsidR="00E67D60">
              <w:t xml:space="preserve">  </w:t>
            </w:r>
          </w:p>
          <w:p w14:paraId="65546A93" w14:textId="4BC3F533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E67D60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4BFAC20C" w14:textId="77777777" w:rsidR="00E67D60" w:rsidRDefault="00E67D60" w:rsidP="00EC74B0">
      <w:pPr>
        <w:rPr>
          <w:rFonts w:ascii="Times New Roman" w:hAnsi="Times New Roman" w:cs="Times New Roman"/>
          <w:sz w:val="22"/>
        </w:rPr>
      </w:pPr>
    </w:p>
    <w:p w14:paraId="6DF31329" w14:textId="77777777" w:rsidR="00E67D60" w:rsidRDefault="00E67D60" w:rsidP="00EC74B0">
      <w:pPr>
        <w:rPr>
          <w:rFonts w:ascii="Times New Roman" w:hAnsi="Times New Roman" w:cs="Times New Roman"/>
          <w:sz w:val="22"/>
        </w:rPr>
      </w:pPr>
    </w:p>
    <w:p w14:paraId="2132ECB4" w14:textId="69900068" w:rsidR="00E67D60" w:rsidRPr="00152985" w:rsidRDefault="00E67D60" w:rsidP="00EC74B0">
      <w:pPr>
        <w:rPr>
          <w:rFonts w:ascii="Times New Roman" w:hAnsi="Times New Roman" w:cs="Times New Roman"/>
          <w:sz w:val="22"/>
        </w:rPr>
      </w:pPr>
      <w:r w:rsidRPr="00E67D60">
        <w:rPr>
          <w:noProof/>
          <w:lang w:eastAsia="cs-CZ"/>
        </w:rPr>
        <w:drawing>
          <wp:inline distT="0" distB="0" distL="0" distR="0" wp14:anchorId="2B4D69B0" wp14:editId="52E1B396">
            <wp:extent cx="8892540" cy="3149714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14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7D60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4AA21" w14:textId="77777777" w:rsidR="006467ED" w:rsidRDefault="006467ED" w:rsidP="00152985">
      <w:r>
        <w:separator/>
      </w:r>
    </w:p>
  </w:endnote>
  <w:endnote w:type="continuationSeparator" w:id="0">
    <w:p w14:paraId="6E7C3EB0" w14:textId="77777777" w:rsidR="006467ED" w:rsidRDefault="006467ED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64E5D" w14:textId="77777777" w:rsidR="006467ED" w:rsidRDefault="006467ED" w:rsidP="00152985">
      <w:r>
        <w:separator/>
      </w:r>
    </w:p>
  </w:footnote>
  <w:footnote w:type="continuationSeparator" w:id="0">
    <w:p w14:paraId="32FB5747" w14:textId="77777777" w:rsidR="006467ED" w:rsidRDefault="006467ED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E07BD"/>
    <w:rsid w:val="001177AD"/>
    <w:rsid w:val="00127AF7"/>
    <w:rsid w:val="00152985"/>
    <w:rsid w:val="001A225A"/>
    <w:rsid w:val="001A6F5C"/>
    <w:rsid w:val="00255181"/>
    <w:rsid w:val="00284E57"/>
    <w:rsid w:val="002B3556"/>
    <w:rsid w:val="0036353B"/>
    <w:rsid w:val="003E2738"/>
    <w:rsid w:val="004B669E"/>
    <w:rsid w:val="004E1360"/>
    <w:rsid w:val="00517192"/>
    <w:rsid w:val="00520810"/>
    <w:rsid w:val="005224E9"/>
    <w:rsid w:val="0058689F"/>
    <w:rsid w:val="005950B2"/>
    <w:rsid w:val="005B60E3"/>
    <w:rsid w:val="006467ED"/>
    <w:rsid w:val="006577B4"/>
    <w:rsid w:val="00675146"/>
    <w:rsid w:val="00697B69"/>
    <w:rsid w:val="006C5CC9"/>
    <w:rsid w:val="006C5FB0"/>
    <w:rsid w:val="006F377F"/>
    <w:rsid w:val="00776C97"/>
    <w:rsid w:val="007B0CE5"/>
    <w:rsid w:val="007F18FC"/>
    <w:rsid w:val="00814AB1"/>
    <w:rsid w:val="0085409B"/>
    <w:rsid w:val="0089196B"/>
    <w:rsid w:val="008A5C87"/>
    <w:rsid w:val="008B21FB"/>
    <w:rsid w:val="00965681"/>
    <w:rsid w:val="009C0070"/>
    <w:rsid w:val="00A12BB4"/>
    <w:rsid w:val="00A132F3"/>
    <w:rsid w:val="00A17468"/>
    <w:rsid w:val="00A31B7F"/>
    <w:rsid w:val="00AA4ED0"/>
    <w:rsid w:val="00AE5D33"/>
    <w:rsid w:val="00AF2216"/>
    <w:rsid w:val="00B15D78"/>
    <w:rsid w:val="00BF134E"/>
    <w:rsid w:val="00BF4A85"/>
    <w:rsid w:val="00C4506C"/>
    <w:rsid w:val="00C508F7"/>
    <w:rsid w:val="00CC4A8B"/>
    <w:rsid w:val="00CD5790"/>
    <w:rsid w:val="00CE098D"/>
    <w:rsid w:val="00CF112A"/>
    <w:rsid w:val="00D215CF"/>
    <w:rsid w:val="00D353D5"/>
    <w:rsid w:val="00DE082C"/>
    <w:rsid w:val="00E67D60"/>
    <w:rsid w:val="00E731CA"/>
    <w:rsid w:val="00EA325F"/>
    <w:rsid w:val="00EC74B0"/>
    <w:rsid w:val="00F4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Jarošová Jitka</cp:lastModifiedBy>
  <cp:revision>6</cp:revision>
  <dcterms:created xsi:type="dcterms:W3CDTF">2017-05-03T13:59:00Z</dcterms:created>
  <dcterms:modified xsi:type="dcterms:W3CDTF">2017-09-15T09:28:00Z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