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F7" w:rsidRDefault="00B028F7">
      <w:pPr>
        <w:jc w:val="center"/>
      </w:pPr>
      <w:r>
        <w:t xml:space="preserve">Jaroslav Lenk, </w:t>
      </w:r>
      <w:r w:rsidR="00750635">
        <w:t>Podhradní 179</w:t>
      </w:r>
    </w:p>
    <w:p w:rsidR="00B028F7" w:rsidRDefault="00750635">
      <w:pPr>
        <w:jc w:val="center"/>
      </w:pPr>
      <w:r>
        <w:t>Starý Plzenec</w:t>
      </w:r>
      <w:r w:rsidR="0055627B">
        <w:t xml:space="preserve"> </w:t>
      </w:r>
      <w:r>
        <w:t>332 02</w:t>
      </w:r>
      <w:r w:rsidR="0055627B">
        <w:t>, IČO: 10163182</w:t>
      </w:r>
      <w:r w:rsidR="00142A8F">
        <w:t>, DIČ</w:t>
      </w:r>
      <w:r w:rsidR="00B028F7">
        <w:t>: CZ5608121628</w:t>
      </w:r>
    </w:p>
    <w:p w:rsidR="00B028F7" w:rsidRDefault="00B028F7">
      <w:pPr>
        <w:jc w:val="center"/>
      </w:pPr>
      <w:r>
        <w:t>mobil:</w:t>
      </w:r>
      <w:r w:rsidR="000B3F5B">
        <w:t>……………</w:t>
      </w:r>
      <w:bookmarkStart w:id="0" w:name="_GoBack"/>
      <w:bookmarkEnd w:id="0"/>
      <w:r>
        <w:t xml:space="preserve"> </w:t>
      </w:r>
    </w:p>
    <w:p w:rsidR="00B028F7" w:rsidRDefault="00B028F7">
      <w:pPr>
        <w:pStyle w:val="Nadpis1"/>
      </w:pPr>
      <w:r>
        <w:t>SMLOUVA O PROVEDENÍ KONCERTNÍHO PŘEDSTAVENÍ</w:t>
      </w:r>
    </w:p>
    <w:p w:rsidR="00B028F7" w:rsidRDefault="00B028F7">
      <w:pPr>
        <w:jc w:val="center"/>
      </w:pPr>
      <w:r>
        <w:t>sjednaná mezi</w:t>
      </w:r>
    </w:p>
    <w:p w:rsidR="00B028F7" w:rsidRDefault="00B028F7">
      <w:pPr>
        <w:jc w:val="center"/>
      </w:pPr>
      <w:r>
        <w:t xml:space="preserve">a                                                                                             </w:t>
      </w:r>
    </w:p>
    <w:p w:rsidR="00B028F7" w:rsidRDefault="00B028F7">
      <w:pPr>
        <w:jc w:val="center"/>
      </w:pPr>
      <w:r>
        <w:t xml:space="preserve">                                                                                                </w:t>
      </w:r>
    </w:p>
    <w:p w:rsidR="00BD3BFF" w:rsidRPr="00BD3BFF" w:rsidRDefault="00B028F7" w:rsidP="00BD3BFF">
      <w:pPr>
        <w:rPr>
          <w:b/>
          <w:bCs/>
        </w:rPr>
      </w:pPr>
      <w:r>
        <w:t>pořadatelem</w:t>
      </w:r>
      <w:r w:rsidR="009225D4">
        <w:t>:</w:t>
      </w:r>
      <w:r>
        <w:t xml:space="preserve"> </w:t>
      </w:r>
      <w:r w:rsidR="00C9261A">
        <w:t xml:space="preserve"> </w:t>
      </w:r>
      <w:r w:rsidR="00BD3BFF" w:rsidRPr="00BD3BFF">
        <w:rPr>
          <w:b/>
          <w:bCs/>
        </w:rPr>
        <w:t>MĚŠŤANSKÁ BESEDA PLZEŇ s.r.o.</w:t>
      </w:r>
    </w:p>
    <w:p w:rsidR="00BD3BFF" w:rsidRPr="00BD3BFF" w:rsidRDefault="00BD3BFF" w:rsidP="00BD3BFF">
      <w:r w:rsidRPr="00BD3BFF">
        <w:t xml:space="preserve">zapsaná v OR KS v Plzni, oddíl C, vložka 5685 </w:t>
      </w:r>
    </w:p>
    <w:p w:rsidR="00BD3BFF" w:rsidRPr="00BD3BFF" w:rsidRDefault="00BD3BFF" w:rsidP="00BD3BFF">
      <w:r w:rsidRPr="00BD3BFF">
        <w:t>se sídlem Plzeň, Dominikánská 281/3, PSČ 301 00</w:t>
      </w:r>
    </w:p>
    <w:p w:rsidR="00BD3BFF" w:rsidRPr="00BD3BFF" w:rsidRDefault="00BD3BFF" w:rsidP="00BD3BFF">
      <w:r w:rsidRPr="00BD3BFF">
        <w:t>IČ: 61775134; DIČ: CZ61775134</w:t>
      </w:r>
    </w:p>
    <w:p w:rsidR="00BD3BFF" w:rsidRPr="00BD3BFF" w:rsidRDefault="00BD3BFF" w:rsidP="00BD3BFF">
      <w:r w:rsidRPr="00BD3BFF">
        <w:t>bankovní spojení: UniCredit Bank a.s.</w:t>
      </w:r>
    </w:p>
    <w:p w:rsidR="00BD3BFF" w:rsidRPr="00BD3BFF" w:rsidRDefault="00BD3BFF" w:rsidP="00BD3BFF">
      <w:r w:rsidRPr="00BD3BFF">
        <w:t>číslo účtu: 2110556308/2700</w:t>
      </w:r>
    </w:p>
    <w:p w:rsidR="00E766C2" w:rsidRPr="00BD3BFF" w:rsidRDefault="00BD3BFF" w:rsidP="00BD3BFF">
      <w:r w:rsidRPr="00BD3BFF">
        <w:t xml:space="preserve">zastoupená: </w:t>
      </w:r>
      <w:r w:rsidRPr="00BD3BFF">
        <w:rPr>
          <w:bCs/>
          <w:iCs/>
        </w:rPr>
        <w:t>Ing. Ivan Jáchim, jednatel společnosti</w:t>
      </w:r>
      <w:r w:rsidR="009225D4" w:rsidRPr="00BD3BFF">
        <w:tab/>
      </w:r>
      <w:r w:rsidR="009225D4" w:rsidRPr="00BD3BFF">
        <w:tab/>
      </w:r>
    </w:p>
    <w:p w:rsidR="000A7A8E" w:rsidRDefault="009225D4" w:rsidP="009225D4">
      <w:r>
        <w:tab/>
      </w:r>
      <w:r>
        <w:tab/>
        <w:t xml:space="preserve"> </w:t>
      </w:r>
      <w:r w:rsidR="000A7A8E">
        <w:t xml:space="preserve"> </w:t>
      </w:r>
    </w:p>
    <w:p w:rsidR="00E766C2" w:rsidRDefault="00E766C2"/>
    <w:p w:rsidR="00B028F7" w:rsidRDefault="000D2A00" w:rsidP="002A66B0">
      <w:r>
        <w:t xml:space="preserve">Koncert: </w:t>
      </w:r>
      <w:r w:rsidR="00BD2BD2" w:rsidRPr="00BD2BD2">
        <w:rPr>
          <w:b/>
        </w:rPr>
        <w:t>Samson 69 a půl</w:t>
      </w:r>
    </w:p>
    <w:p w:rsidR="00BD2BD2" w:rsidRDefault="00BD2BD2">
      <w:r>
        <w:t xml:space="preserve">Účinkující: </w:t>
      </w:r>
      <w:r w:rsidRPr="00B60693">
        <w:rPr>
          <w:b/>
        </w:rPr>
        <w:t>Hop Trop &amp; Samson a jeho parta</w:t>
      </w:r>
      <w:r>
        <w:rPr>
          <w:b/>
        </w:rPr>
        <w:t xml:space="preserve">, </w:t>
      </w:r>
      <w:r w:rsidRPr="00BD2BD2">
        <w:rPr>
          <w:b/>
        </w:rPr>
        <w:t>Kája Bečvář</w:t>
      </w:r>
      <w:r>
        <w:rPr>
          <w:b/>
        </w:rPr>
        <w:t xml:space="preserve">, </w:t>
      </w:r>
      <w:r w:rsidRPr="00BD2BD2">
        <w:rPr>
          <w:b/>
          <w:bCs/>
        </w:rPr>
        <w:t>Petr Dvorský</w:t>
      </w:r>
      <w:r>
        <w:rPr>
          <w:b/>
          <w:bCs/>
        </w:rPr>
        <w:t xml:space="preserve">, </w:t>
      </w:r>
      <w:r w:rsidRPr="00BD2BD2">
        <w:rPr>
          <w:b/>
          <w:bCs/>
        </w:rPr>
        <w:t>Štěpán Baloun</w:t>
      </w:r>
      <w:r>
        <w:rPr>
          <w:b/>
          <w:bCs/>
        </w:rPr>
        <w:t xml:space="preserve"> a </w:t>
      </w:r>
      <w:r w:rsidRPr="00BD2BD2">
        <w:rPr>
          <w:b/>
          <w:bCs/>
        </w:rPr>
        <w:t>smyčcový kvartet</w:t>
      </w:r>
    </w:p>
    <w:p w:rsidR="00B028F7" w:rsidRDefault="00B028F7">
      <w:r>
        <w:t xml:space="preserve">Místo konání: </w:t>
      </w:r>
      <w:r w:rsidR="009225D4">
        <w:t xml:space="preserve"> </w:t>
      </w:r>
      <w:r w:rsidR="00727BD3">
        <w:t>Měšťanská Beseda Plzeň</w:t>
      </w:r>
    </w:p>
    <w:p w:rsidR="00B60693" w:rsidRDefault="00B028F7">
      <w:r>
        <w:t>Datum konání</w:t>
      </w:r>
      <w:r w:rsidR="00750635">
        <w:t xml:space="preserve"> </w:t>
      </w:r>
      <w:r w:rsidR="00E766C2">
        <w:t>představení</w:t>
      </w:r>
      <w:r w:rsidR="0055627B">
        <w:t xml:space="preserve"> </w:t>
      </w:r>
      <w:r w:rsidR="00B661D0">
        <w:rPr>
          <w:b/>
        </w:rPr>
        <w:t>30</w:t>
      </w:r>
      <w:r w:rsidR="00727BD3" w:rsidRPr="0055627B">
        <w:rPr>
          <w:b/>
        </w:rPr>
        <w:t>.</w:t>
      </w:r>
      <w:r w:rsidR="000D2A00" w:rsidRPr="0055627B">
        <w:rPr>
          <w:b/>
        </w:rPr>
        <w:t xml:space="preserve"> </w:t>
      </w:r>
      <w:r w:rsidR="00BD2BD2">
        <w:rPr>
          <w:b/>
        </w:rPr>
        <w:t>3</w:t>
      </w:r>
      <w:r w:rsidR="00727BD3" w:rsidRPr="0055627B">
        <w:rPr>
          <w:b/>
        </w:rPr>
        <w:t>.</w:t>
      </w:r>
      <w:r w:rsidR="000D2A00" w:rsidRPr="0055627B">
        <w:rPr>
          <w:b/>
        </w:rPr>
        <w:t xml:space="preserve"> </w:t>
      </w:r>
      <w:r w:rsidR="00142A8F" w:rsidRPr="0055627B">
        <w:rPr>
          <w:b/>
        </w:rPr>
        <w:t>20</w:t>
      </w:r>
      <w:r w:rsidR="00BD2BD2">
        <w:rPr>
          <w:b/>
        </w:rPr>
        <w:t>26</w:t>
      </w:r>
    </w:p>
    <w:p w:rsidR="00750635" w:rsidRDefault="00727BD3">
      <w:r>
        <w:t>Čas konání</w:t>
      </w:r>
      <w:r w:rsidR="000D2A00">
        <w:t>:</w:t>
      </w:r>
      <w:r w:rsidR="00B60693">
        <w:t xml:space="preserve"> 19:00</w:t>
      </w:r>
      <w:r w:rsidR="00142A8F">
        <w:t xml:space="preserve"> – 21</w:t>
      </w:r>
      <w:r w:rsidR="00B60693">
        <w:t>:00</w:t>
      </w:r>
      <w:r w:rsidR="005953B3">
        <w:t>,</w:t>
      </w:r>
      <w:r>
        <w:t xml:space="preserve"> </w:t>
      </w:r>
      <w:r w:rsidR="005953B3">
        <w:t>včetně přestávky</w:t>
      </w:r>
    </w:p>
    <w:p w:rsidR="00B60693" w:rsidRDefault="00B60693">
      <w:r>
        <w:t>Přístup do sálu: 16:00</w:t>
      </w:r>
    </w:p>
    <w:p w:rsidR="00B028F7" w:rsidRDefault="00B028F7">
      <w:r>
        <w:t>Sjednaná cena za jedno vystoupení</w:t>
      </w:r>
      <w:r w:rsidR="0055627B">
        <w:t xml:space="preserve"> včetně dopravy </w:t>
      </w:r>
      <w:r w:rsidR="00BD2BD2">
        <w:t>činí</w:t>
      </w:r>
      <w:r w:rsidR="0055627B">
        <w:t xml:space="preserve"> </w:t>
      </w:r>
      <w:r w:rsidR="00BD2BD2">
        <w:rPr>
          <w:b/>
        </w:rPr>
        <w:t>10</w:t>
      </w:r>
      <w:r w:rsidR="00B60693">
        <w:rPr>
          <w:b/>
        </w:rPr>
        <w:t>5</w:t>
      </w:r>
      <w:r w:rsidR="00BD2BD2">
        <w:rPr>
          <w:b/>
        </w:rPr>
        <w:t> 000 Kč + 21</w:t>
      </w:r>
      <w:r w:rsidR="00727BD3" w:rsidRPr="0055627B">
        <w:rPr>
          <w:b/>
        </w:rPr>
        <w:t>% DPH</w:t>
      </w:r>
    </w:p>
    <w:p w:rsidR="00B028F7" w:rsidRDefault="009225D4" w:rsidP="009225D4">
      <w:pPr>
        <w:pStyle w:val="Nadpis2"/>
        <w:tabs>
          <w:tab w:val="right" w:pos="9072"/>
        </w:tabs>
      </w:pPr>
      <w:r>
        <w:tab/>
      </w:r>
    </w:p>
    <w:p w:rsidR="00B028F7" w:rsidRPr="00CD747A" w:rsidRDefault="00B028F7">
      <w:pPr>
        <w:rPr>
          <w:b/>
        </w:rPr>
      </w:pPr>
    </w:p>
    <w:p w:rsidR="00B028F7" w:rsidRPr="00CD747A" w:rsidRDefault="00B028F7">
      <w:pPr>
        <w:pBdr>
          <w:bottom w:val="single" w:sz="6" w:space="1" w:color="auto"/>
        </w:pBdr>
        <w:rPr>
          <w:b/>
        </w:rPr>
      </w:pPr>
      <w:r w:rsidRPr="00CD747A">
        <w:rPr>
          <w:b/>
        </w:rPr>
        <w:t>Všeobecné podmínky:</w:t>
      </w:r>
    </w:p>
    <w:p w:rsidR="000A7A8E" w:rsidRDefault="00750635" w:rsidP="0055627B">
      <w:pPr>
        <w:spacing w:after="120"/>
      </w:pPr>
      <w:r>
        <w:t>1 Uměl</w:t>
      </w:r>
      <w:r w:rsidR="00B028F7">
        <w:t>ci se zavazují, že se dostaví na místo účinkování včas, tak, aby scéna byla připravena na vystoupení nejméně 30 minut před začátkem produkce. V případě koná</w:t>
      </w:r>
      <w:r w:rsidR="00BD3BFF">
        <w:t>ní akce venku zajistí pořadatel</w:t>
      </w:r>
      <w:r w:rsidR="00B028F7">
        <w:t xml:space="preserve"> zastřešení jeviště, případně náhradní prostory. Nepřízeň počasí není důvodem k neuskutečnění akce.</w:t>
      </w:r>
    </w:p>
    <w:p w:rsidR="00B028F7" w:rsidRDefault="000A7A8E" w:rsidP="0055627B">
      <w:pPr>
        <w:spacing w:after="120"/>
      </w:pPr>
      <w:r>
        <w:t>2</w:t>
      </w:r>
      <w:r w:rsidR="00B028F7">
        <w:t>. Pořadatel zodpovídá za případné úrazy a majetkové škody vzniklé v souvislosti s vystoupením, pokud nebylo průkazně zaviněno účinkujícím.</w:t>
      </w:r>
    </w:p>
    <w:p w:rsidR="00B028F7" w:rsidRDefault="000A7A8E" w:rsidP="0055627B">
      <w:pPr>
        <w:spacing w:after="120"/>
      </w:pPr>
      <w:r>
        <w:t>3</w:t>
      </w:r>
      <w:r w:rsidR="00B028F7">
        <w:t>. Pořadatel je povinen zajistit klid v prostoru hlediště po dobu konání produkce</w:t>
      </w:r>
    </w:p>
    <w:p w:rsidR="00B028F7" w:rsidRDefault="000A7A8E" w:rsidP="0055627B">
      <w:pPr>
        <w:spacing w:after="120"/>
      </w:pPr>
      <w:r>
        <w:t>4</w:t>
      </w:r>
      <w:r w:rsidR="00B028F7">
        <w:t xml:space="preserve">. Pořadatel i </w:t>
      </w:r>
      <w:r w:rsidR="000B3F5B">
        <w:t>……</w:t>
      </w:r>
      <w:r w:rsidR="00B028F7">
        <w:t xml:space="preserve"> souhlasí s možností umístění </w:t>
      </w:r>
      <w:r w:rsidR="00727BD3">
        <w:t xml:space="preserve">loga sponzorů koncertu na videoprojekci </w:t>
      </w:r>
      <w:r w:rsidR="00B028F7">
        <w:t>či hled</w:t>
      </w:r>
      <w:r w:rsidR="0055627B">
        <w:t xml:space="preserve">išti koncertního </w:t>
      </w:r>
      <w:r w:rsidR="00B028F7">
        <w:t>dění.</w:t>
      </w:r>
    </w:p>
    <w:p w:rsidR="00B028F7" w:rsidRDefault="000A7A8E" w:rsidP="0055627B">
      <w:pPr>
        <w:spacing w:after="120"/>
      </w:pPr>
      <w:r>
        <w:t>5</w:t>
      </w:r>
      <w:r w:rsidR="00B028F7">
        <w:t>. Pořadatel zajistí</w:t>
      </w:r>
      <w:r w:rsidR="00BD3BFF">
        <w:t>,</w:t>
      </w:r>
      <w:r w:rsidR="00B028F7">
        <w:t xml:space="preserve"> aby bez předchozího souhlasu </w:t>
      </w:r>
      <w:r w:rsidR="000B3F5B">
        <w:t>…….</w:t>
      </w:r>
      <w:r w:rsidR="00B028F7">
        <w:t xml:space="preserve"> </w:t>
      </w:r>
      <w:proofErr w:type="gramStart"/>
      <w:r w:rsidR="00B028F7">
        <w:t>nebylo</w:t>
      </w:r>
      <w:proofErr w:type="gramEnd"/>
      <w:r w:rsidR="00B028F7">
        <w:t xml:space="preserve"> um</w:t>
      </w:r>
      <w:r w:rsidR="00BD3BFF">
        <w:t>ožněno zhotovení</w:t>
      </w:r>
      <w:r w:rsidR="009225D4">
        <w:t xml:space="preserve"> </w:t>
      </w:r>
      <w:r w:rsidR="00B028F7">
        <w:t>obrazového či zvukového záznamu koncertu ani jeho přenosu jakýmkoli mediálním prostředkem.</w:t>
      </w:r>
    </w:p>
    <w:p w:rsidR="00B028F7" w:rsidRDefault="00BD3BFF" w:rsidP="0055627B">
      <w:pPr>
        <w:spacing w:after="120"/>
      </w:pPr>
      <w:r>
        <w:t>8</w:t>
      </w:r>
      <w:r w:rsidR="00B028F7">
        <w:t>. Po oboustranném podpisu se tato smlouva stává závaznou a je vypověditelná pouze písemně s uvedením řádných důvodů k výpovědi vedoucích.</w:t>
      </w:r>
    </w:p>
    <w:p w:rsidR="00B028F7" w:rsidRDefault="00B028F7" w:rsidP="0055627B">
      <w:pPr>
        <w:spacing w:after="120"/>
      </w:pPr>
      <w:r>
        <w:t xml:space="preserve">9. Dojde-li ke zrušení smlouvy ze strany pořadatele v termínu kratším než 30 dnů před konáním produkce, je povinen </w:t>
      </w:r>
      <w:r w:rsidR="000B3F5B">
        <w:t>…….</w:t>
      </w:r>
      <w:r>
        <w:t xml:space="preserve"> </w:t>
      </w:r>
      <w:proofErr w:type="gramStart"/>
      <w:r>
        <w:t>uhradit</w:t>
      </w:r>
      <w:proofErr w:type="gramEnd"/>
      <w:r>
        <w:t xml:space="preserve"> </w:t>
      </w:r>
      <w:r w:rsidR="00727BD3">
        <w:t>50% z dohodnuté částky.</w:t>
      </w:r>
      <w:r>
        <w:t xml:space="preserve"> To platí i v případě neuskutečnění akce z důvodů nedodržení smluvních, všeobecných či technických podmínek. Neplatí pouze v případě živelné pohromy.</w:t>
      </w:r>
    </w:p>
    <w:p w:rsidR="00B028F7" w:rsidRDefault="00B028F7" w:rsidP="0055627B">
      <w:pPr>
        <w:spacing w:after="120"/>
      </w:pPr>
      <w:r>
        <w:lastRenderedPageBreak/>
        <w:t xml:space="preserve">10. Zruší </w:t>
      </w:r>
      <w:proofErr w:type="spellStart"/>
      <w:r>
        <w:t>li</w:t>
      </w:r>
      <w:proofErr w:type="spellEnd"/>
      <w:r w:rsidR="00BD3BFF">
        <w:t xml:space="preserve"> </w:t>
      </w:r>
      <w:r w:rsidR="000B3F5B">
        <w:t>………</w:t>
      </w:r>
      <w:r w:rsidR="00BD3BFF">
        <w:t xml:space="preserve"> již smluvně potvrzené </w:t>
      </w:r>
      <w:r>
        <w:t>vystoupení 14 a méně dnů před datumem konání bez řádn</w:t>
      </w:r>
      <w:r w:rsidR="00BD3BFF">
        <w:t>ě doložených důvodů, je povinen</w:t>
      </w:r>
      <w:r>
        <w:t xml:space="preserve"> uhradit pořadateli veškeré do té doby vynaložené a zdokladované náklady na vystoupení.</w:t>
      </w:r>
    </w:p>
    <w:p w:rsidR="00B028F7" w:rsidRDefault="00750635">
      <w:r>
        <w:t>11</w:t>
      </w:r>
      <w:r w:rsidR="00B028F7">
        <w:t xml:space="preserve">. </w:t>
      </w:r>
      <w:r w:rsidR="00B028F7">
        <w:rPr>
          <w:b/>
        </w:rPr>
        <w:t xml:space="preserve">Dohodnutá částka bude vyplacena </w:t>
      </w:r>
      <w:r w:rsidR="005953B3">
        <w:rPr>
          <w:b/>
        </w:rPr>
        <w:t>převodem na základě vystavené faktury</w:t>
      </w:r>
      <w:r w:rsidR="00B028F7">
        <w:rPr>
          <w:b/>
        </w:rPr>
        <w:t xml:space="preserve">. </w:t>
      </w:r>
      <w:r w:rsidR="00B028F7">
        <w:t xml:space="preserve">   </w:t>
      </w:r>
    </w:p>
    <w:p w:rsidR="00B028F7" w:rsidRDefault="00B028F7"/>
    <w:p w:rsidR="00B028F7" w:rsidRPr="00CD747A" w:rsidRDefault="00B028F7">
      <w:pPr>
        <w:rPr>
          <w:b/>
          <w:sz w:val="28"/>
        </w:rPr>
      </w:pPr>
      <w:r w:rsidRPr="00CD747A">
        <w:rPr>
          <w:b/>
          <w:sz w:val="28"/>
        </w:rPr>
        <w:t>Technické podmínky: pro představení s</w:t>
      </w:r>
      <w:r w:rsidR="00750635" w:rsidRPr="00CD747A">
        <w:rPr>
          <w:b/>
          <w:sz w:val="28"/>
        </w:rPr>
        <w:t> </w:t>
      </w:r>
      <w:r w:rsidRPr="00CD747A">
        <w:rPr>
          <w:b/>
          <w:sz w:val="28"/>
        </w:rPr>
        <w:t>ozvučením</w:t>
      </w:r>
    </w:p>
    <w:p w:rsidR="00750635" w:rsidRDefault="00750635">
      <w:pPr>
        <w:rPr>
          <w:sz w:val="28"/>
        </w:rPr>
      </w:pPr>
    </w:p>
    <w:p w:rsidR="00B028F7" w:rsidRDefault="00B028F7" w:rsidP="0055627B">
      <w:pPr>
        <w:numPr>
          <w:ilvl w:val="0"/>
          <w:numId w:val="1"/>
        </w:numPr>
        <w:spacing w:after="120"/>
      </w:pPr>
      <w:r>
        <w:t>Pořada</w:t>
      </w:r>
      <w:r w:rsidR="000A7A8E">
        <w:t xml:space="preserve">tel umožní přístup umělců na jeviště </w:t>
      </w:r>
      <w:r w:rsidR="007C3CC8">
        <w:t>120</w:t>
      </w:r>
      <w:r>
        <w:t xml:space="preserve"> min. před začátkem představení.</w:t>
      </w:r>
    </w:p>
    <w:p w:rsidR="00B028F7" w:rsidRDefault="00B028F7" w:rsidP="0055627B">
      <w:pPr>
        <w:numPr>
          <w:ilvl w:val="0"/>
          <w:numId w:val="1"/>
        </w:numPr>
        <w:spacing w:after="120"/>
      </w:pPr>
      <w:r>
        <w:t>Pořadatel zajistí při příjezdu</w:t>
      </w:r>
      <w:r w:rsidR="007C3CC8">
        <w:t xml:space="preserve"> ozvučení přístup do sálu 240</w:t>
      </w:r>
      <w:r w:rsidR="003249BB">
        <w:t xml:space="preserve"> minut předem</w:t>
      </w:r>
      <w:r w:rsidR="007C3CC8">
        <w:t>,</w:t>
      </w:r>
      <w:r>
        <w:t xml:space="preserve"> 2</w:t>
      </w:r>
      <w:r w:rsidR="002A6622">
        <w:t xml:space="preserve"> </w:t>
      </w:r>
      <w:r>
        <w:t>osoby na stěhování aparatury a nástrojů z auta na je</w:t>
      </w:r>
      <w:r w:rsidR="007C3CC8">
        <w:t>viště, stejně tak 2 osoby 40</w:t>
      </w:r>
      <w:r>
        <w:t xml:space="preserve"> min. po skončení pořadu na naložení nástrojů a aparatury. V případě nesplnění této podmínky se cen</w:t>
      </w:r>
      <w:r w:rsidR="007C3CC8">
        <w:t>a pořadu automaticky zvyšuje o 4</w:t>
      </w:r>
      <w:r w:rsidR="002A6622">
        <w:t>000 K</w:t>
      </w:r>
      <w:r>
        <w:t>č splatných na místě před započetím pořadu.</w:t>
      </w:r>
    </w:p>
    <w:p w:rsidR="00B028F7" w:rsidRDefault="00B028F7" w:rsidP="0055627B">
      <w:pPr>
        <w:numPr>
          <w:ilvl w:val="0"/>
          <w:numId w:val="1"/>
        </w:numPr>
        <w:spacing w:after="120"/>
      </w:pPr>
      <w:r>
        <w:t xml:space="preserve">Pořadatel zajistí pro zvukaře </w:t>
      </w:r>
      <w:r w:rsidR="006D73AA">
        <w:t>místo</w:t>
      </w:r>
      <w:r w:rsidR="000D2A00">
        <w:t xml:space="preserve"> v hledišti</w:t>
      </w:r>
      <w:r w:rsidR="006D73AA">
        <w:t>.</w:t>
      </w:r>
      <w:r>
        <w:t xml:space="preserve"> </w:t>
      </w:r>
      <w:r w:rsidR="00404EF4">
        <w:t xml:space="preserve">2 x 2 m a </w:t>
      </w:r>
      <w:r w:rsidR="00404EF4" w:rsidRPr="00404EF4">
        <w:rPr>
          <w:b/>
        </w:rPr>
        <w:t>PA systém k ozvučení koncertu, zbytek pódiové techniky zajišťuje p</w:t>
      </w:r>
      <w:r w:rsidR="000B3F5B">
        <w:rPr>
          <w:b/>
        </w:rPr>
        <w:t>…….</w:t>
      </w:r>
    </w:p>
    <w:p w:rsidR="00B028F7" w:rsidRDefault="00B028F7" w:rsidP="0055627B">
      <w:pPr>
        <w:numPr>
          <w:ilvl w:val="0"/>
          <w:numId w:val="1"/>
        </w:numPr>
        <w:spacing w:after="120"/>
      </w:pPr>
      <w:r>
        <w:t>Pořadatel zajistí elek</w:t>
      </w:r>
      <w:r w:rsidR="002A6622">
        <w:t>trickou zásuvku 220 V, jištěnou</w:t>
      </w:r>
      <w:r>
        <w:t xml:space="preserve"> 16 A jističem na straně jeviště, schválenou revizním technikem, vyhovující stávající ČSN.</w:t>
      </w:r>
    </w:p>
    <w:p w:rsidR="00404EF4" w:rsidRDefault="00404EF4" w:rsidP="0055627B">
      <w:pPr>
        <w:numPr>
          <w:ilvl w:val="0"/>
          <w:numId w:val="1"/>
        </w:numPr>
        <w:spacing w:after="120"/>
      </w:pPr>
      <w:r>
        <w:t xml:space="preserve">Pořadatel zajistí </w:t>
      </w:r>
      <w:r w:rsidRPr="00404EF4">
        <w:rPr>
          <w:b/>
        </w:rPr>
        <w:t>nasvícení koncertu včetně obsluhy</w:t>
      </w:r>
      <w:r>
        <w:t>.</w:t>
      </w:r>
    </w:p>
    <w:p w:rsidR="00B028F7" w:rsidRDefault="000A7A8E" w:rsidP="0055627B">
      <w:pPr>
        <w:numPr>
          <w:ilvl w:val="0"/>
          <w:numId w:val="1"/>
        </w:numPr>
        <w:spacing w:after="120"/>
      </w:pPr>
      <w:r>
        <w:t xml:space="preserve">Pořadatel zajistí </w:t>
      </w:r>
      <w:r w:rsidR="00727BD3">
        <w:t>uzamykatelné šatny</w:t>
      </w:r>
      <w:r w:rsidR="006D73AA">
        <w:t>,</w:t>
      </w:r>
      <w:r w:rsidR="002A6622">
        <w:t xml:space="preserve"> </w:t>
      </w:r>
      <w:r>
        <w:t>jako technické zázemí pro účinkující</w:t>
      </w:r>
      <w:r w:rsidR="00727BD3">
        <w:t>.</w:t>
      </w:r>
    </w:p>
    <w:p w:rsidR="00B028F7" w:rsidRDefault="00B028F7" w:rsidP="0055627B">
      <w:pPr>
        <w:numPr>
          <w:ilvl w:val="0"/>
          <w:numId w:val="1"/>
        </w:numPr>
        <w:spacing w:after="120"/>
      </w:pPr>
      <w:r>
        <w:t xml:space="preserve">Pořadatel zajistí na místě </w:t>
      </w:r>
      <w:r w:rsidRPr="00404EF4">
        <w:rPr>
          <w:b/>
        </w:rPr>
        <w:t>možnost občerstvení účinkujících</w:t>
      </w:r>
      <w:r w:rsidR="007C3CC8" w:rsidRPr="00404EF4">
        <w:rPr>
          <w:b/>
        </w:rPr>
        <w:t xml:space="preserve"> a techniky</w:t>
      </w:r>
      <w:r>
        <w:t>. Není li poblíž funkční občerstvení, zajistí v šatně al</w:t>
      </w:r>
      <w:r w:rsidR="002A6622">
        <w:t>espoň dva druhy nealko nápojů (jeden neslazený</w:t>
      </w:r>
      <w:r>
        <w:t>)</w:t>
      </w:r>
      <w:r w:rsidR="009225D4">
        <w:t xml:space="preserve"> </w:t>
      </w:r>
      <w:r>
        <w:t>a kávu</w:t>
      </w:r>
      <w:r w:rsidR="002A6622">
        <w:t xml:space="preserve"> i čaj</w:t>
      </w:r>
      <w:r>
        <w:t xml:space="preserve">. </w:t>
      </w:r>
    </w:p>
    <w:p w:rsidR="00727BD3" w:rsidRDefault="00B028F7" w:rsidP="0055627B">
      <w:pPr>
        <w:numPr>
          <w:ilvl w:val="0"/>
          <w:numId w:val="1"/>
        </w:numPr>
        <w:spacing w:after="120"/>
      </w:pPr>
      <w:r>
        <w:t>Pořadatel zajistí</w:t>
      </w:r>
      <w:r w:rsidR="002A6622">
        <w:t>,</w:t>
      </w:r>
      <w:r>
        <w:t xml:space="preserve"> aby před produkcí, během ní, ani po ní, nebylo umožněn</w:t>
      </w:r>
      <w:r w:rsidR="002A6622">
        <w:t xml:space="preserve">o obtěžovat umělce v zákulisí, </w:t>
      </w:r>
      <w:r>
        <w:t>na pódiu, či v šatnách, cizími osobami.</w:t>
      </w:r>
    </w:p>
    <w:p w:rsidR="00B028F7" w:rsidRDefault="00727BD3" w:rsidP="0055627B">
      <w:pPr>
        <w:numPr>
          <w:ilvl w:val="0"/>
          <w:numId w:val="1"/>
        </w:numPr>
        <w:spacing w:after="120"/>
      </w:pPr>
      <w:r>
        <w:t xml:space="preserve">Pořadatel zajistí parkovací místo pro </w:t>
      </w:r>
      <w:r w:rsidR="005953B3">
        <w:t>vůz</w:t>
      </w:r>
      <w:r w:rsidR="00404EF4">
        <w:t xml:space="preserve"> techniky a</w:t>
      </w:r>
      <w:r>
        <w:t xml:space="preserve"> </w:t>
      </w:r>
      <w:r w:rsidR="0055627B">
        <w:t>dva</w:t>
      </w:r>
      <w:r>
        <w:t xml:space="preserve"> vozy účinkujících</w:t>
      </w:r>
      <w:r w:rsidR="005953B3">
        <w:t>.</w:t>
      </w:r>
      <w:r w:rsidR="00B028F7">
        <w:t xml:space="preserve">      </w:t>
      </w:r>
    </w:p>
    <w:p w:rsidR="00B028F7" w:rsidRDefault="00B028F7" w:rsidP="00404EF4">
      <w:pPr>
        <w:numPr>
          <w:ilvl w:val="0"/>
          <w:numId w:val="1"/>
        </w:numPr>
      </w:pPr>
      <w:r>
        <w:t xml:space="preserve">Vystupuje- </w:t>
      </w:r>
      <w:proofErr w:type="spellStart"/>
      <w:r>
        <w:t>li</w:t>
      </w:r>
      <w:proofErr w:type="spellEnd"/>
      <w:r>
        <w:t xml:space="preserve"> umělec tam, kde pořadatel zajišťuje ozvučení, není pořadatel povinen</w:t>
      </w:r>
      <w:r w:rsidR="00404EF4">
        <w:t xml:space="preserve"> </w:t>
      </w:r>
      <w:r w:rsidR="002A6622">
        <w:t>d</w:t>
      </w:r>
      <w:r>
        <w:t>održet b</w:t>
      </w:r>
      <w:r w:rsidR="002A6622">
        <w:t>ody</w:t>
      </w:r>
      <w:r>
        <w:t xml:space="preserve"> technických podmínek 2. a 3. a je povinen konzultovat ozvučení s p.</w:t>
      </w:r>
      <w:r w:rsidR="002A6622">
        <w:t xml:space="preserve"> </w:t>
      </w:r>
      <w:r>
        <w:t>Lenkem.</w:t>
      </w:r>
    </w:p>
    <w:p w:rsidR="00B028F7" w:rsidRDefault="00B028F7">
      <w:pPr>
        <w:jc w:val="center"/>
        <w:rPr>
          <w:b/>
        </w:rPr>
      </w:pPr>
    </w:p>
    <w:p w:rsidR="00B028F7" w:rsidRDefault="00B028F7">
      <w:pPr>
        <w:rPr>
          <w:b/>
          <w:sz w:val="28"/>
        </w:rPr>
      </w:pPr>
      <w:r>
        <w:rPr>
          <w:b/>
          <w:sz w:val="28"/>
        </w:rPr>
        <w:t>Ubytování: Nepožadujeme</w:t>
      </w:r>
    </w:p>
    <w:p w:rsidR="00B028F7" w:rsidRDefault="00B028F7">
      <w:pPr>
        <w:rPr>
          <w:b/>
        </w:rPr>
      </w:pPr>
      <w:r>
        <w:t>.</w:t>
      </w:r>
    </w:p>
    <w:p w:rsidR="00B028F7" w:rsidRDefault="00B028F7">
      <w:pPr>
        <w:jc w:val="center"/>
        <w:rPr>
          <w:b/>
        </w:rPr>
      </w:pPr>
    </w:p>
    <w:p w:rsidR="00B028F7" w:rsidRDefault="00B028F7">
      <w:pPr>
        <w:jc w:val="center"/>
        <w:rPr>
          <w:b/>
        </w:rPr>
      </w:pPr>
      <w:r>
        <w:rPr>
          <w:b/>
        </w:rPr>
        <w:t>POTVRZENOU SMLOVU VRAŤTE OBRATEM ZPĚT na adresu:</w:t>
      </w:r>
    </w:p>
    <w:p w:rsidR="00B028F7" w:rsidRDefault="00B028F7">
      <w:pPr>
        <w:jc w:val="center"/>
        <w:rPr>
          <w:b/>
        </w:rPr>
      </w:pPr>
    </w:p>
    <w:p w:rsidR="00B028F7" w:rsidRDefault="00B028F7">
      <w:pPr>
        <w:jc w:val="center"/>
        <w:rPr>
          <w:b/>
        </w:rPr>
      </w:pPr>
      <w:r>
        <w:rPr>
          <w:b/>
        </w:rPr>
        <w:t>J.</w:t>
      </w:r>
      <w:r w:rsidR="002A6622">
        <w:rPr>
          <w:b/>
        </w:rPr>
        <w:t xml:space="preserve"> </w:t>
      </w:r>
      <w:proofErr w:type="spellStart"/>
      <w:r>
        <w:rPr>
          <w:b/>
        </w:rPr>
        <w:t>Lenk</w:t>
      </w:r>
      <w:proofErr w:type="spellEnd"/>
      <w:r>
        <w:rPr>
          <w:b/>
        </w:rPr>
        <w:t xml:space="preserve"> Podhradní 179 Starý </w:t>
      </w:r>
      <w:proofErr w:type="gramStart"/>
      <w:r>
        <w:rPr>
          <w:b/>
        </w:rPr>
        <w:t>Plzenec  332 02</w:t>
      </w:r>
      <w:proofErr w:type="gramEnd"/>
    </w:p>
    <w:p w:rsidR="00B028F7" w:rsidRDefault="00B028F7">
      <w:pPr>
        <w:jc w:val="center"/>
        <w:rPr>
          <w:b/>
        </w:rPr>
      </w:pPr>
    </w:p>
    <w:p w:rsidR="00B028F7" w:rsidRDefault="00B6585D">
      <w:r>
        <w:t>Datu</w:t>
      </w:r>
      <w:r w:rsidR="00404EF4">
        <w:t xml:space="preserve">m vystavení </w:t>
      </w:r>
      <w:r w:rsidR="00BD2BD2">
        <w:t>18. 2. 2026</w:t>
      </w:r>
    </w:p>
    <w:p w:rsidR="00B028F7" w:rsidRDefault="00B028F7"/>
    <w:p w:rsidR="00B028F7" w:rsidRDefault="00B028F7">
      <w:r>
        <w:t>p.</w:t>
      </w:r>
      <w:r w:rsidR="002A6622">
        <w:t xml:space="preserve"> </w:t>
      </w:r>
      <w:proofErr w:type="spellStart"/>
      <w:r>
        <w:t>Lenk</w:t>
      </w:r>
      <w:proofErr w:type="spellEnd"/>
      <w:r>
        <w:t xml:space="preserve"> Jaro</w:t>
      </w:r>
      <w:r w:rsidR="00B60693">
        <w:t xml:space="preserve">slav:                  </w:t>
      </w:r>
      <w:r w:rsidR="00B60693">
        <w:tab/>
      </w:r>
      <w:r w:rsidR="00B60693">
        <w:tab/>
      </w:r>
      <w:r w:rsidR="00B60693">
        <w:tab/>
      </w:r>
      <w:r w:rsidR="00B60693">
        <w:tab/>
      </w:r>
      <w:r w:rsidR="00B60693">
        <w:tab/>
      </w:r>
      <w:r w:rsidR="00B60693">
        <w:tab/>
      </w:r>
      <w:r>
        <w:t>Pořadatel:</w:t>
      </w:r>
    </w:p>
    <w:sectPr w:rsidR="00B0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719A"/>
    <w:multiLevelType w:val="hybridMultilevel"/>
    <w:tmpl w:val="F1CEF5F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BD86243"/>
    <w:multiLevelType w:val="hybridMultilevel"/>
    <w:tmpl w:val="AB50BD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5D"/>
    <w:rsid w:val="000A7A8E"/>
    <w:rsid w:val="000B3F5B"/>
    <w:rsid w:val="000D2A00"/>
    <w:rsid w:val="00142A8F"/>
    <w:rsid w:val="002863CB"/>
    <w:rsid w:val="002A6622"/>
    <w:rsid w:val="002A66B0"/>
    <w:rsid w:val="003249BB"/>
    <w:rsid w:val="003D290A"/>
    <w:rsid w:val="003F0AB4"/>
    <w:rsid w:val="00404EF4"/>
    <w:rsid w:val="0052215C"/>
    <w:rsid w:val="0055627B"/>
    <w:rsid w:val="005953B3"/>
    <w:rsid w:val="006D73AA"/>
    <w:rsid w:val="00727BD3"/>
    <w:rsid w:val="00750635"/>
    <w:rsid w:val="007C3CC8"/>
    <w:rsid w:val="00824EBD"/>
    <w:rsid w:val="009225D4"/>
    <w:rsid w:val="009428FD"/>
    <w:rsid w:val="00B028F7"/>
    <w:rsid w:val="00B60693"/>
    <w:rsid w:val="00B6585D"/>
    <w:rsid w:val="00B661D0"/>
    <w:rsid w:val="00BC5514"/>
    <w:rsid w:val="00BD2BD2"/>
    <w:rsid w:val="00BD3BFF"/>
    <w:rsid w:val="00C9261A"/>
    <w:rsid w:val="00CD747A"/>
    <w:rsid w:val="00D430BB"/>
    <w:rsid w:val="00E45D8A"/>
    <w:rsid w:val="00E766C2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E9488-748C-4184-9650-E9FC025A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Hudební skupina SAMSON a jeho PARTA , Jaroslav Lenk, Podhradní 179</vt:lpstr>
    </vt:vector>
  </TitlesOfParts>
  <Company>Jumbo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Hudební skupina SAMSON a jeho PARTA , Jaroslav Lenk, Podhradní 179</dc:title>
  <dc:subject/>
  <dc:creator>Lenk Jaroslav</dc:creator>
  <cp:keywords/>
  <dc:description/>
  <cp:lastModifiedBy>Vitáková Iveta</cp:lastModifiedBy>
  <cp:revision>3</cp:revision>
  <cp:lastPrinted>2001-09-26T11:09:00Z</cp:lastPrinted>
  <dcterms:created xsi:type="dcterms:W3CDTF">2026-02-24T11:21:00Z</dcterms:created>
  <dcterms:modified xsi:type="dcterms:W3CDTF">2026-02-24T11:38:00Z</dcterms:modified>
</cp:coreProperties>
</file>