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4F37" w14:textId="77777777" w:rsidR="009E238A" w:rsidRPr="0008010E" w:rsidRDefault="00892987" w:rsidP="00A529B9">
      <w:pPr>
        <w:spacing w:before="83"/>
        <w:ind w:left="300" w:right="397"/>
        <w:jc w:val="center"/>
        <w:rPr>
          <w:b/>
          <w:color w:val="404040" w:themeColor="text1" w:themeTint="BF"/>
          <w:sz w:val="32"/>
        </w:rPr>
      </w:pPr>
      <w:r w:rsidRPr="0008010E">
        <w:rPr>
          <w:b/>
          <w:color w:val="404040" w:themeColor="text1" w:themeTint="BF"/>
          <w:sz w:val="32"/>
        </w:rPr>
        <w:t>SMLOUVA</w:t>
      </w:r>
      <w:r w:rsidRPr="0008010E">
        <w:rPr>
          <w:b/>
          <w:color w:val="404040" w:themeColor="text1" w:themeTint="BF"/>
          <w:spacing w:val="-14"/>
          <w:sz w:val="32"/>
        </w:rPr>
        <w:t xml:space="preserve"> </w:t>
      </w:r>
      <w:r w:rsidRPr="0008010E">
        <w:rPr>
          <w:b/>
          <w:color w:val="404040" w:themeColor="text1" w:themeTint="BF"/>
          <w:sz w:val="32"/>
        </w:rPr>
        <w:t>O</w:t>
      </w:r>
      <w:r w:rsidRPr="0008010E">
        <w:rPr>
          <w:b/>
          <w:color w:val="404040" w:themeColor="text1" w:themeTint="BF"/>
          <w:spacing w:val="-13"/>
          <w:sz w:val="32"/>
        </w:rPr>
        <w:t xml:space="preserve"> </w:t>
      </w:r>
      <w:r w:rsidRPr="0008010E">
        <w:rPr>
          <w:b/>
          <w:color w:val="404040" w:themeColor="text1" w:themeTint="BF"/>
          <w:sz w:val="32"/>
        </w:rPr>
        <w:t>POSKYTNUTÍ</w:t>
      </w:r>
      <w:r w:rsidRPr="0008010E">
        <w:rPr>
          <w:b/>
          <w:color w:val="404040" w:themeColor="text1" w:themeTint="BF"/>
          <w:spacing w:val="-14"/>
          <w:sz w:val="32"/>
        </w:rPr>
        <w:t xml:space="preserve"> </w:t>
      </w:r>
      <w:r w:rsidRPr="0008010E">
        <w:rPr>
          <w:b/>
          <w:color w:val="404040" w:themeColor="text1" w:themeTint="BF"/>
          <w:spacing w:val="-2"/>
          <w:sz w:val="32"/>
        </w:rPr>
        <w:t>SLUŽEB</w:t>
      </w:r>
    </w:p>
    <w:p w14:paraId="58354F38" w14:textId="3E472712" w:rsidR="009E238A" w:rsidRPr="0008010E" w:rsidRDefault="00892987" w:rsidP="00A529B9">
      <w:pPr>
        <w:pStyle w:val="Zkladntext"/>
        <w:spacing w:before="112"/>
        <w:ind w:left="300" w:right="397"/>
        <w:jc w:val="center"/>
        <w:rPr>
          <w:color w:val="404040" w:themeColor="text1" w:themeTint="BF"/>
        </w:rPr>
      </w:pPr>
      <w:r w:rsidRPr="0008010E">
        <w:rPr>
          <w:color w:val="404040" w:themeColor="text1" w:themeTint="BF"/>
        </w:rPr>
        <w:t>Číslo</w:t>
      </w:r>
      <w:r w:rsidRPr="0008010E">
        <w:rPr>
          <w:color w:val="404040" w:themeColor="text1" w:themeTint="BF"/>
          <w:spacing w:val="-7"/>
        </w:rPr>
        <w:t xml:space="preserve"> </w:t>
      </w:r>
      <w:r w:rsidRPr="0008010E">
        <w:rPr>
          <w:color w:val="404040" w:themeColor="text1" w:themeTint="BF"/>
        </w:rPr>
        <w:t>202</w:t>
      </w:r>
      <w:r w:rsidR="00BD7214" w:rsidRPr="0008010E">
        <w:rPr>
          <w:color w:val="404040" w:themeColor="text1" w:themeTint="BF"/>
        </w:rPr>
        <w:t>5</w:t>
      </w:r>
      <w:r w:rsidRPr="0008010E">
        <w:rPr>
          <w:color w:val="404040" w:themeColor="text1" w:themeTint="BF"/>
        </w:rPr>
        <w:t>/</w:t>
      </w:r>
      <w:r w:rsidR="003F275D">
        <w:rPr>
          <w:color w:val="404040" w:themeColor="text1" w:themeTint="BF"/>
        </w:rPr>
        <w:t>306</w:t>
      </w:r>
      <w:r w:rsidRPr="0008010E">
        <w:rPr>
          <w:color w:val="404040" w:themeColor="text1" w:themeTint="BF"/>
          <w:spacing w:val="-5"/>
        </w:rPr>
        <w:t xml:space="preserve"> </w:t>
      </w:r>
      <w:r w:rsidRPr="0008010E">
        <w:rPr>
          <w:color w:val="404040" w:themeColor="text1" w:themeTint="BF"/>
          <w:spacing w:val="-4"/>
        </w:rPr>
        <w:t>NAKIT</w:t>
      </w:r>
    </w:p>
    <w:p w14:paraId="58354F39" w14:textId="77777777" w:rsidR="009E238A" w:rsidRPr="0008010E" w:rsidRDefault="009E238A" w:rsidP="00A529B9">
      <w:pPr>
        <w:pStyle w:val="Zkladntext"/>
        <w:ind w:left="0" w:right="397"/>
        <w:jc w:val="left"/>
        <w:rPr>
          <w:color w:val="404040" w:themeColor="text1" w:themeTint="BF"/>
        </w:rPr>
      </w:pPr>
    </w:p>
    <w:p w14:paraId="58354F3A" w14:textId="77777777" w:rsidR="009E238A" w:rsidRPr="0008010E" w:rsidRDefault="009E238A" w:rsidP="00A529B9">
      <w:pPr>
        <w:pStyle w:val="Zkladntext"/>
        <w:spacing w:before="21"/>
        <w:ind w:left="0" w:right="397"/>
        <w:jc w:val="left"/>
        <w:rPr>
          <w:color w:val="404040" w:themeColor="text1" w:themeTint="BF"/>
        </w:rPr>
      </w:pPr>
    </w:p>
    <w:p w14:paraId="58354F3D" w14:textId="77777777" w:rsidR="009E238A" w:rsidRPr="0008010E" w:rsidRDefault="00892987" w:rsidP="00A529B9">
      <w:pPr>
        <w:spacing w:after="120" w:line="312" w:lineRule="auto"/>
        <w:ind w:left="142" w:right="397"/>
        <w:rPr>
          <w:b/>
          <w:color w:val="404040" w:themeColor="text1" w:themeTint="BF"/>
        </w:rPr>
      </w:pPr>
      <w:r w:rsidRPr="0008010E">
        <w:rPr>
          <w:b/>
          <w:color w:val="404040" w:themeColor="text1" w:themeTint="BF"/>
        </w:rPr>
        <w:t>Národní</w:t>
      </w:r>
      <w:r w:rsidRPr="0008010E">
        <w:rPr>
          <w:b/>
          <w:color w:val="404040" w:themeColor="text1" w:themeTint="BF"/>
          <w:spacing w:val="-4"/>
        </w:rPr>
        <w:t xml:space="preserve"> </w:t>
      </w:r>
      <w:r w:rsidRPr="0008010E">
        <w:rPr>
          <w:b/>
          <w:color w:val="404040" w:themeColor="text1" w:themeTint="BF"/>
        </w:rPr>
        <w:t>agentura</w:t>
      </w:r>
      <w:r w:rsidRPr="0008010E">
        <w:rPr>
          <w:b/>
          <w:color w:val="404040" w:themeColor="text1" w:themeTint="BF"/>
          <w:spacing w:val="-8"/>
        </w:rPr>
        <w:t xml:space="preserve"> </w:t>
      </w:r>
      <w:r w:rsidRPr="0008010E">
        <w:rPr>
          <w:b/>
          <w:color w:val="404040" w:themeColor="text1" w:themeTint="BF"/>
        </w:rPr>
        <w:t>pro</w:t>
      </w:r>
      <w:r w:rsidRPr="0008010E">
        <w:rPr>
          <w:b/>
          <w:color w:val="404040" w:themeColor="text1" w:themeTint="BF"/>
          <w:spacing w:val="-5"/>
        </w:rPr>
        <w:t xml:space="preserve"> </w:t>
      </w:r>
      <w:r w:rsidRPr="0008010E">
        <w:rPr>
          <w:b/>
          <w:color w:val="404040" w:themeColor="text1" w:themeTint="BF"/>
        </w:rPr>
        <w:t>komunikační</w:t>
      </w:r>
      <w:r w:rsidRPr="0008010E">
        <w:rPr>
          <w:b/>
          <w:color w:val="404040" w:themeColor="text1" w:themeTint="BF"/>
          <w:spacing w:val="-4"/>
        </w:rPr>
        <w:t xml:space="preserve"> </w:t>
      </w:r>
      <w:r w:rsidRPr="0008010E">
        <w:rPr>
          <w:b/>
          <w:color w:val="404040" w:themeColor="text1" w:themeTint="BF"/>
        </w:rPr>
        <w:t>a</w:t>
      </w:r>
      <w:r w:rsidRPr="0008010E">
        <w:rPr>
          <w:b/>
          <w:color w:val="404040" w:themeColor="text1" w:themeTint="BF"/>
          <w:spacing w:val="-7"/>
        </w:rPr>
        <w:t xml:space="preserve"> </w:t>
      </w:r>
      <w:r w:rsidRPr="0008010E">
        <w:rPr>
          <w:b/>
          <w:color w:val="404040" w:themeColor="text1" w:themeTint="BF"/>
        </w:rPr>
        <w:t>informační</w:t>
      </w:r>
      <w:r w:rsidRPr="0008010E">
        <w:rPr>
          <w:b/>
          <w:color w:val="404040" w:themeColor="text1" w:themeTint="BF"/>
          <w:spacing w:val="-7"/>
        </w:rPr>
        <w:t xml:space="preserve"> </w:t>
      </w:r>
      <w:r w:rsidRPr="0008010E">
        <w:rPr>
          <w:b/>
          <w:color w:val="404040" w:themeColor="text1" w:themeTint="BF"/>
        </w:rPr>
        <w:t>technologie,</w:t>
      </w:r>
      <w:r w:rsidRPr="0008010E">
        <w:rPr>
          <w:b/>
          <w:color w:val="404040" w:themeColor="text1" w:themeTint="BF"/>
          <w:spacing w:val="-6"/>
        </w:rPr>
        <w:t xml:space="preserve"> </w:t>
      </w:r>
      <w:r w:rsidRPr="0008010E">
        <w:rPr>
          <w:b/>
          <w:color w:val="404040" w:themeColor="text1" w:themeTint="BF"/>
        </w:rPr>
        <w:t>s.</w:t>
      </w:r>
      <w:r w:rsidRPr="0008010E">
        <w:rPr>
          <w:b/>
          <w:color w:val="404040" w:themeColor="text1" w:themeTint="BF"/>
          <w:spacing w:val="-6"/>
        </w:rPr>
        <w:t xml:space="preserve"> </w:t>
      </w:r>
      <w:r w:rsidRPr="0008010E">
        <w:rPr>
          <w:b/>
          <w:color w:val="404040" w:themeColor="text1" w:themeTint="BF"/>
          <w:spacing w:val="-5"/>
        </w:rPr>
        <w:t>p.</w:t>
      </w:r>
    </w:p>
    <w:p w14:paraId="58354F3E" w14:textId="77777777" w:rsidR="009E238A" w:rsidRPr="0008010E" w:rsidRDefault="00892987" w:rsidP="00A529B9">
      <w:pPr>
        <w:pStyle w:val="Zkladntext"/>
        <w:tabs>
          <w:tab w:val="left" w:pos="3260"/>
        </w:tabs>
        <w:spacing w:after="120" w:line="312" w:lineRule="auto"/>
        <w:ind w:left="140" w:right="397"/>
        <w:jc w:val="left"/>
        <w:rPr>
          <w:color w:val="404040" w:themeColor="text1" w:themeTint="BF"/>
        </w:rPr>
      </w:pPr>
      <w:r w:rsidRPr="0008010E">
        <w:rPr>
          <w:color w:val="404040" w:themeColor="text1" w:themeTint="BF"/>
        </w:rPr>
        <w:t>se</w:t>
      </w:r>
      <w:r w:rsidRPr="0008010E">
        <w:rPr>
          <w:color w:val="404040" w:themeColor="text1" w:themeTint="BF"/>
          <w:spacing w:val="-2"/>
        </w:rPr>
        <w:t xml:space="preserve"> sídlem</w:t>
      </w:r>
      <w:r w:rsidRPr="0008010E">
        <w:rPr>
          <w:color w:val="404040" w:themeColor="text1" w:themeTint="BF"/>
        </w:rPr>
        <w:tab/>
        <w:t>Kodaňská</w:t>
      </w:r>
      <w:r w:rsidRPr="0008010E">
        <w:rPr>
          <w:color w:val="404040" w:themeColor="text1" w:themeTint="BF"/>
          <w:spacing w:val="-8"/>
        </w:rPr>
        <w:t xml:space="preserve"> </w:t>
      </w:r>
      <w:r w:rsidRPr="0008010E">
        <w:rPr>
          <w:color w:val="404040" w:themeColor="text1" w:themeTint="BF"/>
        </w:rPr>
        <w:t>1441/46,</w:t>
      </w:r>
      <w:r w:rsidRPr="0008010E">
        <w:rPr>
          <w:color w:val="404040" w:themeColor="text1" w:themeTint="BF"/>
          <w:spacing w:val="-3"/>
        </w:rPr>
        <w:t xml:space="preserve"> </w:t>
      </w:r>
      <w:r w:rsidRPr="0008010E">
        <w:rPr>
          <w:color w:val="404040" w:themeColor="text1" w:themeTint="BF"/>
        </w:rPr>
        <w:t>Vršovice,</w:t>
      </w:r>
      <w:r w:rsidRPr="0008010E">
        <w:rPr>
          <w:color w:val="404040" w:themeColor="text1" w:themeTint="BF"/>
          <w:spacing w:val="-3"/>
        </w:rPr>
        <w:t xml:space="preserve"> </w:t>
      </w:r>
      <w:r w:rsidRPr="0008010E">
        <w:rPr>
          <w:color w:val="404040" w:themeColor="text1" w:themeTint="BF"/>
        </w:rPr>
        <w:t>101</w:t>
      </w:r>
      <w:r w:rsidRPr="0008010E">
        <w:rPr>
          <w:color w:val="404040" w:themeColor="text1" w:themeTint="BF"/>
          <w:spacing w:val="-7"/>
        </w:rPr>
        <w:t xml:space="preserve"> </w:t>
      </w:r>
      <w:r w:rsidRPr="0008010E">
        <w:rPr>
          <w:color w:val="404040" w:themeColor="text1" w:themeTint="BF"/>
        </w:rPr>
        <w:t>00</w:t>
      </w:r>
      <w:r w:rsidRPr="0008010E">
        <w:rPr>
          <w:color w:val="404040" w:themeColor="text1" w:themeTint="BF"/>
          <w:spacing w:val="-5"/>
        </w:rPr>
        <w:t xml:space="preserve"> </w:t>
      </w:r>
      <w:r w:rsidRPr="0008010E">
        <w:rPr>
          <w:color w:val="404040" w:themeColor="text1" w:themeTint="BF"/>
        </w:rPr>
        <w:t>Praha</w:t>
      </w:r>
      <w:r w:rsidRPr="0008010E">
        <w:rPr>
          <w:color w:val="404040" w:themeColor="text1" w:themeTint="BF"/>
          <w:spacing w:val="-5"/>
        </w:rPr>
        <w:t xml:space="preserve"> 10</w:t>
      </w:r>
    </w:p>
    <w:p w14:paraId="58354F3F" w14:textId="77777777" w:rsidR="009E238A" w:rsidRPr="0008010E" w:rsidRDefault="00892987" w:rsidP="00A529B9">
      <w:pPr>
        <w:pStyle w:val="Zkladntext"/>
        <w:tabs>
          <w:tab w:val="left" w:pos="3260"/>
        </w:tabs>
        <w:spacing w:after="120" w:line="312" w:lineRule="auto"/>
        <w:ind w:left="140" w:right="397"/>
        <w:jc w:val="left"/>
        <w:rPr>
          <w:color w:val="404040" w:themeColor="text1" w:themeTint="BF"/>
        </w:rPr>
      </w:pPr>
      <w:r w:rsidRPr="0008010E">
        <w:rPr>
          <w:color w:val="404040" w:themeColor="text1" w:themeTint="BF"/>
          <w:spacing w:val="-4"/>
        </w:rPr>
        <w:t>IČO:</w:t>
      </w:r>
      <w:r w:rsidRPr="0008010E">
        <w:rPr>
          <w:rFonts w:ascii="Times New Roman" w:hAnsi="Times New Roman"/>
          <w:color w:val="404040" w:themeColor="text1" w:themeTint="BF"/>
        </w:rPr>
        <w:tab/>
      </w:r>
      <w:r w:rsidRPr="0008010E">
        <w:rPr>
          <w:color w:val="404040" w:themeColor="text1" w:themeTint="BF"/>
          <w:spacing w:val="-2"/>
        </w:rPr>
        <w:t>04767543</w:t>
      </w:r>
    </w:p>
    <w:p w14:paraId="58354F40" w14:textId="77777777" w:rsidR="009E238A" w:rsidRPr="0008010E" w:rsidRDefault="00892987" w:rsidP="00A529B9">
      <w:pPr>
        <w:pStyle w:val="Zkladntext"/>
        <w:tabs>
          <w:tab w:val="left" w:pos="3241"/>
        </w:tabs>
        <w:spacing w:after="120" w:line="312" w:lineRule="auto"/>
        <w:ind w:left="140" w:right="397"/>
        <w:jc w:val="left"/>
        <w:rPr>
          <w:color w:val="404040" w:themeColor="text1" w:themeTint="BF"/>
        </w:rPr>
      </w:pPr>
      <w:r w:rsidRPr="0008010E">
        <w:rPr>
          <w:color w:val="404040" w:themeColor="text1" w:themeTint="BF"/>
          <w:spacing w:val="-4"/>
        </w:rPr>
        <w:t>DIČ:</w:t>
      </w:r>
      <w:r w:rsidRPr="0008010E">
        <w:rPr>
          <w:color w:val="404040" w:themeColor="text1" w:themeTint="BF"/>
        </w:rPr>
        <w:tab/>
      </w:r>
      <w:r w:rsidRPr="0008010E">
        <w:rPr>
          <w:color w:val="404040" w:themeColor="text1" w:themeTint="BF"/>
          <w:spacing w:val="-2"/>
        </w:rPr>
        <w:t>CZ04767543</w:t>
      </w:r>
    </w:p>
    <w:p w14:paraId="40AB9C7D" w14:textId="1C26AA26" w:rsidR="00005DBE" w:rsidRDefault="00892987" w:rsidP="00005DBE">
      <w:pPr>
        <w:pStyle w:val="Zkladntext"/>
        <w:tabs>
          <w:tab w:val="left" w:pos="3261"/>
        </w:tabs>
        <w:spacing w:after="120" w:line="312" w:lineRule="auto"/>
        <w:ind w:left="141" w:right="397"/>
        <w:rPr>
          <w:color w:val="404040" w:themeColor="text1" w:themeTint="BF"/>
        </w:rPr>
      </w:pPr>
      <w:r w:rsidRPr="0008010E">
        <w:rPr>
          <w:color w:val="404040" w:themeColor="text1" w:themeTint="BF"/>
          <w:spacing w:val="-2"/>
        </w:rPr>
        <w:t>zastoupen:</w:t>
      </w:r>
      <w:r w:rsidR="00005DBE">
        <w:rPr>
          <w:color w:val="404040" w:themeColor="text1" w:themeTint="BF"/>
        </w:rPr>
        <w:tab/>
      </w:r>
      <w:r w:rsidR="00B94090" w:rsidRPr="00B94090">
        <w:rPr>
          <w:color w:val="404040" w:themeColor="text1" w:themeTint="BF"/>
          <w:highlight w:val="lightGray"/>
        </w:rPr>
        <w:t>XXX</w:t>
      </w:r>
      <w:r w:rsidR="00005DBE">
        <w:rPr>
          <w:color w:val="404040" w:themeColor="text1" w:themeTint="BF"/>
        </w:rPr>
        <w:t xml:space="preserve">  </w:t>
      </w:r>
    </w:p>
    <w:p w14:paraId="58354F41" w14:textId="77C2840F" w:rsidR="009E238A" w:rsidRPr="0008010E" w:rsidRDefault="00005DBE" w:rsidP="00005DBE">
      <w:pPr>
        <w:pStyle w:val="Zkladntext"/>
        <w:tabs>
          <w:tab w:val="left" w:pos="3261"/>
        </w:tabs>
        <w:spacing w:after="120" w:line="312" w:lineRule="auto"/>
        <w:ind w:left="141" w:right="397"/>
        <w:rPr>
          <w:color w:val="404040" w:themeColor="text1" w:themeTint="BF"/>
        </w:rPr>
      </w:pPr>
      <w:r>
        <w:rPr>
          <w:color w:val="404040" w:themeColor="text1" w:themeTint="BF"/>
        </w:rPr>
        <w:tab/>
      </w:r>
      <w:r w:rsidR="00B94090" w:rsidRPr="00B94090">
        <w:rPr>
          <w:color w:val="404040" w:themeColor="text1" w:themeTint="BF"/>
          <w:highlight w:val="lightGray"/>
        </w:rPr>
        <w:t>XXX</w:t>
      </w:r>
    </w:p>
    <w:p w14:paraId="0C4A34A3" w14:textId="77777777" w:rsidR="00A529B9" w:rsidRDefault="00892987" w:rsidP="00A529B9">
      <w:pPr>
        <w:pStyle w:val="Zkladntext"/>
        <w:tabs>
          <w:tab w:val="left" w:pos="3261"/>
        </w:tabs>
        <w:spacing w:after="120" w:line="312" w:lineRule="auto"/>
        <w:ind w:left="141" w:right="397" w:hanging="1"/>
        <w:jc w:val="left"/>
        <w:rPr>
          <w:color w:val="404040" w:themeColor="text1" w:themeTint="BF"/>
        </w:rPr>
      </w:pPr>
      <w:r w:rsidRPr="0008010E">
        <w:rPr>
          <w:color w:val="404040" w:themeColor="text1" w:themeTint="BF"/>
        </w:rPr>
        <w:t>zapsán v obchodním rejstříku</w:t>
      </w:r>
      <w:r w:rsidRPr="0008010E">
        <w:rPr>
          <w:color w:val="404040" w:themeColor="text1" w:themeTint="BF"/>
        </w:rPr>
        <w:tab/>
        <w:t>vedeném</w:t>
      </w:r>
      <w:r w:rsidRPr="0008010E">
        <w:rPr>
          <w:color w:val="404040" w:themeColor="text1" w:themeTint="BF"/>
          <w:spacing w:val="-6"/>
        </w:rPr>
        <w:t xml:space="preserve"> </w:t>
      </w:r>
      <w:r w:rsidRPr="0008010E">
        <w:rPr>
          <w:color w:val="404040" w:themeColor="text1" w:themeTint="BF"/>
        </w:rPr>
        <w:t>Městským</w:t>
      </w:r>
      <w:r w:rsidRPr="0008010E">
        <w:rPr>
          <w:color w:val="404040" w:themeColor="text1" w:themeTint="BF"/>
          <w:spacing w:val="-3"/>
        </w:rPr>
        <w:t xml:space="preserve"> </w:t>
      </w:r>
      <w:r w:rsidRPr="0008010E">
        <w:rPr>
          <w:color w:val="404040" w:themeColor="text1" w:themeTint="BF"/>
        </w:rPr>
        <w:t>soudem</w:t>
      </w:r>
      <w:r w:rsidRPr="0008010E">
        <w:rPr>
          <w:color w:val="404040" w:themeColor="text1" w:themeTint="BF"/>
          <w:spacing w:val="-6"/>
        </w:rPr>
        <w:t xml:space="preserve"> </w:t>
      </w:r>
      <w:r w:rsidRPr="0008010E">
        <w:rPr>
          <w:color w:val="404040" w:themeColor="text1" w:themeTint="BF"/>
        </w:rPr>
        <w:t>v</w:t>
      </w:r>
      <w:r w:rsidRPr="0008010E">
        <w:rPr>
          <w:color w:val="404040" w:themeColor="text1" w:themeTint="BF"/>
          <w:spacing w:val="-3"/>
        </w:rPr>
        <w:t xml:space="preserve"> </w:t>
      </w:r>
      <w:r w:rsidRPr="0008010E">
        <w:rPr>
          <w:color w:val="404040" w:themeColor="text1" w:themeTint="BF"/>
        </w:rPr>
        <w:t>Praze</w:t>
      </w:r>
      <w:r w:rsidRPr="0008010E">
        <w:rPr>
          <w:color w:val="404040" w:themeColor="text1" w:themeTint="BF"/>
          <w:spacing w:val="-5"/>
        </w:rPr>
        <w:t xml:space="preserve"> </w:t>
      </w:r>
      <w:r w:rsidRPr="0008010E">
        <w:rPr>
          <w:color w:val="404040" w:themeColor="text1" w:themeTint="BF"/>
        </w:rPr>
        <w:t>oddíl</w:t>
      </w:r>
      <w:r w:rsidRPr="0008010E">
        <w:rPr>
          <w:color w:val="404040" w:themeColor="text1" w:themeTint="BF"/>
          <w:spacing w:val="-7"/>
        </w:rPr>
        <w:t xml:space="preserve"> </w:t>
      </w:r>
      <w:r w:rsidRPr="0008010E">
        <w:rPr>
          <w:color w:val="404040" w:themeColor="text1" w:themeTint="BF"/>
        </w:rPr>
        <w:t>A</w:t>
      </w:r>
      <w:r w:rsidRPr="0008010E">
        <w:rPr>
          <w:color w:val="404040" w:themeColor="text1" w:themeTint="BF"/>
          <w:spacing w:val="-5"/>
        </w:rPr>
        <w:t xml:space="preserve"> </w:t>
      </w:r>
      <w:r w:rsidRPr="0008010E">
        <w:rPr>
          <w:color w:val="404040" w:themeColor="text1" w:themeTint="BF"/>
        </w:rPr>
        <w:t>vložka</w:t>
      </w:r>
      <w:r w:rsidRPr="0008010E">
        <w:rPr>
          <w:color w:val="404040" w:themeColor="text1" w:themeTint="BF"/>
          <w:spacing w:val="-4"/>
        </w:rPr>
        <w:t xml:space="preserve"> </w:t>
      </w:r>
      <w:r w:rsidRPr="0008010E">
        <w:rPr>
          <w:color w:val="404040" w:themeColor="text1" w:themeTint="BF"/>
        </w:rPr>
        <w:t>77322</w:t>
      </w:r>
    </w:p>
    <w:p w14:paraId="58354F42" w14:textId="0FF6E945" w:rsidR="009E238A" w:rsidRPr="00B94090" w:rsidRDefault="00892987" w:rsidP="00A529B9">
      <w:pPr>
        <w:pStyle w:val="Zkladntext"/>
        <w:tabs>
          <w:tab w:val="left" w:pos="3261"/>
        </w:tabs>
        <w:spacing w:after="120" w:line="312" w:lineRule="auto"/>
        <w:ind w:left="141" w:right="397" w:hanging="1"/>
        <w:jc w:val="left"/>
        <w:rPr>
          <w:color w:val="404040" w:themeColor="text1" w:themeTint="BF"/>
          <w:highlight w:val="lightGray"/>
        </w:rPr>
      </w:pPr>
      <w:r w:rsidRPr="0008010E">
        <w:rPr>
          <w:color w:val="404040" w:themeColor="text1" w:themeTint="BF"/>
        </w:rPr>
        <w:t>bankovní spojení</w:t>
      </w:r>
      <w:r w:rsidRPr="0008010E">
        <w:rPr>
          <w:color w:val="404040" w:themeColor="text1" w:themeTint="BF"/>
        </w:rPr>
        <w:tab/>
      </w:r>
      <w:r w:rsidR="00B94090" w:rsidRPr="00B94090">
        <w:rPr>
          <w:color w:val="404040" w:themeColor="text1" w:themeTint="BF"/>
          <w:highlight w:val="lightGray"/>
        </w:rPr>
        <w:t>XXX</w:t>
      </w:r>
    </w:p>
    <w:p w14:paraId="58354F43" w14:textId="6FFAB65C" w:rsidR="009E238A" w:rsidRPr="0008010E" w:rsidRDefault="00B94090" w:rsidP="00A529B9">
      <w:pPr>
        <w:pStyle w:val="Zkladntext"/>
        <w:spacing w:after="120" w:line="312" w:lineRule="auto"/>
        <w:ind w:left="3260" w:right="397"/>
        <w:jc w:val="left"/>
        <w:rPr>
          <w:color w:val="404040" w:themeColor="text1" w:themeTint="BF"/>
        </w:rPr>
      </w:pPr>
      <w:r w:rsidRPr="00B94090">
        <w:rPr>
          <w:color w:val="404040" w:themeColor="text1" w:themeTint="BF"/>
          <w:highlight w:val="lightGray"/>
        </w:rPr>
        <w:t>XXX</w:t>
      </w:r>
    </w:p>
    <w:p w14:paraId="58354F44" w14:textId="77777777" w:rsidR="009E238A" w:rsidRPr="0008010E" w:rsidRDefault="00892987" w:rsidP="00A529B9">
      <w:pPr>
        <w:spacing w:after="240" w:line="312" w:lineRule="auto"/>
        <w:ind w:left="142" w:right="397"/>
        <w:rPr>
          <w:color w:val="404040" w:themeColor="text1" w:themeTint="BF"/>
        </w:rPr>
      </w:pPr>
      <w:r w:rsidRPr="0008010E">
        <w:rPr>
          <w:color w:val="404040" w:themeColor="text1" w:themeTint="BF"/>
        </w:rPr>
        <w:t>(dále</w:t>
      </w:r>
      <w:r w:rsidRPr="0008010E">
        <w:rPr>
          <w:color w:val="404040" w:themeColor="text1" w:themeTint="BF"/>
          <w:spacing w:val="-3"/>
        </w:rPr>
        <w:t xml:space="preserve"> </w:t>
      </w:r>
      <w:r w:rsidRPr="0008010E">
        <w:rPr>
          <w:color w:val="404040" w:themeColor="text1" w:themeTint="BF"/>
        </w:rPr>
        <w:t>jen</w:t>
      </w:r>
      <w:r w:rsidRPr="0008010E">
        <w:rPr>
          <w:color w:val="404040" w:themeColor="text1" w:themeTint="BF"/>
          <w:spacing w:val="-3"/>
        </w:rPr>
        <w:t xml:space="preserve"> </w:t>
      </w:r>
      <w:r w:rsidRPr="0008010E">
        <w:rPr>
          <w:color w:val="404040" w:themeColor="text1" w:themeTint="BF"/>
          <w:spacing w:val="-2"/>
        </w:rPr>
        <w:t>„</w:t>
      </w:r>
      <w:r w:rsidRPr="0008010E">
        <w:rPr>
          <w:b/>
          <w:color w:val="404040" w:themeColor="text1" w:themeTint="BF"/>
          <w:spacing w:val="-2"/>
        </w:rPr>
        <w:t>Objednatel</w:t>
      </w:r>
      <w:r w:rsidRPr="0008010E">
        <w:rPr>
          <w:color w:val="404040" w:themeColor="text1" w:themeTint="BF"/>
          <w:spacing w:val="-2"/>
        </w:rPr>
        <w:t>“)</w:t>
      </w:r>
    </w:p>
    <w:p w14:paraId="58354F46" w14:textId="77777777" w:rsidR="009E238A" w:rsidRPr="00AF6F10" w:rsidRDefault="00892987" w:rsidP="00A529B9">
      <w:pPr>
        <w:pStyle w:val="Nadpis2"/>
        <w:spacing w:after="240" w:line="312" w:lineRule="auto"/>
        <w:ind w:left="142" w:right="397"/>
        <w:rPr>
          <w:b w:val="0"/>
          <w:bCs w:val="0"/>
          <w:color w:val="404040" w:themeColor="text1" w:themeTint="BF"/>
        </w:rPr>
      </w:pPr>
      <w:r w:rsidRPr="00AF6F10">
        <w:rPr>
          <w:b w:val="0"/>
          <w:bCs w:val="0"/>
          <w:color w:val="404040" w:themeColor="text1" w:themeTint="BF"/>
          <w:spacing w:val="-10"/>
        </w:rPr>
        <w:t>a</w:t>
      </w:r>
    </w:p>
    <w:p w14:paraId="16D0A849" w14:textId="59033EDE" w:rsidR="0008010E" w:rsidRPr="0008010E" w:rsidRDefault="00D41210" w:rsidP="00A529B9">
      <w:pPr>
        <w:widowControl/>
        <w:autoSpaceDE/>
        <w:autoSpaceDN/>
        <w:spacing w:after="120" w:line="312" w:lineRule="auto"/>
        <w:ind w:left="142" w:right="397" w:hanging="1"/>
        <w:rPr>
          <w:rFonts w:eastAsia="Calibri" w:cs="Calibri"/>
          <w:color w:val="404040" w:themeColor="text1" w:themeTint="BF"/>
        </w:rPr>
      </w:pPr>
      <w:proofErr w:type="spellStart"/>
      <w:r>
        <w:rPr>
          <w:rFonts w:eastAsia="Calibri" w:cs="Calibri"/>
          <w:color w:val="404040" w:themeColor="text1" w:themeTint="BF"/>
        </w:rPr>
        <w:t>TresTech</w:t>
      </w:r>
      <w:proofErr w:type="spellEnd"/>
      <w:r>
        <w:rPr>
          <w:rFonts w:eastAsia="Calibri" w:cs="Calibri"/>
          <w:color w:val="404040" w:themeColor="text1" w:themeTint="BF"/>
        </w:rPr>
        <w:t xml:space="preserve"> </w:t>
      </w:r>
      <w:proofErr w:type="spellStart"/>
      <w:r>
        <w:rPr>
          <w:rFonts w:eastAsia="Calibri" w:cs="Calibri"/>
          <w:color w:val="404040" w:themeColor="text1" w:themeTint="BF"/>
        </w:rPr>
        <w:t>s.r.o</w:t>
      </w:r>
      <w:proofErr w:type="spellEnd"/>
    </w:p>
    <w:p w14:paraId="5DD4A51A" w14:textId="11659DE6" w:rsidR="0008010E" w:rsidRPr="00D41210" w:rsidRDefault="0008010E" w:rsidP="00A529B9">
      <w:pPr>
        <w:widowControl/>
        <w:autoSpaceDE/>
        <w:autoSpaceDN/>
        <w:spacing w:after="120" w:line="312" w:lineRule="auto"/>
        <w:ind w:left="142" w:right="397" w:hanging="1"/>
        <w:rPr>
          <w:rFonts w:eastAsia="Calibri" w:cs="Calibri"/>
          <w:color w:val="404040" w:themeColor="text1" w:themeTint="BF"/>
        </w:rPr>
      </w:pPr>
      <w:r w:rsidRPr="0008010E">
        <w:rPr>
          <w:rFonts w:eastAsia="Calibri" w:cs="Calibri"/>
          <w:color w:val="404040" w:themeColor="text1" w:themeTint="BF"/>
        </w:rPr>
        <w:t xml:space="preserve">se sídlem                                    </w:t>
      </w:r>
      <w:r w:rsidR="00D41210">
        <w:rPr>
          <w:rFonts w:eastAsia="Calibri" w:cs="Calibri"/>
          <w:color w:val="404040" w:themeColor="text1" w:themeTint="BF"/>
        </w:rPr>
        <w:t>Hlub</w:t>
      </w:r>
      <w:r w:rsidR="00561617">
        <w:rPr>
          <w:rFonts w:eastAsia="Calibri" w:cs="Calibri"/>
          <w:color w:val="404040" w:themeColor="text1" w:themeTint="BF"/>
        </w:rPr>
        <w:t>o</w:t>
      </w:r>
      <w:r w:rsidR="00D41210">
        <w:rPr>
          <w:rFonts w:eastAsia="Calibri" w:cs="Calibri"/>
          <w:color w:val="404040" w:themeColor="text1" w:themeTint="BF"/>
        </w:rPr>
        <w:t>čepská 1291</w:t>
      </w:r>
      <w:r w:rsidR="00D41210">
        <w:rPr>
          <w:rFonts w:eastAsia="Calibri" w:cs="Calibri"/>
          <w:color w:val="404040" w:themeColor="text1" w:themeTint="BF"/>
          <w:lang w:val="en-US"/>
        </w:rPr>
        <w:t>/2</w:t>
      </w:r>
    </w:p>
    <w:p w14:paraId="41CEB335" w14:textId="4FCAD6AA" w:rsidR="0008010E" w:rsidRPr="0008010E" w:rsidRDefault="0008010E" w:rsidP="00A529B9">
      <w:pPr>
        <w:widowControl/>
        <w:autoSpaceDE/>
        <w:autoSpaceDN/>
        <w:spacing w:after="120" w:line="312" w:lineRule="auto"/>
        <w:ind w:left="142" w:right="397" w:hanging="1"/>
        <w:rPr>
          <w:rFonts w:eastAsia="Calibri" w:cs="Calibri"/>
          <w:color w:val="404040" w:themeColor="text1" w:themeTint="BF"/>
        </w:rPr>
      </w:pPr>
      <w:proofErr w:type="gramStart"/>
      <w:r w:rsidRPr="0008010E">
        <w:rPr>
          <w:rFonts w:eastAsia="Calibri" w:cs="Calibri"/>
          <w:color w:val="404040" w:themeColor="text1" w:themeTint="BF"/>
        </w:rPr>
        <w:t xml:space="preserve">IČO:   </w:t>
      </w:r>
      <w:proofErr w:type="gramEnd"/>
      <w:r w:rsidRPr="0008010E">
        <w:rPr>
          <w:rFonts w:eastAsia="Calibri" w:cs="Calibri"/>
          <w:color w:val="404040" w:themeColor="text1" w:themeTint="BF"/>
        </w:rPr>
        <w:t xml:space="preserve">                                         </w:t>
      </w:r>
      <w:r w:rsidR="0046285B" w:rsidRPr="0046285B">
        <w:rPr>
          <w:rFonts w:eastAsia="Calibri" w:cs="Calibri"/>
          <w:color w:val="404040" w:themeColor="text1" w:themeTint="BF"/>
        </w:rPr>
        <w:t>04262719</w:t>
      </w:r>
    </w:p>
    <w:p w14:paraId="31BDCD26" w14:textId="7C0C4C62" w:rsidR="0008010E" w:rsidRPr="0008010E" w:rsidRDefault="0008010E" w:rsidP="00A529B9">
      <w:pPr>
        <w:widowControl/>
        <w:autoSpaceDE/>
        <w:autoSpaceDN/>
        <w:spacing w:after="120" w:line="312" w:lineRule="auto"/>
        <w:ind w:left="142" w:right="397" w:hanging="1"/>
        <w:rPr>
          <w:rFonts w:eastAsia="Calibri" w:cs="Calibri"/>
          <w:color w:val="404040" w:themeColor="text1" w:themeTint="BF"/>
        </w:rPr>
      </w:pPr>
      <w:proofErr w:type="gramStart"/>
      <w:r w:rsidRPr="0008010E">
        <w:rPr>
          <w:rFonts w:eastAsia="Calibri" w:cs="Calibri"/>
          <w:color w:val="404040" w:themeColor="text1" w:themeTint="BF"/>
        </w:rPr>
        <w:t xml:space="preserve">DIČ:   </w:t>
      </w:r>
      <w:proofErr w:type="gramEnd"/>
      <w:r w:rsidRPr="0008010E">
        <w:rPr>
          <w:rFonts w:eastAsia="Calibri" w:cs="Calibri"/>
          <w:color w:val="404040" w:themeColor="text1" w:themeTint="BF"/>
        </w:rPr>
        <w:t xml:space="preserve">                                         </w:t>
      </w:r>
      <w:r w:rsidR="0046285B">
        <w:rPr>
          <w:rFonts w:eastAsia="Calibri" w:cs="Calibri"/>
          <w:color w:val="404040" w:themeColor="text1" w:themeTint="BF"/>
        </w:rPr>
        <w:t>CZ</w:t>
      </w:r>
      <w:r w:rsidR="0046285B" w:rsidRPr="0046285B">
        <w:rPr>
          <w:rFonts w:eastAsia="Calibri" w:cs="Calibri"/>
          <w:color w:val="404040" w:themeColor="text1" w:themeTint="BF"/>
        </w:rPr>
        <w:t>04262719</w:t>
      </w:r>
    </w:p>
    <w:p w14:paraId="5973FCED" w14:textId="1FF25765" w:rsidR="0008010E" w:rsidRPr="0008010E" w:rsidRDefault="0008010E" w:rsidP="00A529B9">
      <w:pPr>
        <w:widowControl/>
        <w:autoSpaceDE/>
        <w:autoSpaceDN/>
        <w:spacing w:after="120" w:line="312" w:lineRule="auto"/>
        <w:ind w:left="142" w:right="397" w:hanging="1"/>
        <w:rPr>
          <w:rFonts w:eastAsia="Calibri" w:cs="Calibri"/>
          <w:color w:val="404040" w:themeColor="text1" w:themeTint="BF"/>
        </w:rPr>
      </w:pPr>
      <w:proofErr w:type="gramStart"/>
      <w:r w:rsidRPr="0008010E">
        <w:rPr>
          <w:rFonts w:eastAsia="Calibri" w:cs="Calibri"/>
          <w:color w:val="404040" w:themeColor="text1" w:themeTint="BF"/>
        </w:rPr>
        <w:t xml:space="preserve">zastoupen:   </w:t>
      </w:r>
      <w:proofErr w:type="gramEnd"/>
      <w:r w:rsidRPr="0008010E">
        <w:rPr>
          <w:rFonts w:eastAsia="Calibri" w:cs="Calibri"/>
          <w:color w:val="404040" w:themeColor="text1" w:themeTint="BF"/>
        </w:rPr>
        <w:t xml:space="preserve">                               </w:t>
      </w:r>
      <w:r w:rsidR="00B94090" w:rsidRPr="00B94090">
        <w:rPr>
          <w:color w:val="404040" w:themeColor="text1" w:themeTint="BF"/>
          <w:highlight w:val="lightGray"/>
        </w:rPr>
        <w:t>XXX</w:t>
      </w:r>
    </w:p>
    <w:p w14:paraId="51BAECEF" w14:textId="6A09AFBA" w:rsidR="0008010E" w:rsidRPr="0008010E" w:rsidRDefault="0008010E" w:rsidP="00A529B9">
      <w:pPr>
        <w:widowControl/>
        <w:autoSpaceDE/>
        <w:autoSpaceDN/>
        <w:spacing w:after="120" w:line="312" w:lineRule="auto"/>
        <w:ind w:left="142" w:right="397" w:hanging="1"/>
        <w:rPr>
          <w:rFonts w:eastAsia="Calibri" w:cs="Calibri"/>
          <w:color w:val="404040" w:themeColor="text1" w:themeTint="BF"/>
        </w:rPr>
      </w:pPr>
      <w:r w:rsidRPr="0008010E">
        <w:rPr>
          <w:rFonts w:eastAsia="Calibri" w:cs="Calibri"/>
          <w:color w:val="404040" w:themeColor="text1" w:themeTint="BF"/>
        </w:rPr>
        <w:t xml:space="preserve">zapsán v obchodním rejstříku     </w:t>
      </w:r>
      <w:r w:rsidR="004043A0" w:rsidRPr="0008010E">
        <w:rPr>
          <w:color w:val="404040" w:themeColor="text1" w:themeTint="BF"/>
        </w:rPr>
        <w:t>vedeném</w:t>
      </w:r>
      <w:r w:rsidR="004043A0" w:rsidRPr="0008010E">
        <w:rPr>
          <w:color w:val="404040" w:themeColor="text1" w:themeTint="BF"/>
          <w:spacing w:val="-6"/>
        </w:rPr>
        <w:t xml:space="preserve"> </w:t>
      </w:r>
      <w:r w:rsidR="004043A0" w:rsidRPr="0008010E">
        <w:rPr>
          <w:color w:val="404040" w:themeColor="text1" w:themeTint="BF"/>
        </w:rPr>
        <w:t>Městským</w:t>
      </w:r>
      <w:r w:rsidR="004043A0" w:rsidRPr="0008010E">
        <w:rPr>
          <w:color w:val="404040" w:themeColor="text1" w:themeTint="BF"/>
          <w:spacing w:val="-3"/>
        </w:rPr>
        <w:t xml:space="preserve"> </w:t>
      </w:r>
      <w:r w:rsidR="004043A0" w:rsidRPr="0008010E">
        <w:rPr>
          <w:color w:val="404040" w:themeColor="text1" w:themeTint="BF"/>
        </w:rPr>
        <w:t>soudem</w:t>
      </w:r>
      <w:r w:rsidR="004043A0" w:rsidRPr="0008010E">
        <w:rPr>
          <w:color w:val="404040" w:themeColor="text1" w:themeTint="BF"/>
          <w:spacing w:val="-6"/>
        </w:rPr>
        <w:t xml:space="preserve"> </w:t>
      </w:r>
      <w:r w:rsidR="004043A0" w:rsidRPr="0008010E">
        <w:rPr>
          <w:color w:val="404040" w:themeColor="text1" w:themeTint="BF"/>
        </w:rPr>
        <w:t>v</w:t>
      </w:r>
      <w:r w:rsidR="004043A0" w:rsidRPr="0008010E">
        <w:rPr>
          <w:color w:val="404040" w:themeColor="text1" w:themeTint="BF"/>
          <w:spacing w:val="-3"/>
        </w:rPr>
        <w:t xml:space="preserve"> </w:t>
      </w:r>
      <w:r w:rsidR="004043A0" w:rsidRPr="0008010E">
        <w:rPr>
          <w:color w:val="404040" w:themeColor="text1" w:themeTint="BF"/>
        </w:rPr>
        <w:t>Praze</w:t>
      </w:r>
      <w:r w:rsidR="004043A0" w:rsidRPr="0008010E">
        <w:rPr>
          <w:color w:val="404040" w:themeColor="text1" w:themeTint="BF"/>
          <w:spacing w:val="-5"/>
        </w:rPr>
        <w:t xml:space="preserve"> </w:t>
      </w:r>
      <w:r w:rsidR="004043A0" w:rsidRPr="0008010E">
        <w:rPr>
          <w:color w:val="404040" w:themeColor="text1" w:themeTint="BF"/>
        </w:rPr>
        <w:t>oddíl</w:t>
      </w:r>
      <w:r w:rsidR="004043A0" w:rsidRPr="0008010E">
        <w:rPr>
          <w:color w:val="404040" w:themeColor="text1" w:themeTint="BF"/>
          <w:spacing w:val="-7"/>
        </w:rPr>
        <w:t xml:space="preserve"> </w:t>
      </w:r>
      <w:r w:rsidR="008E045C" w:rsidRPr="008E045C">
        <w:rPr>
          <w:rFonts w:eastAsia="Calibri" w:cs="Calibri"/>
          <w:color w:val="404040" w:themeColor="text1" w:themeTint="BF"/>
        </w:rPr>
        <w:t xml:space="preserve">C </w:t>
      </w:r>
      <w:r w:rsidR="004043A0">
        <w:rPr>
          <w:rFonts w:eastAsia="Calibri" w:cs="Calibri"/>
          <w:color w:val="404040" w:themeColor="text1" w:themeTint="BF"/>
        </w:rPr>
        <w:t xml:space="preserve">vložka </w:t>
      </w:r>
      <w:r w:rsidR="008E045C" w:rsidRPr="008E045C">
        <w:rPr>
          <w:rFonts w:eastAsia="Calibri" w:cs="Calibri"/>
          <w:color w:val="404040" w:themeColor="text1" w:themeTint="BF"/>
        </w:rPr>
        <w:t>244853</w:t>
      </w:r>
      <w:r w:rsidR="004043A0">
        <w:rPr>
          <w:rFonts w:eastAsia="Calibri" w:cs="Calibri"/>
          <w:color w:val="404040" w:themeColor="text1" w:themeTint="BF"/>
        </w:rPr>
        <w:t xml:space="preserve"> </w:t>
      </w:r>
    </w:p>
    <w:p w14:paraId="0B2068B1" w14:textId="3BC82083" w:rsidR="0008010E" w:rsidRPr="0008010E" w:rsidRDefault="0008010E" w:rsidP="00A529B9">
      <w:pPr>
        <w:widowControl/>
        <w:autoSpaceDE/>
        <w:autoSpaceDN/>
        <w:spacing w:after="120" w:line="312" w:lineRule="auto"/>
        <w:ind w:left="142" w:right="397" w:hanging="1"/>
        <w:rPr>
          <w:rFonts w:eastAsia="Calibri" w:cs="Calibri"/>
          <w:color w:val="404040" w:themeColor="text1" w:themeTint="BF"/>
        </w:rPr>
      </w:pPr>
      <w:r w:rsidRPr="0008010E">
        <w:rPr>
          <w:rFonts w:eastAsia="Calibri" w:cs="Calibri"/>
          <w:color w:val="404040" w:themeColor="text1" w:themeTint="BF"/>
        </w:rPr>
        <w:t xml:space="preserve">bankovní spojení                        </w:t>
      </w:r>
      <w:r w:rsidR="00B94090" w:rsidRPr="00B94090">
        <w:rPr>
          <w:color w:val="404040" w:themeColor="text1" w:themeTint="BF"/>
          <w:highlight w:val="lightGray"/>
        </w:rPr>
        <w:t>XXX</w:t>
      </w:r>
    </w:p>
    <w:p w14:paraId="0823248A" w14:textId="322E64E9" w:rsidR="0008010E" w:rsidRPr="0008010E" w:rsidRDefault="0008010E" w:rsidP="00A529B9">
      <w:pPr>
        <w:spacing w:after="120" w:line="312" w:lineRule="auto"/>
        <w:ind w:left="142" w:right="397"/>
        <w:jc w:val="both"/>
        <w:rPr>
          <w:rFonts w:eastAsia="Calibri"/>
          <w:color w:val="404040" w:themeColor="text1" w:themeTint="BF"/>
        </w:rPr>
      </w:pPr>
      <w:r w:rsidRPr="0008010E">
        <w:rPr>
          <w:rFonts w:eastAsia="Times New Roman"/>
          <w:color w:val="404040" w:themeColor="text1" w:themeTint="BF"/>
          <w:lang w:eastAsia="cs-CZ"/>
        </w:rPr>
        <w:t xml:space="preserve">                                                   </w:t>
      </w:r>
      <w:r w:rsidR="00B94090" w:rsidRPr="00B94090">
        <w:rPr>
          <w:color w:val="404040" w:themeColor="text1" w:themeTint="BF"/>
          <w:highlight w:val="lightGray"/>
        </w:rPr>
        <w:t>XXX</w:t>
      </w:r>
    </w:p>
    <w:p w14:paraId="58354F4E" w14:textId="52E3CC58" w:rsidR="009E238A" w:rsidRPr="0008010E" w:rsidRDefault="00892987" w:rsidP="00A529B9">
      <w:pPr>
        <w:spacing w:after="120" w:line="312" w:lineRule="auto"/>
        <w:ind w:left="142" w:right="397"/>
        <w:jc w:val="both"/>
        <w:rPr>
          <w:color w:val="404040" w:themeColor="text1" w:themeTint="BF"/>
        </w:rPr>
      </w:pPr>
      <w:r w:rsidRPr="0008010E">
        <w:rPr>
          <w:color w:val="404040" w:themeColor="text1" w:themeTint="BF"/>
        </w:rPr>
        <w:t>(dále</w:t>
      </w:r>
      <w:r w:rsidRPr="0008010E">
        <w:rPr>
          <w:color w:val="404040" w:themeColor="text1" w:themeTint="BF"/>
          <w:spacing w:val="-3"/>
        </w:rPr>
        <w:t xml:space="preserve"> </w:t>
      </w:r>
      <w:r w:rsidRPr="0008010E">
        <w:rPr>
          <w:color w:val="404040" w:themeColor="text1" w:themeTint="BF"/>
        </w:rPr>
        <w:t>jen</w:t>
      </w:r>
      <w:r w:rsidRPr="0008010E">
        <w:rPr>
          <w:color w:val="404040" w:themeColor="text1" w:themeTint="BF"/>
          <w:spacing w:val="-3"/>
        </w:rPr>
        <w:t xml:space="preserve"> </w:t>
      </w:r>
      <w:r w:rsidRPr="0008010E">
        <w:rPr>
          <w:color w:val="404040" w:themeColor="text1" w:themeTint="BF"/>
          <w:spacing w:val="-2"/>
        </w:rPr>
        <w:t>„</w:t>
      </w:r>
      <w:r w:rsidRPr="0008010E">
        <w:rPr>
          <w:b/>
          <w:color w:val="404040" w:themeColor="text1" w:themeTint="BF"/>
          <w:spacing w:val="-2"/>
        </w:rPr>
        <w:t>Poskytovatel</w:t>
      </w:r>
      <w:r w:rsidRPr="0008010E">
        <w:rPr>
          <w:color w:val="404040" w:themeColor="text1" w:themeTint="BF"/>
          <w:spacing w:val="-2"/>
        </w:rPr>
        <w:t>“)</w:t>
      </w:r>
    </w:p>
    <w:p w14:paraId="58354F4F" w14:textId="77777777" w:rsidR="009E238A" w:rsidRPr="0008010E" w:rsidRDefault="009E238A" w:rsidP="00A529B9">
      <w:pPr>
        <w:pStyle w:val="Zkladntext"/>
        <w:spacing w:before="63" w:line="312" w:lineRule="auto"/>
        <w:ind w:left="0" w:right="397"/>
        <w:jc w:val="left"/>
        <w:rPr>
          <w:color w:val="404040" w:themeColor="text1" w:themeTint="BF"/>
        </w:rPr>
      </w:pPr>
    </w:p>
    <w:p w14:paraId="58354F51" w14:textId="1E996DAD" w:rsidR="009E238A" w:rsidRPr="0008010E" w:rsidRDefault="00892987" w:rsidP="00A529B9">
      <w:pPr>
        <w:pStyle w:val="Zkladntext"/>
        <w:spacing w:line="312" w:lineRule="auto"/>
        <w:ind w:left="141" w:right="397"/>
        <w:rPr>
          <w:color w:val="404040" w:themeColor="text1" w:themeTint="BF"/>
        </w:rPr>
      </w:pPr>
      <w:r w:rsidRPr="0008010E">
        <w:rPr>
          <w:color w:val="404040" w:themeColor="text1" w:themeTint="BF"/>
        </w:rPr>
        <w:t>Objednatel</w:t>
      </w:r>
      <w:r w:rsidRPr="0008010E">
        <w:rPr>
          <w:color w:val="404040" w:themeColor="text1" w:themeTint="BF"/>
          <w:spacing w:val="80"/>
        </w:rPr>
        <w:t xml:space="preserve"> </w:t>
      </w:r>
      <w:r w:rsidRPr="0008010E">
        <w:rPr>
          <w:color w:val="404040" w:themeColor="text1" w:themeTint="BF"/>
        </w:rPr>
        <w:t>a</w:t>
      </w:r>
      <w:r w:rsidRPr="0008010E">
        <w:rPr>
          <w:color w:val="404040" w:themeColor="text1" w:themeTint="BF"/>
          <w:spacing w:val="80"/>
        </w:rPr>
        <w:t xml:space="preserve"> </w:t>
      </w:r>
      <w:r w:rsidRPr="0008010E">
        <w:rPr>
          <w:color w:val="404040" w:themeColor="text1" w:themeTint="BF"/>
        </w:rPr>
        <w:t>Poskytovatel</w:t>
      </w:r>
      <w:r w:rsidRPr="0008010E">
        <w:rPr>
          <w:color w:val="404040" w:themeColor="text1" w:themeTint="BF"/>
          <w:spacing w:val="80"/>
        </w:rPr>
        <w:t xml:space="preserve"> </w:t>
      </w:r>
      <w:r w:rsidR="00561EFB">
        <w:rPr>
          <w:color w:val="404040" w:themeColor="text1" w:themeTint="BF"/>
        </w:rPr>
        <w:t xml:space="preserve">dále </w:t>
      </w:r>
      <w:r w:rsidRPr="0008010E">
        <w:rPr>
          <w:color w:val="404040" w:themeColor="text1" w:themeTint="BF"/>
        </w:rPr>
        <w:t>jednotlivě jako „</w:t>
      </w:r>
      <w:r w:rsidRPr="0008010E">
        <w:rPr>
          <w:b/>
          <w:color w:val="404040" w:themeColor="text1" w:themeTint="BF"/>
        </w:rPr>
        <w:t>Smluvní strana</w:t>
      </w:r>
      <w:r w:rsidRPr="0008010E">
        <w:rPr>
          <w:color w:val="404040" w:themeColor="text1" w:themeTint="BF"/>
        </w:rPr>
        <w:t>“ a společně jako „</w:t>
      </w:r>
      <w:r w:rsidRPr="0008010E">
        <w:rPr>
          <w:b/>
          <w:color w:val="404040" w:themeColor="text1" w:themeTint="BF"/>
        </w:rPr>
        <w:t>Smluvní strany</w:t>
      </w:r>
      <w:r w:rsidRPr="0008010E">
        <w:rPr>
          <w:color w:val="404040" w:themeColor="text1" w:themeTint="BF"/>
        </w:rPr>
        <w:t>“</w:t>
      </w:r>
      <w:r w:rsidR="00561EFB">
        <w:rPr>
          <w:color w:val="404040" w:themeColor="text1" w:themeTint="BF"/>
        </w:rPr>
        <w:t>,</w:t>
      </w:r>
      <w:r w:rsidR="00DF6E83">
        <w:rPr>
          <w:color w:val="404040" w:themeColor="text1" w:themeTint="BF"/>
        </w:rPr>
        <w:t xml:space="preserve"> </w:t>
      </w:r>
      <w:r w:rsidRPr="0008010E">
        <w:rPr>
          <w:color w:val="404040" w:themeColor="text1" w:themeTint="BF"/>
        </w:rPr>
        <w:t>uzavírají</w:t>
      </w:r>
      <w:r w:rsidRPr="0008010E">
        <w:rPr>
          <w:color w:val="404040" w:themeColor="text1" w:themeTint="BF"/>
          <w:spacing w:val="-3"/>
        </w:rPr>
        <w:t xml:space="preserve"> </w:t>
      </w:r>
      <w:r w:rsidRPr="0008010E">
        <w:rPr>
          <w:color w:val="404040" w:themeColor="text1" w:themeTint="BF"/>
        </w:rPr>
        <w:t>v</w:t>
      </w:r>
      <w:r w:rsidRPr="0008010E">
        <w:rPr>
          <w:color w:val="404040" w:themeColor="text1" w:themeTint="BF"/>
          <w:spacing w:val="-3"/>
        </w:rPr>
        <w:t xml:space="preserve"> </w:t>
      </w:r>
      <w:r w:rsidRPr="0008010E">
        <w:rPr>
          <w:color w:val="404040" w:themeColor="text1" w:themeTint="BF"/>
        </w:rPr>
        <w:t>souladu</w:t>
      </w:r>
      <w:r w:rsidRPr="0008010E">
        <w:rPr>
          <w:color w:val="404040" w:themeColor="text1" w:themeTint="BF"/>
          <w:spacing w:val="-6"/>
        </w:rPr>
        <w:t xml:space="preserve"> </w:t>
      </w:r>
      <w:r w:rsidRPr="0008010E">
        <w:rPr>
          <w:color w:val="404040" w:themeColor="text1" w:themeTint="BF"/>
        </w:rPr>
        <w:t>s</w:t>
      </w:r>
      <w:r w:rsidRPr="0008010E">
        <w:rPr>
          <w:color w:val="404040" w:themeColor="text1" w:themeTint="BF"/>
          <w:spacing w:val="-1"/>
        </w:rPr>
        <w:t xml:space="preserve"> </w:t>
      </w:r>
      <w:r w:rsidRPr="0008010E">
        <w:rPr>
          <w:color w:val="404040" w:themeColor="text1" w:themeTint="BF"/>
        </w:rPr>
        <w:t>ustanovením</w:t>
      </w:r>
      <w:r w:rsidRPr="0008010E">
        <w:rPr>
          <w:color w:val="404040" w:themeColor="text1" w:themeTint="BF"/>
          <w:spacing w:val="-5"/>
        </w:rPr>
        <w:t xml:space="preserve"> </w:t>
      </w:r>
      <w:r w:rsidRPr="0008010E">
        <w:rPr>
          <w:color w:val="404040" w:themeColor="text1" w:themeTint="BF"/>
        </w:rPr>
        <w:t>§</w:t>
      </w:r>
      <w:r w:rsidRPr="0008010E">
        <w:rPr>
          <w:color w:val="404040" w:themeColor="text1" w:themeTint="BF"/>
          <w:spacing w:val="-6"/>
        </w:rPr>
        <w:t xml:space="preserve"> </w:t>
      </w:r>
      <w:r w:rsidRPr="0008010E">
        <w:rPr>
          <w:color w:val="404040" w:themeColor="text1" w:themeTint="BF"/>
        </w:rPr>
        <w:t>1746</w:t>
      </w:r>
      <w:r w:rsidRPr="0008010E">
        <w:rPr>
          <w:color w:val="404040" w:themeColor="text1" w:themeTint="BF"/>
          <w:spacing w:val="-4"/>
        </w:rPr>
        <w:t xml:space="preserve"> </w:t>
      </w:r>
      <w:r w:rsidRPr="0008010E">
        <w:rPr>
          <w:color w:val="404040" w:themeColor="text1" w:themeTint="BF"/>
        </w:rPr>
        <w:t>odst.</w:t>
      </w:r>
      <w:r w:rsidRPr="0008010E">
        <w:rPr>
          <w:color w:val="404040" w:themeColor="text1" w:themeTint="BF"/>
          <w:spacing w:val="-3"/>
        </w:rPr>
        <w:t xml:space="preserve"> </w:t>
      </w:r>
      <w:r w:rsidRPr="0008010E">
        <w:rPr>
          <w:color w:val="404040" w:themeColor="text1" w:themeTint="BF"/>
        </w:rPr>
        <w:t>2</w:t>
      </w:r>
      <w:r w:rsidRPr="0008010E">
        <w:rPr>
          <w:color w:val="404040" w:themeColor="text1" w:themeTint="BF"/>
          <w:spacing w:val="-6"/>
        </w:rPr>
        <w:t xml:space="preserve"> </w:t>
      </w:r>
      <w:r w:rsidRPr="0008010E">
        <w:rPr>
          <w:color w:val="404040" w:themeColor="text1" w:themeTint="BF"/>
        </w:rPr>
        <w:t>zákona</w:t>
      </w:r>
      <w:r w:rsidRPr="0008010E">
        <w:rPr>
          <w:color w:val="404040" w:themeColor="text1" w:themeTint="BF"/>
          <w:spacing w:val="-6"/>
        </w:rPr>
        <w:t xml:space="preserve"> </w:t>
      </w:r>
      <w:r w:rsidRPr="0008010E">
        <w:rPr>
          <w:color w:val="404040" w:themeColor="text1" w:themeTint="BF"/>
        </w:rPr>
        <w:t>č.</w:t>
      </w:r>
      <w:r w:rsidRPr="0008010E">
        <w:rPr>
          <w:color w:val="404040" w:themeColor="text1" w:themeTint="BF"/>
          <w:spacing w:val="-5"/>
        </w:rPr>
        <w:t xml:space="preserve"> </w:t>
      </w:r>
      <w:r w:rsidRPr="0008010E">
        <w:rPr>
          <w:color w:val="404040" w:themeColor="text1" w:themeTint="BF"/>
        </w:rPr>
        <w:t>89/2012</w:t>
      </w:r>
      <w:r w:rsidRPr="0008010E">
        <w:rPr>
          <w:color w:val="404040" w:themeColor="text1" w:themeTint="BF"/>
          <w:spacing w:val="-4"/>
        </w:rPr>
        <w:t xml:space="preserve"> </w:t>
      </w:r>
      <w:r w:rsidRPr="0008010E">
        <w:rPr>
          <w:color w:val="404040" w:themeColor="text1" w:themeTint="BF"/>
        </w:rPr>
        <w:t>Sb.,</w:t>
      </w:r>
      <w:r w:rsidRPr="0008010E">
        <w:rPr>
          <w:color w:val="404040" w:themeColor="text1" w:themeTint="BF"/>
          <w:spacing w:val="-7"/>
        </w:rPr>
        <w:t xml:space="preserve"> </w:t>
      </w:r>
      <w:r w:rsidRPr="0008010E">
        <w:rPr>
          <w:color w:val="404040" w:themeColor="text1" w:themeTint="BF"/>
        </w:rPr>
        <w:t>občanský</w:t>
      </w:r>
      <w:r w:rsidRPr="0008010E">
        <w:rPr>
          <w:color w:val="404040" w:themeColor="text1" w:themeTint="BF"/>
          <w:spacing w:val="-6"/>
        </w:rPr>
        <w:t xml:space="preserve"> </w:t>
      </w:r>
      <w:r w:rsidRPr="0008010E">
        <w:rPr>
          <w:color w:val="404040" w:themeColor="text1" w:themeTint="BF"/>
        </w:rPr>
        <w:t>zákoník,</w:t>
      </w:r>
      <w:r w:rsidRPr="0008010E">
        <w:rPr>
          <w:color w:val="404040" w:themeColor="text1" w:themeTint="BF"/>
          <w:spacing w:val="-5"/>
        </w:rPr>
        <w:t xml:space="preserve"> </w:t>
      </w:r>
      <w:r w:rsidRPr="0008010E">
        <w:rPr>
          <w:color w:val="404040" w:themeColor="text1" w:themeTint="BF"/>
        </w:rPr>
        <w:t>v</w:t>
      </w:r>
      <w:r w:rsidR="00551777">
        <w:rPr>
          <w:color w:val="404040" w:themeColor="text1" w:themeTint="BF"/>
        </w:rPr>
        <w:t>e znění pozdějších předpisů</w:t>
      </w:r>
      <w:r w:rsidRPr="0008010E">
        <w:rPr>
          <w:color w:val="404040" w:themeColor="text1" w:themeTint="BF"/>
          <w:spacing w:val="-3"/>
        </w:rPr>
        <w:t xml:space="preserve"> </w:t>
      </w:r>
      <w:r w:rsidRPr="0008010E">
        <w:rPr>
          <w:color w:val="404040" w:themeColor="text1" w:themeTint="BF"/>
        </w:rPr>
        <w:t>(dále</w:t>
      </w:r>
      <w:r w:rsidRPr="0008010E">
        <w:rPr>
          <w:color w:val="404040" w:themeColor="text1" w:themeTint="BF"/>
          <w:spacing w:val="-2"/>
        </w:rPr>
        <w:t xml:space="preserve"> </w:t>
      </w:r>
      <w:r w:rsidRPr="0008010E">
        <w:rPr>
          <w:color w:val="404040" w:themeColor="text1" w:themeTint="BF"/>
        </w:rPr>
        <w:t>jen</w:t>
      </w:r>
      <w:r w:rsidRPr="0008010E">
        <w:rPr>
          <w:color w:val="404040" w:themeColor="text1" w:themeTint="BF"/>
          <w:spacing w:val="-4"/>
        </w:rPr>
        <w:t xml:space="preserve"> </w:t>
      </w:r>
      <w:r w:rsidRPr="0008010E">
        <w:rPr>
          <w:color w:val="404040" w:themeColor="text1" w:themeTint="BF"/>
        </w:rPr>
        <w:t>„</w:t>
      </w:r>
      <w:r w:rsidRPr="0008010E">
        <w:rPr>
          <w:b/>
          <w:color w:val="404040" w:themeColor="text1" w:themeTint="BF"/>
        </w:rPr>
        <w:t>Občanský</w:t>
      </w:r>
      <w:r w:rsidRPr="0008010E">
        <w:rPr>
          <w:b/>
          <w:color w:val="404040" w:themeColor="text1" w:themeTint="BF"/>
          <w:spacing w:val="-2"/>
        </w:rPr>
        <w:t xml:space="preserve"> </w:t>
      </w:r>
      <w:r w:rsidRPr="0008010E">
        <w:rPr>
          <w:b/>
          <w:color w:val="404040" w:themeColor="text1" w:themeTint="BF"/>
        </w:rPr>
        <w:t>zákoník</w:t>
      </w:r>
      <w:r w:rsidRPr="0008010E">
        <w:rPr>
          <w:color w:val="404040" w:themeColor="text1" w:themeTint="BF"/>
        </w:rPr>
        <w:t>“)</w:t>
      </w:r>
      <w:r w:rsidRPr="0008010E">
        <w:rPr>
          <w:color w:val="404040" w:themeColor="text1" w:themeTint="BF"/>
          <w:spacing w:val="-3"/>
        </w:rPr>
        <w:t xml:space="preserve"> </w:t>
      </w:r>
      <w:r w:rsidRPr="0008010E">
        <w:rPr>
          <w:color w:val="404040" w:themeColor="text1" w:themeTint="BF"/>
        </w:rPr>
        <w:t>a</w:t>
      </w:r>
      <w:r w:rsidRPr="0008010E">
        <w:rPr>
          <w:color w:val="404040" w:themeColor="text1" w:themeTint="BF"/>
          <w:spacing w:val="-2"/>
        </w:rPr>
        <w:t xml:space="preserve"> </w:t>
      </w:r>
      <w:r w:rsidRPr="0008010E">
        <w:rPr>
          <w:color w:val="404040" w:themeColor="text1" w:themeTint="BF"/>
        </w:rPr>
        <w:t>v</w:t>
      </w:r>
      <w:r w:rsidRPr="0008010E">
        <w:rPr>
          <w:color w:val="404040" w:themeColor="text1" w:themeTint="BF"/>
          <w:spacing w:val="-4"/>
        </w:rPr>
        <w:t xml:space="preserve"> </w:t>
      </w:r>
      <w:r w:rsidRPr="0008010E">
        <w:rPr>
          <w:color w:val="404040" w:themeColor="text1" w:themeTint="BF"/>
        </w:rPr>
        <w:t>souladu</w:t>
      </w:r>
      <w:r w:rsidRPr="0008010E">
        <w:rPr>
          <w:color w:val="404040" w:themeColor="text1" w:themeTint="BF"/>
          <w:spacing w:val="-4"/>
        </w:rPr>
        <w:t xml:space="preserve"> </w:t>
      </w:r>
      <w:r w:rsidRPr="0008010E">
        <w:rPr>
          <w:color w:val="404040" w:themeColor="text1" w:themeTint="BF"/>
        </w:rPr>
        <w:t>s</w:t>
      </w:r>
      <w:r w:rsidR="00551777">
        <w:rPr>
          <w:color w:val="404040" w:themeColor="text1" w:themeTint="BF"/>
          <w:spacing w:val="-1"/>
        </w:rPr>
        <w:t xml:space="preserve">e </w:t>
      </w:r>
      <w:r w:rsidRPr="0008010E">
        <w:rPr>
          <w:color w:val="404040" w:themeColor="text1" w:themeTint="BF"/>
        </w:rPr>
        <w:t>zákon</w:t>
      </w:r>
      <w:r w:rsidR="00551777">
        <w:rPr>
          <w:color w:val="404040" w:themeColor="text1" w:themeTint="BF"/>
        </w:rPr>
        <w:t>em</w:t>
      </w:r>
      <w:r w:rsidRPr="0008010E">
        <w:rPr>
          <w:color w:val="404040" w:themeColor="text1" w:themeTint="BF"/>
          <w:spacing w:val="-4"/>
        </w:rPr>
        <w:t xml:space="preserve"> </w:t>
      </w:r>
      <w:r w:rsidRPr="0008010E">
        <w:rPr>
          <w:color w:val="404040" w:themeColor="text1" w:themeTint="BF"/>
        </w:rPr>
        <w:t>č. 134/2016</w:t>
      </w:r>
      <w:r w:rsidRPr="0008010E">
        <w:rPr>
          <w:color w:val="404040" w:themeColor="text1" w:themeTint="BF"/>
          <w:spacing w:val="-2"/>
        </w:rPr>
        <w:t xml:space="preserve"> </w:t>
      </w:r>
      <w:r w:rsidRPr="0008010E">
        <w:rPr>
          <w:color w:val="404040" w:themeColor="text1" w:themeTint="BF"/>
        </w:rPr>
        <w:t>Sb.,</w:t>
      </w:r>
      <w:r w:rsidRPr="0008010E">
        <w:rPr>
          <w:color w:val="404040" w:themeColor="text1" w:themeTint="BF"/>
          <w:spacing w:val="-3"/>
        </w:rPr>
        <w:t xml:space="preserve"> </w:t>
      </w:r>
      <w:r w:rsidRPr="0008010E">
        <w:rPr>
          <w:color w:val="404040" w:themeColor="text1" w:themeTint="BF"/>
        </w:rPr>
        <w:t>o</w:t>
      </w:r>
      <w:r w:rsidR="00551777">
        <w:rPr>
          <w:color w:val="404040" w:themeColor="text1" w:themeTint="BF"/>
          <w:spacing w:val="-1"/>
        </w:rPr>
        <w:t> </w:t>
      </w:r>
      <w:r w:rsidRPr="0008010E">
        <w:rPr>
          <w:color w:val="404040" w:themeColor="text1" w:themeTint="BF"/>
        </w:rPr>
        <w:t>zadávání veřejných</w:t>
      </w:r>
      <w:r w:rsidRPr="0008010E">
        <w:rPr>
          <w:color w:val="404040" w:themeColor="text1" w:themeTint="BF"/>
          <w:spacing w:val="-1"/>
        </w:rPr>
        <w:t xml:space="preserve"> </w:t>
      </w:r>
      <w:r w:rsidRPr="0008010E">
        <w:rPr>
          <w:color w:val="404040" w:themeColor="text1" w:themeTint="BF"/>
        </w:rPr>
        <w:t>zakázek,</w:t>
      </w:r>
      <w:r w:rsidRPr="0008010E">
        <w:rPr>
          <w:color w:val="404040" w:themeColor="text1" w:themeTint="BF"/>
          <w:spacing w:val="-2"/>
        </w:rPr>
        <w:t xml:space="preserve"> </w:t>
      </w:r>
      <w:r w:rsidRPr="0008010E">
        <w:rPr>
          <w:color w:val="404040" w:themeColor="text1" w:themeTint="BF"/>
        </w:rPr>
        <w:t>v</w:t>
      </w:r>
      <w:r w:rsidR="00551777">
        <w:rPr>
          <w:color w:val="404040" w:themeColor="text1" w:themeTint="BF"/>
        </w:rPr>
        <w:t xml:space="preserve">e </w:t>
      </w:r>
      <w:r w:rsidRPr="0008010E">
        <w:rPr>
          <w:color w:val="404040" w:themeColor="text1" w:themeTint="BF"/>
        </w:rPr>
        <w:t>znění</w:t>
      </w:r>
      <w:r w:rsidR="00551777">
        <w:rPr>
          <w:color w:val="404040" w:themeColor="text1" w:themeTint="BF"/>
        </w:rPr>
        <w:t xml:space="preserve"> pozdějších předpisů</w:t>
      </w:r>
      <w:r w:rsidRPr="0008010E">
        <w:rPr>
          <w:color w:val="404040" w:themeColor="text1" w:themeTint="BF"/>
          <w:spacing w:val="-3"/>
        </w:rPr>
        <w:t xml:space="preserve"> </w:t>
      </w:r>
      <w:r w:rsidRPr="0008010E">
        <w:rPr>
          <w:color w:val="404040" w:themeColor="text1" w:themeTint="BF"/>
        </w:rPr>
        <w:t>(dále</w:t>
      </w:r>
      <w:r w:rsidRPr="0008010E">
        <w:rPr>
          <w:color w:val="404040" w:themeColor="text1" w:themeTint="BF"/>
          <w:spacing w:val="-3"/>
        </w:rPr>
        <w:t xml:space="preserve"> </w:t>
      </w:r>
      <w:r w:rsidRPr="0008010E">
        <w:rPr>
          <w:color w:val="404040" w:themeColor="text1" w:themeTint="BF"/>
        </w:rPr>
        <w:t>jen</w:t>
      </w:r>
      <w:r w:rsidRPr="0008010E">
        <w:rPr>
          <w:color w:val="404040" w:themeColor="text1" w:themeTint="BF"/>
          <w:spacing w:val="-3"/>
        </w:rPr>
        <w:t xml:space="preserve"> </w:t>
      </w:r>
      <w:r w:rsidRPr="0008010E">
        <w:rPr>
          <w:color w:val="404040" w:themeColor="text1" w:themeTint="BF"/>
        </w:rPr>
        <w:t>„</w:t>
      </w:r>
      <w:r w:rsidRPr="0008010E">
        <w:rPr>
          <w:b/>
          <w:color w:val="404040" w:themeColor="text1" w:themeTint="BF"/>
        </w:rPr>
        <w:t>ZZVZ</w:t>
      </w:r>
      <w:r w:rsidRPr="0008010E">
        <w:rPr>
          <w:color w:val="404040" w:themeColor="text1" w:themeTint="BF"/>
        </w:rPr>
        <w:t>“),</w:t>
      </w:r>
      <w:r w:rsidRPr="0008010E">
        <w:rPr>
          <w:color w:val="404040" w:themeColor="text1" w:themeTint="BF"/>
          <w:spacing w:val="-1"/>
        </w:rPr>
        <w:t xml:space="preserve"> </w:t>
      </w:r>
      <w:r w:rsidRPr="0008010E">
        <w:rPr>
          <w:color w:val="404040" w:themeColor="text1" w:themeTint="BF"/>
        </w:rPr>
        <w:t>tuto</w:t>
      </w:r>
      <w:r w:rsidR="00572F34">
        <w:rPr>
          <w:color w:val="404040" w:themeColor="text1" w:themeTint="BF"/>
        </w:rPr>
        <w:t> </w:t>
      </w:r>
      <w:r w:rsidRPr="0008010E">
        <w:rPr>
          <w:color w:val="404040" w:themeColor="text1" w:themeTint="BF"/>
        </w:rPr>
        <w:t>Smlouvu</w:t>
      </w:r>
      <w:r w:rsidR="00572F34">
        <w:rPr>
          <w:color w:val="404040" w:themeColor="text1" w:themeTint="BF"/>
        </w:rPr>
        <w:t> </w:t>
      </w:r>
      <w:r w:rsidRPr="0008010E">
        <w:rPr>
          <w:color w:val="404040" w:themeColor="text1" w:themeTint="BF"/>
        </w:rPr>
        <w:t>o</w:t>
      </w:r>
      <w:r w:rsidR="00551777">
        <w:rPr>
          <w:color w:val="404040" w:themeColor="text1" w:themeTint="BF"/>
          <w:spacing w:val="-3"/>
        </w:rPr>
        <w:t> </w:t>
      </w:r>
      <w:r w:rsidRPr="0008010E">
        <w:rPr>
          <w:color w:val="404040" w:themeColor="text1" w:themeTint="BF"/>
        </w:rPr>
        <w:t>poskytnutí služeb</w:t>
      </w:r>
      <w:r w:rsidR="00551777">
        <w:rPr>
          <w:color w:val="404040" w:themeColor="text1" w:themeTint="BF"/>
        </w:rPr>
        <w:t xml:space="preserve"> (dále jen „</w:t>
      </w:r>
      <w:r w:rsidR="00551777" w:rsidRPr="00551777">
        <w:rPr>
          <w:b/>
          <w:bCs/>
          <w:color w:val="404040" w:themeColor="text1" w:themeTint="BF"/>
        </w:rPr>
        <w:t>Smlouva</w:t>
      </w:r>
      <w:r w:rsidR="00551777">
        <w:rPr>
          <w:color w:val="404040" w:themeColor="text1" w:themeTint="BF"/>
        </w:rPr>
        <w:t>“)</w:t>
      </w:r>
      <w:r w:rsidRPr="0008010E">
        <w:rPr>
          <w:color w:val="404040" w:themeColor="text1" w:themeTint="BF"/>
        </w:rPr>
        <w:t>.</w:t>
      </w:r>
    </w:p>
    <w:p w14:paraId="58354F53" w14:textId="77777777" w:rsidR="009E238A" w:rsidRDefault="009E238A" w:rsidP="00A529B9">
      <w:pPr>
        <w:pStyle w:val="Zkladntext"/>
        <w:spacing w:after="240" w:line="312" w:lineRule="auto"/>
        <w:ind w:left="0" w:right="397"/>
        <w:jc w:val="left"/>
        <w:rPr>
          <w:color w:val="404040" w:themeColor="text1" w:themeTint="BF"/>
        </w:rPr>
      </w:pPr>
    </w:p>
    <w:p w14:paraId="0F319A62" w14:textId="77777777" w:rsidR="00AF6F10" w:rsidRDefault="00AF6F10" w:rsidP="00A529B9">
      <w:pPr>
        <w:spacing w:after="120" w:line="312" w:lineRule="auto"/>
        <w:ind w:left="301" w:right="397"/>
        <w:jc w:val="center"/>
        <w:rPr>
          <w:b/>
          <w:color w:val="404040" w:themeColor="text1" w:themeTint="BF"/>
          <w:spacing w:val="-2"/>
          <w:sz w:val="24"/>
        </w:rPr>
      </w:pPr>
    </w:p>
    <w:p w14:paraId="1A48E53F" w14:textId="77777777" w:rsidR="00AF6F10" w:rsidRDefault="00AF6F10" w:rsidP="00A529B9">
      <w:pPr>
        <w:spacing w:after="120" w:line="312" w:lineRule="auto"/>
        <w:ind w:left="301" w:right="397"/>
        <w:jc w:val="center"/>
        <w:rPr>
          <w:b/>
          <w:color w:val="404040" w:themeColor="text1" w:themeTint="BF"/>
          <w:spacing w:val="-2"/>
          <w:sz w:val="24"/>
        </w:rPr>
      </w:pPr>
    </w:p>
    <w:p w14:paraId="58354F54" w14:textId="7E675BFF" w:rsidR="009E238A" w:rsidRPr="00AF6F10" w:rsidRDefault="00892987" w:rsidP="00A529B9">
      <w:pPr>
        <w:spacing w:after="240" w:line="312" w:lineRule="auto"/>
        <w:ind w:left="301" w:right="397"/>
        <w:jc w:val="center"/>
        <w:rPr>
          <w:b/>
          <w:color w:val="404040" w:themeColor="text1" w:themeTint="BF"/>
          <w:szCs w:val="20"/>
        </w:rPr>
      </w:pPr>
      <w:r w:rsidRPr="00AF6F10">
        <w:rPr>
          <w:b/>
          <w:color w:val="404040" w:themeColor="text1" w:themeTint="BF"/>
          <w:spacing w:val="-2"/>
          <w:szCs w:val="20"/>
        </w:rPr>
        <w:t>Preambule</w:t>
      </w:r>
    </w:p>
    <w:p w14:paraId="1EC6E949" w14:textId="77777777" w:rsidR="009E238A" w:rsidRDefault="00892987" w:rsidP="00A529B9">
      <w:pPr>
        <w:pStyle w:val="Zkladntext"/>
        <w:keepLines/>
        <w:widowControl/>
        <w:spacing w:line="312" w:lineRule="auto"/>
        <w:ind w:left="142" w:right="397"/>
        <w:rPr>
          <w:color w:val="404040" w:themeColor="text1" w:themeTint="BF"/>
        </w:rPr>
      </w:pPr>
      <w:r w:rsidRPr="0008010E">
        <w:rPr>
          <w:color w:val="404040" w:themeColor="text1" w:themeTint="BF"/>
        </w:rPr>
        <w:t>Objednatel provedl zadávací řízení k</w:t>
      </w:r>
      <w:r w:rsidRPr="0008010E">
        <w:rPr>
          <w:color w:val="404040" w:themeColor="text1" w:themeTint="BF"/>
          <w:spacing w:val="-3"/>
        </w:rPr>
        <w:t xml:space="preserve"> </w:t>
      </w:r>
      <w:r w:rsidRPr="0008010E">
        <w:rPr>
          <w:color w:val="404040" w:themeColor="text1" w:themeTint="BF"/>
        </w:rPr>
        <w:t>veřejné zakázce „</w:t>
      </w:r>
      <w:r w:rsidRPr="0008010E">
        <w:rPr>
          <w:b/>
          <w:color w:val="404040" w:themeColor="text1" w:themeTint="BF"/>
        </w:rPr>
        <w:t xml:space="preserve">DNS </w:t>
      </w:r>
      <w:r w:rsidR="006B5696" w:rsidRPr="006B5696">
        <w:rPr>
          <w:b/>
          <w:color w:val="404040" w:themeColor="text1" w:themeTint="BF"/>
        </w:rPr>
        <w:t>81_Zajištění servisu prvků F5 pro CMS</w:t>
      </w:r>
      <w:r w:rsidRPr="0008010E">
        <w:rPr>
          <w:color w:val="404040" w:themeColor="text1" w:themeTint="BF"/>
        </w:rPr>
        <w:t>“ (dále jen „</w:t>
      </w:r>
      <w:r w:rsidRPr="0008010E">
        <w:rPr>
          <w:b/>
          <w:color w:val="404040" w:themeColor="text1" w:themeTint="BF"/>
        </w:rPr>
        <w:t>Zadávací řízení</w:t>
      </w:r>
      <w:r w:rsidRPr="0008010E">
        <w:rPr>
          <w:color w:val="404040" w:themeColor="text1" w:themeTint="BF"/>
        </w:rPr>
        <w:t>“) na</w:t>
      </w:r>
      <w:r w:rsidRPr="0008010E">
        <w:rPr>
          <w:color w:val="404040" w:themeColor="text1" w:themeTint="BF"/>
          <w:spacing w:val="-1"/>
        </w:rPr>
        <w:t xml:space="preserve"> </w:t>
      </w:r>
      <w:r w:rsidRPr="0008010E">
        <w:rPr>
          <w:color w:val="404040" w:themeColor="text1" w:themeTint="BF"/>
        </w:rPr>
        <w:t>uzavření této Smlouvy. Tato</w:t>
      </w:r>
      <w:r w:rsidRPr="0008010E">
        <w:rPr>
          <w:color w:val="404040" w:themeColor="text1" w:themeTint="BF"/>
          <w:spacing w:val="-1"/>
        </w:rPr>
        <w:t xml:space="preserve"> </w:t>
      </w:r>
      <w:r w:rsidRPr="0008010E">
        <w:rPr>
          <w:color w:val="404040" w:themeColor="text1" w:themeTint="BF"/>
        </w:rPr>
        <w:t>Smlouva je</w:t>
      </w:r>
      <w:r w:rsidRPr="0008010E">
        <w:rPr>
          <w:color w:val="404040" w:themeColor="text1" w:themeTint="BF"/>
          <w:spacing w:val="-1"/>
        </w:rPr>
        <w:t xml:space="preserve"> </w:t>
      </w:r>
      <w:r w:rsidRPr="0008010E">
        <w:rPr>
          <w:color w:val="404040" w:themeColor="text1" w:themeTint="BF"/>
        </w:rPr>
        <w:t>uzavřena s Poskytovatelem na základě</w:t>
      </w:r>
      <w:r w:rsidRPr="00572F34">
        <w:rPr>
          <w:color w:val="404040" w:themeColor="text1" w:themeTint="BF"/>
        </w:rPr>
        <w:t xml:space="preserve"> </w:t>
      </w:r>
      <w:r w:rsidRPr="0008010E">
        <w:rPr>
          <w:color w:val="404040" w:themeColor="text1" w:themeTint="BF"/>
        </w:rPr>
        <w:t>výsledku</w:t>
      </w:r>
      <w:r w:rsidRPr="00572F34">
        <w:rPr>
          <w:color w:val="404040" w:themeColor="text1" w:themeTint="BF"/>
        </w:rPr>
        <w:t xml:space="preserve"> </w:t>
      </w:r>
      <w:r w:rsidRPr="0008010E">
        <w:rPr>
          <w:color w:val="404040" w:themeColor="text1" w:themeTint="BF"/>
        </w:rPr>
        <w:t>Zadávacího</w:t>
      </w:r>
      <w:r w:rsidRPr="00572F34">
        <w:rPr>
          <w:color w:val="404040" w:themeColor="text1" w:themeTint="BF"/>
        </w:rPr>
        <w:t xml:space="preserve"> </w:t>
      </w:r>
      <w:r w:rsidRPr="0008010E">
        <w:rPr>
          <w:color w:val="404040" w:themeColor="text1" w:themeTint="BF"/>
        </w:rPr>
        <w:t>řízení.</w:t>
      </w:r>
      <w:r w:rsidRPr="00572F34">
        <w:rPr>
          <w:color w:val="404040" w:themeColor="text1" w:themeTint="BF"/>
        </w:rPr>
        <w:t xml:space="preserve"> </w:t>
      </w:r>
      <w:r w:rsidRPr="0008010E">
        <w:rPr>
          <w:color w:val="404040" w:themeColor="text1" w:themeTint="BF"/>
        </w:rPr>
        <w:t>Objednatel</w:t>
      </w:r>
      <w:r w:rsidRPr="00572F34">
        <w:rPr>
          <w:color w:val="404040" w:themeColor="text1" w:themeTint="BF"/>
        </w:rPr>
        <w:t xml:space="preserve"> </w:t>
      </w:r>
      <w:r w:rsidRPr="0008010E">
        <w:rPr>
          <w:color w:val="404040" w:themeColor="text1" w:themeTint="BF"/>
        </w:rPr>
        <w:t>tímto</w:t>
      </w:r>
      <w:r w:rsidRPr="00572F34">
        <w:rPr>
          <w:color w:val="404040" w:themeColor="text1" w:themeTint="BF"/>
        </w:rPr>
        <w:t xml:space="preserve"> </w:t>
      </w:r>
      <w:r w:rsidRPr="0008010E">
        <w:rPr>
          <w:color w:val="404040" w:themeColor="text1" w:themeTint="BF"/>
        </w:rPr>
        <w:t>ve</w:t>
      </w:r>
      <w:r w:rsidRPr="00572F34">
        <w:rPr>
          <w:color w:val="404040" w:themeColor="text1" w:themeTint="BF"/>
        </w:rPr>
        <w:t xml:space="preserve"> </w:t>
      </w:r>
      <w:r w:rsidRPr="0008010E">
        <w:rPr>
          <w:color w:val="404040" w:themeColor="text1" w:themeTint="BF"/>
        </w:rPr>
        <w:t>smyslu</w:t>
      </w:r>
      <w:r w:rsidRPr="00572F34">
        <w:rPr>
          <w:color w:val="404040" w:themeColor="text1" w:themeTint="BF"/>
        </w:rPr>
        <w:t xml:space="preserve"> </w:t>
      </w:r>
      <w:r w:rsidRPr="0008010E">
        <w:rPr>
          <w:color w:val="404040" w:themeColor="text1" w:themeTint="BF"/>
        </w:rPr>
        <w:t>ustanovení</w:t>
      </w:r>
      <w:r w:rsidRPr="00572F34">
        <w:rPr>
          <w:color w:val="404040" w:themeColor="text1" w:themeTint="BF"/>
        </w:rPr>
        <w:t xml:space="preserve"> </w:t>
      </w:r>
      <w:r w:rsidRPr="0008010E">
        <w:rPr>
          <w:color w:val="404040" w:themeColor="text1" w:themeTint="BF"/>
        </w:rPr>
        <w:t>§</w:t>
      </w:r>
      <w:r w:rsidRPr="00572F34">
        <w:rPr>
          <w:color w:val="404040" w:themeColor="text1" w:themeTint="BF"/>
        </w:rPr>
        <w:t xml:space="preserve"> </w:t>
      </w:r>
      <w:r w:rsidRPr="0008010E">
        <w:rPr>
          <w:color w:val="404040" w:themeColor="text1" w:themeTint="BF"/>
        </w:rPr>
        <w:t>1740</w:t>
      </w:r>
      <w:r w:rsidRPr="00572F34">
        <w:rPr>
          <w:color w:val="404040" w:themeColor="text1" w:themeTint="BF"/>
        </w:rPr>
        <w:t xml:space="preserve"> </w:t>
      </w:r>
      <w:r w:rsidRPr="0008010E">
        <w:rPr>
          <w:color w:val="404040" w:themeColor="text1" w:themeTint="BF"/>
        </w:rPr>
        <w:t>odst.</w:t>
      </w:r>
      <w:r w:rsidRPr="00572F34">
        <w:rPr>
          <w:color w:val="404040" w:themeColor="text1" w:themeTint="BF"/>
        </w:rPr>
        <w:t xml:space="preserve"> 3</w:t>
      </w:r>
      <w:r w:rsidR="00572F34">
        <w:rPr>
          <w:color w:val="404040" w:themeColor="text1" w:themeTint="BF"/>
        </w:rPr>
        <w:t xml:space="preserve"> </w:t>
      </w:r>
      <w:r w:rsidR="00572F34" w:rsidRPr="00572F34">
        <w:rPr>
          <w:color w:val="404040" w:themeColor="text1" w:themeTint="BF"/>
        </w:rPr>
        <w:t>Občanského zákoníku předem vylučuje přijetí nabídky na uzavření této Smlouvy s dodatkem nebo odchylkou.</w:t>
      </w:r>
    </w:p>
    <w:p w14:paraId="58354F59" w14:textId="77777777" w:rsidR="009E238A" w:rsidRPr="0008010E" w:rsidRDefault="00892987" w:rsidP="00A529B9">
      <w:pPr>
        <w:pStyle w:val="Nadpis2"/>
        <w:numPr>
          <w:ilvl w:val="0"/>
          <w:numId w:val="16"/>
        </w:numPr>
        <w:tabs>
          <w:tab w:val="left" w:pos="4060"/>
        </w:tabs>
        <w:spacing w:before="240" w:after="240" w:line="312" w:lineRule="auto"/>
        <w:ind w:left="4060" w:right="397"/>
        <w:jc w:val="both"/>
        <w:rPr>
          <w:color w:val="404040" w:themeColor="text1" w:themeTint="BF"/>
        </w:rPr>
      </w:pPr>
      <w:r w:rsidRPr="0008010E">
        <w:rPr>
          <w:color w:val="404040" w:themeColor="text1" w:themeTint="BF"/>
        </w:rPr>
        <w:t>Předmět</w:t>
      </w:r>
      <w:r w:rsidRPr="0008010E">
        <w:rPr>
          <w:color w:val="404040" w:themeColor="text1" w:themeTint="BF"/>
          <w:spacing w:val="-4"/>
        </w:rPr>
        <w:t xml:space="preserve"> </w:t>
      </w:r>
      <w:r w:rsidRPr="0008010E">
        <w:rPr>
          <w:color w:val="404040" w:themeColor="text1" w:themeTint="BF"/>
        </w:rPr>
        <w:t>a</w:t>
      </w:r>
      <w:r w:rsidRPr="0008010E">
        <w:rPr>
          <w:color w:val="404040" w:themeColor="text1" w:themeTint="BF"/>
          <w:spacing w:val="-3"/>
        </w:rPr>
        <w:t xml:space="preserve"> </w:t>
      </w:r>
      <w:r w:rsidRPr="0008010E">
        <w:rPr>
          <w:color w:val="404040" w:themeColor="text1" w:themeTint="BF"/>
        </w:rPr>
        <w:t>účel</w:t>
      </w:r>
      <w:r w:rsidRPr="0008010E">
        <w:rPr>
          <w:color w:val="404040" w:themeColor="text1" w:themeTint="BF"/>
          <w:spacing w:val="-1"/>
        </w:rPr>
        <w:t xml:space="preserve"> </w:t>
      </w:r>
      <w:r w:rsidRPr="0008010E">
        <w:rPr>
          <w:color w:val="404040" w:themeColor="text1" w:themeTint="BF"/>
          <w:spacing w:val="-2"/>
        </w:rPr>
        <w:t>Smlouvy</w:t>
      </w:r>
    </w:p>
    <w:p w14:paraId="58354F5A" w14:textId="77777777" w:rsidR="009E238A" w:rsidRPr="0008010E" w:rsidRDefault="00892987" w:rsidP="00A529B9">
      <w:pPr>
        <w:pStyle w:val="Odstavecseseznamem"/>
        <w:numPr>
          <w:ilvl w:val="1"/>
          <w:numId w:val="16"/>
        </w:numPr>
        <w:tabs>
          <w:tab w:val="left" w:pos="875"/>
        </w:tabs>
        <w:spacing w:after="120" w:line="312" w:lineRule="auto"/>
        <w:ind w:left="875" w:right="397" w:hanging="735"/>
        <w:rPr>
          <w:color w:val="404040" w:themeColor="text1" w:themeTint="BF"/>
        </w:rPr>
      </w:pPr>
      <w:r w:rsidRPr="0008010E">
        <w:rPr>
          <w:color w:val="404040" w:themeColor="text1" w:themeTint="BF"/>
        </w:rPr>
        <w:t>Předmětem</w:t>
      </w:r>
      <w:r w:rsidRPr="0008010E">
        <w:rPr>
          <w:color w:val="404040" w:themeColor="text1" w:themeTint="BF"/>
          <w:spacing w:val="-6"/>
        </w:rPr>
        <w:t xml:space="preserve"> </w:t>
      </w:r>
      <w:r w:rsidRPr="0008010E">
        <w:rPr>
          <w:color w:val="404040" w:themeColor="text1" w:themeTint="BF"/>
        </w:rPr>
        <w:t>této</w:t>
      </w:r>
      <w:r w:rsidRPr="0008010E">
        <w:rPr>
          <w:color w:val="404040" w:themeColor="text1" w:themeTint="BF"/>
          <w:spacing w:val="-4"/>
        </w:rPr>
        <w:t xml:space="preserve"> </w:t>
      </w:r>
      <w:r w:rsidRPr="0008010E">
        <w:rPr>
          <w:color w:val="404040" w:themeColor="text1" w:themeTint="BF"/>
        </w:rPr>
        <w:t>Smlouvy</w:t>
      </w:r>
      <w:r w:rsidRPr="0008010E">
        <w:rPr>
          <w:color w:val="404040" w:themeColor="text1" w:themeTint="BF"/>
          <w:spacing w:val="-3"/>
        </w:rPr>
        <w:t xml:space="preserve"> </w:t>
      </w:r>
      <w:r w:rsidRPr="0008010E">
        <w:rPr>
          <w:color w:val="404040" w:themeColor="text1" w:themeTint="BF"/>
        </w:rPr>
        <w:t>je</w:t>
      </w:r>
      <w:r w:rsidRPr="0008010E">
        <w:rPr>
          <w:color w:val="404040" w:themeColor="text1" w:themeTint="BF"/>
          <w:spacing w:val="-6"/>
        </w:rPr>
        <w:t xml:space="preserve"> </w:t>
      </w:r>
      <w:r w:rsidRPr="0008010E">
        <w:rPr>
          <w:color w:val="404040" w:themeColor="text1" w:themeTint="BF"/>
          <w:spacing w:val="-2"/>
        </w:rPr>
        <w:t>zajištění:</w:t>
      </w:r>
    </w:p>
    <w:p w14:paraId="58354F5B" w14:textId="37D6796E" w:rsidR="009E238A" w:rsidRPr="0008010E" w:rsidRDefault="00892987" w:rsidP="00A529B9">
      <w:pPr>
        <w:pStyle w:val="Odstavecseseznamem"/>
        <w:numPr>
          <w:ilvl w:val="0"/>
          <w:numId w:val="15"/>
        </w:numPr>
        <w:tabs>
          <w:tab w:val="left" w:pos="1633"/>
          <w:tab w:val="left" w:pos="1636"/>
        </w:tabs>
        <w:spacing w:after="120" w:line="312" w:lineRule="auto"/>
        <w:ind w:left="1214" w:right="397" w:hanging="363"/>
        <w:rPr>
          <w:color w:val="404040" w:themeColor="text1" w:themeTint="BF"/>
        </w:rPr>
      </w:pPr>
      <w:r w:rsidRPr="0008010E">
        <w:rPr>
          <w:color w:val="404040" w:themeColor="text1" w:themeTint="BF"/>
        </w:rPr>
        <w:t>pozáručního</w:t>
      </w:r>
      <w:r w:rsidRPr="0008010E">
        <w:rPr>
          <w:color w:val="404040" w:themeColor="text1" w:themeTint="BF"/>
          <w:spacing w:val="-15"/>
        </w:rPr>
        <w:t xml:space="preserve"> </w:t>
      </w:r>
      <w:r w:rsidRPr="0008010E">
        <w:rPr>
          <w:color w:val="404040" w:themeColor="text1" w:themeTint="BF"/>
        </w:rPr>
        <w:t>servisu</w:t>
      </w:r>
      <w:r w:rsidRPr="0008010E">
        <w:rPr>
          <w:color w:val="404040" w:themeColor="text1" w:themeTint="BF"/>
          <w:spacing w:val="-12"/>
        </w:rPr>
        <w:t xml:space="preserve"> </w:t>
      </w:r>
      <w:r w:rsidRPr="0008010E">
        <w:rPr>
          <w:color w:val="404040" w:themeColor="text1" w:themeTint="BF"/>
        </w:rPr>
        <w:t>prvků,</w:t>
      </w:r>
      <w:r w:rsidRPr="0008010E">
        <w:rPr>
          <w:color w:val="404040" w:themeColor="text1" w:themeTint="BF"/>
          <w:spacing w:val="-11"/>
        </w:rPr>
        <w:t xml:space="preserve"> </w:t>
      </w:r>
      <w:r w:rsidRPr="0008010E">
        <w:rPr>
          <w:color w:val="404040" w:themeColor="text1" w:themeTint="BF"/>
        </w:rPr>
        <w:t>tj.</w:t>
      </w:r>
      <w:r w:rsidRPr="0008010E">
        <w:rPr>
          <w:color w:val="404040" w:themeColor="text1" w:themeTint="BF"/>
          <w:spacing w:val="-13"/>
        </w:rPr>
        <w:t xml:space="preserve"> </w:t>
      </w:r>
      <w:r w:rsidRPr="0008010E">
        <w:rPr>
          <w:color w:val="404040" w:themeColor="text1" w:themeTint="BF"/>
        </w:rPr>
        <w:t>technické</w:t>
      </w:r>
      <w:r w:rsidRPr="0008010E">
        <w:rPr>
          <w:color w:val="404040" w:themeColor="text1" w:themeTint="BF"/>
          <w:spacing w:val="-12"/>
        </w:rPr>
        <w:t xml:space="preserve"> </w:t>
      </w:r>
      <w:r w:rsidRPr="0008010E">
        <w:rPr>
          <w:color w:val="404040" w:themeColor="text1" w:themeTint="BF"/>
        </w:rPr>
        <w:t>podpory</w:t>
      </w:r>
      <w:r w:rsidRPr="0008010E">
        <w:rPr>
          <w:color w:val="404040" w:themeColor="text1" w:themeTint="BF"/>
          <w:spacing w:val="-11"/>
        </w:rPr>
        <w:t xml:space="preserve"> </w:t>
      </w:r>
      <w:r w:rsidRPr="0008010E">
        <w:rPr>
          <w:color w:val="404040" w:themeColor="text1" w:themeTint="BF"/>
        </w:rPr>
        <w:t>veškerých</w:t>
      </w:r>
      <w:r w:rsidRPr="0008010E">
        <w:rPr>
          <w:color w:val="404040" w:themeColor="text1" w:themeTint="BF"/>
          <w:spacing w:val="-15"/>
        </w:rPr>
        <w:t xml:space="preserve"> </w:t>
      </w:r>
      <w:r w:rsidRPr="0008010E">
        <w:rPr>
          <w:color w:val="404040" w:themeColor="text1" w:themeTint="BF"/>
        </w:rPr>
        <w:t>prvků</w:t>
      </w:r>
      <w:r w:rsidRPr="0008010E">
        <w:rPr>
          <w:color w:val="404040" w:themeColor="text1" w:themeTint="BF"/>
          <w:spacing w:val="-15"/>
        </w:rPr>
        <w:t xml:space="preserve"> </w:t>
      </w:r>
      <w:r w:rsidRPr="0008010E">
        <w:rPr>
          <w:color w:val="404040" w:themeColor="text1" w:themeTint="BF"/>
        </w:rPr>
        <w:t>vymezených</w:t>
      </w:r>
      <w:r w:rsidRPr="0008010E">
        <w:rPr>
          <w:color w:val="404040" w:themeColor="text1" w:themeTint="BF"/>
          <w:spacing w:val="-12"/>
        </w:rPr>
        <w:t xml:space="preserve"> </w:t>
      </w:r>
      <w:r w:rsidRPr="0008010E">
        <w:rPr>
          <w:color w:val="404040" w:themeColor="text1" w:themeTint="BF"/>
        </w:rPr>
        <w:t>Přílohou</w:t>
      </w:r>
      <w:r w:rsidR="0078614F">
        <w:rPr>
          <w:color w:val="404040" w:themeColor="text1" w:themeTint="BF"/>
        </w:rPr>
        <w:t> </w:t>
      </w:r>
      <w:r w:rsidRPr="0008010E">
        <w:rPr>
          <w:color w:val="404040" w:themeColor="text1" w:themeTint="BF"/>
        </w:rPr>
        <w:t>č.</w:t>
      </w:r>
      <w:r w:rsidR="0078614F">
        <w:rPr>
          <w:color w:val="404040" w:themeColor="text1" w:themeTint="BF"/>
        </w:rPr>
        <w:t> </w:t>
      </w:r>
      <w:r w:rsidRPr="0008010E">
        <w:rPr>
          <w:color w:val="404040" w:themeColor="text1" w:themeTint="BF"/>
        </w:rPr>
        <w:t>1</w:t>
      </w:r>
      <w:r w:rsidR="001E07F9">
        <w:rPr>
          <w:color w:val="404040" w:themeColor="text1" w:themeTint="BF"/>
        </w:rPr>
        <w:t xml:space="preserve"> Smlouvy</w:t>
      </w:r>
      <w:r w:rsidRPr="0008010E">
        <w:rPr>
          <w:color w:val="404040" w:themeColor="text1" w:themeTint="BF"/>
        </w:rPr>
        <w:t>, v rámci služby CMS II na území České republiky v</w:t>
      </w:r>
      <w:r w:rsidRPr="0008010E">
        <w:rPr>
          <w:color w:val="404040" w:themeColor="text1" w:themeTint="BF"/>
          <w:spacing w:val="-1"/>
        </w:rPr>
        <w:t xml:space="preserve"> </w:t>
      </w:r>
      <w:r w:rsidRPr="0008010E">
        <w:rPr>
          <w:color w:val="404040" w:themeColor="text1" w:themeTint="BF"/>
        </w:rPr>
        <w:t>rozsahu a specifikaci uvedené v čl. 2 této Smlouvy (dále též jako „</w:t>
      </w:r>
      <w:r w:rsidRPr="0008010E">
        <w:rPr>
          <w:b/>
          <w:color w:val="404040" w:themeColor="text1" w:themeTint="BF"/>
        </w:rPr>
        <w:t>Paušální služba</w:t>
      </w:r>
      <w:r w:rsidRPr="0008010E">
        <w:rPr>
          <w:color w:val="404040" w:themeColor="text1" w:themeTint="BF"/>
        </w:rPr>
        <w:t>“)</w:t>
      </w:r>
      <w:r w:rsidR="0078614F">
        <w:rPr>
          <w:color w:val="404040" w:themeColor="text1" w:themeTint="BF"/>
        </w:rPr>
        <w:t>,</w:t>
      </w:r>
      <w:r w:rsidRPr="0008010E">
        <w:rPr>
          <w:color w:val="404040" w:themeColor="text1" w:themeTint="BF"/>
        </w:rPr>
        <w:t xml:space="preserve"> a</w:t>
      </w:r>
    </w:p>
    <w:p w14:paraId="58354F5C" w14:textId="0D71FA4A" w:rsidR="009E238A" w:rsidRPr="0008010E" w:rsidRDefault="00892987" w:rsidP="00A529B9">
      <w:pPr>
        <w:pStyle w:val="Odstavecseseznamem"/>
        <w:numPr>
          <w:ilvl w:val="0"/>
          <w:numId w:val="15"/>
        </w:numPr>
        <w:tabs>
          <w:tab w:val="left" w:pos="1634"/>
          <w:tab w:val="left" w:pos="1636"/>
        </w:tabs>
        <w:spacing w:after="120" w:line="312" w:lineRule="auto"/>
        <w:ind w:left="1208" w:right="397" w:hanging="357"/>
        <w:rPr>
          <w:color w:val="404040" w:themeColor="text1" w:themeTint="BF"/>
        </w:rPr>
      </w:pPr>
      <w:r w:rsidRPr="0008010E">
        <w:rPr>
          <w:color w:val="404040" w:themeColor="text1" w:themeTint="BF"/>
        </w:rPr>
        <w:t>poskytování</w:t>
      </w:r>
      <w:r w:rsidRPr="0008010E">
        <w:rPr>
          <w:color w:val="404040" w:themeColor="text1" w:themeTint="BF"/>
          <w:spacing w:val="-9"/>
        </w:rPr>
        <w:t xml:space="preserve"> </w:t>
      </w:r>
      <w:r w:rsidRPr="0008010E">
        <w:rPr>
          <w:color w:val="404040" w:themeColor="text1" w:themeTint="BF"/>
        </w:rPr>
        <w:t>konzultačních</w:t>
      </w:r>
      <w:r w:rsidRPr="0008010E">
        <w:rPr>
          <w:color w:val="404040" w:themeColor="text1" w:themeTint="BF"/>
          <w:spacing w:val="-8"/>
        </w:rPr>
        <w:t xml:space="preserve"> </w:t>
      </w:r>
      <w:r w:rsidRPr="0008010E">
        <w:rPr>
          <w:color w:val="404040" w:themeColor="text1" w:themeTint="BF"/>
        </w:rPr>
        <w:t>služeb</w:t>
      </w:r>
      <w:r w:rsidRPr="0008010E">
        <w:rPr>
          <w:color w:val="404040" w:themeColor="text1" w:themeTint="BF"/>
          <w:spacing w:val="-8"/>
        </w:rPr>
        <w:t xml:space="preserve"> </w:t>
      </w:r>
      <w:r w:rsidRPr="0008010E">
        <w:rPr>
          <w:color w:val="404040" w:themeColor="text1" w:themeTint="BF"/>
        </w:rPr>
        <w:t>a</w:t>
      </w:r>
      <w:r w:rsidRPr="0008010E">
        <w:rPr>
          <w:color w:val="404040" w:themeColor="text1" w:themeTint="BF"/>
          <w:spacing w:val="-11"/>
        </w:rPr>
        <w:t xml:space="preserve"> </w:t>
      </w:r>
      <w:r w:rsidRPr="0008010E">
        <w:rPr>
          <w:color w:val="404040" w:themeColor="text1" w:themeTint="BF"/>
        </w:rPr>
        <w:t>prací</w:t>
      </w:r>
      <w:r w:rsidRPr="0008010E">
        <w:rPr>
          <w:color w:val="404040" w:themeColor="text1" w:themeTint="BF"/>
          <w:spacing w:val="-9"/>
        </w:rPr>
        <w:t xml:space="preserve"> </w:t>
      </w:r>
      <w:r w:rsidRPr="0008010E">
        <w:rPr>
          <w:color w:val="404040" w:themeColor="text1" w:themeTint="BF"/>
        </w:rPr>
        <w:t>souvisejících</w:t>
      </w:r>
      <w:r w:rsidRPr="0008010E">
        <w:rPr>
          <w:color w:val="404040" w:themeColor="text1" w:themeTint="BF"/>
          <w:spacing w:val="-11"/>
        </w:rPr>
        <w:t xml:space="preserve"> </w:t>
      </w:r>
      <w:r w:rsidRPr="0008010E">
        <w:rPr>
          <w:color w:val="404040" w:themeColor="text1" w:themeTint="BF"/>
        </w:rPr>
        <w:t>s</w:t>
      </w:r>
      <w:r w:rsidRPr="0008010E">
        <w:rPr>
          <w:color w:val="404040" w:themeColor="text1" w:themeTint="BF"/>
          <w:spacing w:val="-6"/>
        </w:rPr>
        <w:t xml:space="preserve"> </w:t>
      </w:r>
      <w:r w:rsidRPr="0008010E">
        <w:rPr>
          <w:color w:val="404040" w:themeColor="text1" w:themeTint="BF"/>
        </w:rPr>
        <w:t>Objednatelem</w:t>
      </w:r>
      <w:r w:rsidRPr="0008010E">
        <w:rPr>
          <w:color w:val="404040" w:themeColor="text1" w:themeTint="BF"/>
          <w:spacing w:val="-9"/>
        </w:rPr>
        <w:t xml:space="preserve"> </w:t>
      </w:r>
      <w:r w:rsidRPr="0008010E">
        <w:rPr>
          <w:color w:val="404040" w:themeColor="text1" w:themeTint="BF"/>
        </w:rPr>
        <w:t>provozovanými zařízeními</w:t>
      </w:r>
      <w:r w:rsidR="00066B78">
        <w:rPr>
          <w:color w:val="404040" w:themeColor="text1" w:themeTint="BF"/>
        </w:rPr>
        <w:t>,</w:t>
      </w:r>
      <w:r w:rsidRPr="0008010E">
        <w:rPr>
          <w:color w:val="404040" w:themeColor="text1" w:themeTint="BF"/>
        </w:rPr>
        <w:t xml:space="preserve"> mimo služeb spadajících do Paušální služby, a to vždy na základě zadání požadavku Objednatele (dále též jako „</w:t>
      </w:r>
      <w:r w:rsidRPr="0008010E">
        <w:rPr>
          <w:b/>
          <w:color w:val="404040" w:themeColor="text1" w:themeTint="BF"/>
        </w:rPr>
        <w:t>Variabilní služba</w:t>
      </w:r>
      <w:r w:rsidRPr="0008010E">
        <w:rPr>
          <w:color w:val="404040" w:themeColor="text1" w:themeTint="BF"/>
        </w:rPr>
        <w:t>“)</w:t>
      </w:r>
    </w:p>
    <w:p w14:paraId="58354F5D" w14:textId="77777777" w:rsidR="009E238A" w:rsidRPr="0008010E" w:rsidRDefault="00892987" w:rsidP="00A529B9">
      <w:pPr>
        <w:pStyle w:val="Zkladntext"/>
        <w:spacing w:after="120" w:line="312" w:lineRule="auto"/>
        <w:ind w:left="849" w:right="397" w:firstLine="2"/>
        <w:rPr>
          <w:color w:val="404040" w:themeColor="text1" w:themeTint="BF"/>
        </w:rPr>
      </w:pPr>
      <w:r w:rsidRPr="0008010E">
        <w:rPr>
          <w:color w:val="404040" w:themeColor="text1" w:themeTint="BF"/>
        </w:rPr>
        <w:t>(Paušální</w:t>
      </w:r>
      <w:r w:rsidRPr="0008010E">
        <w:rPr>
          <w:color w:val="404040" w:themeColor="text1" w:themeTint="BF"/>
          <w:spacing w:val="-5"/>
        </w:rPr>
        <w:t xml:space="preserve"> </w:t>
      </w:r>
      <w:r w:rsidRPr="0008010E">
        <w:rPr>
          <w:color w:val="404040" w:themeColor="text1" w:themeTint="BF"/>
        </w:rPr>
        <w:t>a</w:t>
      </w:r>
      <w:r w:rsidRPr="0008010E">
        <w:rPr>
          <w:color w:val="404040" w:themeColor="text1" w:themeTint="BF"/>
          <w:spacing w:val="-7"/>
        </w:rPr>
        <w:t xml:space="preserve"> </w:t>
      </w:r>
      <w:r w:rsidRPr="0008010E">
        <w:rPr>
          <w:color w:val="404040" w:themeColor="text1" w:themeTint="BF"/>
        </w:rPr>
        <w:t>Variabilní</w:t>
      </w:r>
      <w:r w:rsidRPr="0008010E">
        <w:rPr>
          <w:color w:val="404040" w:themeColor="text1" w:themeTint="BF"/>
          <w:spacing w:val="-3"/>
        </w:rPr>
        <w:t xml:space="preserve"> </w:t>
      </w:r>
      <w:r w:rsidRPr="0008010E">
        <w:rPr>
          <w:color w:val="404040" w:themeColor="text1" w:themeTint="BF"/>
        </w:rPr>
        <w:t>služby</w:t>
      </w:r>
      <w:r w:rsidRPr="0008010E">
        <w:rPr>
          <w:color w:val="404040" w:themeColor="text1" w:themeTint="BF"/>
          <w:spacing w:val="-4"/>
        </w:rPr>
        <w:t xml:space="preserve"> </w:t>
      </w:r>
      <w:r w:rsidRPr="0008010E">
        <w:rPr>
          <w:color w:val="404040" w:themeColor="text1" w:themeTint="BF"/>
        </w:rPr>
        <w:t>dále</w:t>
      </w:r>
      <w:r w:rsidRPr="0008010E">
        <w:rPr>
          <w:color w:val="404040" w:themeColor="text1" w:themeTint="BF"/>
          <w:spacing w:val="-6"/>
        </w:rPr>
        <w:t xml:space="preserve"> </w:t>
      </w:r>
      <w:r w:rsidRPr="0008010E">
        <w:rPr>
          <w:color w:val="404040" w:themeColor="text1" w:themeTint="BF"/>
        </w:rPr>
        <w:t>též</w:t>
      </w:r>
      <w:r w:rsidRPr="0008010E">
        <w:rPr>
          <w:color w:val="404040" w:themeColor="text1" w:themeTint="BF"/>
          <w:spacing w:val="-4"/>
        </w:rPr>
        <w:t xml:space="preserve"> </w:t>
      </w:r>
      <w:r w:rsidRPr="0008010E">
        <w:rPr>
          <w:color w:val="404040" w:themeColor="text1" w:themeTint="BF"/>
        </w:rPr>
        <w:t>společně</w:t>
      </w:r>
      <w:r w:rsidRPr="0008010E">
        <w:rPr>
          <w:color w:val="404040" w:themeColor="text1" w:themeTint="BF"/>
          <w:spacing w:val="-7"/>
        </w:rPr>
        <w:t xml:space="preserve"> </w:t>
      </w:r>
      <w:r w:rsidRPr="0008010E">
        <w:rPr>
          <w:color w:val="404040" w:themeColor="text1" w:themeTint="BF"/>
        </w:rPr>
        <w:t>jako</w:t>
      </w:r>
      <w:r w:rsidRPr="0008010E">
        <w:rPr>
          <w:color w:val="404040" w:themeColor="text1" w:themeTint="BF"/>
          <w:spacing w:val="-4"/>
        </w:rPr>
        <w:t xml:space="preserve"> </w:t>
      </w:r>
      <w:r w:rsidRPr="0008010E">
        <w:rPr>
          <w:color w:val="404040" w:themeColor="text1" w:themeTint="BF"/>
          <w:spacing w:val="-2"/>
        </w:rPr>
        <w:t>„</w:t>
      </w:r>
      <w:r w:rsidRPr="0008010E">
        <w:rPr>
          <w:b/>
          <w:color w:val="404040" w:themeColor="text1" w:themeTint="BF"/>
          <w:spacing w:val="-2"/>
        </w:rPr>
        <w:t>Služby</w:t>
      </w:r>
      <w:r w:rsidRPr="0008010E">
        <w:rPr>
          <w:color w:val="404040" w:themeColor="text1" w:themeTint="BF"/>
          <w:spacing w:val="-2"/>
        </w:rPr>
        <w:t>“).</w:t>
      </w:r>
    </w:p>
    <w:p w14:paraId="58354F5F" w14:textId="4CAEFAFB" w:rsidR="009E238A" w:rsidRPr="00AB4CBA" w:rsidRDefault="00892987" w:rsidP="00A529B9">
      <w:pPr>
        <w:pStyle w:val="Odstavecseseznamem"/>
        <w:numPr>
          <w:ilvl w:val="1"/>
          <w:numId w:val="16"/>
        </w:numPr>
        <w:tabs>
          <w:tab w:val="left" w:pos="875"/>
          <w:tab w:val="left" w:pos="878"/>
        </w:tabs>
        <w:spacing w:after="120" w:line="312" w:lineRule="auto"/>
        <w:ind w:left="878" w:right="397" w:hanging="738"/>
        <w:rPr>
          <w:color w:val="404040" w:themeColor="text1" w:themeTint="BF"/>
        </w:rPr>
      </w:pPr>
      <w:r w:rsidRPr="00AB4CBA">
        <w:rPr>
          <w:color w:val="404040" w:themeColor="text1" w:themeTint="BF"/>
        </w:rPr>
        <w:t>Technický</w:t>
      </w:r>
      <w:r w:rsidRPr="00AB4CBA">
        <w:rPr>
          <w:color w:val="404040" w:themeColor="text1" w:themeTint="BF"/>
          <w:spacing w:val="60"/>
        </w:rPr>
        <w:t xml:space="preserve"> </w:t>
      </w:r>
      <w:r w:rsidRPr="00AB4CBA">
        <w:rPr>
          <w:color w:val="404040" w:themeColor="text1" w:themeTint="BF"/>
        </w:rPr>
        <w:t>přehled</w:t>
      </w:r>
      <w:r w:rsidRPr="00AB4CBA">
        <w:rPr>
          <w:color w:val="404040" w:themeColor="text1" w:themeTint="BF"/>
          <w:spacing w:val="60"/>
        </w:rPr>
        <w:t xml:space="preserve"> </w:t>
      </w:r>
      <w:r w:rsidRPr="00AB4CBA">
        <w:rPr>
          <w:color w:val="404040" w:themeColor="text1" w:themeTint="BF"/>
        </w:rPr>
        <w:t>všech</w:t>
      </w:r>
      <w:r w:rsidRPr="00AB4CBA">
        <w:rPr>
          <w:color w:val="404040" w:themeColor="text1" w:themeTint="BF"/>
          <w:spacing w:val="61"/>
        </w:rPr>
        <w:t xml:space="preserve"> </w:t>
      </w:r>
      <w:r w:rsidRPr="00AB4CBA">
        <w:rPr>
          <w:color w:val="404040" w:themeColor="text1" w:themeTint="BF"/>
        </w:rPr>
        <w:t>provozovaných</w:t>
      </w:r>
      <w:r w:rsidRPr="00AB4CBA">
        <w:rPr>
          <w:color w:val="404040" w:themeColor="text1" w:themeTint="BF"/>
          <w:spacing w:val="58"/>
        </w:rPr>
        <w:t xml:space="preserve"> </w:t>
      </w:r>
      <w:r w:rsidRPr="00AB4CBA">
        <w:rPr>
          <w:color w:val="404040" w:themeColor="text1" w:themeTint="BF"/>
        </w:rPr>
        <w:t>zařízení</w:t>
      </w:r>
      <w:r w:rsidRPr="00AB4CBA">
        <w:rPr>
          <w:color w:val="404040" w:themeColor="text1" w:themeTint="BF"/>
          <w:spacing w:val="62"/>
        </w:rPr>
        <w:t xml:space="preserve"> </w:t>
      </w:r>
      <w:r w:rsidRPr="00AB4CBA">
        <w:rPr>
          <w:color w:val="404040" w:themeColor="text1" w:themeTint="BF"/>
        </w:rPr>
        <w:t>tvořených</w:t>
      </w:r>
      <w:r w:rsidRPr="00AB4CBA">
        <w:rPr>
          <w:color w:val="404040" w:themeColor="text1" w:themeTint="BF"/>
          <w:spacing w:val="60"/>
        </w:rPr>
        <w:t xml:space="preserve"> </w:t>
      </w:r>
      <w:r w:rsidRPr="00AB4CBA">
        <w:rPr>
          <w:color w:val="404040" w:themeColor="text1" w:themeTint="BF"/>
        </w:rPr>
        <w:t>hardware</w:t>
      </w:r>
      <w:r w:rsidRPr="00AB4CBA">
        <w:rPr>
          <w:color w:val="404040" w:themeColor="text1" w:themeTint="BF"/>
          <w:spacing w:val="57"/>
        </w:rPr>
        <w:t xml:space="preserve"> </w:t>
      </w:r>
      <w:r w:rsidRPr="00AB4CBA">
        <w:rPr>
          <w:color w:val="404040" w:themeColor="text1" w:themeTint="BF"/>
        </w:rPr>
        <w:t>(dále</w:t>
      </w:r>
      <w:r w:rsidRPr="00AB4CBA">
        <w:rPr>
          <w:color w:val="404040" w:themeColor="text1" w:themeTint="BF"/>
          <w:spacing w:val="60"/>
        </w:rPr>
        <w:t xml:space="preserve"> </w:t>
      </w:r>
      <w:r w:rsidRPr="00AB4CBA">
        <w:rPr>
          <w:color w:val="404040" w:themeColor="text1" w:themeTint="BF"/>
        </w:rPr>
        <w:t>též</w:t>
      </w:r>
      <w:r w:rsidRPr="00AB4CBA">
        <w:rPr>
          <w:color w:val="404040" w:themeColor="text1" w:themeTint="BF"/>
          <w:spacing w:val="60"/>
        </w:rPr>
        <w:t xml:space="preserve"> </w:t>
      </w:r>
      <w:r w:rsidRPr="00AB4CBA">
        <w:rPr>
          <w:color w:val="404040" w:themeColor="text1" w:themeTint="BF"/>
        </w:rPr>
        <w:t>„</w:t>
      </w:r>
      <w:r w:rsidRPr="00AB4CBA">
        <w:rPr>
          <w:b/>
          <w:color w:val="404040" w:themeColor="text1" w:themeTint="BF"/>
        </w:rPr>
        <w:t>HW</w:t>
      </w:r>
      <w:r w:rsidRPr="00AB4CBA">
        <w:rPr>
          <w:color w:val="404040" w:themeColor="text1" w:themeTint="BF"/>
        </w:rPr>
        <w:t>“)</w:t>
      </w:r>
      <w:r w:rsidRPr="00AB4CBA">
        <w:rPr>
          <w:color w:val="404040" w:themeColor="text1" w:themeTint="BF"/>
          <w:spacing w:val="61"/>
        </w:rPr>
        <w:t xml:space="preserve"> </w:t>
      </w:r>
      <w:r w:rsidRPr="00AB4CBA">
        <w:rPr>
          <w:color w:val="404040" w:themeColor="text1" w:themeTint="BF"/>
          <w:spacing w:val="-10"/>
        </w:rPr>
        <w:t>a</w:t>
      </w:r>
      <w:r w:rsidR="00CE1D7A">
        <w:rPr>
          <w:color w:val="404040" w:themeColor="text1" w:themeTint="BF"/>
          <w:spacing w:val="-10"/>
        </w:rPr>
        <w:t> </w:t>
      </w:r>
      <w:r w:rsidRPr="00AB4CBA">
        <w:rPr>
          <w:color w:val="404040" w:themeColor="text1" w:themeTint="BF"/>
        </w:rPr>
        <w:t>software</w:t>
      </w:r>
      <w:r w:rsidRPr="00AB4CBA">
        <w:rPr>
          <w:color w:val="404040" w:themeColor="text1" w:themeTint="BF"/>
          <w:spacing w:val="-8"/>
        </w:rPr>
        <w:t xml:space="preserve"> </w:t>
      </w:r>
      <w:r w:rsidRPr="00AB4CBA">
        <w:rPr>
          <w:color w:val="404040" w:themeColor="text1" w:themeTint="BF"/>
        </w:rPr>
        <w:t>(dále</w:t>
      </w:r>
      <w:r w:rsidRPr="00AB4CBA">
        <w:rPr>
          <w:color w:val="404040" w:themeColor="text1" w:themeTint="BF"/>
          <w:spacing w:val="-3"/>
        </w:rPr>
        <w:t xml:space="preserve"> </w:t>
      </w:r>
      <w:r w:rsidRPr="00AB4CBA">
        <w:rPr>
          <w:color w:val="404040" w:themeColor="text1" w:themeTint="BF"/>
        </w:rPr>
        <w:t>též</w:t>
      </w:r>
      <w:r w:rsidRPr="00AB4CBA">
        <w:rPr>
          <w:color w:val="404040" w:themeColor="text1" w:themeTint="BF"/>
          <w:spacing w:val="-5"/>
        </w:rPr>
        <w:t xml:space="preserve"> </w:t>
      </w:r>
      <w:r w:rsidRPr="00AB4CBA">
        <w:rPr>
          <w:color w:val="404040" w:themeColor="text1" w:themeTint="BF"/>
        </w:rPr>
        <w:t>„</w:t>
      </w:r>
      <w:r w:rsidRPr="00AB4CBA">
        <w:rPr>
          <w:b/>
          <w:color w:val="404040" w:themeColor="text1" w:themeTint="BF"/>
        </w:rPr>
        <w:t>SW</w:t>
      </w:r>
      <w:r w:rsidRPr="00AB4CBA">
        <w:rPr>
          <w:color w:val="404040" w:themeColor="text1" w:themeTint="BF"/>
        </w:rPr>
        <w:t>“)</w:t>
      </w:r>
      <w:r w:rsidRPr="00AB4CBA">
        <w:rPr>
          <w:color w:val="404040" w:themeColor="text1" w:themeTint="BF"/>
          <w:spacing w:val="-4"/>
        </w:rPr>
        <w:t xml:space="preserve"> </w:t>
      </w:r>
      <w:r w:rsidRPr="00AB4CBA">
        <w:rPr>
          <w:color w:val="404040" w:themeColor="text1" w:themeTint="BF"/>
        </w:rPr>
        <w:t>komponenty</w:t>
      </w:r>
      <w:r w:rsidRPr="00AB4CBA">
        <w:rPr>
          <w:color w:val="404040" w:themeColor="text1" w:themeTint="BF"/>
          <w:spacing w:val="-4"/>
        </w:rPr>
        <w:t xml:space="preserve"> </w:t>
      </w:r>
      <w:r w:rsidRPr="00AB4CBA">
        <w:rPr>
          <w:color w:val="404040" w:themeColor="text1" w:themeTint="BF"/>
        </w:rPr>
        <w:t>je</w:t>
      </w:r>
      <w:r w:rsidRPr="00AB4CBA">
        <w:rPr>
          <w:color w:val="404040" w:themeColor="text1" w:themeTint="BF"/>
          <w:spacing w:val="-3"/>
        </w:rPr>
        <w:t xml:space="preserve"> </w:t>
      </w:r>
      <w:r w:rsidRPr="00AB4CBA">
        <w:rPr>
          <w:color w:val="404040" w:themeColor="text1" w:themeTint="BF"/>
        </w:rPr>
        <w:t>uveden</w:t>
      </w:r>
      <w:r w:rsidRPr="00AB4CBA">
        <w:rPr>
          <w:color w:val="404040" w:themeColor="text1" w:themeTint="BF"/>
          <w:spacing w:val="-3"/>
        </w:rPr>
        <w:t xml:space="preserve"> </w:t>
      </w:r>
      <w:r w:rsidRPr="00AB4CBA">
        <w:rPr>
          <w:color w:val="404040" w:themeColor="text1" w:themeTint="BF"/>
        </w:rPr>
        <w:t>v</w:t>
      </w:r>
      <w:r w:rsidRPr="00AB4CBA">
        <w:rPr>
          <w:color w:val="404040" w:themeColor="text1" w:themeTint="BF"/>
          <w:spacing w:val="-7"/>
        </w:rPr>
        <w:t xml:space="preserve"> </w:t>
      </w:r>
      <w:r w:rsidRPr="00AB4CBA">
        <w:rPr>
          <w:color w:val="404040" w:themeColor="text1" w:themeTint="BF"/>
        </w:rPr>
        <w:t>Příloze</w:t>
      </w:r>
      <w:r w:rsidRPr="00AB4CBA">
        <w:rPr>
          <w:color w:val="404040" w:themeColor="text1" w:themeTint="BF"/>
          <w:spacing w:val="-4"/>
        </w:rPr>
        <w:t xml:space="preserve"> </w:t>
      </w:r>
      <w:r w:rsidRPr="00AB4CBA">
        <w:rPr>
          <w:color w:val="404040" w:themeColor="text1" w:themeTint="BF"/>
        </w:rPr>
        <w:t>č.</w:t>
      </w:r>
      <w:r w:rsidRPr="00AB4CBA">
        <w:rPr>
          <w:color w:val="404040" w:themeColor="text1" w:themeTint="BF"/>
          <w:spacing w:val="-1"/>
        </w:rPr>
        <w:t xml:space="preserve"> </w:t>
      </w:r>
      <w:r w:rsidRPr="00AB4CBA">
        <w:rPr>
          <w:color w:val="404040" w:themeColor="text1" w:themeTint="BF"/>
        </w:rPr>
        <w:t>1</w:t>
      </w:r>
      <w:r w:rsidRPr="00AB4CBA">
        <w:rPr>
          <w:color w:val="404040" w:themeColor="text1" w:themeTint="BF"/>
          <w:spacing w:val="-5"/>
        </w:rPr>
        <w:t xml:space="preserve"> </w:t>
      </w:r>
      <w:r w:rsidRPr="00AB4CBA">
        <w:rPr>
          <w:color w:val="404040" w:themeColor="text1" w:themeTint="BF"/>
        </w:rPr>
        <w:t>Smlouvy</w:t>
      </w:r>
      <w:r w:rsidRPr="00AB4CBA">
        <w:rPr>
          <w:color w:val="404040" w:themeColor="text1" w:themeTint="BF"/>
          <w:spacing w:val="-5"/>
        </w:rPr>
        <w:t>.</w:t>
      </w:r>
    </w:p>
    <w:p w14:paraId="58354F60" w14:textId="7E075CA1" w:rsidR="009E238A" w:rsidRPr="0008010E" w:rsidRDefault="00892987" w:rsidP="00A529B9">
      <w:pPr>
        <w:pStyle w:val="Odstavecseseznamem"/>
        <w:numPr>
          <w:ilvl w:val="1"/>
          <w:numId w:val="16"/>
        </w:numPr>
        <w:tabs>
          <w:tab w:val="left" w:pos="875"/>
          <w:tab w:val="left" w:pos="878"/>
        </w:tabs>
        <w:spacing w:after="120" w:line="312" w:lineRule="auto"/>
        <w:ind w:left="878" w:right="397" w:hanging="738"/>
        <w:rPr>
          <w:color w:val="404040" w:themeColor="text1" w:themeTint="BF"/>
        </w:rPr>
      </w:pPr>
      <w:r w:rsidRPr="0008010E">
        <w:rPr>
          <w:color w:val="404040" w:themeColor="text1" w:themeTint="BF"/>
        </w:rPr>
        <w:t>Poskytovatel se zavazuje poskytovat Služby v souladu s technickou specifikací a s</w:t>
      </w:r>
      <w:r w:rsidRPr="0008010E">
        <w:rPr>
          <w:color w:val="404040" w:themeColor="text1" w:themeTint="BF"/>
          <w:spacing w:val="-3"/>
        </w:rPr>
        <w:t xml:space="preserve"> </w:t>
      </w:r>
      <w:r w:rsidRPr="0008010E">
        <w:rPr>
          <w:color w:val="404040" w:themeColor="text1" w:themeTint="BF"/>
        </w:rPr>
        <w:t>požadavky uvedenými v</w:t>
      </w:r>
      <w:r w:rsidRPr="0008010E">
        <w:rPr>
          <w:color w:val="404040" w:themeColor="text1" w:themeTint="BF"/>
          <w:spacing w:val="-1"/>
        </w:rPr>
        <w:t xml:space="preserve"> </w:t>
      </w:r>
      <w:r w:rsidRPr="0008010E">
        <w:rPr>
          <w:color w:val="404040" w:themeColor="text1" w:themeTint="BF"/>
        </w:rPr>
        <w:t>zadávacích podmínkách k Zadávacímu řízení a za podmínek stanovených v</w:t>
      </w:r>
      <w:r w:rsidR="001173A4">
        <w:rPr>
          <w:color w:val="404040" w:themeColor="text1" w:themeTint="BF"/>
        </w:rPr>
        <w:t> </w:t>
      </w:r>
      <w:r w:rsidRPr="0008010E">
        <w:rPr>
          <w:color w:val="404040" w:themeColor="text1" w:themeTint="BF"/>
        </w:rPr>
        <w:t>této</w:t>
      </w:r>
      <w:r w:rsidR="001173A4">
        <w:rPr>
          <w:color w:val="404040" w:themeColor="text1" w:themeTint="BF"/>
        </w:rPr>
        <w:t> </w:t>
      </w:r>
      <w:r w:rsidRPr="0008010E">
        <w:rPr>
          <w:color w:val="404040" w:themeColor="text1" w:themeTint="BF"/>
          <w:spacing w:val="-2"/>
        </w:rPr>
        <w:t>Smlouvě.</w:t>
      </w:r>
    </w:p>
    <w:p w14:paraId="58354F61" w14:textId="708D58D1" w:rsidR="009E238A" w:rsidRPr="0008010E" w:rsidRDefault="00892987" w:rsidP="00A529B9">
      <w:pPr>
        <w:pStyle w:val="Odstavecseseznamem"/>
        <w:numPr>
          <w:ilvl w:val="1"/>
          <w:numId w:val="16"/>
        </w:numPr>
        <w:tabs>
          <w:tab w:val="left" w:pos="876"/>
          <w:tab w:val="left" w:pos="878"/>
        </w:tabs>
        <w:spacing w:after="120" w:line="312" w:lineRule="auto"/>
        <w:ind w:left="878" w:right="397"/>
        <w:rPr>
          <w:color w:val="404040" w:themeColor="text1" w:themeTint="BF"/>
        </w:rPr>
      </w:pPr>
      <w:r w:rsidRPr="0008010E">
        <w:rPr>
          <w:color w:val="404040" w:themeColor="text1" w:themeTint="BF"/>
        </w:rPr>
        <w:t xml:space="preserve">Poskytovatel </w:t>
      </w:r>
      <w:r w:rsidR="00E133E8">
        <w:rPr>
          <w:color w:val="404040" w:themeColor="text1" w:themeTint="BF"/>
        </w:rPr>
        <w:t>je</w:t>
      </w:r>
      <w:r w:rsidRPr="0008010E">
        <w:rPr>
          <w:color w:val="404040" w:themeColor="text1" w:themeTint="BF"/>
        </w:rPr>
        <w:t xml:space="preserve"> podpisem této Smlouvy </w:t>
      </w:r>
      <w:r w:rsidR="00E133E8">
        <w:rPr>
          <w:color w:val="404040" w:themeColor="text1" w:themeTint="BF"/>
        </w:rPr>
        <w:t>informován a</w:t>
      </w:r>
      <w:r w:rsidRPr="0008010E">
        <w:rPr>
          <w:color w:val="404040" w:themeColor="text1" w:themeTint="BF"/>
        </w:rPr>
        <w:t xml:space="preserve"> akceptuje, že </w:t>
      </w:r>
      <w:r w:rsidR="008572D7">
        <w:rPr>
          <w:color w:val="404040" w:themeColor="text1" w:themeTint="BF"/>
        </w:rPr>
        <w:t>pos</w:t>
      </w:r>
      <w:r w:rsidR="003869F6">
        <w:rPr>
          <w:color w:val="404040" w:themeColor="text1" w:themeTint="BF"/>
        </w:rPr>
        <w:t>kytování</w:t>
      </w:r>
      <w:r w:rsidR="008572D7">
        <w:rPr>
          <w:color w:val="404040" w:themeColor="text1" w:themeTint="BF"/>
        </w:rPr>
        <w:t xml:space="preserve"> Služ</w:t>
      </w:r>
      <w:r w:rsidR="003869F6">
        <w:rPr>
          <w:color w:val="404040" w:themeColor="text1" w:themeTint="BF"/>
        </w:rPr>
        <w:t>eb dle této Smlouvy je ve prospěch</w:t>
      </w:r>
      <w:r w:rsidRPr="0008010E">
        <w:rPr>
          <w:color w:val="404040" w:themeColor="text1" w:themeTint="BF"/>
        </w:rPr>
        <w:t xml:space="preserve"> </w:t>
      </w:r>
      <w:r w:rsidR="00581CAE">
        <w:rPr>
          <w:color w:val="404040" w:themeColor="text1" w:themeTint="BF"/>
        </w:rPr>
        <w:t>systém</w:t>
      </w:r>
      <w:r w:rsidR="003869F6">
        <w:rPr>
          <w:color w:val="404040" w:themeColor="text1" w:themeTint="BF"/>
        </w:rPr>
        <w:t>u</w:t>
      </w:r>
      <w:r w:rsidR="00581CAE">
        <w:rPr>
          <w:color w:val="404040" w:themeColor="text1" w:themeTint="BF"/>
        </w:rPr>
        <w:t xml:space="preserve"> </w:t>
      </w:r>
      <w:r w:rsidRPr="0008010E">
        <w:rPr>
          <w:color w:val="404040" w:themeColor="text1" w:themeTint="BF"/>
        </w:rPr>
        <w:t>C</w:t>
      </w:r>
      <w:r w:rsidR="008C09DC">
        <w:rPr>
          <w:color w:val="404040" w:themeColor="text1" w:themeTint="BF"/>
        </w:rPr>
        <w:t>entrální místo služeb</w:t>
      </w:r>
      <w:r w:rsidR="00321477">
        <w:rPr>
          <w:color w:val="404040" w:themeColor="text1" w:themeTint="BF"/>
        </w:rPr>
        <w:t xml:space="preserve"> (CMS II)</w:t>
      </w:r>
      <w:r w:rsidR="003869F6">
        <w:rPr>
          <w:color w:val="404040" w:themeColor="text1" w:themeTint="BF"/>
        </w:rPr>
        <w:t>, který</w:t>
      </w:r>
      <w:r w:rsidRPr="0008010E">
        <w:rPr>
          <w:color w:val="404040" w:themeColor="text1" w:themeTint="BF"/>
        </w:rPr>
        <w:t xml:space="preserve"> je určen jako </w:t>
      </w:r>
      <w:r w:rsidR="008C09DC">
        <w:rPr>
          <w:color w:val="404040" w:themeColor="text1" w:themeTint="BF"/>
        </w:rPr>
        <w:t xml:space="preserve">systém </w:t>
      </w:r>
      <w:r w:rsidRPr="0008010E">
        <w:rPr>
          <w:color w:val="404040" w:themeColor="text1" w:themeTint="BF"/>
        </w:rPr>
        <w:t>kritick</w:t>
      </w:r>
      <w:r w:rsidR="008C09DC">
        <w:rPr>
          <w:color w:val="404040" w:themeColor="text1" w:themeTint="BF"/>
        </w:rPr>
        <w:t>é</w:t>
      </w:r>
      <w:r w:rsidRPr="0008010E">
        <w:rPr>
          <w:color w:val="404040" w:themeColor="text1" w:themeTint="BF"/>
        </w:rPr>
        <w:t xml:space="preserve"> informační infrastruktur</w:t>
      </w:r>
      <w:r w:rsidR="008C09DC">
        <w:rPr>
          <w:color w:val="404040" w:themeColor="text1" w:themeTint="BF"/>
        </w:rPr>
        <w:t>y</w:t>
      </w:r>
      <w:r w:rsidRPr="0008010E">
        <w:rPr>
          <w:color w:val="404040" w:themeColor="text1" w:themeTint="BF"/>
          <w:spacing w:val="-14"/>
        </w:rPr>
        <w:t xml:space="preserve"> </w:t>
      </w:r>
      <w:r w:rsidRPr="0008010E">
        <w:rPr>
          <w:color w:val="404040" w:themeColor="text1" w:themeTint="BF"/>
        </w:rPr>
        <w:t>(dále</w:t>
      </w:r>
      <w:r w:rsidRPr="0008010E">
        <w:rPr>
          <w:color w:val="404040" w:themeColor="text1" w:themeTint="BF"/>
          <w:spacing w:val="-16"/>
        </w:rPr>
        <w:t xml:space="preserve"> </w:t>
      </w:r>
      <w:r w:rsidRPr="0008010E">
        <w:rPr>
          <w:color w:val="404040" w:themeColor="text1" w:themeTint="BF"/>
        </w:rPr>
        <w:t>jen</w:t>
      </w:r>
      <w:r w:rsidRPr="0008010E">
        <w:rPr>
          <w:color w:val="404040" w:themeColor="text1" w:themeTint="BF"/>
          <w:spacing w:val="-13"/>
        </w:rPr>
        <w:t xml:space="preserve"> </w:t>
      </w:r>
      <w:r w:rsidRPr="0008010E">
        <w:rPr>
          <w:color w:val="404040" w:themeColor="text1" w:themeTint="BF"/>
        </w:rPr>
        <w:t>„</w:t>
      </w:r>
      <w:r w:rsidRPr="0008010E">
        <w:rPr>
          <w:b/>
          <w:color w:val="404040" w:themeColor="text1" w:themeTint="BF"/>
        </w:rPr>
        <w:t>KII</w:t>
      </w:r>
      <w:r w:rsidRPr="0008010E">
        <w:rPr>
          <w:color w:val="404040" w:themeColor="text1" w:themeTint="BF"/>
        </w:rPr>
        <w:t>“)</w:t>
      </w:r>
      <w:r w:rsidRPr="0008010E">
        <w:rPr>
          <w:color w:val="404040" w:themeColor="text1" w:themeTint="BF"/>
          <w:spacing w:val="-12"/>
        </w:rPr>
        <w:t xml:space="preserve"> </w:t>
      </w:r>
      <w:r w:rsidRPr="0008010E">
        <w:rPr>
          <w:color w:val="404040" w:themeColor="text1" w:themeTint="BF"/>
        </w:rPr>
        <w:t>dle</w:t>
      </w:r>
      <w:r w:rsidRPr="0008010E">
        <w:rPr>
          <w:color w:val="404040" w:themeColor="text1" w:themeTint="BF"/>
          <w:spacing w:val="-14"/>
        </w:rPr>
        <w:t xml:space="preserve"> </w:t>
      </w:r>
      <w:r w:rsidRPr="0008010E">
        <w:rPr>
          <w:color w:val="404040" w:themeColor="text1" w:themeTint="BF"/>
        </w:rPr>
        <w:t>zákona</w:t>
      </w:r>
      <w:r w:rsidRPr="0008010E">
        <w:rPr>
          <w:color w:val="404040" w:themeColor="text1" w:themeTint="BF"/>
          <w:spacing w:val="-14"/>
        </w:rPr>
        <w:t xml:space="preserve"> </w:t>
      </w:r>
      <w:r w:rsidRPr="0008010E">
        <w:rPr>
          <w:color w:val="404040" w:themeColor="text1" w:themeTint="BF"/>
        </w:rPr>
        <w:t>č.</w:t>
      </w:r>
      <w:r w:rsidRPr="0008010E">
        <w:rPr>
          <w:color w:val="404040" w:themeColor="text1" w:themeTint="BF"/>
          <w:spacing w:val="-12"/>
        </w:rPr>
        <w:t xml:space="preserve"> </w:t>
      </w:r>
      <w:r w:rsidRPr="0008010E">
        <w:rPr>
          <w:color w:val="404040" w:themeColor="text1" w:themeTint="BF"/>
        </w:rPr>
        <w:t>181/2014</w:t>
      </w:r>
      <w:r w:rsidRPr="0008010E">
        <w:rPr>
          <w:color w:val="404040" w:themeColor="text1" w:themeTint="BF"/>
          <w:spacing w:val="-11"/>
        </w:rPr>
        <w:t xml:space="preserve"> </w:t>
      </w:r>
      <w:r w:rsidRPr="0008010E">
        <w:rPr>
          <w:color w:val="404040" w:themeColor="text1" w:themeTint="BF"/>
        </w:rPr>
        <w:t>Sb.,</w:t>
      </w:r>
      <w:r w:rsidRPr="0008010E">
        <w:rPr>
          <w:color w:val="404040" w:themeColor="text1" w:themeTint="BF"/>
          <w:spacing w:val="-12"/>
        </w:rPr>
        <w:t xml:space="preserve"> </w:t>
      </w:r>
      <w:r w:rsidRPr="0008010E">
        <w:rPr>
          <w:color w:val="404040" w:themeColor="text1" w:themeTint="BF"/>
        </w:rPr>
        <w:t>o</w:t>
      </w:r>
      <w:r w:rsidRPr="0008010E">
        <w:rPr>
          <w:color w:val="404040" w:themeColor="text1" w:themeTint="BF"/>
          <w:spacing w:val="-14"/>
        </w:rPr>
        <w:t xml:space="preserve"> </w:t>
      </w:r>
      <w:r w:rsidRPr="0008010E">
        <w:rPr>
          <w:color w:val="404040" w:themeColor="text1" w:themeTint="BF"/>
        </w:rPr>
        <w:t>kybernetické</w:t>
      </w:r>
      <w:r w:rsidRPr="0008010E">
        <w:rPr>
          <w:color w:val="404040" w:themeColor="text1" w:themeTint="BF"/>
          <w:spacing w:val="-14"/>
        </w:rPr>
        <w:t xml:space="preserve"> </w:t>
      </w:r>
      <w:r w:rsidRPr="0008010E">
        <w:rPr>
          <w:color w:val="404040" w:themeColor="text1" w:themeTint="BF"/>
        </w:rPr>
        <w:t>bezpečnosti</w:t>
      </w:r>
      <w:r w:rsidRPr="0008010E">
        <w:rPr>
          <w:color w:val="404040" w:themeColor="text1" w:themeTint="BF"/>
          <w:spacing w:val="-12"/>
        </w:rPr>
        <w:t xml:space="preserve"> </w:t>
      </w:r>
      <w:r w:rsidRPr="0008010E">
        <w:rPr>
          <w:color w:val="404040" w:themeColor="text1" w:themeTint="BF"/>
        </w:rPr>
        <w:t>a</w:t>
      </w:r>
      <w:r w:rsidRPr="0008010E">
        <w:rPr>
          <w:color w:val="404040" w:themeColor="text1" w:themeTint="BF"/>
          <w:spacing w:val="-14"/>
        </w:rPr>
        <w:t xml:space="preserve"> </w:t>
      </w:r>
      <w:r w:rsidRPr="0008010E">
        <w:rPr>
          <w:color w:val="404040" w:themeColor="text1" w:themeTint="BF"/>
        </w:rPr>
        <w:t>o</w:t>
      </w:r>
      <w:r w:rsidRPr="0008010E">
        <w:rPr>
          <w:color w:val="404040" w:themeColor="text1" w:themeTint="BF"/>
          <w:spacing w:val="-14"/>
        </w:rPr>
        <w:t xml:space="preserve"> </w:t>
      </w:r>
      <w:r w:rsidRPr="0008010E">
        <w:rPr>
          <w:color w:val="404040" w:themeColor="text1" w:themeTint="BF"/>
        </w:rPr>
        <w:t>změně souvisejících zákonů (zákon o kybernetické bezpečnosti), (dále jen „</w:t>
      </w:r>
      <w:proofErr w:type="spellStart"/>
      <w:r w:rsidRPr="0008010E">
        <w:rPr>
          <w:b/>
          <w:color w:val="404040" w:themeColor="text1" w:themeTint="BF"/>
        </w:rPr>
        <w:t>ZoKB</w:t>
      </w:r>
      <w:proofErr w:type="spellEnd"/>
      <w:r w:rsidRPr="0008010E">
        <w:rPr>
          <w:color w:val="404040" w:themeColor="text1" w:themeTint="BF"/>
        </w:rPr>
        <w:t>“).</w:t>
      </w:r>
    </w:p>
    <w:p w14:paraId="58354F62" w14:textId="7A4660FC" w:rsidR="009E238A" w:rsidRPr="0008010E" w:rsidRDefault="00892987" w:rsidP="00A529B9">
      <w:pPr>
        <w:pStyle w:val="Odstavecseseznamem"/>
        <w:numPr>
          <w:ilvl w:val="1"/>
          <w:numId w:val="16"/>
        </w:numPr>
        <w:tabs>
          <w:tab w:val="left" w:pos="876"/>
          <w:tab w:val="left" w:pos="878"/>
        </w:tabs>
        <w:spacing w:after="120" w:line="312" w:lineRule="auto"/>
        <w:ind w:left="878" w:right="397"/>
        <w:rPr>
          <w:color w:val="404040" w:themeColor="text1" w:themeTint="BF"/>
        </w:rPr>
      </w:pPr>
      <w:r w:rsidRPr="0008010E">
        <w:rPr>
          <w:color w:val="404040" w:themeColor="text1" w:themeTint="BF"/>
        </w:rPr>
        <w:t xml:space="preserve">Poskytovatel </w:t>
      </w:r>
      <w:r w:rsidR="001F7D3D">
        <w:rPr>
          <w:color w:val="404040" w:themeColor="text1" w:themeTint="BF"/>
        </w:rPr>
        <w:t xml:space="preserve">je </w:t>
      </w:r>
      <w:r w:rsidRPr="0008010E">
        <w:rPr>
          <w:color w:val="404040" w:themeColor="text1" w:themeTint="BF"/>
        </w:rPr>
        <w:t xml:space="preserve">podpisem této Smlouvy </w:t>
      </w:r>
      <w:r w:rsidR="001F7D3D">
        <w:rPr>
          <w:color w:val="404040" w:themeColor="text1" w:themeTint="BF"/>
        </w:rPr>
        <w:t xml:space="preserve">informován a </w:t>
      </w:r>
      <w:r w:rsidRPr="0008010E">
        <w:rPr>
          <w:color w:val="404040" w:themeColor="text1" w:themeTint="BF"/>
        </w:rPr>
        <w:t xml:space="preserve">akceptuje, že provozovatelem </w:t>
      </w:r>
      <w:r w:rsidR="001F7D3D">
        <w:rPr>
          <w:color w:val="404040" w:themeColor="text1" w:themeTint="BF"/>
        </w:rPr>
        <w:t xml:space="preserve">systému </w:t>
      </w:r>
      <w:r w:rsidRPr="0008010E">
        <w:rPr>
          <w:color w:val="404040" w:themeColor="text1" w:themeTint="BF"/>
        </w:rPr>
        <w:t xml:space="preserve">KII ve smyslu </w:t>
      </w:r>
      <w:proofErr w:type="spellStart"/>
      <w:r w:rsidRPr="0008010E">
        <w:rPr>
          <w:color w:val="404040" w:themeColor="text1" w:themeTint="BF"/>
        </w:rPr>
        <w:t>ZoKB</w:t>
      </w:r>
      <w:proofErr w:type="spellEnd"/>
      <w:r w:rsidRPr="0008010E">
        <w:rPr>
          <w:color w:val="404040" w:themeColor="text1" w:themeTint="BF"/>
        </w:rPr>
        <w:t xml:space="preserve"> je</w:t>
      </w:r>
      <w:r w:rsidR="001173A4">
        <w:rPr>
          <w:color w:val="404040" w:themeColor="text1" w:themeTint="BF"/>
        </w:rPr>
        <w:t> </w:t>
      </w:r>
      <w:r w:rsidR="00802B77">
        <w:rPr>
          <w:color w:val="404040" w:themeColor="text1" w:themeTint="BF"/>
        </w:rPr>
        <w:t>Objednatel</w:t>
      </w:r>
      <w:r w:rsidRPr="0008010E">
        <w:rPr>
          <w:color w:val="404040" w:themeColor="text1" w:themeTint="BF"/>
          <w:spacing w:val="-12"/>
        </w:rPr>
        <w:t xml:space="preserve"> </w:t>
      </w:r>
      <w:r w:rsidRPr="0008010E">
        <w:rPr>
          <w:color w:val="404040" w:themeColor="text1" w:themeTint="BF"/>
        </w:rPr>
        <w:t>a</w:t>
      </w:r>
      <w:r w:rsidRPr="0008010E">
        <w:rPr>
          <w:color w:val="404040" w:themeColor="text1" w:themeTint="BF"/>
          <w:spacing w:val="-16"/>
        </w:rPr>
        <w:t xml:space="preserve"> </w:t>
      </w:r>
      <w:r w:rsidRPr="0008010E">
        <w:rPr>
          <w:color w:val="404040" w:themeColor="text1" w:themeTint="BF"/>
        </w:rPr>
        <w:t>správcem</w:t>
      </w:r>
      <w:r w:rsidR="00B61F92">
        <w:rPr>
          <w:color w:val="404040" w:themeColor="text1" w:themeTint="BF"/>
        </w:rPr>
        <w:t xml:space="preserve"> systému</w:t>
      </w:r>
      <w:r w:rsidRPr="0008010E">
        <w:rPr>
          <w:color w:val="404040" w:themeColor="text1" w:themeTint="BF"/>
          <w:spacing w:val="-14"/>
        </w:rPr>
        <w:t xml:space="preserve"> </w:t>
      </w:r>
      <w:r w:rsidRPr="0008010E">
        <w:rPr>
          <w:color w:val="404040" w:themeColor="text1" w:themeTint="BF"/>
        </w:rPr>
        <w:t>KII</w:t>
      </w:r>
      <w:r w:rsidRPr="0008010E">
        <w:rPr>
          <w:color w:val="404040" w:themeColor="text1" w:themeTint="BF"/>
          <w:spacing w:val="-14"/>
        </w:rPr>
        <w:t xml:space="preserve"> </w:t>
      </w:r>
      <w:r w:rsidRPr="0008010E">
        <w:rPr>
          <w:color w:val="404040" w:themeColor="text1" w:themeTint="BF"/>
        </w:rPr>
        <w:t>ve</w:t>
      </w:r>
      <w:r w:rsidRPr="0008010E">
        <w:rPr>
          <w:color w:val="404040" w:themeColor="text1" w:themeTint="BF"/>
          <w:spacing w:val="-14"/>
        </w:rPr>
        <w:t xml:space="preserve"> </w:t>
      </w:r>
      <w:r w:rsidRPr="0008010E">
        <w:rPr>
          <w:color w:val="404040" w:themeColor="text1" w:themeTint="BF"/>
        </w:rPr>
        <w:t>smyslu</w:t>
      </w:r>
      <w:r w:rsidRPr="0008010E">
        <w:rPr>
          <w:color w:val="404040" w:themeColor="text1" w:themeTint="BF"/>
          <w:spacing w:val="-14"/>
        </w:rPr>
        <w:t xml:space="preserve"> </w:t>
      </w:r>
      <w:proofErr w:type="spellStart"/>
      <w:r w:rsidRPr="0008010E">
        <w:rPr>
          <w:color w:val="404040" w:themeColor="text1" w:themeTint="BF"/>
        </w:rPr>
        <w:t>ZoKB</w:t>
      </w:r>
      <w:proofErr w:type="spellEnd"/>
      <w:r w:rsidRPr="0008010E">
        <w:rPr>
          <w:color w:val="404040" w:themeColor="text1" w:themeTint="BF"/>
          <w:spacing w:val="-16"/>
        </w:rPr>
        <w:t xml:space="preserve"> </w:t>
      </w:r>
      <w:r w:rsidRPr="0008010E">
        <w:rPr>
          <w:color w:val="404040" w:themeColor="text1" w:themeTint="BF"/>
        </w:rPr>
        <w:t>je</w:t>
      </w:r>
      <w:r w:rsidRPr="0008010E">
        <w:rPr>
          <w:color w:val="404040" w:themeColor="text1" w:themeTint="BF"/>
          <w:spacing w:val="-15"/>
        </w:rPr>
        <w:t xml:space="preserve"> </w:t>
      </w:r>
      <w:r w:rsidRPr="0008010E">
        <w:rPr>
          <w:color w:val="404040" w:themeColor="text1" w:themeTint="BF"/>
        </w:rPr>
        <w:t>Ministerstvo</w:t>
      </w:r>
      <w:r w:rsidRPr="0008010E">
        <w:rPr>
          <w:color w:val="404040" w:themeColor="text1" w:themeTint="BF"/>
          <w:spacing w:val="-13"/>
        </w:rPr>
        <w:t xml:space="preserve"> </w:t>
      </w:r>
      <w:r w:rsidRPr="0008010E">
        <w:rPr>
          <w:color w:val="404040" w:themeColor="text1" w:themeTint="BF"/>
        </w:rPr>
        <w:t>vnitra</w:t>
      </w:r>
      <w:r w:rsidRPr="0008010E">
        <w:rPr>
          <w:color w:val="404040" w:themeColor="text1" w:themeTint="BF"/>
          <w:spacing w:val="-14"/>
        </w:rPr>
        <w:t xml:space="preserve"> </w:t>
      </w:r>
      <w:r w:rsidRPr="0008010E">
        <w:rPr>
          <w:color w:val="404040" w:themeColor="text1" w:themeTint="BF"/>
        </w:rPr>
        <w:t>České</w:t>
      </w:r>
      <w:r w:rsidRPr="0008010E">
        <w:rPr>
          <w:color w:val="404040" w:themeColor="text1" w:themeTint="BF"/>
          <w:spacing w:val="-16"/>
        </w:rPr>
        <w:t xml:space="preserve"> </w:t>
      </w:r>
      <w:r w:rsidRPr="0008010E">
        <w:rPr>
          <w:color w:val="404040" w:themeColor="text1" w:themeTint="BF"/>
        </w:rPr>
        <w:t>republiky,</w:t>
      </w:r>
      <w:r w:rsidRPr="0008010E">
        <w:rPr>
          <w:color w:val="404040" w:themeColor="text1" w:themeTint="BF"/>
          <w:spacing w:val="-11"/>
        </w:rPr>
        <w:t xml:space="preserve"> </w:t>
      </w:r>
      <w:r w:rsidRPr="0008010E">
        <w:rPr>
          <w:color w:val="404040" w:themeColor="text1" w:themeTint="BF"/>
        </w:rPr>
        <w:t>Nad</w:t>
      </w:r>
      <w:r w:rsidRPr="0008010E">
        <w:rPr>
          <w:color w:val="404040" w:themeColor="text1" w:themeTint="BF"/>
          <w:spacing w:val="-14"/>
        </w:rPr>
        <w:t xml:space="preserve"> </w:t>
      </w:r>
      <w:r w:rsidRPr="0008010E">
        <w:rPr>
          <w:color w:val="404040" w:themeColor="text1" w:themeTint="BF"/>
        </w:rPr>
        <w:t>Štolou 936/3,</w:t>
      </w:r>
      <w:r w:rsidRPr="0008010E">
        <w:rPr>
          <w:color w:val="404040" w:themeColor="text1" w:themeTint="BF"/>
          <w:spacing w:val="-12"/>
        </w:rPr>
        <w:t xml:space="preserve"> </w:t>
      </w:r>
      <w:r w:rsidRPr="0008010E">
        <w:rPr>
          <w:color w:val="404040" w:themeColor="text1" w:themeTint="BF"/>
        </w:rPr>
        <w:t>170</w:t>
      </w:r>
      <w:r w:rsidRPr="0008010E">
        <w:rPr>
          <w:color w:val="404040" w:themeColor="text1" w:themeTint="BF"/>
          <w:spacing w:val="-14"/>
        </w:rPr>
        <w:t xml:space="preserve"> </w:t>
      </w:r>
      <w:r w:rsidRPr="0008010E">
        <w:rPr>
          <w:color w:val="404040" w:themeColor="text1" w:themeTint="BF"/>
        </w:rPr>
        <w:t>34</w:t>
      </w:r>
      <w:r w:rsidRPr="0008010E">
        <w:rPr>
          <w:color w:val="404040" w:themeColor="text1" w:themeTint="BF"/>
          <w:spacing w:val="-14"/>
        </w:rPr>
        <w:t xml:space="preserve"> </w:t>
      </w:r>
      <w:r w:rsidRPr="0008010E">
        <w:rPr>
          <w:color w:val="404040" w:themeColor="text1" w:themeTint="BF"/>
        </w:rPr>
        <w:t>Praha</w:t>
      </w:r>
      <w:r w:rsidRPr="0008010E">
        <w:rPr>
          <w:color w:val="404040" w:themeColor="text1" w:themeTint="BF"/>
          <w:spacing w:val="-14"/>
        </w:rPr>
        <w:t xml:space="preserve"> </w:t>
      </w:r>
      <w:r w:rsidRPr="0008010E">
        <w:rPr>
          <w:color w:val="404040" w:themeColor="text1" w:themeTint="BF"/>
        </w:rPr>
        <w:t>7</w:t>
      </w:r>
      <w:r w:rsidRPr="0008010E">
        <w:rPr>
          <w:color w:val="404040" w:themeColor="text1" w:themeTint="BF"/>
          <w:spacing w:val="-14"/>
        </w:rPr>
        <w:t xml:space="preserve"> </w:t>
      </w:r>
      <w:r w:rsidRPr="0008010E">
        <w:rPr>
          <w:color w:val="404040" w:themeColor="text1" w:themeTint="BF"/>
        </w:rPr>
        <w:t>(dále</w:t>
      </w:r>
      <w:r w:rsidRPr="0008010E">
        <w:rPr>
          <w:color w:val="404040" w:themeColor="text1" w:themeTint="BF"/>
          <w:spacing w:val="-11"/>
        </w:rPr>
        <w:t xml:space="preserve"> </w:t>
      </w:r>
      <w:r w:rsidRPr="0008010E">
        <w:rPr>
          <w:color w:val="404040" w:themeColor="text1" w:themeTint="BF"/>
        </w:rPr>
        <w:t>jen</w:t>
      </w:r>
      <w:r w:rsidRPr="0008010E">
        <w:rPr>
          <w:color w:val="404040" w:themeColor="text1" w:themeTint="BF"/>
          <w:spacing w:val="-14"/>
        </w:rPr>
        <w:t xml:space="preserve"> </w:t>
      </w:r>
      <w:r w:rsidRPr="0008010E">
        <w:rPr>
          <w:color w:val="404040" w:themeColor="text1" w:themeTint="BF"/>
        </w:rPr>
        <w:t>„</w:t>
      </w:r>
      <w:r w:rsidRPr="001173A4">
        <w:rPr>
          <w:b/>
          <w:bCs/>
          <w:color w:val="404040" w:themeColor="text1" w:themeTint="BF"/>
        </w:rPr>
        <w:t>Ministerstvo</w:t>
      </w:r>
      <w:r w:rsidRPr="001173A4">
        <w:rPr>
          <w:b/>
          <w:bCs/>
          <w:color w:val="404040" w:themeColor="text1" w:themeTint="BF"/>
          <w:spacing w:val="-14"/>
        </w:rPr>
        <w:t xml:space="preserve"> </w:t>
      </w:r>
      <w:r w:rsidRPr="001173A4">
        <w:rPr>
          <w:b/>
          <w:bCs/>
          <w:color w:val="404040" w:themeColor="text1" w:themeTint="BF"/>
        </w:rPr>
        <w:t>vnitra</w:t>
      </w:r>
      <w:r w:rsidRPr="0008010E">
        <w:rPr>
          <w:color w:val="404040" w:themeColor="text1" w:themeTint="BF"/>
        </w:rPr>
        <w:t>“).</w:t>
      </w:r>
      <w:r w:rsidRPr="0008010E">
        <w:rPr>
          <w:color w:val="404040" w:themeColor="text1" w:themeTint="BF"/>
          <w:spacing w:val="-12"/>
        </w:rPr>
        <w:t xml:space="preserve"> </w:t>
      </w:r>
      <w:r w:rsidRPr="0008010E">
        <w:rPr>
          <w:color w:val="404040" w:themeColor="text1" w:themeTint="BF"/>
        </w:rPr>
        <w:t>Poskytovatel</w:t>
      </w:r>
      <w:r w:rsidRPr="0008010E">
        <w:rPr>
          <w:color w:val="404040" w:themeColor="text1" w:themeTint="BF"/>
          <w:spacing w:val="-12"/>
        </w:rPr>
        <w:t xml:space="preserve"> </w:t>
      </w:r>
      <w:r w:rsidRPr="0008010E">
        <w:rPr>
          <w:color w:val="404040" w:themeColor="text1" w:themeTint="BF"/>
        </w:rPr>
        <w:t>podpisem</w:t>
      </w:r>
      <w:r w:rsidRPr="0008010E">
        <w:rPr>
          <w:color w:val="404040" w:themeColor="text1" w:themeTint="BF"/>
          <w:spacing w:val="-12"/>
        </w:rPr>
        <w:t xml:space="preserve"> </w:t>
      </w:r>
      <w:r w:rsidRPr="0008010E">
        <w:rPr>
          <w:color w:val="404040" w:themeColor="text1" w:themeTint="BF"/>
        </w:rPr>
        <w:t>této</w:t>
      </w:r>
      <w:r w:rsidRPr="0008010E">
        <w:rPr>
          <w:color w:val="404040" w:themeColor="text1" w:themeTint="BF"/>
          <w:spacing w:val="-11"/>
        </w:rPr>
        <w:t xml:space="preserve"> </w:t>
      </w:r>
      <w:r w:rsidRPr="0008010E">
        <w:rPr>
          <w:color w:val="404040" w:themeColor="text1" w:themeTint="BF"/>
        </w:rPr>
        <w:t>Smlouvy</w:t>
      </w:r>
      <w:r w:rsidR="005D4065">
        <w:rPr>
          <w:color w:val="404040" w:themeColor="text1" w:themeTint="BF"/>
        </w:rPr>
        <w:t xml:space="preserve"> je</w:t>
      </w:r>
      <w:r w:rsidRPr="0008010E">
        <w:rPr>
          <w:color w:val="404040" w:themeColor="text1" w:themeTint="BF"/>
          <w:spacing w:val="-13"/>
        </w:rPr>
        <w:t xml:space="preserve"> </w:t>
      </w:r>
      <w:r w:rsidRPr="0008010E">
        <w:rPr>
          <w:color w:val="404040" w:themeColor="text1" w:themeTint="BF"/>
        </w:rPr>
        <w:t>dále</w:t>
      </w:r>
      <w:r w:rsidR="005D4065">
        <w:rPr>
          <w:color w:val="404040" w:themeColor="text1" w:themeTint="BF"/>
        </w:rPr>
        <w:t xml:space="preserve"> informován a</w:t>
      </w:r>
      <w:r w:rsidRPr="0008010E">
        <w:rPr>
          <w:color w:val="404040" w:themeColor="text1" w:themeTint="BF"/>
        </w:rPr>
        <w:t xml:space="preserve"> akceptuje, že se pro </w:t>
      </w:r>
      <w:r w:rsidR="005D4065">
        <w:rPr>
          <w:color w:val="404040" w:themeColor="text1" w:themeTint="BF"/>
        </w:rPr>
        <w:t>Objednatele</w:t>
      </w:r>
      <w:r w:rsidR="005D4065" w:rsidRPr="0008010E">
        <w:rPr>
          <w:color w:val="404040" w:themeColor="text1" w:themeTint="BF"/>
        </w:rPr>
        <w:t xml:space="preserve"> </w:t>
      </w:r>
      <w:r w:rsidRPr="0008010E">
        <w:rPr>
          <w:color w:val="404040" w:themeColor="text1" w:themeTint="BF"/>
        </w:rPr>
        <w:t>stává významným dodavatelem ve smyslu</w:t>
      </w:r>
      <w:r w:rsidR="00D3373E">
        <w:rPr>
          <w:color w:val="404040" w:themeColor="text1" w:themeTint="BF"/>
        </w:rPr>
        <w:t xml:space="preserve"> vyhlášky</w:t>
      </w:r>
      <w:r w:rsidRPr="0008010E">
        <w:rPr>
          <w:color w:val="404040" w:themeColor="text1" w:themeTint="BF"/>
        </w:rPr>
        <w:t xml:space="preserve"> </w:t>
      </w:r>
      <w:r w:rsidR="00D3373E" w:rsidRPr="00DF3E1A">
        <w:rPr>
          <w:color w:val="262626" w:themeColor="text1" w:themeTint="D9"/>
        </w:rPr>
        <w:t>č.</w:t>
      </w:r>
      <w:r w:rsidR="00D3373E" w:rsidRPr="00DF3E1A">
        <w:rPr>
          <w:color w:val="262626" w:themeColor="text1" w:themeTint="D9"/>
          <w:spacing w:val="-16"/>
        </w:rPr>
        <w:t xml:space="preserve"> </w:t>
      </w:r>
      <w:r w:rsidR="00D3373E" w:rsidRPr="00DF3E1A">
        <w:rPr>
          <w:color w:val="262626" w:themeColor="text1" w:themeTint="D9"/>
        </w:rPr>
        <w:t>82/2018</w:t>
      </w:r>
      <w:r w:rsidR="00D3373E" w:rsidRPr="00DF3E1A">
        <w:rPr>
          <w:color w:val="262626" w:themeColor="text1" w:themeTint="D9"/>
          <w:spacing w:val="-4"/>
        </w:rPr>
        <w:t xml:space="preserve"> </w:t>
      </w:r>
      <w:r w:rsidR="00D3373E" w:rsidRPr="00DF3E1A">
        <w:rPr>
          <w:color w:val="262626" w:themeColor="text1" w:themeTint="D9"/>
        </w:rPr>
        <w:t>Sb., o bezpečnostních opatřeních, kybernetických bezpečnostních incidentech, reaktivních opatřeních, náležitostech</w:t>
      </w:r>
      <w:r w:rsidR="00D3373E" w:rsidRPr="00DF3E1A">
        <w:rPr>
          <w:color w:val="262626" w:themeColor="text1" w:themeTint="D9"/>
          <w:spacing w:val="-3"/>
        </w:rPr>
        <w:t xml:space="preserve"> </w:t>
      </w:r>
      <w:r w:rsidR="00D3373E" w:rsidRPr="00DF3E1A">
        <w:rPr>
          <w:color w:val="262626" w:themeColor="text1" w:themeTint="D9"/>
        </w:rPr>
        <w:t>podání</w:t>
      </w:r>
      <w:r w:rsidR="00D3373E" w:rsidRPr="00DF3E1A">
        <w:rPr>
          <w:color w:val="262626" w:themeColor="text1" w:themeTint="D9"/>
          <w:spacing w:val="-3"/>
        </w:rPr>
        <w:t xml:space="preserve"> </w:t>
      </w:r>
      <w:r w:rsidR="00D3373E" w:rsidRPr="00DF3E1A">
        <w:rPr>
          <w:color w:val="262626" w:themeColor="text1" w:themeTint="D9"/>
        </w:rPr>
        <w:t>v</w:t>
      </w:r>
      <w:r w:rsidR="00D3373E" w:rsidRPr="00DF3E1A">
        <w:rPr>
          <w:color w:val="262626" w:themeColor="text1" w:themeTint="D9"/>
          <w:spacing w:val="-1"/>
        </w:rPr>
        <w:t xml:space="preserve"> </w:t>
      </w:r>
      <w:r w:rsidR="00D3373E" w:rsidRPr="00DF3E1A">
        <w:rPr>
          <w:color w:val="262626" w:themeColor="text1" w:themeTint="D9"/>
        </w:rPr>
        <w:t>oblasti</w:t>
      </w:r>
      <w:r w:rsidR="00D3373E" w:rsidRPr="00DF3E1A">
        <w:rPr>
          <w:color w:val="262626" w:themeColor="text1" w:themeTint="D9"/>
          <w:spacing w:val="-3"/>
        </w:rPr>
        <w:t xml:space="preserve"> </w:t>
      </w:r>
      <w:r w:rsidR="00D3373E" w:rsidRPr="00DF3E1A">
        <w:rPr>
          <w:color w:val="262626" w:themeColor="text1" w:themeTint="D9"/>
        </w:rPr>
        <w:t>kybernetické bezpečnosti a</w:t>
      </w:r>
      <w:r w:rsidR="00D3373E" w:rsidRPr="00DF3E1A">
        <w:rPr>
          <w:color w:val="262626" w:themeColor="text1" w:themeTint="D9"/>
          <w:spacing w:val="-2"/>
        </w:rPr>
        <w:t xml:space="preserve"> </w:t>
      </w:r>
      <w:r w:rsidR="00D3373E" w:rsidRPr="00DF3E1A">
        <w:rPr>
          <w:color w:val="262626" w:themeColor="text1" w:themeTint="D9"/>
        </w:rPr>
        <w:t>likvidaci dat</w:t>
      </w:r>
      <w:r w:rsidR="00D3373E" w:rsidRPr="00DF3E1A">
        <w:rPr>
          <w:color w:val="262626" w:themeColor="text1" w:themeTint="D9"/>
          <w:spacing w:val="-5"/>
        </w:rPr>
        <w:t xml:space="preserve"> </w:t>
      </w:r>
      <w:r w:rsidR="00D3373E" w:rsidRPr="00DF3E1A">
        <w:rPr>
          <w:color w:val="262626" w:themeColor="text1" w:themeTint="D9"/>
        </w:rPr>
        <w:t xml:space="preserve">(dále jen </w:t>
      </w:r>
      <w:r w:rsidR="00D3373E" w:rsidRPr="00DF3E1A">
        <w:rPr>
          <w:b/>
          <w:color w:val="262626" w:themeColor="text1" w:themeTint="D9"/>
        </w:rPr>
        <w:t>„</w:t>
      </w:r>
      <w:proofErr w:type="spellStart"/>
      <w:r w:rsidR="00D3373E" w:rsidRPr="00DF3E1A">
        <w:rPr>
          <w:b/>
          <w:color w:val="262626" w:themeColor="text1" w:themeTint="D9"/>
        </w:rPr>
        <w:t>VyKB</w:t>
      </w:r>
      <w:proofErr w:type="spellEnd"/>
      <w:r w:rsidR="00D3373E" w:rsidRPr="00DF3E1A">
        <w:rPr>
          <w:b/>
          <w:color w:val="262626" w:themeColor="text1" w:themeTint="D9"/>
        </w:rPr>
        <w:t>“</w:t>
      </w:r>
      <w:r w:rsidR="00D3373E" w:rsidRPr="00DF3E1A">
        <w:rPr>
          <w:color w:val="262626" w:themeColor="text1" w:themeTint="D9"/>
        </w:rPr>
        <w:t>)</w:t>
      </w:r>
      <w:r w:rsidR="00AA043F">
        <w:rPr>
          <w:color w:val="404040" w:themeColor="text1" w:themeTint="BF"/>
        </w:rPr>
        <w:t>.</w:t>
      </w:r>
    </w:p>
    <w:p w14:paraId="58354F63" w14:textId="62D2E2C6" w:rsidR="009E238A" w:rsidRPr="0008010E" w:rsidRDefault="00BB7162" w:rsidP="00A529B9">
      <w:pPr>
        <w:pStyle w:val="Odstavecseseznamem"/>
        <w:numPr>
          <w:ilvl w:val="1"/>
          <w:numId w:val="16"/>
        </w:numPr>
        <w:tabs>
          <w:tab w:val="left" w:pos="876"/>
          <w:tab w:val="left" w:pos="878"/>
        </w:tabs>
        <w:spacing w:after="120" w:line="312" w:lineRule="auto"/>
        <w:ind w:left="878" w:right="397"/>
        <w:rPr>
          <w:color w:val="404040" w:themeColor="text1" w:themeTint="BF"/>
        </w:rPr>
      </w:pPr>
      <w:r w:rsidRPr="00BB7162">
        <w:rPr>
          <w:color w:val="404040" w:themeColor="text1" w:themeTint="BF"/>
        </w:rPr>
        <w:t xml:space="preserve">Smluvní strany se dohodly, že pokud to bude potřebné ke splnění požadavků v oblasti kybernetické bezpečnosti stanovených obecně závaznými právními předpisy, zejména </w:t>
      </w:r>
      <w:r w:rsidRPr="00BB7162">
        <w:rPr>
          <w:color w:val="404040" w:themeColor="text1" w:themeTint="BF"/>
        </w:rPr>
        <w:lastRenderedPageBreak/>
        <w:t>v návaznosti na nový zákon č. 264/2025 Sb., o kybernetické bezpečnosti, který nabyl účinnosti dne 01.11.2025, a související prováděcí právní předpisy, uzavřou bez zbytečného odkladu po</w:t>
      </w:r>
      <w:r w:rsidR="00822029">
        <w:rPr>
          <w:color w:val="404040" w:themeColor="text1" w:themeTint="BF"/>
        </w:rPr>
        <w:t> </w:t>
      </w:r>
      <w:r w:rsidRPr="00BB7162">
        <w:rPr>
          <w:color w:val="404040" w:themeColor="text1" w:themeTint="BF"/>
        </w:rPr>
        <w:t>výzvě Objednatele písemný dodatek k této Smlouvě zohledňující takové požadavky, a</w:t>
      </w:r>
      <w:r w:rsidR="00C32D74">
        <w:rPr>
          <w:color w:val="404040" w:themeColor="text1" w:themeTint="BF"/>
        </w:rPr>
        <w:t> </w:t>
      </w:r>
      <w:r w:rsidRPr="00BB7162">
        <w:rPr>
          <w:color w:val="404040" w:themeColor="text1" w:themeTint="BF"/>
        </w:rPr>
        <w:t>to</w:t>
      </w:r>
      <w:r w:rsidR="00C32D74">
        <w:rPr>
          <w:color w:val="404040" w:themeColor="text1" w:themeTint="BF"/>
        </w:rPr>
        <w:t> </w:t>
      </w:r>
      <w:r w:rsidRPr="00BB7162">
        <w:rPr>
          <w:color w:val="404040" w:themeColor="text1" w:themeTint="BF"/>
        </w:rPr>
        <w:t>formou úpravy či doplnění ustanovení této Smlouvy týkajících se zajištění bezpečnostních požadavků v souladu s novou právní úpravou a implementovaným systémem řízení bezpečnosti informací na straně Objednatele a/nebo Ministerstva vnitra. Náklady na bezpečnost informací v důsledku změny legislativy v oblasti bezpečnosti informací nese Poskytovatel</w:t>
      </w:r>
      <w:r w:rsidR="00892987" w:rsidRPr="0008010E">
        <w:rPr>
          <w:color w:val="404040" w:themeColor="text1" w:themeTint="BF"/>
        </w:rPr>
        <w:t>.</w:t>
      </w:r>
    </w:p>
    <w:p w14:paraId="58354F64" w14:textId="12C42599" w:rsidR="009E238A" w:rsidRPr="0008010E" w:rsidRDefault="00892987" w:rsidP="00A529B9">
      <w:pPr>
        <w:pStyle w:val="Odstavecseseznamem"/>
        <w:numPr>
          <w:ilvl w:val="1"/>
          <w:numId w:val="16"/>
        </w:numPr>
        <w:tabs>
          <w:tab w:val="left" w:pos="876"/>
        </w:tabs>
        <w:spacing w:after="120" w:line="312" w:lineRule="auto"/>
        <w:ind w:left="876" w:right="397" w:hanging="735"/>
        <w:rPr>
          <w:color w:val="404040" w:themeColor="text1" w:themeTint="BF"/>
        </w:rPr>
      </w:pPr>
      <w:r w:rsidRPr="0008010E">
        <w:rPr>
          <w:color w:val="404040" w:themeColor="text1" w:themeTint="BF"/>
        </w:rPr>
        <w:t>Účelem</w:t>
      </w:r>
      <w:r w:rsidRPr="0008010E">
        <w:rPr>
          <w:color w:val="404040" w:themeColor="text1" w:themeTint="BF"/>
          <w:spacing w:val="-4"/>
        </w:rPr>
        <w:t xml:space="preserve"> </w:t>
      </w:r>
      <w:r w:rsidRPr="0008010E">
        <w:rPr>
          <w:color w:val="404040" w:themeColor="text1" w:themeTint="BF"/>
        </w:rPr>
        <w:t>této</w:t>
      </w:r>
      <w:r w:rsidRPr="0008010E">
        <w:rPr>
          <w:color w:val="404040" w:themeColor="text1" w:themeTint="BF"/>
          <w:spacing w:val="-4"/>
        </w:rPr>
        <w:t xml:space="preserve"> </w:t>
      </w:r>
      <w:r w:rsidRPr="0008010E">
        <w:rPr>
          <w:color w:val="404040" w:themeColor="text1" w:themeTint="BF"/>
        </w:rPr>
        <w:t>Smlouvy</w:t>
      </w:r>
      <w:r w:rsidRPr="0008010E">
        <w:rPr>
          <w:color w:val="404040" w:themeColor="text1" w:themeTint="BF"/>
          <w:spacing w:val="-6"/>
        </w:rPr>
        <w:t xml:space="preserve"> </w:t>
      </w:r>
      <w:r w:rsidRPr="0008010E">
        <w:rPr>
          <w:color w:val="404040" w:themeColor="text1" w:themeTint="BF"/>
        </w:rPr>
        <w:t>je</w:t>
      </w:r>
      <w:r w:rsidRPr="0008010E">
        <w:rPr>
          <w:color w:val="404040" w:themeColor="text1" w:themeTint="BF"/>
          <w:spacing w:val="-7"/>
        </w:rPr>
        <w:t xml:space="preserve"> </w:t>
      </w:r>
      <w:r w:rsidRPr="0008010E">
        <w:rPr>
          <w:color w:val="404040" w:themeColor="text1" w:themeTint="BF"/>
        </w:rPr>
        <w:t>zajišťovat</w:t>
      </w:r>
      <w:r w:rsidRPr="0008010E">
        <w:rPr>
          <w:color w:val="404040" w:themeColor="text1" w:themeTint="BF"/>
          <w:spacing w:val="-2"/>
        </w:rPr>
        <w:t xml:space="preserve"> </w:t>
      </w:r>
      <w:r w:rsidRPr="0008010E">
        <w:rPr>
          <w:color w:val="404040" w:themeColor="text1" w:themeTint="BF"/>
        </w:rPr>
        <w:t>provoz</w:t>
      </w:r>
      <w:r w:rsidRPr="0008010E">
        <w:rPr>
          <w:color w:val="404040" w:themeColor="text1" w:themeTint="BF"/>
          <w:spacing w:val="-5"/>
        </w:rPr>
        <w:t xml:space="preserve"> </w:t>
      </w:r>
      <w:r w:rsidR="00396727">
        <w:rPr>
          <w:color w:val="404040" w:themeColor="text1" w:themeTint="BF"/>
          <w:spacing w:val="-5"/>
        </w:rPr>
        <w:t xml:space="preserve">HW a SW </w:t>
      </w:r>
      <w:r w:rsidRPr="0008010E">
        <w:rPr>
          <w:color w:val="404040" w:themeColor="text1" w:themeTint="BF"/>
        </w:rPr>
        <w:t>prvků</w:t>
      </w:r>
      <w:r w:rsidRPr="0008010E">
        <w:rPr>
          <w:color w:val="404040" w:themeColor="text1" w:themeTint="BF"/>
          <w:spacing w:val="-4"/>
        </w:rPr>
        <w:t xml:space="preserve"> </w:t>
      </w:r>
      <w:r w:rsidRPr="0008010E">
        <w:rPr>
          <w:color w:val="404040" w:themeColor="text1" w:themeTint="BF"/>
        </w:rPr>
        <w:t>pro</w:t>
      </w:r>
      <w:r w:rsidRPr="0008010E">
        <w:rPr>
          <w:color w:val="404040" w:themeColor="text1" w:themeTint="BF"/>
          <w:spacing w:val="-3"/>
        </w:rPr>
        <w:t xml:space="preserve"> </w:t>
      </w:r>
      <w:r w:rsidRPr="0008010E">
        <w:rPr>
          <w:color w:val="404040" w:themeColor="text1" w:themeTint="BF"/>
        </w:rPr>
        <w:t>službu</w:t>
      </w:r>
      <w:r w:rsidRPr="0008010E">
        <w:rPr>
          <w:color w:val="404040" w:themeColor="text1" w:themeTint="BF"/>
          <w:spacing w:val="-6"/>
        </w:rPr>
        <w:t xml:space="preserve"> </w:t>
      </w:r>
      <w:r w:rsidRPr="0008010E">
        <w:rPr>
          <w:color w:val="404040" w:themeColor="text1" w:themeTint="BF"/>
        </w:rPr>
        <w:t>CMS</w:t>
      </w:r>
      <w:r w:rsidRPr="0008010E">
        <w:rPr>
          <w:color w:val="404040" w:themeColor="text1" w:themeTint="BF"/>
          <w:spacing w:val="-5"/>
        </w:rPr>
        <w:t xml:space="preserve"> II.</w:t>
      </w:r>
    </w:p>
    <w:p w14:paraId="58354F66" w14:textId="21742BE8" w:rsidR="009E238A" w:rsidRPr="00815B21" w:rsidRDefault="00892987" w:rsidP="00A529B9">
      <w:pPr>
        <w:pStyle w:val="Odstavecseseznamem"/>
        <w:numPr>
          <w:ilvl w:val="1"/>
          <w:numId w:val="16"/>
        </w:numPr>
        <w:tabs>
          <w:tab w:val="left" w:pos="876"/>
        </w:tabs>
        <w:spacing w:after="120" w:line="312" w:lineRule="auto"/>
        <w:ind w:left="876" w:right="397" w:hanging="735"/>
        <w:rPr>
          <w:color w:val="404040" w:themeColor="text1" w:themeTint="BF"/>
        </w:rPr>
      </w:pPr>
      <w:r w:rsidRPr="0008010E">
        <w:rPr>
          <w:color w:val="404040" w:themeColor="text1" w:themeTint="BF"/>
        </w:rPr>
        <w:t>Předmětem</w:t>
      </w:r>
      <w:r w:rsidRPr="0008010E">
        <w:rPr>
          <w:color w:val="404040" w:themeColor="text1" w:themeTint="BF"/>
          <w:spacing w:val="-4"/>
        </w:rPr>
        <w:t xml:space="preserve"> </w:t>
      </w:r>
      <w:r w:rsidRPr="0008010E">
        <w:rPr>
          <w:color w:val="404040" w:themeColor="text1" w:themeTint="BF"/>
        </w:rPr>
        <w:t>této</w:t>
      </w:r>
      <w:r w:rsidRPr="0008010E">
        <w:rPr>
          <w:color w:val="404040" w:themeColor="text1" w:themeTint="BF"/>
          <w:spacing w:val="-4"/>
        </w:rPr>
        <w:t xml:space="preserve"> </w:t>
      </w:r>
      <w:r w:rsidRPr="0008010E">
        <w:rPr>
          <w:color w:val="404040" w:themeColor="text1" w:themeTint="BF"/>
        </w:rPr>
        <w:t>Smlouvy</w:t>
      </w:r>
      <w:r w:rsidRPr="0008010E">
        <w:rPr>
          <w:color w:val="404040" w:themeColor="text1" w:themeTint="BF"/>
          <w:spacing w:val="-1"/>
        </w:rPr>
        <w:t xml:space="preserve"> </w:t>
      </w:r>
      <w:r w:rsidRPr="0008010E">
        <w:rPr>
          <w:color w:val="404040" w:themeColor="text1" w:themeTint="BF"/>
        </w:rPr>
        <w:t>je</w:t>
      </w:r>
      <w:r w:rsidRPr="0008010E">
        <w:rPr>
          <w:color w:val="404040" w:themeColor="text1" w:themeTint="BF"/>
          <w:spacing w:val="-4"/>
        </w:rPr>
        <w:t xml:space="preserve"> </w:t>
      </w:r>
      <w:r w:rsidRPr="0008010E">
        <w:rPr>
          <w:color w:val="404040" w:themeColor="text1" w:themeTint="BF"/>
        </w:rPr>
        <w:t>dále</w:t>
      </w:r>
      <w:r w:rsidRPr="0008010E">
        <w:rPr>
          <w:color w:val="404040" w:themeColor="text1" w:themeTint="BF"/>
          <w:spacing w:val="-3"/>
        </w:rPr>
        <w:t xml:space="preserve"> </w:t>
      </w:r>
      <w:r w:rsidRPr="0008010E">
        <w:rPr>
          <w:color w:val="404040" w:themeColor="text1" w:themeTint="BF"/>
        </w:rPr>
        <w:t>závazek</w:t>
      </w:r>
      <w:r w:rsidRPr="0008010E">
        <w:rPr>
          <w:color w:val="404040" w:themeColor="text1" w:themeTint="BF"/>
          <w:spacing w:val="-6"/>
        </w:rPr>
        <w:t xml:space="preserve"> </w:t>
      </w:r>
      <w:r w:rsidRPr="0008010E">
        <w:rPr>
          <w:color w:val="404040" w:themeColor="text1" w:themeTint="BF"/>
        </w:rPr>
        <w:t>Objednatele</w:t>
      </w:r>
      <w:r w:rsidRPr="0008010E">
        <w:rPr>
          <w:color w:val="404040" w:themeColor="text1" w:themeTint="BF"/>
          <w:spacing w:val="-1"/>
        </w:rPr>
        <w:t xml:space="preserve"> </w:t>
      </w:r>
      <w:r w:rsidRPr="0008010E">
        <w:rPr>
          <w:color w:val="404040" w:themeColor="text1" w:themeTint="BF"/>
        </w:rPr>
        <w:t>zaplatit</w:t>
      </w:r>
      <w:r w:rsidRPr="0008010E">
        <w:rPr>
          <w:color w:val="404040" w:themeColor="text1" w:themeTint="BF"/>
          <w:spacing w:val="-1"/>
        </w:rPr>
        <w:t xml:space="preserve"> </w:t>
      </w:r>
      <w:r w:rsidRPr="0008010E">
        <w:rPr>
          <w:color w:val="404040" w:themeColor="text1" w:themeTint="BF"/>
        </w:rPr>
        <w:t>za</w:t>
      </w:r>
      <w:r w:rsidRPr="0008010E">
        <w:rPr>
          <w:color w:val="404040" w:themeColor="text1" w:themeTint="BF"/>
          <w:spacing w:val="-2"/>
        </w:rPr>
        <w:t xml:space="preserve"> </w:t>
      </w:r>
      <w:r w:rsidRPr="0008010E">
        <w:rPr>
          <w:color w:val="404040" w:themeColor="text1" w:themeTint="BF"/>
        </w:rPr>
        <w:t>Služby</w:t>
      </w:r>
      <w:r w:rsidRPr="0008010E">
        <w:rPr>
          <w:color w:val="404040" w:themeColor="text1" w:themeTint="BF"/>
          <w:spacing w:val="-3"/>
        </w:rPr>
        <w:t xml:space="preserve"> </w:t>
      </w:r>
      <w:r w:rsidRPr="0008010E">
        <w:rPr>
          <w:color w:val="404040" w:themeColor="text1" w:themeTint="BF"/>
        </w:rPr>
        <w:t>provedené</w:t>
      </w:r>
      <w:r w:rsidRPr="0008010E">
        <w:rPr>
          <w:color w:val="404040" w:themeColor="text1" w:themeTint="BF"/>
          <w:spacing w:val="-4"/>
        </w:rPr>
        <w:t xml:space="preserve"> </w:t>
      </w:r>
      <w:r w:rsidRPr="0008010E">
        <w:rPr>
          <w:color w:val="404040" w:themeColor="text1" w:themeTint="BF"/>
        </w:rPr>
        <w:t>v</w:t>
      </w:r>
      <w:r w:rsidR="00815B21">
        <w:rPr>
          <w:color w:val="404040" w:themeColor="text1" w:themeTint="BF"/>
        </w:rPr>
        <w:t> </w:t>
      </w:r>
      <w:r w:rsidRPr="0008010E">
        <w:rPr>
          <w:color w:val="404040" w:themeColor="text1" w:themeTint="BF"/>
          <w:spacing w:val="-2"/>
        </w:rPr>
        <w:t>souladu</w:t>
      </w:r>
      <w:r w:rsidR="00815B21">
        <w:rPr>
          <w:color w:val="404040" w:themeColor="text1" w:themeTint="BF"/>
          <w:spacing w:val="-2"/>
        </w:rPr>
        <w:t xml:space="preserve"> </w:t>
      </w:r>
      <w:r w:rsidRPr="00815B21">
        <w:rPr>
          <w:color w:val="404040" w:themeColor="text1" w:themeTint="BF"/>
        </w:rPr>
        <w:t>s</w:t>
      </w:r>
      <w:r w:rsidRPr="00815B21">
        <w:rPr>
          <w:color w:val="404040" w:themeColor="text1" w:themeTint="BF"/>
          <w:spacing w:val="-5"/>
        </w:rPr>
        <w:t xml:space="preserve"> </w:t>
      </w:r>
      <w:r w:rsidRPr="00815B21">
        <w:rPr>
          <w:color w:val="404040" w:themeColor="text1" w:themeTint="BF"/>
        </w:rPr>
        <w:t>touto</w:t>
      </w:r>
      <w:r w:rsidRPr="00815B21">
        <w:rPr>
          <w:color w:val="404040" w:themeColor="text1" w:themeTint="BF"/>
          <w:spacing w:val="-5"/>
        </w:rPr>
        <w:t xml:space="preserve"> </w:t>
      </w:r>
      <w:r w:rsidRPr="00815B21">
        <w:rPr>
          <w:color w:val="404040" w:themeColor="text1" w:themeTint="BF"/>
        </w:rPr>
        <w:t>Smlouvou</w:t>
      </w:r>
      <w:r w:rsidRPr="00815B21">
        <w:rPr>
          <w:color w:val="404040" w:themeColor="text1" w:themeTint="BF"/>
          <w:spacing w:val="-5"/>
        </w:rPr>
        <w:t xml:space="preserve"> </w:t>
      </w:r>
      <w:r w:rsidRPr="00815B21">
        <w:rPr>
          <w:color w:val="404040" w:themeColor="text1" w:themeTint="BF"/>
        </w:rPr>
        <w:t>sjednanou</w:t>
      </w:r>
      <w:r w:rsidRPr="00815B21">
        <w:rPr>
          <w:color w:val="404040" w:themeColor="text1" w:themeTint="BF"/>
          <w:spacing w:val="-5"/>
        </w:rPr>
        <w:t xml:space="preserve"> </w:t>
      </w:r>
      <w:r w:rsidRPr="00815B21">
        <w:rPr>
          <w:color w:val="404040" w:themeColor="text1" w:themeTint="BF"/>
          <w:spacing w:val="-2"/>
        </w:rPr>
        <w:t>cenu.</w:t>
      </w:r>
    </w:p>
    <w:p w14:paraId="58354F67" w14:textId="2BF44326" w:rsidR="009E238A" w:rsidRPr="0008010E" w:rsidRDefault="00892987" w:rsidP="00A529B9">
      <w:pPr>
        <w:pStyle w:val="Odstavecseseznamem"/>
        <w:numPr>
          <w:ilvl w:val="1"/>
          <w:numId w:val="16"/>
        </w:numPr>
        <w:tabs>
          <w:tab w:val="left" w:pos="876"/>
          <w:tab w:val="left" w:pos="878"/>
        </w:tabs>
        <w:spacing w:after="120" w:line="312" w:lineRule="auto"/>
        <w:ind w:left="878" w:right="397"/>
        <w:rPr>
          <w:color w:val="404040" w:themeColor="text1" w:themeTint="BF"/>
        </w:rPr>
      </w:pPr>
      <w:r w:rsidRPr="0008010E">
        <w:rPr>
          <w:color w:val="404040" w:themeColor="text1" w:themeTint="BF"/>
        </w:rPr>
        <w:t>Po uzavření Smlouvy sdělí Objednatel Poskytovateli číslo tzv. Evidenční objednávky (EOBJ), která</w:t>
      </w:r>
      <w:r w:rsidRPr="0008010E">
        <w:rPr>
          <w:color w:val="404040" w:themeColor="text1" w:themeTint="BF"/>
          <w:spacing w:val="-4"/>
        </w:rPr>
        <w:t xml:space="preserve"> </w:t>
      </w:r>
      <w:r w:rsidRPr="0008010E">
        <w:rPr>
          <w:color w:val="404040" w:themeColor="text1" w:themeTint="BF"/>
        </w:rPr>
        <w:t>má pouze evidenční charakter pro Objednatele a nemá žádný vliv na plnění Smlouvy. Číslo evidenční objednávky Objednatele je číslo, které musí být vždy uvedeno na faktuře [viz</w:t>
      </w:r>
      <w:r w:rsidR="003A1D1D">
        <w:rPr>
          <w:color w:val="404040" w:themeColor="text1" w:themeTint="BF"/>
        </w:rPr>
        <w:t> </w:t>
      </w:r>
      <w:r w:rsidRPr="0008010E">
        <w:rPr>
          <w:color w:val="404040" w:themeColor="text1" w:themeTint="BF"/>
        </w:rPr>
        <w:t>čl.</w:t>
      </w:r>
      <w:r w:rsidR="00815B21">
        <w:rPr>
          <w:color w:val="404040" w:themeColor="text1" w:themeTint="BF"/>
          <w:spacing w:val="-3"/>
        </w:rPr>
        <w:t> </w:t>
      </w:r>
      <w:r w:rsidRPr="0008010E">
        <w:rPr>
          <w:color w:val="404040" w:themeColor="text1" w:themeTint="BF"/>
        </w:rPr>
        <w:t>5</w:t>
      </w:r>
      <w:r w:rsidRPr="0008010E">
        <w:rPr>
          <w:color w:val="404040" w:themeColor="text1" w:themeTint="BF"/>
          <w:spacing w:val="-7"/>
        </w:rPr>
        <w:t xml:space="preserve"> </w:t>
      </w:r>
      <w:r w:rsidRPr="0008010E">
        <w:rPr>
          <w:color w:val="404040" w:themeColor="text1" w:themeTint="BF"/>
        </w:rPr>
        <w:t>odst.</w:t>
      </w:r>
      <w:r w:rsidRPr="0008010E">
        <w:rPr>
          <w:color w:val="404040" w:themeColor="text1" w:themeTint="BF"/>
          <w:spacing w:val="-6"/>
        </w:rPr>
        <w:t xml:space="preserve"> </w:t>
      </w:r>
      <w:r w:rsidRPr="0008010E">
        <w:rPr>
          <w:color w:val="404040" w:themeColor="text1" w:themeTint="BF"/>
        </w:rPr>
        <w:t>5.3</w:t>
      </w:r>
      <w:r w:rsidRPr="0008010E">
        <w:rPr>
          <w:color w:val="404040" w:themeColor="text1" w:themeTint="BF"/>
          <w:spacing w:val="-7"/>
        </w:rPr>
        <w:t xml:space="preserve"> </w:t>
      </w:r>
      <w:r w:rsidRPr="0008010E">
        <w:rPr>
          <w:color w:val="404040" w:themeColor="text1" w:themeTint="BF"/>
        </w:rPr>
        <w:t>písm.</w:t>
      </w:r>
      <w:r w:rsidRPr="0008010E">
        <w:rPr>
          <w:color w:val="404040" w:themeColor="text1" w:themeTint="BF"/>
          <w:spacing w:val="-6"/>
        </w:rPr>
        <w:t xml:space="preserve"> </w:t>
      </w:r>
      <w:r w:rsidRPr="0008010E">
        <w:rPr>
          <w:color w:val="404040" w:themeColor="text1" w:themeTint="BF"/>
        </w:rPr>
        <w:t>b)</w:t>
      </w:r>
      <w:r w:rsidRPr="0008010E">
        <w:rPr>
          <w:color w:val="404040" w:themeColor="text1" w:themeTint="BF"/>
          <w:spacing w:val="-6"/>
        </w:rPr>
        <w:t xml:space="preserve"> </w:t>
      </w:r>
      <w:r w:rsidRPr="0008010E">
        <w:rPr>
          <w:color w:val="404040" w:themeColor="text1" w:themeTint="BF"/>
        </w:rPr>
        <w:t>Smlouvy].</w:t>
      </w:r>
      <w:r w:rsidRPr="0008010E">
        <w:rPr>
          <w:color w:val="404040" w:themeColor="text1" w:themeTint="BF"/>
          <w:spacing w:val="-6"/>
        </w:rPr>
        <w:t xml:space="preserve"> </w:t>
      </w:r>
      <w:r w:rsidRPr="0008010E">
        <w:rPr>
          <w:color w:val="404040" w:themeColor="text1" w:themeTint="BF"/>
        </w:rPr>
        <w:t>Neuvedení</w:t>
      </w:r>
      <w:r w:rsidRPr="0008010E">
        <w:rPr>
          <w:color w:val="404040" w:themeColor="text1" w:themeTint="BF"/>
          <w:spacing w:val="-6"/>
        </w:rPr>
        <w:t xml:space="preserve"> </w:t>
      </w:r>
      <w:r w:rsidRPr="0008010E">
        <w:rPr>
          <w:color w:val="404040" w:themeColor="text1" w:themeTint="BF"/>
        </w:rPr>
        <w:t>čísla</w:t>
      </w:r>
      <w:r w:rsidRPr="0008010E">
        <w:rPr>
          <w:color w:val="404040" w:themeColor="text1" w:themeTint="BF"/>
          <w:spacing w:val="-7"/>
        </w:rPr>
        <w:t xml:space="preserve"> </w:t>
      </w:r>
      <w:r w:rsidRPr="0008010E">
        <w:rPr>
          <w:color w:val="404040" w:themeColor="text1" w:themeTint="BF"/>
        </w:rPr>
        <w:t>evidenční</w:t>
      </w:r>
      <w:r w:rsidRPr="0008010E">
        <w:rPr>
          <w:color w:val="404040" w:themeColor="text1" w:themeTint="BF"/>
          <w:spacing w:val="-6"/>
        </w:rPr>
        <w:t xml:space="preserve"> </w:t>
      </w:r>
      <w:r w:rsidRPr="0008010E">
        <w:rPr>
          <w:color w:val="404040" w:themeColor="text1" w:themeTint="BF"/>
        </w:rPr>
        <w:t>objednávky</w:t>
      </w:r>
      <w:r w:rsidRPr="0008010E">
        <w:rPr>
          <w:color w:val="404040" w:themeColor="text1" w:themeTint="BF"/>
          <w:spacing w:val="-7"/>
        </w:rPr>
        <w:t xml:space="preserve"> </w:t>
      </w:r>
      <w:r w:rsidRPr="0008010E">
        <w:rPr>
          <w:color w:val="404040" w:themeColor="text1" w:themeTint="BF"/>
        </w:rPr>
        <w:t>na</w:t>
      </w:r>
      <w:r w:rsidRPr="0008010E">
        <w:rPr>
          <w:color w:val="404040" w:themeColor="text1" w:themeTint="BF"/>
          <w:spacing w:val="-7"/>
        </w:rPr>
        <w:t xml:space="preserve"> </w:t>
      </w:r>
      <w:r w:rsidRPr="0008010E">
        <w:rPr>
          <w:color w:val="404040" w:themeColor="text1" w:themeTint="BF"/>
        </w:rPr>
        <w:t>faktuře</w:t>
      </w:r>
      <w:r w:rsidRPr="0008010E">
        <w:rPr>
          <w:color w:val="404040" w:themeColor="text1" w:themeTint="BF"/>
          <w:spacing w:val="-7"/>
        </w:rPr>
        <w:t xml:space="preserve"> </w:t>
      </w:r>
      <w:r w:rsidRPr="0008010E">
        <w:rPr>
          <w:color w:val="404040" w:themeColor="text1" w:themeTint="BF"/>
        </w:rPr>
        <w:t>je</w:t>
      </w:r>
      <w:r w:rsidRPr="0008010E">
        <w:rPr>
          <w:color w:val="404040" w:themeColor="text1" w:themeTint="BF"/>
          <w:spacing w:val="-7"/>
        </w:rPr>
        <w:t xml:space="preserve"> </w:t>
      </w:r>
      <w:r w:rsidRPr="0008010E">
        <w:rPr>
          <w:color w:val="404040" w:themeColor="text1" w:themeTint="BF"/>
        </w:rPr>
        <w:t>důvodem k</w:t>
      </w:r>
      <w:r w:rsidRPr="0008010E">
        <w:rPr>
          <w:color w:val="404040" w:themeColor="text1" w:themeTint="BF"/>
          <w:spacing w:val="-1"/>
        </w:rPr>
        <w:t xml:space="preserve"> </w:t>
      </w:r>
      <w:r w:rsidRPr="0008010E">
        <w:rPr>
          <w:color w:val="404040" w:themeColor="text1" w:themeTint="BF"/>
        </w:rPr>
        <w:t>neproplacení</w:t>
      </w:r>
      <w:r w:rsidRPr="0008010E">
        <w:rPr>
          <w:color w:val="404040" w:themeColor="text1" w:themeTint="BF"/>
          <w:spacing w:val="-3"/>
        </w:rPr>
        <w:t xml:space="preserve"> </w:t>
      </w:r>
      <w:r w:rsidRPr="0008010E">
        <w:rPr>
          <w:color w:val="404040" w:themeColor="text1" w:themeTint="BF"/>
        </w:rPr>
        <w:t>faktury</w:t>
      </w:r>
      <w:r w:rsidRPr="0008010E">
        <w:rPr>
          <w:color w:val="404040" w:themeColor="text1" w:themeTint="BF"/>
          <w:spacing w:val="-1"/>
        </w:rPr>
        <w:t xml:space="preserve"> </w:t>
      </w:r>
      <w:r w:rsidRPr="0008010E">
        <w:rPr>
          <w:color w:val="404040" w:themeColor="text1" w:themeTint="BF"/>
        </w:rPr>
        <w:t>a</w:t>
      </w:r>
      <w:r w:rsidRPr="0008010E">
        <w:rPr>
          <w:color w:val="404040" w:themeColor="text1" w:themeTint="BF"/>
          <w:spacing w:val="-6"/>
        </w:rPr>
        <w:t xml:space="preserve"> </w:t>
      </w:r>
      <w:r w:rsidRPr="0008010E">
        <w:rPr>
          <w:color w:val="404040" w:themeColor="text1" w:themeTint="BF"/>
        </w:rPr>
        <w:t>jejímu</w:t>
      </w:r>
      <w:r w:rsidRPr="0008010E">
        <w:rPr>
          <w:color w:val="404040" w:themeColor="text1" w:themeTint="BF"/>
          <w:spacing w:val="-4"/>
        </w:rPr>
        <w:t xml:space="preserve"> </w:t>
      </w:r>
      <w:r w:rsidRPr="0008010E">
        <w:rPr>
          <w:color w:val="404040" w:themeColor="text1" w:themeTint="BF"/>
        </w:rPr>
        <w:t>oprávněnému</w:t>
      </w:r>
      <w:r w:rsidRPr="0008010E">
        <w:rPr>
          <w:color w:val="404040" w:themeColor="text1" w:themeTint="BF"/>
          <w:spacing w:val="-2"/>
        </w:rPr>
        <w:t xml:space="preserve"> </w:t>
      </w:r>
      <w:r w:rsidRPr="0008010E">
        <w:rPr>
          <w:color w:val="404040" w:themeColor="text1" w:themeTint="BF"/>
        </w:rPr>
        <w:t>vrácení Poskytovateli</w:t>
      </w:r>
      <w:r w:rsidRPr="0008010E">
        <w:rPr>
          <w:color w:val="404040" w:themeColor="text1" w:themeTint="BF"/>
          <w:spacing w:val="-2"/>
        </w:rPr>
        <w:t xml:space="preserve"> </w:t>
      </w:r>
      <w:r w:rsidRPr="0008010E">
        <w:rPr>
          <w:color w:val="404040" w:themeColor="text1" w:themeTint="BF"/>
        </w:rPr>
        <w:t>ve</w:t>
      </w:r>
      <w:r w:rsidRPr="0008010E">
        <w:rPr>
          <w:color w:val="404040" w:themeColor="text1" w:themeTint="BF"/>
          <w:spacing w:val="-2"/>
        </w:rPr>
        <w:t xml:space="preserve"> </w:t>
      </w:r>
      <w:r w:rsidRPr="0008010E">
        <w:rPr>
          <w:color w:val="404040" w:themeColor="text1" w:themeTint="BF"/>
        </w:rPr>
        <w:t>smyslu</w:t>
      </w:r>
      <w:r w:rsidRPr="0008010E">
        <w:rPr>
          <w:color w:val="404040" w:themeColor="text1" w:themeTint="BF"/>
          <w:spacing w:val="-2"/>
        </w:rPr>
        <w:t xml:space="preserve"> </w:t>
      </w:r>
      <w:r w:rsidRPr="0008010E">
        <w:rPr>
          <w:color w:val="404040" w:themeColor="text1" w:themeTint="BF"/>
        </w:rPr>
        <w:t>ustanovení čl. 5 odst. 5.8 Smlouvy.</w:t>
      </w:r>
    </w:p>
    <w:p w14:paraId="58354F69" w14:textId="77777777" w:rsidR="009E238A" w:rsidRPr="0008010E" w:rsidRDefault="00892987" w:rsidP="00A529B9">
      <w:pPr>
        <w:pStyle w:val="Nadpis2"/>
        <w:numPr>
          <w:ilvl w:val="0"/>
          <w:numId w:val="16"/>
        </w:numPr>
        <w:tabs>
          <w:tab w:val="left" w:pos="2581"/>
        </w:tabs>
        <w:spacing w:before="240" w:after="240" w:line="312" w:lineRule="auto"/>
        <w:ind w:left="2580" w:right="397"/>
        <w:jc w:val="left"/>
        <w:rPr>
          <w:color w:val="404040" w:themeColor="text1" w:themeTint="BF"/>
        </w:rPr>
      </w:pPr>
      <w:r w:rsidRPr="0008010E">
        <w:rPr>
          <w:color w:val="404040" w:themeColor="text1" w:themeTint="BF"/>
        </w:rPr>
        <w:t>Specifikace</w:t>
      </w:r>
      <w:r w:rsidRPr="0008010E">
        <w:rPr>
          <w:color w:val="404040" w:themeColor="text1" w:themeTint="BF"/>
          <w:spacing w:val="-8"/>
        </w:rPr>
        <w:t xml:space="preserve"> </w:t>
      </w:r>
      <w:r w:rsidRPr="0008010E">
        <w:rPr>
          <w:color w:val="404040" w:themeColor="text1" w:themeTint="BF"/>
        </w:rPr>
        <w:t>rozsahu</w:t>
      </w:r>
      <w:r w:rsidRPr="0008010E">
        <w:rPr>
          <w:color w:val="404040" w:themeColor="text1" w:themeTint="BF"/>
          <w:spacing w:val="-5"/>
        </w:rPr>
        <w:t xml:space="preserve"> </w:t>
      </w:r>
      <w:r w:rsidRPr="0008010E">
        <w:rPr>
          <w:color w:val="404040" w:themeColor="text1" w:themeTint="BF"/>
        </w:rPr>
        <w:t>a</w:t>
      </w:r>
      <w:r w:rsidRPr="0008010E">
        <w:rPr>
          <w:color w:val="404040" w:themeColor="text1" w:themeTint="BF"/>
          <w:spacing w:val="-10"/>
        </w:rPr>
        <w:t xml:space="preserve"> </w:t>
      </w:r>
      <w:r w:rsidRPr="0008010E">
        <w:rPr>
          <w:color w:val="404040" w:themeColor="text1" w:themeTint="BF"/>
        </w:rPr>
        <w:t>úrovně</w:t>
      </w:r>
      <w:r w:rsidRPr="0008010E">
        <w:rPr>
          <w:color w:val="404040" w:themeColor="text1" w:themeTint="BF"/>
          <w:spacing w:val="-5"/>
        </w:rPr>
        <w:t xml:space="preserve"> </w:t>
      </w:r>
      <w:r w:rsidRPr="0008010E">
        <w:rPr>
          <w:color w:val="404040" w:themeColor="text1" w:themeTint="BF"/>
        </w:rPr>
        <w:t>poskytovaných</w:t>
      </w:r>
      <w:r w:rsidRPr="0008010E">
        <w:rPr>
          <w:color w:val="404040" w:themeColor="text1" w:themeTint="BF"/>
          <w:spacing w:val="-7"/>
        </w:rPr>
        <w:t xml:space="preserve"> </w:t>
      </w:r>
      <w:r w:rsidRPr="0008010E">
        <w:rPr>
          <w:color w:val="404040" w:themeColor="text1" w:themeTint="BF"/>
          <w:spacing w:val="-2"/>
        </w:rPr>
        <w:t>služeb</w:t>
      </w:r>
    </w:p>
    <w:p w14:paraId="58354F6B" w14:textId="0B6A1BFF" w:rsidR="009E238A" w:rsidRPr="00A16A96" w:rsidRDefault="00892987" w:rsidP="00A529B9">
      <w:pPr>
        <w:pStyle w:val="Odstavecseseznamem"/>
        <w:numPr>
          <w:ilvl w:val="1"/>
          <w:numId w:val="16"/>
        </w:numPr>
        <w:tabs>
          <w:tab w:val="left" w:pos="877"/>
        </w:tabs>
        <w:spacing w:before="120" w:after="120" w:line="312" w:lineRule="auto"/>
        <w:ind w:left="879" w:right="397"/>
        <w:rPr>
          <w:color w:val="404040" w:themeColor="text1" w:themeTint="BF"/>
        </w:rPr>
      </w:pPr>
      <w:r w:rsidRPr="00A16A96">
        <w:rPr>
          <w:color w:val="404040" w:themeColor="text1" w:themeTint="BF"/>
        </w:rPr>
        <w:t>Poskytovatel</w:t>
      </w:r>
      <w:r w:rsidRPr="00A16A96">
        <w:rPr>
          <w:color w:val="404040" w:themeColor="text1" w:themeTint="BF"/>
          <w:spacing w:val="-1"/>
        </w:rPr>
        <w:t xml:space="preserve"> </w:t>
      </w:r>
      <w:r w:rsidRPr="00A16A96">
        <w:rPr>
          <w:color w:val="404040" w:themeColor="text1" w:themeTint="BF"/>
        </w:rPr>
        <w:t>bude</w:t>
      </w:r>
      <w:r w:rsidRPr="00A16A96">
        <w:rPr>
          <w:color w:val="404040" w:themeColor="text1" w:themeTint="BF"/>
          <w:spacing w:val="-1"/>
        </w:rPr>
        <w:t xml:space="preserve"> </w:t>
      </w:r>
      <w:r w:rsidRPr="00A16A96">
        <w:rPr>
          <w:color w:val="404040" w:themeColor="text1" w:themeTint="BF"/>
        </w:rPr>
        <w:t>v</w:t>
      </w:r>
      <w:r w:rsidRPr="00A16A96">
        <w:rPr>
          <w:color w:val="404040" w:themeColor="text1" w:themeTint="BF"/>
          <w:spacing w:val="-1"/>
        </w:rPr>
        <w:t xml:space="preserve"> </w:t>
      </w:r>
      <w:r w:rsidRPr="00A16A96">
        <w:rPr>
          <w:color w:val="404040" w:themeColor="text1" w:themeTint="BF"/>
        </w:rPr>
        <w:t>rámci</w:t>
      </w:r>
      <w:r w:rsidRPr="00A16A96">
        <w:rPr>
          <w:color w:val="404040" w:themeColor="text1" w:themeTint="BF"/>
          <w:spacing w:val="1"/>
        </w:rPr>
        <w:t xml:space="preserve"> </w:t>
      </w:r>
      <w:r w:rsidRPr="00A16A96">
        <w:rPr>
          <w:color w:val="404040" w:themeColor="text1" w:themeTint="BF"/>
        </w:rPr>
        <w:t>předmětu</w:t>
      </w:r>
      <w:r w:rsidRPr="00A16A96">
        <w:rPr>
          <w:color w:val="404040" w:themeColor="text1" w:themeTint="BF"/>
          <w:spacing w:val="-1"/>
        </w:rPr>
        <w:t xml:space="preserve"> </w:t>
      </w:r>
      <w:r w:rsidRPr="00A16A96">
        <w:rPr>
          <w:color w:val="404040" w:themeColor="text1" w:themeTint="BF"/>
        </w:rPr>
        <w:t>plnění</w:t>
      </w:r>
      <w:r w:rsidRPr="00A16A96">
        <w:rPr>
          <w:color w:val="404040" w:themeColor="text1" w:themeTint="BF"/>
          <w:spacing w:val="1"/>
        </w:rPr>
        <w:t xml:space="preserve"> </w:t>
      </w:r>
      <w:r w:rsidRPr="00A16A96">
        <w:rPr>
          <w:color w:val="404040" w:themeColor="text1" w:themeTint="BF"/>
        </w:rPr>
        <w:t>povinen</w:t>
      </w:r>
      <w:r w:rsidRPr="00A16A96">
        <w:rPr>
          <w:color w:val="404040" w:themeColor="text1" w:themeTint="BF"/>
          <w:spacing w:val="1"/>
        </w:rPr>
        <w:t xml:space="preserve"> </w:t>
      </w:r>
      <w:r w:rsidRPr="00A16A96">
        <w:rPr>
          <w:color w:val="404040" w:themeColor="text1" w:themeTint="BF"/>
        </w:rPr>
        <w:t>poskytovat</w:t>
      </w:r>
      <w:r w:rsidRPr="00A16A96">
        <w:rPr>
          <w:color w:val="404040" w:themeColor="text1" w:themeTint="BF"/>
          <w:spacing w:val="1"/>
        </w:rPr>
        <w:t xml:space="preserve"> </w:t>
      </w:r>
      <w:r w:rsidRPr="00A16A96">
        <w:rPr>
          <w:color w:val="404040" w:themeColor="text1" w:themeTint="BF"/>
        </w:rPr>
        <w:t>Paušální</w:t>
      </w:r>
      <w:r w:rsidRPr="00A16A96">
        <w:rPr>
          <w:color w:val="404040" w:themeColor="text1" w:themeTint="BF"/>
          <w:spacing w:val="-2"/>
        </w:rPr>
        <w:t xml:space="preserve"> </w:t>
      </w:r>
      <w:r w:rsidRPr="00A16A96">
        <w:rPr>
          <w:color w:val="404040" w:themeColor="text1" w:themeTint="BF"/>
        </w:rPr>
        <w:t>službu</w:t>
      </w:r>
      <w:r w:rsidRPr="00A16A96">
        <w:rPr>
          <w:color w:val="404040" w:themeColor="text1" w:themeTint="BF"/>
          <w:spacing w:val="2"/>
        </w:rPr>
        <w:t xml:space="preserve"> </w:t>
      </w:r>
      <w:r w:rsidRPr="00A16A96">
        <w:rPr>
          <w:color w:val="404040" w:themeColor="text1" w:themeTint="BF"/>
        </w:rPr>
        <w:t>dle</w:t>
      </w:r>
      <w:r w:rsidRPr="00A16A96">
        <w:rPr>
          <w:color w:val="404040" w:themeColor="text1" w:themeTint="BF"/>
          <w:spacing w:val="1"/>
        </w:rPr>
        <w:t xml:space="preserve"> </w:t>
      </w:r>
      <w:r w:rsidRPr="00A16A96">
        <w:rPr>
          <w:color w:val="404040" w:themeColor="text1" w:themeTint="BF"/>
        </w:rPr>
        <w:t>čl. 1</w:t>
      </w:r>
      <w:r w:rsidRPr="00A16A96">
        <w:rPr>
          <w:color w:val="404040" w:themeColor="text1" w:themeTint="BF"/>
          <w:spacing w:val="2"/>
        </w:rPr>
        <w:t xml:space="preserve"> </w:t>
      </w:r>
      <w:r w:rsidRPr="00A16A96">
        <w:rPr>
          <w:color w:val="404040" w:themeColor="text1" w:themeTint="BF"/>
          <w:spacing w:val="-2"/>
        </w:rPr>
        <w:t>odst</w:t>
      </w:r>
      <w:r w:rsidR="00A16A96" w:rsidRPr="00A16A96">
        <w:rPr>
          <w:color w:val="404040" w:themeColor="text1" w:themeTint="BF"/>
          <w:spacing w:val="-2"/>
        </w:rPr>
        <w:t>.</w:t>
      </w:r>
      <w:r w:rsidR="00A16A96">
        <w:rPr>
          <w:color w:val="404040" w:themeColor="text1" w:themeTint="BF"/>
          <w:spacing w:val="-2"/>
        </w:rPr>
        <w:t xml:space="preserve"> 1.1 </w:t>
      </w:r>
      <w:r w:rsidRPr="00A16A96">
        <w:rPr>
          <w:color w:val="404040" w:themeColor="text1" w:themeTint="BF"/>
        </w:rPr>
        <w:t>písm.</w:t>
      </w:r>
      <w:r w:rsidRPr="00A16A96">
        <w:rPr>
          <w:color w:val="404040" w:themeColor="text1" w:themeTint="BF"/>
          <w:spacing w:val="-6"/>
        </w:rPr>
        <w:t xml:space="preserve"> </w:t>
      </w:r>
      <w:r w:rsidRPr="00A16A96">
        <w:rPr>
          <w:color w:val="404040" w:themeColor="text1" w:themeTint="BF"/>
        </w:rPr>
        <w:t>a)</w:t>
      </w:r>
      <w:r w:rsidRPr="00A16A96">
        <w:rPr>
          <w:color w:val="404040" w:themeColor="text1" w:themeTint="BF"/>
          <w:spacing w:val="-4"/>
        </w:rPr>
        <w:t xml:space="preserve"> </w:t>
      </w:r>
      <w:r w:rsidRPr="00A16A96">
        <w:rPr>
          <w:color w:val="404040" w:themeColor="text1" w:themeTint="BF"/>
        </w:rPr>
        <w:t>Smlouvy</w:t>
      </w:r>
      <w:r w:rsidRPr="00A16A96">
        <w:rPr>
          <w:color w:val="404040" w:themeColor="text1" w:themeTint="BF"/>
          <w:spacing w:val="-6"/>
        </w:rPr>
        <w:t xml:space="preserve"> </w:t>
      </w:r>
      <w:r w:rsidRPr="00A16A96">
        <w:rPr>
          <w:color w:val="404040" w:themeColor="text1" w:themeTint="BF"/>
        </w:rPr>
        <w:t>pro</w:t>
      </w:r>
      <w:r w:rsidRPr="00A16A96">
        <w:rPr>
          <w:color w:val="404040" w:themeColor="text1" w:themeTint="BF"/>
          <w:spacing w:val="-5"/>
        </w:rPr>
        <w:t xml:space="preserve"> </w:t>
      </w:r>
      <w:r w:rsidRPr="00A16A96">
        <w:rPr>
          <w:color w:val="404040" w:themeColor="text1" w:themeTint="BF"/>
        </w:rPr>
        <w:t>všechny</w:t>
      </w:r>
      <w:r w:rsidRPr="00A16A96">
        <w:rPr>
          <w:color w:val="404040" w:themeColor="text1" w:themeTint="BF"/>
          <w:spacing w:val="-5"/>
        </w:rPr>
        <w:t xml:space="preserve"> </w:t>
      </w:r>
      <w:r w:rsidRPr="00A16A96">
        <w:rPr>
          <w:color w:val="404040" w:themeColor="text1" w:themeTint="BF"/>
        </w:rPr>
        <w:t>prvky</w:t>
      </w:r>
      <w:r w:rsidRPr="00A16A96">
        <w:rPr>
          <w:color w:val="404040" w:themeColor="text1" w:themeTint="BF"/>
          <w:spacing w:val="-3"/>
        </w:rPr>
        <w:t xml:space="preserve"> </w:t>
      </w:r>
      <w:r w:rsidRPr="00A16A96">
        <w:rPr>
          <w:color w:val="404040" w:themeColor="text1" w:themeTint="BF"/>
        </w:rPr>
        <w:t>za</w:t>
      </w:r>
      <w:r w:rsidRPr="00A16A96">
        <w:rPr>
          <w:color w:val="404040" w:themeColor="text1" w:themeTint="BF"/>
          <w:spacing w:val="-5"/>
        </w:rPr>
        <w:t xml:space="preserve"> </w:t>
      </w:r>
      <w:r w:rsidRPr="00A16A96">
        <w:rPr>
          <w:color w:val="404040" w:themeColor="text1" w:themeTint="BF"/>
        </w:rPr>
        <w:t>následujících</w:t>
      </w:r>
      <w:r w:rsidRPr="00A16A96">
        <w:rPr>
          <w:color w:val="404040" w:themeColor="text1" w:themeTint="BF"/>
          <w:spacing w:val="-5"/>
        </w:rPr>
        <w:t xml:space="preserve"> </w:t>
      </w:r>
      <w:r w:rsidRPr="00A16A96">
        <w:rPr>
          <w:color w:val="404040" w:themeColor="text1" w:themeTint="BF"/>
          <w:spacing w:val="-2"/>
        </w:rPr>
        <w:t>podmínek:</w:t>
      </w:r>
    </w:p>
    <w:p w14:paraId="58354F6C" w14:textId="66DF19E8" w:rsidR="009E238A" w:rsidRPr="0008010E" w:rsidRDefault="00892987" w:rsidP="00A529B9">
      <w:pPr>
        <w:pStyle w:val="Odstavecseseznamem"/>
        <w:numPr>
          <w:ilvl w:val="2"/>
          <w:numId w:val="14"/>
        </w:numPr>
        <w:tabs>
          <w:tab w:val="left" w:pos="1633"/>
          <w:tab w:val="left" w:pos="1635"/>
        </w:tabs>
        <w:spacing w:after="60" w:line="312" w:lineRule="auto"/>
        <w:ind w:left="1214" w:right="397" w:hanging="363"/>
        <w:rPr>
          <w:color w:val="404040" w:themeColor="text1" w:themeTint="BF"/>
        </w:rPr>
      </w:pPr>
      <w:r w:rsidRPr="00657D19">
        <w:rPr>
          <w:color w:val="404040" w:themeColor="text1" w:themeTint="BF"/>
        </w:rPr>
        <w:t>dostupnost</w:t>
      </w:r>
      <w:r w:rsidRPr="00657D19">
        <w:rPr>
          <w:color w:val="404040" w:themeColor="text1" w:themeTint="BF"/>
          <w:spacing w:val="33"/>
        </w:rPr>
        <w:t xml:space="preserve"> </w:t>
      </w:r>
      <w:r w:rsidRPr="00657D19">
        <w:rPr>
          <w:color w:val="404040" w:themeColor="text1" w:themeTint="BF"/>
        </w:rPr>
        <w:t>technické</w:t>
      </w:r>
      <w:r w:rsidRPr="00657D19">
        <w:rPr>
          <w:color w:val="404040" w:themeColor="text1" w:themeTint="BF"/>
          <w:spacing w:val="32"/>
        </w:rPr>
        <w:t xml:space="preserve"> </w:t>
      </w:r>
      <w:r w:rsidRPr="00657D19">
        <w:rPr>
          <w:color w:val="404040" w:themeColor="text1" w:themeTint="BF"/>
        </w:rPr>
        <w:t>podpory</w:t>
      </w:r>
      <w:r w:rsidRPr="00657D19">
        <w:rPr>
          <w:color w:val="404040" w:themeColor="text1" w:themeTint="BF"/>
          <w:spacing w:val="35"/>
        </w:rPr>
        <w:t xml:space="preserve"> </w:t>
      </w:r>
      <w:r w:rsidRPr="00657D19">
        <w:rPr>
          <w:color w:val="404040" w:themeColor="text1" w:themeTint="BF"/>
        </w:rPr>
        <w:t>v</w:t>
      </w:r>
      <w:r w:rsidRPr="00657D19">
        <w:rPr>
          <w:color w:val="404040" w:themeColor="text1" w:themeTint="BF"/>
          <w:spacing w:val="32"/>
        </w:rPr>
        <w:t xml:space="preserve"> </w:t>
      </w:r>
      <w:r w:rsidRPr="00657D19">
        <w:rPr>
          <w:color w:val="404040" w:themeColor="text1" w:themeTint="BF"/>
        </w:rPr>
        <w:t>režimu</w:t>
      </w:r>
      <w:r w:rsidRPr="00657D19">
        <w:rPr>
          <w:color w:val="404040" w:themeColor="text1" w:themeTint="BF"/>
          <w:spacing w:val="34"/>
        </w:rPr>
        <w:t xml:space="preserve"> </w:t>
      </w:r>
      <w:r w:rsidRPr="00657D19">
        <w:rPr>
          <w:color w:val="404040" w:themeColor="text1" w:themeTint="BF"/>
        </w:rPr>
        <w:t>7x24</w:t>
      </w:r>
      <w:r w:rsidRPr="00657D19">
        <w:rPr>
          <w:color w:val="404040" w:themeColor="text1" w:themeTint="BF"/>
          <w:spacing w:val="34"/>
        </w:rPr>
        <w:t xml:space="preserve"> </w:t>
      </w:r>
      <w:r w:rsidRPr="00657D19">
        <w:rPr>
          <w:color w:val="404040" w:themeColor="text1" w:themeTint="BF"/>
        </w:rPr>
        <w:t>(</w:t>
      </w:r>
      <w:r w:rsidRPr="0008010E">
        <w:rPr>
          <w:color w:val="404040" w:themeColor="text1" w:themeTint="BF"/>
        </w:rPr>
        <w:t>sedm</w:t>
      </w:r>
      <w:r w:rsidRPr="0008010E">
        <w:rPr>
          <w:color w:val="404040" w:themeColor="text1" w:themeTint="BF"/>
          <w:spacing w:val="36"/>
        </w:rPr>
        <w:t xml:space="preserve"> </w:t>
      </w:r>
      <w:r w:rsidRPr="0008010E">
        <w:rPr>
          <w:color w:val="404040" w:themeColor="text1" w:themeTint="BF"/>
        </w:rPr>
        <w:t>dní</w:t>
      </w:r>
      <w:r w:rsidRPr="0008010E">
        <w:rPr>
          <w:color w:val="404040" w:themeColor="text1" w:themeTint="BF"/>
          <w:spacing w:val="33"/>
        </w:rPr>
        <w:t xml:space="preserve"> </w:t>
      </w:r>
      <w:r w:rsidRPr="0008010E">
        <w:rPr>
          <w:color w:val="404040" w:themeColor="text1" w:themeTint="BF"/>
        </w:rPr>
        <w:t>v</w:t>
      </w:r>
      <w:r w:rsidRPr="0008010E">
        <w:rPr>
          <w:color w:val="404040" w:themeColor="text1" w:themeTint="BF"/>
          <w:spacing w:val="32"/>
        </w:rPr>
        <w:t xml:space="preserve"> </w:t>
      </w:r>
      <w:r w:rsidRPr="0008010E">
        <w:rPr>
          <w:color w:val="404040" w:themeColor="text1" w:themeTint="BF"/>
        </w:rPr>
        <w:t>týdnu,</w:t>
      </w:r>
      <w:r w:rsidRPr="0008010E">
        <w:rPr>
          <w:color w:val="404040" w:themeColor="text1" w:themeTint="BF"/>
          <w:spacing w:val="36"/>
        </w:rPr>
        <w:t xml:space="preserve"> </w:t>
      </w:r>
      <w:r w:rsidRPr="0008010E">
        <w:rPr>
          <w:color w:val="404040" w:themeColor="text1" w:themeTint="BF"/>
        </w:rPr>
        <w:t>dvacet</w:t>
      </w:r>
      <w:r w:rsidRPr="0008010E">
        <w:rPr>
          <w:color w:val="404040" w:themeColor="text1" w:themeTint="BF"/>
          <w:spacing w:val="36"/>
        </w:rPr>
        <w:t xml:space="preserve"> </w:t>
      </w:r>
      <w:r w:rsidRPr="0008010E">
        <w:rPr>
          <w:color w:val="404040" w:themeColor="text1" w:themeTint="BF"/>
        </w:rPr>
        <w:t>čtyři</w:t>
      </w:r>
      <w:r w:rsidRPr="0008010E">
        <w:rPr>
          <w:color w:val="404040" w:themeColor="text1" w:themeTint="BF"/>
          <w:spacing w:val="34"/>
        </w:rPr>
        <w:t xml:space="preserve"> </w:t>
      </w:r>
      <w:r w:rsidRPr="0008010E">
        <w:rPr>
          <w:color w:val="404040" w:themeColor="text1" w:themeTint="BF"/>
        </w:rPr>
        <w:t xml:space="preserve">hodin </w:t>
      </w:r>
      <w:r w:rsidRPr="0008010E">
        <w:rPr>
          <w:color w:val="404040" w:themeColor="text1" w:themeTint="BF"/>
          <w:spacing w:val="-2"/>
        </w:rPr>
        <w:t>denně)</w:t>
      </w:r>
    </w:p>
    <w:p w14:paraId="58354F6D" w14:textId="17F1B9F1" w:rsidR="009E238A" w:rsidRPr="0008010E" w:rsidRDefault="00892987" w:rsidP="00A529B9">
      <w:pPr>
        <w:pStyle w:val="Odstavecseseznamem"/>
        <w:numPr>
          <w:ilvl w:val="2"/>
          <w:numId w:val="14"/>
        </w:numPr>
        <w:tabs>
          <w:tab w:val="left" w:pos="1633"/>
        </w:tabs>
        <w:spacing w:after="60" w:line="312" w:lineRule="auto"/>
        <w:ind w:left="1214" w:right="397" w:hanging="363"/>
        <w:rPr>
          <w:color w:val="404040" w:themeColor="text1" w:themeTint="BF"/>
        </w:rPr>
      </w:pPr>
      <w:r w:rsidRPr="0008010E">
        <w:rPr>
          <w:color w:val="404040" w:themeColor="text1" w:themeTint="BF"/>
        </w:rPr>
        <w:t>možnost</w:t>
      </w:r>
      <w:r w:rsidRPr="0008010E">
        <w:rPr>
          <w:color w:val="404040" w:themeColor="text1" w:themeTint="BF"/>
          <w:spacing w:val="-6"/>
        </w:rPr>
        <w:t xml:space="preserve"> </w:t>
      </w:r>
      <w:r w:rsidRPr="0008010E">
        <w:rPr>
          <w:color w:val="404040" w:themeColor="text1" w:themeTint="BF"/>
        </w:rPr>
        <w:t>technické,</w:t>
      </w:r>
      <w:r w:rsidRPr="0008010E">
        <w:rPr>
          <w:color w:val="404040" w:themeColor="text1" w:themeTint="BF"/>
          <w:spacing w:val="-4"/>
        </w:rPr>
        <w:t xml:space="preserve"> </w:t>
      </w:r>
      <w:r w:rsidRPr="0008010E">
        <w:rPr>
          <w:color w:val="404040" w:themeColor="text1" w:themeTint="BF"/>
        </w:rPr>
        <w:t>odborné</w:t>
      </w:r>
      <w:r w:rsidRPr="0008010E">
        <w:rPr>
          <w:color w:val="404040" w:themeColor="text1" w:themeTint="BF"/>
          <w:spacing w:val="-4"/>
        </w:rPr>
        <w:t xml:space="preserve"> </w:t>
      </w:r>
      <w:r w:rsidRPr="0008010E">
        <w:rPr>
          <w:color w:val="404040" w:themeColor="text1" w:themeTint="BF"/>
        </w:rPr>
        <w:t>a</w:t>
      </w:r>
      <w:r w:rsidRPr="0008010E">
        <w:rPr>
          <w:color w:val="404040" w:themeColor="text1" w:themeTint="BF"/>
          <w:spacing w:val="-6"/>
        </w:rPr>
        <w:t xml:space="preserve"> </w:t>
      </w:r>
      <w:r w:rsidRPr="0008010E">
        <w:rPr>
          <w:color w:val="404040" w:themeColor="text1" w:themeTint="BF"/>
        </w:rPr>
        <w:t>telefonické</w:t>
      </w:r>
      <w:r w:rsidRPr="0008010E">
        <w:rPr>
          <w:color w:val="404040" w:themeColor="text1" w:themeTint="BF"/>
          <w:spacing w:val="-7"/>
        </w:rPr>
        <w:t xml:space="preserve"> </w:t>
      </w:r>
      <w:r w:rsidRPr="0008010E">
        <w:rPr>
          <w:color w:val="404040" w:themeColor="text1" w:themeTint="BF"/>
        </w:rPr>
        <w:t>konzultace</w:t>
      </w:r>
      <w:r w:rsidRPr="0008010E">
        <w:rPr>
          <w:color w:val="404040" w:themeColor="text1" w:themeTint="BF"/>
          <w:spacing w:val="-4"/>
        </w:rPr>
        <w:t xml:space="preserve"> </w:t>
      </w:r>
      <w:r w:rsidRPr="0008010E">
        <w:rPr>
          <w:color w:val="404040" w:themeColor="text1" w:themeTint="BF"/>
        </w:rPr>
        <w:t>na</w:t>
      </w:r>
      <w:r w:rsidRPr="0008010E">
        <w:rPr>
          <w:color w:val="404040" w:themeColor="text1" w:themeTint="BF"/>
          <w:spacing w:val="-6"/>
        </w:rPr>
        <w:t xml:space="preserve"> </w:t>
      </w:r>
      <w:r w:rsidRPr="0008010E">
        <w:rPr>
          <w:color w:val="404040" w:themeColor="text1" w:themeTint="BF"/>
        </w:rPr>
        <w:t>telefonním</w:t>
      </w:r>
      <w:r w:rsidRPr="0008010E">
        <w:rPr>
          <w:color w:val="404040" w:themeColor="text1" w:themeTint="BF"/>
          <w:spacing w:val="-6"/>
        </w:rPr>
        <w:t xml:space="preserve"> </w:t>
      </w:r>
      <w:r w:rsidRPr="0008010E">
        <w:rPr>
          <w:color w:val="404040" w:themeColor="text1" w:themeTint="BF"/>
        </w:rPr>
        <w:t>čísle</w:t>
      </w:r>
      <w:r w:rsidRPr="0008010E">
        <w:rPr>
          <w:color w:val="404040" w:themeColor="text1" w:themeTint="BF"/>
          <w:spacing w:val="-3"/>
        </w:rPr>
        <w:t xml:space="preserve"> </w:t>
      </w:r>
      <w:r w:rsidR="00A9744B" w:rsidRPr="00A9744B">
        <w:rPr>
          <w:color w:val="404040" w:themeColor="text1" w:themeTint="BF"/>
        </w:rPr>
        <w:t>226 201 222</w:t>
      </w:r>
    </w:p>
    <w:p w14:paraId="58354F6E" w14:textId="77777777" w:rsidR="009E238A" w:rsidRPr="0008010E" w:rsidRDefault="00892987" w:rsidP="00A529B9">
      <w:pPr>
        <w:pStyle w:val="Odstavecseseznamem"/>
        <w:numPr>
          <w:ilvl w:val="2"/>
          <w:numId w:val="14"/>
        </w:numPr>
        <w:tabs>
          <w:tab w:val="left" w:pos="1635"/>
        </w:tabs>
        <w:spacing w:after="60" w:line="312" w:lineRule="auto"/>
        <w:ind w:left="1214" w:right="397" w:hanging="363"/>
        <w:rPr>
          <w:color w:val="404040" w:themeColor="text1" w:themeTint="BF"/>
        </w:rPr>
      </w:pPr>
      <w:r w:rsidRPr="0008010E">
        <w:rPr>
          <w:color w:val="404040" w:themeColor="text1" w:themeTint="BF"/>
        </w:rPr>
        <w:t>přístup</w:t>
      </w:r>
      <w:r w:rsidRPr="0008010E">
        <w:rPr>
          <w:color w:val="404040" w:themeColor="text1" w:themeTint="BF"/>
          <w:spacing w:val="-7"/>
        </w:rPr>
        <w:t xml:space="preserve"> </w:t>
      </w:r>
      <w:r w:rsidRPr="0008010E">
        <w:rPr>
          <w:color w:val="404040" w:themeColor="text1" w:themeTint="BF"/>
        </w:rPr>
        <w:t>na</w:t>
      </w:r>
      <w:r w:rsidRPr="0008010E">
        <w:rPr>
          <w:color w:val="404040" w:themeColor="text1" w:themeTint="BF"/>
          <w:spacing w:val="-6"/>
        </w:rPr>
        <w:t xml:space="preserve"> </w:t>
      </w:r>
      <w:r w:rsidRPr="0008010E">
        <w:rPr>
          <w:color w:val="404040" w:themeColor="text1" w:themeTint="BF"/>
        </w:rPr>
        <w:t>technické</w:t>
      </w:r>
      <w:r w:rsidRPr="0008010E">
        <w:rPr>
          <w:color w:val="404040" w:themeColor="text1" w:themeTint="BF"/>
          <w:spacing w:val="-4"/>
        </w:rPr>
        <w:t xml:space="preserve"> </w:t>
      </w:r>
      <w:r w:rsidRPr="0008010E">
        <w:rPr>
          <w:color w:val="404040" w:themeColor="text1" w:themeTint="BF"/>
        </w:rPr>
        <w:t>asistenční</w:t>
      </w:r>
      <w:r w:rsidRPr="0008010E">
        <w:rPr>
          <w:color w:val="404040" w:themeColor="text1" w:themeTint="BF"/>
          <w:spacing w:val="-5"/>
        </w:rPr>
        <w:t xml:space="preserve"> </w:t>
      </w:r>
      <w:r w:rsidRPr="0008010E">
        <w:rPr>
          <w:color w:val="404040" w:themeColor="text1" w:themeTint="BF"/>
        </w:rPr>
        <w:t>centrum</w:t>
      </w:r>
      <w:r w:rsidRPr="0008010E">
        <w:rPr>
          <w:color w:val="404040" w:themeColor="text1" w:themeTint="BF"/>
          <w:spacing w:val="-2"/>
        </w:rPr>
        <w:t xml:space="preserve"> </w:t>
      </w:r>
      <w:r w:rsidRPr="0008010E">
        <w:rPr>
          <w:color w:val="404040" w:themeColor="text1" w:themeTint="BF"/>
        </w:rPr>
        <w:t>výrobce</w:t>
      </w:r>
      <w:r w:rsidRPr="0008010E">
        <w:rPr>
          <w:color w:val="404040" w:themeColor="text1" w:themeTint="BF"/>
          <w:spacing w:val="-8"/>
        </w:rPr>
        <w:t xml:space="preserve"> </w:t>
      </w:r>
      <w:r w:rsidRPr="0008010E">
        <w:rPr>
          <w:color w:val="404040" w:themeColor="text1" w:themeTint="BF"/>
        </w:rPr>
        <w:t>HW</w:t>
      </w:r>
      <w:r w:rsidRPr="0008010E">
        <w:rPr>
          <w:color w:val="404040" w:themeColor="text1" w:themeTint="BF"/>
          <w:spacing w:val="-3"/>
        </w:rPr>
        <w:t xml:space="preserve"> </w:t>
      </w:r>
      <w:r w:rsidRPr="0008010E">
        <w:rPr>
          <w:color w:val="404040" w:themeColor="text1" w:themeTint="BF"/>
        </w:rPr>
        <w:t>a</w:t>
      </w:r>
      <w:r w:rsidRPr="0008010E">
        <w:rPr>
          <w:color w:val="404040" w:themeColor="text1" w:themeTint="BF"/>
          <w:spacing w:val="-4"/>
        </w:rPr>
        <w:t xml:space="preserve"> </w:t>
      </w:r>
      <w:r w:rsidRPr="0008010E">
        <w:rPr>
          <w:color w:val="404040" w:themeColor="text1" w:themeTint="BF"/>
        </w:rPr>
        <w:t>SW</w:t>
      </w:r>
      <w:r w:rsidRPr="0008010E">
        <w:rPr>
          <w:color w:val="404040" w:themeColor="text1" w:themeTint="BF"/>
          <w:spacing w:val="-5"/>
        </w:rPr>
        <w:t xml:space="preserve"> </w:t>
      </w:r>
      <w:r w:rsidRPr="0008010E">
        <w:rPr>
          <w:color w:val="404040" w:themeColor="text1" w:themeTint="BF"/>
          <w:spacing w:val="-2"/>
        </w:rPr>
        <w:t>(TAC);</w:t>
      </w:r>
    </w:p>
    <w:p w14:paraId="58354F6F" w14:textId="77777777" w:rsidR="009E238A" w:rsidRPr="0008010E" w:rsidRDefault="00892987" w:rsidP="00A529B9">
      <w:pPr>
        <w:pStyle w:val="Odstavecseseznamem"/>
        <w:numPr>
          <w:ilvl w:val="2"/>
          <w:numId w:val="14"/>
        </w:numPr>
        <w:tabs>
          <w:tab w:val="left" w:pos="1634"/>
        </w:tabs>
        <w:spacing w:after="60" w:line="312" w:lineRule="auto"/>
        <w:ind w:left="1214" w:right="397" w:hanging="363"/>
        <w:rPr>
          <w:color w:val="404040" w:themeColor="text1" w:themeTint="BF"/>
        </w:rPr>
      </w:pPr>
      <w:r w:rsidRPr="0008010E">
        <w:rPr>
          <w:color w:val="404040" w:themeColor="text1" w:themeTint="BF"/>
        </w:rPr>
        <w:t>dodávky</w:t>
      </w:r>
      <w:r w:rsidRPr="0008010E">
        <w:rPr>
          <w:color w:val="404040" w:themeColor="text1" w:themeTint="BF"/>
          <w:spacing w:val="-8"/>
        </w:rPr>
        <w:t xml:space="preserve"> </w:t>
      </w:r>
      <w:r w:rsidRPr="0008010E">
        <w:rPr>
          <w:color w:val="404040" w:themeColor="text1" w:themeTint="BF"/>
        </w:rPr>
        <w:t>aktualizací</w:t>
      </w:r>
      <w:r w:rsidRPr="0008010E">
        <w:rPr>
          <w:color w:val="404040" w:themeColor="text1" w:themeTint="BF"/>
          <w:spacing w:val="-7"/>
        </w:rPr>
        <w:t xml:space="preserve"> </w:t>
      </w:r>
      <w:r w:rsidRPr="0008010E">
        <w:rPr>
          <w:color w:val="404040" w:themeColor="text1" w:themeTint="BF"/>
        </w:rPr>
        <w:t>stávajícího</w:t>
      </w:r>
      <w:r w:rsidRPr="0008010E">
        <w:rPr>
          <w:color w:val="404040" w:themeColor="text1" w:themeTint="BF"/>
          <w:spacing w:val="-6"/>
        </w:rPr>
        <w:t xml:space="preserve"> </w:t>
      </w:r>
      <w:r w:rsidRPr="0008010E">
        <w:rPr>
          <w:color w:val="404040" w:themeColor="text1" w:themeTint="BF"/>
          <w:spacing w:val="-5"/>
        </w:rPr>
        <w:t>SW;</w:t>
      </w:r>
    </w:p>
    <w:p w14:paraId="58354F70" w14:textId="6EE978D3" w:rsidR="009E238A" w:rsidRPr="0008010E" w:rsidRDefault="00892987" w:rsidP="00A529B9">
      <w:pPr>
        <w:pStyle w:val="Odstavecseseznamem"/>
        <w:numPr>
          <w:ilvl w:val="2"/>
          <w:numId w:val="14"/>
        </w:numPr>
        <w:tabs>
          <w:tab w:val="left" w:pos="1633"/>
          <w:tab w:val="left" w:pos="1635"/>
        </w:tabs>
        <w:spacing w:after="60" w:line="312" w:lineRule="auto"/>
        <w:ind w:left="1214" w:right="397" w:hanging="363"/>
        <w:rPr>
          <w:color w:val="404040" w:themeColor="text1" w:themeTint="BF"/>
        </w:rPr>
      </w:pPr>
      <w:r w:rsidRPr="0008010E">
        <w:rPr>
          <w:color w:val="404040" w:themeColor="text1" w:themeTint="BF"/>
        </w:rPr>
        <w:t>řešení</w:t>
      </w:r>
      <w:r w:rsidRPr="0008010E">
        <w:rPr>
          <w:color w:val="404040" w:themeColor="text1" w:themeTint="BF"/>
          <w:spacing w:val="40"/>
        </w:rPr>
        <w:t xml:space="preserve"> </w:t>
      </w:r>
      <w:r w:rsidRPr="0008010E">
        <w:rPr>
          <w:color w:val="404040" w:themeColor="text1" w:themeTint="BF"/>
        </w:rPr>
        <w:t>a</w:t>
      </w:r>
      <w:r w:rsidRPr="0008010E">
        <w:rPr>
          <w:color w:val="404040" w:themeColor="text1" w:themeTint="BF"/>
          <w:spacing w:val="40"/>
        </w:rPr>
        <w:t xml:space="preserve"> </w:t>
      </w:r>
      <w:r w:rsidRPr="0008010E">
        <w:rPr>
          <w:color w:val="404040" w:themeColor="text1" w:themeTint="BF"/>
        </w:rPr>
        <w:t>odstranění</w:t>
      </w:r>
      <w:r w:rsidRPr="0008010E">
        <w:rPr>
          <w:color w:val="404040" w:themeColor="text1" w:themeTint="BF"/>
          <w:spacing w:val="40"/>
        </w:rPr>
        <w:t xml:space="preserve"> </w:t>
      </w:r>
      <w:r w:rsidRPr="0008010E">
        <w:rPr>
          <w:color w:val="404040" w:themeColor="text1" w:themeTint="BF"/>
        </w:rPr>
        <w:t>poruchových</w:t>
      </w:r>
      <w:r w:rsidRPr="0008010E">
        <w:rPr>
          <w:color w:val="404040" w:themeColor="text1" w:themeTint="BF"/>
          <w:spacing w:val="40"/>
        </w:rPr>
        <w:t xml:space="preserve"> </w:t>
      </w:r>
      <w:r w:rsidRPr="0008010E">
        <w:rPr>
          <w:color w:val="404040" w:themeColor="text1" w:themeTint="BF"/>
        </w:rPr>
        <w:t>stavů</w:t>
      </w:r>
      <w:r w:rsidRPr="0008010E">
        <w:rPr>
          <w:color w:val="404040" w:themeColor="text1" w:themeTint="BF"/>
          <w:spacing w:val="40"/>
        </w:rPr>
        <w:t xml:space="preserve"> </w:t>
      </w:r>
      <w:r w:rsidRPr="0008010E">
        <w:rPr>
          <w:color w:val="404040" w:themeColor="text1" w:themeTint="BF"/>
        </w:rPr>
        <w:t>a</w:t>
      </w:r>
      <w:r w:rsidRPr="0008010E">
        <w:rPr>
          <w:color w:val="404040" w:themeColor="text1" w:themeTint="BF"/>
          <w:spacing w:val="40"/>
        </w:rPr>
        <w:t xml:space="preserve"> </w:t>
      </w:r>
      <w:r w:rsidRPr="0008010E">
        <w:rPr>
          <w:color w:val="404040" w:themeColor="text1" w:themeTint="BF"/>
        </w:rPr>
        <w:t>vad</w:t>
      </w:r>
      <w:r w:rsidRPr="0008010E">
        <w:rPr>
          <w:color w:val="404040" w:themeColor="text1" w:themeTint="BF"/>
          <w:spacing w:val="40"/>
        </w:rPr>
        <w:t xml:space="preserve"> </w:t>
      </w:r>
      <w:r w:rsidRPr="0008010E">
        <w:rPr>
          <w:color w:val="404040" w:themeColor="text1" w:themeTint="BF"/>
        </w:rPr>
        <w:t>HW</w:t>
      </w:r>
      <w:r w:rsidRPr="0008010E">
        <w:rPr>
          <w:color w:val="404040" w:themeColor="text1" w:themeTint="BF"/>
          <w:spacing w:val="40"/>
        </w:rPr>
        <w:t xml:space="preserve"> </w:t>
      </w:r>
      <w:r w:rsidRPr="0008010E">
        <w:rPr>
          <w:color w:val="404040" w:themeColor="text1" w:themeTint="BF"/>
        </w:rPr>
        <w:t>nebo</w:t>
      </w:r>
      <w:r w:rsidRPr="0008010E">
        <w:rPr>
          <w:color w:val="404040" w:themeColor="text1" w:themeTint="BF"/>
          <w:spacing w:val="40"/>
        </w:rPr>
        <w:t xml:space="preserve"> </w:t>
      </w:r>
      <w:r w:rsidRPr="0008010E">
        <w:rPr>
          <w:color w:val="404040" w:themeColor="text1" w:themeTint="BF"/>
        </w:rPr>
        <w:t>SW</w:t>
      </w:r>
      <w:r w:rsidRPr="0008010E">
        <w:rPr>
          <w:color w:val="404040" w:themeColor="text1" w:themeTint="BF"/>
          <w:spacing w:val="40"/>
        </w:rPr>
        <w:t xml:space="preserve"> </w:t>
      </w:r>
      <w:r w:rsidRPr="0008010E">
        <w:rPr>
          <w:color w:val="404040" w:themeColor="text1" w:themeTint="BF"/>
        </w:rPr>
        <w:t>(dále</w:t>
      </w:r>
      <w:r w:rsidRPr="0008010E">
        <w:rPr>
          <w:color w:val="404040" w:themeColor="text1" w:themeTint="BF"/>
          <w:spacing w:val="40"/>
        </w:rPr>
        <w:t xml:space="preserve"> </w:t>
      </w:r>
      <w:r w:rsidRPr="0008010E">
        <w:rPr>
          <w:color w:val="404040" w:themeColor="text1" w:themeTint="BF"/>
        </w:rPr>
        <w:t>jen</w:t>
      </w:r>
      <w:r w:rsidRPr="0008010E">
        <w:rPr>
          <w:color w:val="404040" w:themeColor="text1" w:themeTint="BF"/>
          <w:spacing w:val="40"/>
        </w:rPr>
        <w:t xml:space="preserve"> </w:t>
      </w:r>
      <w:r w:rsidRPr="0008010E">
        <w:rPr>
          <w:color w:val="404040" w:themeColor="text1" w:themeTint="BF"/>
        </w:rPr>
        <w:t>„</w:t>
      </w:r>
      <w:r w:rsidRPr="0008010E">
        <w:rPr>
          <w:b/>
          <w:color w:val="404040" w:themeColor="text1" w:themeTint="BF"/>
        </w:rPr>
        <w:t>Incident</w:t>
      </w:r>
      <w:r w:rsidRPr="0008010E">
        <w:rPr>
          <w:color w:val="404040" w:themeColor="text1" w:themeTint="BF"/>
        </w:rPr>
        <w:t>“)</w:t>
      </w:r>
      <w:r w:rsidR="007D3D46">
        <w:rPr>
          <w:color w:val="404040" w:themeColor="text1" w:themeTint="BF"/>
        </w:rPr>
        <w:t xml:space="preserve"> </w:t>
      </w:r>
      <w:r w:rsidRPr="0008010E">
        <w:rPr>
          <w:color w:val="404040" w:themeColor="text1" w:themeTint="BF"/>
        </w:rPr>
        <w:t>Poskytovatelem v místě plnění;</w:t>
      </w:r>
    </w:p>
    <w:p w14:paraId="58354F71" w14:textId="77777777" w:rsidR="009E238A" w:rsidRPr="0008010E" w:rsidRDefault="00892987" w:rsidP="00A529B9">
      <w:pPr>
        <w:pStyle w:val="Odstavecseseznamem"/>
        <w:numPr>
          <w:ilvl w:val="2"/>
          <w:numId w:val="14"/>
        </w:numPr>
        <w:tabs>
          <w:tab w:val="left" w:pos="1635"/>
        </w:tabs>
        <w:spacing w:after="60" w:line="312" w:lineRule="auto"/>
        <w:ind w:left="1214" w:right="397" w:hanging="363"/>
        <w:rPr>
          <w:color w:val="404040" w:themeColor="text1" w:themeTint="BF"/>
        </w:rPr>
      </w:pPr>
      <w:r w:rsidRPr="0008010E">
        <w:rPr>
          <w:color w:val="404040" w:themeColor="text1" w:themeTint="BF"/>
        </w:rPr>
        <w:t>Incidenty se budou dělit na tři kategorie, o zařazení Incidentu do příslušné kategorie</w:t>
      </w:r>
      <w:r w:rsidRPr="0008010E">
        <w:rPr>
          <w:color w:val="404040" w:themeColor="text1" w:themeTint="BF"/>
          <w:spacing w:val="40"/>
        </w:rPr>
        <w:t xml:space="preserve"> </w:t>
      </w:r>
      <w:r w:rsidRPr="0008010E">
        <w:rPr>
          <w:color w:val="404040" w:themeColor="text1" w:themeTint="BF"/>
        </w:rPr>
        <w:t>rozhoduje Objednatel.</w:t>
      </w:r>
    </w:p>
    <w:p w14:paraId="58354F72" w14:textId="41D9B5B1" w:rsidR="009E238A" w:rsidRPr="0008010E" w:rsidRDefault="00892987" w:rsidP="00A529B9">
      <w:pPr>
        <w:pStyle w:val="Odstavecseseznamem"/>
        <w:numPr>
          <w:ilvl w:val="3"/>
          <w:numId w:val="14"/>
        </w:numPr>
        <w:tabs>
          <w:tab w:val="left" w:pos="2355"/>
        </w:tabs>
        <w:spacing w:before="120" w:after="120" w:line="312" w:lineRule="auto"/>
        <w:ind w:left="1418" w:right="397" w:hanging="360"/>
        <w:rPr>
          <w:color w:val="404040" w:themeColor="text1" w:themeTint="BF"/>
        </w:rPr>
      </w:pPr>
      <w:r w:rsidRPr="0008010E">
        <w:rPr>
          <w:color w:val="404040" w:themeColor="text1" w:themeTint="BF"/>
        </w:rPr>
        <w:t>Incidenty</w:t>
      </w:r>
      <w:r w:rsidRPr="0008010E">
        <w:rPr>
          <w:color w:val="404040" w:themeColor="text1" w:themeTint="BF"/>
          <w:spacing w:val="-2"/>
        </w:rPr>
        <w:t xml:space="preserve"> </w:t>
      </w:r>
      <w:r w:rsidRPr="0008010E">
        <w:rPr>
          <w:color w:val="404040" w:themeColor="text1" w:themeTint="BF"/>
        </w:rPr>
        <w:t>kategorie A:</w:t>
      </w:r>
      <w:r w:rsidRPr="0008010E">
        <w:rPr>
          <w:color w:val="404040" w:themeColor="text1" w:themeTint="BF"/>
          <w:spacing w:val="-1"/>
        </w:rPr>
        <w:t xml:space="preserve"> </w:t>
      </w:r>
      <w:r w:rsidRPr="0008010E">
        <w:rPr>
          <w:color w:val="404040" w:themeColor="text1" w:themeTint="BF"/>
        </w:rPr>
        <w:t>Celá služba nebo část</w:t>
      </w:r>
      <w:r w:rsidRPr="0008010E">
        <w:rPr>
          <w:color w:val="404040" w:themeColor="text1" w:themeTint="BF"/>
          <w:spacing w:val="-1"/>
        </w:rPr>
        <w:t xml:space="preserve"> </w:t>
      </w:r>
      <w:r w:rsidRPr="0008010E">
        <w:rPr>
          <w:color w:val="404040" w:themeColor="text1" w:themeTint="BF"/>
        </w:rPr>
        <w:t>služby CMS</w:t>
      </w:r>
      <w:r w:rsidRPr="0008010E">
        <w:rPr>
          <w:color w:val="404040" w:themeColor="text1" w:themeTint="BF"/>
          <w:spacing w:val="-3"/>
        </w:rPr>
        <w:t xml:space="preserve"> </w:t>
      </w:r>
      <w:r w:rsidRPr="0008010E">
        <w:rPr>
          <w:color w:val="404040" w:themeColor="text1" w:themeTint="BF"/>
        </w:rPr>
        <w:t>II,</w:t>
      </w:r>
      <w:r w:rsidRPr="0008010E">
        <w:rPr>
          <w:color w:val="404040" w:themeColor="text1" w:themeTint="BF"/>
          <w:spacing w:val="-1"/>
        </w:rPr>
        <w:t xml:space="preserve"> </w:t>
      </w:r>
      <w:r w:rsidRPr="0008010E">
        <w:rPr>
          <w:color w:val="404040" w:themeColor="text1" w:themeTint="BF"/>
        </w:rPr>
        <w:t>kterou představuje její monitorovaný funkční celek nebo část této služby monitorovaná na konkrétním předávacím rozhraní této služby, je zcela nefunkční. HW a SW nefunkčnost zařízení, kdy</w:t>
      </w:r>
      <w:r w:rsidR="00AA07AD">
        <w:rPr>
          <w:color w:val="404040" w:themeColor="text1" w:themeTint="BF"/>
        </w:rPr>
        <w:t> </w:t>
      </w:r>
      <w:r w:rsidRPr="0008010E">
        <w:rPr>
          <w:color w:val="404040" w:themeColor="text1" w:themeTint="BF"/>
        </w:rPr>
        <w:t>není zajištěna základní parametrická hodnota a zařízení</w:t>
      </w:r>
      <w:r w:rsidRPr="0008010E">
        <w:rPr>
          <w:color w:val="404040" w:themeColor="text1" w:themeTint="BF"/>
          <w:spacing w:val="-6"/>
        </w:rPr>
        <w:t xml:space="preserve"> </w:t>
      </w:r>
      <w:r w:rsidRPr="0008010E">
        <w:rPr>
          <w:color w:val="404040" w:themeColor="text1" w:themeTint="BF"/>
        </w:rPr>
        <w:t>vykazuje</w:t>
      </w:r>
      <w:r w:rsidRPr="0008010E">
        <w:rPr>
          <w:color w:val="404040" w:themeColor="text1" w:themeTint="BF"/>
          <w:spacing w:val="-10"/>
        </w:rPr>
        <w:t xml:space="preserve"> </w:t>
      </w:r>
      <w:r w:rsidRPr="0008010E">
        <w:rPr>
          <w:color w:val="404040" w:themeColor="text1" w:themeTint="BF"/>
        </w:rPr>
        <w:t>vyšší</w:t>
      </w:r>
      <w:r w:rsidRPr="0008010E">
        <w:rPr>
          <w:color w:val="404040" w:themeColor="text1" w:themeTint="BF"/>
          <w:spacing w:val="-6"/>
        </w:rPr>
        <w:t xml:space="preserve"> </w:t>
      </w:r>
      <w:r w:rsidRPr="0008010E">
        <w:rPr>
          <w:color w:val="404040" w:themeColor="text1" w:themeTint="BF"/>
        </w:rPr>
        <w:t>chybovost</w:t>
      </w:r>
      <w:r w:rsidRPr="0008010E">
        <w:rPr>
          <w:color w:val="404040" w:themeColor="text1" w:themeTint="BF"/>
          <w:spacing w:val="-6"/>
        </w:rPr>
        <w:t xml:space="preserve"> </w:t>
      </w:r>
      <w:r w:rsidRPr="0008010E">
        <w:rPr>
          <w:color w:val="404040" w:themeColor="text1" w:themeTint="BF"/>
        </w:rPr>
        <w:t>než</w:t>
      </w:r>
      <w:r w:rsidRPr="0008010E">
        <w:rPr>
          <w:color w:val="404040" w:themeColor="text1" w:themeTint="BF"/>
          <w:spacing w:val="-7"/>
        </w:rPr>
        <w:t xml:space="preserve"> </w:t>
      </w:r>
      <w:r w:rsidRPr="0008010E">
        <w:rPr>
          <w:color w:val="404040" w:themeColor="text1" w:themeTint="BF"/>
        </w:rPr>
        <w:t>přípustnou</w:t>
      </w:r>
      <w:r w:rsidRPr="0008010E">
        <w:rPr>
          <w:color w:val="404040" w:themeColor="text1" w:themeTint="BF"/>
          <w:spacing w:val="-10"/>
        </w:rPr>
        <w:t xml:space="preserve"> </w:t>
      </w:r>
      <w:r w:rsidRPr="0008010E">
        <w:rPr>
          <w:color w:val="404040" w:themeColor="text1" w:themeTint="BF"/>
        </w:rPr>
        <w:t>pro</w:t>
      </w:r>
      <w:r w:rsidRPr="0008010E">
        <w:rPr>
          <w:color w:val="404040" w:themeColor="text1" w:themeTint="BF"/>
          <w:spacing w:val="-7"/>
        </w:rPr>
        <w:t xml:space="preserve"> </w:t>
      </w:r>
      <w:r w:rsidRPr="0008010E">
        <w:rPr>
          <w:color w:val="404040" w:themeColor="text1" w:themeTint="BF"/>
        </w:rPr>
        <w:t>provoz</w:t>
      </w:r>
      <w:r w:rsidRPr="0008010E">
        <w:rPr>
          <w:color w:val="404040" w:themeColor="text1" w:themeTint="BF"/>
          <w:spacing w:val="-9"/>
        </w:rPr>
        <w:t xml:space="preserve"> </w:t>
      </w:r>
      <w:r w:rsidRPr="0008010E">
        <w:rPr>
          <w:color w:val="404040" w:themeColor="text1" w:themeTint="BF"/>
        </w:rPr>
        <w:t>zařízení.</w:t>
      </w:r>
      <w:r w:rsidRPr="0008010E">
        <w:rPr>
          <w:color w:val="404040" w:themeColor="text1" w:themeTint="BF"/>
          <w:spacing w:val="-6"/>
        </w:rPr>
        <w:t xml:space="preserve"> </w:t>
      </w:r>
      <w:r w:rsidRPr="0008010E">
        <w:rPr>
          <w:color w:val="404040" w:themeColor="text1" w:themeTint="BF"/>
        </w:rPr>
        <w:t xml:space="preserve">Závadou SW vybavení zařízení je takový stav SW, kdy omezení funkčnosti SW je způsobeno chybou ve zdrojovém kódu SW a tuto vadu nelze odstranit pomocí </w:t>
      </w:r>
      <w:proofErr w:type="spellStart"/>
      <w:r w:rsidRPr="0008010E">
        <w:rPr>
          <w:color w:val="404040" w:themeColor="text1" w:themeTint="BF"/>
        </w:rPr>
        <w:t>backup</w:t>
      </w:r>
      <w:proofErr w:type="spellEnd"/>
      <w:r w:rsidRPr="0008010E">
        <w:rPr>
          <w:color w:val="404040" w:themeColor="text1" w:themeTint="BF"/>
        </w:rPr>
        <w:t xml:space="preserve"> postupů (s využitím záložních konfiguračních dat) nebo novou instalací SW</w:t>
      </w:r>
      <w:r w:rsidRPr="0008010E">
        <w:rPr>
          <w:color w:val="404040" w:themeColor="text1" w:themeTint="BF"/>
          <w:spacing w:val="-4"/>
        </w:rPr>
        <w:t xml:space="preserve"> </w:t>
      </w:r>
      <w:r w:rsidRPr="0008010E">
        <w:rPr>
          <w:color w:val="404040" w:themeColor="text1" w:themeTint="BF"/>
        </w:rPr>
        <w:t>z</w:t>
      </w:r>
      <w:r w:rsidRPr="0008010E">
        <w:rPr>
          <w:color w:val="404040" w:themeColor="text1" w:themeTint="BF"/>
          <w:spacing w:val="-5"/>
        </w:rPr>
        <w:t xml:space="preserve"> </w:t>
      </w:r>
      <w:r w:rsidRPr="0008010E">
        <w:rPr>
          <w:color w:val="404040" w:themeColor="text1" w:themeTint="BF"/>
        </w:rPr>
        <w:t>instalačních</w:t>
      </w:r>
      <w:r w:rsidRPr="0008010E">
        <w:rPr>
          <w:color w:val="404040" w:themeColor="text1" w:themeTint="BF"/>
          <w:spacing w:val="-7"/>
        </w:rPr>
        <w:t xml:space="preserve"> </w:t>
      </w:r>
      <w:r w:rsidRPr="0008010E">
        <w:rPr>
          <w:color w:val="404040" w:themeColor="text1" w:themeTint="BF"/>
        </w:rPr>
        <w:t>médií.</w:t>
      </w:r>
      <w:r w:rsidRPr="0008010E">
        <w:rPr>
          <w:color w:val="404040" w:themeColor="text1" w:themeTint="BF"/>
          <w:spacing w:val="-6"/>
        </w:rPr>
        <w:t xml:space="preserve"> </w:t>
      </w:r>
      <w:r w:rsidRPr="0008010E">
        <w:rPr>
          <w:color w:val="404040" w:themeColor="text1" w:themeTint="BF"/>
        </w:rPr>
        <w:t>Závada</w:t>
      </w:r>
      <w:r w:rsidRPr="0008010E">
        <w:rPr>
          <w:color w:val="404040" w:themeColor="text1" w:themeTint="BF"/>
          <w:spacing w:val="-5"/>
        </w:rPr>
        <w:t xml:space="preserve"> </w:t>
      </w:r>
      <w:r w:rsidRPr="0008010E">
        <w:rPr>
          <w:color w:val="404040" w:themeColor="text1" w:themeTint="BF"/>
        </w:rPr>
        <w:t>HW</w:t>
      </w:r>
      <w:r w:rsidRPr="0008010E">
        <w:rPr>
          <w:color w:val="404040" w:themeColor="text1" w:themeTint="BF"/>
          <w:spacing w:val="-7"/>
        </w:rPr>
        <w:t xml:space="preserve"> </w:t>
      </w:r>
      <w:r w:rsidRPr="0008010E">
        <w:rPr>
          <w:color w:val="404040" w:themeColor="text1" w:themeTint="BF"/>
        </w:rPr>
        <w:t>nebo</w:t>
      </w:r>
      <w:r w:rsidRPr="0008010E">
        <w:rPr>
          <w:color w:val="404040" w:themeColor="text1" w:themeTint="BF"/>
          <w:spacing w:val="-5"/>
        </w:rPr>
        <w:t xml:space="preserve"> </w:t>
      </w:r>
      <w:r w:rsidRPr="0008010E">
        <w:rPr>
          <w:color w:val="404040" w:themeColor="text1" w:themeTint="BF"/>
        </w:rPr>
        <w:t>SW</w:t>
      </w:r>
      <w:r w:rsidRPr="0008010E">
        <w:rPr>
          <w:color w:val="404040" w:themeColor="text1" w:themeTint="BF"/>
          <w:spacing w:val="-4"/>
        </w:rPr>
        <w:t xml:space="preserve"> </w:t>
      </w:r>
      <w:r w:rsidRPr="0008010E">
        <w:rPr>
          <w:color w:val="404040" w:themeColor="text1" w:themeTint="BF"/>
        </w:rPr>
        <w:t>způsobila</w:t>
      </w:r>
      <w:r w:rsidRPr="0008010E">
        <w:rPr>
          <w:color w:val="404040" w:themeColor="text1" w:themeTint="BF"/>
          <w:spacing w:val="-5"/>
        </w:rPr>
        <w:t xml:space="preserve"> </w:t>
      </w:r>
      <w:r w:rsidRPr="0008010E">
        <w:rPr>
          <w:color w:val="404040" w:themeColor="text1" w:themeTint="BF"/>
        </w:rPr>
        <w:t>nefunkčnost</w:t>
      </w:r>
      <w:r w:rsidRPr="0008010E">
        <w:rPr>
          <w:color w:val="404040" w:themeColor="text1" w:themeTint="BF"/>
          <w:spacing w:val="-4"/>
        </w:rPr>
        <w:t xml:space="preserve"> </w:t>
      </w:r>
      <w:r w:rsidRPr="0008010E">
        <w:rPr>
          <w:color w:val="404040" w:themeColor="text1" w:themeTint="BF"/>
        </w:rPr>
        <w:t xml:space="preserve">zařízení, projevující se tím, že zařízení nelze nastartovat, nelze ovládat (konfigurovat), samovolně </w:t>
      </w:r>
      <w:r w:rsidRPr="0008010E">
        <w:rPr>
          <w:color w:val="404040" w:themeColor="text1" w:themeTint="BF"/>
        </w:rPr>
        <w:lastRenderedPageBreak/>
        <w:t>se restartuje nebo má nefunkční neredundantní komponentu.</w:t>
      </w:r>
    </w:p>
    <w:p w14:paraId="58354F73" w14:textId="1BC4166F" w:rsidR="009E238A" w:rsidRPr="0008010E" w:rsidRDefault="00892987" w:rsidP="00A529B9">
      <w:pPr>
        <w:pStyle w:val="Odstavecseseznamem"/>
        <w:numPr>
          <w:ilvl w:val="3"/>
          <w:numId w:val="14"/>
        </w:numPr>
        <w:tabs>
          <w:tab w:val="left" w:pos="2353"/>
          <w:tab w:val="left" w:pos="2355"/>
        </w:tabs>
        <w:spacing w:after="60" w:line="312" w:lineRule="auto"/>
        <w:ind w:left="1418" w:right="397"/>
        <w:rPr>
          <w:color w:val="404040" w:themeColor="text1" w:themeTint="BF"/>
        </w:rPr>
      </w:pPr>
      <w:r w:rsidRPr="0008010E">
        <w:rPr>
          <w:color w:val="404040" w:themeColor="text1" w:themeTint="BF"/>
        </w:rPr>
        <w:t>Incidenty kategorie B: Služba CMS II je funkční pouze částečně. Některé funkcionality jsou zcela nebo z významné části nedostupné, a to tak, že je zásadním způsobem ovlivněn výkon Objednatele. Přerušení nebo omezení některých</w:t>
      </w:r>
      <w:r w:rsidRPr="0008010E">
        <w:rPr>
          <w:color w:val="404040" w:themeColor="text1" w:themeTint="BF"/>
          <w:spacing w:val="-10"/>
        </w:rPr>
        <w:t xml:space="preserve"> </w:t>
      </w:r>
      <w:r w:rsidRPr="0008010E">
        <w:rPr>
          <w:color w:val="404040" w:themeColor="text1" w:themeTint="BF"/>
        </w:rPr>
        <w:t>funkcí</w:t>
      </w:r>
      <w:r w:rsidRPr="0008010E">
        <w:rPr>
          <w:color w:val="404040" w:themeColor="text1" w:themeTint="BF"/>
          <w:spacing w:val="-11"/>
        </w:rPr>
        <w:t xml:space="preserve"> </w:t>
      </w:r>
      <w:r w:rsidRPr="0008010E">
        <w:rPr>
          <w:color w:val="404040" w:themeColor="text1" w:themeTint="BF"/>
        </w:rPr>
        <w:t>zařízení</w:t>
      </w:r>
      <w:r w:rsidRPr="0008010E">
        <w:rPr>
          <w:color w:val="404040" w:themeColor="text1" w:themeTint="BF"/>
          <w:spacing w:val="-11"/>
        </w:rPr>
        <w:t xml:space="preserve"> </w:t>
      </w:r>
      <w:r w:rsidRPr="0008010E">
        <w:rPr>
          <w:color w:val="404040" w:themeColor="text1" w:themeTint="BF"/>
        </w:rPr>
        <w:t>bez</w:t>
      </w:r>
      <w:r w:rsidR="00AA07AD">
        <w:rPr>
          <w:color w:val="404040" w:themeColor="text1" w:themeTint="BF"/>
          <w:spacing w:val="-9"/>
        </w:rPr>
        <w:t> </w:t>
      </w:r>
      <w:r w:rsidRPr="0008010E">
        <w:rPr>
          <w:color w:val="404040" w:themeColor="text1" w:themeTint="BF"/>
        </w:rPr>
        <w:t>zásadního</w:t>
      </w:r>
      <w:r w:rsidRPr="0008010E">
        <w:rPr>
          <w:color w:val="404040" w:themeColor="text1" w:themeTint="BF"/>
          <w:spacing w:val="-10"/>
        </w:rPr>
        <w:t xml:space="preserve"> </w:t>
      </w:r>
      <w:r w:rsidRPr="0008010E">
        <w:rPr>
          <w:color w:val="404040" w:themeColor="text1" w:themeTint="BF"/>
        </w:rPr>
        <w:t>vlivu</w:t>
      </w:r>
      <w:r w:rsidRPr="0008010E">
        <w:rPr>
          <w:color w:val="404040" w:themeColor="text1" w:themeTint="BF"/>
          <w:spacing w:val="-10"/>
        </w:rPr>
        <w:t xml:space="preserve"> </w:t>
      </w:r>
      <w:r w:rsidRPr="0008010E">
        <w:rPr>
          <w:color w:val="404040" w:themeColor="text1" w:themeTint="BF"/>
        </w:rPr>
        <w:t>na</w:t>
      </w:r>
      <w:r w:rsidRPr="0008010E">
        <w:rPr>
          <w:color w:val="404040" w:themeColor="text1" w:themeTint="BF"/>
          <w:spacing w:val="-10"/>
        </w:rPr>
        <w:t xml:space="preserve"> </w:t>
      </w:r>
      <w:r w:rsidRPr="0008010E">
        <w:rPr>
          <w:color w:val="404040" w:themeColor="text1" w:themeTint="BF"/>
        </w:rPr>
        <w:t>služby</w:t>
      </w:r>
      <w:r w:rsidRPr="0008010E">
        <w:rPr>
          <w:color w:val="404040" w:themeColor="text1" w:themeTint="BF"/>
          <w:spacing w:val="-9"/>
        </w:rPr>
        <w:t xml:space="preserve"> </w:t>
      </w:r>
      <w:r w:rsidRPr="0008010E">
        <w:rPr>
          <w:color w:val="404040" w:themeColor="text1" w:themeTint="BF"/>
        </w:rPr>
        <w:t>poskytované</w:t>
      </w:r>
      <w:r w:rsidRPr="0008010E">
        <w:rPr>
          <w:color w:val="404040" w:themeColor="text1" w:themeTint="BF"/>
          <w:spacing w:val="-12"/>
        </w:rPr>
        <w:t xml:space="preserve"> </w:t>
      </w:r>
      <w:r w:rsidRPr="0008010E">
        <w:rPr>
          <w:color w:val="404040" w:themeColor="text1" w:themeTint="BF"/>
        </w:rPr>
        <w:t>koncovým komunikačním technologiím a</w:t>
      </w:r>
      <w:r w:rsidR="00AA07AD">
        <w:rPr>
          <w:color w:val="404040" w:themeColor="text1" w:themeTint="BF"/>
        </w:rPr>
        <w:t> </w:t>
      </w:r>
      <w:r w:rsidRPr="0008010E">
        <w:rPr>
          <w:color w:val="404040" w:themeColor="text1" w:themeTint="BF"/>
        </w:rPr>
        <w:t>uživatelům s</w:t>
      </w:r>
      <w:r w:rsidR="00C32D74">
        <w:rPr>
          <w:color w:val="404040" w:themeColor="text1" w:themeTint="BF"/>
        </w:rPr>
        <w:t> </w:t>
      </w:r>
      <w:r w:rsidRPr="0008010E">
        <w:rPr>
          <w:color w:val="404040" w:themeColor="text1" w:themeTint="BF"/>
        </w:rPr>
        <w:t>omezenou možností ovládání zařízení pomocí softwarových řídících prostředků. Závada HW nebo SW způsobila omezenou funkčnost zařízení, projevující se tím, že zařízení má</w:t>
      </w:r>
      <w:r w:rsidR="00C32D74">
        <w:rPr>
          <w:color w:val="404040" w:themeColor="text1" w:themeTint="BF"/>
        </w:rPr>
        <w:t> </w:t>
      </w:r>
      <w:r w:rsidRPr="0008010E">
        <w:rPr>
          <w:color w:val="404040" w:themeColor="text1" w:themeTint="BF"/>
        </w:rPr>
        <w:t>nefunkční redundantní komponentu, generuje výstrahu (</w:t>
      </w:r>
      <w:proofErr w:type="spellStart"/>
      <w:r w:rsidRPr="0008010E">
        <w:rPr>
          <w:color w:val="404040" w:themeColor="text1" w:themeTint="BF"/>
        </w:rPr>
        <w:t>Warning</w:t>
      </w:r>
      <w:proofErr w:type="spellEnd"/>
      <w:r w:rsidRPr="0008010E">
        <w:rPr>
          <w:color w:val="404040" w:themeColor="text1" w:themeTint="BF"/>
        </w:rPr>
        <w:t xml:space="preserve">) teploty nebo systému, nebo má SW závadu komponenty mající podstatný vliv na funkci </w:t>
      </w:r>
      <w:r w:rsidRPr="0008010E">
        <w:rPr>
          <w:color w:val="404040" w:themeColor="text1" w:themeTint="BF"/>
          <w:spacing w:val="-2"/>
        </w:rPr>
        <w:t>zařízení</w:t>
      </w:r>
    </w:p>
    <w:p w14:paraId="58354F74" w14:textId="1ADA5184" w:rsidR="009E238A" w:rsidRPr="0008010E" w:rsidRDefault="00892987" w:rsidP="00A529B9">
      <w:pPr>
        <w:pStyle w:val="Odstavecseseznamem"/>
        <w:numPr>
          <w:ilvl w:val="3"/>
          <w:numId w:val="14"/>
        </w:numPr>
        <w:tabs>
          <w:tab w:val="left" w:pos="2354"/>
          <w:tab w:val="left" w:pos="2356"/>
        </w:tabs>
        <w:spacing w:after="60" w:line="312" w:lineRule="auto"/>
        <w:ind w:left="1418" w:right="397"/>
        <w:rPr>
          <w:color w:val="404040" w:themeColor="text1" w:themeTint="BF"/>
        </w:rPr>
      </w:pPr>
      <w:r w:rsidRPr="0008010E">
        <w:rPr>
          <w:color w:val="404040" w:themeColor="text1" w:themeTint="BF"/>
        </w:rPr>
        <w:t>Incidenty kategorie C: Ostatní Incidenty nespadající do kategorie Incidentů A, nebo</w:t>
      </w:r>
      <w:r w:rsidRPr="0008010E">
        <w:rPr>
          <w:color w:val="404040" w:themeColor="text1" w:themeTint="BF"/>
          <w:spacing w:val="-3"/>
        </w:rPr>
        <w:t xml:space="preserve"> </w:t>
      </w:r>
      <w:r w:rsidRPr="0008010E">
        <w:rPr>
          <w:color w:val="404040" w:themeColor="text1" w:themeTint="BF"/>
        </w:rPr>
        <w:t>B.</w:t>
      </w:r>
      <w:r w:rsidRPr="0008010E">
        <w:rPr>
          <w:color w:val="404040" w:themeColor="text1" w:themeTint="BF"/>
          <w:spacing w:val="-4"/>
        </w:rPr>
        <w:t xml:space="preserve"> </w:t>
      </w:r>
      <w:r w:rsidRPr="0008010E">
        <w:rPr>
          <w:color w:val="404040" w:themeColor="text1" w:themeTint="BF"/>
        </w:rPr>
        <w:t>Omezení</w:t>
      </w:r>
      <w:r w:rsidRPr="0008010E">
        <w:rPr>
          <w:color w:val="404040" w:themeColor="text1" w:themeTint="BF"/>
          <w:spacing w:val="-4"/>
        </w:rPr>
        <w:t xml:space="preserve"> </w:t>
      </w:r>
      <w:r w:rsidRPr="0008010E">
        <w:rPr>
          <w:color w:val="404040" w:themeColor="text1" w:themeTint="BF"/>
        </w:rPr>
        <w:t>některých</w:t>
      </w:r>
      <w:r w:rsidRPr="0008010E">
        <w:rPr>
          <w:color w:val="404040" w:themeColor="text1" w:themeTint="BF"/>
          <w:spacing w:val="-3"/>
        </w:rPr>
        <w:t xml:space="preserve"> </w:t>
      </w:r>
      <w:r w:rsidRPr="0008010E">
        <w:rPr>
          <w:color w:val="404040" w:themeColor="text1" w:themeTint="BF"/>
        </w:rPr>
        <w:t>funkcí</w:t>
      </w:r>
      <w:r w:rsidRPr="0008010E">
        <w:rPr>
          <w:color w:val="404040" w:themeColor="text1" w:themeTint="BF"/>
          <w:spacing w:val="-4"/>
        </w:rPr>
        <w:t xml:space="preserve"> </w:t>
      </w:r>
      <w:r w:rsidRPr="0008010E">
        <w:rPr>
          <w:color w:val="404040" w:themeColor="text1" w:themeTint="BF"/>
        </w:rPr>
        <w:t>zařízení</w:t>
      </w:r>
      <w:r w:rsidRPr="0008010E">
        <w:rPr>
          <w:color w:val="404040" w:themeColor="text1" w:themeTint="BF"/>
          <w:spacing w:val="-1"/>
        </w:rPr>
        <w:t xml:space="preserve"> </w:t>
      </w:r>
      <w:r w:rsidRPr="0008010E">
        <w:rPr>
          <w:color w:val="404040" w:themeColor="text1" w:themeTint="BF"/>
        </w:rPr>
        <w:t>bez</w:t>
      </w:r>
      <w:r w:rsidRPr="0008010E">
        <w:rPr>
          <w:color w:val="404040" w:themeColor="text1" w:themeTint="BF"/>
          <w:spacing w:val="-5"/>
        </w:rPr>
        <w:t xml:space="preserve"> </w:t>
      </w:r>
      <w:r w:rsidRPr="0008010E">
        <w:rPr>
          <w:color w:val="404040" w:themeColor="text1" w:themeTint="BF"/>
        </w:rPr>
        <w:t>dopadu</w:t>
      </w:r>
      <w:r w:rsidRPr="0008010E">
        <w:rPr>
          <w:color w:val="404040" w:themeColor="text1" w:themeTint="BF"/>
          <w:spacing w:val="-3"/>
        </w:rPr>
        <w:t xml:space="preserve"> </w:t>
      </w:r>
      <w:r w:rsidRPr="0008010E">
        <w:rPr>
          <w:color w:val="404040" w:themeColor="text1" w:themeTint="BF"/>
        </w:rPr>
        <w:t>na</w:t>
      </w:r>
      <w:r w:rsidRPr="0008010E">
        <w:rPr>
          <w:color w:val="404040" w:themeColor="text1" w:themeTint="BF"/>
          <w:spacing w:val="-3"/>
        </w:rPr>
        <w:t xml:space="preserve"> </w:t>
      </w:r>
      <w:r w:rsidRPr="0008010E">
        <w:rPr>
          <w:color w:val="404040" w:themeColor="text1" w:themeTint="BF"/>
        </w:rPr>
        <w:t>služby</w:t>
      </w:r>
      <w:r w:rsidRPr="0008010E">
        <w:rPr>
          <w:color w:val="404040" w:themeColor="text1" w:themeTint="BF"/>
          <w:spacing w:val="-5"/>
        </w:rPr>
        <w:t xml:space="preserve"> </w:t>
      </w:r>
      <w:r w:rsidRPr="0008010E">
        <w:rPr>
          <w:color w:val="404040" w:themeColor="text1" w:themeTint="BF"/>
        </w:rPr>
        <w:t>poskytované koncovým komunikačním technologiím a uživatelům. U Incidentů kategorie C lze za odstranění považovat i dočasné náhradní řešení (</w:t>
      </w:r>
      <w:proofErr w:type="spellStart"/>
      <w:r w:rsidRPr="0008010E">
        <w:rPr>
          <w:color w:val="404040" w:themeColor="text1" w:themeTint="BF"/>
        </w:rPr>
        <w:t>Workaround</w:t>
      </w:r>
      <w:proofErr w:type="spellEnd"/>
      <w:r w:rsidRPr="0008010E">
        <w:rPr>
          <w:color w:val="404040" w:themeColor="text1" w:themeTint="BF"/>
        </w:rPr>
        <w:t>).</w:t>
      </w:r>
    </w:p>
    <w:p w14:paraId="58354F75" w14:textId="5CFA27D3" w:rsidR="009E238A" w:rsidRPr="0008010E" w:rsidRDefault="00892987" w:rsidP="00A529B9">
      <w:pPr>
        <w:pStyle w:val="Odstavecseseznamem"/>
        <w:numPr>
          <w:ilvl w:val="2"/>
          <w:numId w:val="14"/>
        </w:numPr>
        <w:tabs>
          <w:tab w:val="left" w:pos="1634"/>
          <w:tab w:val="left" w:pos="1636"/>
        </w:tabs>
        <w:spacing w:after="60" w:line="312" w:lineRule="auto"/>
        <w:ind w:left="1214" w:right="397" w:hanging="363"/>
        <w:rPr>
          <w:color w:val="404040" w:themeColor="text1" w:themeTint="BF"/>
        </w:rPr>
      </w:pPr>
      <w:r w:rsidRPr="0008010E">
        <w:rPr>
          <w:color w:val="404040" w:themeColor="text1" w:themeTint="BF"/>
        </w:rPr>
        <w:t>doba odezvy a odstranění Incidentu Poskytovatelem</w:t>
      </w:r>
      <w:r w:rsidR="00AA07AD">
        <w:rPr>
          <w:color w:val="404040" w:themeColor="text1" w:themeTint="BF"/>
        </w:rPr>
        <w:t>,</w:t>
      </w:r>
      <w:r w:rsidRPr="0008010E">
        <w:rPr>
          <w:color w:val="404040" w:themeColor="text1" w:themeTint="BF"/>
        </w:rPr>
        <w:t xml:space="preserve"> od</w:t>
      </w:r>
      <w:r w:rsidRPr="0008010E">
        <w:rPr>
          <w:color w:val="404040" w:themeColor="text1" w:themeTint="BF"/>
          <w:spacing w:val="-3"/>
        </w:rPr>
        <w:t xml:space="preserve"> </w:t>
      </w:r>
      <w:r w:rsidRPr="0008010E">
        <w:rPr>
          <w:color w:val="404040" w:themeColor="text1" w:themeTint="BF"/>
        </w:rPr>
        <w:t>Objednatelem prostřednictvím elektronického</w:t>
      </w:r>
      <w:r w:rsidRPr="0008010E">
        <w:rPr>
          <w:color w:val="404040" w:themeColor="text1" w:themeTint="BF"/>
          <w:spacing w:val="68"/>
        </w:rPr>
        <w:t xml:space="preserve"> </w:t>
      </w:r>
      <w:r w:rsidRPr="0008010E">
        <w:rPr>
          <w:color w:val="404040" w:themeColor="text1" w:themeTint="BF"/>
        </w:rPr>
        <w:t>nástroje</w:t>
      </w:r>
      <w:r w:rsidRPr="0008010E">
        <w:rPr>
          <w:color w:val="404040" w:themeColor="text1" w:themeTint="BF"/>
          <w:spacing w:val="68"/>
        </w:rPr>
        <w:t xml:space="preserve"> </w:t>
      </w:r>
      <w:r w:rsidRPr="0008010E">
        <w:rPr>
          <w:color w:val="404040" w:themeColor="text1" w:themeTint="BF"/>
        </w:rPr>
        <w:t>uplatněného</w:t>
      </w:r>
      <w:r w:rsidRPr="0008010E">
        <w:rPr>
          <w:color w:val="404040" w:themeColor="text1" w:themeTint="BF"/>
          <w:spacing w:val="68"/>
        </w:rPr>
        <w:t xml:space="preserve"> </w:t>
      </w:r>
      <w:r w:rsidRPr="0008010E">
        <w:rPr>
          <w:color w:val="404040" w:themeColor="text1" w:themeTint="BF"/>
        </w:rPr>
        <w:t>požadavku</w:t>
      </w:r>
      <w:r w:rsidRPr="0008010E">
        <w:rPr>
          <w:color w:val="404040" w:themeColor="text1" w:themeTint="BF"/>
          <w:spacing w:val="72"/>
        </w:rPr>
        <w:t xml:space="preserve"> </w:t>
      </w:r>
      <w:r w:rsidRPr="0008010E">
        <w:rPr>
          <w:color w:val="404040" w:themeColor="text1" w:themeTint="BF"/>
        </w:rPr>
        <w:t>na</w:t>
      </w:r>
      <w:r w:rsidRPr="0008010E">
        <w:rPr>
          <w:color w:val="404040" w:themeColor="text1" w:themeTint="BF"/>
          <w:spacing w:val="66"/>
        </w:rPr>
        <w:t xml:space="preserve"> </w:t>
      </w:r>
      <w:r w:rsidRPr="0008010E">
        <w:rPr>
          <w:color w:val="404040" w:themeColor="text1" w:themeTint="BF"/>
        </w:rPr>
        <w:t>jeho</w:t>
      </w:r>
      <w:r w:rsidRPr="0008010E">
        <w:rPr>
          <w:color w:val="404040" w:themeColor="text1" w:themeTint="BF"/>
          <w:spacing w:val="68"/>
        </w:rPr>
        <w:t xml:space="preserve"> </w:t>
      </w:r>
      <w:r w:rsidRPr="0008010E">
        <w:rPr>
          <w:color w:val="404040" w:themeColor="text1" w:themeTint="BF"/>
        </w:rPr>
        <w:t>odstranění</w:t>
      </w:r>
      <w:r w:rsidR="00AA07AD">
        <w:rPr>
          <w:color w:val="404040" w:themeColor="text1" w:themeTint="BF"/>
        </w:rPr>
        <w:t>,</w:t>
      </w:r>
      <w:r w:rsidRPr="0008010E">
        <w:rPr>
          <w:color w:val="404040" w:themeColor="text1" w:themeTint="BF"/>
          <w:spacing w:val="68"/>
        </w:rPr>
        <w:t xml:space="preserve"> </w:t>
      </w:r>
      <w:r w:rsidRPr="0008010E">
        <w:rPr>
          <w:color w:val="404040" w:themeColor="text1" w:themeTint="BF"/>
        </w:rPr>
        <w:t>je</w:t>
      </w:r>
      <w:r w:rsidRPr="0008010E">
        <w:rPr>
          <w:color w:val="404040" w:themeColor="text1" w:themeTint="BF"/>
          <w:spacing w:val="71"/>
        </w:rPr>
        <w:t xml:space="preserve"> </w:t>
      </w:r>
      <w:r w:rsidRPr="0008010E">
        <w:rPr>
          <w:color w:val="404040" w:themeColor="text1" w:themeTint="BF"/>
        </w:rPr>
        <w:t>stanovena v</w:t>
      </w:r>
      <w:r w:rsidR="00AA07AD">
        <w:rPr>
          <w:color w:val="404040" w:themeColor="text1" w:themeTint="BF"/>
          <w:spacing w:val="-1"/>
        </w:rPr>
        <w:t> </w:t>
      </w:r>
      <w:r w:rsidRPr="0008010E">
        <w:rPr>
          <w:color w:val="404040" w:themeColor="text1" w:themeTint="BF"/>
        </w:rPr>
        <w:t>následující tabulce. Poskytovatel je povinen zaslat potvrzení o převzetí Incidentu (např</w:t>
      </w:r>
      <w:r w:rsidR="00FC791E">
        <w:rPr>
          <w:color w:val="404040" w:themeColor="text1" w:themeTint="BF"/>
        </w:rPr>
        <w:t>. </w:t>
      </w:r>
      <w:r w:rsidRPr="0008010E">
        <w:rPr>
          <w:color w:val="404040" w:themeColor="text1" w:themeTint="BF"/>
        </w:rPr>
        <w:t>email).</w:t>
      </w:r>
    </w:p>
    <w:p w14:paraId="58354F77" w14:textId="77777777" w:rsidR="009E238A" w:rsidRPr="0008010E" w:rsidRDefault="009E238A" w:rsidP="00A529B9">
      <w:pPr>
        <w:pStyle w:val="Zkladntext"/>
        <w:spacing w:after="60"/>
        <w:ind w:left="0" w:right="397"/>
        <w:jc w:val="left"/>
        <w:rPr>
          <w:color w:val="404040" w:themeColor="text1" w:themeTint="BF"/>
          <w:sz w:val="7"/>
        </w:rPr>
      </w:pPr>
    </w:p>
    <w:tbl>
      <w:tblPr>
        <w:tblStyle w:val="TableNormal1"/>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404"/>
        <w:gridCol w:w="2689"/>
      </w:tblGrid>
      <w:tr w:rsidR="0008010E" w:rsidRPr="0008010E" w14:paraId="58354F7B" w14:textId="77777777" w:rsidTr="38E1C77B">
        <w:trPr>
          <w:trHeight w:val="290"/>
        </w:trPr>
        <w:tc>
          <w:tcPr>
            <w:tcW w:w="2410" w:type="dxa"/>
          </w:tcPr>
          <w:p w14:paraId="58354F78" w14:textId="77777777" w:rsidR="009E238A" w:rsidRPr="0008010E" w:rsidRDefault="00892987" w:rsidP="00A529B9">
            <w:pPr>
              <w:pStyle w:val="TableParagraph"/>
              <w:spacing w:after="60"/>
              <w:ind w:left="107" w:right="397"/>
              <w:rPr>
                <w:color w:val="404040" w:themeColor="text1" w:themeTint="BF"/>
              </w:rPr>
            </w:pPr>
            <w:r w:rsidRPr="0008010E">
              <w:rPr>
                <w:color w:val="404040" w:themeColor="text1" w:themeTint="BF"/>
              </w:rPr>
              <w:t>Kategorie</w:t>
            </w:r>
            <w:r w:rsidRPr="0008010E">
              <w:rPr>
                <w:color w:val="404040" w:themeColor="text1" w:themeTint="BF"/>
                <w:spacing w:val="-8"/>
              </w:rPr>
              <w:t xml:space="preserve"> </w:t>
            </w:r>
            <w:r w:rsidRPr="0008010E">
              <w:rPr>
                <w:color w:val="404040" w:themeColor="text1" w:themeTint="BF"/>
                <w:spacing w:val="-2"/>
              </w:rPr>
              <w:t>Incidentu</w:t>
            </w:r>
          </w:p>
        </w:tc>
        <w:tc>
          <w:tcPr>
            <w:tcW w:w="3404" w:type="dxa"/>
          </w:tcPr>
          <w:p w14:paraId="58354F79" w14:textId="77777777" w:rsidR="009E238A" w:rsidRPr="0008010E" w:rsidRDefault="00892987" w:rsidP="00A529B9">
            <w:pPr>
              <w:pStyle w:val="TableParagraph"/>
              <w:spacing w:after="60"/>
              <w:ind w:left="107" w:right="397"/>
              <w:rPr>
                <w:color w:val="404040" w:themeColor="text1" w:themeTint="BF"/>
              </w:rPr>
            </w:pPr>
            <w:r w:rsidRPr="0008010E">
              <w:rPr>
                <w:color w:val="404040" w:themeColor="text1" w:themeTint="BF"/>
              </w:rPr>
              <w:t>Odezva,</w:t>
            </w:r>
            <w:r w:rsidRPr="0008010E">
              <w:rPr>
                <w:color w:val="404040" w:themeColor="text1" w:themeTint="BF"/>
                <w:spacing w:val="-4"/>
              </w:rPr>
              <w:t xml:space="preserve"> </w:t>
            </w:r>
            <w:r w:rsidRPr="0008010E">
              <w:rPr>
                <w:color w:val="404040" w:themeColor="text1" w:themeTint="BF"/>
              </w:rPr>
              <w:t>reakce</w:t>
            </w:r>
            <w:r w:rsidRPr="0008010E">
              <w:rPr>
                <w:color w:val="404040" w:themeColor="text1" w:themeTint="BF"/>
                <w:spacing w:val="-4"/>
              </w:rPr>
              <w:t xml:space="preserve"> </w:t>
            </w:r>
            <w:r w:rsidRPr="0008010E">
              <w:rPr>
                <w:color w:val="404040" w:themeColor="text1" w:themeTint="BF"/>
              </w:rPr>
              <w:t>na</w:t>
            </w:r>
            <w:r w:rsidRPr="0008010E">
              <w:rPr>
                <w:color w:val="404040" w:themeColor="text1" w:themeTint="BF"/>
                <w:spacing w:val="-4"/>
              </w:rPr>
              <w:t xml:space="preserve"> </w:t>
            </w:r>
            <w:r w:rsidRPr="0008010E">
              <w:rPr>
                <w:color w:val="404040" w:themeColor="text1" w:themeTint="BF"/>
                <w:spacing w:val="-2"/>
              </w:rPr>
              <w:t>Incident</w:t>
            </w:r>
          </w:p>
        </w:tc>
        <w:tc>
          <w:tcPr>
            <w:tcW w:w="2689" w:type="dxa"/>
          </w:tcPr>
          <w:p w14:paraId="58354F7A" w14:textId="77777777" w:rsidR="009E238A" w:rsidRPr="0008010E" w:rsidRDefault="00892987" w:rsidP="00A529B9">
            <w:pPr>
              <w:pStyle w:val="TableParagraph"/>
              <w:spacing w:after="60"/>
              <w:ind w:left="106" w:right="397"/>
              <w:rPr>
                <w:color w:val="404040" w:themeColor="text1" w:themeTint="BF"/>
              </w:rPr>
            </w:pPr>
            <w:r w:rsidRPr="0008010E">
              <w:rPr>
                <w:color w:val="404040" w:themeColor="text1" w:themeTint="BF"/>
              </w:rPr>
              <w:t>Odstranění</w:t>
            </w:r>
            <w:r w:rsidRPr="0008010E">
              <w:rPr>
                <w:color w:val="404040" w:themeColor="text1" w:themeTint="BF"/>
                <w:spacing w:val="-9"/>
              </w:rPr>
              <w:t xml:space="preserve"> </w:t>
            </w:r>
            <w:r w:rsidRPr="0008010E">
              <w:rPr>
                <w:color w:val="404040" w:themeColor="text1" w:themeTint="BF"/>
                <w:spacing w:val="-2"/>
              </w:rPr>
              <w:t>Incidentu</w:t>
            </w:r>
          </w:p>
        </w:tc>
      </w:tr>
      <w:tr w:rsidR="0008010E" w:rsidRPr="0008010E" w14:paraId="58354F7F" w14:textId="77777777" w:rsidTr="38E1C77B">
        <w:trPr>
          <w:trHeight w:val="292"/>
        </w:trPr>
        <w:tc>
          <w:tcPr>
            <w:tcW w:w="2410" w:type="dxa"/>
          </w:tcPr>
          <w:p w14:paraId="58354F7C" w14:textId="77777777" w:rsidR="009E238A" w:rsidRPr="0008010E" w:rsidRDefault="00892987" w:rsidP="00A529B9">
            <w:pPr>
              <w:pStyle w:val="TableParagraph"/>
              <w:spacing w:after="60"/>
              <w:ind w:left="107" w:right="397"/>
              <w:rPr>
                <w:color w:val="404040" w:themeColor="text1" w:themeTint="BF"/>
              </w:rPr>
            </w:pPr>
            <w:r w:rsidRPr="0008010E">
              <w:rPr>
                <w:color w:val="404040" w:themeColor="text1" w:themeTint="BF"/>
                <w:spacing w:val="-10"/>
              </w:rPr>
              <w:t>A</w:t>
            </w:r>
          </w:p>
        </w:tc>
        <w:tc>
          <w:tcPr>
            <w:tcW w:w="3404" w:type="dxa"/>
          </w:tcPr>
          <w:p w14:paraId="58354F7D" w14:textId="77777777" w:rsidR="009E238A" w:rsidRPr="0008010E" w:rsidRDefault="00892987" w:rsidP="00A529B9">
            <w:pPr>
              <w:pStyle w:val="TableParagraph"/>
              <w:spacing w:after="60"/>
              <w:ind w:left="107" w:right="397"/>
              <w:rPr>
                <w:color w:val="404040" w:themeColor="text1" w:themeTint="BF"/>
              </w:rPr>
            </w:pPr>
            <w:r w:rsidRPr="0008010E">
              <w:rPr>
                <w:color w:val="404040" w:themeColor="text1" w:themeTint="BF"/>
              </w:rPr>
              <w:t>30</w:t>
            </w:r>
            <w:r w:rsidRPr="0008010E">
              <w:rPr>
                <w:color w:val="404040" w:themeColor="text1" w:themeTint="BF"/>
                <w:spacing w:val="-1"/>
              </w:rPr>
              <w:t xml:space="preserve"> </w:t>
            </w:r>
            <w:r w:rsidRPr="0008010E">
              <w:rPr>
                <w:color w:val="404040" w:themeColor="text1" w:themeTint="BF"/>
                <w:spacing w:val="-5"/>
              </w:rPr>
              <w:t>min</w:t>
            </w:r>
          </w:p>
        </w:tc>
        <w:tc>
          <w:tcPr>
            <w:tcW w:w="2689" w:type="dxa"/>
          </w:tcPr>
          <w:p w14:paraId="58354F7E" w14:textId="0FCF021F" w:rsidR="009E238A" w:rsidRPr="0008010E" w:rsidRDefault="00972117" w:rsidP="00A529B9">
            <w:pPr>
              <w:pStyle w:val="TableParagraph"/>
              <w:spacing w:after="60"/>
              <w:ind w:left="106" w:right="397"/>
              <w:rPr>
                <w:color w:val="404040" w:themeColor="text1" w:themeTint="BF"/>
              </w:rPr>
            </w:pPr>
            <w:r w:rsidRPr="00D86735">
              <w:rPr>
                <w:color w:val="404040" w:themeColor="text1" w:themeTint="BF"/>
              </w:rPr>
              <w:t>10</w:t>
            </w:r>
            <w:r w:rsidR="00946D32" w:rsidRPr="00D86735">
              <w:rPr>
                <w:color w:val="404040" w:themeColor="text1" w:themeTint="BF"/>
              </w:rPr>
              <w:t>x5x</w:t>
            </w:r>
            <w:r w:rsidR="00946D32" w:rsidRPr="00D86735">
              <w:rPr>
                <w:color w:val="404040" w:themeColor="text1" w:themeTint="BF"/>
                <w:spacing w:val="-5"/>
              </w:rPr>
              <w:t>NBD</w:t>
            </w:r>
          </w:p>
        </w:tc>
      </w:tr>
      <w:tr w:rsidR="0008010E" w:rsidRPr="0008010E" w14:paraId="58354F83" w14:textId="77777777" w:rsidTr="38E1C77B">
        <w:trPr>
          <w:trHeight w:val="289"/>
        </w:trPr>
        <w:tc>
          <w:tcPr>
            <w:tcW w:w="2410" w:type="dxa"/>
          </w:tcPr>
          <w:p w14:paraId="58354F80" w14:textId="77777777" w:rsidR="009E238A" w:rsidRPr="0008010E" w:rsidRDefault="00892987" w:rsidP="00A529B9">
            <w:pPr>
              <w:pStyle w:val="TableParagraph"/>
              <w:spacing w:after="60"/>
              <w:ind w:left="107" w:right="397"/>
              <w:rPr>
                <w:color w:val="404040" w:themeColor="text1" w:themeTint="BF"/>
              </w:rPr>
            </w:pPr>
            <w:r w:rsidRPr="0008010E">
              <w:rPr>
                <w:color w:val="404040" w:themeColor="text1" w:themeTint="BF"/>
                <w:spacing w:val="-10"/>
              </w:rPr>
              <w:t>B</w:t>
            </w:r>
          </w:p>
        </w:tc>
        <w:tc>
          <w:tcPr>
            <w:tcW w:w="3404" w:type="dxa"/>
          </w:tcPr>
          <w:p w14:paraId="58354F81" w14:textId="77777777" w:rsidR="009E238A" w:rsidRPr="0008010E" w:rsidRDefault="00892987" w:rsidP="00A529B9">
            <w:pPr>
              <w:pStyle w:val="TableParagraph"/>
              <w:spacing w:after="60"/>
              <w:ind w:left="107" w:right="397"/>
              <w:rPr>
                <w:color w:val="404040" w:themeColor="text1" w:themeTint="BF"/>
              </w:rPr>
            </w:pPr>
            <w:r w:rsidRPr="0008010E">
              <w:rPr>
                <w:color w:val="404040" w:themeColor="text1" w:themeTint="BF"/>
              </w:rPr>
              <w:t>30</w:t>
            </w:r>
            <w:r w:rsidRPr="0008010E">
              <w:rPr>
                <w:color w:val="404040" w:themeColor="text1" w:themeTint="BF"/>
                <w:spacing w:val="-1"/>
              </w:rPr>
              <w:t xml:space="preserve"> </w:t>
            </w:r>
            <w:r w:rsidRPr="0008010E">
              <w:rPr>
                <w:color w:val="404040" w:themeColor="text1" w:themeTint="BF"/>
                <w:spacing w:val="-5"/>
              </w:rPr>
              <w:t>min</w:t>
            </w:r>
          </w:p>
        </w:tc>
        <w:tc>
          <w:tcPr>
            <w:tcW w:w="2689" w:type="dxa"/>
          </w:tcPr>
          <w:p w14:paraId="58354F82" w14:textId="77373B79" w:rsidR="009E238A" w:rsidRPr="0008010E" w:rsidRDefault="00892987" w:rsidP="00A529B9">
            <w:pPr>
              <w:pStyle w:val="TableParagraph"/>
              <w:spacing w:after="60"/>
              <w:ind w:left="106" w:right="397"/>
              <w:rPr>
                <w:color w:val="404040" w:themeColor="text1" w:themeTint="BF"/>
              </w:rPr>
            </w:pPr>
            <w:r w:rsidRPr="0008010E">
              <w:rPr>
                <w:color w:val="404040" w:themeColor="text1" w:themeTint="BF"/>
              </w:rPr>
              <w:t>46</w:t>
            </w:r>
            <w:r w:rsidRPr="0008010E">
              <w:rPr>
                <w:color w:val="404040" w:themeColor="text1" w:themeTint="BF"/>
                <w:spacing w:val="-1"/>
              </w:rPr>
              <w:t xml:space="preserve"> </w:t>
            </w:r>
            <w:r w:rsidRPr="0008010E">
              <w:rPr>
                <w:color w:val="404040" w:themeColor="text1" w:themeTint="BF"/>
                <w:spacing w:val="-5"/>
              </w:rPr>
              <w:t>hod</w:t>
            </w:r>
            <w:r w:rsidR="00946D32">
              <w:rPr>
                <w:color w:val="404040" w:themeColor="text1" w:themeTint="BF"/>
                <w:spacing w:val="-5"/>
              </w:rPr>
              <w:t>.</w:t>
            </w:r>
          </w:p>
        </w:tc>
      </w:tr>
      <w:tr w:rsidR="009E238A" w:rsidRPr="0008010E" w14:paraId="58354F87" w14:textId="77777777" w:rsidTr="38E1C77B">
        <w:trPr>
          <w:trHeight w:val="292"/>
        </w:trPr>
        <w:tc>
          <w:tcPr>
            <w:tcW w:w="2410" w:type="dxa"/>
          </w:tcPr>
          <w:p w14:paraId="58354F84" w14:textId="77777777" w:rsidR="009E238A" w:rsidRPr="0008010E" w:rsidRDefault="00892987" w:rsidP="00A529B9">
            <w:pPr>
              <w:pStyle w:val="TableParagraph"/>
              <w:spacing w:after="60"/>
              <w:ind w:left="107" w:right="397"/>
              <w:rPr>
                <w:color w:val="404040" w:themeColor="text1" w:themeTint="BF"/>
              </w:rPr>
            </w:pPr>
            <w:r w:rsidRPr="0008010E">
              <w:rPr>
                <w:color w:val="404040" w:themeColor="text1" w:themeTint="BF"/>
                <w:spacing w:val="-10"/>
              </w:rPr>
              <w:t>C</w:t>
            </w:r>
          </w:p>
        </w:tc>
        <w:tc>
          <w:tcPr>
            <w:tcW w:w="3404" w:type="dxa"/>
          </w:tcPr>
          <w:p w14:paraId="58354F85" w14:textId="77777777" w:rsidR="009E238A" w:rsidRPr="0008010E" w:rsidRDefault="00892987" w:rsidP="00A529B9">
            <w:pPr>
              <w:pStyle w:val="TableParagraph"/>
              <w:spacing w:after="60"/>
              <w:ind w:left="107" w:right="397"/>
              <w:rPr>
                <w:color w:val="404040" w:themeColor="text1" w:themeTint="BF"/>
              </w:rPr>
            </w:pPr>
            <w:r w:rsidRPr="0008010E">
              <w:rPr>
                <w:color w:val="404040" w:themeColor="text1" w:themeTint="BF"/>
              </w:rPr>
              <w:t>30</w:t>
            </w:r>
            <w:r w:rsidRPr="0008010E">
              <w:rPr>
                <w:color w:val="404040" w:themeColor="text1" w:themeTint="BF"/>
                <w:spacing w:val="-1"/>
              </w:rPr>
              <w:t xml:space="preserve"> </w:t>
            </w:r>
            <w:r w:rsidRPr="0008010E">
              <w:rPr>
                <w:color w:val="404040" w:themeColor="text1" w:themeTint="BF"/>
                <w:spacing w:val="-5"/>
              </w:rPr>
              <w:t>min</w:t>
            </w:r>
          </w:p>
        </w:tc>
        <w:tc>
          <w:tcPr>
            <w:tcW w:w="2689" w:type="dxa"/>
          </w:tcPr>
          <w:p w14:paraId="58354F86" w14:textId="1CF18AF1" w:rsidR="009E238A" w:rsidRPr="0008010E" w:rsidRDefault="00892987" w:rsidP="00A529B9">
            <w:pPr>
              <w:pStyle w:val="TableParagraph"/>
              <w:spacing w:after="60"/>
              <w:ind w:left="106" w:right="397"/>
              <w:rPr>
                <w:color w:val="404040" w:themeColor="text1" w:themeTint="BF"/>
              </w:rPr>
            </w:pPr>
            <w:r w:rsidRPr="0008010E">
              <w:rPr>
                <w:color w:val="404040" w:themeColor="text1" w:themeTint="BF"/>
              </w:rPr>
              <w:t>480</w:t>
            </w:r>
            <w:r w:rsidRPr="0008010E">
              <w:rPr>
                <w:color w:val="404040" w:themeColor="text1" w:themeTint="BF"/>
                <w:spacing w:val="-2"/>
              </w:rPr>
              <w:t xml:space="preserve"> </w:t>
            </w:r>
            <w:r w:rsidRPr="0008010E">
              <w:rPr>
                <w:color w:val="404040" w:themeColor="text1" w:themeTint="BF"/>
                <w:spacing w:val="-5"/>
              </w:rPr>
              <w:t>hod</w:t>
            </w:r>
            <w:r w:rsidR="00946D32">
              <w:rPr>
                <w:color w:val="404040" w:themeColor="text1" w:themeTint="BF"/>
                <w:spacing w:val="-5"/>
              </w:rPr>
              <w:t>.</w:t>
            </w:r>
          </w:p>
        </w:tc>
      </w:tr>
    </w:tbl>
    <w:p w14:paraId="58354F88" w14:textId="77777777" w:rsidR="009E238A" w:rsidRPr="0008010E" w:rsidRDefault="009E238A" w:rsidP="00A529B9">
      <w:pPr>
        <w:pStyle w:val="Zkladntext"/>
        <w:spacing w:after="60"/>
        <w:ind w:left="0" w:right="397"/>
        <w:jc w:val="left"/>
        <w:rPr>
          <w:color w:val="404040" w:themeColor="text1" w:themeTint="BF"/>
        </w:rPr>
      </w:pPr>
    </w:p>
    <w:p w14:paraId="58354F89" w14:textId="22F40201" w:rsidR="009E238A" w:rsidRPr="0008010E" w:rsidRDefault="00892987" w:rsidP="00A529B9">
      <w:pPr>
        <w:pStyle w:val="Odstavecseseznamem"/>
        <w:numPr>
          <w:ilvl w:val="2"/>
          <w:numId w:val="14"/>
        </w:numPr>
        <w:tabs>
          <w:tab w:val="left" w:pos="1633"/>
          <w:tab w:val="left" w:pos="1636"/>
        </w:tabs>
        <w:spacing w:after="60" w:line="312" w:lineRule="auto"/>
        <w:ind w:left="1214" w:right="397" w:hanging="363"/>
        <w:rPr>
          <w:color w:val="404040" w:themeColor="text1" w:themeTint="BF"/>
        </w:rPr>
      </w:pPr>
      <w:r w:rsidRPr="0008010E">
        <w:rPr>
          <w:color w:val="404040" w:themeColor="text1" w:themeTint="BF"/>
        </w:rPr>
        <w:t>odstranění Incidentu znamená uvedení zařízení do původního bezporuchového stavu, včetně umístění do stojanu, obnovení původní verze SW, licencí a konfigurace. Pro řešení Incidentů kategorie A i B lze použít náhradní režim zápůjčky zařízení do doby finálního odstranění Incidentu s</w:t>
      </w:r>
      <w:r w:rsidRPr="0008010E">
        <w:rPr>
          <w:color w:val="404040" w:themeColor="text1" w:themeTint="BF"/>
          <w:spacing w:val="-3"/>
        </w:rPr>
        <w:t xml:space="preserve"> </w:t>
      </w:r>
      <w:r w:rsidRPr="0008010E">
        <w:rPr>
          <w:color w:val="404040" w:themeColor="text1" w:themeTint="BF"/>
        </w:rPr>
        <w:t>tím, že nesmí dojít k</w:t>
      </w:r>
      <w:r w:rsidRPr="0008010E">
        <w:rPr>
          <w:color w:val="404040" w:themeColor="text1" w:themeTint="BF"/>
          <w:spacing w:val="-3"/>
        </w:rPr>
        <w:t xml:space="preserve"> </w:t>
      </w:r>
      <w:r w:rsidRPr="0008010E">
        <w:rPr>
          <w:color w:val="404040" w:themeColor="text1" w:themeTint="BF"/>
        </w:rPr>
        <w:t>jakémukoli přerušení provozu služby. Cena</w:t>
      </w:r>
      <w:r w:rsidR="00E847DD">
        <w:rPr>
          <w:color w:val="404040" w:themeColor="text1" w:themeTint="BF"/>
        </w:rPr>
        <w:t> </w:t>
      </w:r>
      <w:r w:rsidRPr="0008010E">
        <w:rPr>
          <w:color w:val="404040" w:themeColor="text1" w:themeTint="BF"/>
        </w:rPr>
        <w:t>zápůjčky je součástí Paušální ceny. U Incidentů kategorie C, lze za odstranění považovat i dočasné náhradní řešení (</w:t>
      </w:r>
      <w:proofErr w:type="spellStart"/>
      <w:r w:rsidRPr="0008010E">
        <w:rPr>
          <w:color w:val="404040" w:themeColor="text1" w:themeTint="BF"/>
        </w:rPr>
        <w:t>Workaround</w:t>
      </w:r>
      <w:proofErr w:type="spellEnd"/>
      <w:r w:rsidRPr="0008010E">
        <w:rPr>
          <w:color w:val="404040" w:themeColor="text1" w:themeTint="BF"/>
        </w:rPr>
        <w:t>).</w:t>
      </w:r>
    </w:p>
    <w:p w14:paraId="58354F8A" w14:textId="31CFA979" w:rsidR="009E238A" w:rsidRPr="0008010E" w:rsidRDefault="00892987" w:rsidP="00A529B9">
      <w:pPr>
        <w:pStyle w:val="Odstavecseseznamem"/>
        <w:numPr>
          <w:ilvl w:val="2"/>
          <w:numId w:val="14"/>
        </w:numPr>
        <w:tabs>
          <w:tab w:val="left" w:pos="1634"/>
          <w:tab w:val="left" w:pos="1636"/>
        </w:tabs>
        <w:spacing w:after="60" w:line="312" w:lineRule="auto"/>
        <w:ind w:left="1214" w:right="397" w:hanging="363"/>
        <w:rPr>
          <w:color w:val="404040" w:themeColor="text1" w:themeTint="BF"/>
        </w:rPr>
      </w:pPr>
      <w:r w:rsidRPr="0008010E">
        <w:rPr>
          <w:color w:val="404040" w:themeColor="text1" w:themeTint="BF"/>
        </w:rPr>
        <w:t>po</w:t>
      </w:r>
      <w:r w:rsidRPr="0008010E">
        <w:rPr>
          <w:color w:val="404040" w:themeColor="text1" w:themeTint="BF"/>
          <w:spacing w:val="-16"/>
        </w:rPr>
        <w:t xml:space="preserve"> </w:t>
      </w:r>
      <w:r w:rsidRPr="0008010E">
        <w:rPr>
          <w:color w:val="404040" w:themeColor="text1" w:themeTint="BF"/>
        </w:rPr>
        <w:t>každém</w:t>
      </w:r>
      <w:r w:rsidRPr="0008010E">
        <w:rPr>
          <w:color w:val="404040" w:themeColor="text1" w:themeTint="BF"/>
          <w:spacing w:val="-15"/>
        </w:rPr>
        <w:t xml:space="preserve"> </w:t>
      </w:r>
      <w:r w:rsidRPr="0008010E">
        <w:rPr>
          <w:color w:val="404040" w:themeColor="text1" w:themeTint="BF"/>
        </w:rPr>
        <w:t>odstranění</w:t>
      </w:r>
      <w:r w:rsidRPr="0008010E">
        <w:rPr>
          <w:color w:val="404040" w:themeColor="text1" w:themeTint="BF"/>
          <w:spacing w:val="-15"/>
        </w:rPr>
        <w:t xml:space="preserve"> </w:t>
      </w:r>
      <w:r w:rsidRPr="0008010E">
        <w:rPr>
          <w:color w:val="404040" w:themeColor="text1" w:themeTint="BF"/>
        </w:rPr>
        <w:t>Incidentu</w:t>
      </w:r>
      <w:r w:rsidRPr="0008010E">
        <w:rPr>
          <w:color w:val="404040" w:themeColor="text1" w:themeTint="BF"/>
          <w:spacing w:val="-16"/>
        </w:rPr>
        <w:t xml:space="preserve"> </w:t>
      </w:r>
      <w:r w:rsidRPr="0008010E">
        <w:rPr>
          <w:color w:val="404040" w:themeColor="text1" w:themeTint="BF"/>
        </w:rPr>
        <w:t>bude</w:t>
      </w:r>
      <w:r w:rsidRPr="0008010E">
        <w:rPr>
          <w:color w:val="404040" w:themeColor="text1" w:themeTint="BF"/>
          <w:spacing w:val="-15"/>
        </w:rPr>
        <w:t xml:space="preserve"> </w:t>
      </w:r>
      <w:r w:rsidRPr="0008010E">
        <w:rPr>
          <w:color w:val="404040" w:themeColor="text1" w:themeTint="BF"/>
        </w:rPr>
        <w:t>Poskytovatel</w:t>
      </w:r>
      <w:r w:rsidRPr="0008010E">
        <w:rPr>
          <w:color w:val="404040" w:themeColor="text1" w:themeTint="BF"/>
          <w:spacing w:val="-15"/>
        </w:rPr>
        <w:t xml:space="preserve"> </w:t>
      </w:r>
      <w:r w:rsidRPr="0008010E">
        <w:rPr>
          <w:color w:val="404040" w:themeColor="text1" w:themeTint="BF"/>
        </w:rPr>
        <w:t>povinen</w:t>
      </w:r>
      <w:r w:rsidRPr="0008010E">
        <w:rPr>
          <w:color w:val="404040" w:themeColor="text1" w:themeTint="BF"/>
          <w:spacing w:val="-15"/>
        </w:rPr>
        <w:t xml:space="preserve"> </w:t>
      </w:r>
      <w:r w:rsidRPr="0008010E">
        <w:rPr>
          <w:color w:val="404040" w:themeColor="text1" w:themeTint="BF"/>
        </w:rPr>
        <w:t>vyhotovit</w:t>
      </w:r>
      <w:r w:rsidRPr="0008010E">
        <w:rPr>
          <w:color w:val="404040" w:themeColor="text1" w:themeTint="BF"/>
          <w:spacing w:val="-16"/>
        </w:rPr>
        <w:t xml:space="preserve"> </w:t>
      </w:r>
      <w:r w:rsidRPr="0008010E">
        <w:rPr>
          <w:color w:val="404040" w:themeColor="text1" w:themeTint="BF"/>
        </w:rPr>
        <w:t>písemný</w:t>
      </w:r>
      <w:r w:rsidRPr="0008010E">
        <w:rPr>
          <w:color w:val="404040" w:themeColor="text1" w:themeTint="BF"/>
          <w:spacing w:val="-14"/>
        </w:rPr>
        <w:t xml:space="preserve"> </w:t>
      </w:r>
      <w:r w:rsidRPr="0008010E">
        <w:rPr>
          <w:color w:val="404040" w:themeColor="text1" w:themeTint="BF"/>
        </w:rPr>
        <w:t>protokol, kde</w:t>
      </w:r>
      <w:r w:rsidR="00E847DD">
        <w:rPr>
          <w:color w:val="404040" w:themeColor="text1" w:themeTint="BF"/>
          <w:spacing w:val="-10"/>
        </w:rPr>
        <w:t> </w:t>
      </w:r>
      <w:r w:rsidRPr="0008010E">
        <w:rPr>
          <w:color w:val="404040" w:themeColor="text1" w:themeTint="BF"/>
        </w:rPr>
        <w:t>bude</w:t>
      </w:r>
      <w:r w:rsidRPr="0008010E">
        <w:rPr>
          <w:color w:val="404040" w:themeColor="text1" w:themeTint="BF"/>
          <w:spacing w:val="-12"/>
        </w:rPr>
        <w:t xml:space="preserve"> </w:t>
      </w:r>
      <w:r w:rsidRPr="0008010E">
        <w:rPr>
          <w:color w:val="404040" w:themeColor="text1" w:themeTint="BF"/>
        </w:rPr>
        <w:t>uvedena</w:t>
      </w:r>
      <w:r w:rsidRPr="0008010E">
        <w:rPr>
          <w:color w:val="404040" w:themeColor="text1" w:themeTint="BF"/>
          <w:spacing w:val="-12"/>
        </w:rPr>
        <w:t xml:space="preserve"> </w:t>
      </w:r>
      <w:r w:rsidRPr="0008010E">
        <w:rPr>
          <w:color w:val="404040" w:themeColor="text1" w:themeTint="BF"/>
        </w:rPr>
        <w:t>kategorie</w:t>
      </w:r>
      <w:r w:rsidRPr="0008010E">
        <w:rPr>
          <w:color w:val="404040" w:themeColor="text1" w:themeTint="BF"/>
          <w:spacing w:val="-10"/>
        </w:rPr>
        <w:t xml:space="preserve"> </w:t>
      </w:r>
      <w:r w:rsidRPr="0008010E">
        <w:rPr>
          <w:color w:val="404040" w:themeColor="text1" w:themeTint="BF"/>
        </w:rPr>
        <w:t>a</w:t>
      </w:r>
      <w:r w:rsidRPr="0008010E">
        <w:rPr>
          <w:color w:val="404040" w:themeColor="text1" w:themeTint="BF"/>
          <w:spacing w:val="-12"/>
        </w:rPr>
        <w:t xml:space="preserve"> </w:t>
      </w:r>
      <w:r w:rsidRPr="0008010E">
        <w:rPr>
          <w:color w:val="404040" w:themeColor="text1" w:themeTint="BF"/>
        </w:rPr>
        <w:t>popis</w:t>
      </w:r>
      <w:r w:rsidRPr="0008010E">
        <w:rPr>
          <w:color w:val="404040" w:themeColor="text1" w:themeTint="BF"/>
          <w:spacing w:val="-11"/>
        </w:rPr>
        <w:t xml:space="preserve"> </w:t>
      </w:r>
      <w:r w:rsidRPr="0008010E">
        <w:rPr>
          <w:color w:val="404040" w:themeColor="text1" w:themeTint="BF"/>
        </w:rPr>
        <w:t>Incidentu,</w:t>
      </w:r>
      <w:r w:rsidRPr="0008010E">
        <w:rPr>
          <w:color w:val="404040" w:themeColor="text1" w:themeTint="BF"/>
          <w:spacing w:val="-11"/>
        </w:rPr>
        <w:t xml:space="preserve"> </w:t>
      </w:r>
      <w:r w:rsidRPr="0008010E">
        <w:rPr>
          <w:color w:val="404040" w:themeColor="text1" w:themeTint="BF"/>
        </w:rPr>
        <w:t>popis</w:t>
      </w:r>
      <w:r w:rsidRPr="0008010E">
        <w:rPr>
          <w:color w:val="404040" w:themeColor="text1" w:themeTint="BF"/>
          <w:spacing w:val="-9"/>
        </w:rPr>
        <w:t xml:space="preserve"> </w:t>
      </w:r>
      <w:r w:rsidRPr="0008010E">
        <w:rPr>
          <w:color w:val="404040" w:themeColor="text1" w:themeTint="BF"/>
        </w:rPr>
        <w:t>řešení,</w:t>
      </w:r>
      <w:r w:rsidRPr="0008010E">
        <w:rPr>
          <w:color w:val="404040" w:themeColor="text1" w:themeTint="BF"/>
          <w:spacing w:val="-11"/>
        </w:rPr>
        <w:t xml:space="preserve"> </w:t>
      </w:r>
      <w:r w:rsidRPr="0008010E">
        <w:rPr>
          <w:color w:val="404040" w:themeColor="text1" w:themeTint="BF"/>
        </w:rPr>
        <w:t>doba</w:t>
      </w:r>
      <w:r w:rsidRPr="0008010E">
        <w:rPr>
          <w:color w:val="404040" w:themeColor="text1" w:themeTint="BF"/>
          <w:spacing w:val="-12"/>
        </w:rPr>
        <w:t xml:space="preserve"> </w:t>
      </w:r>
      <w:r w:rsidRPr="0008010E">
        <w:rPr>
          <w:color w:val="404040" w:themeColor="text1" w:themeTint="BF"/>
        </w:rPr>
        <w:t>uplatnění</w:t>
      </w:r>
      <w:r w:rsidRPr="0008010E">
        <w:rPr>
          <w:color w:val="404040" w:themeColor="text1" w:themeTint="BF"/>
          <w:spacing w:val="-8"/>
        </w:rPr>
        <w:t xml:space="preserve"> </w:t>
      </w:r>
      <w:r w:rsidRPr="0008010E">
        <w:rPr>
          <w:color w:val="404040" w:themeColor="text1" w:themeTint="BF"/>
        </w:rPr>
        <w:t>požadavku na</w:t>
      </w:r>
      <w:r w:rsidR="00E847DD">
        <w:rPr>
          <w:color w:val="404040" w:themeColor="text1" w:themeTint="BF"/>
          <w:spacing w:val="-3"/>
        </w:rPr>
        <w:t> </w:t>
      </w:r>
      <w:r w:rsidRPr="0008010E">
        <w:rPr>
          <w:color w:val="404040" w:themeColor="text1" w:themeTint="BF"/>
        </w:rPr>
        <w:t>jeho</w:t>
      </w:r>
      <w:r w:rsidRPr="0008010E">
        <w:rPr>
          <w:color w:val="404040" w:themeColor="text1" w:themeTint="BF"/>
          <w:spacing w:val="-5"/>
        </w:rPr>
        <w:t xml:space="preserve"> </w:t>
      </w:r>
      <w:r w:rsidRPr="0008010E">
        <w:rPr>
          <w:color w:val="404040" w:themeColor="text1" w:themeTint="BF"/>
        </w:rPr>
        <w:t>řešení,</w:t>
      </w:r>
      <w:r w:rsidRPr="0008010E">
        <w:rPr>
          <w:color w:val="404040" w:themeColor="text1" w:themeTint="BF"/>
          <w:spacing w:val="-1"/>
        </w:rPr>
        <w:t xml:space="preserve"> </w:t>
      </w:r>
      <w:r w:rsidRPr="0008010E">
        <w:rPr>
          <w:color w:val="404040" w:themeColor="text1" w:themeTint="BF"/>
        </w:rPr>
        <w:t>doba</w:t>
      </w:r>
      <w:r w:rsidRPr="0008010E">
        <w:rPr>
          <w:color w:val="404040" w:themeColor="text1" w:themeTint="BF"/>
          <w:spacing w:val="-5"/>
        </w:rPr>
        <w:t xml:space="preserve"> </w:t>
      </w:r>
      <w:r w:rsidRPr="0008010E">
        <w:rPr>
          <w:color w:val="404040" w:themeColor="text1" w:themeTint="BF"/>
        </w:rPr>
        <w:t>odezvy</w:t>
      </w:r>
      <w:r w:rsidRPr="0008010E">
        <w:rPr>
          <w:color w:val="404040" w:themeColor="text1" w:themeTint="BF"/>
          <w:spacing w:val="-2"/>
        </w:rPr>
        <w:t xml:space="preserve"> </w:t>
      </w:r>
      <w:r w:rsidRPr="0008010E">
        <w:rPr>
          <w:color w:val="404040" w:themeColor="text1" w:themeTint="BF"/>
        </w:rPr>
        <w:t>Poskytovatele</w:t>
      </w:r>
      <w:r w:rsidRPr="0008010E">
        <w:rPr>
          <w:color w:val="404040" w:themeColor="text1" w:themeTint="BF"/>
          <w:spacing w:val="-3"/>
        </w:rPr>
        <w:t xml:space="preserve"> </w:t>
      </w:r>
      <w:r w:rsidRPr="0008010E">
        <w:rPr>
          <w:color w:val="404040" w:themeColor="text1" w:themeTint="BF"/>
        </w:rPr>
        <w:t>a</w:t>
      </w:r>
      <w:r w:rsidRPr="0008010E">
        <w:rPr>
          <w:color w:val="404040" w:themeColor="text1" w:themeTint="BF"/>
          <w:spacing w:val="-3"/>
        </w:rPr>
        <w:t xml:space="preserve"> </w:t>
      </w:r>
      <w:r w:rsidRPr="0008010E">
        <w:rPr>
          <w:color w:val="404040" w:themeColor="text1" w:themeTint="BF"/>
        </w:rPr>
        <w:t>doba</w:t>
      </w:r>
      <w:r w:rsidRPr="0008010E">
        <w:rPr>
          <w:color w:val="404040" w:themeColor="text1" w:themeTint="BF"/>
          <w:spacing w:val="-3"/>
        </w:rPr>
        <w:t xml:space="preserve"> </w:t>
      </w:r>
      <w:r w:rsidRPr="0008010E">
        <w:rPr>
          <w:color w:val="404040" w:themeColor="text1" w:themeTint="BF"/>
        </w:rPr>
        <w:t>odstranění</w:t>
      </w:r>
      <w:r w:rsidRPr="0008010E">
        <w:rPr>
          <w:color w:val="404040" w:themeColor="text1" w:themeTint="BF"/>
          <w:spacing w:val="-2"/>
        </w:rPr>
        <w:t xml:space="preserve"> </w:t>
      </w:r>
      <w:r w:rsidRPr="0008010E">
        <w:rPr>
          <w:color w:val="404040" w:themeColor="text1" w:themeTint="BF"/>
        </w:rPr>
        <w:t>Incidentu;</w:t>
      </w:r>
      <w:r w:rsidRPr="0008010E">
        <w:rPr>
          <w:color w:val="404040" w:themeColor="text1" w:themeTint="BF"/>
          <w:spacing w:val="-4"/>
        </w:rPr>
        <w:t xml:space="preserve"> </w:t>
      </w:r>
      <w:r w:rsidRPr="0008010E">
        <w:rPr>
          <w:color w:val="404040" w:themeColor="text1" w:themeTint="BF"/>
        </w:rPr>
        <w:t>protokol</w:t>
      </w:r>
      <w:r w:rsidRPr="0008010E">
        <w:rPr>
          <w:color w:val="404040" w:themeColor="text1" w:themeTint="BF"/>
          <w:spacing w:val="-3"/>
        </w:rPr>
        <w:t xml:space="preserve"> </w:t>
      </w:r>
      <w:r w:rsidRPr="0008010E">
        <w:rPr>
          <w:color w:val="404040" w:themeColor="text1" w:themeTint="BF"/>
        </w:rPr>
        <w:t>bude podepsán zástupcem Poskytovatele, potvrzen zástupcem Objednatele a předán Poskytovatelem kontaktní osobě Objednatele.</w:t>
      </w:r>
    </w:p>
    <w:p w14:paraId="58354F8B" w14:textId="77777777" w:rsidR="009E238A" w:rsidRPr="0008010E" w:rsidRDefault="00892987" w:rsidP="00A529B9">
      <w:pPr>
        <w:pStyle w:val="Odstavecseseznamem"/>
        <w:numPr>
          <w:ilvl w:val="2"/>
          <w:numId w:val="14"/>
        </w:numPr>
        <w:tabs>
          <w:tab w:val="left" w:pos="1635"/>
        </w:tabs>
        <w:spacing w:after="60" w:line="312" w:lineRule="auto"/>
        <w:ind w:left="1214" w:right="397" w:hanging="363"/>
        <w:rPr>
          <w:color w:val="404040" w:themeColor="text1" w:themeTint="BF"/>
        </w:rPr>
      </w:pPr>
      <w:r w:rsidRPr="0008010E">
        <w:rPr>
          <w:color w:val="404040" w:themeColor="text1" w:themeTint="BF"/>
        </w:rPr>
        <w:t>Poskytovatel je povinen zabezpečit komunikaci Objednatele s technickou podporou výhradně v českém jazyce.</w:t>
      </w:r>
    </w:p>
    <w:p w14:paraId="58354F8C" w14:textId="46C610AE" w:rsidR="009E238A" w:rsidRPr="0008010E" w:rsidRDefault="00892987" w:rsidP="00A529B9">
      <w:pPr>
        <w:pStyle w:val="Odstavecseseznamem"/>
        <w:widowControl/>
        <w:numPr>
          <w:ilvl w:val="2"/>
          <w:numId w:val="14"/>
        </w:numPr>
        <w:tabs>
          <w:tab w:val="left" w:pos="1635"/>
        </w:tabs>
        <w:spacing w:after="60" w:line="312" w:lineRule="auto"/>
        <w:ind w:left="1214" w:right="397" w:hanging="363"/>
        <w:rPr>
          <w:color w:val="404040" w:themeColor="text1" w:themeTint="BF"/>
        </w:rPr>
      </w:pPr>
      <w:r w:rsidRPr="0008010E">
        <w:rPr>
          <w:color w:val="404040" w:themeColor="text1" w:themeTint="BF"/>
        </w:rPr>
        <w:t>Poskytovatel</w:t>
      </w:r>
      <w:r w:rsidRPr="0008010E">
        <w:rPr>
          <w:color w:val="404040" w:themeColor="text1" w:themeTint="BF"/>
          <w:spacing w:val="33"/>
        </w:rPr>
        <w:t xml:space="preserve"> </w:t>
      </w:r>
      <w:r w:rsidRPr="0008010E">
        <w:rPr>
          <w:color w:val="404040" w:themeColor="text1" w:themeTint="BF"/>
        </w:rPr>
        <w:t>je</w:t>
      </w:r>
      <w:r w:rsidRPr="0008010E">
        <w:rPr>
          <w:color w:val="404040" w:themeColor="text1" w:themeTint="BF"/>
          <w:spacing w:val="33"/>
        </w:rPr>
        <w:t xml:space="preserve"> </w:t>
      </w:r>
      <w:r w:rsidRPr="0008010E">
        <w:rPr>
          <w:color w:val="404040" w:themeColor="text1" w:themeTint="BF"/>
        </w:rPr>
        <w:t>povinen</w:t>
      </w:r>
      <w:r w:rsidRPr="0008010E">
        <w:rPr>
          <w:color w:val="404040" w:themeColor="text1" w:themeTint="BF"/>
          <w:spacing w:val="33"/>
        </w:rPr>
        <w:t xml:space="preserve"> </w:t>
      </w:r>
      <w:r w:rsidRPr="0008010E">
        <w:rPr>
          <w:color w:val="404040" w:themeColor="text1" w:themeTint="BF"/>
        </w:rPr>
        <w:t>nejpozději</w:t>
      </w:r>
      <w:r w:rsidRPr="0008010E">
        <w:rPr>
          <w:color w:val="404040" w:themeColor="text1" w:themeTint="BF"/>
          <w:spacing w:val="33"/>
        </w:rPr>
        <w:t xml:space="preserve"> </w:t>
      </w:r>
      <w:r w:rsidRPr="0008010E">
        <w:rPr>
          <w:color w:val="404040" w:themeColor="text1" w:themeTint="BF"/>
        </w:rPr>
        <w:t>ke</w:t>
      </w:r>
      <w:r w:rsidRPr="0008010E">
        <w:rPr>
          <w:color w:val="404040" w:themeColor="text1" w:themeTint="BF"/>
          <w:spacing w:val="33"/>
        </w:rPr>
        <w:t xml:space="preserve"> </w:t>
      </w:r>
      <w:r w:rsidRPr="0008010E">
        <w:rPr>
          <w:color w:val="404040" w:themeColor="text1" w:themeTint="BF"/>
        </w:rPr>
        <w:t>dni</w:t>
      </w:r>
      <w:r w:rsidRPr="0008010E">
        <w:rPr>
          <w:color w:val="404040" w:themeColor="text1" w:themeTint="BF"/>
          <w:spacing w:val="33"/>
        </w:rPr>
        <w:t xml:space="preserve"> </w:t>
      </w:r>
      <w:r w:rsidRPr="0008010E">
        <w:rPr>
          <w:color w:val="404040" w:themeColor="text1" w:themeTint="BF"/>
        </w:rPr>
        <w:t>uzavření</w:t>
      </w:r>
      <w:r w:rsidRPr="0008010E">
        <w:rPr>
          <w:color w:val="404040" w:themeColor="text1" w:themeTint="BF"/>
          <w:spacing w:val="36"/>
        </w:rPr>
        <w:t xml:space="preserve"> </w:t>
      </w:r>
      <w:r w:rsidRPr="0008010E">
        <w:rPr>
          <w:color w:val="404040" w:themeColor="text1" w:themeTint="BF"/>
        </w:rPr>
        <w:t>Smlouvy</w:t>
      </w:r>
      <w:r w:rsidRPr="0008010E">
        <w:rPr>
          <w:color w:val="404040" w:themeColor="text1" w:themeTint="BF"/>
          <w:spacing w:val="31"/>
        </w:rPr>
        <w:t xml:space="preserve"> </w:t>
      </w:r>
      <w:r w:rsidRPr="0008010E">
        <w:rPr>
          <w:color w:val="404040" w:themeColor="text1" w:themeTint="BF"/>
        </w:rPr>
        <w:t>mít</w:t>
      </w:r>
      <w:r w:rsidRPr="0008010E">
        <w:rPr>
          <w:color w:val="404040" w:themeColor="text1" w:themeTint="BF"/>
          <w:spacing w:val="35"/>
        </w:rPr>
        <w:t xml:space="preserve"> </w:t>
      </w:r>
      <w:r w:rsidRPr="0008010E">
        <w:rPr>
          <w:color w:val="404040" w:themeColor="text1" w:themeTint="BF"/>
        </w:rPr>
        <w:t>uzavřenou</w:t>
      </w:r>
      <w:r w:rsidRPr="0008010E">
        <w:rPr>
          <w:color w:val="404040" w:themeColor="text1" w:themeTint="BF"/>
          <w:spacing w:val="33"/>
        </w:rPr>
        <w:t xml:space="preserve"> </w:t>
      </w:r>
      <w:r w:rsidRPr="0008010E">
        <w:rPr>
          <w:color w:val="404040" w:themeColor="text1" w:themeTint="BF"/>
        </w:rPr>
        <w:t>dohodu s</w:t>
      </w:r>
      <w:r w:rsidR="00E847DD">
        <w:rPr>
          <w:color w:val="404040" w:themeColor="text1" w:themeTint="BF"/>
          <w:spacing w:val="-1"/>
        </w:rPr>
        <w:t> </w:t>
      </w:r>
      <w:r w:rsidRPr="0008010E">
        <w:rPr>
          <w:color w:val="404040" w:themeColor="text1" w:themeTint="BF"/>
        </w:rPr>
        <w:t>výrobcem</w:t>
      </w:r>
      <w:r w:rsidRPr="0008010E">
        <w:rPr>
          <w:color w:val="404040" w:themeColor="text1" w:themeTint="BF"/>
          <w:spacing w:val="68"/>
        </w:rPr>
        <w:t xml:space="preserve"> </w:t>
      </w:r>
      <w:r w:rsidRPr="0008010E">
        <w:rPr>
          <w:color w:val="404040" w:themeColor="text1" w:themeTint="BF"/>
        </w:rPr>
        <w:t>prvků</w:t>
      </w:r>
      <w:r w:rsidRPr="0008010E">
        <w:rPr>
          <w:color w:val="404040" w:themeColor="text1" w:themeTint="BF"/>
          <w:spacing w:val="67"/>
        </w:rPr>
        <w:t xml:space="preserve"> </w:t>
      </w:r>
      <w:r w:rsidRPr="0008010E">
        <w:rPr>
          <w:color w:val="404040" w:themeColor="text1" w:themeTint="BF"/>
        </w:rPr>
        <w:t>(zařízení)</w:t>
      </w:r>
      <w:r w:rsidRPr="0008010E">
        <w:rPr>
          <w:color w:val="404040" w:themeColor="text1" w:themeTint="BF"/>
          <w:spacing w:val="68"/>
        </w:rPr>
        <w:t xml:space="preserve"> </w:t>
      </w:r>
      <w:r w:rsidRPr="0008010E">
        <w:rPr>
          <w:color w:val="404040" w:themeColor="text1" w:themeTint="BF"/>
        </w:rPr>
        <w:t>tak,</w:t>
      </w:r>
      <w:r w:rsidRPr="0008010E">
        <w:rPr>
          <w:color w:val="404040" w:themeColor="text1" w:themeTint="BF"/>
          <w:spacing w:val="71"/>
        </w:rPr>
        <w:t xml:space="preserve"> </w:t>
      </w:r>
      <w:r w:rsidRPr="0008010E">
        <w:rPr>
          <w:color w:val="404040" w:themeColor="text1" w:themeTint="BF"/>
        </w:rPr>
        <w:t>aby</w:t>
      </w:r>
      <w:r w:rsidRPr="0008010E">
        <w:rPr>
          <w:color w:val="404040" w:themeColor="text1" w:themeTint="BF"/>
          <w:spacing w:val="70"/>
        </w:rPr>
        <w:t xml:space="preserve"> </w:t>
      </w:r>
      <w:r w:rsidRPr="0008010E">
        <w:rPr>
          <w:color w:val="404040" w:themeColor="text1" w:themeTint="BF"/>
        </w:rPr>
        <w:t>v</w:t>
      </w:r>
      <w:r w:rsidRPr="0008010E">
        <w:rPr>
          <w:color w:val="404040" w:themeColor="text1" w:themeTint="BF"/>
          <w:spacing w:val="-3"/>
        </w:rPr>
        <w:t xml:space="preserve"> </w:t>
      </w:r>
      <w:r w:rsidRPr="0008010E">
        <w:rPr>
          <w:color w:val="404040" w:themeColor="text1" w:themeTint="BF"/>
        </w:rPr>
        <w:t>případě</w:t>
      </w:r>
      <w:r w:rsidRPr="0008010E">
        <w:rPr>
          <w:color w:val="404040" w:themeColor="text1" w:themeTint="BF"/>
          <w:spacing w:val="69"/>
        </w:rPr>
        <w:t xml:space="preserve"> </w:t>
      </w:r>
      <w:r w:rsidRPr="0008010E">
        <w:rPr>
          <w:color w:val="404040" w:themeColor="text1" w:themeTint="BF"/>
        </w:rPr>
        <w:t>závady</w:t>
      </w:r>
      <w:r w:rsidRPr="0008010E">
        <w:rPr>
          <w:color w:val="404040" w:themeColor="text1" w:themeTint="BF"/>
          <w:spacing w:val="70"/>
        </w:rPr>
        <w:t xml:space="preserve"> </w:t>
      </w:r>
      <w:r w:rsidRPr="0008010E">
        <w:rPr>
          <w:color w:val="404040" w:themeColor="text1" w:themeTint="BF"/>
        </w:rPr>
        <w:t>na</w:t>
      </w:r>
      <w:r w:rsidRPr="0008010E">
        <w:rPr>
          <w:color w:val="404040" w:themeColor="text1" w:themeTint="BF"/>
          <w:spacing w:val="67"/>
        </w:rPr>
        <w:t xml:space="preserve"> </w:t>
      </w:r>
      <w:r w:rsidRPr="0008010E">
        <w:rPr>
          <w:color w:val="404040" w:themeColor="text1" w:themeTint="BF"/>
        </w:rPr>
        <w:t>zařízeních</w:t>
      </w:r>
      <w:r w:rsidRPr="0008010E">
        <w:rPr>
          <w:color w:val="404040" w:themeColor="text1" w:themeTint="BF"/>
          <w:spacing w:val="69"/>
        </w:rPr>
        <w:t xml:space="preserve"> </w:t>
      </w:r>
      <w:r w:rsidRPr="0008010E">
        <w:rPr>
          <w:color w:val="404040" w:themeColor="text1" w:themeTint="BF"/>
        </w:rPr>
        <w:t>uvedených v</w:t>
      </w:r>
      <w:r w:rsidR="00E847DD">
        <w:rPr>
          <w:color w:val="404040" w:themeColor="text1" w:themeTint="BF"/>
          <w:spacing w:val="-1"/>
        </w:rPr>
        <w:t> </w:t>
      </w:r>
      <w:r w:rsidRPr="0008010E">
        <w:rPr>
          <w:color w:val="404040" w:themeColor="text1" w:themeTint="BF"/>
        </w:rPr>
        <w:t xml:space="preserve">Příloze č. 1, kterou není schopen sám odstranit, bylo možné bezodkladně zajistit odstranění závady prostřednictvím výrobce zařízení. Tuto dohodu musí na požádání </w:t>
      </w:r>
      <w:r w:rsidRPr="0008010E">
        <w:rPr>
          <w:color w:val="404040" w:themeColor="text1" w:themeTint="BF"/>
        </w:rPr>
        <w:lastRenderedPageBreak/>
        <w:t xml:space="preserve">Poskytovatel </w:t>
      </w:r>
      <w:r w:rsidRPr="00957453">
        <w:rPr>
          <w:color w:val="404040" w:themeColor="text1" w:themeTint="BF"/>
        </w:rPr>
        <w:t>Objednateli bezodkladně zpřístupnit (vyjma cenových částí). Nesplnění této podmínky je důvodem k</w:t>
      </w:r>
      <w:r w:rsidR="00B53469" w:rsidRPr="00957453">
        <w:rPr>
          <w:color w:val="404040" w:themeColor="text1" w:themeTint="BF"/>
        </w:rPr>
        <w:t> </w:t>
      </w:r>
      <w:r w:rsidR="00E532B1" w:rsidRPr="00957453">
        <w:rPr>
          <w:color w:val="404040" w:themeColor="text1" w:themeTint="BF"/>
        </w:rPr>
        <w:t>odstoupení</w:t>
      </w:r>
      <w:r w:rsidR="00B53469">
        <w:rPr>
          <w:color w:val="404040" w:themeColor="text1" w:themeTint="BF"/>
        </w:rPr>
        <w:t xml:space="preserve"> od</w:t>
      </w:r>
      <w:r w:rsidR="00E532B1" w:rsidRPr="0008010E">
        <w:rPr>
          <w:color w:val="404040" w:themeColor="text1" w:themeTint="BF"/>
        </w:rPr>
        <w:t xml:space="preserve"> </w:t>
      </w:r>
      <w:r w:rsidRPr="0008010E">
        <w:rPr>
          <w:color w:val="404040" w:themeColor="text1" w:themeTint="BF"/>
        </w:rPr>
        <w:t xml:space="preserve">této </w:t>
      </w:r>
      <w:r w:rsidR="00E847DD">
        <w:rPr>
          <w:color w:val="404040" w:themeColor="text1" w:themeTint="BF"/>
        </w:rPr>
        <w:t>S</w:t>
      </w:r>
      <w:r w:rsidRPr="0008010E">
        <w:rPr>
          <w:color w:val="404040" w:themeColor="text1" w:themeTint="BF"/>
        </w:rPr>
        <w:t>mlouvy.</w:t>
      </w:r>
    </w:p>
    <w:p w14:paraId="58354F8D" w14:textId="7F78CC7E" w:rsidR="009E238A" w:rsidRPr="0008010E" w:rsidRDefault="00892987" w:rsidP="00A529B9">
      <w:pPr>
        <w:pStyle w:val="Odstavecseseznamem"/>
        <w:numPr>
          <w:ilvl w:val="1"/>
          <w:numId w:val="16"/>
        </w:numPr>
        <w:tabs>
          <w:tab w:val="left" w:pos="876"/>
          <w:tab w:val="left" w:pos="878"/>
        </w:tabs>
        <w:spacing w:after="120" w:line="312" w:lineRule="auto"/>
        <w:ind w:left="878" w:right="397"/>
        <w:rPr>
          <w:color w:val="404040" w:themeColor="text1" w:themeTint="BF"/>
        </w:rPr>
      </w:pPr>
      <w:r w:rsidRPr="0008010E">
        <w:rPr>
          <w:color w:val="404040" w:themeColor="text1" w:themeTint="BF"/>
        </w:rPr>
        <w:t>Požadavek na odstranění Incidentu a požadavek na poskytnutí Variabilní služby bude Objednatel hlásit prostřednictvím elektronického nástroje uvedeného v</w:t>
      </w:r>
      <w:r w:rsidRPr="0008010E">
        <w:rPr>
          <w:color w:val="404040" w:themeColor="text1" w:themeTint="BF"/>
          <w:spacing w:val="-2"/>
        </w:rPr>
        <w:t xml:space="preserve"> </w:t>
      </w:r>
      <w:r w:rsidRPr="0008010E">
        <w:rPr>
          <w:color w:val="404040" w:themeColor="text1" w:themeTint="BF"/>
        </w:rPr>
        <w:t>odst. 2.3 tohoto článku Smlouvy. Čas nahlášení požadavku pro Služby, pro které jsou stanoveny reakční časy, se</w:t>
      </w:r>
      <w:r w:rsidR="003523B4">
        <w:rPr>
          <w:color w:val="404040" w:themeColor="text1" w:themeTint="BF"/>
        </w:rPr>
        <w:t> </w:t>
      </w:r>
      <w:r w:rsidRPr="0008010E">
        <w:rPr>
          <w:color w:val="404040" w:themeColor="text1" w:themeTint="BF"/>
        </w:rPr>
        <w:t>počítá od nahlášení prostřednictvím tohoto elektronického nástroje.</w:t>
      </w:r>
    </w:p>
    <w:p w14:paraId="58354F8E" w14:textId="0BEAA7D3" w:rsidR="009E238A" w:rsidRPr="0008010E" w:rsidRDefault="00892987" w:rsidP="00A529B9">
      <w:pPr>
        <w:pStyle w:val="Odstavecseseznamem"/>
        <w:numPr>
          <w:ilvl w:val="1"/>
          <w:numId w:val="16"/>
        </w:numPr>
        <w:tabs>
          <w:tab w:val="left" w:pos="877"/>
        </w:tabs>
        <w:spacing w:after="120" w:line="312" w:lineRule="auto"/>
        <w:ind w:right="397" w:hanging="736"/>
        <w:rPr>
          <w:color w:val="404040" w:themeColor="text1" w:themeTint="BF"/>
        </w:rPr>
      </w:pPr>
      <w:r w:rsidRPr="0008010E">
        <w:rPr>
          <w:color w:val="404040" w:themeColor="text1" w:themeTint="BF"/>
        </w:rPr>
        <w:t>Elektronickým nástrojem se rozumí e-</w:t>
      </w:r>
      <w:r w:rsidRPr="00FA568E">
        <w:rPr>
          <w:color w:val="404040" w:themeColor="text1" w:themeTint="BF"/>
        </w:rPr>
        <w:t>mail:</w:t>
      </w:r>
      <w:r w:rsidR="00FA568E">
        <w:t xml:space="preserve"> </w:t>
      </w:r>
      <w:r w:rsidR="00FA568E" w:rsidRPr="00FA568E">
        <w:rPr>
          <w:color w:val="404040" w:themeColor="text1" w:themeTint="BF"/>
        </w:rPr>
        <w:t>support@trestech.cz</w:t>
      </w:r>
      <w:r w:rsidR="005678A6">
        <w:t>,</w:t>
      </w:r>
      <w:r w:rsidR="00FA6DC4">
        <w:t xml:space="preserve"> </w:t>
      </w:r>
      <w:r w:rsidRPr="0008010E">
        <w:rPr>
          <w:color w:val="404040" w:themeColor="text1" w:themeTint="BF"/>
        </w:rPr>
        <w:t xml:space="preserve">a telefon: </w:t>
      </w:r>
      <w:r w:rsidR="00A9744B" w:rsidRPr="00A9744B">
        <w:rPr>
          <w:color w:val="404040" w:themeColor="text1" w:themeTint="BF"/>
        </w:rPr>
        <w:t>226 201</w:t>
      </w:r>
      <w:r w:rsidR="00A9744B">
        <w:rPr>
          <w:color w:val="404040" w:themeColor="text1" w:themeTint="BF"/>
        </w:rPr>
        <w:t> </w:t>
      </w:r>
      <w:r w:rsidR="00A9744B" w:rsidRPr="00A9744B">
        <w:rPr>
          <w:color w:val="404040" w:themeColor="text1" w:themeTint="BF"/>
        </w:rPr>
        <w:t>222</w:t>
      </w:r>
      <w:r w:rsidR="00A9744B">
        <w:rPr>
          <w:color w:val="404040" w:themeColor="text1" w:themeTint="BF"/>
        </w:rPr>
        <w:t>.</w:t>
      </w:r>
      <w:r w:rsidRPr="0008010E">
        <w:rPr>
          <w:color w:val="404040" w:themeColor="text1" w:themeTint="BF"/>
        </w:rPr>
        <w:t xml:space="preserve"> V</w:t>
      </w:r>
      <w:r w:rsidRPr="0008010E">
        <w:rPr>
          <w:color w:val="404040" w:themeColor="text1" w:themeTint="BF"/>
          <w:spacing w:val="-1"/>
        </w:rPr>
        <w:t xml:space="preserve"> </w:t>
      </w:r>
      <w:r w:rsidRPr="0008010E">
        <w:rPr>
          <w:color w:val="404040" w:themeColor="text1" w:themeTint="BF"/>
        </w:rPr>
        <w:t>případě nahlášení prostřednictvím telefonu, Objednatel rovněž zaznamená</w:t>
      </w:r>
      <w:r w:rsidRPr="0008010E">
        <w:rPr>
          <w:color w:val="404040" w:themeColor="text1" w:themeTint="BF"/>
          <w:spacing w:val="-12"/>
        </w:rPr>
        <w:t xml:space="preserve"> </w:t>
      </w:r>
      <w:r w:rsidRPr="0008010E">
        <w:rPr>
          <w:color w:val="404040" w:themeColor="text1" w:themeTint="BF"/>
        </w:rPr>
        <w:t>požadavek</w:t>
      </w:r>
      <w:r w:rsidRPr="0008010E">
        <w:rPr>
          <w:color w:val="404040" w:themeColor="text1" w:themeTint="BF"/>
          <w:spacing w:val="-12"/>
        </w:rPr>
        <w:t xml:space="preserve"> </w:t>
      </w:r>
      <w:r w:rsidRPr="0008010E">
        <w:rPr>
          <w:color w:val="404040" w:themeColor="text1" w:themeTint="BF"/>
        </w:rPr>
        <w:t>na</w:t>
      </w:r>
      <w:r w:rsidRPr="0008010E">
        <w:rPr>
          <w:color w:val="404040" w:themeColor="text1" w:themeTint="BF"/>
          <w:spacing w:val="-10"/>
        </w:rPr>
        <w:t xml:space="preserve"> </w:t>
      </w:r>
      <w:r w:rsidRPr="0008010E">
        <w:rPr>
          <w:color w:val="404040" w:themeColor="text1" w:themeTint="BF"/>
        </w:rPr>
        <w:t>opravu/řešení</w:t>
      </w:r>
      <w:r w:rsidRPr="0008010E">
        <w:rPr>
          <w:color w:val="404040" w:themeColor="text1" w:themeTint="BF"/>
          <w:spacing w:val="-10"/>
        </w:rPr>
        <w:t xml:space="preserve"> </w:t>
      </w:r>
      <w:r w:rsidRPr="0008010E">
        <w:rPr>
          <w:color w:val="404040" w:themeColor="text1" w:themeTint="BF"/>
        </w:rPr>
        <w:t>Incidentu</w:t>
      </w:r>
      <w:r w:rsidRPr="0008010E">
        <w:rPr>
          <w:color w:val="404040" w:themeColor="text1" w:themeTint="BF"/>
          <w:spacing w:val="-10"/>
        </w:rPr>
        <w:t xml:space="preserve"> </w:t>
      </w:r>
      <w:r w:rsidRPr="0008010E">
        <w:rPr>
          <w:color w:val="404040" w:themeColor="text1" w:themeTint="BF"/>
        </w:rPr>
        <w:t>a</w:t>
      </w:r>
      <w:r w:rsidRPr="0008010E">
        <w:rPr>
          <w:color w:val="404040" w:themeColor="text1" w:themeTint="BF"/>
          <w:spacing w:val="-10"/>
        </w:rPr>
        <w:t xml:space="preserve"> </w:t>
      </w:r>
      <w:r w:rsidRPr="0008010E">
        <w:rPr>
          <w:color w:val="404040" w:themeColor="text1" w:themeTint="BF"/>
        </w:rPr>
        <w:t>požadavek</w:t>
      </w:r>
      <w:r w:rsidRPr="0008010E">
        <w:rPr>
          <w:color w:val="404040" w:themeColor="text1" w:themeTint="BF"/>
          <w:spacing w:val="-12"/>
        </w:rPr>
        <w:t xml:space="preserve"> </w:t>
      </w:r>
      <w:r w:rsidRPr="0008010E">
        <w:rPr>
          <w:color w:val="404040" w:themeColor="text1" w:themeTint="BF"/>
        </w:rPr>
        <w:t>na</w:t>
      </w:r>
      <w:r w:rsidRPr="0008010E">
        <w:rPr>
          <w:color w:val="404040" w:themeColor="text1" w:themeTint="BF"/>
          <w:spacing w:val="-10"/>
        </w:rPr>
        <w:t xml:space="preserve"> </w:t>
      </w:r>
      <w:r w:rsidRPr="0008010E">
        <w:rPr>
          <w:color w:val="404040" w:themeColor="text1" w:themeTint="BF"/>
        </w:rPr>
        <w:t>poskytnutí</w:t>
      </w:r>
      <w:r w:rsidRPr="0008010E">
        <w:rPr>
          <w:color w:val="404040" w:themeColor="text1" w:themeTint="BF"/>
          <w:spacing w:val="-11"/>
        </w:rPr>
        <w:t xml:space="preserve"> </w:t>
      </w:r>
      <w:r w:rsidRPr="0008010E">
        <w:rPr>
          <w:color w:val="404040" w:themeColor="text1" w:themeTint="BF"/>
        </w:rPr>
        <w:t>Variabilní</w:t>
      </w:r>
      <w:r w:rsidRPr="0008010E">
        <w:rPr>
          <w:color w:val="404040" w:themeColor="text1" w:themeTint="BF"/>
          <w:spacing w:val="-9"/>
        </w:rPr>
        <w:t xml:space="preserve"> </w:t>
      </w:r>
      <w:r w:rsidRPr="0008010E">
        <w:rPr>
          <w:color w:val="404040" w:themeColor="text1" w:themeTint="BF"/>
        </w:rPr>
        <w:t>služby do interního systému.</w:t>
      </w:r>
    </w:p>
    <w:p w14:paraId="58354F8F"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Poskytovatel se zavazuje poskytovat Služby prostřednictvím fyzických osob, které</w:t>
      </w:r>
      <w:r w:rsidRPr="0008010E">
        <w:rPr>
          <w:color w:val="404040" w:themeColor="text1" w:themeTint="BF"/>
          <w:spacing w:val="-2"/>
        </w:rPr>
        <w:t xml:space="preserve"> </w:t>
      </w:r>
      <w:r w:rsidRPr="0008010E">
        <w:rPr>
          <w:color w:val="404040" w:themeColor="text1" w:themeTint="BF"/>
        </w:rPr>
        <w:t>jsou k</w:t>
      </w:r>
      <w:r w:rsidRPr="0008010E">
        <w:rPr>
          <w:color w:val="404040" w:themeColor="text1" w:themeTint="BF"/>
          <w:spacing w:val="-1"/>
        </w:rPr>
        <w:t xml:space="preserve"> </w:t>
      </w:r>
      <w:r w:rsidRPr="0008010E">
        <w:rPr>
          <w:color w:val="404040" w:themeColor="text1" w:themeTint="BF"/>
        </w:rPr>
        <w:t>tomu dostatečně odborně způsobilé a kvalifikované.</w:t>
      </w:r>
    </w:p>
    <w:p w14:paraId="58354F91" w14:textId="7A5D729C" w:rsidR="009E238A" w:rsidRPr="0089168B" w:rsidRDefault="00892987" w:rsidP="00A529B9">
      <w:pPr>
        <w:pStyle w:val="Odstavecseseznamem"/>
        <w:numPr>
          <w:ilvl w:val="1"/>
          <w:numId w:val="16"/>
        </w:numPr>
        <w:tabs>
          <w:tab w:val="left" w:pos="875"/>
          <w:tab w:val="left" w:pos="877"/>
        </w:tabs>
        <w:spacing w:after="60" w:line="312" w:lineRule="auto"/>
        <w:ind w:right="397"/>
        <w:rPr>
          <w:color w:val="404040" w:themeColor="text1" w:themeTint="BF"/>
        </w:rPr>
      </w:pPr>
      <w:r w:rsidRPr="0008010E">
        <w:rPr>
          <w:color w:val="404040" w:themeColor="text1" w:themeTint="BF"/>
        </w:rPr>
        <w:t>V případě, že</w:t>
      </w:r>
      <w:r w:rsidRPr="0008010E">
        <w:rPr>
          <w:color w:val="404040" w:themeColor="text1" w:themeTint="BF"/>
          <w:spacing w:val="-1"/>
        </w:rPr>
        <w:t xml:space="preserve"> </w:t>
      </w:r>
      <w:r w:rsidRPr="0008010E">
        <w:rPr>
          <w:color w:val="404040" w:themeColor="text1" w:themeTint="BF"/>
        </w:rPr>
        <w:t>Poskytovatel ve stanovené</w:t>
      </w:r>
      <w:r w:rsidRPr="0008010E">
        <w:rPr>
          <w:color w:val="404040" w:themeColor="text1" w:themeTint="BF"/>
          <w:spacing w:val="-2"/>
        </w:rPr>
        <w:t xml:space="preserve"> </w:t>
      </w:r>
      <w:r w:rsidRPr="0008010E">
        <w:rPr>
          <w:color w:val="404040" w:themeColor="text1" w:themeTint="BF"/>
        </w:rPr>
        <w:t>lhůtě pro odstranění Incidentu</w:t>
      </w:r>
      <w:r w:rsidRPr="0008010E">
        <w:rPr>
          <w:color w:val="404040" w:themeColor="text1" w:themeTint="BF"/>
          <w:spacing w:val="-2"/>
        </w:rPr>
        <w:t xml:space="preserve"> </w:t>
      </w:r>
      <w:r w:rsidRPr="0008010E">
        <w:rPr>
          <w:color w:val="404040" w:themeColor="text1" w:themeTint="BF"/>
        </w:rPr>
        <w:t>tento neodstraní nebo vůbec nezačne s</w:t>
      </w:r>
      <w:r w:rsidRPr="0008010E">
        <w:rPr>
          <w:color w:val="404040" w:themeColor="text1" w:themeTint="BF"/>
          <w:spacing w:val="-3"/>
        </w:rPr>
        <w:t xml:space="preserve"> </w:t>
      </w:r>
      <w:r w:rsidRPr="0008010E">
        <w:rPr>
          <w:color w:val="404040" w:themeColor="text1" w:themeTint="BF"/>
        </w:rPr>
        <w:t>jeho odstraňováním, je Objednatel oprávněn Incident odstranit sám, nebo prostřednictvím třetích osob, a to na náklady Poskytovatele.</w:t>
      </w:r>
    </w:p>
    <w:p w14:paraId="58354F92" w14:textId="77777777" w:rsidR="009E238A" w:rsidRPr="0008010E" w:rsidRDefault="00892987" w:rsidP="00A529B9">
      <w:pPr>
        <w:pStyle w:val="Nadpis2"/>
        <w:numPr>
          <w:ilvl w:val="0"/>
          <w:numId w:val="16"/>
        </w:numPr>
        <w:tabs>
          <w:tab w:val="left" w:pos="5065"/>
        </w:tabs>
        <w:spacing w:before="240" w:after="240" w:line="312" w:lineRule="auto"/>
        <w:ind w:left="5064" w:right="397"/>
        <w:jc w:val="left"/>
        <w:rPr>
          <w:color w:val="404040" w:themeColor="text1" w:themeTint="BF"/>
        </w:rPr>
      </w:pPr>
      <w:r w:rsidRPr="0008010E">
        <w:rPr>
          <w:color w:val="404040" w:themeColor="text1" w:themeTint="BF"/>
          <w:spacing w:val="-4"/>
        </w:rPr>
        <w:t>Cena</w:t>
      </w:r>
    </w:p>
    <w:p w14:paraId="58354F96" w14:textId="2C932BC7" w:rsidR="009E238A" w:rsidRPr="0079003C" w:rsidRDefault="00892987" w:rsidP="00A529B9">
      <w:pPr>
        <w:pStyle w:val="Odstavecseseznamem"/>
        <w:numPr>
          <w:ilvl w:val="1"/>
          <w:numId w:val="16"/>
        </w:numPr>
        <w:tabs>
          <w:tab w:val="left" w:pos="875"/>
          <w:tab w:val="left" w:pos="877"/>
        </w:tabs>
        <w:spacing w:before="120" w:after="120" w:line="312" w:lineRule="auto"/>
        <w:ind w:right="397"/>
        <w:rPr>
          <w:color w:val="404040" w:themeColor="text1" w:themeTint="BF"/>
        </w:rPr>
      </w:pPr>
      <w:r w:rsidRPr="0079003C">
        <w:rPr>
          <w:color w:val="404040" w:themeColor="text1" w:themeTint="BF"/>
        </w:rPr>
        <w:t>Celková</w:t>
      </w:r>
      <w:r w:rsidRPr="0079003C">
        <w:rPr>
          <w:color w:val="404040" w:themeColor="text1" w:themeTint="BF"/>
          <w:spacing w:val="-11"/>
        </w:rPr>
        <w:t xml:space="preserve"> </w:t>
      </w:r>
      <w:r w:rsidRPr="0079003C">
        <w:rPr>
          <w:color w:val="404040" w:themeColor="text1" w:themeTint="BF"/>
        </w:rPr>
        <w:t>maximální</w:t>
      </w:r>
      <w:r w:rsidRPr="0079003C">
        <w:rPr>
          <w:color w:val="404040" w:themeColor="text1" w:themeTint="BF"/>
          <w:spacing w:val="-10"/>
        </w:rPr>
        <w:t xml:space="preserve"> </w:t>
      </w:r>
      <w:r w:rsidRPr="0079003C">
        <w:rPr>
          <w:color w:val="404040" w:themeColor="text1" w:themeTint="BF"/>
        </w:rPr>
        <w:t>cena</w:t>
      </w:r>
      <w:r w:rsidRPr="0079003C">
        <w:rPr>
          <w:color w:val="404040" w:themeColor="text1" w:themeTint="BF"/>
          <w:spacing w:val="-15"/>
        </w:rPr>
        <w:t xml:space="preserve"> </w:t>
      </w:r>
      <w:r w:rsidRPr="0079003C">
        <w:rPr>
          <w:color w:val="404040" w:themeColor="text1" w:themeTint="BF"/>
        </w:rPr>
        <w:t>za</w:t>
      </w:r>
      <w:r w:rsidRPr="0079003C">
        <w:rPr>
          <w:color w:val="404040" w:themeColor="text1" w:themeTint="BF"/>
          <w:spacing w:val="-11"/>
        </w:rPr>
        <w:t xml:space="preserve"> </w:t>
      </w:r>
      <w:r w:rsidRPr="0079003C">
        <w:rPr>
          <w:color w:val="404040" w:themeColor="text1" w:themeTint="BF"/>
        </w:rPr>
        <w:t>Služby</w:t>
      </w:r>
      <w:r w:rsidRPr="0079003C">
        <w:rPr>
          <w:color w:val="404040" w:themeColor="text1" w:themeTint="BF"/>
          <w:spacing w:val="-11"/>
        </w:rPr>
        <w:t xml:space="preserve"> </w:t>
      </w:r>
      <w:r w:rsidRPr="0079003C">
        <w:rPr>
          <w:color w:val="404040" w:themeColor="text1" w:themeTint="BF"/>
        </w:rPr>
        <w:t>činí</w:t>
      </w:r>
      <w:r w:rsidRPr="0079003C">
        <w:rPr>
          <w:color w:val="404040" w:themeColor="text1" w:themeTint="BF"/>
          <w:spacing w:val="-10"/>
        </w:rPr>
        <w:t xml:space="preserve"> </w:t>
      </w:r>
      <w:r w:rsidR="00D079A4" w:rsidRPr="00D75C5B">
        <w:rPr>
          <w:b/>
          <w:bCs/>
          <w:color w:val="404040" w:themeColor="text1" w:themeTint="BF"/>
          <w:spacing w:val="-10"/>
        </w:rPr>
        <w:t>3 865 6</w:t>
      </w:r>
      <w:r w:rsidR="00E328A8">
        <w:rPr>
          <w:b/>
          <w:bCs/>
          <w:color w:val="404040" w:themeColor="text1" w:themeTint="BF"/>
          <w:spacing w:val="-10"/>
        </w:rPr>
        <w:t>80</w:t>
      </w:r>
      <w:r w:rsidR="00D079A4" w:rsidRPr="00D75C5B">
        <w:rPr>
          <w:b/>
          <w:bCs/>
          <w:color w:val="404040" w:themeColor="text1" w:themeTint="BF"/>
          <w:spacing w:val="-10"/>
        </w:rPr>
        <w:t xml:space="preserve">,00 </w:t>
      </w:r>
      <w:r w:rsidRPr="0079003C">
        <w:rPr>
          <w:b/>
          <w:color w:val="404040" w:themeColor="text1" w:themeTint="BF"/>
        </w:rPr>
        <w:t>Kč</w:t>
      </w:r>
      <w:r w:rsidRPr="0079003C">
        <w:rPr>
          <w:b/>
          <w:color w:val="404040" w:themeColor="text1" w:themeTint="BF"/>
          <w:spacing w:val="-11"/>
        </w:rPr>
        <w:t xml:space="preserve"> </w:t>
      </w:r>
      <w:r w:rsidRPr="0079003C">
        <w:rPr>
          <w:b/>
          <w:color w:val="404040" w:themeColor="text1" w:themeTint="BF"/>
        </w:rPr>
        <w:t>bez</w:t>
      </w:r>
      <w:r w:rsidRPr="0079003C">
        <w:rPr>
          <w:b/>
          <w:color w:val="404040" w:themeColor="text1" w:themeTint="BF"/>
          <w:spacing w:val="-13"/>
        </w:rPr>
        <w:t xml:space="preserve"> </w:t>
      </w:r>
      <w:r w:rsidRPr="0079003C">
        <w:rPr>
          <w:b/>
          <w:color w:val="404040" w:themeColor="text1" w:themeTint="BF"/>
        </w:rPr>
        <w:t>DPH</w:t>
      </w:r>
      <w:r w:rsidRPr="0079003C">
        <w:rPr>
          <w:b/>
          <w:color w:val="404040" w:themeColor="text1" w:themeTint="BF"/>
          <w:spacing w:val="-12"/>
        </w:rPr>
        <w:t xml:space="preserve"> </w:t>
      </w:r>
      <w:r w:rsidRPr="0079003C">
        <w:rPr>
          <w:color w:val="404040" w:themeColor="text1" w:themeTint="BF"/>
        </w:rPr>
        <w:t>a</w:t>
      </w:r>
      <w:r w:rsidRPr="0079003C">
        <w:rPr>
          <w:color w:val="404040" w:themeColor="text1" w:themeTint="BF"/>
          <w:spacing w:val="-14"/>
        </w:rPr>
        <w:t xml:space="preserve"> </w:t>
      </w:r>
      <w:r w:rsidRPr="0079003C">
        <w:rPr>
          <w:color w:val="404040" w:themeColor="text1" w:themeTint="BF"/>
        </w:rPr>
        <w:t>je</w:t>
      </w:r>
      <w:r w:rsidRPr="0079003C">
        <w:rPr>
          <w:color w:val="404040" w:themeColor="text1" w:themeTint="BF"/>
          <w:spacing w:val="-14"/>
        </w:rPr>
        <w:t xml:space="preserve"> </w:t>
      </w:r>
      <w:r w:rsidRPr="0079003C">
        <w:rPr>
          <w:color w:val="404040" w:themeColor="text1" w:themeTint="BF"/>
        </w:rPr>
        <w:t>součtem</w:t>
      </w:r>
      <w:r w:rsidRPr="0079003C">
        <w:rPr>
          <w:color w:val="404040" w:themeColor="text1" w:themeTint="BF"/>
          <w:spacing w:val="-12"/>
        </w:rPr>
        <w:t xml:space="preserve"> </w:t>
      </w:r>
      <w:r w:rsidRPr="0079003C">
        <w:rPr>
          <w:color w:val="404040" w:themeColor="text1" w:themeTint="BF"/>
        </w:rPr>
        <w:t>cen</w:t>
      </w:r>
      <w:r w:rsidRPr="0079003C">
        <w:rPr>
          <w:color w:val="404040" w:themeColor="text1" w:themeTint="BF"/>
          <w:spacing w:val="-14"/>
        </w:rPr>
        <w:t xml:space="preserve"> </w:t>
      </w:r>
      <w:r w:rsidRPr="0079003C">
        <w:rPr>
          <w:color w:val="404040" w:themeColor="text1" w:themeTint="BF"/>
        </w:rPr>
        <w:t>za</w:t>
      </w:r>
      <w:r w:rsidRPr="0079003C">
        <w:rPr>
          <w:color w:val="404040" w:themeColor="text1" w:themeTint="BF"/>
          <w:spacing w:val="-11"/>
        </w:rPr>
        <w:t xml:space="preserve"> </w:t>
      </w:r>
      <w:r w:rsidRPr="0079003C">
        <w:rPr>
          <w:color w:val="404040" w:themeColor="text1" w:themeTint="BF"/>
        </w:rPr>
        <w:t>Paušální služby</w:t>
      </w:r>
      <w:r w:rsidRPr="0079003C">
        <w:rPr>
          <w:color w:val="404040" w:themeColor="text1" w:themeTint="BF"/>
          <w:spacing w:val="40"/>
        </w:rPr>
        <w:t xml:space="preserve"> </w:t>
      </w:r>
      <w:r w:rsidRPr="0079003C">
        <w:rPr>
          <w:color w:val="404040" w:themeColor="text1" w:themeTint="BF"/>
        </w:rPr>
        <w:t>dle</w:t>
      </w:r>
      <w:r w:rsidRPr="0079003C">
        <w:rPr>
          <w:color w:val="404040" w:themeColor="text1" w:themeTint="BF"/>
          <w:spacing w:val="40"/>
        </w:rPr>
        <w:t xml:space="preserve"> </w:t>
      </w:r>
      <w:r w:rsidRPr="0079003C">
        <w:rPr>
          <w:color w:val="404040" w:themeColor="text1" w:themeTint="BF"/>
        </w:rPr>
        <w:t>čl.</w:t>
      </w:r>
      <w:r w:rsidRPr="0079003C">
        <w:rPr>
          <w:color w:val="404040" w:themeColor="text1" w:themeTint="BF"/>
          <w:spacing w:val="40"/>
        </w:rPr>
        <w:t xml:space="preserve"> </w:t>
      </w:r>
      <w:r w:rsidRPr="0079003C">
        <w:rPr>
          <w:color w:val="404040" w:themeColor="text1" w:themeTint="BF"/>
        </w:rPr>
        <w:t>1</w:t>
      </w:r>
      <w:r w:rsidRPr="0079003C">
        <w:rPr>
          <w:color w:val="404040" w:themeColor="text1" w:themeTint="BF"/>
          <w:spacing w:val="40"/>
        </w:rPr>
        <w:t xml:space="preserve"> </w:t>
      </w:r>
      <w:r w:rsidRPr="0079003C">
        <w:rPr>
          <w:color w:val="404040" w:themeColor="text1" w:themeTint="BF"/>
        </w:rPr>
        <w:t>odst.</w:t>
      </w:r>
      <w:r w:rsidRPr="0079003C">
        <w:rPr>
          <w:color w:val="404040" w:themeColor="text1" w:themeTint="BF"/>
          <w:spacing w:val="40"/>
        </w:rPr>
        <w:t xml:space="preserve"> </w:t>
      </w:r>
      <w:r w:rsidRPr="0079003C">
        <w:rPr>
          <w:color w:val="404040" w:themeColor="text1" w:themeTint="BF"/>
        </w:rPr>
        <w:t>1.1</w:t>
      </w:r>
      <w:r w:rsidRPr="0079003C">
        <w:rPr>
          <w:color w:val="404040" w:themeColor="text1" w:themeTint="BF"/>
          <w:spacing w:val="40"/>
        </w:rPr>
        <w:t xml:space="preserve"> </w:t>
      </w:r>
      <w:r w:rsidRPr="0079003C">
        <w:rPr>
          <w:color w:val="404040" w:themeColor="text1" w:themeTint="BF"/>
        </w:rPr>
        <w:t>písm.</w:t>
      </w:r>
      <w:r w:rsidRPr="0079003C">
        <w:rPr>
          <w:color w:val="404040" w:themeColor="text1" w:themeTint="BF"/>
          <w:spacing w:val="40"/>
        </w:rPr>
        <w:t xml:space="preserve"> </w:t>
      </w:r>
      <w:r w:rsidRPr="0079003C">
        <w:rPr>
          <w:color w:val="404040" w:themeColor="text1" w:themeTint="BF"/>
        </w:rPr>
        <w:t>a)</w:t>
      </w:r>
      <w:r w:rsidRPr="0079003C">
        <w:rPr>
          <w:color w:val="404040" w:themeColor="text1" w:themeTint="BF"/>
          <w:spacing w:val="40"/>
        </w:rPr>
        <w:t xml:space="preserve"> </w:t>
      </w:r>
      <w:r w:rsidRPr="0079003C">
        <w:rPr>
          <w:color w:val="404040" w:themeColor="text1" w:themeTint="BF"/>
        </w:rPr>
        <w:t>Smlouvy</w:t>
      </w:r>
      <w:r w:rsidRPr="0079003C">
        <w:rPr>
          <w:color w:val="404040" w:themeColor="text1" w:themeTint="BF"/>
          <w:spacing w:val="39"/>
        </w:rPr>
        <w:t xml:space="preserve"> </w:t>
      </w:r>
      <w:r w:rsidRPr="0079003C">
        <w:rPr>
          <w:color w:val="404040" w:themeColor="text1" w:themeTint="BF"/>
        </w:rPr>
        <w:t>(dále</w:t>
      </w:r>
      <w:r w:rsidRPr="0079003C">
        <w:rPr>
          <w:color w:val="404040" w:themeColor="text1" w:themeTint="BF"/>
          <w:spacing w:val="40"/>
        </w:rPr>
        <w:t xml:space="preserve"> </w:t>
      </w:r>
      <w:r w:rsidRPr="0079003C">
        <w:rPr>
          <w:color w:val="404040" w:themeColor="text1" w:themeTint="BF"/>
        </w:rPr>
        <w:t>též</w:t>
      </w:r>
      <w:r w:rsidRPr="0079003C">
        <w:rPr>
          <w:color w:val="404040" w:themeColor="text1" w:themeTint="BF"/>
          <w:spacing w:val="39"/>
        </w:rPr>
        <w:t xml:space="preserve"> </w:t>
      </w:r>
      <w:r w:rsidRPr="0079003C">
        <w:rPr>
          <w:color w:val="404040" w:themeColor="text1" w:themeTint="BF"/>
        </w:rPr>
        <w:t>„</w:t>
      </w:r>
      <w:r w:rsidRPr="0079003C">
        <w:rPr>
          <w:b/>
          <w:color w:val="404040" w:themeColor="text1" w:themeTint="BF"/>
        </w:rPr>
        <w:t>Paušální</w:t>
      </w:r>
      <w:r w:rsidRPr="0079003C">
        <w:rPr>
          <w:b/>
          <w:color w:val="404040" w:themeColor="text1" w:themeTint="BF"/>
          <w:spacing w:val="40"/>
        </w:rPr>
        <w:t xml:space="preserve"> </w:t>
      </w:r>
      <w:r w:rsidRPr="0079003C">
        <w:rPr>
          <w:b/>
          <w:color w:val="404040" w:themeColor="text1" w:themeTint="BF"/>
        </w:rPr>
        <w:t>cena</w:t>
      </w:r>
      <w:r w:rsidRPr="0079003C">
        <w:rPr>
          <w:color w:val="404040" w:themeColor="text1" w:themeTint="BF"/>
        </w:rPr>
        <w:t>“)</w:t>
      </w:r>
      <w:r w:rsidRPr="0079003C">
        <w:rPr>
          <w:color w:val="404040" w:themeColor="text1" w:themeTint="BF"/>
          <w:spacing w:val="40"/>
        </w:rPr>
        <w:t xml:space="preserve"> </w:t>
      </w:r>
      <w:r w:rsidRPr="0079003C">
        <w:rPr>
          <w:color w:val="404040" w:themeColor="text1" w:themeTint="BF"/>
        </w:rPr>
        <w:t>po</w:t>
      </w:r>
      <w:r w:rsidR="007C62BD">
        <w:rPr>
          <w:color w:val="404040" w:themeColor="text1" w:themeTint="BF"/>
          <w:spacing w:val="40"/>
        </w:rPr>
        <w:t> </w:t>
      </w:r>
      <w:r w:rsidRPr="0079003C">
        <w:rPr>
          <w:color w:val="404040" w:themeColor="text1" w:themeTint="BF"/>
        </w:rPr>
        <w:t>dobu</w:t>
      </w:r>
      <w:r w:rsidRPr="0079003C">
        <w:rPr>
          <w:color w:val="404040" w:themeColor="text1" w:themeTint="BF"/>
          <w:spacing w:val="39"/>
        </w:rPr>
        <w:t xml:space="preserve"> </w:t>
      </w:r>
      <w:r w:rsidRPr="0079003C">
        <w:rPr>
          <w:color w:val="404040" w:themeColor="text1" w:themeTint="BF"/>
        </w:rPr>
        <w:t>účinnosti</w:t>
      </w:r>
      <w:r w:rsidR="0079003C" w:rsidRPr="0079003C">
        <w:rPr>
          <w:color w:val="404040" w:themeColor="text1" w:themeTint="BF"/>
        </w:rPr>
        <w:t xml:space="preserve"> S</w:t>
      </w:r>
      <w:r w:rsidRPr="0079003C">
        <w:rPr>
          <w:color w:val="404040" w:themeColor="text1" w:themeTint="BF"/>
        </w:rPr>
        <w:t>mlouvy</w:t>
      </w:r>
      <w:r w:rsidRPr="0079003C">
        <w:rPr>
          <w:color w:val="404040" w:themeColor="text1" w:themeTint="BF"/>
          <w:spacing w:val="8"/>
        </w:rPr>
        <w:t xml:space="preserve"> </w:t>
      </w:r>
      <w:r w:rsidRPr="0079003C">
        <w:rPr>
          <w:color w:val="404040" w:themeColor="text1" w:themeTint="BF"/>
        </w:rPr>
        <w:t>a</w:t>
      </w:r>
      <w:r w:rsidRPr="0079003C">
        <w:rPr>
          <w:color w:val="404040" w:themeColor="text1" w:themeTint="BF"/>
          <w:spacing w:val="8"/>
        </w:rPr>
        <w:t xml:space="preserve"> </w:t>
      </w:r>
      <w:r w:rsidRPr="0079003C">
        <w:rPr>
          <w:color w:val="404040" w:themeColor="text1" w:themeTint="BF"/>
        </w:rPr>
        <w:t>maximální</w:t>
      </w:r>
      <w:r w:rsidRPr="0079003C">
        <w:rPr>
          <w:color w:val="404040" w:themeColor="text1" w:themeTint="BF"/>
          <w:spacing w:val="12"/>
        </w:rPr>
        <w:t xml:space="preserve"> </w:t>
      </w:r>
      <w:r w:rsidRPr="0079003C">
        <w:rPr>
          <w:color w:val="404040" w:themeColor="text1" w:themeTint="BF"/>
        </w:rPr>
        <w:t>ceny</w:t>
      </w:r>
      <w:r w:rsidRPr="0079003C">
        <w:rPr>
          <w:color w:val="404040" w:themeColor="text1" w:themeTint="BF"/>
          <w:spacing w:val="10"/>
        </w:rPr>
        <w:t xml:space="preserve"> </w:t>
      </w:r>
      <w:r w:rsidRPr="0079003C">
        <w:rPr>
          <w:color w:val="404040" w:themeColor="text1" w:themeTint="BF"/>
        </w:rPr>
        <w:t>za</w:t>
      </w:r>
      <w:r w:rsidRPr="0079003C">
        <w:rPr>
          <w:color w:val="404040" w:themeColor="text1" w:themeTint="BF"/>
          <w:spacing w:val="11"/>
        </w:rPr>
        <w:t xml:space="preserve"> </w:t>
      </w:r>
      <w:r w:rsidRPr="0079003C">
        <w:rPr>
          <w:color w:val="404040" w:themeColor="text1" w:themeTint="BF"/>
        </w:rPr>
        <w:t>Variabilní</w:t>
      </w:r>
      <w:r w:rsidRPr="0079003C">
        <w:rPr>
          <w:color w:val="404040" w:themeColor="text1" w:themeTint="BF"/>
          <w:spacing w:val="12"/>
        </w:rPr>
        <w:t xml:space="preserve"> </w:t>
      </w:r>
      <w:r w:rsidRPr="0079003C">
        <w:rPr>
          <w:color w:val="404040" w:themeColor="text1" w:themeTint="BF"/>
        </w:rPr>
        <w:t>služby</w:t>
      </w:r>
      <w:r w:rsidRPr="0079003C">
        <w:rPr>
          <w:color w:val="404040" w:themeColor="text1" w:themeTint="BF"/>
          <w:spacing w:val="10"/>
        </w:rPr>
        <w:t xml:space="preserve"> </w:t>
      </w:r>
      <w:r w:rsidRPr="0079003C">
        <w:rPr>
          <w:color w:val="404040" w:themeColor="text1" w:themeTint="BF"/>
        </w:rPr>
        <w:t>dle</w:t>
      </w:r>
      <w:r w:rsidRPr="0079003C">
        <w:rPr>
          <w:color w:val="404040" w:themeColor="text1" w:themeTint="BF"/>
          <w:spacing w:val="11"/>
        </w:rPr>
        <w:t xml:space="preserve"> </w:t>
      </w:r>
      <w:r w:rsidRPr="0079003C">
        <w:rPr>
          <w:color w:val="404040" w:themeColor="text1" w:themeTint="BF"/>
        </w:rPr>
        <w:t>čl.</w:t>
      </w:r>
      <w:r w:rsidRPr="0079003C">
        <w:rPr>
          <w:color w:val="404040" w:themeColor="text1" w:themeTint="BF"/>
          <w:spacing w:val="12"/>
        </w:rPr>
        <w:t xml:space="preserve"> </w:t>
      </w:r>
      <w:r w:rsidRPr="0079003C">
        <w:rPr>
          <w:color w:val="404040" w:themeColor="text1" w:themeTint="BF"/>
        </w:rPr>
        <w:t>1</w:t>
      </w:r>
      <w:r w:rsidRPr="0079003C">
        <w:rPr>
          <w:color w:val="404040" w:themeColor="text1" w:themeTint="BF"/>
          <w:spacing w:val="10"/>
        </w:rPr>
        <w:t xml:space="preserve"> </w:t>
      </w:r>
      <w:r w:rsidRPr="0079003C">
        <w:rPr>
          <w:color w:val="404040" w:themeColor="text1" w:themeTint="BF"/>
        </w:rPr>
        <w:t>odst.</w:t>
      </w:r>
      <w:r w:rsidRPr="0079003C">
        <w:rPr>
          <w:color w:val="404040" w:themeColor="text1" w:themeTint="BF"/>
          <w:spacing w:val="12"/>
        </w:rPr>
        <w:t xml:space="preserve"> </w:t>
      </w:r>
      <w:r w:rsidRPr="0079003C">
        <w:rPr>
          <w:color w:val="404040" w:themeColor="text1" w:themeTint="BF"/>
        </w:rPr>
        <w:t>1.1</w:t>
      </w:r>
      <w:r w:rsidRPr="0079003C">
        <w:rPr>
          <w:color w:val="404040" w:themeColor="text1" w:themeTint="BF"/>
          <w:spacing w:val="11"/>
        </w:rPr>
        <w:t xml:space="preserve"> </w:t>
      </w:r>
      <w:r w:rsidRPr="0079003C">
        <w:rPr>
          <w:color w:val="404040" w:themeColor="text1" w:themeTint="BF"/>
        </w:rPr>
        <w:t>písm.</w:t>
      </w:r>
      <w:r w:rsidRPr="0079003C">
        <w:rPr>
          <w:color w:val="404040" w:themeColor="text1" w:themeTint="BF"/>
          <w:spacing w:val="12"/>
        </w:rPr>
        <w:t xml:space="preserve"> </w:t>
      </w:r>
      <w:r w:rsidRPr="0079003C">
        <w:rPr>
          <w:color w:val="404040" w:themeColor="text1" w:themeTint="BF"/>
        </w:rPr>
        <w:t>b)</w:t>
      </w:r>
      <w:r w:rsidRPr="0079003C">
        <w:rPr>
          <w:color w:val="404040" w:themeColor="text1" w:themeTint="BF"/>
          <w:spacing w:val="12"/>
        </w:rPr>
        <w:t xml:space="preserve"> </w:t>
      </w:r>
      <w:r w:rsidRPr="0079003C">
        <w:rPr>
          <w:color w:val="404040" w:themeColor="text1" w:themeTint="BF"/>
        </w:rPr>
        <w:t>Smlouvy</w:t>
      </w:r>
      <w:r w:rsidRPr="0079003C">
        <w:rPr>
          <w:color w:val="404040" w:themeColor="text1" w:themeTint="BF"/>
          <w:spacing w:val="9"/>
        </w:rPr>
        <w:t xml:space="preserve"> </w:t>
      </w:r>
      <w:r w:rsidRPr="0079003C">
        <w:rPr>
          <w:color w:val="404040" w:themeColor="text1" w:themeTint="BF"/>
        </w:rPr>
        <w:t>(dále</w:t>
      </w:r>
      <w:r w:rsidRPr="0079003C">
        <w:rPr>
          <w:color w:val="404040" w:themeColor="text1" w:themeTint="BF"/>
          <w:spacing w:val="8"/>
        </w:rPr>
        <w:t xml:space="preserve"> </w:t>
      </w:r>
      <w:r w:rsidRPr="0079003C">
        <w:rPr>
          <w:color w:val="404040" w:themeColor="text1" w:themeTint="BF"/>
          <w:spacing w:val="-5"/>
        </w:rPr>
        <w:t>též</w:t>
      </w:r>
      <w:r w:rsidR="0079003C" w:rsidRPr="0079003C">
        <w:rPr>
          <w:color w:val="404040" w:themeColor="text1" w:themeTint="BF"/>
          <w:spacing w:val="-5"/>
        </w:rPr>
        <w:t xml:space="preserve"> </w:t>
      </w:r>
      <w:r w:rsidRPr="0079003C">
        <w:rPr>
          <w:color w:val="404040" w:themeColor="text1" w:themeTint="BF"/>
        </w:rPr>
        <w:t>„</w:t>
      </w:r>
      <w:r w:rsidRPr="0079003C">
        <w:rPr>
          <w:b/>
          <w:color w:val="404040" w:themeColor="text1" w:themeTint="BF"/>
        </w:rPr>
        <w:t>Variabilní</w:t>
      </w:r>
      <w:r w:rsidRPr="0079003C">
        <w:rPr>
          <w:b/>
          <w:color w:val="404040" w:themeColor="text1" w:themeTint="BF"/>
          <w:spacing w:val="-18"/>
        </w:rPr>
        <w:t xml:space="preserve"> </w:t>
      </w:r>
      <w:r w:rsidRPr="0079003C">
        <w:rPr>
          <w:b/>
          <w:color w:val="404040" w:themeColor="text1" w:themeTint="BF"/>
        </w:rPr>
        <w:t>cena</w:t>
      </w:r>
      <w:r w:rsidRPr="0079003C">
        <w:rPr>
          <w:color w:val="404040" w:themeColor="text1" w:themeTint="BF"/>
        </w:rPr>
        <w:t>“).</w:t>
      </w:r>
      <w:r w:rsidRPr="0079003C">
        <w:rPr>
          <w:color w:val="404040" w:themeColor="text1" w:themeTint="BF"/>
          <w:spacing w:val="-15"/>
        </w:rPr>
        <w:t xml:space="preserve"> </w:t>
      </w:r>
      <w:r w:rsidRPr="0079003C">
        <w:rPr>
          <w:color w:val="404040" w:themeColor="text1" w:themeTint="BF"/>
        </w:rPr>
        <w:t>Ceny</w:t>
      </w:r>
      <w:r w:rsidRPr="0079003C">
        <w:rPr>
          <w:color w:val="404040" w:themeColor="text1" w:themeTint="BF"/>
          <w:spacing w:val="-16"/>
        </w:rPr>
        <w:t xml:space="preserve"> </w:t>
      </w:r>
      <w:r w:rsidRPr="0079003C">
        <w:rPr>
          <w:color w:val="404040" w:themeColor="text1" w:themeTint="BF"/>
        </w:rPr>
        <w:t>vychází</w:t>
      </w:r>
      <w:r w:rsidRPr="0079003C">
        <w:rPr>
          <w:color w:val="404040" w:themeColor="text1" w:themeTint="BF"/>
          <w:spacing w:val="-15"/>
        </w:rPr>
        <w:t xml:space="preserve"> </w:t>
      </w:r>
      <w:r w:rsidRPr="0079003C">
        <w:rPr>
          <w:color w:val="404040" w:themeColor="text1" w:themeTint="BF"/>
        </w:rPr>
        <w:t>z</w:t>
      </w:r>
      <w:r w:rsidRPr="0079003C">
        <w:rPr>
          <w:color w:val="404040" w:themeColor="text1" w:themeTint="BF"/>
          <w:spacing w:val="-16"/>
        </w:rPr>
        <w:t xml:space="preserve"> </w:t>
      </w:r>
      <w:r w:rsidRPr="0079003C">
        <w:rPr>
          <w:color w:val="404040" w:themeColor="text1" w:themeTint="BF"/>
        </w:rPr>
        <w:t>cenové</w:t>
      </w:r>
      <w:r w:rsidRPr="0079003C">
        <w:rPr>
          <w:color w:val="404040" w:themeColor="text1" w:themeTint="BF"/>
          <w:spacing w:val="-15"/>
        </w:rPr>
        <w:t xml:space="preserve"> </w:t>
      </w:r>
      <w:r w:rsidRPr="0079003C">
        <w:rPr>
          <w:color w:val="404040" w:themeColor="text1" w:themeTint="BF"/>
        </w:rPr>
        <w:t>specifikace,</w:t>
      </w:r>
      <w:r w:rsidRPr="0079003C">
        <w:rPr>
          <w:color w:val="404040" w:themeColor="text1" w:themeTint="BF"/>
          <w:spacing w:val="-15"/>
        </w:rPr>
        <w:t xml:space="preserve"> </w:t>
      </w:r>
      <w:r w:rsidRPr="0079003C">
        <w:rPr>
          <w:color w:val="404040" w:themeColor="text1" w:themeTint="BF"/>
        </w:rPr>
        <w:t>která</w:t>
      </w:r>
      <w:r w:rsidRPr="0079003C">
        <w:rPr>
          <w:color w:val="404040" w:themeColor="text1" w:themeTint="BF"/>
          <w:spacing w:val="-16"/>
        </w:rPr>
        <w:t xml:space="preserve"> </w:t>
      </w:r>
      <w:r w:rsidRPr="0079003C">
        <w:rPr>
          <w:color w:val="404040" w:themeColor="text1" w:themeTint="BF"/>
        </w:rPr>
        <w:t>je</w:t>
      </w:r>
      <w:r w:rsidRPr="0079003C">
        <w:rPr>
          <w:color w:val="404040" w:themeColor="text1" w:themeTint="BF"/>
          <w:spacing w:val="-15"/>
        </w:rPr>
        <w:t xml:space="preserve"> </w:t>
      </w:r>
      <w:r w:rsidRPr="0079003C">
        <w:rPr>
          <w:color w:val="404040" w:themeColor="text1" w:themeTint="BF"/>
        </w:rPr>
        <w:t>uvedena</w:t>
      </w:r>
      <w:r w:rsidRPr="0079003C">
        <w:rPr>
          <w:color w:val="404040" w:themeColor="text1" w:themeTint="BF"/>
          <w:spacing w:val="-16"/>
        </w:rPr>
        <w:t xml:space="preserve"> </w:t>
      </w:r>
      <w:r w:rsidRPr="0079003C">
        <w:rPr>
          <w:color w:val="404040" w:themeColor="text1" w:themeTint="BF"/>
        </w:rPr>
        <w:t>v</w:t>
      </w:r>
      <w:r w:rsidR="00D61C95">
        <w:rPr>
          <w:color w:val="404040" w:themeColor="text1" w:themeTint="BF"/>
          <w:spacing w:val="-15"/>
        </w:rPr>
        <w:t> </w:t>
      </w:r>
      <w:r w:rsidRPr="0079003C">
        <w:rPr>
          <w:color w:val="404040" w:themeColor="text1" w:themeTint="BF"/>
        </w:rPr>
        <w:t>Příloze</w:t>
      </w:r>
      <w:r w:rsidRPr="0079003C">
        <w:rPr>
          <w:color w:val="404040" w:themeColor="text1" w:themeTint="BF"/>
          <w:spacing w:val="-15"/>
        </w:rPr>
        <w:t xml:space="preserve"> </w:t>
      </w:r>
      <w:r w:rsidRPr="0079003C">
        <w:rPr>
          <w:color w:val="404040" w:themeColor="text1" w:themeTint="BF"/>
        </w:rPr>
        <w:t>č.</w:t>
      </w:r>
      <w:r w:rsidRPr="0079003C">
        <w:rPr>
          <w:color w:val="404040" w:themeColor="text1" w:themeTint="BF"/>
          <w:spacing w:val="-15"/>
        </w:rPr>
        <w:t xml:space="preserve"> </w:t>
      </w:r>
      <w:r w:rsidRPr="0079003C">
        <w:rPr>
          <w:color w:val="404040" w:themeColor="text1" w:themeTint="BF"/>
        </w:rPr>
        <w:t>2</w:t>
      </w:r>
      <w:r w:rsidRPr="0079003C">
        <w:rPr>
          <w:color w:val="404040" w:themeColor="text1" w:themeTint="BF"/>
          <w:spacing w:val="-15"/>
        </w:rPr>
        <w:t xml:space="preserve"> </w:t>
      </w:r>
      <w:r w:rsidRPr="0079003C">
        <w:rPr>
          <w:color w:val="404040" w:themeColor="text1" w:themeTint="BF"/>
          <w:spacing w:val="-2"/>
        </w:rPr>
        <w:t>Smlouvy.</w:t>
      </w:r>
    </w:p>
    <w:p w14:paraId="58354F97" w14:textId="77777777" w:rsidR="009E238A" w:rsidRPr="0008010E" w:rsidRDefault="00892987" w:rsidP="00A529B9">
      <w:pPr>
        <w:pStyle w:val="Odstavecseseznamem"/>
        <w:numPr>
          <w:ilvl w:val="1"/>
          <w:numId w:val="16"/>
        </w:numPr>
        <w:tabs>
          <w:tab w:val="left" w:pos="875"/>
          <w:tab w:val="left" w:pos="877"/>
        </w:tabs>
        <w:spacing w:before="120" w:after="60" w:line="312" w:lineRule="auto"/>
        <w:ind w:left="879" w:right="397"/>
        <w:rPr>
          <w:color w:val="404040" w:themeColor="text1" w:themeTint="BF"/>
        </w:rPr>
      </w:pPr>
      <w:r w:rsidRPr="0008010E">
        <w:rPr>
          <w:color w:val="404040" w:themeColor="text1" w:themeTint="BF"/>
        </w:rPr>
        <w:t>Celková maximální cena, která bude za Služby dle Smlouvy uhrazena, bude dána součtem pevně dané Paušální ceny a Variabilní ceny dle skutečně odebraného množství Variabilních služeb. Celková cena je tak součtem:</w:t>
      </w:r>
    </w:p>
    <w:p w14:paraId="58354F98" w14:textId="77777777" w:rsidR="009E238A" w:rsidRPr="0008010E" w:rsidRDefault="00892987" w:rsidP="00A529B9">
      <w:pPr>
        <w:pStyle w:val="Odstavecseseznamem"/>
        <w:numPr>
          <w:ilvl w:val="0"/>
          <w:numId w:val="10"/>
        </w:numPr>
        <w:tabs>
          <w:tab w:val="left" w:pos="1633"/>
        </w:tabs>
        <w:spacing w:line="312" w:lineRule="auto"/>
        <w:ind w:left="1633" w:right="397" w:hanging="358"/>
        <w:rPr>
          <w:color w:val="404040" w:themeColor="text1" w:themeTint="BF"/>
        </w:rPr>
      </w:pPr>
      <w:r w:rsidRPr="0008010E">
        <w:rPr>
          <w:color w:val="404040" w:themeColor="text1" w:themeTint="BF"/>
        </w:rPr>
        <w:t>Paušální</w:t>
      </w:r>
      <w:r w:rsidRPr="0008010E">
        <w:rPr>
          <w:color w:val="404040" w:themeColor="text1" w:themeTint="BF"/>
          <w:spacing w:val="-2"/>
        </w:rPr>
        <w:t xml:space="preserve"> </w:t>
      </w:r>
      <w:r w:rsidRPr="0008010E">
        <w:rPr>
          <w:color w:val="404040" w:themeColor="text1" w:themeTint="BF"/>
        </w:rPr>
        <w:t>ceny</w:t>
      </w:r>
      <w:r w:rsidRPr="0008010E">
        <w:rPr>
          <w:color w:val="404040" w:themeColor="text1" w:themeTint="BF"/>
          <w:spacing w:val="-4"/>
        </w:rPr>
        <w:t xml:space="preserve"> </w:t>
      </w:r>
      <w:r w:rsidRPr="0008010E">
        <w:rPr>
          <w:color w:val="404040" w:themeColor="text1" w:themeTint="BF"/>
        </w:rPr>
        <w:t>uvedené</w:t>
      </w:r>
      <w:r w:rsidRPr="0008010E">
        <w:rPr>
          <w:color w:val="404040" w:themeColor="text1" w:themeTint="BF"/>
          <w:spacing w:val="-5"/>
        </w:rPr>
        <w:t xml:space="preserve"> </w:t>
      </w:r>
      <w:r w:rsidRPr="0008010E">
        <w:rPr>
          <w:color w:val="404040" w:themeColor="text1" w:themeTint="BF"/>
        </w:rPr>
        <w:t>v</w:t>
      </w:r>
      <w:r w:rsidRPr="0008010E">
        <w:rPr>
          <w:color w:val="404040" w:themeColor="text1" w:themeTint="BF"/>
          <w:spacing w:val="-2"/>
        </w:rPr>
        <w:t xml:space="preserve"> </w:t>
      </w:r>
      <w:r w:rsidRPr="0008010E">
        <w:rPr>
          <w:color w:val="404040" w:themeColor="text1" w:themeTint="BF"/>
        </w:rPr>
        <w:t>Příloze</w:t>
      </w:r>
      <w:r w:rsidRPr="0008010E">
        <w:rPr>
          <w:color w:val="404040" w:themeColor="text1" w:themeTint="BF"/>
          <w:spacing w:val="-4"/>
        </w:rPr>
        <w:t xml:space="preserve"> </w:t>
      </w:r>
      <w:r w:rsidRPr="0008010E">
        <w:rPr>
          <w:color w:val="404040" w:themeColor="text1" w:themeTint="BF"/>
        </w:rPr>
        <w:t>č.</w:t>
      </w:r>
      <w:r w:rsidRPr="0008010E">
        <w:rPr>
          <w:color w:val="404040" w:themeColor="text1" w:themeTint="BF"/>
          <w:spacing w:val="-1"/>
        </w:rPr>
        <w:t xml:space="preserve"> </w:t>
      </w:r>
      <w:r w:rsidRPr="0008010E">
        <w:rPr>
          <w:color w:val="404040" w:themeColor="text1" w:themeTint="BF"/>
        </w:rPr>
        <w:t>2</w:t>
      </w:r>
      <w:r w:rsidRPr="0008010E">
        <w:rPr>
          <w:color w:val="404040" w:themeColor="text1" w:themeTint="BF"/>
          <w:spacing w:val="-5"/>
        </w:rPr>
        <w:t xml:space="preserve"> </w:t>
      </w:r>
      <w:r w:rsidRPr="0008010E">
        <w:rPr>
          <w:color w:val="404040" w:themeColor="text1" w:themeTint="BF"/>
        </w:rPr>
        <w:t>tabulka</w:t>
      </w:r>
      <w:r w:rsidRPr="0008010E">
        <w:rPr>
          <w:color w:val="404040" w:themeColor="text1" w:themeTint="BF"/>
          <w:spacing w:val="-5"/>
        </w:rPr>
        <w:t xml:space="preserve"> </w:t>
      </w:r>
      <w:r w:rsidRPr="0008010E">
        <w:rPr>
          <w:color w:val="404040" w:themeColor="text1" w:themeTint="BF"/>
        </w:rPr>
        <w:t>A)</w:t>
      </w:r>
      <w:r w:rsidRPr="0008010E">
        <w:rPr>
          <w:color w:val="404040" w:themeColor="text1" w:themeTint="BF"/>
          <w:spacing w:val="-4"/>
        </w:rPr>
        <w:t xml:space="preserve"> </w:t>
      </w:r>
      <w:r w:rsidRPr="0008010E">
        <w:rPr>
          <w:color w:val="404040" w:themeColor="text1" w:themeTint="BF"/>
        </w:rPr>
        <w:t>Smlouvy</w:t>
      </w:r>
      <w:r w:rsidRPr="0008010E">
        <w:rPr>
          <w:color w:val="404040" w:themeColor="text1" w:themeTint="BF"/>
          <w:spacing w:val="-2"/>
        </w:rPr>
        <w:t xml:space="preserve"> </w:t>
      </w:r>
      <w:r w:rsidRPr="0008010E">
        <w:rPr>
          <w:color w:val="404040" w:themeColor="text1" w:themeTint="BF"/>
          <w:spacing w:val="-10"/>
        </w:rPr>
        <w:t>a</w:t>
      </w:r>
    </w:p>
    <w:p w14:paraId="58354F99" w14:textId="77777777" w:rsidR="009E238A" w:rsidRPr="0008010E" w:rsidRDefault="00892987" w:rsidP="00A529B9">
      <w:pPr>
        <w:pStyle w:val="Odstavecseseznamem"/>
        <w:numPr>
          <w:ilvl w:val="0"/>
          <w:numId w:val="10"/>
        </w:numPr>
        <w:tabs>
          <w:tab w:val="left" w:pos="1633"/>
          <w:tab w:val="left" w:pos="1635"/>
        </w:tabs>
        <w:spacing w:after="60" w:line="312" w:lineRule="auto"/>
        <w:ind w:right="397"/>
        <w:rPr>
          <w:color w:val="404040" w:themeColor="text1" w:themeTint="BF"/>
        </w:rPr>
      </w:pPr>
      <w:r w:rsidRPr="0008010E">
        <w:rPr>
          <w:color w:val="404040" w:themeColor="text1" w:themeTint="BF"/>
        </w:rPr>
        <w:t>Variabilní ceny, která</w:t>
      </w:r>
      <w:r w:rsidRPr="0008010E">
        <w:rPr>
          <w:color w:val="404040" w:themeColor="text1" w:themeTint="BF"/>
          <w:spacing w:val="-1"/>
        </w:rPr>
        <w:t xml:space="preserve"> </w:t>
      </w:r>
      <w:r w:rsidRPr="0008010E">
        <w:rPr>
          <w:color w:val="404040" w:themeColor="text1" w:themeTint="BF"/>
        </w:rPr>
        <w:t>vychází z</w:t>
      </w:r>
      <w:r w:rsidRPr="0008010E">
        <w:rPr>
          <w:color w:val="404040" w:themeColor="text1" w:themeTint="BF"/>
          <w:spacing w:val="-3"/>
        </w:rPr>
        <w:t xml:space="preserve"> </w:t>
      </w:r>
      <w:r w:rsidRPr="0008010E">
        <w:rPr>
          <w:color w:val="404040" w:themeColor="text1" w:themeTint="BF"/>
        </w:rPr>
        <w:t>ceny za</w:t>
      </w:r>
      <w:r w:rsidRPr="0008010E">
        <w:rPr>
          <w:color w:val="404040" w:themeColor="text1" w:themeTint="BF"/>
          <w:spacing w:val="-2"/>
        </w:rPr>
        <w:t xml:space="preserve"> </w:t>
      </w:r>
      <w:r w:rsidRPr="0008010E">
        <w:rPr>
          <w:color w:val="404040" w:themeColor="text1" w:themeTint="BF"/>
        </w:rPr>
        <w:t>1 člověkoden (dále jen</w:t>
      </w:r>
      <w:r w:rsidRPr="0008010E">
        <w:rPr>
          <w:color w:val="404040" w:themeColor="text1" w:themeTint="BF"/>
          <w:spacing w:val="-2"/>
        </w:rPr>
        <w:t xml:space="preserve"> </w:t>
      </w:r>
      <w:r w:rsidRPr="0008010E">
        <w:rPr>
          <w:color w:val="404040" w:themeColor="text1" w:themeTint="BF"/>
        </w:rPr>
        <w:t>„</w:t>
      </w:r>
      <w:r w:rsidRPr="0008010E">
        <w:rPr>
          <w:b/>
          <w:color w:val="404040" w:themeColor="text1" w:themeTint="BF"/>
        </w:rPr>
        <w:t>MD</w:t>
      </w:r>
      <w:r w:rsidRPr="0008010E">
        <w:rPr>
          <w:color w:val="404040" w:themeColor="text1" w:themeTint="BF"/>
        </w:rPr>
        <w:t>“) Variabilní služby uvedené v</w:t>
      </w:r>
      <w:r w:rsidRPr="0008010E">
        <w:rPr>
          <w:color w:val="404040" w:themeColor="text1" w:themeTint="BF"/>
          <w:spacing w:val="-4"/>
        </w:rPr>
        <w:t xml:space="preserve"> </w:t>
      </w:r>
      <w:r w:rsidRPr="0008010E">
        <w:rPr>
          <w:color w:val="404040" w:themeColor="text1" w:themeTint="BF"/>
        </w:rPr>
        <w:t>Příloze č. 2 tabulka B) Smlouvy; Variabilní cena je tvořena jako násobek počtu skutečně poskytnutých MD a ceny za 1 MD.</w:t>
      </w:r>
    </w:p>
    <w:p w14:paraId="58354F9A" w14:textId="3BF31B84" w:rsidR="009E238A" w:rsidRPr="0008010E" w:rsidRDefault="00892987" w:rsidP="00A529B9">
      <w:pPr>
        <w:pStyle w:val="Zkladntext"/>
        <w:spacing w:after="120" w:line="312" w:lineRule="auto"/>
        <w:ind w:right="397"/>
        <w:rPr>
          <w:color w:val="404040" w:themeColor="text1" w:themeTint="BF"/>
        </w:rPr>
      </w:pPr>
      <w:r w:rsidRPr="0008010E">
        <w:rPr>
          <w:color w:val="404040" w:themeColor="text1" w:themeTint="BF"/>
        </w:rPr>
        <w:t>Tyto Variabilní služby budou fakturovány samostatně nad rámec ceny Paušálních služeb dle</w:t>
      </w:r>
      <w:r w:rsidR="00716189">
        <w:rPr>
          <w:color w:val="404040" w:themeColor="text1" w:themeTint="BF"/>
        </w:rPr>
        <w:t> </w:t>
      </w:r>
      <w:r w:rsidRPr="0008010E">
        <w:rPr>
          <w:color w:val="404040" w:themeColor="text1" w:themeTint="BF"/>
        </w:rPr>
        <w:t>reálných potřeb a požadavků Objednatele. Jejich převzetí bude vždy akceptováno protokolem o předání a převzetí služby (dále též „</w:t>
      </w:r>
      <w:r w:rsidRPr="0008010E">
        <w:rPr>
          <w:b/>
          <w:color w:val="404040" w:themeColor="text1" w:themeTint="BF"/>
        </w:rPr>
        <w:t>Akceptační protokol</w:t>
      </w:r>
      <w:r w:rsidRPr="0008010E">
        <w:rPr>
          <w:color w:val="404040" w:themeColor="text1" w:themeTint="BF"/>
        </w:rPr>
        <w:t>“) podepsaným oprávněnými osobami obou smluvních stran.</w:t>
      </w:r>
    </w:p>
    <w:p w14:paraId="58354F9B" w14:textId="2220C28D" w:rsidR="009E238A" w:rsidRPr="0008010E" w:rsidRDefault="00892987" w:rsidP="00A529B9">
      <w:pPr>
        <w:pStyle w:val="Odstavecseseznamem"/>
        <w:numPr>
          <w:ilvl w:val="1"/>
          <w:numId w:val="16"/>
        </w:numPr>
        <w:tabs>
          <w:tab w:val="left" w:pos="875"/>
          <w:tab w:val="left" w:pos="877"/>
        </w:tabs>
        <w:spacing w:before="120" w:after="120" w:line="312" w:lineRule="auto"/>
        <w:ind w:right="397"/>
        <w:rPr>
          <w:color w:val="404040" w:themeColor="text1" w:themeTint="BF"/>
        </w:rPr>
      </w:pPr>
      <w:r w:rsidRPr="0008010E">
        <w:rPr>
          <w:color w:val="404040" w:themeColor="text1" w:themeTint="BF"/>
        </w:rPr>
        <w:t>1</w:t>
      </w:r>
      <w:r w:rsidR="006732B6">
        <w:rPr>
          <w:color w:val="404040" w:themeColor="text1" w:themeTint="BF"/>
        </w:rPr>
        <w:t xml:space="preserve"> </w:t>
      </w:r>
      <w:r w:rsidRPr="0008010E">
        <w:rPr>
          <w:color w:val="404040" w:themeColor="text1" w:themeTint="BF"/>
        </w:rPr>
        <w:t>MD</w:t>
      </w:r>
      <w:r w:rsidRPr="0008010E">
        <w:rPr>
          <w:color w:val="404040" w:themeColor="text1" w:themeTint="BF"/>
          <w:spacing w:val="-2"/>
        </w:rPr>
        <w:t xml:space="preserve"> </w:t>
      </w:r>
      <w:r w:rsidRPr="0008010E">
        <w:rPr>
          <w:color w:val="404040" w:themeColor="text1" w:themeTint="BF"/>
        </w:rPr>
        <w:t>se</w:t>
      </w:r>
      <w:r w:rsidRPr="0008010E">
        <w:rPr>
          <w:color w:val="404040" w:themeColor="text1" w:themeTint="BF"/>
          <w:spacing w:val="-2"/>
        </w:rPr>
        <w:t xml:space="preserve"> </w:t>
      </w:r>
      <w:r w:rsidRPr="0008010E">
        <w:rPr>
          <w:color w:val="404040" w:themeColor="text1" w:themeTint="BF"/>
        </w:rPr>
        <w:t>rozumí 8</w:t>
      </w:r>
      <w:r w:rsidRPr="0008010E">
        <w:rPr>
          <w:color w:val="404040" w:themeColor="text1" w:themeTint="BF"/>
          <w:spacing w:val="-2"/>
        </w:rPr>
        <w:t xml:space="preserve"> </w:t>
      </w:r>
      <w:r w:rsidRPr="0008010E">
        <w:rPr>
          <w:color w:val="404040" w:themeColor="text1" w:themeTint="BF"/>
        </w:rPr>
        <w:t>hodin</w:t>
      </w:r>
      <w:r w:rsidRPr="0008010E">
        <w:rPr>
          <w:color w:val="404040" w:themeColor="text1" w:themeTint="BF"/>
          <w:spacing w:val="-4"/>
        </w:rPr>
        <w:t xml:space="preserve"> </w:t>
      </w:r>
      <w:r w:rsidRPr="0008010E">
        <w:rPr>
          <w:color w:val="404040" w:themeColor="text1" w:themeTint="BF"/>
        </w:rPr>
        <w:t>Variabilní služby, kterou</w:t>
      </w:r>
      <w:r w:rsidRPr="0008010E">
        <w:rPr>
          <w:color w:val="404040" w:themeColor="text1" w:themeTint="BF"/>
          <w:spacing w:val="-4"/>
        </w:rPr>
        <w:t xml:space="preserve"> </w:t>
      </w:r>
      <w:r w:rsidRPr="0008010E">
        <w:rPr>
          <w:color w:val="404040" w:themeColor="text1" w:themeTint="BF"/>
        </w:rPr>
        <w:t>je</w:t>
      </w:r>
      <w:r w:rsidRPr="0008010E">
        <w:rPr>
          <w:color w:val="404040" w:themeColor="text1" w:themeTint="BF"/>
          <w:spacing w:val="-2"/>
        </w:rPr>
        <w:t xml:space="preserve"> </w:t>
      </w:r>
      <w:r w:rsidRPr="0008010E">
        <w:rPr>
          <w:color w:val="404040" w:themeColor="text1" w:themeTint="BF"/>
        </w:rPr>
        <w:t>možno</w:t>
      </w:r>
      <w:r w:rsidRPr="0008010E">
        <w:rPr>
          <w:color w:val="404040" w:themeColor="text1" w:themeTint="BF"/>
          <w:spacing w:val="-2"/>
        </w:rPr>
        <w:t xml:space="preserve"> </w:t>
      </w:r>
      <w:r w:rsidRPr="0008010E">
        <w:rPr>
          <w:color w:val="404040" w:themeColor="text1" w:themeTint="BF"/>
        </w:rPr>
        <w:t>poskytovat po</w:t>
      </w:r>
      <w:r w:rsidRPr="0008010E">
        <w:rPr>
          <w:color w:val="404040" w:themeColor="text1" w:themeTint="BF"/>
          <w:spacing w:val="-2"/>
        </w:rPr>
        <w:t xml:space="preserve"> </w:t>
      </w:r>
      <w:r w:rsidRPr="0008010E">
        <w:rPr>
          <w:color w:val="404040" w:themeColor="text1" w:themeTint="BF"/>
        </w:rPr>
        <w:t>hodinách</w:t>
      </w:r>
      <w:r w:rsidRPr="0008010E">
        <w:rPr>
          <w:color w:val="404040" w:themeColor="text1" w:themeTint="BF"/>
          <w:spacing w:val="-2"/>
        </w:rPr>
        <w:t xml:space="preserve"> </w:t>
      </w:r>
      <w:r w:rsidRPr="0008010E">
        <w:rPr>
          <w:color w:val="404040" w:themeColor="text1" w:themeTint="BF"/>
        </w:rPr>
        <w:t>a</w:t>
      </w:r>
      <w:r w:rsidRPr="0008010E">
        <w:rPr>
          <w:color w:val="404040" w:themeColor="text1" w:themeTint="BF"/>
          <w:spacing w:val="-2"/>
        </w:rPr>
        <w:t xml:space="preserve"> </w:t>
      </w:r>
      <w:r w:rsidRPr="0008010E">
        <w:rPr>
          <w:color w:val="404040" w:themeColor="text1" w:themeTint="BF"/>
        </w:rPr>
        <w:t xml:space="preserve">v různých dnech. Nejmenší možnou </w:t>
      </w:r>
      <w:proofErr w:type="spellStart"/>
      <w:r w:rsidRPr="0008010E">
        <w:rPr>
          <w:color w:val="404040" w:themeColor="text1" w:themeTint="BF"/>
        </w:rPr>
        <w:t>odpracovatelnou</w:t>
      </w:r>
      <w:proofErr w:type="spellEnd"/>
      <w:r w:rsidRPr="0008010E">
        <w:rPr>
          <w:color w:val="404040" w:themeColor="text1" w:themeTint="BF"/>
        </w:rPr>
        <w:t xml:space="preserve"> a účtovatelnou jednotkou je 1 hodina.</w:t>
      </w:r>
    </w:p>
    <w:p w14:paraId="58354F9C" w14:textId="77777777" w:rsidR="009E238A" w:rsidRPr="0008010E" w:rsidRDefault="00892987" w:rsidP="00A529B9">
      <w:pPr>
        <w:pStyle w:val="Odstavecseseznamem"/>
        <w:numPr>
          <w:ilvl w:val="1"/>
          <w:numId w:val="16"/>
        </w:numPr>
        <w:tabs>
          <w:tab w:val="left" w:pos="874"/>
          <w:tab w:val="left" w:pos="877"/>
        </w:tabs>
        <w:spacing w:before="120" w:after="120" w:line="312" w:lineRule="auto"/>
        <w:ind w:right="397" w:hanging="738"/>
        <w:rPr>
          <w:color w:val="404040" w:themeColor="text1" w:themeTint="BF"/>
        </w:rPr>
      </w:pPr>
      <w:r w:rsidRPr="0008010E">
        <w:rPr>
          <w:color w:val="404040" w:themeColor="text1" w:themeTint="BF"/>
        </w:rPr>
        <w:t>Paušální a Variabilní cena jsou stanoveny jako ceny konečné, nejvýše přípustné a nemohou být zvýšeny bez předchozího písemného souhlasu Objednatele. K</w:t>
      </w:r>
      <w:r w:rsidRPr="0008010E">
        <w:rPr>
          <w:color w:val="404040" w:themeColor="text1" w:themeTint="BF"/>
          <w:spacing w:val="-3"/>
        </w:rPr>
        <w:t xml:space="preserve"> </w:t>
      </w:r>
      <w:r w:rsidRPr="0008010E">
        <w:rPr>
          <w:color w:val="404040" w:themeColor="text1" w:themeTint="BF"/>
        </w:rPr>
        <w:t>těmto cenám bude připočtena daň z přidané hodnoty na základě platných právních předpisů ke dni uskutečnění zdanitelného plnění.</w:t>
      </w:r>
    </w:p>
    <w:p w14:paraId="58354F9E" w14:textId="6B67CAF7" w:rsidR="009E238A" w:rsidRPr="00372848" w:rsidRDefault="00892987" w:rsidP="00A529B9">
      <w:pPr>
        <w:pStyle w:val="Odstavecseseznamem"/>
        <w:numPr>
          <w:ilvl w:val="1"/>
          <w:numId w:val="16"/>
        </w:numPr>
        <w:tabs>
          <w:tab w:val="left" w:pos="875"/>
          <w:tab w:val="left" w:pos="877"/>
        </w:tabs>
        <w:spacing w:before="120" w:after="120" w:line="312" w:lineRule="auto"/>
        <w:ind w:right="397"/>
        <w:rPr>
          <w:color w:val="404040" w:themeColor="text1" w:themeTint="BF"/>
        </w:rPr>
      </w:pPr>
      <w:r w:rsidRPr="0008010E">
        <w:rPr>
          <w:color w:val="404040" w:themeColor="text1" w:themeTint="BF"/>
        </w:rPr>
        <w:lastRenderedPageBreak/>
        <w:t>Poskytovatel</w:t>
      </w:r>
      <w:r w:rsidRPr="0008010E">
        <w:rPr>
          <w:color w:val="404040" w:themeColor="text1" w:themeTint="BF"/>
          <w:spacing w:val="-16"/>
        </w:rPr>
        <w:t xml:space="preserve"> </w:t>
      </w:r>
      <w:r w:rsidRPr="0008010E">
        <w:rPr>
          <w:color w:val="404040" w:themeColor="text1" w:themeTint="BF"/>
        </w:rPr>
        <w:t>výslovně</w:t>
      </w:r>
      <w:r w:rsidRPr="0008010E">
        <w:rPr>
          <w:color w:val="404040" w:themeColor="text1" w:themeTint="BF"/>
          <w:spacing w:val="-15"/>
        </w:rPr>
        <w:t xml:space="preserve"> </w:t>
      </w:r>
      <w:r w:rsidRPr="0008010E">
        <w:rPr>
          <w:color w:val="404040" w:themeColor="text1" w:themeTint="BF"/>
        </w:rPr>
        <w:t>prohlašuje</w:t>
      </w:r>
      <w:r w:rsidRPr="0008010E">
        <w:rPr>
          <w:color w:val="404040" w:themeColor="text1" w:themeTint="BF"/>
          <w:spacing w:val="-15"/>
        </w:rPr>
        <w:t xml:space="preserve"> </w:t>
      </w:r>
      <w:r w:rsidRPr="0008010E">
        <w:rPr>
          <w:color w:val="404040" w:themeColor="text1" w:themeTint="BF"/>
        </w:rPr>
        <w:t>a</w:t>
      </w:r>
      <w:r w:rsidRPr="0008010E">
        <w:rPr>
          <w:color w:val="404040" w:themeColor="text1" w:themeTint="BF"/>
          <w:spacing w:val="-16"/>
        </w:rPr>
        <w:t xml:space="preserve"> </w:t>
      </w:r>
      <w:r w:rsidRPr="0008010E">
        <w:rPr>
          <w:color w:val="404040" w:themeColor="text1" w:themeTint="BF"/>
        </w:rPr>
        <w:t>ujišťuje</w:t>
      </w:r>
      <w:r w:rsidRPr="0008010E">
        <w:rPr>
          <w:color w:val="404040" w:themeColor="text1" w:themeTint="BF"/>
          <w:spacing w:val="-15"/>
        </w:rPr>
        <w:t xml:space="preserve"> </w:t>
      </w:r>
      <w:r w:rsidRPr="0008010E">
        <w:rPr>
          <w:color w:val="404040" w:themeColor="text1" w:themeTint="BF"/>
        </w:rPr>
        <w:t>Objednatele,</w:t>
      </w:r>
      <w:r w:rsidRPr="0008010E">
        <w:rPr>
          <w:color w:val="404040" w:themeColor="text1" w:themeTint="BF"/>
          <w:spacing w:val="-15"/>
        </w:rPr>
        <w:t xml:space="preserve"> </w:t>
      </w:r>
      <w:r w:rsidRPr="0008010E">
        <w:rPr>
          <w:color w:val="404040" w:themeColor="text1" w:themeTint="BF"/>
        </w:rPr>
        <w:t>že</w:t>
      </w:r>
      <w:r w:rsidRPr="0008010E">
        <w:rPr>
          <w:color w:val="404040" w:themeColor="text1" w:themeTint="BF"/>
          <w:spacing w:val="-15"/>
        </w:rPr>
        <w:t xml:space="preserve"> </w:t>
      </w:r>
      <w:r w:rsidRPr="0008010E">
        <w:rPr>
          <w:color w:val="404040" w:themeColor="text1" w:themeTint="BF"/>
        </w:rPr>
        <w:t>Paušální</w:t>
      </w:r>
      <w:r w:rsidRPr="0008010E">
        <w:rPr>
          <w:color w:val="404040" w:themeColor="text1" w:themeTint="BF"/>
          <w:spacing w:val="-16"/>
        </w:rPr>
        <w:t xml:space="preserve"> </w:t>
      </w:r>
      <w:r w:rsidRPr="0008010E">
        <w:rPr>
          <w:color w:val="404040" w:themeColor="text1" w:themeTint="BF"/>
        </w:rPr>
        <w:t>a</w:t>
      </w:r>
      <w:r w:rsidRPr="0008010E">
        <w:rPr>
          <w:color w:val="404040" w:themeColor="text1" w:themeTint="BF"/>
          <w:spacing w:val="-15"/>
        </w:rPr>
        <w:t xml:space="preserve"> </w:t>
      </w:r>
      <w:r w:rsidRPr="0008010E">
        <w:rPr>
          <w:color w:val="404040" w:themeColor="text1" w:themeTint="BF"/>
        </w:rPr>
        <w:t>Variabilní</w:t>
      </w:r>
      <w:r w:rsidRPr="0008010E">
        <w:rPr>
          <w:color w:val="404040" w:themeColor="text1" w:themeTint="BF"/>
          <w:spacing w:val="-15"/>
        </w:rPr>
        <w:t xml:space="preserve"> </w:t>
      </w:r>
      <w:r w:rsidRPr="0008010E">
        <w:rPr>
          <w:color w:val="404040" w:themeColor="text1" w:themeTint="BF"/>
        </w:rPr>
        <w:t>ceny</w:t>
      </w:r>
      <w:r w:rsidRPr="0008010E">
        <w:rPr>
          <w:color w:val="404040" w:themeColor="text1" w:themeTint="BF"/>
          <w:spacing w:val="-16"/>
        </w:rPr>
        <w:t xml:space="preserve"> </w:t>
      </w:r>
      <w:r w:rsidRPr="0008010E">
        <w:rPr>
          <w:color w:val="404040" w:themeColor="text1" w:themeTint="BF"/>
        </w:rPr>
        <w:t>již</w:t>
      </w:r>
      <w:r w:rsidRPr="0008010E">
        <w:rPr>
          <w:color w:val="404040" w:themeColor="text1" w:themeTint="BF"/>
          <w:spacing w:val="-15"/>
        </w:rPr>
        <w:t xml:space="preserve"> </w:t>
      </w:r>
      <w:r w:rsidRPr="0008010E">
        <w:rPr>
          <w:color w:val="404040" w:themeColor="text1" w:themeTint="BF"/>
        </w:rPr>
        <w:t>v</w:t>
      </w:r>
      <w:r w:rsidRPr="0008010E">
        <w:rPr>
          <w:color w:val="404040" w:themeColor="text1" w:themeTint="BF"/>
          <w:spacing w:val="-15"/>
        </w:rPr>
        <w:t xml:space="preserve"> </w:t>
      </w:r>
      <w:r w:rsidRPr="0008010E">
        <w:rPr>
          <w:color w:val="404040" w:themeColor="text1" w:themeTint="BF"/>
        </w:rPr>
        <w:t>sobě zahrnují veškeré náklady Poskytovatele spojené s</w:t>
      </w:r>
      <w:r w:rsidRPr="0008010E">
        <w:rPr>
          <w:color w:val="404040" w:themeColor="text1" w:themeTint="BF"/>
          <w:spacing w:val="-3"/>
        </w:rPr>
        <w:t xml:space="preserve"> </w:t>
      </w:r>
      <w:r w:rsidRPr="0008010E">
        <w:rPr>
          <w:color w:val="404040" w:themeColor="text1" w:themeTint="BF"/>
        </w:rPr>
        <w:t>plněním dle této Smlouvy. Součástí těchto cen jsou i</w:t>
      </w:r>
      <w:r w:rsidRPr="0008010E">
        <w:rPr>
          <w:color w:val="404040" w:themeColor="text1" w:themeTint="BF"/>
          <w:spacing w:val="-2"/>
        </w:rPr>
        <w:t xml:space="preserve"> </w:t>
      </w:r>
      <w:r w:rsidRPr="0008010E">
        <w:rPr>
          <w:color w:val="404040" w:themeColor="text1" w:themeTint="BF"/>
        </w:rPr>
        <w:t>služby, které ve Smlouvě sice výslovně uvedeny nejsou, ale Poskytovatel, jakožto odborník</w:t>
      </w:r>
      <w:r w:rsidR="000F7301">
        <w:rPr>
          <w:color w:val="404040" w:themeColor="text1" w:themeTint="BF"/>
        </w:rPr>
        <w:t>,</w:t>
      </w:r>
      <w:r w:rsidRPr="0008010E">
        <w:rPr>
          <w:color w:val="404040" w:themeColor="text1" w:themeTint="BF"/>
        </w:rPr>
        <w:t xml:space="preserve"> o</w:t>
      </w:r>
      <w:r w:rsidRPr="0008010E">
        <w:rPr>
          <w:color w:val="404040" w:themeColor="text1" w:themeTint="BF"/>
          <w:spacing w:val="-3"/>
        </w:rPr>
        <w:t xml:space="preserve"> </w:t>
      </w:r>
      <w:r w:rsidRPr="0008010E">
        <w:rPr>
          <w:color w:val="404040" w:themeColor="text1" w:themeTint="BF"/>
        </w:rPr>
        <w:t xml:space="preserve">nich ví nebo má vědět, neboť jsou nezbytné pro poskytování </w:t>
      </w:r>
      <w:r w:rsidR="000F7301">
        <w:rPr>
          <w:color w:val="404040" w:themeColor="text1" w:themeTint="BF"/>
        </w:rPr>
        <w:t>S</w:t>
      </w:r>
      <w:r w:rsidRPr="0008010E">
        <w:rPr>
          <w:color w:val="404040" w:themeColor="text1" w:themeTint="BF"/>
        </w:rPr>
        <w:t xml:space="preserve">lužeb dle této </w:t>
      </w:r>
      <w:r w:rsidRPr="0008010E">
        <w:rPr>
          <w:color w:val="404040" w:themeColor="text1" w:themeTint="BF"/>
          <w:spacing w:val="-2"/>
        </w:rPr>
        <w:t>Smlouvy.</w:t>
      </w:r>
    </w:p>
    <w:p w14:paraId="58354F9F" w14:textId="77777777" w:rsidR="009E238A" w:rsidRPr="0008010E" w:rsidRDefault="00892987" w:rsidP="00A529B9">
      <w:pPr>
        <w:pStyle w:val="Nadpis2"/>
        <w:numPr>
          <w:ilvl w:val="0"/>
          <w:numId w:val="16"/>
        </w:numPr>
        <w:tabs>
          <w:tab w:val="left" w:pos="4287"/>
        </w:tabs>
        <w:spacing w:before="240" w:after="240" w:line="312" w:lineRule="auto"/>
        <w:ind w:left="4287" w:right="397"/>
        <w:jc w:val="left"/>
        <w:rPr>
          <w:color w:val="404040" w:themeColor="text1" w:themeTint="BF"/>
        </w:rPr>
      </w:pPr>
      <w:r w:rsidRPr="0008010E">
        <w:rPr>
          <w:color w:val="404040" w:themeColor="text1" w:themeTint="BF"/>
        </w:rPr>
        <w:t>Doba</w:t>
      </w:r>
      <w:r w:rsidRPr="0008010E">
        <w:rPr>
          <w:color w:val="404040" w:themeColor="text1" w:themeTint="BF"/>
          <w:spacing w:val="-3"/>
        </w:rPr>
        <w:t xml:space="preserve"> </w:t>
      </w:r>
      <w:r w:rsidRPr="0008010E">
        <w:rPr>
          <w:color w:val="404040" w:themeColor="text1" w:themeTint="BF"/>
        </w:rPr>
        <w:t>a</w:t>
      </w:r>
      <w:r w:rsidRPr="0008010E">
        <w:rPr>
          <w:color w:val="404040" w:themeColor="text1" w:themeTint="BF"/>
          <w:spacing w:val="-2"/>
        </w:rPr>
        <w:t xml:space="preserve"> </w:t>
      </w:r>
      <w:r w:rsidRPr="0008010E">
        <w:rPr>
          <w:color w:val="404040" w:themeColor="text1" w:themeTint="BF"/>
        </w:rPr>
        <w:t>místo</w:t>
      </w:r>
      <w:r w:rsidRPr="0008010E">
        <w:rPr>
          <w:color w:val="404040" w:themeColor="text1" w:themeTint="BF"/>
          <w:spacing w:val="-3"/>
        </w:rPr>
        <w:t xml:space="preserve"> </w:t>
      </w:r>
      <w:r w:rsidRPr="0008010E">
        <w:rPr>
          <w:color w:val="404040" w:themeColor="text1" w:themeTint="BF"/>
          <w:spacing w:val="-2"/>
        </w:rPr>
        <w:t>plnění</w:t>
      </w:r>
    </w:p>
    <w:p w14:paraId="58354FA0" w14:textId="7F677829" w:rsidR="009E238A" w:rsidRPr="0008010E" w:rsidRDefault="00892987" w:rsidP="00A529B9">
      <w:pPr>
        <w:pStyle w:val="Odstavecseseznamem"/>
        <w:numPr>
          <w:ilvl w:val="1"/>
          <w:numId w:val="16"/>
        </w:numPr>
        <w:tabs>
          <w:tab w:val="left" w:pos="877"/>
        </w:tabs>
        <w:spacing w:after="120" w:line="312" w:lineRule="auto"/>
        <w:ind w:right="397" w:hanging="738"/>
        <w:rPr>
          <w:color w:val="404040" w:themeColor="text1" w:themeTint="BF"/>
        </w:rPr>
      </w:pPr>
      <w:r w:rsidRPr="009C681E">
        <w:rPr>
          <w:color w:val="404040" w:themeColor="text1" w:themeTint="BF"/>
          <w:spacing w:val="-5"/>
        </w:rPr>
        <w:t xml:space="preserve">Poskytovatel se zavazuje </w:t>
      </w:r>
      <w:r w:rsidR="008B234B" w:rsidRPr="008B312D">
        <w:rPr>
          <w:color w:val="404040" w:themeColor="text1" w:themeTint="BF"/>
          <w:spacing w:val="-5"/>
        </w:rPr>
        <w:t xml:space="preserve">poskytovat </w:t>
      </w:r>
      <w:r w:rsidR="00DC4963" w:rsidRPr="008B312D">
        <w:rPr>
          <w:color w:val="404040" w:themeColor="text1" w:themeTint="BF"/>
          <w:spacing w:val="-5"/>
        </w:rPr>
        <w:t xml:space="preserve">Paušální služby </w:t>
      </w:r>
      <w:r w:rsidR="00AE5584" w:rsidRPr="008B312D">
        <w:rPr>
          <w:color w:val="404040" w:themeColor="text1" w:themeTint="BF"/>
          <w:spacing w:val="-5"/>
        </w:rPr>
        <w:t xml:space="preserve">po </w:t>
      </w:r>
      <w:r w:rsidR="009562E2" w:rsidRPr="008B312D">
        <w:rPr>
          <w:color w:val="404040" w:themeColor="text1" w:themeTint="BF"/>
          <w:spacing w:val="-5"/>
        </w:rPr>
        <w:t xml:space="preserve">celou </w:t>
      </w:r>
      <w:r w:rsidR="00AE5584" w:rsidRPr="008B312D">
        <w:rPr>
          <w:color w:val="404040" w:themeColor="text1" w:themeTint="BF"/>
          <w:spacing w:val="-5"/>
        </w:rPr>
        <w:t>dob</w:t>
      </w:r>
      <w:r w:rsidR="009562E2" w:rsidRPr="008B312D">
        <w:rPr>
          <w:color w:val="404040" w:themeColor="text1" w:themeTint="BF"/>
          <w:spacing w:val="-5"/>
        </w:rPr>
        <w:t>u trvání Smlouvy</w:t>
      </w:r>
      <w:r w:rsidR="009562E2">
        <w:rPr>
          <w:color w:val="404040" w:themeColor="text1" w:themeTint="BF"/>
          <w:spacing w:val="-5"/>
        </w:rPr>
        <w:t xml:space="preserve"> (viz čl. </w:t>
      </w:r>
      <w:r w:rsidR="004470F1">
        <w:rPr>
          <w:color w:val="404040" w:themeColor="text1" w:themeTint="BF"/>
          <w:spacing w:val="-5"/>
        </w:rPr>
        <w:t>9</w:t>
      </w:r>
      <w:r w:rsidR="004E3AEB">
        <w:rPr>
          <w:color w:val="404040" w:themeColor="text1" w:themeTint="BF"/>
          <w:spacing w:val="-5"/>
        </w:rPr>
        <w:t xml:space="preserve"> </w:t>
      </w:r>
      <w:r w:rsidR="004470F1">
        <w:rPr>
          <w:color w:val="404040" w:themeColor="text1" w:themeTint="BF"/>
          <w:spacing w:val="-5"/>
        </w:rPr>
        <w:t>odst.</w:t>
      </w:r>
      <w:r w:rsidR="003C7FD5">
        <w:rPr>
          <w:color w:val="404040" w:themeColor="text1" w:themeTint="BF"/>
          <w:spacing w:val="-5"/>
        </w:rPr>
        <w:t> </w:t>
      </w:r>
      <w:r w:rsidR="004470F1">
        <w:rPr>
          <w:color w:val="404040" w:themeColor="text1" w:themeTint="BF"/>
          <w:spacing w:val="-5"/>
        </w:rPr>
        <w:t>9.1 Smlouvy)</w:t>
      </w:r>
      <w:r w:rsidR="007912E8">
        <w:rPr>
          <w:color w:val="404040" w:themeColor="text1" w:themeTint="BF"/>
        </w:rPr>
        <w:t>.</w:t>
      </w:r>
    </w:p>
    <w:p w14:paraId="58354FA1" w14:textId="4453CE76" w:rsidR="009E238A" w:rsidRPr="0008010E" w:rsidRDefault="00892987" w:rsidP="00A529B9">
      <w:pPr>
        <w:pStyle w:val="Odstavecseseznamem"/>
        <w:numPr>
          <w:ilvl w:val="1"/>
          <w:numId w:val="16"/>
        </w:numPr>
        <w:tabs>
          <w:tab w:val="left" w:pos="878"/>
        </w:tabs>
        <w:spacing w:after="120" w:line="312" w:lineRule="auto"/>
        <w:ind w:left="878" w:right="397"/>
        <w:rPr>
          <w:color w:val="404040" w:themeColor="text1" w:themeTint="BF"/>
        </w:rPr>
      </w:pPr>
      <w:r w:rsidRPr="0008010E">
        <w:rPr>
          <w:color w:val="404040" w:themeColor="text1" w:themeTint="BF"/>
        </w:rPr>
        <w:t>Variabilní</w:t>
      </w:r>
      <w:r w:rsidRPr="0008010E">
        <w:rPr>
          <w:color w:val="404040" w:themeColor="text1" w:themeTint="BF"/>
          <w:spacing w:val="-6"/>
        </w:rPr>
        <w:t xml:space="preserve"> </w:t>
      </w:r>
      <w:r w:rsidRPr="0008010E">
        <w:rPr>
          <w:color w:val="404040" w:themeColor="text1" w:themeTint="BF"/>
        </w:rPr>
        <w:t>služby</w:t>
      </w:r>
      <w:r w:rsidRPr="0008010E">
        <w:rPr>
          <w:color w:val="404040" w:themeColor="text1" w:themeTint="BF"/>
          <w:spacing w:val="-5"/>
        </w:rPr>
        <w:t xml:space="preserve"> </w:t>
      </w:r>
      <w:r w:rsidR="00751B48">
        <w:rPr>
          <w:color w:val="404040" w:themeColor="text1" w:themeTint="BF"/>
          <w:spacing w:val="-5"/>
        </w:rPr>
        <w:t xml:space="preserve">budou poskytovány </w:t>
      </w:r>
      <w:r w:rsidRPr="0008010E">
        <w:rPr>
          <w:color w:val="404040" w:themeColor="text1" w:themeTint="BF"/>
        </w:rPr>
        <w:t>vždy</w:t>
      </w:r>
      <w:r w:rsidRPr="0008010E">
        <w:rPr>
          <w:color w:val="404040" w:themeColor="text1" w:themeTint="BF"/>
          <w:spacing w:val="-5"/>
        </w:rPr>
        <w:t xml:space="preserve"> </w:t>
      </w:r>
      <w:r w:rsidRPr="0008010E">
        <w:rPr>
          <w:color w:val="404040" w:themeColor="text1" w:themeTint="BF"/>
        </w:rPr>
        <w:t>na</w:t>
      </w:r>
      <w:r w:rsidRPr="0008010E">
        <w:rPr>
          <w:color w:val="404040" w:themeColor="text1" w:themeTint="BF"/>
          <w:spacing w:val="-8"/>
        </w:rPr>
        <w:t xml:space="preserve"> </w:t>
      </w:r>
      <w:r w:rsidRPr="0008010E">
        <w:rPr>
          <w:color w:val="404040" w:themeColor="text1" w:themeTint="BF"/>
        </w:rPr>
        <w:t>základě</w:t>
      </w:r>
      <w:r w:rsidRPr="0008010E">
        <w:rPr>
          <w:color w:val="404040" w:themeColor="text1" w:themeTint="BF"/>
          <w:spacing w:val="-5"/>
        </w:rPr>
        <w:t xml:space="preserve"> </w:t>
      </w:r>
      <w:r w:rsidRPr="0008010E">
        <w:rPr>
          <w:color w:val="404040" w:themeColor="text1" w:themeTint="BF"/>
        </w:rPr>
        <w:t>požadavku</w:t>
      </w:r>
      <w:r w:rsidRPr="0008010E">
        <w:rPr>
          <w:color w:val="404040" w:themeColor="text1" w:themeTint="BF"/>
          <w:spacing w:val="-8"/>
        </w:rPr>
        <w:t xml:space="preserve"> </w:t>
      </w:r>
      <w:r w:rsidR="00B76F28">
        <w:rPr>
          <w:color w:val="404040" w:themeColor="text1" w:themeTint="BF"/>
          <w:spacing w:val="-8"/>
        </w:rPr>
        <w:t>O</w:t>
      </w:r>
      <w:r w:rsidRPr="0008010E">
        <w:rPr>
          <w:color w:val="404040" w:themeColor="text1" w:themeTint="BF"/>
          <w:spacing w:val="-2"/>
        </w:rPr>
        <w:t>bjednatele.</w:t>
      </w:r>
    </w:p>
    <w:p w14:paraId="58354FA5" w14:textId="2FE2BBAC" w:rsidR="009E238A" w:rsidRPr="008B312D" w:rsidRDefault="00892987" w:rsidP="00A529B9">
      <w:pPr>
        <w:pStyle w:val="Odstavecseseznamem"/>
        <w:numPr>
          <w:ilvl w:val="1"/>
          <w:numId w:val="16"/>
        </w:numPr>
        <w:tabs>
          <w:tab w:val="left" w:pos="877"/>
        </w:tabs>
        <w:spacing w:after="120" w:line="312" w:lineRule="auto"/>
        <w:ind w:left="878" w:right="397"/>
        <w:rPr>
          <w:color w:val="404040" w:themeColor="text1" w:themeTint="BF"/>
        </w:rPr>
      </w:pPr>
      <w:r w:rsidRPr="008B312D">
        <w:rPr>
          <w:color w:val="404040" w:themeColor="text1" w:themeTint="BF"/>
        </w:rPr>
        <w:t>Místem</w:t>
      </w:r>
      <w:r w:rsidRPr="008B312D">
        <w:rPr>
          <w:color w:val="404040" w:themeColor="text1" w:themeTint="BF"/>
          <w:spacing w:val="-4"/>
        </w:rPr>
        <w:t xml:space="preserve"> </w:t>
      </w:r>
      <w:r w:rsidRPr="008B312D">
        <w:rPr>
          <w:color w:val="404040" w:themeColor="text1" w:themeTint="BF"/>
        </w:rPr>
        <w:t>plnění</w:t>
      </w:r>
      <w:r w:rsidRPr="008B312D">
        <w:rPr>
          <w:color w:val="404040" w:themeColor="text1" w:themeTint="BF"/>
          <w:spacing w:val="-6"/>
        </w:rPr>
        <w:t xml:space="preserve"> </w:t>
      </w:r>
      <w:r w:rsidRPr="008B312D">
        <w:rPr>
          <w:color w:val="404040" w:themeColor="text1" w:themeTint="BF"/>
        </w:rPr>
        <w:t>Služeb</w:t>
      </w:r>
      <w:r w:rsidRPr="008B312D">
        <w:rPr>
          <w:color w:val="404040" w:themeColor="text1" w:themeTint="BF"/>
          <w:spacing w:val="-6"/>
        </w:rPr>
        <w:t xml:space="preserve"> </w:t>
      </w:r>
      <w:r w:rsidRPr="008B312D">
        <w:rPr>
          <w:color w:val="404040" w:themeColor="text1" w:themeTint="BF"/>
          <w:spacing w:val="-5"/>
        </w:rPr>
        <w:t>je</w:t>
      </w:r>
      <w:r w:rsidR="00F45712" w:rsidRPr="008B312D">
        <w:rPr>
          <w:color w:val="404040" w:themeColor="text1" w:themeTint="BF"/>
          <w:spacing w:val="-5"/>
        </w:rPr>
        <w:t xml:space="preserve"> Praha</w:t>
      </w:r>
      <w:r w:rsidR="008D1BE2" w:rsidRPr="008B312D">
        <w:rPr>
          <w:color w:val="404040" w:themeColor="text1" w:themeTint="BF"/>
          <w:spacing w:val="-5"/>
        </w:rPr>
        <w:t>.</w:t>
      </w:r>
    </w:p>
    <w:p w14:paraId="58354FA7" w14:textId="77777777" w:rsidR="009E238A" w:rsidRPr="0008010E" w:rsidRDefault="00892987" w:rsidP="00A529B9">
      <w:pPr>
        <w:pStyle w:val="Nadpis2"/>
        <w:numPr>
          <w:ilvl w:val="0"/>
          <w:numId w:val="16"/>
        </w:numPr>
        <w:tabs>
          <w:tab w:val="left" w:pos="4353"/>
        </w:tabs>
        <w:spacing w:before="240" w:after="240" w:line="312" w:lineRule="auto"/>
        <w:ind w:left="4355" w:right="397"/>
        <w:jc w:val="both"/>
        <w:rPr>
          <w:color w:val="404040" w:themeColor="text1" w:themeTint="BF"/>
        </w:rPr>
      </w:pPr>
      <w:r w:rsidRPr="0008010E">
        <w:rPr>
          <w:color w:val="404040" w:themeColor="text1" w:themeTint="BF"/>
        </w:rPr>
        <w:t>Platební</w:t>
      </w:r>
      <w:r w:rsidRPr="0008010E">
        <w:rPr>
          <w:color w:val="404040" w:themeColor="text1" w:themeTint="BF"/>
          <w:spacing w:val="-4"/>
        </w:rPr>
        <w:t xml:space="preserve"> </w:t>
      </w:r>
      <w:r w:rsidRPr="0008010E">
        <w:rPr>
          <w:color w:val="404040" w:themeColor="text1" w:themeTint="BF"/>
          <w:spacing w:val="-2"/>
        </w:rPr>
        <w:t>podmínky</w:t>
      </w:r>
    </w:p>
    <w:p w14:paraId="58354FAA" w14:textId="0E59A229" w:rsidR="009E238A" w:rsidRPr="00751B48"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751B48">
        <w:rPr>
          <w:color w:val="404040" w:themeColor="text1" w:themeTint="BF"/>
        </w:rPr>
        <w:t xml:space="preserve">Paušální cena za poskytování služeb dle čl. 1 odst. 1.1 písm. a) Smlouvy bude hrazena </w:t>
      </w:r>
      <w:r w:rsidR="004A71B9">
        <w:rPr>
          <w:color w:val="404040" w:themeColor="text1" w:themeTint="BF"/>
        </w:rPr>
        <w:t>měsíčně zpětně</w:t>
      </w:r>
      <w:r w:rsidR="00F321EF">
        <w:rPr>
          <w:color w:val="404040" w:themeColor="text1" w:themeTint="BF"/>
        </w:rPr>
        <w:t xml:space="preserve"> za uplynulý kalendářní měsíc, a to </w:t>
      </w:r>
      <w:r w:rsidRPr="00751B48">
        <w:rPr>
          <w:color w:val="404040" w:themeColor="text1" w:themeTint="BF"/>
        </w:rPr>
        <w:t>na</w:t>
      </w:r>
      <w:r w:rsidR="00C1019F">
        <w:rPr>
          <w:color w:val="404040" w:themeColor="text1" w:themeTint="BF"/>
        </w:rPr>
        <w:t> </w:t>
      </w:r>
      <w:r w:rsidRPr="00751B48">
        <w:rPr>
          <w:color w:val="404040" w:themeColor="text1" w:themeTint="BF"/>
        </w:rPr>
        <w:t>základě daňov</w:t>
      </w:r>
      <w:r w:rsidR="00CF78D4">
        <w:rPr>
          <w:color w:val="404040" w:themeColor="text1" w:themeTint="BF"/>
        </w:rPr>
        <w:t>ých</w:t>
      </w:r>
      <w:r w:rsidRPr="00751B48">
        <w:rPr>
          <w:color w:val="404040" w:themeColor="text1" w:themeTint="BF"/>
        </w:rPr>
        <w:t xml:space="preserve"> doklad</w:t>
      </w:r>
      <w:r w:rsidR="009C1464">
        <w:rPr>
          <w:color w:val="404040" w:themeColor="text1" w:themeTint="BF"/>
        </w:rPr>
        <w:t>ů</w:t>
      </w:r>
      <w:r w:rsidRPr="00751B48">
        <w:rPr>
          <w:color w:val="404040" w:themeColor="text1" w:themeTint="BF"/>
        </w:rPr>
        <w:t xml:space="preserve"> (faktur) vystaven</w:t>
      </w:r>
      <w:r w:rsidR="009C1464">
        <w:rPr>
          <w:color w:val="404040" w:themeColor="text1" w:themeTint="BF"/>
        </w:rPr>
        <w:t>ých</w:t>
      </w:r>
      <w:r w:rsidRPr="00751B48">
        <w:rPr>
          <w:color w:val="404040" w:themeColor="text1" w:themeTint="BF"/>
        </w:rPr>
        <w:t xml:space="preserve"> Poskytovatelem </w:t>
      </w:r>
      <w:r w:rsidR="009C1464">
        <w:rPr>
          <w:color w:val="404040" w:themeColor="text1" w:themeTint="BF"/>
        </w:rPr>
        <w:t>vždy</w:t>
      </w:r>
      <w:r w:rsidR="006279F7">
        <w:rPr>
          <w:color w:val="404040" w:themeColor="text1" w:themeTint="BF"/>
        </w:rPr>
        <w:t xml:space="preserve"> do</w:t>
      </w:r>
      <w:r w:rsidR="002C4E46">
        <w:rPr>
          <w:color w:val="404040" w:themeColor="text1" w:themeTint="BF"/>
        </w:rPr>
        <w:t xml:space="preserve"> pěti (</w:t>
      </w:r>
      <w:r w:rsidR="009863AA">
        <w:rPr>
          <w:color w:val="404040" w:themeColor="text1" w:themeTint="BF"/>
        </w:rPr>
        <w:t>5) dn</w:t>
      </w:r>
      <w:r w:rsidR="003C08EE">
        <w:rPr>
          <w:color w:val="404040" w:themeColor="text1" w:themeTint="BF"/>
        </w:rPr>
        <w:t>ů od konce kalendářního měsíce, ve kterém byly Paušální služby poskytovány</w:t>
      </w:r>
      <w:r w:rsidRPr="00751B48">
        <w:rPr>
          <w:color w:val="404040" w:themeColor="text1" w:themeTint="BF"/>
        </w:rPr>
        <w:t>.</w:t>
      </w:r>
      <w:r w:rsidR="008C49A4" w:rsidRPr="00751B48">
        <w:rPr>
          <w:color w:val="404040" w:themeColor="text1" w:themeTint="BF"/>
          <w:spacing w:val="-4"/>
        </w:rPr>
        <w:t xml:space="preserve"> </w:t>
      </w:r>
      <w:r w:rsidRPr="00751B48">
        <w:rPr>
          <w:color w:val="404040" w:themeColor="text1" w:themeTint="BF"/>
        </w:rPr>
        <w:t>Za den uskutečnění zdanitelného plnění se</w:t>
      </w:r>
      <w:r w:rsidR="00765E75">
        <w:rPr>
          <w:color w:val="404040" w:themeColor="text1" w:themeTint="BF"/>
        </w:rPr>
        <w:t xml:space="preserve"> </w:t>
      </w:r>
      <w:r w:rsidRPr="00751B48">
        <w:rPr>
          <w:color w:val="404040" w:themeColor="text1" w:themeTint="BF"/>
        </w:rPr>
        <w:t xml:space="preserve">považuje </w:t>
      </w:r>
      <w:r w:rsidR="006C1B0B">
        <w:rPr>
          <w:color w:val="404040" w:themeColor="text1" w:themeTint="BF"/>
        </w:rPr>
        <w:t xml:space="preserve">poslední </w:t>
      </w:r>
      <w:r w:rsidRPr="00751B48">
        <w:rPr>
          <w:color w:val="404040" w:themeColor="text1" w:themeTint="BF"/>
        </w:rPr>
        <w:t xml:space="preserve">den </w:t>
      </w:r>
      <w:r w:rsidR="006E5D1F">
        <w:rPr>
          <w:color w:val="404040" w:themeColor="text1" w:themeTint="BF"/>
        </w:rPr>
        <w:t>příslušného kalendářního měsíce</w:t>
      </w:r>
      <w:r w:rsidR="00EA2756">
        <w:rPr>
          <w:color w:val="404040" w:themeColor="text1" w:themeTint="BF"/>
        </w:rPr>
        <w:t>, v</w:t>
      </w:r>
      <w:r w:rsidR="004E30A1">
        <w:rPr>
          <w:color w:val="404040" w:themeColor="text1" w:themeTint="BF"/>
        </w:rPr>
        <w:t> </w:t>
      </w:r>
      <w:r w:rsidR="00EA2756">
        <w:rPr>
          <w:color w:val="404040" w:themeColor="text1" w:themeTint="BF"/>
        </w:rPr>
        <w:t>němž</w:t>
      </w:r>
      <w:r w:rsidR="004E30A1">
        <w:rPr>
          <w:color w:val="404040" w:themeColor="text1" w:themeTint="BF"/>
        </w:rPr>
        <w:t xml:space="preserve"> byly Paušální s</w:t>
      </w:r>
      <w:r w:rsidR="005462E1">
        <w:rPr>
          <w:color w:val="404040" w:themeColor="text1" w:themeTint="BF"/>
        </w:rPr>
        <w:t>l</w:t>
      </w:r>
      <w:r w:rsidR="004E30A1">
        <w:rPr>
          <w:color w:val="404040" w:themeColor="text1" w:themeTint="BF"/>
        </w:rPr>
        <w:t>užby</w:t>
      </w:r>
      <w:r w:rsidR="005462E1">
        <w:rPr>
          <w:color w:val="404040" w:themeColor="text1" w:themeTint="BF"/>
        </w:rPr>
        <w:t xml:space="preserve"> poskytovány a za který je daná faktura vystavena</w:t>
      </w:r>
      <w:r w:rsidRPr="00751B48">
        <w:rPr>
          <w:color w:val="404040" w:themeColor="text1" w:themeTint="BF"/>
        </w:rPr>
        <w:t>.</w:t>
      </w:r>
      <w:r w:rsidR="00B70255" w:rsidRPr="00B70255">
        <w:t xml:space="preserve"> </w:t>
      </w:r>
      <w:r w:rsidR="00B70255" w:rsidRPr="00B70255">
        <w:rPr>
          <w:color w:val="404040" w:themeColor="text1" w:themeTint="BF"/>
        </w:rPr>
        <w:t>V případě, že bude Paušální služba poskytována jen část roku a/nebo měsíce, bude Paušální cena odpovídajícím způsobem poměrně krácena a daňový doklad bude vystaven na uvedené období.</w:t>
      </w:r>
    </w:p>
    <w:p w14:paraId="58354FAB" w14:textId="5B1C481B" w:rsidR="009E238A" w:rsidRPr="0008010E" w:rsidRDefault="00892987" w:rsidP="00A529B9">
      <w:pPr>
        <w:pStyle w:val="Odstavecseseznamem"/>
        <w:numPr>
          <w:ilvl w:val="1"/>
          <w:numId w:val="16"/>
        </w:numPr>
        <w:tabs>
          <w:tab w:val="left" w:pos="874"/>
          <w:tab w:val="left" w:pos="876"/>
        </w:tabs>
        <w:spacing w:after="120" w:line="312" w:lineRule="auto"/>
        <w:ind w:left="876" w:right="397"/>
        <w:rPr>
          <w:color w:val="404040" w:themeColor="text1" w:themeTint="BF"/>
        </w:rPr>
      </w:pPr>
      <w:r w:rsidRPr="0008010E">
        <w:rPr>
          <w:color w:val="404040" w:themeColor="text1" w:themeTint="BF"/>
        </w:rPr>
        <w:t>Variabilní cena za službu dle čl. 1. odst. 1.1 písm. b) Smlouvy bude hrazena měsíčně vždy za</w:t>
      </w:r>
      <w:r w:rsidR="00A507ED">
        <w:rPr>
          <w:color w:val="404040" w:themeColor="text1" w:themeTint="BF"/>
        </w:rPr>
        <w:t> </w:t>
      </w:r>
      <w:r w:rsidRPr="0008010E">
        <w:rPr>
          <w:color w:val="404040" w:themeColor="text1" w:themeTint="BF"/>
        </w:rPr>
        <w:t>uplynulý kalendářní měsíc, a to na základě daňových dokladů (faktur) vystavených Poskytovatelem</w:t>
      </w:r>
      <w:r w:rsidRPr="0008010E">
        <w:rPr>
          <w:color w:val="404040" w:themeColor="text1" w:themeTint="BF"/>
          <w:spacing w:val="-5"/>
        </w:rPr>
        <w:t xml:space="preserve"> </w:t>
      </w:r>
      <w:r w:rsidRPr="0008010E">
        <w:rPr>
          <w:color w:val="404040" w:themeColor="text1" w:themeTint="BF"/>
        </w:rPr>
        <w:t>vždy</w:t>
      </w:r>
      <w:r w:rsidRPr="0008010E">
        <w:rPr>
          <w:color w:val="404040" w:themeColor="text1" w:themeTint="BF"/>
          <w:spacing w:val="-6"/>
        </w:rPr>
        <w:t xml:space="preserve"> </w:t>
      </w:r>
      <w:r w:rsidRPr="0008010E">
        <w:rPr>
          <w:color w:val="404040" w:themeColor="text1" w:themeTint="BF"/>
        </w:rPr>
        <w:t>do</w:t>
      </w:r>
      <w:r w:rsidRPr="0008010E">
        <w:rPr>
          <w:color w:val="404040" w:themeColor="text1" w:themeTint="BF"/>
          <w:spacing w:val="-6"/>
        </w:rPr>
        <w:t xml:space="preserve"> </w:t>
      </w:r>
      <w:r w:rsidRPr="0008010E">
        <w:rPr>
          <w:color w:val="404040" w:themeColor="text1" w:themeTint="BF"/>
        </w:rPr>
        <w:t>p</w:t>
      </w:r>
      <w:r w:rsidR="000A0C23">
        <w:rPr>
          <w:color w:val="404040" w:themeColor="text1" w:themeTint="BF"/>
        </w:rPr>
        <w:t>ěti</w:t>
      </w:r>
      <w:r w:rsidRPr="0008010E">
        <w:rPr>
          <w:color w:val="404040" w:themeColor="text1" w:themeTint="BF"/>
          <w:spacing w:val="-7"/>
        </w:rPr>
        <w:t xml:space="preserve"> </w:t>
      </w:r>
      <w:r w:rsidRPr="0008010E">
        <w:rPr>
          <w:color w:val="404040" w:themeColor="text1" w:themeTint="BF"/>
        </w:rPr>
        <w:t>(5)</w:t>
      </w:r>
      <w:r w:rsidRPr="0008010E">
        <w:rPr>
          <w:color w:val="404040" w:themeColor="text1" w:themeTint="BF"/>
          <w:spacing w:val="-3"/>
        </w:rPr>
        <w:t xml:space="preserve"> </w:t>
      </w:r>
      <w:r w:rsidRPr="0008010E">
        <w:rPr>
          <w:color w:val="404040" w:themeColor="text1" w:themeTint="BF"/>
        </w:rPr>
        <w:t>dn</w:t>
      </w:r>
      <w:r w:rsidR="000A0C23">
        <w:rPr>
          <w:color w:val="404040" w:themeColor="text1" w:themeTint="BF"/>
        </w:rPr>
        <w:t xml:space="preserve">ů od konce kalendářního </w:t>
      </w:r>
      <w:r w:rsidRPr="0008010E">
        <w:rPr>
          <w:color w:val="404040" w:themeColor="text1" w:themeTint="BF"/>
        </w:rPr>
        <w:t>měsíce</w:t>
      </w:r>
      <w:r w:rsidR="000A0C23">
        <w:rPr>
          <w:color w:val="404040" w:themeColor="text1" w:themeTint="BF"/>
        </w:rPr>
        <w:t>, ve kterém byly Variabilní služby poskytovány</w:t>
      </w:r>
      <w:r w:rsidRPr="0008010E">
        <w:rPr>
          <w:color w:val="404040" w:themeColor="text1" w:themeTint="BF"/>
        </w:rPr>
        <w:t>.</w:t>
      </w:r>
      <w:r w:rsidRPr="0008010E">
        <w:rPr>
          <w:color w:val="404040" w:themeColor="text1" w:themeTint="BF"/>
          <w:spacing w:val="-3"/>
        </w:rPr>
        <w:t xml:space="preserve"> </w:t>
      </w:r>
      <w:r w:rsidRPr="0008010E">
        <w:rPr>
          <w:color w:val="404040" w:themeColor="text1" w:themeTint="BF"/>
        </w:rPr>
        <w:t>Přílohou</w:t>
      </w:r>
      <w:r w:rsidRPr="0008010E">
        <w:rPr>
          <w:color w:val="404040" w:themeColor="text1" w:themeTint="BF"/>
          <w:spacing w:val="-4"/>
        </w:rPr>
        <w:t xml:space="preserve"> </w:t>
      </w:r>
      <w:r w:rsidRPr="0008010E">
        <w:rPr>
          <w:color w:val="404040" w:themeColor="text1" w:themeTint="BF"/>
        </w:rPr>
        <w:t>každého daňového dokladu (faktury) budou příslušné Akceptační protokoly podepsané odpovědnými osobami obou Smluvních stran, potvrzující poskytnutí Variabilních služeb. Dnem uskutečnění zdanitelného plnění je den podpisu Akceptačního protokolu Objednatelem.</w:t>
      </w:r>
    </w:p>
    <w:p w14:paraId="58354FAC" w14:textId="11453C95"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Daňový doklad (faktura) vystavený Poskytovatelem musí obsahovat náležitosti daňového dokladu</w:t>
      </w:r>
      <w:r w:rsidRPr="0008010E">
        <w:rPr>
          <w:color w:val="404040" w:themeColor="text1" w:themeTint="BF"/>
          <w:spacing w:val="-9"/>
        </w:rPr>
        <w:t xml:space="preserve"> </w:t>
      </w:r>
      <w:r w:rsidRPr="0008010E">
        <w:rPr>
          <w:color w:val="404040" w:themeColor="text1" w:themeTint="BF"/>
        </w:rPr>
        <w:t>podle</w:t>
      </w:r>
      <w:r w:rsidRPr="0008010E">
        <w:rPr>
          <w:color w:val="404040" w:themeColor="text1" w:themeTint="BF"/>
          <w:spacing w:val="-9"/>
        </w:rPr>
        <w:t xml:space="preserve"> </w:t>
      </w:r>
      <w:r w:rsidRPr="0008010E">
        <w:rPr>
          <w:color w:val="404040" w:themeColor="text1" w:themeTint="BF"/>
        </w:rPr>
        <w:t>příslušných</w:t>
      </w:r>
      <w:r w:rsidRPr="0008010E">
        <w:rPr>
          <w:color w:val="404040" w:themeColor="text1" w:themeTint="BF"/>
          <w:spacing w:val="-9"/>
        </w:rPr>
        <w:t xml:space="preserve"> </w:t>
      </w:r>
      <w:r w:rsidRPr="0008010E">
        <w:rPr>
          <w:color w:val="404040" w:themeColor="text1" w:themeTint="BF"/>
        </w:rPr>
        <w:t>právních</w:t>
      </w:r>
      <w:r w:rsidRPr="0008010E">
        <w:rPr>
          <w:color w:val="404040" w:themeColor="text1" w:themeTint="BF"/>
          <w:spacing w:val="-11"/>
        </w:rPr>
        <w:t xml:space="preserve"> </w:t>
      </w:r>
      <w:r w:rsidRPr="0008010E">
        <w:rPr>
          <w:color w:val="404040" w:themeColor="text1" w:themeTint="BF"/>
        </w:rPr>
        <w:t>předpisů,</w:t>
      </w:r>
      <w:r w:rsidRPr="0008010E">
        <w:rPr>
          <w:color w:val="404040" w:themeColor="text1" w:themeTint="BF"/>
          <w:spacing w:val="-10"/>
        </w:rPr>
        <w:t xml:space="preserve"> </w:t>
      </w:r>
      <w:r w:rsidRPr="0008010E">
        <w:rPr>
          <w:color w:val="404040" w:themeColor="text1" w:themeTint="BF"/>
        </w:rPr>
        <w:t>zejména</w:t>
      </w:r>
      <w:r w:rsidRPr="0008010E">
        <w:rPr>
          <w:color w:val="404040" w:themeColor="text1" w:themeTint="BF"/>
          <w:spacing w:val="-11"/>
        </w:rPr>
        <w:t xml:space="preserve"> </w:t>
      </w:r>
      <w:r w:rsidRPr="0008010E">
        <w:rPr>
          <w:color w:val="404040" w:themeColor="text1" w:themeTint="BF"/>
        </w:rPr>
        <w:t>pak</w:t>
      </w:r>
      <w:r w:rsidRPr="0008010E">
        <w:rPr>
          <w:color w:val="404040" w:themeColor="text1" w:themeTint="BF"/>
          <w:spacing w:val="-10"/>
        </w:rPr>
        <w:t xml:space="preserve"> </w:t>
      </w:r>
      <w:r w:rsidRPr="0008010E">
        <w:rPr>
          <w:color w:val="404040" w:themeColor="text1" w:themeTint="BF"/>
        </w:rPr>
        <w:t>§</w:t>
      </w:r>
      <w:r w:rsidRPr="0008010E">
        <w:rPr>
          <w:color w:val="404040" w:themeColor="text1" w:themeTint="BF"/>
          <w:spacing w:val="-9"/>
        </w:rPr>
        <w:t xml:space="preserve"> </w:t>
      </w:r>
      <w:r w:rsidRPr="0008010E">
        <w:rPr>
          <w:color w:val="404040" w:themeColor="text1" w:themeTint="BF"/>
        </w:rPr>
        <w:t>29</w:t>
      </w:r>
      <w:r w:rsidRPr="0008010E">
        <w:rPr>
          <w:color w:val="404040" w:themeColor="text1" w:themeTint="BF"/>
          <w:spacing w:val="-11"/>
        </w:rPr>
        <w:t xml:space="preserve"> </w:t>
      </w:r>
      <w:r w:rsidRPr="0008010E">
        <w:rPr>
          <w:color w:val="404040" w:themeColor="text1" w:themeTint="BF"/>
        </w:rPr>
        <w:t>zákona</w:t>
      </w:r>
      <w:r w:rsidRPr="0008010E">
        <w:rPr>
          <w:color w:val="404040" w:themeColor="text1" w:themeTint="BF"/>
          <w:spacing w:val="-11"/>
        </w:rPr>
        <w:t xml:space="preserve"> </w:t>
      </w:r>
      <w:r w:rsidRPr="0008010E">
        <w:rPr>
          <w:color w:val="404040" w:themeColor="text1" w:themeTint="BF"/>
        </w:rPr>
        <w:t>č.</w:t>
      </w:r>
      <w:r w:rsidRPr="0008010E">
        <w:rPr>
          <w:color w:val="404040" w:themeColor="text1" w:themeTint="BF"/>
          <w:spacing w:val="-10"/>
        </w:rPr>
        <w:t xml:space="preserve"> </w:t>
      </w:r>
      <w:r w:rsidRPr="0008010E">
        <w:rPr>
          <w:color w:val="404040" w:themeColor="text1" w:themeTint="BF"/>
        </w:rPr>
        <w:t>235/2004</w:t>
      </w:r>
      <w:r w:rsidRPr="0008010E">
        <w:rPr>
          <w:color w:val="404040" w:themeColor="text1" w:themeTint="BF"/>
          <w:spacing w:val="-11"/>
        </w:rPr>
        <w:t xml:space="preserve"> </w:t>
      </w:r>
      <w:r w:rsidRPr="0008010E">
        <w:rPr>
          <w:color w:val="404040" w:themeColor="text1" w:themeTint="BF"/>
        </w:rPr>
        <w:t>Sb.,</w:t>
      </w:r>
      <w:r w:rsidRPr="0008010E">
        <w:rPr>
          <w:color w:val="404040" w:themeColor="text1" w:themeTint="BF"/>
          <w:spacing w:val="-10"/>
        </w:rPr>
        <w:t xml:space="preserve"> </w:t>
      </w:r>
      <w:r w:rsidRPr="0008010E">
        <w:rPr>
          <w:color w:val="404040" w:themeColor="text1" w:themeTint="BF"/>
        </w:rPr>
        <w:t>o</w:t>
      </w:r>
      <w:r w:rsidRPr="0008010E">
        <w:rPr>
          <w:color w:val="404040" w:themeColor="text1" w:themeTint="BF"/>
          <w:spacing w:val="-11"/>
        </w:rPr>
        <w:t xml:space="preserve"> </w:t>
      </w:r>
      <w:r w:rsidRPr="0008010E">
        <w:rPr>
          <w:color w:val="404040" w:themeColor="text1" w:themeTint="BF"/>
        </w:rPr>
        <w:t>dani z</w:t>
      </w:r>
      <w:r w:rsidRPr="0008010E">
        <w:rPr>
          <w:color w:val="404040" w:themeColor="text1" w:themeTint="BF"/>
          <w:spacing w:val="-1"/>
        </w:rPr>
        <w:t xml:space="preserve"> </w:t>
      </w:r>
      <w:r w:rsidRPr="0008010E">
        <w:rPr>
          <w:color w:val="404040" w:themeColor="text1" w:themeTint="BF"/>
        </w:rPr>
        <w:t>přidané hodnoty, zákona č. 563/1991 Sb., o účetnictví, ve znění pozdějších předpisů, a</w:t>
      </w:r>
      <w:r w:rsidR="00C764C2">
        <w:rPr>
          <w:color w:val="404040" w:themeColor="text1" w:themeTint="BF"/>
        </w:rPr>
        <w:t> </w:t>
      </w:r>
      <w:r w:rsidRPr="0008010E">
        <w:rPr>
          <w:color w:val="404040" w:themeColor="text1" w:themeTint="BF"/>
        </w:rPr>
        <w:t>zejména tyto údaje:</w:t>
      </w:r>
    </w:p>
    <w:p w14:paraId="58354FAD" w14:textId="77777777" w:rsidR="009E238A" w:rsidRPr="0008010E" w:rsidRDefault="00892987" w:rsidP="00A529B9">
      <w:pPr>
        <w:pStyle w:val="Odstavecseseznamem"/>
        <w:numPr>
          <w:ilvl w:val="0"/>
          <w:numId w:val="12"/>
        </w:numPr>
        <w:tabs>
          <w:tab w:val="left" w:pos="1271"/>
        </w:tabs>
        <w:spacing w:after="60" w:line="312" w:lineRule="auto"/>
        <w:ind w:left="1271" w:right="397" w:hanging="394"/>
        <w:rPr>
          <w:color w:val="404040" w:themeColor="text1" w:themeTint="BF"/>
        </w:rPr>
      </w:pPr>
      <w:r w:rsidRPr="0008010E">
        <w:rPr>
          <w:color w:val="404040" w:themeColor="text1" w:themeTint="BF"/>
        </w:rPr>
        <w:t>číslo</w:t>
      </w:r>
      <w:r w:rsidRPr="0008010E">
        <w:rPr>
          <w:color w:val="404040" w:themeColor="text1" w:themeTint="BF"/>
          <w:spacing w:val="-2"/>
        </w:rPr>
        <w:t xml:space="preserve"> Smlouvy;</w:t>
      </w:r>
    </w:p>
    <w:p w14:paraId="58354FAE" w14:textId="77777777" w:rsidR="009E238A" w:rsidRPr="0008010E" w:rsidRDefault="00892987" w:rsidP="00A529B9">
      <w:pPr>
        <w:pStyle w:val="Odstavecseseznamem"/>
        <w:numPr>
          <w:ilvl w:val="0"/>
          <w:numId w:val="12"/>
        </w:numPr>
        <w:tabs>
          <w:tab w:val="left" w:pos="1271"/>
        </w:tabs>
        <w:spacing w:after="60" w:line="312" w:lineRule="auto"/>
        <w:ind w:left="1271" w:right="397" w:hanging="394"/>
        <w:rPr>
          <w:color w:val="404040" w:themeColor="text1" w:themeTint="BF"/>
        </w:rPr>
      </w:pPr>
      <w:r w:rsidRPr="0008010E">
        <w:rPr>
          <w:color w:val="404040" w:themeColor="text1" w:themeTint="BF"/>
        </w:rPr>
        <w:t>číslo</w:t>
      </w:r>
      <w:r w:rsidRPr="0008010E">
        <w:rPr>
          <w:color w:val="404040" w:themeColor="text1" w:themeTint="BF"/>
          <w:spacing w:val="-5"/>
        </w:rPr>
        <w:t xml:space="preserve"> </w:t>
      </w:r>
      <w:r w:rsidRPr="0008010E">
        <w:rPr>
          <w:color w:val="404040" w:themeColor="text1" w:themeTint="BF"/>
        </w:rPr>
        <w:t>Evidenční</w:t>
      </w:r>
      <w:r w:rsidRPr="0008010E">
        <w:rPr>
          <w:color w:val="404040" w:themeColor="text1" w:themeTint="BF"/>
          <w:spacing w:val="-4"/>
        </w:rPr>
        <w:t xml:space="preserve"> </w:t>
      </w:r>
      <w:r w:rsidRPr="0008010E">
        <w:rPr>
          <w:color w:val="404040" w:themeColor="text1" w:themeTint="BF"/>
          <w:spacing w:val="-2"/>
        </w:rPr>
        <w:t>objednávky;</w:t>
      </w:r>
    </w:p>
    <w:p w14:paraId="58354FAF" w14:textId="77777777" w:rsidR="009E238A" w:rsidRPr="0008010E" w:rsidRDefault="00892987" w:rsidP="00A529B9">
      <w:pPr>
        <w:pStyle w:val="Odstavecseseznamem"/>
        <w:numPr>
          <w:ilvl w:val="0"/>
          <w:numId w:val="12"/>
        </w:numPr>
        <w:tabs>
          <w:tab w:val="left" w:pos="1272"/>
        </w:tabs>
        <w:spacing w:after="60" w:line="312" w:lineRule="auto"/>
        <w:ind w:left="1272" w:right="397"/>
        <w:rPr>
          <w:color w:val="404040" w:themeColor="text1" w:themeTint="BF"/>
        </w:rPr>
      </w:pPr>
      <w:r w:rsidRPr="0008010E">
        <w:rPr>
          <w:color w:val="404040" w:themeColor="text1" w:themeTint="BF"/>
        </w:rPr>
        <w:t>identifikační</w:t>
      </w:r>
      <w:r w:rsidRPr="0008010E">
        <w:rPr>
          <w:color w:val="404040" w:themeColor="text1" w:themeTint="BF"/>
          <w:spacing w:val="-4"/>
        </w:rPr>
        <w:t xml:space="preserve"> </w:t>
      </w:r>
      <w:r w:rsidRPr="0008010E">
        <w:rPr>
          <w:color w:val="404040" w:themeColor="text1" w:themeTint="BF"/>
        </w:rPr>
        <w:t>údaje</w:t>
      </w:r>
      <w:r w:rsidRPr="0008010E">
        <w:rPr>
          <w:color w:val="404040" w:themeColor="text1" w:themeTint="BF"/>
          <w:spacing w:val="-7"/>
        </w:rPr>
        <w:t xml:space="preserve"> </w:t>
      </w:r>
      <w:r w:rsidRPr="0008010E">
        <w:rPr>
          <w:color w:val="404040" w:themeColor="text1" w:themeTint="BF"/>
        </w:rPr>
        <w:t>Objednatele</w:t>
      </w:r>
      <w:r w:rsidRPr="0008010E">
        <w:rPr>
          <w:color w:val="404040" w:themeColor="text1" w:themeTint="BF"/>
          <w:spacing w:val="-6"/>
        </w:rPr>
        <w:t xml:space="preserve"> </w:t>
      </w:r>
      <w:r w:rsidRPr="0008010E">
        <w:rPr>
          <w:color w:val="404040" w:themeColor="text1" w:themeTint="BF"/>
        </w:rPr>
        <w:t>a</w:t>
      </w:r>
      <w:r w:rsidRPr="0008010E">
        <w:rPr>
          <w:color w:val="404040" w:themeColor="text1" w:themeTint="BF"/>
          <w:spacing w:val="-5"/>
        </w:rPr>
        <w:t xml:space="preserve"> </w:t>
      </w:r>
      <w:r w:rsidRPr="0008010E">
        <w:rPr>
          <w:color w:val="404040" w:themeColor="text1" w:themeTint="BF"/>
          <w:spacing w:val="-2"/>
        </w:rPr>
        <w:t>Poskytovatele;</w:t>
      </w:r>
    </w:p>
    <w:p w14:paraId="58354FB0" w14:textId="25FBC89B" w:rsidR="009E238A" w:rsidRPr="0008010E" w:rsidRDefault="00892987" w:rsidP="00A529B9">
      <w:pPr>
        <w:pStyle w:val="Odstavecseseznamem"/>
        <w:numPr>
          <w:ilvl w:val="0"/>
          <w:numId w:val="12"/>
        </w:numPr>
        <w:tabs>
          <w:tab w:val="left" w:pos="1270"/>
          <w:tab w:val="left" w:pos="1272"/>
        </w:tabs>
        <w:spacing w:after="60" w:line="312" w:lineRule="auto"/>
        <w:ind w:left="1272" w:right="397"/>
        <w:rPr>
          <w:color w:val="404040" w:themeColor="text1" w:themeTint="BF"/>
        </w:rPr>
      </w:pPr>
      <w:r w:rsidRPr="0008010E">
        <w:rPr>
          <w:color w:val="404040" w:themeColor="text1" w:themeTint="BF"/>
        </w:rPr>
        <w:t>místo</w:t>
      </w:r>
      <w:r w:rsidRPr="0008010E">
        <w:rPr>
          <w:color w:val="404040" w:themeColor="text1" w:themeTint="BF"/>
          <w:spacing w:val="-4"/>
        </w:rPr>
        <w:t xml:space="preserve"> </w:t>
      </w:r>
      <w:r w:rsidRPr="0008010E">
        <w:rPr>
          <w:color w:val="404040" w:themeColor="text1" w:themeTint="BF"/>
        </w:rPr>
        <w:t>a</w:t>
      </w:r>
      <w:r w:rsidRPr="0008010E">
        <w:rPr>
          <w:color w:val="404040" w:themeColor="text1" w:themeTint="BF"/>
          <w:spacing w:val="-6"/>
        </w:rPr>
        <w:t xml:space="preserve"> </w:t>
      </w:r>
      <w:r w:rsidRPr="0008010E">
        <w:rPr>
          <w:color w:val="404040" w:themeColor="text1" w:themeTint="BF"/>
        </w:rPr>
        <w:t>datum</w:t>
      </w:r>
      <w:r w:rsidRPr="0008010E">
        <w:rPr>
          <w:color w:val="404040" w:themeColor="text1" w:themeTint="BF"/>
          <w:spacing w:val="-5"/>
        </w:rPr>
        <w:t xml:space="preserve"> </w:t>
      </w:r>
      <w:r w:rsidRPr="0008010E">
        <w:rPr>
          <w:color w:val="404040" w:themeColor="text1" w:themeTint="BF"/>
        </w:rPr>
        <w:t>podpisu</w:t>
      </w:r>
      <w:r w:rsidRPr="0008010E">
        <w:rPr>
          <w:color w:val="404040" w:themeColor="text1" w:themeTint="BF"/>
          <w:spacing w:val="-4"/>
        </w:rPr>
        <w:t xml:space="preserve"> </w:t>
      </w:r>
      <w:r w:rsidRPr="0008010E">
        <w:rPr>
          <w:color w:val="404040" w:themeColor="text1" w:themeTint="BF"/>
        </w:rPr>
        <w:t>Akceptačního</w:t>
      </w:r>
      <w:r w:rsidRPr="0008010E">
        <w:rPr>
          <w:color w:val="404040" w:themeColor="text1" w:themeTint="BF"/>
          <w:spacing w:val="-4"/>
        </w:rPr>
        <w:t xml:space="preserve"> </w:t>
      </w:r>
      <w:r w:rsidRPr="0008010E">
        <w:rPr>
          <w:color w:val="404040" w:themeColor="text1" w:themeTint="BF"/>
        </w:rPr>
        <w:t>protokolu</w:t>
      </w:r>
      <w:r w:rsidRPr="0008010E">
        <w:rPr>
          <w:color w:val="404040" w:themeColor="text1" w:themeTint="BF"/>
          <w:spacing w:val="-6"/>
        </w:rPr>
        <w:t xml:space="preserve"> </w:t>
      </w:r>
      <w:r w:rsidRPr="0008010E">
        <w:rPr>
          <w:color w:val="404040" w:themeColor="text1" w:themeTint="BF"/>
        </w:rPr>
        <w:t>(v</w:t>
      </w:r>
      <w:r w:rsidRPr="0008010E">
        <w:rPr>
          <w:color w:val="404040" w:themeColor="text1" w:themeTint="BF"/>
          <w:spacing w:val="-8"/>
        </w:rPr>
        <w:t xml:space="preserve"> </w:t>
      </w:r>
      <w:r w:rsidRPr="0008010E">
        <w:rPr>
          <w:color w:val="404040" w:themeColor="text1" w:themeTint="BF"/>
        </w:rPr>
        <w:t>případě</w:t>
      </w:r>
      <w:r w:rsidRPr="0008010E">
        <w:rPr>
          <w:color w:val="404040" w:themeColor="text1" w:themeTint="BF"/>
          <w:spacing w:val="-6"/>
        </w:rPr>
        <w:t xml:space="preserve"> </w:t>
      </w:r>
      <w:r w:rsidRPr="0008010E">
        <w:rPr>
          <w:color w:val="404040" w:themeColor="text1" w:themeTint="BF"/>
        </w:rPr>
        <w:t>úhrady</w:t>
      </w:r>
      <w:r w:rsidRPr="0008010E">
        <w:rPr>
          <w:color w:val="404040" w:themeColor="text1" w:themeTint="BF"/>
          <w:spacing w:val="-6"/>
        </w:rPr>
        <w:t xml:space="preserve"> </w:t>
      </w:r>
      <w:r w:rsidR="000F7F99">
        <w:rPr>
          <w:color w:val="404040" w:themeColor="text1" w:themeTint="BF"/>
          <w:spacing w:val="-6"/>
        </w:rPr>
        <w:t>V</w:t>
      </w:r>
      <w:r w:rsidRPr="0008010E">
        <w:rPr>
          <w:color w:val="404040" w:themeColor="text1" w:themeTint="BF"/>
        </w:rPr>
        <w:t>ariabilní</w:t>
      </w:r>
      <w:r w:rsidRPr="0008010E">
        <w:rPr>
          <w:color w:val="404040" w:themeColor="text1" w:themeTint="BF"/>
          <w:spacing w:val="-3"/>
        </w:rPr>
        <w:t xml:space="preserve"> </w:t>
      </w:r>
      <w:r w:rsidRPr="0008010E">
        <w:rPr>
          <w:color w:val="404040" w:themeColor="text1" w:themeTint="BF"/>
        </w:rPr>
        <w:t>ceny</w:t>
      </w:r>
      <w:r w:rsidRPr="0008010E">
        <w:rPr>
          <w:color w:val="404040" w:themeColor="text1" w:themeTint="BF"/>
          <w:spacing w:val="-6"/>
        </w:rPr>
        <w:t xml:space="preserve"> </w:t>
      </w:r>
      <w:r w:rsidRPr="0008010E">
        <w:rPr>
          <w:color w:val="404040" w:themeColor="text1" w:themeTint="BF"/>
        </w:rPr>
        <w:t>za</w:t>
      </w:r>
      <w:r w:rsidRPr="0008010E">
        <w:rPr>
          <w:color w:val="404040" w:themeColor="text1" w:themeTint="BF"/>
          <w:spacing w:val="-4"/>
        </w:rPr>
        <w:t xml:space="preserve"> </w:t>
      </w:r>
      <w:r w:rsidRPr="0008010E">
        <w:rPr>
          <w:color w:val="404040" w:themeColor="text1" w:themeTint="BF"/>
        </w:rPr>
        <w:t>službu dle čl. 3. odst. 3.2 písm. b) Smlouvy);</w:t>
      </w:r>
    </w:p>
    <w:p w14:paraId="58354FB1" w14:textId="77777777" w:rsidR="009E238A" w:rsidRPr="0008010E" w:rsidRDefault="00892987" w:rsidP="00A529B9">
      <w:pPr>
        <w:pStyle w:val="Odstavecseseznamem"/>
        <w:keepNext/>
        <w:keepLines/>
        <w:widowControl/>
        <w:numPr>
          <w:ilvl w:val="0"/>
          <w:numId w:val="12"/>
        </w:numPr>
        <w:tabs>
          <w:tab w:val="left" w:pos="1270"/>
        </w:tabs>
        <w:spacing w:after="60" w:line="312" w:lineRule="auto"/>
        <w:ind w:left="1270" w:right="397" w:hanging="394"/>
        <w:rPr>
          <w:color w:val="404040" w:themeColor="text1" w:themeTint="BF"/>
        </w:rPr>
      </w:pPr>
      <w:r w:rsidRPr="0008010E">
        <w:rPr>
          <w:color w:val="404040" w:themeColor="text1" w:themeTint="BF"/>
        </w:rPr>
        <w:lastRenderedPageBreak/>
        <w:t>popis</w:t>
      </w:r>
      <w:r w:rsidRPr="0008010E">
        <w:rPr>
          <w:color w:val="404040" w:themeColor="text1" w:themeTint="BF"/>
          <w:spacing w:val="-6"/>
        </w:rPr>
        <w:t xml:space="preserve"> </w:t>
      </w:r>
      <w:r w:rsidRPr="0008010E">
        <w:rPr>
          <w:color w:val="404040" w:themeColor="text1" w:themeTint="BF"/>
        </w:rPr>
        <w:t>fakturovaného</w:t>
      </w:r>
      <w:r w:rsidRPr="0008010E">
        <w:rPr>
          <w:color w:val="404040" w:themeColor="text1" w:themeTint="BF"/>
          <w:spacing w:val="-8"/>
        </w:rPr>
        <w:t xml:space="preserve"> </w:t>
      </w:r>
      <w:r w:rsidRPr="0008010E">
        <w:rPr>
          <w:color w:val="404040" w:themeColor="text1" w:themeTint="BF"/>
          <w:spacing w:val="-2"/>
        </w:rPr>
        <w:t>plnění;</w:t>
      </w:r>
    </w:p>
    <w:p w14:paraId="58354FB2" w14:textId="77777777" w:rsidR="009E238A" w:rsidRPr="0008010E" w:rsidRDefault="00892987" w:rsidP="00A529B9">
      <w:pPr>
        <w:pStyle w:val="Odstavecseseznamem"/>
        <w:keepNext/>
        <w:keepLines/>
        <w:widowControl/>
        <w:numPr>
          <w:ilvl w:val="0"/>
          <w:numId w:val="12"/>
        </w:numPr>
        <w:tabs>
          <w:tab w:val="left" w:pos="1272"/>
        </w:tabs>
        <w:spacing w:after="120" w:line="312" w:lineRule="auto"/>
        <w:ind w:left="1270" w:right="397" w:hanging="397"/>
        <w:rPr>
          <w:color w:val="404040" w:themeColor="text1" w:themeTint="BF"/>
        </w:rPr>
      </w:pPr>
      <w:r w:rsidRPr="0008010E">
        <w:rPr>
          <w:color w:val="404040" w:themeColor="text1" w:themeTint="BF"/>
        </w:rPr>
        <w:t>platební</w:t>
      </w:r>
      <w:r w:rsidRPr="0008010E">
        <w:rPr>
          <w:color w:val="404040" w:themeColor="text1" w:themeTint="BF"/>
          <w:spacing w:val="-3"/>
        </w:rPr>
        <w:t xml:space="preserve"> </w:t>
      </w:r>
      <w:r w:rsidRPr="0008010E">
        <w:rPr>
          <w:color w:val="404040" w:themeColor="text1" w:themeTint="BF"/>
        </w:rPr>
        <w:t>podmínky</w:t>
      </w:r>
      <w:r w:rsidRPr="0008010E">
        <w:rPr>
          <w:color w:val="404040" w:themeColor="text1" w:themeTint="BF"/>
          <w:spacing w:val="-6"/>
        </w:rPr>
        <w:t xml:space="preserve"> </w:t>
      </w:r>
      <w:r w:rsidRPr="0008010E">
        <w:rPr>
          <w:color w:val="404040" w:themeColor="text1" w:themeTint="BF"/>
        </w:rPr>
        <w:t>v</w:t>
      </w:r>
      <w:r w:rsidRPr="0008010E">
        <w:rPr>
          <w:color w:val="404040" w:themeColor="text1" w:themeTint="BF"/>
          <w:spacing w:val="-4"/>
        </w:rPr>
        <w:t xml:space="preserve"> </w:t>
      </w:r>
      <w:r w:rsidRPr="0008010E">
        <w:rPr>
          <w:color w:val="404040" w:themeColor="text1" w:themeTint="BF"/>
        </w:rPr>
        <w:t>souladu</w:t>
      </w:r>
      <w:r w:rsidRPr="0008010E">
        <w:rPr>
          <w:color w:val="404040" w:themeColor="text1" w:themeTint="BF"/>
          <w:spacing w:val="-4"/>
        </w:rPr>
        <w:t xml:space="preserve"> </w:t>
      </w:r>
      <w:r w:rsidRPr="0008010E">
        <w:rPr>
          <w:color w:val="404040" w:themeColor="text1" w:themeTint="BF"/>
        </w:rPr>
        <w:t>se</w:t>
      </w:r>
      <w:r w:rsidRPr="0008010E">
        <w:rPr>
          <w:color w:val="404040" w:themeColor="text1" w:themeTint="BF"/>
          <w:spacing w:val="-4"/>
        </w:rPr>
        <w:t xml:space="preserve"> </w:t>
      </w:r>
      <w:r w:rsidRPr="0008010E">
        <w:rPr>
          <w:color w:val="404040" w:themeColor="text1" w:themeTint="BF"/>
          <w:spacing w:val="-2"/>
        </w:rPr>
        <w:t>Smlouvou;</w:t>
      </w:r>
    </w:p>
    <w:p w14:paraId="58354FB3" w14:textId="77777777" w:rsidR="009E238A" w:rsidRPr="0008010E" w:rsidRDefault="00892987" w:rsidP="00A529B9">
      <w:pPr>
        <w:pStyle w:val="Zkladntext"/>
        <w:spacing w:after="120" w:line="312" w:lineRule="auto"/>
        <w:ind w:left="847" w:right="397"/>
        <w:rPr>
          <w:color w:val="404040" w:themeColor="text1" w:themeTint="BF"/>
        </w:rPr>
      </w:pPr>
      <w:r w:rsidRPr="0008010E">
        <w:rPr>
          <w:color w:val="404040" w:themeColor="text1" w:themeTint="BF"/>
        </w:rPr>
        <w:t>Přílohou daňového dokladu bude kopie Akceptačního protokolu podepsaného oprávněnými zástupci obou Smluvních stran.</w:t>
      </w:r>
    </w:p>
    <w:p w14:paraId="58354FB4" w14:textId="77777777" w:rsidR="009E238A" w:rsidRPr="0008010E" w:rsidRDefault="00892987" w:rsidP="00A529B9">
      <w:pPr>
        <w:pStyle w:val="Odstavecseseznamem"/>
        <w:numPr>
          <w:ilvl w:val="1"/>
          <w:numId w:val="16"/>
        </w:numPr>
        <w:tabs>
          <w:tab w:val="left" w:pos="874"/>
          <w:tab w:val="left" w:pos="876"/>
        </w:tabs>
        <w:spacing w:after="120" w:line="312" w:lineRule="auto"/>
        <w:ind w:left="876" w:right="397"/>
        <w:rPr>
          <w:color w:val="404040" w:themeColor="text1" w:themeTint="BF"/>
        </w:rPr>
      </w:pPr>
      <w:r w:rsidRPr="0008010E">
        <w:rPr>
          <w:color w:val="404040" w:themeColor="text1" w:themeTint="BF"/>
        </w:rPr>
        <w:t>Poskytovatel odešle vystavený daňový doklad (fakturu) vždy zvlášť na Paušální cenu a Variabilní cenu. Daňové doklady (faktury) budou zasílány Poskytovatelem spolu s</w:t>
      </w:r>
      <w:r w:rsidRPr="0008010E">
        <w:rPr>
          <w:color w:val="404040" w:themeColor="text1" w:themeTint="BF"/>
          <w:spacing w:val="-3"/>
        </w:rPr>
        <w:t xml:space="preserve"> </w:t>
      </w:r>
      <w:r w:rsidRPr="0008010E">
        <w:rPr>
          <w:color w:val="404040" w:themeColor="text1" w:themeTint="BF"/>
        </w:rPr>
        <w:t>veškerými požadovanými</w:t>
      </w:r>
      <w:r w:rsidRPr="0008010E">
        <w:rPr>
          <w:color w:val="404040" w:themeColor="text1" w:themeTint="BF"/>
          <w:spacing w:val="36"/>
        </w:rPr>
        <w:t xml:space="preserve"> </w:t>
      </w:r>
      <w:r w:rsidRPr="0008010E">
        <w:rPr>
          <w:color w:val="404040" w:themeColor="text1" w:themeTint="BF"/>
        </w:rPr>
        <w:t>dokumenty</w:t>
      </w:r>
      <w:r w:rsidRPr="0008010E">
        <w:rPr>
          <w:color w:val="404040" w:themeColor="text1" w:themeTint="BF"/>
          <w:spacing w:val="35"/>
        </w:rPr>
        <w:t xml:space="preserve"> </w:t>
      </w:r>
      <w:r w:rsidRPr="0008010E">
        <w:rPr>
          <w:color w:val="404040" w:themeColor="text1" w:themeTint="BF"/>
        </w:rPr>
        <w:t>Objednateli</w:t>
      </w:r>
      <w:r w:rsidRPr="0008010E">
        <w:rPr>
          <w:color w:val="404040" w:themeColor="text1" w:themeTint="BF"/>
          <w:spacing w:val="36"/>
        </w:rPr>
        <w:t xml:space="preserve"> </w:t>
      </w:r>
      <w:r w:rsidRPr="0008010E">
        <w:rPr>
          <w:color w:val="404040" w:themeColor="text1" w:themeTint="BF"/>
        </w:rPr>
        <w:t>do</w:t>
      </w:r>
      <w:r w:rsidRPr="0008010E">
        <w:rPr>
          <w:color w:val="404040" w:themeColor="text1" w:themeTint="BF"/>
          <w:spacing w:val="37"/>
        </w:rPr>
        <w:t xml:space="preserve"> </w:t>
      </w:r>
      <w:r w:rsidRPr="0008010E">
        <w:rPr>
          <w:color w:val="404040" w:themeColor="text1" w:themeTint="BF"/>
        </w:rPr>
        <w:t>tří</w:t>
      </w:r>
      <w:r w:rsidRPr="0008010E">
        <w:rPr>
          <w:color w:val="404040" w:themeColor="text1" w:themeTint="BF"/>
          <w:spacing w:val="36"/>
        </w:rPr>
        <w:t xml:space="preserve"> </w:t>
      </w:r>
      <w:r w:rsidRPr="0008010E">
        <w:rPr>
          <w:color w:val="404040" w:themeColor="text1" w:themeTint="BF"/>
        </w:rPr>
        <w:t>(3)</w:t>
      </w:r>
      <w:r w:rsidRPr="0008010E">
        <w:rPr>
          <w:color w:val="404040" w:themeColor="text1" w:themeTint="BF"/>
          <w:spacing w:val="36"/>
        </w:rPr>
        <w:t xml:space="preserve"> </w:t>
      </w:r>
      <w:r w:rsidRPr="0008010E">
        <w:rPr>
          <w:color w:val="404040" w:themeColor="text1" w:themeTint="BF"/>
        </w:rPr>
        <w:t>pracovních</w:t>
      </w:r>
      <w:r w:rsidRPr="0008010E">
        <w:rPr>
          <w:color w:val="404040" w:themeColor="text1" w:themeTint="BF"/>
          <w:spacing w:val="37"/>
        </w:rPr>
        <w:t xml:space="preserve"> </w:t>
      </w:r>
      <w:r w:rsidRPr="0008010E">
        <w:rPr>
          <w:color w:val="404040" w:themeColor="text1" w:themeTint="BF"/>
        </w:rPr>
        <w:t>dnů</w:t>
      </w:r>
      <w:r w:rsidRPr="0008010E">
        <w:rPr>
          <w:color w:val="404040" w:themeColor="text1" w:themeTint="BF"/>
          <w:spacing w:val="37"/>
        </w:rPr>
        <w:t xml:space="preserve"> </w:t>
      </w:r>
      <w:r w:rsidRPr="0008010E">
        <w:rPr>
          <w:color w:val="404040" w:themeColor="text1" w:themeTint="BF"/>
        </w:rPr>
        <w:t>od</w:t>
      </w:r>
      <w:r w:rsidRPr="0008010E">
        <w:rPr>
          <w:color w:val="404040" w:themeColor="text1" w:themeTint="BF"/>
          <w:spacing w:val="34"/>
        </w:rPr>
        <w:t xml:space="preserve"> </w:t>
      </w:r>
      <w:r w:rsidRPr="0008010E">
        <w:rPr>
          <w:color w:val="404040" w:themeColor="text1" w:themeTint="BF"/>
        </w:rPr>
        <w:t>jejich</w:t>
      </w:r>
      <w:r w:rsidRPr="0008010E">
        <w:rPr>
          <w:color w:val="404040" w:themeColor="text1" w:themeTint="BF"/>
          <w:spacing w:val="37"/>
        </w:rPr>
        <w:t xml:space="preserve"> </w:t>
      </w:r>
      <w:r w:rsidRPr="0008010E">
        <w:rPr>
          <w:color w:val="404040" w:themeColor="text1" w:themeTint="BF"/>
        </w:rPr>
        <w:t>vystavení</w:t>
      </w:r>
      <w:r w:rsidRPr="0008010E">
        <w:rPr>
          <w:color w:val="404040" w:themeColor="text1" w:themeTint="BF"/>
          <w:spacing w:val="37"/>
        </w:rPr>
        <w:t xml:space="preserve"> </w:t>
      </w:r>
      <w:r w:rsidRPr="0008010E">
        <w:rPr>
          <w:color w:val="404040" w:themeColor="text1" w:themeTint="BF"/>
        </w:rPr>
        <w:t>jedním z následujících způsobů:</w:t>
      </w:r>
    </w:p>
    <w:p w14:paraId="58354FB5" w14:textId="54A420C9" w:rsidR="009E238A" w:rsidRPr="0008010E" w:rsidRDefault="00173465" w:rsidP="00A529B9">
      <w:pPr>
        <w:pStyle w:val="Odstavecseseznamem"/>
        <w:numPr>
          <w:ilvl w:val="0"/>
          <w:numId w:val="9"/>
        </w:numPr>
        <w:tabs>
          <w:tab w:val="left" w:pos="1270"/>
          <w:tab w:val="left" w:pos="1273"/>
          <w:tab w:val="left" w:pos="4253"/>
        </w:tabs>
        <w:spacing w:after="60" w:line="312" w:lineRule="auto"/>
        <w:ind w:right="397" w:hanging="397"/>
        <w:rPr>
          <w:color w:val="404040" w:themeColor="text1" w:themeTint="BF"/>
        </w:rPr>
      </w:pPr>
      <w:r>
        <w:rPr>
          <w:color w:val="404040" w:themeColor="text1" w:themeTint="BF"/>
        </w:rPr>
        <w:t>buď</w:t>
      </w:r>
      <w:r w:rsidR="00C857D7">
        <w:rPr>
          <w:color w:val="404040" w:themeColor="text1" w:themeTint="BF"/>
        </w:rPr>
        <w:t xml:space="preserve"> </w:t>
      </w:r>
      <w:r w:rsidR="00892987" w:rsidRPr="0008010E">
        <w:rPr>
          <w:color w:val="404040" w:themeColor="text1" w:themeTint="BF"/>
        </w:rPr>
        <w:t>v</w:t>
      </w:r>
      <w:r w:rsidR="00892987" w:rsidRPr="0008010E">
        <w:rPr>
          <w:color w:val="404040" w:themeColor="text1" w:themeTint="BF"/>
          <w:spacing w:val="-16"/>
        </w:rPr>
        <w:t xml:space="preserve"> </w:t>
      </w:r>
      <w:r w:rsidR="00892987" w:rsidRPr="0008010E">
        <w:rPr>
          <w:color w:val="404040" w:themeColor="text1" w:themeTint="BF"/>
        </w:rPr>
        <w:t>elektronické</w:t>
      </w:r>
      <w:r w:rsidR="00892987" w:rsidRPr="0008010E">
        <w:rPr>
          <w:color w:val="404040" w:themeColor="text1" w:themeTint="BF"/>
          <w:spacing w:val="-15"/>
        </w:rPr>
        <w:t xml:space="preserve"> </w:t>
      </w:r>
      <w:r w:rsidR="00892987" w:rsidRPr="0008010E">
        <w:rPr>
          <w:color w:val="404040" w:themeColor="text1" w:themeTint="BF"/>
        </w:rPr>
        <w:t>podobě</w:t>
      </w:r>
      <w:r>
        <w:rPr>
          <w:color w:val="404040" w:themeColor="text1" w:themeTint="BF"/>
        </w:rPr>
        <w:t>:</w:t>
      </w:r>
      <w:r w:rsidR="00892987" w:rsidRPr="0008010E">
        <w:rPr>
          <w:color w:val="404040" w:themeColor="text1" w:themeTint="BF"/>
        </w:rPr>
        <w:t xml:space="preserve"> </w:t>
      </w:r>
      <w:r w:rsidR="00B94090" w:rsidRPr="00B94090">
        <w:rPr>
          <w:color w:val="404040" w:themeColor="text1" w:themeTint="BF"/>
          <w:highlight w:val="lightGray"/>
        </w:rPr>
        <w:t>XXX</w:t>
      </w:r>
    </w:p>
    <w:p w14:paraId="58354FB6" w14:textId="07104BEE" w:rsidR="009E238A" w:rsidRPr="0008010E" w:rsidRDefault="0067343A" w:rsidP="00A529B9">
      <w:pPr>
        <w:pStyle w:val="Odstavecseseznamem"/>
        <w:numPr>
          <w:ilvl w:val="0"/>
          <w:numId w:val="9"/>
        </w:numPr>
        <w:tabs>
          <w:tab w:val="left" w:pos="1271"/>
        </w:tabs>
        <w:spacing w:after="60" w:line="312" w:lineRule="auto"/>
        <w:ind w:left="1271" w:right="397" w:hanging="394"/>
        <w:rPr>
          <w:color w:val="404040" w:themeColor="text1" w:themeTint="BF"/>
        </w:rPr>
      </w:pPr>
      <w:r>
        <w:rPr>
          <w:color w:val="404040" w:themeColor="text1" w:themeTint="BF"/>
        </w:rPr>
        <w:t xml:space="preserve">nebo </w:t>
      </w:r>
      <w:r w:rsidR="00892987" w:rsidRPr="0008010E">
        <w:rPr>
          <w:color w:val="404040" w:themeColor="text1" w:themeTint="BF"/>
        </w:rPr>
        <w:t>doporučeným</w:t>
      </w:r>
      <w:r w:rsidR="00892987" w:rsidRPr="0008010E">
        <w:rPr>
          <w:color w:val="404040" w:themeColor="text1" w:themeTint="BF"/>
          <w:spacing w:val="-6"/>
        </w:rPr>
        <w:t xml:space="preserve"> </w:t>
      </w:r>
      <w:r w:rsidR="00892987" w:rsidRPr="0008010E">
        <w:rPr>
          <w:color w:val="404040" w:themeColor="text1" w:themeTint="BF"/>
        </w:rPr>
        <w:t>dopisem</w:t>
      </w:r>
      <w:r w:rsidR="00892987" w:rsidRPr="0008010E">
        <w:rPr>
          <w:color w:val="404040" w:themeColor="text1" w:themeTint="BF"/>
          <w:spacing w:val="-5"/>
        </w:rPr>
        <w:t xml:space="preserve"> </w:t>
      </w:r>
      <w:r w:rsidR="00892987" w:rsidRPr="0008010E">
        <w:rPr>
          <w:color w:val="404040" w:themeColor="text1" w:themeTint="BF"/>
        </w:rPr>
        <w:t>na</w:t>
      </w:r>
      <w:r w:rsidR="00892987" w:rsidRPr="0008010E">
        <w:rPr>
          <w:color w:val="404040" w:themeColor="text1" w:themeTint="BF"/>
          <w:spacing w:val="-7"/>
        </w:rPr>
        <w:t xml:space="preserve"> </w:t>
      </w:r>
      <w:r w:rsidR="00892987" w:rsidRPr="0008010E">
        <w:rPr>
          <w:color w:val="404040" w:themeColor="text1" w:themeTint="BF"/>
        </w:rPr>
        <w:t>následující</w:t>
      </w:r>
      <w:r w:rsidR="00892987" w:rsidRPr="0008010E">
        <w:rPr>
          <w:color w:val="404040" w:themeColor="text1" w:themeTint="BF"/>
          <w:spacing w:val="-8"/>
        </w:rPr>
        <w:t xml:space="preserve"> </w:t>
      </w:r>
      <w:r w:rsidR="00892987" w:rsidRPr="0008010E">
        <w:rPr>
          <w:color w:val="404040" w:themeColor="text1" w:themeTint="BF"/>
          <w:spacing w:val="-2"/>
        </w:rPr>
        <w:t>adresu:</w:t>
      </w:r>
    </w:p>
    <w:p w14:paraId="58354FB7" w14:textId="581CCD03" w:rsidR="009E238A" w:rsidRPr="0008010E" w:rsidRDefault="00892987" w:rsidP="00A529B9">
      <w:pPr>
        <w:pStyle w:val="Zkladntext"/>
        <w:spacing w:after="120" w:line="312" w:lineRule="auto"/>
        <w:ind w:left="1273" w:right="397"/>
        <w:jc w:val="left"/>
        <w:rPr>
          <w:color w:val="404040" w:themeColor="text1" w:themeTint="BF"/>
        </w:rPr>
      </w:pPr>
      <w:r w:rsidRPr="0008010E">
        <w:rPr>
          <w:color w:val="404040" w:themeColor="text1" w:themeTint="BF"/>
        </w:rPr>
        <w:t>Národní</w:t>
      </w:r>
      <w:r w:rsidRPr="0008010E">
        <w:rPr>
          <w:color w:val="404040" w:themeColor="text1" w:themeTint="BF"/>
          <w:spacing w:val="-2"/>
        </w:rPr>
        <w:t xml:space="preserve"> </w:t>
      </w:r>
      <w:r w:rsidRPr="0008010E">
        <w:rPr>
          <w:color w:val="404040" w:themeColor="text1" w:themeTint="BF"/>
        </w:rPr>
        <w:t>agentura</w:t>
      </w:r>
      <w:r w:rsidRPr="0008010E">
        <w:rPr>
          <w:color w:val="404040" w:themeColor="text1" w:themeTint="BF"/>
          <w:spacing w:val="-6"/>
        </w:rPr>
        <w:t xml:space="preserve"> </w:t>
      </w:r>
      <w:r w:rsidRPr="0008010E">
        <w:rPr>
          <w:color w:val="404040" w:themeColor="text1" w:themeTint="BF"/>
        </w:rPr>
        <w:t>pro</w:t>
      </w:r>
      <w:r w:rsidRPr="0008010E">
        <w:rPr>
          <w:color w:val="404040" w:themeColor="text1" w:themeTint="BF"/>
          <w:spacing w:val="-4"/>
        </w:rPr>
        <w:t xml:space="preserve"> </w:t>
      </w:r>
      <w:r w:rsidRPr="0008010E">
        <w:rPr>
          <w:color w:val="404040" w:themeColor="text1" w:themeTint="BF"/>
        </w:rPr>
        <w:t>komunikační</w:t>
      </w:r>
      <w:r w:rsidRPr="0008010E">
        <w:rPr>
          <w:color w:val="404040" w:themeColor="text1" w:themeTint="BF"/>
          <w:spacing w:val="-5"/>
        </w:rPr>
        <w:t xml:space="preserve"> </w:t>
      </w:r>
      <w:r w:rsidRPr="0008010E">
        <w:rPr>
          <w:color w:val="404040" w:themeColor="text1" w:themeTint="BF"/>
        </w:rPr>
        <w:t>a</w:t>
      </w:r>
      <w:r w:rsidRPr="0008010E">
        <w:rPr>
          <w:color w:val="404040" w:themeColor="text1" w:themeTint="BF"/>
          <w:spacing w:val="-4"/>
        </w:rPr>
        <w:t xml:space="preserve"> </w:t>
      </w:r>
      <w:r w:rsidRPr="0008010E">
        <w:rPr>
          <w:color w:val="404040" w:themeColor="text1" w:themeTint="BF"/>
        </w:rPr>
        <w:t>informační</w:t>
      </w:r>
      <w:r w:rsidRPr="0008010E">
        <w:rPr>
          <w:color w:val="404040" w:themeColor="text1" w:themeTint="BF"/>
          <w:spacing w:val="-5"/>
        </w:rPr>
        <w:t xml:space="preserve"> </w:t>
      </w:r>
      <w:r w:rsidRPr="0008010E">
        <w:rPr>
          <w:color w:val="404040" w:themeColor="text1" w:themeTint="BF"/>
        </w:rPr>
        <w:t>technologie,</w:t>
      </w:r>
      <w:r w:rsidRPr="0008010E">
        <w:rPr>
          <w:color w:val="404040" w:themeColor="text1" w:themeTint="BF"/>
          <w:spacing w:val="-2"/>
        </w:rPr>
        <w:t xml:space="preserve"> </w:t>
      </w:r>
      <w:r w:rsidRPr="0008010E">
        <w:rPr>
          <w:color w:val="404040" w:themeColor="text1" w:themeTint="BF"/>
        </w:rPr>
        <w:t>s.</w:t>
      </w:r>
      <w:r w:rsidRPr="0008010E">
        <w:rPr>
          <w:color w:val="404040" w:themeColor="text1" w:themeTint="BF"/>
          <w:spacing w:val="-5"/>
        </w:rPr>
        <w:t xml:space="preserve"> </w:t>
      </w:r>
      <w:r w:rsidRPr="0008010E">
        <w:rPr>
          <w:color w:val="404040" w:themeColor="text1" w:themeTint="BF"/>
        </w:rPr>
        <w:t>p. Kodaňská 1441/46, Vršovice, 101 0</w:t>
      </w:r>
      <w:r w:rsidR="00C764C2">
        <w:rPr>
          <w:color w:val="404040" w:themeColor="text1" w:themeTint="BF"/>
        </w:rPr>
        <w:t>0</w:t>
      </w:r>
      <w:r w:rsidRPr="0008010E">
        <w:rPr>
          <w:color w:val="404040" w:themeColor="text1" w:themeTint="BF"/>
        </w:rPr>
        <w:t xml:space="preserve"> Praha</w:t>
      </w:r>
      <w:r w:rsidR="00C764C2">
        <w:rPr>
          <w:color w:val="404040" w:themeColor="text1" w:themeTint="BF"/>
        </w:rPr>
        <w:t xml:space="preserve"> </w:t>
      </w:r>
      <w:r w:rsidRPr="0008010E">
        <w:rPr>
          <w:color w:val="404040" w:themeColor="text1" w:themeTint="BF"/>
        </w:rPr>
        <w:t>10</w:t>
      </w:r>
      <w:r w:rsidR="00C764C2">
        <w:rPr>
          <w:color w:val="404040" w:themeColor="text1" w:themeTint="BF"/>
        </w:rPr>
        <w:t>.</w:t>
      </w:r>
    </w:p>
    <w:p w14:paraId="58354FB8"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Platba bude provedena v české měně formou bankovního převodu na účet Poskytovatele uvedený v záhlaví této Smlouvy.</w:t>
      </w:r>
    </w:p>
    <w:p w14:paraId="58354FB9"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Faktura</w:t>
      </w:r>
      <w:r w:rsidRPr="0008010E">
        <w:rPr>
          <w:color w:val="404040" w:themeColor="text1" w:themeTint="BF"/>
          <w:spacing w:val="-16"/>
        </w:rPr>
        <w:t xml:space="preserve"> </w:t>
      </w:r>
      <w:r w:rsidRPr="0008010E">
        <w:rPr>
          <w:color w:val="404040" w:themeColor="text1" w:themeTint="BF"/>
        </w:rPr>
        <w:t>se</w:t>
      </w:r>
      <w:r w:rsidRPr="0008010E">
        <w:rPr>
          <w:color w:val="404040" w:themeColor="text1" w:themeTint="BF"/>
          <w:spacing w:val="-15"/>
        </w:rPr>
        <w:t xml:space="preserve"> </w:t>
      </w:r>
      <w:r w:rsidRPr="0008010E">
        <w:rPr>
          <w:color w:val="404040" w:themeColor="text1" w:themeTint="BF"/>
        </w:rPr>
        <w:t>považuje</w:t>
      </w:r>
      <w:r w:rsidRPr="0008010E">
        <w:rPr>
          <w:color w:val="404040" w:themeColor="text1" w:themeTint="BF"/>
          <w:spacing w:val="-14"/>
        </w:rPr>
        <w:t xml:space="preserve"> </w:t>
      </w:r>
      <w:r w:rsidRPr="0008010E">
        <w:rPr>
          <w:color w:val="404040" w:themeColor="text1" w:themeTint="BF"/>
        </w:rPr>
        <w:t>za</w:t>
      </w:r>
      <w:r w:rsidRPr="0008010E">
        <w:rPr>
          <w:color w:val="404040" w:themeColor="text1" w:themeTint="BF"/>
          <w:spacing w:val="-14"/>
        </w:rPr>
        <w:t xml:space="preserve"> </w:t>
      </w:r>
      <w:r w:rsidRPr="0008010E">
        <w:rPr>
          <w:color w:val="404040" w:themeColor="text1" w:themeTint="BF"/>
        </w:rPr>
        <w:t>uhrazenou</w:t>
      </w:r>
      <w:r w:rsidRPr="0008010E">
        <w:rPr>
          <w:color w:val="404040" w:themeColor="text1" w:themeTint="BF"/>
          <w:spacing w:val="-14"/>
        </w:rPr>
        <w:t xml:space="preserve"> </w:t>
      </w:r>
      <w:r w:rsidRPr="0008010E">
        <w:rPr>
          <w:color w:val="404040" w:themeColor="text1" w:themeTint="BF"/>
        </w:rPr>
        <w:t>dnem</w:t>
      </w:r>
      <w:r w:rsidRPr="0008010E">
        <w:rPr>
          <w:color w:val="404040" w:themeColor="text1" w:themeTint="BF"/>
          <w:spacing w:val="-12"/>
        </w:rPr>
        <w:t xml:space="preserve"> </w:t>
      </w:r>
      <w:r w:rsidRPr="0008010E">
        <w:rPr>
          <w:color w:val="404040" w:themeColor="text1" w:themeTint="BF"/>
        </w:rPr>
        <w:t>odepsání</w:t>
      </w:r>
      <w:r w:rsidRPr="0008010E">
        <w:rPr>
          <w:color w:val="404040" w:themeColor="text1" w:themeTint="BF"/>
          <w:spacing w:val="-12"/>
        </w:rPr>
        <w:t xml:space="preserve"> </w:t>
      </w:r>
      <w:r w:rsidRPr="0008010E">
        <w:rPr>
          <w:color w:val="404040" w:themeColor="text1" w:themeTint="BF"/>
        </w:rPr>
        <w:t>příslušné</w:t>
      </w:r>
      <w:r w:rsidRPr="0008010E">
        <w:rPr>
          <w:color w:val="404040" w:themeColor="text1" w:themeTint="BF"/>
          <w:spacing w:val="-16"/>
        </w:rPr>
        <w:t xml:space="preserve"> </w:t>
      </w:r>
      <w:r w:rsidRPr="0008010E">
        <w:rPr>
          <w:color w:val="404040" w:themeColor="text1" w:themeTint="BF"/>
        </w:rPr>
        <w:t>finanční</w:t>
      </w:r>
      <w:r w:rsidRPr="0008010E">
        <w:rPr>
          <w:color w:val="404040" w:themeColor="text1" w:themeTint="BF"/>
          <w:spacing w:val="-12"/>
        </w:rPr>
        <w:t xml:space="preserve"> </w:t>
      </w:r>
      <w:r w:rsidRPr="0008010E">
        <w:rPr>
          <w:color w:val="404040" w:themeColor="text1" w:themeTint="BF"/>
        </w:rPr>
        <w:t>částky</w:t>
      </w:r>
      <w:r w:rsidRPr="0008010E">
        <w:rPr>
          <w:color w:val="404040" w:themeColor="text1" w:themeTint="BF"/>
          <w:spacing w:val="-13"/>
        </w:rPr>
        <w:t xml:space="preserve"> </w:t>
      </w:r>
      <w:r w:rsidRPr="0008010E">
        <w:rPr>
          <w:color w:val="404040" w:themeColor="text1" w:themeTint="BF"/>
        </w:rPr>
        <w:t>z</w:t>
      </w:r>
      <w:r w:rsidRPr="0008010E">
        <w:rPr>
          <w:color w:val="404040" w:themeColor="text1" w:themeTint="BF"/>
          <w:spacing w:val="-13"/>
        </w:rPr>
        <w:t xml:space="preserve"> </w:t>
      </w:r>
      <w:r w:rsidRPr="0008010E">
        <w:rPr>
          <w:color w:val="404040" w:themeColor="text1" w:themeTint="BF"/>
        </w:rPr>
        <w:t>účtu</w:t>
      </w:r>
      <w:r w:rsidRPr="0008010E">
        <w:rPr>
          <w:color w:val="404040" w:themeColor="text1" w:themeTint="BF"/>
          <w:spacing w:val="-16"/>
        </w:rPr>
        <w:t xml:space="preserve"> </w:t>
      </w:r>
      <w:r w:rsidRPr="0008010E">
        <w:rPr>
          <w:color w:val="404040" w:themeColor="text1" w:themeTint="BF"/>
        </w:rPr>
        <w:t>Objednatele ve prospěch účtu Poskytovatele.</w:t>
      </w:r>
    </w:p>
    <w:p w14:paraId="58354FBA"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Splatnost faktury</w:t>
      </w:r>
      <w:r w:rsidRPr="0008010E">
        <w:rPr>
          <w:color w:val="404040" w:themeColor="text1" w:themeTint="BF"/>
          <w:spacing w:val="-1"/>
        </w:rPr>
        <w:t xml:space="preserve"> </w:t>
      </w:r>
      <w:r w:rsidRPr="0008010E">
        <w:rPr>
          <w:color w:val="404040" w:themeColor="text1" w:themeTint="BF"/>
        </w:rPr>
        <w:t>vystavené</w:t>
      </w:r>
      <w:r w:rsidRPr="0008010E">
        <w:rPr>
          <w:color w:val="404040" w:themeColor="text1" w:themeTint="BF"/>
          <w:spacing w:val="-2"/>
        </w:rPr>
        <w:t xml:space="preserve"> </w:t>
      </w:r>
      <w:r w:rsidRPr="0008010E">
        <w:rPr>
          <w:color w:val="404040" w:themeColor="text1" w:themeTint="BF"/>
        </w:rPr>
        <w:t>na</w:t>
      </w:r>
      <w:r w:rsidRPr="0008010E">
        <w:rPr>
          <w:color w:val="404040" w:themeColor="text1" w:themeTint="BF"/>
          <w:spacing w:val="-2"/>
        </w:rPr>
        <w:t xml:space="preserve"> </w:t>
      </w:r>
      <w:r w:rsidRPr="0008010E">
        <w:rPr>
          <w:color w:val="404040" w:themeColor="text1" w:themeTint="BF"/>
        </w:rPr>
        <w:t>základě</w:t>
      </w:r>
      <w:r w:rsidRPr="0008010E">
        <w:rPr>
          <w:color w:val="404040" w:themeColor="text1" w:themeTint="BF"/>
          <w:spacing w:val="-2"/>
        </w:rPr>
        <w:t xml:space="preserve"> </w:t>
      </w:r>
      <w:r w:rsidRPr="0008010E">
        <w:rPr>
          <w:color w:val="404040" w:themeColor="text1" w:themeTint="BF"/>
        </w:rPr>
        <w:t>této</w:t>
      </w:r>
      <w:r w:rsidRPr="0008010E">
        <w:rPr>
          <w:color w:val="404040" w:themeColor="text1" w:themeTint="BF"/>
          <w:spacing w:val="-2"/>
        </w:rPr>
        <w:t xml:space="preserve"> </w:t>
      </w:r>
      <w:r w:rsidRPr="0008010E">
        <w:rPr>
          <w:color w:val="404040" w:themeColor="text1" w:themeTint="BF"/>
        </w:rPr>
        <w:t>Smlouvy</w:t>
      </w:r>
      <w:r w:rsidRPr="0008010E">
        <w:rPr>
          <w:color w:val="404040" w:themeColor="text1" w:themeTint="BF"/>
          <w:spacing w:val="-1"/>
        </w:rPr>
        <w:t xml:space="preserve"> </w:t>
      </w:r>
      <w:r w:rsidRPr="0008010E">
        <w:rPr>
          <w:color w:val="404040" w:themeColor="text1" w:themeTint="BF"/>
        </w:rPr>
        <w:t>činí třicet</w:t>
      </w:r>
      <w:r w:rsidRPr="0008010E">
        <w:rPr>
          <w:color w:val="404040" w:themeColor="text1" w:themeTint="BF"/>
          <w:spacing w:val="-3"/>
        </w:rPr>
        <w:t xml:space="preserve"> </w:t>
      </w:r>
      <w:r w:rsidRPr="0008010E">
        <w:rPr>
          <w:color w:val="404040" w:themeColor="text1" w:themeTint="BF"/>
        </w:rPr>
        <w:t>(30)</w:t>
      </w:r>
      <w:r w:rsidRPr="0008010E">
        <w:rPr>
          <w:color w:val="404040" w:themeColor="text1" w:themeTint="BF"/>
          <w:spacing w:val="-3"/>
        </w:rPr>
        <w:t xml:space="preserve"> </w:t>
      </w:r>
      <w:r w:rsidRPr="0008010E">
        <w:rPr>
          <w:color w:val="404040" w:themeColor="text1" w:themeTint="BF"/>
        </w:rPr>
        <w:t>kalendářních</w:t>
      </w:r>
      <w:r w:rsidRPr="0008010E">
        <w:rPr>
          <w:color w:val="404040" w:themeColor="text1" w:themeTint="BF"/>
          <w:spacing w:val="-2"/>
        </w:rPr>
        <w:t xml:space="preserve"> </w:t>
      </w:r>
      <w:r w:rsidRPr="0008010E">
        <w:rPr>
          <w:color w:val="404040" w:themeColor="text1" w:themeTint="BF"/>
        </w:rPr>
        <w:t>dnů</w:t>
      </w:r>
      <w:r w:rsidRPr="0008010E">
        <w:rPr>
          <w:color w:val="404040" w:themeColor="text1" w:themeTint="BF"/>
          <w:spacing w:val="-2"/>
        </w:rPr>
        <w:t xml:space="preserve"> </w:t>
      </w:r>
      <w:r w:rsidRPr="0008010E">
        <w:rPr>
          <w:color w:val="404040" w:themeColor="text1" w:themeTint="BF"/>
        </w:rPr>
        <w:t>od</w:t>
      </w:r>
      <w:r w:rsidRPr="0008010E">
        <w:rPr>
          <w:color w:val="404040" w:themeColor="text1" w:themeTint="BF"/>
          <w:spacing w:val="-2"/>
        </w:rPr>
        <w:t xml:space="preserve"> </w:t>
      </w:r>
      <w:r w:rsidRPr="0008010E">
        <w:rPr>
          <w:color w:val="404040" w:themeColor="text1" w:themeTint="BF"/>
        </w:rPr>
        <w:t>jejího doručení Objednateli.</w:t>
      </w:r>
    </w:p>
    <w:p w14:paraId="58354FBD" w14:textId="209E03F2" w:rsidR="009E238A" w:rsidRPr="002264EC" w:rsidRDefault="00892987" w:rsidP="00A529B9">
      <w:pPr>
        <w:pStyle w:val="Odstavecseseznamem"/>
        <w:keepLines/>
        <w:widowControl/>
        <w:numPr>
          <w:ilvl w:val="1"/>
          <w:numId w:val="16"/>
        </w:numPr>
        <w:tabs>
          <w:tab w:val="left" w:pos="875"/>
          <w:tab w:val="left" w:pos="877"/>
        </w:tabs>
        <w:spacing w:after="120" w:line="312" w:lineRule="auto"/>
        <w:ind w:left="879" w:right="397"/>
        <w:rPr>
          <w:color w:val="404040" w:themeColor="text1" w:themeTint="BF"/>
        </w:rPr>
      </w:pPr>
      <w:r w:rsidRPr="002264EC">
        <w:rPr>
          <w:color w:val="404040" w:themeColor="text1" w:themeTint="BF"/>
        </w:rPr>
        <w:t>V případě, že faktura nebude obsahovat některou náležitost nebo povinné přílohy nebo bude obsahovat</w:t>
      </w:r>
      <w:r w:rsidRPr="002264EC">
        <w:rPr>
          <w:color w:val="404040" w:themeColor="text1" w:themeTint="BF"/>
          <w:spacing w:val="-8"/>
        </w:rPr>
        <w:t xml:space="preserve"> </w:t>
      </w:r>
      <w:r w:rsidRPr="002264EC">
        <w:rPr>
          <w:color w:val="404040" w:themeColor="text1" w:themeTint="BF"/>
        </w:rPr>
        <w:t>nesprávné</w:t>
      </w:r>
      <w:r w:rsidRPr="002264EC">
        <w:rPr>
          <w:color w:val="404040" w:themeColor="text1" w:themeTint="BF"/>
          <w:spacing w:val="-11"/>
        </w:rPr>
        <w:t xml:space="preserve"> </w:t>
      </w:r>
      <w:r w:rsidRPr="002264EC">
        <w:rPr>
          <w:color w:val="404040" w:themeColor="text1" w:themeTint="BF"/>
        </w:rPr>
        <w:t>údaje</w:t>
      </w:r>
      <w:r w:rsidRPr="002264EC">
        <w:rPr>
          <w:color w:val="404040" w:themeColor="text1" w:themeTint="BF"/>
          <w:spacing w:val="-9"/>
        </w:rPr>
        <w:t xml:space="preserve"> </w:t>
      </w:r>
      <w:r w:rsidRPr="002264EC">
        <w:rPr>
          <w:color w:val="404040" w:themeColor="text1" w:themeTint="BF"/>
        </w:rPr>
        <w:t>nebo</w:t>
      </w:r>
      <w:r w:rsidRPr="002264EC">
        <w:rPr>
          <w:color w:val="404040" w:themeColor="text1" w:themeTint="BF"/>
          <w:spacing w:val="-11"/>
        </w:rPr>
        <w:t xml:space="preserve"> </w:t>
      </w:r>
      <w:r w:rsidRPr="002264EC">
        <w:rPr>
          <w:color w:val="404040" w:themeColor="text1" w:themeTint="BF"/>
        </w:rPr>
        <w:t>nebude</w:t>
      </w:r>
      <w:r w:rsidRPr="002264EC">
        <w:rPr>
          <w:color w:val="404040" w:themeColor="text1" w:themeTint="BF"/>
          <w:spacing w:val="-11"/>
        </w:rPr>
        <w:t xml:space="preserve"> </w:t>
      </w:r>
      <w:r w:rsidRPr="002264EC">
        <w:rPr>
          <w:color w:val="404040" w:themeColor="text1" w:themeTint="BF"/>
        </w:rPr>
        <w:t>vystavena</w:t>
      </w:r>
      <w:r w:rsidRPr="002264EC">
        <w:rPr>
          <w:color w:val="404040" w:themeColor="text1" w:themeTint="BF"/>
          <w:spacing w:val="-9"/>
        </w:rPr>
        <w:t xml:space="preserve"> </w:t>
      </w:r>
      <w:r w:rsidRPr="002264EC">
        <w:rPr>
          <w:color w:val="404040" w:themeColor="text1" w:themeTint="BF"/>
        </w:rPr>
        <w:t>v</w:t>
      </w:r>
      <w:r w:rsidRPr="002264EC">
        <w:rPr>
          <w:color w:val="404040" w:themeColor="text1" w:themeTint="BF"/>
          <w:spacing w:val="-9"/>
        </w:rPr>
        <w:t xml:space="preserve"> </w:t>
      </w:r>
      <w:r w:rsidRPr="002264EC">
        <w:rPr>
          <w:color w:val="404040" w:themeColor="text1" w:themeTint="BF"/>
        </w:rPr>
        <w:t>souladu</w:t>
      </w:r>
      <w:r w:rsidRPr="002264EC">
        <w:rPr>
          <w:color w:val="404040" w:themeColor="text1" w:themeTint="BF"/>
          <w:spacing w:val="-11"/>
        </w:rPr>
        <w:t xml:space="preserve"> </w:t>
      </w:r>
      <w:r w:rsidRPr="002264EC">
        <w:rPr>
          <w:color w:val="404040" w:themeColor="text1" w:themeTint="BF"/>
        </w:rPr>
        <w:t>s</w:t>
      </w:r>
      <w:r w:rsidRPr="002264EC">
        <w:rPr>
          <w:color w:val="404040" w:themeColor="text1" w:themeTint="BF"/>
          <w:spacing w:val="-11"/>
        </w:rPr>
        <w:t xml:space="preserve"> </w:t>
      </w:r>
      <w:r w:rsidRPr="002264EC">
        <w:rPr>
          <w:color w:val="404040" w:themeColor="text1" w:themeTint="BF"/>
        </w:rPr>
        <w:t>touto</w:t>
      </w:r>
      <w:r w:rsidRPr="002264EC">
        <w:rPr>
          <w:color w:val="404040" w:themeColor="text1" w:themeTint="BF"/>
          <w:spacing w:val="-11"/>
        </w:rPr>
        <w:t xml:space="preserve"> </w:t>
      </w:r>
      <w:r w:rsidRPr="002264EC">
        <w:rPr>
          <w:color w:val="404040" w:themeColor="text1" w:themeTint="BF"/>
        </w:rPr>
        <w:t>Smlouvou,</w:t>
      </w:r>
      <w:r w:rsidRPr="002264EC">
        <w:rPr>
          <w:color w:val="404040" w:themeColor="text1" w:themeTint="BF"/>
          <w:spacing w:val="-10"/>
        </w:rPr>
        <w:t xml:space="preserve"> </w:t>
      </w:r>
      <w:r w:rsidRPr="002264EC">
        <w:rPr>
          <w:color w:val="404040" w:themeColor="text1" w:themeTint="BF"/>
        </w:rPr>
        <w:t>je</w:t>
      </w:r>
      <w:r w:rsidRPr="002264EC">
        <w:rPr>
          <w:color w:val="404040" w:themeColor="text1" w:themeTint="BF"/>
          <w:spacing w:val="-11"/>
        </w:rPr>
        <w:t xml:space="preserve"> </w:t>
      </w:r>
      <w:r w:rsidRPr="002264EC">
        <w:rPr>
          <w:color w:val="404040" w:themeColor="text1" w:themeTint="BF"/>
        </w:rPr>
        <w:t>Objednatel oprávněn ji ve lhůtě splatnosti vrátit Poskytovateli. Lhůta pro její splatnost se</w:t>
      </w:r>
      <w:r w:rsidRPr="002264EC">
        <w:rPr>
          <w:color w:val="404040" w:themeColor="text1" w:themeTint="BF"/>
          <w:spacing w:val="-2"/>
        </w:rPr>
        <w:t xml:space="preserve"> </w:t>
      </w:r>
      <w:r w:rsidRPr="002264EC">
        <w:rPr>
          <w:color w:val="404040" w:themeColor="text1" w:themeTint="BF"/>
        </w:rPr>
        <w:t xml:space="preserve">tímto </w:t>
      </w:r>
      <w:r w:rsidR="004072B4">
        <w:rPr>
          <w:color w:val="404040" w:themeColor="text1" w:themeTint="BF"/>
        </w:rPr>
        <w:t>zastavuje</w:t>
      </w:r>
      <w:r w:rsidRPr="002264EC">
        <w:rPr>
          <w:color w:val="404040" w:themeColor="text1" w:themeTint="BF"/>
        </w:rPr>
        <w:t xml:space="preserve"> a</w:t>
      </w:r>
      <w:r w:rsidR="002264EC">
        <w:rPr>
          <w:color w:val="404040" w:themeColor="text1" w:themeTint="BF"/>
        </w:rPr>
        <w:t xml:space="preserve"> </w:t>
      </w:r>
      <w:r w:rsidRPr="002264EC">
        <w:rPr>
          <w:color w:val="404040" w:themeColor="text1" w:themeTint="BF"/>
        </w:rPr>
        <w:t>nová lhůta v délce třicet (30) kalendářních dnů počne plynout od data doručení nově vystavené/opravené faktury Objednateli.</w:t>
      </w:r>
    </w:p>
    <w:p w14:paraId="58354FBE" w14:textId="77777777" w:rsidR="009E238A" w:rsidRPr="0008010E" w:rsidRDefault="00892987" w:rsidP="00A529B9">
      <w:pPr>
        <w:pStyle w:val="Odstavecseseznamem"/>
        <w:numPr>
          <w:ilvl w:val="1"/>
          <w:numId w:val="16"/>
        </w:numPr>
        <w:tabs>
          <w:tab w:val="left" w:pos="875"/>
        </w:tabs>
        <w:spacing w:after="120" w:line="312" w:lineRule="auto"/>
        <w:ind w:left="875" w:right="397" w:hanging="735"/>
        <w:rPr>
          <w:color w:val="404040" w:themeColor="text1" w:themeTint="BF"/>
        </w:rPr>
      </w:pPr>
      <w:r w:rsidRPr="0008010E">
        <w:rPr>
          <w:color w:val="404040" w:themeColor="text1" w:themeTint="BF"/>
        </w:rPr>
        <w:t>Objednatel</w:t>
      </w:r>
      <w:r w:rsidRPr="0008010E">
        <w:rPr>
          <w:color w:val="404040" w:themeColor="text1" w:themeTint="BF"/>
          <w:spacing w:val="-7"/>
        </w:rPr>
        <w:t xml:space="preserve"> </w:t>
      </w:r>
      <w:r w:rsidRPr="0008010E">
        <w:rPr>
          <w:color w:val="404040" w:themeColor="text1" w:themeTint="BF"/>
        </w:rPr>
        <w:t>neposkytuje</w:t>
      </w:r>
      <w:r w:rsidRPr="0008010E">
        <w:rPr>
          <w:color w:val="404040" w:themeColor="text1" w:themeTint="BF"/>
          <w:spacing w:val="-6"/>
        </w:rPr>
        <w:t xml:space="preserve"> </w:t>
      </w:r>
      <w:r w:rsidRPr="0008010E">
        <w:rPr>
          <w:color w:val="404040" w:themeColor="text1" w:themeTint="BF"/>
        </w:rPr>
        <w:t>Poskytovateli</w:t>
      </w:r>
      <w:r w:rsidRPr="0008010E">
        <w:rPr>
          <w:color w:val="404040" w:themeColor="text1" w:themeTint="BF"/>
          <w:spacing w:val="-5"/>
        </w:rPr>
        <w:t xml:space="preserve"> </w:t>
      </w:r>
      <w:r w:rsidRPr="0008010E">
        <w:rPr>
          <w:color w:val="404040" w:themeColor="text1" w:themeTint="BF"/>
        </w:rPr>
        <w:t>jakékoliv</w:t>
      </w:r>
      <w:r w:rsidRPr="0008010E">
        <w:rPr>
          <w:color w:val="404040" w:themeColor="text1" w:themeTint="BF"/>
          <w:spacing w:val="-7"/>
        </w:rPr>
        <w:t xml:space="preserve"> </w:t>
      </w:r>
      <w:r w:rsidRPr="0008010E">
        <w:rPr>
          <w:color w:val="404040" w:themeColor="text1" w:themeTint="BF"/>
        </w:rPr>
        <w:t>zálohy</w:t>
      </w:r>
      <w:r w:rsidRPr="0008010E">
        <w:rPr>
          <w:color w:val="404040" w:themeColor="text1" w:themeTint="BF"/>
          <w:spacing w:val="-4"/>
        </w:rPr>
        <w:t xml:space="preserve"> </w:t>
      </w:r>
      <w:r w:rsidRPr="0008010E">
        <w:rPr>
          <w:color w:val="404040" w:themeColor="text1" w:themeTint="BF"/>
        </w:rPr>
        <w:t>na</w:t>
      </w:r>
      <w:r w:rsidRPr="0008010E">
        <w:rPr>
          <w:color w:val="404040" w:themeColor="text1" w:themeTint="BF"/>
          <w:spacing w:val="-5"/>
        </w:rPr>
        <w:t xml:space="preserve"> </w:t>
      </w:r>
      <w:r w:rsidRPr="0008010E">
        <w:rPr>
          <w:color w:val="404040" w:themeColor="text1" w:themeTint="BF"/>
        </w:rPr>
        <w:t>cenu</w:t>
      </w:r>
      <w:r w:rsidRPr="0008010E">
        <w:rPr>
          <w:color w:val="404040" w:themeColor="text1" w:themeTint="BF"/>
          <w:spacing w:val="-7"/>
        </w:rPr>
        <w:t xml:space="preserve"> </w:t>
      </w:r>
      <w:r w:rsidRPr="0008010E">
        <w:rPr>
          <w:color w:val="404040" w:themeColor="text1" w:themeTint="BF"/>
        </w:rPr>
        <w:t>za</w:t>
      </w:r>
      <w:r w:rsidRPr="0008010E">
        <w:rPr>
          <w:color w:val="404040" w:themeColor="text1" w:themeTint="BF"/>
          <w:spacing w:val="-3"/>
        </w:rPr>
        <w:t xml:space="preserve"> </w:t>
      </w:r>
      <w:r w:rsidRPr="0008010E">
        <w:rPr>
          <w:color w:val="404040" w:themeColor="text1" w:themeTint="BF"/>
          <w:spacing w:val="-2"/>
        </w:rPr>
        <w:t>Služby.</w:t>
      </w:r>
    </w:p>
    <w:p w14:paraId="58354FC2" w14:textId="4D9E13DA" w:rsidR="009E238A" w:rsidRDefault="00E35108" w:rsidP="00A529B9">
      <w:pPr>
        <w:pStyle w:val="Odstavecseseznamem"/>
        <w:numPr>
          <w:ilvl w:val="1"/>
          <w:numId w:val="16"/>
        </w:numPr>
        <w:tabs>
          <w:tab w:val="left" w:pos="875"/>
        </w:tabs>
        <w:spacing w:after="120" w:line="312" w:lineRule="auto"/>
        <w:ind w:left="875" w:right="397" w:hanging="735"/>
        <w:rPr>
          <w:color w:val="404040" w:themeColor="text1" w:themeTint="BF"/>
        </w:rPr>
      </w:pPr>
      <w:r w:rsidRPr="00E35108">
        <w:rPr>
          <w:color w:val="404040" w:themeColor="text1" w:themeTint="BF"/>
        </w:rPr>
        <w:t>Smluvní strany se dohodly, že pokud bude v okamžiku uskutečnění zdanitelného plnění správcem daně zveřejněna způsobem umožňujícím dálkový přístup skutečnost, že poskytovatel zdanitelného plnění (</w:t>
      </w:r>
      <w:r>
        <w:rPr>
          <w:color w:val="404040" w:themeColor="text1" w:themeTint="BF"/>
        </w:rPr>
        <w:t>Poskyto</w:t>
      </w:r>
      <w:r w:rsidRPr="00E35108">
        <w:rPr>
          <w:color w:val="404040" w:themeColor="text1" w:themeTint="BF"/>
        </w:rPr>
        <w:t xml:space="preserve">vatel) je nespolehlivým plátcem ve smyslu </w:t>
      </w:r>
      <w:proofErr w:type="spellStart"/>
      <w:r w:rsidRPr="00E35108">
        <w:rPr>
          <w:color w:val="404040" w:themeColor="text1" w:themeTint="BF"/>
        </w:rPr>
        <w:t>ust</w:t>
      </w:r>
      <w:proofErr w:type="spellEnd"/>
      <w:r w:rsidRPr="00E35108">
        <w:rPr>
          <w:color w:val="404040" w:themeColor="text1" w:themeTint="BF"/>
        </w:rPr>
        <w:t xml:space="preserve">. § 106a Zákona o DPH nebo že úplata za toto plnění má být poskytnuta zcela nebo zčásti bezhotovostním převodem na jiný účet než účet </w:t>
      </w:r>
      <w:r>
        <w:rPr>
          <w:color w:val="404040" w:themeColor="text1" w:themeTint="BF"/>
        </w:rPr>
        <w:t>Poskytovatele</w:t>
      </w:r>
      <w:r w:rsidRPr="00E35108">
        <w:rPr>
          <w:color w:val="404040" w:themeColor="text1" w:themeTint="BF"/>
        </w:rPr>
        <w:t xml:space="preserve">, který je správcem daně zveřejněn způsobem umožňujícím dálkový přístup ve smyslu </w:t>
      </w:r>
      <w:proofErr w:type="spellStart"/>
      <w:r w:rsidRPr="00E35108">
        <w:rPr>
          <w:color w:val="404040" w:themeColor="text1" w:themeTint="BF"/>
        </w:rPr>
        <w:t>ust</w:t>
      </w:r>
      <w:proofErr w:type="spellEnd"/>
      <w:r w:rsidRPr="00E35108">
        <w:rPr>
          <w:color w:val="404040" w:themeColor="text1" w:themeTint="BF"/>
        </w:rPr>
        <w:t xml:space="preserve">. § 96 Zákona o DPH, je příjemce zdanitelného plnění (Objednatel) oprávněn část ceny odpovídající dani z přidané hodnoty zaplatit přímo na bankovní účet správce daně ve smyslu </w:t>
      </w:r>
      <w:proofErr w:type="spellStart"/>
      <w:r w:rsidRPr="00E35108">
        <w:rPr>
          <w:color w:val="404040" w:themeColor="text1" w:themeTint="BF"/>
        </w:rPr>
        <w:t>ust</w:t>
      </w:r>
      <w:proofErr w:type="spellEnd"/>
      <w:r w:rsidRPr="00E35108">
        <w:rPr>
          <w:color w:val="404040" w:themeColor="text1" w:themeTint="BF"/>
        </w:rPr>
        <w:t>. §</w:t>
      </w:r>
      <w:r w:rsidR="001159EE">
        <w:rPr>
          <w:color w:val="404040" w:themeColor="text1" w:themeTint="BF"/>
        </w:rPr>
        <w:t> </w:t>
      </w:r>
      <w:r w:rsidRPr="00E35108">
        <w:rPr>
          <w:color w:val="404040" w:themeColor="text1" w:themeTint="BF"/>
        </w:rPr>
        <w:t xml:space="preserve">109a Zákona o DPH. Na bankovní účet </w:t>
      </w:r>
      <w:r>
        <w:rPr>
          <w:color w:val="404040" w:themeColor="text1" w:themeTint="BF"/>
        </w:rPr>
        <w:t>Poskytov</w:t>
      </w:r>
      <w:r w:rsidRPr="00E35108">
        <w:rPr>
          <w:color w:val="404040" w:themeColor="text1" w:themeTint="BF"/>
        </w:rPr>
        <w:t>atele bude v tomto případě uhrazena část ceny odpovídající výši základu daně z přidané hodnoty. Úhrada ceny plnění (základu daně) provedená Objednatelem v souladu s ustanovením tohoto odstavce bude považována za řádnou úhradu ceny plnění poskytnutého dle této Smlouvy</w:t>
      </w:r>
      <w:r w:rsidR="00892987" w:rsidRPr="0008010E">
        <w:rPr>
          <w:color w:val="404040" w:themeColor="text1" w:themeTint="BF"/>
        </w:rPr>
        <w:t>.</w:t>
      </w:r>
    </w:p>
    <w:p w14:paraId="5E0E3624" w14:textId="77777777" w:rsidR="00FC791E" w:rsidRPr="001159EE" w:rsidRDefault="00FC791E" w:rsidP="00FC791E">
      <w:pPr>
        <w:pStyle w:val="Odstavecseseznamem"/>
        <w:tabs>
          <w:tab w:val="left" w:pos="875"/>
        </w:tabs>
        <w:spacing w:after="120" w:line="312" w:lineRule="auto"/>
        <w:ind w:left="875" w:right="397" w:firstLine="0"/>
        <w:jc w:val="right"/>
        <w:rPr>
          <w:color w:val="404040" w:themeColor="text1" w:themeTint="BF"/>
        </w:rPr>
      </w:pPr>
    </w:p>
    <w:p w14:paraId="58354FC3" w14:textId="77777777" w:rsidR="009E238A" w:rsidRPr="0008010E" w:rsidRDefault="00892987" w:rsidP="00A529B9">
      <w:pPr>
        <w:pStyle w:val="Nadpis2"/>
        <w:numPr>
          <w:ilvl w:val="0"/>
          <w:numId w:val="16"/>
        </w:numPr>
        <w:tabs>
          <w:tab w:val="left" w:pos="3181"/>
        </w:tabs>
        <w:spacing w:before="240" w:after="240" w:line="312" w:lineRule="auto"/>
        <w:ind w:left="3181" w:right="397"/>
        <w:jc w:val="left"/>
        <w:rPr>
          <w:color w:val="404040" w:themeColor="text1" w:themeTint="BF"/>
        </w:rPr>
      </w:pPr>
      <w:r w:rsidRPr="0008010E">
        <w:rPr>
          <w:color w:val="404040" w:themeColor="text1" w:themeTint="BF"/>
        </w:rPr>
        <w:lastRenderedPageBreak/>
        <w:t>Další</w:t>
      </w:r>
      <w:r w:rsidRPr="0008010E">
        <w:rPr>
          <w:color w:val="404040" w:themeColor="text1" w:themeTint="BF"/>
          <w:spacing w:val="-3"/>
        </w:rPr>
        <w:t xml:space="preserve"> </w:t>
      </w:r>
      <w:r w:rsidRPr="0008010E">
        <w:rPr>
          <w:color w:val="404040" w:themeColor="text1" w:themeTint="BF"/>
        </w:rPr>
        <w:t>práva</w:t>
      </w:r>
      <w:r w:rsidRPr="0008010E">
        <w:rPr>
          <w:color w:val="404040" w:themeColor="text1" w:themeTint="BF"/>
          <w:spacing w:val="-4"/>
        </w:rPr>
        <w:t xml:space="preserve"> </w:t>
      </w:r>
      <w:r w:rsidRPr="0008010E">
        <w:rPr>
          <w:color w:val="404040" w:themeColor="text1" w:themeTint="BF"/>
        </w:rPr>
        <w:t>a</w:t>
      </w:r>
      <w:r w:rsidRPr="0008010E">
        <w:rPr>
          <w:color w:val="404040" w:themeColor="text1" w:themeTint="BF"/>
          <w:spacing w:val="-6"/>
        </w:rPr>
        <w:t xml:space="preserve"> </w:t>
      </w:r>
      <w:r w:rsidRPr="0008010E">
        <w:rPr>
          <w:color w:val="404040" w:themeColor="text1" w:themeTint="BF"/>
        </w:rPr>
        <w:t>povinnosti</w:t>
      </w:r>
      <w:r w:rsidRPr="0008010E">
        <w:rPr>
          <w:color w:val="404040" w:themeColor="text1" w:themeTint="BF"/>
          <w:spacing w:val="-4"/>
        </w:rPr>
        <w:t xml:space="preserve"> </w:t>
      </w:r>
      <w:r w:rsidRPr="0008010E">
        <w:rPr>
          <w:color w:val="404040" w:themeColor="text1" w:themeTint="BF"/>
        </w:rPr>
        <w:t>Smluvních</w:t>
      </w:r>
      <w:r w:rsidRPr="0008010E">
        <w:rPr>
          <w:color w:val="404040" w:themeColor="text1" w:themeTint="BF"/>
          <w:spacing w:val="-6"/>
        </w:rPr>
        <w:t xml:space="preserve"> </w:t>
      </w:r>
      <w:r w:rsidRPr="0008010E">
        <w:rPr>
          <w:color w:val="404040" w:themeColor="text1" w:themeTint="BF"/>
          <w:spacing w:val="-4"/>
        </w:rPr>
        <w:t>stran</w:t>
      </w:r>
    </w:p>
    <w:p w14:paraId="58354FC4" w14:textId="086315F2" w:rsidR="009E238A" w:rsidRPr="0008010E" w:rsidRDefault="00892987" w:rsidP="00A529B9">
      <w:pPr>
        <w:pStyle w:val="Odstavecseseznamem"/>
        <w:numPr>
          <w:ilvl w:val="1"/>
          <w:numId w:val="16"/>
        </w:numPr>
        <w:tabs>
          <w:tab w:val="left" w:pos="877"/>
        </w:tabs>
        <w:spacing w:before="72" w:after="120" w:line="312" w:lineRule="auto"/>
        <w:ind w:right="397"/>
        <w:rPr>
          <w:color w:val="404040" w:themeColor="text1" w:themeTint="BF"/>
        </w:rPr>
      </w:pPr>
      <w:r w:rsidRPr="0008010E">
        <w:rPr>
          <w:color w:val="404040" w:themeColor="text1" w:themeTint="BF"/>
        </w:rPr>
        <w:t>Poskytovatel</w:t>
      </w:r>
      <w:r w:rsidRPr="0008010E">
        <w:rPr>
          <w:color w:val="404040" w:themeColor="text1" w:themeTint="BF"/>
          <w:spacing w:val="31"/>
        </w:rPr>
        <w:t xml:space="preserve"> </w:t>
      </w:r>
      <w:r w:rsidRPr="0008010E">
        <w:rPr>
          <w:color w:val="404040" w:themeColor="text1" w:themeTint="BF"/>
        </w:rPr>
        <w:t>je</w:t>
      </w:r>
      <w:r w:rsidRPr="0008010E">
        <w:rPr>
          <w:color w:val="404040" w:themeColor="text1" w:themeTint="BF"/>
          <w:spacing w:val="29"/>
        </w:rPr>
        <w:t xml:space="preserve"> </w:t>
      </w:r>
      <w:r w:rsidRPr="0008010E">
        <w:rPr>
          <w:color w:val="404040" w:themeColor="text1" w:themeTint="BF"/>
        </w:rPr>
        <w:t>povinen</w:t>
      </w:r>
      <w:r w:rsidRPr="0008010E">
        <w:rPr>
          <w:color w:val="404040" w:themeColor="text1" w:themeTint="BF"/>
          <w:spacing w:val="29"/>
        </w:rPr>
        <w:t xml:space="preserve"> </w:t>
      </w:r>
      <w:r w:rsidRPr="0008010E">
        <w:rPr>
          <w:color w:val="404040" w:themeColor="text1" w:themeTint="BF"/>
        </w:rPr>
        <w:t>poskytovat</w:t>
      </w:r>
      <w:r w:rsidRPr="0008010E">
        <w:rPr>
          <w:color w:val="404040" w:themeColor="text1" w:themeTint="BF"/>
          <w:spacing w:val="31"/>
        </w:rPr>
        <w:t xml:space="preserve"> </w:t>
      </w:r>
      <w:r w:rsidRPr="0008010E">
        <w:rPr>
          <w:color w:val="404040" w:themeColor="text1" w:themeTint="BF"/>
        </w:rPr>
        <w:t>Paušální</w:t>
      </w:r>
      <w:r w:rsidRPr="0008010E">
        <w:rPr>
          <w:color w:val="404040" w:themeColor="text1" w:themeTint="BF"/>
          <w:spacing w:val="31"/>
        </w:rPr>
        <w:t xml:space="preserve"> </w:t>
      </w:r>
      <w:r w:rsidRPr="0008010E">
        <w:rPr>
          <w:color w:val="404040" w:themeColor="text1" w:themeTint="BF"/>
        </w:rPr>
        <w:t>služby</w:t>
      </w:r>
      <w:r w:rsidRPr="0008010E">
        <w:rPr>
          <w:color w:val="404040" w:themeColor="text1" w:themeTint="BF"/>
          <w:spacing w:val="32"/>
        </w:rPr>
        <w:t xml:space="preserve"> </w:t>
      </w:r>
      <w:r w:rsidRPr="0008010E">
        <w:rPr>
          <w:color w:val="404040" w:themeColor="text1" w:themeTint="BF"/>
        </w:rPr>
        <w:t>dle</w:t>
      </w:r>
      <w:r w:rsidRPr="0008010E">
        <w:rPr>
          <w:color w:val="404040" w:themeColor="text1" w:themeTint="BF"/>
          <w:spacing w:val="32"/>
        </w:rPr>
        <w:t xml:space="preserve"> </w:t>
      </w:r>
      <w:r w:rsidRPr="0008010E">
        <w:rPr>
          <w:color w:val="404040" w:themeColor="text1" w:themeTint="BF"/>
        </w:rPr>
        <w:t>čl.</w:t>
      </w:r>
      <w:r w:rsidRPr="0008010E">
        <w:rPr>
          <w:color w:val="404040" w:themeColor="text1" w:themeTint="BF"/>
          <w:spacing w:val="31"/>
        </w:rPr>
        <w:t xml:space="preserve"> </w:t>
      </w:r>
      <w:r w:rsidRPr="0008010E">
        <w:rPr>
          <w:color w:val="404040" w:themeColor="text1" w:themeTint="BF"/>
        </w:rPr>
        <w:t>1</w:t>
      </w:r>
      <w:r w:rsidRPr="0008010E">
        <w:rPr>
          <w:color w:val="404040" w:themeColor="text1" w:themeTint="BF"/>
          <w:spacing w:val="32"/>
        </w:rPr>
        <w:t xml:space="preserve"> </w:t>
      </w:r>
      <w:r w:rsidRPr="0008010E">
        <w:rPr>
          <w:color w:val="404040" w:themeColor="text1" w:themeTint="BF"/>
        </w:rPr>
        <w:t>odst.</w:t>
      </w:r>
      <w:r w:rsidRPr="0008010E">
        <w:rPr>
          <w:color w:val="404040" w:themeColor="text1" w:themeTint="BF"/>
          <w:spacing w:val="31"/>
        </w:rPr>
        <w:t xml:space="preserve"> </w:t>
      </w:r>
      <w:r w:rsidRPr="0008010E">
        <w:rPr>
          <w:color w:val="404040" w:themeColor="text1" w:themeTint="BF"/>
        </w:rPr>
        <w:t>1.1</w:t>
      </w:r>
      <w:r w:rsidRPr="0008010E">
        <w:rPr>
          <w:color w:val="404040" w:themeColor="text1" w:themeTint="BF"/>
          <w:spacing w:val="27"/>
        </w:rPr>
        <w:t xml:space="preserve"> </w:t>
      </w:r>
      <w:r w:rsidRPr="0008010E">
        <w:rPr>
          <w:color w:val="404040" w:themeColor="text1" w:themeTint="BF"/>
        </w:rPr>
        <w:t>písm.</w:t>
      </w:r>
      <w:r w:rsidRPr="0008010E">
        <w:rPr>
          <w:color w:val="404040" w:themeColor="text1" w:themeTint="BF"/>
          <w:spacing w:val="33"/>
        </w:rPr>
        <w:t xml:space="preserve"> </w:t>
      </w:r>
      <w:r w:rsidRPr="0008010E">
        <w:rPr>
          <w:color w:val="404040" w:themeColor="text1" w:themeTint="BF"/>
        </w:rPr>
        <w:t>a)</w:t>
      </w:r>
      <w:r w:rsidR="001159EE">
        <w:rPr>
          <w:color w:val="404040" w:themeColor="text1" w:themeTint="BF"/>
        </w:rPr>
        <w:t xml:space="preserve"> Smlouvy</w:t>
      </w:r>
      <w:r w:rsidRPr="0008010E">
        <w:rPr>
          <w:color w:val="404040" w:themeColor="text1" w:themeTint="BF"/>
          <w:spacing w:val="33"/>
        </w:rPr>
        <w:t xml:space="preserve"> </w:t>
      </w:r>
      <w:r w:rsidRPr="0008010E">
        <w:rPr>
          <w:color w:val="404040" w:themeColor="text1" w:themeTint="BF"/>
        </w:rPr>
        <w:t>v</w:t>
      </w:r>
      <w:r w:rsidR="001159EE">
        <w:rPr>
          <w:color w:val="404040" w:themeColor="text1" w:themeTint="BF"/>
          <w:spacing w:val="-1"/>
        </w:rPr>
        <w:t> </w:t>
      </w:r>
      <w:r w:rsidRPr="0008010E">
        <w:rPr>
          <w:color w:val="404040" w:themeColor="text1" w:themeTint="BF"/>
        </w:rPr>
        <w:t>časových limitech stanovených v čl. 2 Smlouvy.</w:t>
      </w:r>
    </w:p>
    <w:p w14:paraId="58354FC6" w14:textId="03A5BD42" w:rsidR="009E238A" w:rsidRPr="00F270D9" w:rsidRDefault="00892987" w:rsidP="00A529B9">
      <w:pPr>
        <w:pStyle w:val="Odstavecseseznamem"/>
        <w:numPr>
          <w:ilvl w:val="1"/>
          <w:numId w:val="16"/>
        </w:numPr>
        <w:tabs>
          <w:tab w:val="left" w:pos="877"/>
        </w:tabs>
        <w:spacing w:before="72" w:after="120" w:line="312" w:lineRule="auto"/>
        <w:ind w:right="397"/>
        <w:rPr>
          <w:color w:val="404040" w:themeColor="text1" w:themeTint="BF"/>
        </w:rPr>
      </w:pPr>
      <w:r w:rsidRPr="00F270D9">
        <w:rPr>
          <w:color w:val="404040" w:themeColor="text1" w:themeTint="BF"/>
        </w:rPr>
        <w:t>Objednatel</w:t>
      </w:r>
      <w:r w:rsidRPr="00F270D9">
        <w:rPr>
          <w:color w:val="404040" w:themeColor="text1" w:themeTint="BF"/>
          <w:spacing w:val="-15"/>
        </w:rPr>
        <w:t xml:space="preserve"> </w:t>
      </w:r>
      <w:r w:rsidRPr="00F270D9">
        <w:rPr>
          <w:color w:val="404040" w:themeColor="text1" w:themeTint="BF"/>
        </w:rPr>
        <w:t>si</w:t>
      </w:r>
      <w:r w:rsidRPr="00F270D9">
        <w:rPr>
          <w:color w:val="404040" w:themeColor="text1" w:themeTint="BF"/>
          <w:spacing w:val="-12"/>
        </w:rPr>
        <w:t xml:space="preserve"> </w:t>
      </w:r>
      <w:r w:rsidRPr="00F270D9">
        <w:rPr>
          <w:color w:val="404040" w:themeColor="text1" w:themeTint="BF"/>
        </w:rPr>
        <w:t>vyžádá</w:t>
      </w:r>
      <w:r w:rsidRPr="00F270D9">
        <w:rPr>
          <w:color w:val="404040" w:themeColor="text1" w:themeTint="BF"/>
          <w:spacing w:val="-12"/>
        </w:rPr>
        <w:t xml:space="preserve"> </w:t>
      </w:r>
      <w:r w:rsidRPr="00F270D9">
        <w:rPr>
          <w:color w:val="404040" w:themeColor="text1" w:themeTint="BF"/>
        </w:rPr>
        <w:t>Služby</w:t>
      </w:r>
      <w:r w:rsidRPr="00F270D9">
        <w:rPr>
          <w:color w:val="404040" w:themeColor="text1" w:themeTint="BF"/>
          <w:spacing w:val="-11"/>
        </w:rPr>
        <w:t xml:space="preserve"> </w:t>
      </w:r>
      <w:r w:rsidRPr="00F270D9">
        <w:rPr>
          <w:color w:val="404040" w:themeColor="text1" w:themeTint="BF"/>
        </w:rPr>
        <w:t>Poskytovatele</w:t>
      </w:r>
      <w:r w:rsidRPr="00F270D9">
        <w:rPr>
          <w:color w:val="404040" w:themeColor="text1" w:themeTint="BF"/>
          <w:spacing w:val="-14"/>
        </w:rPr>
        <w:t xml:space="preserve"> </w:t>
      </w:r>
      <w:r w:rsidRPr="00F270D9">
        <w:rPr>
          <w:color w:val="404040" w:themeColor="text1" w:themeTint="BF"/>
        </w:rPr>
        <w:t>vždy</w:t>
      </w:r>
      <w:r w:rsidRPr="00F270D9">
        <w:rPr>
          <w:color w:val="404040" w:themeColor="text1" w:themeTint="BF"/>
          <w:spacing w:val="-12"/>
        </w:rPr>
        <w:t xml:space="preserve"> </w:t>
      </w:r>
      <w:r w:rsidRPr="00F270D9">
        <w:rPr>
          <w:color w:val="404040" w:themeColor="text1" w:themeTint="BF"/>
        </w:rPr>
        <w:t>prostřednictvím</w:t>
      </w:r>
      <w:r w:rsidRPr="00F270D9">
        <w:rPr>
          <w:color w:val="404040" w:themeColor="text1" w:themeTint="BF"/>
          <w:spacing w:val="-13"/>
        </w:rPr>
        <w:t xml:space="preserve"> </w:t>
      </w:r>
      <w:r w:rsidRPr="00F270D9">
        <w:rPr>
          <w:color w:val="404040" w:themeColor="text1" w:themeTint="BF"/>
        </w:rPr>
        <w:t>oprávněných</w:t>
      </w:r>
      <w:r w:rsidRPr="00F270D9">
        <w:rPr>
          <w:color w:val="404040" w:themeColor="text1" w:themeTint="BF"/>
          <w:spacing w:val="-12"/>
        </w:rPr>
        <w:t xml:space="preserve"> </w:t>
      </w:r>
      <w:r w:rsidRPr="00F270D9">
        <w:rPr>
          <w:color w:val="404040" w:themeColor="text1" w:themeTint="BF"/>
        </w:rPr>
        <w:t>osob</w:t>
      </w:r>
      <w:r w:rsidRPr="00F270D9">
        <w:rPr>
          <w:color w:val="404040" w:themeColor="text1" w:themeTint="BF"/>
          <w:spacing w:val="-12"/>
        </w:rPr>
        <w:t xml:space="preserve"> </w:t>
      </w:r>
      <w:r w:rsidRPr="00F270D9">
        <w:rPr>
          <w:color w:val="404040" w:themeColor="text1" w:themeTint="BF"/>
          <w:spacing w:val="-2"/>
        </w:rPr>
        <w:t>uvedených</w:t>
      </w:r>
      <w:r w:rsidR="00F270D9">
        <w:rPr>
          <w:color w:val="404040" w:themeColor="text1" w:themeTint="BF"/>
          <w:spacing w:val="-2"/>
        </w:rPr>
        <w:t xml:space="preserve"> </w:t>
      </w:r>
      <w:r w:rsidRPr="00F270D9">
        <w:rPr>
          <w:color w:val="404040" w:themeColor="text1" w:themeTint="BF"/>
        </w:rPr>
        <w:t>v</w:t>
      </w:r>
      <w:r w:rsidR="00F270D9" w:rsidRPr="00F270D9">
        <w:rPr>
          <w:color w:val="404040" w:themeColor="text1" w:themeTint="BF"/>
        </w:rPr>
        <w:t> </w:t>
      </w:r>
      <w:r w:rsidR="00182C28">
        <w:rPr>
          <w:color w:val="404040" w:themeColor="text1" w:themeTint="BF"/>
        </w:rPr>
        <w:t>P</w:t>
      </w:r>
      <w:r w:rsidR="00F270D9" w:rsidRPr="00F270D9">
        <w:rPr>
          <w:color w:val="404040" w:themeColor="text1" w:themeTint="BF"/>
        </w:rPr>
        <w:t>říloze č. 3</w:t>
      </w:r>
      <w:r w:rsidRPr="00F270D9">
        <w:rPr>
          <w:color w:val="404040" w:themeColor="text1" w:themeTint="BF"/>
        </w:rPr>
        <w:t xml:space="preserve"> </w:t>
      </w:r>
      <w:r w:rsidRPr="00F270D9">
        <w:rPr>
          <w:color w:val="404040" w:themeColor="text1" w:themeTint="BF"/>
          <w:spacing w:val="-2"/>
        </w:rPr>
        <w:t>Smlouvy.</w:t>
      </w:r>
    </w:p>
    <w:p w14:paraId="58354FC7" w14:textId="77777777" w:rsidR="009E238A" w:rsidRPr="0008010E" w:rsidRDefault="00892987" w:rsidP="00A529B9">
      <w:pPr>
        <w:pStyle w:val="Odstavecseseznamem"/>
        <w:numPr>
          <w:ilvl w:val="1"/>
          <w:numId w:val="16"/>
        </w:numPr>
        <w:tabs>
          <w:tab w:val="left" w:pos="877"/>
        </w:tabs>
        <w:spacing w:after="60" w:line="312" w:lineRule="auto"/>
        <w:ind w:right="397"/>
        <w:rPr>
          <w:color w:val="404040" w:themeColor="text1" w:themeTint="BF"/>
        </w:rPr>
      </w:pPr>
      <w:r w:rsidRPr="0008010E">
        <w:rPr>
          <w:color w:val="404040" w:themeColor="text1" w:themeTint="BF"/>
        </w:rPr>
        <w:t>Poskytovatel</w:t>
      </w:r>
      <w:r w:rsidRPr="0008010E">
        <w:rPr>
          <w:color w:val="404040" w:themeColor="text1" w:themeTint="BF"/>
          <w:spacing w:val="-4"/>
        </w:rPr>
        <w:t xml:space="preserve"> </w:t>
      </w:r>
      <w:r w:rsidRPr="0008010E">
        <w:rPr>
          <w:color w:val="404040" w:themeColor="text1" w:themeTint="BF"/>
        </w:rPr>
        <w:t>se</w:t>
      </w:r>
      <w:r w:rsidRPr="0008010E">
        <w:rPr>
          <w:color w:val="404040" w:themeColor="text1" w:themeTint="BF"/>
          <w:spacing w:val="-5"/>
        </w:rPr>
        <w:t xml:space="preserve"> </w:t>
      </w:r>
      <w:r w:rsidRPr="0008010E">
        <w:rPr>
          <w:color w:val="404040" w:themeColor="text1" w:themeTint="BF"/>
          <w:spacing w:val="-2"/>
        </w:rPr>
        <w:t>zavazuje:</w:t>
      </w:r>
    </w:p>
    <w:p w14:paraId="58354FC8" w14:textId="77777777" w:rsidR="009E238A" w:rsidRPr="0008010E" w:rsidRDefault="00892987" w:rsidP="00A529B9">
      <w:pPr>
        <w:pStyle w:val="Odstavecseseznamem"/>
        <w:numPr>
          <w:ilvl w:val="0"/>
          <w:numId w:val="13"/>
        </w:numPr>
        <w:tabs>
          <w:tab w:val="left" w:pos="1271"/>
          <w:tab w:val="left" w:pos="1273"/>
        </w:tabs>
        <w:spacing w:after="60" w:line="312" w:lineRule="auto"/>
        <w:ind w:right="397"/>
        <w:rPr>
          <w:color w:val="404040" w:themeColor="text1" w:themeTint="BF"/>
        </w:rPr>
      </w:pPr>
      <w:r w:rsidRPr="0008010E">
        <w:rPr>
          <w:color w:val="404040" w:themeColor="text1" w:themeTint="BF"/>
        </w:rPr>
        <w:t>informovat neprodleně Objednatele o všech skutečnostech majících vliv na plnění dle</w:t>
      </w:r>
      <w:r w:rsidRPr="0008010E">
        <w:rPr>
          <w:color w:val="404040" w:themeColor="text1" w:themeTint="BF"/>
          <w:spacing w:val="-1"/>
        </w:rPr>
        <w:t xml:space="preserve"> </w:t>
      </w:r>
      <w:r w:rsidRPr="0008010E">
        <w:rPr>
          <w:color w:val="404040" w:themeColor="text1" w:themeTint="BF"/>
        </w:rPr>
        <w:t xml:space="preserve">této </w:t>
      </w:r>
      <w:r w:rsidRPr="0008010E">
        <w:rPr>
          <w:color w:val="404040" w:themeColor="text1" w:themeTint="BF"/>
          <w:spacing w:val="-2"/>
        </w:rPr>
        <w:t>Smlouvy;</w:t>
      </w:r>
    </w:p>
    <w:p w14:paraId="58354FC9" w14:textId="77777777" w:rsidR="009E238A" w:rsidRPr="0008010E" w:rsidRDefault="00892987" w:rsidP="00A529B9">
      <w:pPr>
        <w:pStyle w:val="Odstavecseseznamem"/>
        <w:numPr>
          <w:ilvl w:val="0"/>
          <w:numId w:val="13"/>
        </w:numPr>
        <w:tabs>
          <w:tab w:val="left" w:pos="1271"/>
        </w:tabs>
        <w:spacing w:after="60" w:line="312" w:lineRule="auto"/>
        <w:ind w:left="1271" w:right="397" w:hanging="394"/>
        <w:rPr>
          <w:color w:val="404040" w:themeColor="text1" w:themeTint="BF"/>
        </w:rPr>
      </w:pPr>
      <w:r w:rsidRPr="0008010E">
        <w:rPr>
          <w:color w:val="404040" w:themeColor="text1" w:themeTint="BF"/>
        </w:rPr>
        <w:t>plnit</w:t>
      </w:r>
      <w:r w:rsidRPr="0008010E">
        <w:rPr>
          <w:color w:val="404040" w:themeColor="text1" w:themeTint="BF"/>
          <w:spacing w:val="-4"/>
        </w:rPr>
        <w:t xml:space="preserve"> </w:t>
      </w:r>
      <w:r w:rsidRPr="0008010E">
        <w:rPr>
          <w:color w:val="404040" w:themeColor="text1" w:themeTint="BF"/>
        </w:rPr>
        <w:t>řádně</w:t>
      </w:r>
      <w:r w:rsidRPr="0008010E">
        <w:rPr>
          <w:color w:val="404040" w:themeColor="text1" w:themeTint="BF"/>
          <w:spacing w:val="-3"/>
        </w:rPr>
        <w:t xml:space="preserve"> </w:t>
      </w:r>
      <w:r w:rsidRPr="0008010E">
        <w:rPr>
          <w:color w:val="404040" w:themeColor="text1" w:themeTint="BF"/>
        </w:rPr>
        <w:t>a</w:t>
      </w:r>
      <w:r w:rsidRPr="0008010E">
        <w:rPr>
          <w:color w:val="404040" w:themeColor="text1" w:themeTint="BF"/>
          <w:spacing w:val="-5"/>
        </w:rPr>
        <w:t xml:space="preserve"> </w:t>
      </w:r>
      <w:r w:rsidRPr="0008010E">
        <w:rPr>
          <w:color w:val="404040" w:themeColor="text1" w:themeTint="BF"/>
        </w:rPr>
        <w:t>ve</w:t>
      </w:r>
      <w:r w:rsidRPr="0008010E">
        <w:rPr>
          <w:color w:val="404040" w:themeColor="text1" w:themeTint="BF"/>
          <w:spacing w:val="-5"/>
        </w:rPr>
        <w:t xml:space="preserve"> </w:t>
      </w:r>
      <w:r w:rsidRPr="0008010E">
        <w:rPr>
          <w:color w:val="404040" w:themeColor="text1" w:themeTint="BF"/>
        </w:rPr>
        <w:t>stanoveném</w:t>
      </w:r>
      <w:r w:rsidRPr="0008010E">
        <w:rPr>
          <w:color w:val="404040" w:themeColor="text1" w:themeTint="BF"/>
          <w:spacing w:val="-4"/>
        </w:rPr>
        <w:t xml:space="preserve"> </w:t>
      </w:r>
      <w:r w:rsidRPr="0008010E">
        <w:rPr>
          <w:color w:val="404040" w:themeColor="text1" w:themeTint="BF"/>
        </w:rPr>
        <w:t>termínu</w:t>
      </w:r>
      <w:r w:rsidRPr="0008010E">
        <w:rPr>
          <w:color w:val="404040" w:themeColor="text1" w:themeTint="BF"/>
          <w:spacing w:val="-5"/>
        </w:rPr>
        <w:t xml:space="preserve"> </w:t>
      </w:r>
      <w:r w:rsidRPr="0008010E">
        <w:rPr>
          <w:color w:val="404040" w:themeColor="text1" w:themeTint="BF"/>
        </w:rPr>
        <w:t>své</w:t>
      </w:r>
      <w:r w:rsidRPr="0008010E">
        <w:rPr>
          <w:color w:val="404040" w:themeColor="text1" w:themeTint="BF"/>
          <w:spacing w:val="-5"/>
        </w:rPr>
        <w:t xml:space="preserve"> </w:t>
      </w:r>
      <w:r w:rsidRPr="0008010E">
        <w:rPr>
          <w:color w:val="404040" w:themeColor="text1" w:themeTint="BF"/>
        </w:rPr>
        <w:t>povinnosti</w:t>
      </w:r>
      <w:r w:rsidRPr="0008010E">
        <w:rPr>
          <w:color w:val="404040" w:themeColor="text1" w:themeTint="BF"/>
          <w:spacing w:val="-3"/>
        </w:rPr>
        <w:t xml:space="preserve"> </w:t>
      </w:r>
      <w:r w:rsidRPr="0008010E">
        <w:rPr>
          <w:color w:val="404040" w:themeColor="text1" w:themeTint="BF"/>
        </w:rPr>
        <w:t>vyplývající</w:t>
      </w:r>
      <w:r w:rsidRPr="0008010E">
        <w:rPr>
          <w:color w:val="404040" w:themeColor="text1" w:themeTint="BF"/>
          <w:spacing w:val="-4"/>
        </w:rPr>
        <w:t xml:space="preserve"> </w:t>
      </w:r>
      <w:r w:rsidRPr="0008010E">
        <w:rPr>
          <w:color w:val="404040" w:themeColor="text1" w:themeTint="BF"/>
        </w:rPr>
        <w:t>z</w:t>
      </w:r>
      <w:r w:rsidRPr="0008010E">
        <w:rPr>
          <w:color w:val="404040" w:themeColor="text1" w:themeTint="BF"/>
          <w:spacing w:val="-5"/>
        </w:rPr>
        <w:t xml:space="preserve"> </w:t>
      </w:r>
      <w:r w:rsidRPr="0008010E">
        <w:rPr>
          <w:color w:val="404040" w:themeColor="text1" w:themeTint="BF"/>
        </w:rPr>
        <w:t>této</w:t>
      </w:r>
      <w:r w:rsidRPr="0008010E">
        <w:rPr>
          <w:color w:val="404040" w:themeColor="text1" w:themeTint="BF"/>
          <w:spacing w:val="-5"/>
        </w:rPr>
        <w:t xml:space="preserve"> </w:t>
      </w:r>
      <w:r w:rsidRPr="0008010E">
        <w:rPr>
          <w:color w:val="404040" w:themeColor="text1" w:themeTint="BF"/>
          <w:spacing w:val="-2"/>
        </w:rPr>
        <w:t>Smlouvy;</w:t>
      </w:r>
    </w:p>
    <w:p w14:paraId="58354FCA" w14:textId="77777777" w:rsidR="009E238A" w:rsidRPr="0008010E" w:rsidRDefault="00892987" w:rsidP="00A529B9">
      <w:pPr>
        <w:pStyle w:val="Odstavecseseznamem"/>
        <w:numPr>
          <w:ilvl w:val="0"/>
          <w:numId w:val="13"/>
        </w:numPr>
        <w:tabs>
          <w:tab w:val="left" w:pos="1273"/>
        </w:tabs>
        <w:spacing w:before="76" w:after="120" w:line="312" w:lineRule="auto"/>
        <w:ind w:right="397"/>
        <w:rPr>
          <w:color w:val="404040" w:themeColor="text1" w:themeTint="BF"/>
        </w:rPr>
      </w:pPr>
      <w:r w:rsidRPr="0008010E">
        <w:rPr>
          <w:color w:val="404040" w:themeColor="text1" w:themeTint="BF"/>
        </w:rPr>
        <w:t>požádat</w:t>
      </w:r>
      <w:r w:rsidRPr="0008010E">
        <w:rPr>
          <w:color w:val="404040" w:themeColor="text1" w:themeTint="BF"/>
          <w:spacing w:val="-15"/>
        </w:rPr>
        <w:t xml:space="preserve"> </w:t>
      </w:r>
      <w:r w:rsidRPr="0008010E">
        <w:rPr>
          <w:color w:val="404040" w:themeColor="text1" w:themeTint="BF"/>
        </w:rPr>
        <w:t>včas</w:t>
      </w:r>
      <w:r w:rsidRPr="0008010E">
        <w:rPr>
          <w:color w:val="404040" w:themeColor="text1" w:themeTint="BF"/>
          <w:spacing w:val="-15"/>
        </w:rPr>
        <w:t xml:space="preserve"> </w:t>
      </w:r>
      <w:r w:rsidRPr="0008010E">
        <w:rPr>
          <w:color w:val="404040" w:themeColor="text1" w:themeTint="BF"/>
        </w:rPr>
        <w:t>Objednatele</w:t>
      </w:r>
      <w:r w:rsidRPr="0008010E">
        <w:rPr>
          <w:color w:val="404040" w:themeColor="text1" w:themeTint="BF"/>
          <w:spacing w:val="-11"/>
        </w:rPr>
        <w:t xml:space="preserve"> </w:t>
      </w:r>
      <w:r w:rsidRPr="0008010E">
        <w:rPr>
          <w:color w:val="404040" w:themeColor="text1" w:themeTint="BF"/>
        </w:rPr>
        <w:t>o</w:t>
      </w:r>
      <w:r w:rsidRPr="0008010E">
        <w:rPr>
          <w:color w:val="404040" w:themeColor="text1" w:themeTint="BF"/>
          <w:spacing w:val="-13"/>
        </w:rPr>
        <w:t xml:space="preserve"> </w:t>
      </w:r>
      <w:r w:rsidRPr="0008010E">
        <w:rPr>
          <w:color w:val="404040" w:themeColor="text1" w:themeTint="BF"/>
        </w:rPr>
        <w:t>potřebnou</w:t>
      </w:r>
      <w:r w:rsidRPr="0008010E">
        <w:rPr>
          <w:color w:val="404040" w:themeColor="text1" w:themeTint="BF"/>
          <w:spacing w:val="-13"/>
        </w:rPr>
        <w:t xml:space="preserve"> </w:t>
      </w:r>
      <w:r w:rsidRPr="0008010E">
        <w:rPr>
          <w:color w:val="404040" w:themeColor="text1" w:themeTint="BF"/>
        </w:rPr>
        <w:t>součinnost</w:t>
      </w:r>
      <w:r w:rsidRPr="0008010E">
        <w:rPr>
          <w:color w:val="404040" w:themeColor="text1" w:themeTint="BF"/>
          <w:spacing w:val="-12"/>
        </w:rPr>
        <w:t xml:space="preserve"> </w:t>
      </w:r>
      <w:r w:rsidRPr="0008010E">
        <w:rPr>
          <w:color w:val="404040" w:themeColor="text1" w:themeTint="BF"/>
        </w:rPr>
        <w:t>za</w:t>
      </w:r>
      <w:r w:rsidRPr="0008010E">
        <w:rPr>
          <w:color w:val="404040" w:themeColor="text1" w:themeTint="BF"/>
          <w:spacing w:val="-13"/>
        </w:rPr>
        <w:t xml:space="preserve"> </w:t>
      </w:r>
      <w:r w:rsidRPr="0008010E">
        <w:rPr>
          <w:color w:val="404040" w:themeColor="text1" w:themeTint="BF"/>
        </w:rPr>
        <w:t>účelem</w:t>
      </w:r>
      <w:r w:rsidRPr="0008010E">
        <w:rPr>
          <w:color w:val="404040" w:themeColor="text1" w:themeTint="BF"/>
          <w:spacing w:val="-14"/>
        </w:rPr>
        <w:t xml:space="preserve"> </w:t>
      </w:r>
      <w:r w:rsidRPr="0008010E">
        <w:rPr>
          <w:color w:val="404040" w:themeColor="text1" w:themeTint="BF"/>
        </w:rPr>
        <w:t>řádného</w:t>
      </w:r>
      <w:r w:rsidRPr="0008010E">
        <w:rPr>
          <w:color w:val="404040" w:themeColor="text1" w:themeTint="BF"/>
          <w:spacing w:val="-13"/>
        </w:rPr>
        <w:t xml:space="preserve"> </w:t>
      </w:r>
      <w:r w:rsidRPr="0008010E">
        <w:rPr>
          <w:color w:val="404040" w:themeColor="text1" w:themeTint="BF"/>
        </w:rPr>
        <w:t>plnění</w:t>
      </w:r>
      <w:r w:rsidRPr="0008010E">
        <w:rPr>
          <w:color w:val="404040" w:themeColor="text1" w:themeTint="BF"/>
          <w:spacing w:val="-13"/>
        </w:rPr>
        <w:t xml:space="preserve"> </w:t>
      </w:r>
      <w:r w:rsidRPr="0008010E">
        <w:rPr>
          <w:color w:val="404040" w:themeColor="text1" w:themeTint="BF"/>
        </w:rPr>
        <w:t>této</w:t>
      </w:r>
      <w:r w:rsidRPr="0008010E">
        <w:rPr>
          <w:color w:val="404040" w:themeColor="text1" w:themeTint="BF"/>
          <w:spacing w:val="-4"/>
        </w:rPr>
        <w:t xml:space="preserve"> </w:t>
      </w:r>
      <w:r w:rsidRPr="0008010E">
        <w:rPr>
          <w:color w:val="404040" w:themeColor="text1" w:themeTint="BF"/>
          <w:spacing w:val="-2"/>
        </w:rPr>
        <w:t>Smlouvy;</w:t>
      </w:r>
    </w:p>
    <w:p w14:paraId="35A24AD5" w14:textId="77777777" w:rsidR="00E35108" w:rsidRPr="00E35108" w:rsidRDefault="00892987" w:rsidP="00A529B9">
      <w:pPr>
        <w:pStyle w:val="Odstavecseseznamem"/>
        <w:numPr>
          <w:ilvl w:val="1"/>
          <w:numId w:val="16"/>
        </w:numPr>
        <w:tabs>
          <w:tab w:val="left" w:pos="877"/>
        </w:tabs>
        <w:spacing w:after="60" w:line="312" w:lineRule="auto"/>
        <w:ind w:right="397"/>
        <w:rPr>
          <w:color w:val="404040" w:themeColor="text1" w:themeTint="BF"/>
        </w:rPr>
      </w:pPr>
      <w:r w:rsidRPr="00E35108">
        <w:rPr>
          <w:color w:val="404040" w:themeColor="text1" w:themeTint="BF"/>
        </w:rPr>
        <w:t>Poskytovatel</w:t>
      </w:r>
      <w:r w:rsidRPr="00E35108">
        <w:rPr>
          <w:color w:val="404040" w:themeColor="text1" w:themeTint="BF"/>
          <w:spacing w:val="-6"/>
        </w:rPr>
        <w:t xml:space="preserve"> </w:t>
      </w:r>
      <w:r w:rsidRPr="00E35108">
        <w:rPr>
          <w:color w:val="404040" w:themeColor="text1" w:themeTint="BF"/>
        </w:rPr>
        <w:t>se</w:t>
      </w:r>
      <w:r w:rsidRPr="00E35108">
        <w:rPr>
          <w:color w:val="404040" w:themeColor="text1" w:themeTint="BF"/>
          <w:spacing w:val="-6"/>
        </w:rPr>
        <w:t xml:space="preserve"> </w:t>
      </w:r>
      <w:r w:rsidRPr="00E35108">
        <w:rPr>
          <w:color w:val="404040" w:themeColor="text1" w:themeTint="BF"/>
        </w:rPr>
        <w:t>v</w:t>
      </w:r>
      <w:r w:rsidRPr="00E35108">
        <w:rPr>
          <w:color w:val="404040" w:themeColor="text1" w:themeTint="BF"/>
          <w:spacing w:val="-3"/>
        </w:rPr>
        <w:t xml:space="preserve"> </w:t>
      </w:r>
      <w:r w:rsidRPr="00E35108">
        <w:rPr>
          <w:color w:val="404040" w:themeColor="text1" w:themeTint="BF"/>
        </w:rPr>
        <w:t>souvislosti</w:t>
      </w:r>
      <w:r w:rsidRPr="00E35108">
        <w:rPr>
          <w:color w:val="404040" w:themeColor="text1" w:themeTint="BF"/>
          <w:spacing w:val="-4"/>
        </w:rPr>
        <w:t xml:space="preserve"> </w:t>
      </w:r>
      <w:r w:rsidRPr="00E35108">
        <w:rPr>
          <w:color w:val="404040" w:themeColor="text1" w:themeTint="BF"/>
        </w:rPr>
        <w:t>s</w:t>
      </w:r>
      <w:r w:rsidRPr="00E35108">
        <w:rPr>
          <w:color w:val="404040" w:themeColor="text1" w:themeTint="BF"/>
          <w:spacing w:val="-5"/>
        </w:rPr>
        <w:t xml:space="preserve"> </w:t>
      </w:r>
      <w:r w:rsidRPr="00E35108">
        <w:rPr>
          <w:color w:val="404040" w:themeColor="text1" w:themeTint="BF"/>
        </w:rPr>
        <w:t>realizací</w:t>
      </w:r>
      <w:r w:rsidRPr="00E35108">
        <w:rPr>
          <w:color w:val="404040" w:themeColor="text1" w:themeTint="BF"/>
          <w:spacing w:val="-5"/>
        </w:rPr>
        <w:t xml:space="preserve"> </w:t>
      </w:r>
      <w:r w:rsidRPr="00E35108">
        <w:rPr>
          <w:color w:val="404040" w:themeColor="text1" w:themeTint="BF"/>
        </w:rPr>
        <w:t>předmětu</w:t>
      </w:r>
      <w:r w:rsidRPr="00E35108">
        <w:rPr>
          <w:color w:val="404040" w:themeColor="text1" w:themeTint="BF"/>
          <w:spacing w:val="-8"/>
        </w:rPr>
        <w:t xml:space="preserve"> </w:t>
      </w:r>
      <w:r w:rsidRPr="00E35108">
        <w:rPr>
          <w:color w:val="404040" w:themeColor="text1" w:themeTint="BF"/>
        </w:rPr>
        <w:t>této</w:t>
      </w:r>
      <w:r w:rsidRPr="00E35108">
        <w:rPr>
          <w:color w:val="404040" w:themeColor="text1" w:themeTint="BF"/>
          <w:spacing w:val="-6"/>
        </w:rPr>
        <w:t xml:space="preserve"> </w:t>
      </w:r>
      <w:r w:rsidRPr="00E35108">
        <w:rPr>
          <w:color w:val="404040" w:themeColor="text1" w:themeTint="BF"/>
        </w:rPr>
        <w:t>Smlouvy</w:t>
      </w:r>
      <w:r w:rsidRPr="00E35108">
        <w:rPr>
          <w:color w:val="404040" w:themeColor="text1" w:themeTint="BF"/>
          <w:spacing w:val="-5"/>
        </w:rPr>
        <w:t xml:space="preserve"> </w:t>
      </w:r>
      <w:r w:rsidRPr="00E35108">
        <w:rPr>
          <w:color w:val="404040" w:themeColor="text1" w:themeTint="BF"/>
        </w:rPr>
        <w:t>dále</w:t>
      </w:r>
      <w:r w:rsidRPr="00E35108">
        <w:rPr>
          <w:color w:val="404040" w:themeColor="text1" w:themeTint="BF"/>
          <w:spacing w:val="-3"/>
        </w:rPr>
        <w:t xml:space="preserve"> </w:t>
      </w:r>
      <w:r w:rsidRPr="00E35108">
        <w:rPr>
          <w:color w:val="404040" w:themeColor="text1" w:themeTint="BF"/>
        </w:rPr>
        <w:t>zavazuje</w:t>
      </w:r>
      <w:r w:rsidRPr="00E35108">
        <w:rPr>
          <w:color w:val="404040" w:themeColor="text1" w:themeTint="BF"/>
          <w:spacing w:val="-3"/>
        </w:rPr>
        <w:t xml:space="preserve"> </w:t>
      </w:r>
      <w:r w:rsidRPr="00E35108">
        <w:rPr>
          <w:color w:val="404040" w:themeColor="text1" w:themeTint="BF"/>
          <w:spacing w:val="-2"/>
        </w:rPr>
        <w:t>zejména:</w:t>
      </w:r>
    </w:p>
    <w:p w14:paraId="58354FCD" w14:textId="5D6D2E1F" w:rsidR="009E238A" w:rsidRPr="00E35108" w:rsidRDefault="00892987" w:rsidP="00A529B9">
      <w:pPr>
        <w:pStyle w:val="Odstavecseseznamem"/>
        <w:numPr>
          <w:ilvl w:val="2"/>
          <w:numId w:val="16"/>
        </w:numPr>
        <w:tabs>
          <w:tab w:val="left" w:pos="877"/>
        </w:tabs>
        <w:spacing w:after="60" w:line="312" w:lineRule="auto"/>
        <w:ind w:right="397"/>
        <w:rPr>
          <w:color w:val="404040" w:themeColor="text1" w:themeTint="BF"/>
        </w:rPr>
      </w:pPr>
      <w:r w:rsidRPr="00E35108">
        <w:rPr>
          <w:color w:val="404040" w:themeColor="text1" w:themeTint="BF"/>
        </w:rPr>
        <w:t>poskytnout Objednateli Služby řádně a včas, nestranně a s</w:t>
      </w:r>
      <w:r w:rsidRPr="00E35108">
        <w:rPr>
          <w:color w:val="404040" w:themeColor="text1" w:themeTint="BF"/>
          <w:spacing w:val="-2"/>
        </w:rPr>
        <w:t xml:space="preserve"> </w:t>
      </w:r>
      <w:r w:rsidRPr="00E35108">
        <w:rPr>
          <w:color w:val="404040" w:themeColor="text1" w:themeTint="BF"/>
        </w:rPr>
        <w:t>vynaložením náležité odborné péče, podle svých nejlepších odborných znalostí a schopností, v souladu s</w:t>
      </w:r>
      <w:r w:rsidR="002A292E">
        <w:rPr>
          <w:color w:val="404040" w:themeColor="text1" w:themeTint="BF"/>
        </w:rPr>
        <w:t> </w:t>
      </w:r>
      <w:r w:rsidRPr="00E35108">
        <w:rPr>
          <w:color w:val="404040" w:themeColor="text1" w:themeTint="BF"/>
        </w:rPr>
        <w:t>právním řádem České republiky a se Smlouvou;</w:t>
      </w:r>
    </w:p>
    <w:p w14:paraId="58354FCF" w14:textId="1665FF55" w:rsidR="009E238A" w:rsidRPr="00CC2DD8" w:rsidRDefault="00892987" w:rsidP="00A529B9">
      <w:pPr>
        <w:pStyle w:val="Odstavecseseznamem"/>
        <w:numPr>
          <w:ilvl w:val="2"/>
          <w:numId w:val="16"/>
        </w:numPr>
        <w:tabs>
          <w:tab w:val="left" w:pos="1697"/>
          <w:tab w:val="left" w:pos="1700"/>
        </w:tabs>
        <w:spacing w:after="60" w:line="312" w:lineRule="auto"/>
        <w:ind w:right="397"/>
        <w:rPr>
          <w:color w:val="404040" w:themeColor="text1" w:themeTint="BF"/>
        </w:rPr>
      </w:pPr>
      <w:r w:rsidRPr="00CC2DD8">
        <w:rPr>
          <w:color w:val="404040" w:themeColor="text1" w:themeTint="BF"/>
        </w:rPr>
        <w:t>během poskytování Služeb umožnit Objednateli potřebnou kontrolu poskytování Služeb;</w:t>
      </w:r>
      <w:r w:rsidRPr="00CC2DD8">
        <w:rPr>
          <w:color w:val="404040" w:themeColor="text1" w:themeTint="BF"/>
          <w:spacing w:val="-16"/>
        </w:rPr>
        <w:t xml:space="preserve"> </w:t>
      </w:r>
      <w:r w:rsidRPr="00CC2DD8">
        <w:rPr>
          <w:color w:val="404040" w:themeColor="text1" w:themeTint="BF"/>
        </w:rPr>
        <w:t>V</w:t>
      </w:r>
      <w:r w:rsidRPr="00CC2DD8">
        <w:rPr>
          <w:color w:val="404040" w:themeColor="text1" w:themeTint="BF"/>
          <w:spacing w:val="-15"/>
        </w:rPr>
        <w:t xml:space="preserve"> </w:t>
      </w:r>
      <w:r w:rsidRPr="00CC2DD8">
        <w:rPr>
          <w:color w:val="404040" w:themeColor="text1" w:themeTint="BF"/>
        </w:rPr>
        <w:t>případě,</w:t>
      </w:r>
      <w:r w:rsidRPr="00CC2DD8">
        <w:rPr>
          <w:color w:val="404040" w:themeColor="text1" w:themeTint="BF"/>
          <w:spacing w:val="-15"/>
        </w:rPr>
        <w:t xml:space="preserve"> </w:t>
      </w:r>
      <w:r w:rsidRPr="00CC2DD8">
        <w:rPr>
          <w:color w:val="404040" w:themeColor="text1" w:themeTint="BF"/>
        </w:rPr>
        <w:t>že</w:t>
      </w:r>
      <w:r w:rsidRPr="00CC2DD8">
        <w:rPr>
          <w:color w:val="404040" w:themeColor="text1" w:themeTint="BF"/>
          <w:spacing w:val="-16"/>
        </w:rPr>
        <w:t xml:space="preserve"> </w:t>
      </w:r>
      <w:r w:rsidRPr="00CC2DD8">
        <w:rPr>
          <w:color w:val="404040" w:themeColor="text1" w:themeTint="BF"/>
        </w:rPr>
        <w:t>Objednatel</w:t>
      </w:r>
      <w:r w:rsidRPr="00CC2DD8">
        <w:rPr>
          <w:color w:val="404040" w:themeColor="text1" w:themeTint="BF"/>
          <w:spacing w:val="-15"/>
        </w:rPr>
        <w:t xml:space="preserve"> </w:t>
      </w:r>
      <w:r w:rsidRPr="00CC2DD8">
        <w:rPr>
          <w:color w:val="404040" w:themeColor="text1" w:themeTint="BF"/>
        </w:rPr>
        <w:t>zjistí</w:t>
      </w:r>
      <w:r w:rsidRPr="00CC2DD8">
        <w:rPr>
          <w:color w:val="404040" w:themeColor="text1" w:themeTint="BF"/>
          <w:spacing w:val="-15"/>
        </w:rPr>
        <w:t xml:space="preserve"> </w:t>
      </w:r>
      <w:r w:rsidRPr="00CC2DD8">
        <w:rPr>
          <w:color w:val="404040" w:themeColor="text1" w:themeTint="BF"/>
        </w:rPr>
        <w:t>v</w:t>
      </w:r>
      <w:r w:rsidRPr="00CC2DD8">
        <w:rPr>
          <w:color w:val="404040" w:themeColor="text1" w:themeTint="BF"/>
          <w:spacing w:val="-15"/>
        </w:rPr>
        <w:t xml:space="preserve"> </w:t>
      </w:r>
      <w:r w:rsidRPr="00CC2DD8">
        <w:rPr>
          <w:color w:val="404040" w:themeColor="text1" w:themeTint="BF"/>
        </w:rPr>
        <w:t>průběhu</w:t>
      </w:r>
      <w:r w:rsidRPr="00CC2DD8">
        <w:rPr>
          <w:color w:val="404040" w:themeColor="text1" w:themeTint="BF"/>
          <w:spacing w:val="-16"/>
        </w:rPr>
        <w:t xml:space="preserve"> </w:t>
      </w:r>
      <w:r w:rsidRPr="00CC2DD8">
        <w:rPr>
          <w:color w:val="404040" w:themeColor="text1" w:themeTint="BF"/>
        </w:rPr>
        <w:t>plnění</w:t>
      </w:r>
      <w:r w:rsidRPr="00CC2DD8">
        <w:rPr>
          <w:color w:val="404040" w:themeColor="text1" w:themeTint="BF"/>
          <w:spacing w:val="-15"/>
        </w:rPr>
        <w:t xml:space="preserve"> </w:t>
      </w:r>
      <w:r w:rsidRPr="00CC2DD8">
        <w:rPr>
          <w:color w:val="404040" w:themeColor="text1" w:themeTint="BF"/>
        </w:rPr>
        <w:t>předmětu</w:t>
      </w:r>
      <w:r w:rsidRPr="00CC2DD8">
        <w:rPr>
          <w:color w:val="404040" w:themeColor="text1" w:themeTint="BF"/>
          <w:spacing w:val="-15"/>
        </w:rPr>
        <w:t xml:space="preserve"> </w:t>
      </w:r>
      <w:r w:rsidRPr="00CC2DD8">
        <w:rPr>
          <w:color w:val="404040" w:themeColor="text1" w:themeTint="BF"/>
        </w:rPr>
        <w:t>Smlouvy</w:t>
      </w:r>
      <w:r w:rsidRPr="00CC2DD8">
        <w:rPr>
          <w:color w:val="404040" w:themeColor="text1" w:themeTint="BF"/>
          <w:spacing w:val="-16"/>
        </w:rPr>
        <w:t xml:space="preserve"> </w:t>
      </w:r>
      <w:r w:rsidRPr="00CC2DD8">
        <w:rPr>
          <w:color w:val="404040" w:themeColor="text1" w:themeTint="BF"/>
        </w:rPr>
        <w:t>nedostatky, Poskytovatel</w:t>
      </w:r>
      <w:r w:rsidRPr="00CC2DD8">
        <w:rPr>
          <w:color w:val="404040" w:themeColor="text1" w:themeTint="BF"/>
          <w:spacing w:val="40"/>
        </w:rPr>
        <w:t xml:space="preserve"> </w:t>
      </w:r>
      <w:r w:rsidRPr="00CC2DD8">
        <w:rPr>
          <w:color w:val="404040" w:themeColor="text1" w:themeTint="BF"/>
        </w:rPr>
        <w:t>je</w:t>
      </w:r>
      <w:r w:rsidRPr="00CC2DD8">
        <w:rPr>
          <w:color w:val="404040" w:themeColor="text1" w:themeTint="BF"/>
          <w:spacing w:val="40"/>
        </w:rPr>
        <w:t xml:space="preserve"> </w:t>
      </w:r>
      <w:r w:rsidRPr="00CC2DD8">
        <w:rPr>
          <w:color w:val="404040" w:themeColor="text1" w:themeTint="BF"/>
        </w:rPr>
        <w:t>povinen</w:t>
      </w:r>
      <w:r w:rsidRPr="00CC2DD8">
        <w:rPr>
          <w:color w:val="404040" w:themeColor="text1" w:themeTint="BF"/>
          <w:spacing w:val="40"/>
        </w:rPr>
        <w:t xml:space="preserve"> </w:t>
      </w:r>
      <w:r w:rsidRPr="00CC2DD8">
        <w:rPr>
          <w:color w:val="404040" w:themeColor="text1" w:themeTint="BF"/>
        </w:rPr>
        <w:t>na</w:t>
      </w:r>
      <w:r w:rsidRPr="00CC2DD8">
        <w:rPr>
          <w:color w:val="404040" w:themeColor="text1" w:themeTint="BF"/>
          <w:spacing w:val="-1"/>
        </w:rPr>
        <w:t xml:space="preserve"> </w:t>
      </w:r>
      <w:r w:rsidRPr="00CC2DD8">
        <w:rPr>
          <w:color w:val="404040" w:themeColor="text1" w:themeTint="BF"/>
        </w:rPr>
        <w:t>písemnou</w:t>
      </w:r>
      <w:r w:rsidRPr="00CC2DD8">
        <w:rPr>
          <w:color w:val="404040" w:themeColor="text1" w:themeTint="BF"/>
          <w:spacing w:val="40"/>
        </w:rPr>
        <w:t xml:space="preserve"> </w:t>
      </w:r>
      <w:r w:rsidRPr="00CC2DD8">
        <w:rPr>
          <w:color w:val="404040" w:themeColor="text1" w:themeTint="BF"/>
        </w:rPr>
        <w:t>výzvu</w:t>
      </w:r>
      <w:r w:rsidRPr="00CC2DD8">
        <w:rPr>
          <w:color w:val="404040" w:themeColor="text1" w:themeTint="BF"/>
          <w:spacing w:val="40"/>
        </w:rPr>
        <w:t xml:space="preserve"> </w:t>
      </w:r>
      <w:r w:rsidRPr="00CC2DD8">
        <w:rPr>
          <w:color w:val="404040" w:themeColor="text1" w:themeTint="BF"/>
        </w:rPr>
        <w:t>Objednatele</w:t>
      </w:r>
      <w:r w:rsidRPr="00CC2DD8">
        <w:rPr>
          <w:color w:val="404040" w:themeColor="text1" w:themeTint="BF"/>
          <w:spacing w:val="40"/>
        </w:rPr>
        <w:t xml:space="preserve"> </w:t>
      </w:r>
      <w:r w:rsidRPr="00CC2DD8">
        <w:rPr>
          <w:color w:val="404040" w:themeColor="text1" w:themeTint="BF"/>
        </w:rPr>
        <w:t>tyto</w:t>
      </w:r>
      <w:r w:rsidRPr="00CC2DD8">
        <w:rPr>
          <w:color w:val="404040" w:themeColor="text1" w:themeTint="BF"/>
          <w:spacing w:val="-3"/>
        </w:rPr>
        <w:t xml:space="preserve"> </w:t>
      </w:r>
      <w:r w:rsidRPr="00CC2DD8">
        <w:rPr>
          <w:color w:val="404040" w:themeColor="text1" w:themeTint="BF"/>
        </w:rPr>
        <w:t>nedostatky</w:t>
      </w:r>
      <w:r w:rsidRPr="00CC2DD8">
        <w:rPr>
          <w:color w:val="404040" w:themeColor="text1" w:themeTint="BF"/>
          <w:spacing w:val="40"/>
        </w:rPr>
        <w:t xml:space="preserve"> </w:t>
      </w:r>
      <w:r w:rsidRPr="00CC2DD8">
        <w:rPr>
          <w:color w:val="404040" w:themeColor="text1" w:themeTint="BF"/>
        </w:rPr>
        <w:t>odstranit bez</w:t>
      </w:r>
      <w:r w:rsidRPr="00CC2DD8">
        <w:rPr>
          <w:color w:val="404040" w:themeColor="text1" w:themeTint="BF"/>
          <w:spacing w:val="-5"/>
        </w:rPr>
        <w:t xml:space="preserve"> </w:t>
      </w:r>
      <w:r w:rsidRPr="00CC2DD8">
        <w:rPr>
          <w:color w:val="404040" w:themeColor="text1" w:themeTint="BF"/>
        </w:rPr>
        <w:t>nároku</w:t>
      </w:r>
      <w:r w:rsidRPr="00CC2DD8">
        <w:rPr>
          <w:color w:val="404040" w:themeColor="text1" w:themeTint="BF"/>
          <w:spacing w:val="-16"/>
        </w:rPr>
        <w:t xml:space="preserve"> </w:t>
      </w:r>
      <w:r w:rsidRPr="00CC2DD8">
        <w:rPr>
          <w:color w:val="404040" w:themeColor="text1" w:themeTint="BF"/>
        </w:rPr>
        <w:t>na</w:t>
      </w:r>
      <w:r w:rsidRPr="00CC2DD8">
        <w:rPr>
          <w:color w:val="404040" w:themeColor="text1" w:themeTint="BF"/>
          <w:spacing w:val="-14"/>
        </w:rPr>
        <w:t xml:space="preserve"> </w:t>
      </w:r>
      <w:r w:rsidRPr="00CC2DD8">
        <w:rPr>
          <w:color w:val="404040" w:themeColor="text1" w:themeTint="BF"/>
        </w:rPr>
        <w:t>navýšení</w:t>
      </w:r>
      <w:r w:rsidRPr="00CC2DD8">
        <w:rPr>
          <w:color w:val="404040" w:themeColor="text1" w:themeTint="BF"/>
          <w:spacing w:val="-16"/>
        </w:rPr>
        <w:t xml:space="preserve"> </w:t>
      </w:r>
      <w:r w:rsidRPr="00CC2DD8">
        <w:rPr>
          <w:color w:val="404040" w:themeColor="text1" w:themeTint="BF"/>
        </w:rPr>
        <w:t>ceny</w:t>
      </w:r>
      <w:r w:rsidRPr="00CC2DD8">
        <w:rPr>
          <w:color w:val="404040" w:themeColor="text1" w:themeTint="BF"/>
          <w:spacing w:val="-13"/>
        </w:rPr>
        <w:t xml:space="preserve"> </w:t>
      </w:r>
      <w:r w:rsidRPr="00CC2DD8">
        <w:rPr>
          <w:color w:val="404040" w:themeColor="text1" w:themeTint="BF"/>
        </w:rPr>
        <w:t>poskytovaných</w:t>
      </w:r>
      <w:r w:rsidRPr="00CC2DD8">
        <w:rPr>
          <w:color w:val="404040" w:themeColor="text1" w:themeTint="BF"/>
          <w:spacing w:val="-16"/>
        </w:rPr>
        <w:t xml:space="preserve"> </w:t>
      </w:r>
      <w:r w:rsidRPr="00CC2DD8">
        <w:rPr>
          <w:color w:val="404040" w:themeColor="text1" w:themeTint="BF"/>
        </w:rPr>
        <w:t>Služeb</w:t>
      </w:r>
      <w:r w:rsidRPr="00CC2DD8">
        <w:rPr>
          <w:color w:val="404040" w:themeColor="text1" w:themeTint="BF"/>
          <w:spacing w:val="-14"/>
        </w:rPr>
        <w:t xml:space="preserve"> </w:t>
      </w:r>
      <w:r w:rsidRPr="00CC2DD8">
        <w:rPr>
          <w:color w:val="404040" w:themeColor="text1" w:themeTint="BF"/>
        </w:rPr>
        <w:t>bezodkladně,</w:t>
      </w:r>
      <w:r w:rsidRPr="00CC2DD8">
        <w:rPr>
          <w:color w:val="404040" w:themeColor="text1" w:themeTint="BF"/>
          <w:spacing w:val="-13"/>
        </w:rPr>
        <w:t xml:space="preserve"> </w:t>
      </w:r>
      <w:r w:rsidRPr="00CC2DD8">
        <w:rPr>
          <w:color w:val="404040" w:themeColor="text1" w:themeTint="BF"/>
        </w:rPr>
        <w:t>nejdéle</w:t>
      </w:r>
      <w:r w:rsidRPr="00CC2DD8">
        <w:rPr>
          <w:color w:val="404040" w:themeColor="text1" w:themeTint="BF"/>
          <w:spacing w:val="-16"/>
        </w:rPr>
        <w:t xml:space="preserve"> </w:t>
      </w:r>
      <w:r w:rsidRPr="00CC2DD8">
        <w:rPr>
          <w:color w:val="404040" w:themeColor="text1" w:themeTint="BF"/>
        </w:rPr>
        <w:t>však</w:t>
      </w:r>
      <w:r w:rsidRPr="00CC2DD8">
        <w:rPr>
          <w:color w:val="404040" w:themeColor="text1" w:themeTint="BF"/>
          <w:spacing w:val="-13"/>
        </w:rPr>
        <w:t xml:space="preserve"> </w:t>
      </w:r>
      <w:r w:rsidRPr="00CC2DD8">
        <w:rPr>
          <w:color w:val="404040" w:themeColor="text1" w:themeTint="BF"/>
        </w:rPr>
        <w:t>do</w:t>
      </w:r>
      <w:r w:rsidRPr="00CC2DD8">
        <w:rPr>
          <w:color w:val="404040" w:themeColor="text1" w:themeTint="BF"/>
          <w:spacing w:val="-15"/>
        </w:rPr>
        <w:t xml:space="preserve"> </w:t>
      </w:r>
      <w:r w:rsidRPr="00CC2DD8">
        <w:rPr>
          <w:color w:val="404040" w:themeColor="text1" w:themeTint="BF"/>
        </w:rPr>
        <w:t>pěti</w:t>
      </w:r>
      <w:r w:rsidR="00CC2DD8">
        <w:rPr>
          <w:color w:val="404040" w:themeColor="text1" w:themeTint="BF"/>
        </w:rPr>
        <w:t xml:space="preserve"> </w:t>
      </w:r>
      <w:r w:rsidRPr="00CC2DD8">
        <w:rPr>
          <w:color w:val="404040" w:themeColor="text1" w:themeTint="BF"/>
        </w:rPr>
        <w:t>(5)</w:t>
      </w:r>
      <w:r w:rsidRPr="00CC2DD8">
        <w:rPr>
          <w:color w:val="404040" w:themeColor="text1" w:themeTint="BF"/>
          <w:spacing w:val="-8"/>
        </w:rPr>
        <w:t xml:space="preserve"> </w:t>
      </w:r>
      <w:r w:rsidRPr="00CC2DD8">
        <w:rPr>
          <w:color w:val="404040" w:themeColor="text1" w:themeTint="BF"/>
        </w:rPr>
        <w:t>kalendářních</w:t>
      </w:r>
      <w:r w:rsidRPr="00CC2DD8">
        <w:rPr>
          <w:color w:val="404040" w:themeColor="text1" w:themeTint="BF"/>
          <w:spacing w:val="-5"/>
        </w:rPr>
        <w:t xml:space="preserve"> </w:t>
      </w:r>
      <w:r w:rsidRPr="00CC2DD8">
        <w:rPr>
          <w:color w:val="404040" w:themeColor="text1" w:themeTint="BF"/>
        </w:rPr>
        <w:t>dní</w:t>
      </w:r>
      <w:r w:rsidRPr="00CC2DD8">
        <w:rPr>
          <w:color w:val="404040" w:themeColor="text1" w:themeTint="BF"/>
          <w:spacing w:val="-2"/>
        </w:rPr>
        <w:t xml:space="preserve"> </w:t>
      </w:r>
      <w:r w:rsidRPr="00CC2DD8">
        <w:rPr>
          <w:color w:val="404040" w:themeColor="text1" w:themeTint="BF"/>
        </w:rPr>
        <w:t>ode</w:t>
      </w:r>
      <w:r w:rsidRPr="00CC2DD8">
        <w:rPr>
          <w:color w:val="404040" w:themeColor="text1" w:themeTint="BF"/>
          <w:spacing w:val="-8"/>
        </w:rPr>
        <w:t xml:space="preserve"> </w:t>
      </w:r>
      <w:r w:rsidRPr="00CC2DD8">
        <w:rPr>
          <w:color w:val="404040" w:themeColor="text1" w:themeTint="BF"/>
        </w:rPr>
        <w:t>dne</w:t>
      </w:r>
      <w:r w:rsidRPr="00CC2DD8">
        <w:rPr>
          <w:color w:val="404040" w:themeColor="text1" w:themeTint="BF"/>
          <w:spacing w:val="-5"/>
        </w:rPr>
        <w:t xml:space="preserve"> </w:t>
      </w:r>
      <w:r w:rsidRPr="00CC2DD8">
        <w:rPr>
          <w:color w:val="404040" w:themeColor="text1" w:themeTint="BF"/>
        </w:rPr>
        <w:t>obdržení</w:t>
      </w:r>
      <w:r w:rsidRPr="00CC2DD8">
        <w:rPr>
          <w:color w:val="404040" w:themeColor="text1" w:themeTint="BF"/>
          <w:spacing w:val="-5"/>
        </w:rPr>
        <w:t xml:space="preserve"> </w:t>
      </w:r>
      <w:r w:rsidRPr="00CC2DD8">
        <w:rPr>
          <w:color w:val="404040" w:themeColor="text1" w:themeTint="BF"/>
          <w:spacing w:val="-2"/>
        </w:rPr>
        <w:t>výzvy;</w:t>
      </w:r>
    </w:p>
    <w:p w14:paraId="58354FD0" w14:textId="77777777" w:rsidR="009E238A" w:rsidRPr="0008010E" w:rsidRDefault="00892987" w:rsidP="00A529B9">
      <w:pPr>
        <w:pStyle w:val="Odstavecseseznamem"/>
        <w:numPr>
          <w:ilvl w:val="2"/>
          <w:numId w:val="16"/>
        </w:numPr>
        <w:tabs>
          <w:tab w:val="left" w:pos="1697"/>
          <w:tab w:val="left" w:pos="1700"/>
        </w:tabs>
        <w:spacing w:after="60" w:line="312" w:lineRule="auto"/>
        <w:ind w:right="397"/>
        <w:rPr>
          <w:color w:val="404040" w:themeColor="text1" w:themeTint="BF"/>
        </w:rPr>
      </w:pPr>
      <w:r w:rsidRPr="0008010E">
        <w:rPr>
          <w:color w:val="404040" w:themeColor="text1" w:themeTint="BF"/>
        </w:rPr>
        <w:t>včas požádat Objednatele o poskytnutí nezbytné součinnosti, zejm. o poskytnutí informace či dokladu, která bude nutná pro poskytování Služeb;</w:t>
      </w:r>
    </w:p>
    <w:p w14:paraId="58354FD1" w14:textId="77777777" w:rsidR="009E238A" w:rsidRPr="0008010E" w:rsidRDefault="00892987" w:rsidP="00A529B9">
      <w:pPr>
        <w:pStyle w:val="Odstavecseseznamem"/>
        <w:numPr>
          <w:ilvl w:val="2"/>
          <w:numId w:val="16"/>
        </w:numPr>
        <w:tabs>
          <w:tab w:val="left" w:pos="1697"/>
        </w:tabs>
        <w:spacing w:after="60" w:line="312" w:lineRule="auto"/>
        <w:ind w:left="1697" w:right="397" w:hanging="849"/>
        <w:rPr>
          <w:color w:val="404040" w:themeColor="text1" w:themeTint="BF"/>
        </w:rPr>
      </w:pPr>
      <w:r w:rsidRPr="0008010E">
        <w:rPr>
          <w:color w:val="404040" w:themeColor="text1" w:themeTint="BF"/>
        </w:rPr>
        <w:t>na</w:t>
      </w:r>
      <w:r w:rsidRPr="0008010E">
        <w:rPr>
          <w:color w:val="404040" w:themeColor="text1" w:themeTint="BF"/>
          <w:spacing w:val="-7"/>
        </w:rPr>
        <w:t xml:space="preserve"> </w:t>
      </w:r>
      <w:r w:rsidRPr="0008010E">
        <w:rPr>
          <w:color w:val="404040" w:themeColor="text1" w:themeTint="BF"/>
        </w:rPr>
        <w:t>vyžádání</w:t>
      </w:r>
      <w:r w:rsidRPr="0008010E">
        <w:rPr>
          <w:color w:val="404040" w:themeColor="text1" w:themeTint="BF"/>
          <w:spacing w:val="-6"/>
        </w:rPr>
        <w:t xml:space="preserve"> </w:t>
      </w:r>
      <w:r w:rsidRPr="0008010E">
        <w:rPr>
          <w:color w:val="404040" w:themeColor="text1" w:themeTint="BF"/>
        </w:rPr>
        <w:t>Objednatele</w:t>
      </w:r>
      <w:r w:rsidRPr="0008010E">
        <w:rPr>
          <w:color w:val="404040" w:themeColor="text1" w:themeTint="BF"/>
          <w:spacing w:val="-6"/>
        </w:rPr>
        <w:t xml:space="preserve"> </w:t>
      </w:r>
      <w:r w:rsidRPr="0008010E">
        <w:rPr>
          <w:color w:val="404040" w:themeColor="text1" w:themeTint="BF"/>
        </w:rPr>
        <w:t>se</w:t>
      </w:r>
      <w:r w:rsidRPr="0008010E">
        <w:rPr>
          <w:color w:val="404040" w:themeColor="text1" w:themeTint="BF"/>
          <w:spacing w:val="-5"/>
        </w:rPr>
        <w:t xml:space="preserve"> </w:t>
      </w:r>
      <w:r w:rsidRPr="0008010E">
        <w:rPr>
          <w:color w:val="404040" w:themeColor="text1" w:themeTint="BF"/>
        </w:rPr>
        <w:t>zúčastnit</w:t>
      </w:r>
      <w:r w:rsidRPr="0008010E">
        <w:rPr>
          <w:color w:val="404040" w:themeColor="text1" w:themeTint="BF"/>
          <w:spacing w:val="-5"/>
        </w:rPr>
        <w:t xml:space="preserve"> </w:t>
      </w:r>
      <w:r w:rsidRPr="0008010E">
        <w:rPr>
          <w:color w:val="404040" w:themeColor="text1" w:themeTint="BF"/>
        </w:rPr>
        <w:t>osobní</w:t>
      </w:r>
      <w:r w:rsidRPr="0008010E">
        <w:rPr>
          <w:color w:val="404040" w:themeColor="text1" w:themeTint="BF"/>
          <w:spacing w:val="-3"/>
        </w:rPr>
        <w:t xml:space="preserve"> </w:t>
      </w:r>
      <w:r w:rsidRPr="0008010E">
        <w:rPr>
          <w:color w:val="404040" w:themeColor="text1" w:themeTint="BF"/>
        </w:rPr>
        <w:t>schůzky</w:t>
      </w:r>
      <w:r w:rsidRPr="0008010E">
        <w:rPr>
          <w:color w:val="404040" w:themeColor="text1" w:themeTint="BF"/>
          <w:spacing w:val="-6"/>
        </w:rPr>
        <w:t xml:space="preserve"> </w:t>
      </w:r>
      <w:r w:rsidRPr="0008010E">
        <w:rPr>
          <w:color w:val="404040" w:themeColor="text1" w:themeTint="BF"/>
        </w:rPr>
        <w:t>týkající</w:t>
      </w:r>
      <w:r w:rsidRPr="0008010E">
        <w:rPr>
          <w:color w:val="404040" w:themeColor="text1" w:themeTint="BF"/>
          <w:spacing w:val="-2"/>
        </w:rPr>
        <w:t xml:space="preserve"> </w:t>
      </w:r>
      <w:r w:rsidRPr="0008010E">
        <w:rPr>
          <w:color w:val="404040" w:themeColor="text1" w:themeTint="BF"/>
        </w:rPr>
        <w:t>se</w:t>
      </w:r>
      <w:r w:rsidRPr="0008010E">
        <w:rPr>
          <w:color w:val="404040" w:themeColor="text1" w:themeTint="BF"/>
          <w:spacing w:val="-7"/>
        </w:rPr>
        <w:t xml:space="preserve"> </w:t>
      </w:r>
      <w:r w:rsidRPr="0008010E">
        <w:rPr>
          <w:color w:val="404040" w:themeColor="text1" w:themeTint="BF"/>
        </w:rPr>
        <w:t>poskytování</w:t>
      </w:r>
      <w:r w:rsidRPr="0008010E">
        <w:rPr>
          <w:color w:val="404040" w:themeColor="text1" w:themeTint="BF"/>
          <w:spacing w:val="-2"/>
        </w:rPr>
        <w:t xml:space="preserve"> Služeb;</w:t>
      </w:r>
    </w:p>
    <w:p w14:paraId="58354FD2" w14:textId="77777777" w:rsidR="009E238A" w:rsidRPr="0008010E" w:rsidRDefault="00892987" w:rsidP="00A529B9">
      <w:pPr>
        <w:pStyle w:val="Odstavecseseznamem"/>
        <w:numPr>
          <w:ilvl w:val="2"/>
          <w:numId w:val="16"/>
        </w:numPr>
        <w:tabs>
          <w:tab w:val="left" w:pos="1697"/>
          <w:tab w:val="left" w:pos="1700"/>
        </w:tabs>
        <w:spacing w:after="60" w:line="312" w:lineRule="auto"/>
        <w:ind w:right="397"/>
        <w:rPr>
          <w:color w:val="404040" w:themeColor="text1" w:themeTint="BF"/>
        </w:rPr>
      </w:pPr>
      <w:r w:rsidRPr="0008010E">
        <w:rPr>
          <w:color w:val="404040" w:themeColor="text1" w:themeTint="BF"/>
        </w:rPr>
        <w:t>informovat</w:t>
      </w:r>
      <w:r w:rsidRPr="0008010E">
        <w:rPr>
          <w:color w:val="404040" w:themeColor="text1" w:themeTint="BF"/>
          <w:spacing w:val="40"/>
        </w:rPr>
        <w:t xml:space="preserve"> </w:t>
      </w:r>
      <w:r w:rsidRPr="0008010E">
        <w:rPr>
          <w:color w:val="404040" w:themeColor="text1" w:themeTint="BF"/>
        </w:rPr>
        <w:t>bezodkladně</w:t>
      </w:r>
      <w:r w:rsidRPr="0008010E">
        <w:rPr>
          <w:color w:val="404040" w:themeColor="text1" w:themeTint="BF"/>
          <w:spacing w:val="40"/>
        </w:rPr>
        <w:t xml:space="preserve"> </w:t>
      </w:r>
      <w:r w:rsidRPr="0008010E">
        <w:rPr>
          <w:color w:val="404040" w:themeColor="text1" w:themeTint="BF"/>
        </w:rPr>
        <w:t>Objednatele</w:t>
      </w:r>
      <w:r w:rsidRPr="0008010E">
        <w:rPr>
          <w:color w:val="404040" w:themeColor="text1" w:themeTint="BF"/>
          <w:spacing w:val="40"/>
        </w:rPr>
        <w:t xml:space="preserve"> </w:t>
      </w:r>
      <w:r w:rsidRPr="0008010E">
        <w:rPr>
          <w:color w:val="404040" w:themeColor="text1" w:themeTint="BF"/>
        </w:rPr>
        <w:t>o</w:t>
      </w:r>
      <w:r w:rsidRPr="0008010E">
        <w:rPr>
          <w:color w:val="404040" w:themeColor="text1" w:themeTint="BF"/>
          <w:spacing w:val="40"/>
        </w:rPr>
        <w:t xml:space="preserve"> </w:t>
      </w:r>
      <w:r w:rsidRPr="0008010E">
        <w:rPr>
          <w:color w:val="404040" w:themeColor="text1" w:themeTint="BF"/>
        </w:rPr>
        <w:t>jakýchkoliv</w:t>
      </w:r>
      <w:r w:rsidRPr="0008010E">
        <w:rPr>
          <w:color w:val="404040" w:themeColor="text1" w:themeTint="BF"/>
          <w:spacing w:val="40"/>
        </w:rPr>
        <w:t xml:space="preserve"> </w:t>
      </w:r>
      <w:r w:rsidRPr="0008010E">
        <w:rPr>
          <w:color w:val="404040" w:themeColor="text1" w:themeTint="BF"/>
        </w:rPr>
        <w:t>zjištěných</w:t>
      </w:r>
      <w:r w:rsidRPr="0008010E">
        <w:rPr>
          <w:color w:val="404040" w:themeColor="text1" w:themeTint="BF"/>
          <w:spacing w:val="40"/>
        </w:rPr>
        <w:t xml:space="preserve"> </w:t>
      </w:r>
      <w:r w:rsidRPr="0008010E">
        <w:rPr>
          <w:color w:val="404040" w:themeColor="text1" w:themeTint="BF"/>
        </w:rPr>
        <w:t>překážkách</w:t>
      </w:r>
      <w:r w:rsidRPr="0008010E">
        <w:rPr>
          <w:color w:val="404040" w:themeColor="text1" w:themeTint="BF"/>
          <w:spacing w:val="40"/>
        </w:rPr>
        <w:t xml:space="preserve"> </w:t>
      </w:r>
      <w:r w:rsidRPr="0008010E">
        <w:rPr>
          <w:color w:val="404040" w:themeColor="text1" w:themeTint="BF"/>
        </w:rPr>
        <w:t>plnění, byť</w:t>
      </w:r>
      <w:r w:rsidRPr="0008010E">
        <w:rPr>
          <w:color w:val="404040" w:themeColor="text1" w:themeTint="BF"/>
          <w:spacing w:val="-1"/>
        </w:rPr>
        <w:t xml:space="preserve"> </w:t>
      </w:r>
      <w:r w:rsidRPr="0008010E">
        <w:rPr>
          <w:color w:val="404040" w:themeColor="text1" w:themeTint="BF"/>
        </w:rPr>
        <w:t>by</w:t>
      </w:r>
      <w:r w:rsidRPr="0008010E">
        <w:rPr>
          <w:color w:val="404040" w:themeColor="text1" w:themeTint="BF"/>
          <w:spacing w:val="-2"/>
        </w:rPr>
        <w:t xml:space="preserve"> </w:t>
      </w:r>
      <w:r w:rsidRPr="0008010E">
        <w:rPr>
          <w:color w:val="404040" w:themeColor="text1" w:themeTint="BF"/>
        </w:rPr>
        <w:t>za ně Poskytovatel neodpovídal, o vznesených požadavcích orgánů státního dozoru a</w:t>
      </w:r>
      <w:r w:rsidRPr="0008010E">
        <w:rPr>
          <w:color w:val="404040" w:themeColor="text1" w:themeTint="BF"/>
          <w:spacing w:val="-1"/>
        </w:rPr>
        <w:t xml:space="preserve"> </w:t>
      </w:r>
      <w:r w:rsidRPr="0008010E">
        <w:rPr>
          <w:color w:val="404040" w:themeColor="text1" w:themeTint="BF"/>
        </w:rPr>
        <w:t>o</w:t>
      </w:r>
      <w:r w:rsidRPr="0008010E">
        <w:rPr>
          <w:color w:val="404040" w:themeColor="text1" w:themeTint="BF"/>
          <w:spacing w:val="-4"/>
        </w:rPr>
        <w:t xml:space="preserve"> </w:t>
      </w:r>
      <w:r w:rsidRPr="0008010E">
        <w:rPr>
          <w:color w:val="404040" w:themeColor="text1" w:themeTint="BF"/>
        </w:rPr>
        <w:t xml:space="preserve">uplatněných nárocích třetích osob, které by mohly plnění této Smlouvy </w:t>
      </w:r>
      <w:r w:rsidRPr="0008010E">
        <w:rPr>
          <w:color w:val="404040" w:themeColor="text1" w:themeTint="BF"/>
          <w:spacing w:val="-2"/>
        </w:rPr>
        <w:t>ovlivnit;</w:t>
      </w:r>
    </w:p>
    <w:p w14:paraId="58354FD3" w14:textId="59DE5BBA" w:rsidR="009E238A" w:rsidRPr="0008010E" w:rsidRDefault="00892987" w:rsidP="00A529B9">
      <w:pPr>
        <w:pStyle w:val="Odstavecseseznamem"/>
        <w:numPr>
          <w:ilvl w:val="2"/>
          <w:numId w:val="16"/>
        </w:numPr>
        <w:tabs>
          <w:tab w:val="left" w:pos="1697"/>
          <w:tab w:val="left" w:pos="1700"/>
        </w:tabs>
        <w:spacing w:after="60" w:line="312" w:lineRule="auto"/>
        <w:ind w:right="397"/>
        <w:rPr>
          <w:color w:val="404040" w:themeColor="text1" w:themeTint="BF"/>
        </w:rPr>
      </w:pPr>
      <w:r w:rsidRPr="0008010E">
        <w:rPr>
          <w:color w:val="404040" w:themeColor="text1" w:themeTint="BF"/>
        </w:rPr>
        <w:t>že po dobu trvání Smlouvy bude neprodleně a proaktivně informovat Objednatele o</w:t>
      </w:r>
      <w:r w:rsidR="001C2DF3">
        <w:rPr>
          <w:color w:val="404040" w:themeColor="text1" w:themeTint="BF"/>
        </w:rPr>
        <w:t> </w:t>
      </w:r>
      <w:r w:rsidRPr="0008010E">
        <w:rPr>
          <w:color w:val="404040" w:themeColor="text1" w:themeTint="BF"/>
        </w:rPr>
        <w:t>výrobcem nejnověji vydaných aktualizacích / opravách (tzv.“</w:t>
      </w:r>
      <w:proofErr w:type="spellStart"/>
      <w:r w:rsidRPr="0008010E">
        <w:rPr>
          <w:color w:val="404040" w:themeColor="text1" w:themeTint="BF"/>
        </w:rPr>
        <w:t>patchs</w:t>
      </w:r>
      <w:proofErr w:type="spellEnd"/>
      <w:r w:rsidRPr="0008010E">
        <w:rPr>
          <w:color w:val="404040" w:themeColor="text1" w:themeTint="BF"/>
        </w:rPr>
        <w:t>“) nebo opravných balíčcích (tzv. „</w:t>
      </w:r>
      <w:proofErr w:type="spellStart"/>
      <w:r w:rsidRPr="0008010E">
        <w:rPr>
          <w:color w:val="404040" w:themeColor="text1" w:themeTint="BF"/>
        </w:rPr>
        <w:t>patchsets</w:t>
      </w:r>
      <w:proofErr w:type="spellEnd"/>
      <w:r w:rsidRPr="0008010E">
        <w:rPr>
          <w:color w:val="404040" w:themeColor="text1" w:themeTint="BF"/>
        </w:rPr>
        <w:t>“), nebo jakékoli změně zasahující do poskytovatelem obhospodařovaného zařízení formou podpory, či software pro aktualizaci firmware u</w:t>
      </w:r>
      <w:r w:rsidR="001C2DF3">
        <w:rPr>
          <w:color w:val="404040" w:themeColor="text1" w:themeTint="BF"/>
        </w:rPr>
        <w:t> </w:t>
      </w:r>
      <w:r w:rsidRPr="0008010E">
        <w:rPr>
          <w:color w:val="404040" w:themeColor="text1" w:themeTint="BF"/>
        </w:rPr>
        <w:t>jím spravovaných / podporovaných zařízení. Poskytovatel se zavazuje zprávu s</w:t>
      </w:r>
      <w:r w:rsidR="001C2DF3">
        <w:rPr>
          <w:color w:val="404040" w:themeColor="text1" w:themeTint="BF"/>
        </w:rPr>
        <w:t> </w:t>
      </w:r>
      <w:r w:rsidRPr="0008010E">
        <w:rPr>
          <w:color w:val="404040" w:themeColor="text1" w:themeTint="BF"/>
        </w:rPr>
        <w:t xml:space="preserve">upřesněním charakteru oprav / úprav / aktualizací (např. větší stabilitu systému, odstranění chyb, přidání nových funkcí, zlepšení výkonu, bezpečnostních aktualizací sw atd.) a způsobu jejich distribuce zaslat elektronickou poštou na adresu Helpdesku Objednatele a jeho kontaktních osob uvedených ve </w:t>
      </w:r>
      <w:r w:rsidR="00586975">
        <w:rPr>
          <w:color w:val="404040" w:themeColor="text1" w:themeTint="BF"/>
        </w:rPr>
        <w:t>S</w:t>
      </w:r>
      <w:r w:rsidRPr="0008010E">
        <w:rPr>
          <w:color w:val="404040" w:themeColor="text1" w:themeTint="BF"/>
        </w:rPr>
        <w:t xml:space="preserve">mlouvě. Na základě této informace bude v kooperaci </w:t>
      </w:r>
      <w:r w:rsidR="00586975">
        <w:rPr>
          <w:color w:val="404040" w:themeColor="text1" w:themeTint="BF"/>
        </w:rPr>
        <w:t>S</w:t>
      </w:r>
      <w:r w:rsidRPr="0008010E">
        <w:rPr>
          <w:color w:val="404040" w:themeColor="text1" w:themeTint="BF"/>
        </w:rPr>
        <w:t>mluvních stran stanoven navazující postup jednotlivých činností a nejvhodnější termín pro provedení distribuce aktualizací.</w:t>
      </w:r>
      <w:r w:rsidRPr="0008010E">
        <w:rPr>
          <w:color w:val="404040" w:themeColor="text1" w:themeTint="BF"/>
          <w:spacing w:val="-1"/>
        </w:rPr>
        <w:t xml:space="preserve"> </w:t>
      </w:r>
      <w:r w:rsidRPr="0008010E">
        <w:rPr>
          <w:color w:val="404040" w:themeColor="text1" w:themeTint="BF"/>
        </w:rPr>
        <w:t>O této skutečnosti bude proveden záznam odsouhlasený zástupci obou Smluvních stran;</w:t>
      </w:r>
    </w:p>
    <w:p w14:paraId="58354FD4" w14:textId="77777777" w:rsidR="009E238A" w:rsidRPr="0008010E" w:rsidRDefault="00892987" w:rsidP="00A529B9">
      <w:pPr>
        <w:pStyle w:val="Odstavecseseznamem"/>
        <w:numPr>
          <w:ilvl w:val="2"/>
          <w:numId w:val="16"/>
        </w:numPr>
        <w:tabs>
          <w:tab w:val="left" w:pos="1697"/>
          <w:tab w:val="left" w:pos="1700"/>
        </w:tabs>
        <w:spacing w:after="120" w:line="312" w:lineRule="auto"/>
        <w:ind w:right="397"/>
        <w:rPr>
          <w:color w:val="404040" w:themeColor="text1" w:themeTint="BF"/>
        </w:rPr>
      </w:pPr>
      <w:r w:rsidRPr="0008010E">
        <w:rPr>
          <w:color w:val="404040" w:themeColor="text1" w:themeTint="BF"/>
        </w:rPr>
        <w:lastRenderedPageBreak/>
        <w:t>činit</w:t>
      </w:r>
      <w:r w:rsidRPr="0008010E">
        <w:rPr>
          <w:color w:val="404040" w:themeColor="text1" w:themeTint="BF"/>
          <w:spacing w:val="77"/>
        </w:rPr>
        <w:t xml:space="preserve"> </w:t>
      </w:r>
      <w:r w:rsidRPr="0008010E">
        <w:rPr>
          <w:color w:val="404040" w:themeColor="text1" w:themeTint="BF"/>
        </w:rPr>
        <w:t>všechna</w:t>
      </w:r>
      <w:r w:rsidRPr="0008010E">
        <w:rPr>
          <w:color w:val="404040" w:themeColor="text1" w:themeTint="BF"/>
          <w:spacing w:val="75"/>
        </w:rPr>
        <w:t xml:space="preserve"> </w:t>
      </w:r>
      <w:r w:rsidRPr="0008010E">
        <w:rPr>
          <w:color w:val="404040" w:themeColor="text1" w:themeTint="BF"/>
        </w:rPr>
        <w:t>potřebná</w:t>
      </w:r>
      <w:r w:rsidRPr="0008010E">
        <w:rPr>
          <w:color w:val="404040" w:themeColor="text1" w:themeTint="BF"/>
          <w:spacing w:val="73"/>
        </w:rPr>
        <w:t xml:space="preserve"> </w:t>
      </w:r>
      <w:r w:rsidRPr="0008010E">
        <w:rPr>
          <w:color w:val="404040" w:themeColor="text1" w:themeTint="BF"/>
        </w:rPr>
        <w:t>opatření</w:t>
      </w:r>
      <w:r w:rsidRPr="0008010E">
        <w:rPr>
          <w:color w:val="404040" w:themeColor="text1" w:themeTint="BF"/>
          <w:spacing w:val="77"/>
        </w:rPr>
        <w:t xml:space="preserve"> </w:t>
      </w:r>
      <w:r w:rsidRPr="0008010E">
        <w:rPr>
          <w:color w:val="404040" w:themeColor="text1" w:themeTint="BF"/>
        </w:rPr>
        <w:t>k</w:t>
      </w:r>
      <w:r w:rsidRPr="0008010E">
        <w:rPr>
          <w:color w:val="404040" w:themeColor="text1" w:themeTint="BF"/>
          <w:spacing w:val="73"/>
        </w:rPr>
        <w:t xml:space="preserve"> </w:t>
      </w:r>
      <w:r w:rsidRPr="0008010E">
        <w:rPr>
          <w:color w:val="404040" w:themeColor="text1" w:themeTint="BF"/>
        </w:rPr>
        <w:t>tomu,</w:t>
      </w:r>
      <w:r w:rsidRPr="0008010E">
        <w:rPr>
          <w:color w:val="404040" w:themeColor="text1" w:themeTint="BF"/>
          <w:spacing w:val="74"/>
        </w:rPr>
        <w:t xml:space="preserve"> </w:t>
      </w:r>
      <w:r w:rsidRPr="0008010E">
        <w:rPr>
          <w:color w:val="404040" w:themeColor="text1" w:themeTint="BF"/>
        </w:rPr>
        <w:t>aby</w:t>
      </w:r>
      <w:r w:rsidRPr="0008010E">
        <w:rPr>
          <w:color w:val="404040" w:themeColor="text1" w:themeTint="BF"/>
          <w:spacing w:val="74"/>
        </w:rPr>
        <w:t xml:space="preserve"> </w:t>
      </w:r>
      <w:r w:rsidRPr="0008010E">
        <w:rPr>
          <w:color w:val="404040" w:themeColor="text1" w:themeTint="BF"/>
        </w:rPr>
        <w:t>jeho</w:t>
      </w:r>
      <w:r w:rsidRPr="0008010E">
        <w:rPr>
          <w:color w:val="404040" w:themeColor="text1" w:themeTint="BF"/>
          <w:spacing w:val="75"/>
        </w:rPr>
        <w:t xml:space="preserve"> </w:t>
      </w:r>
      <w:r w:rsidRPr="0008010E">
        <w:rPr>
          <w:color w:val="404040" w:themeColor="text1" w:themeTint="BF"/>
        </w:rPr>
        <w:t>činností</w:t>
      </w:r>
      <w:r w:rsidRPr="0008010E">
        <w:rPr>
          <w:color w:val="404040" w:themeColor="text1" w:themeTint="BF"/>
          <w:spacing w:val="74"/>
        </w:rPr>
        <w:t xml:space="preserve"> </w:t>
      </w:r>
      <w:r w:rsidRPr="0008010E">
        <w:rPr>
          <w:color w:val="404040" w:themeColor="text1" w:themeTint="BF"/>
        </w:rPr>
        <w:t>nedošlo</w:t>
      </w:r>
      <w:r w:rsidRPr="0008010E">
        <w:rPr>
          <w:color w:val="404040" w:themeColor="text1" w:themeTint="BF"/>
          <w:spacing w:val="73"/>
        </w:rPr>
        <w:t xml:space="preserve"> </w:t>
      </w:r>
      <w:r w:rsidRPr="0008010E">
        <w:rPr>
          <w:color w:val="404040" w:themeColor="text1" w:themeTint="BF"/>
        </w:rPr>
        <w:t>ke</w:t>
      </w:r>
      <w:r w:rsidRPr="0008010E">
        <w:rPr>
          <w:color w:val="404040" w:themeColor="text1" w:themeTint="BF"/>
          <w:spacing w:val="75"/>
        </w:rPr>
        <w:t xml:space="preserve"> </w:t>
      </w:r>
      <w:r w:rsidRPr="0008010E">
        <w:rPr>
          <w:color w:val="404040" w:themeColor="text1" w:themeTint="BF"/>
        </w:rPr>
        <w:t>škodám na</w:t>
      </w:r>
      <w:r w:rsidRPr="0008010E">
        <w:rPr>
          <w:color w:val="404040" w:themeColor="text1" w:themeTint="BF"/>
          <w:spacing w:val="-1"/>
        </w:rPr>
        <w:t xml:space="preserve"> </w:t>
      </w:r>
      <w:r w:rsidRPr="0008010E">
        <w:rPr>
          <w:color w:val="404040" w:themeColor="text1" w:themeTint="BF"/>
        </w:rPr>
        <w:t>majetku</w:t>
      </w:r>
      <w:r w:rsidRPr="0008010E">
        <w:rPr>
          <w:color w:val="404040" w:themeColor="text1" w:themeTint="BF"/>
          <w:spacing w:val="73"/>
        </w:rPr>
        <w:t xml:space="preserve"> </w:t>
      </w:r>
      <w:r w:rsidRPr="0008010E">
        <w:rPr>
          <w:color w:val="404040" w:themeColor="text1" w:themeTint="BF"/>
        </w:rPr>
        <w:t>Objednatele</w:t>
      </w:r>
      <w:r w:rsidRPr="0008010E">
        <w:rPr>
          <w:color w:val="404040" w:themeColor="text1" w:themeTint="BF"/>
          <w:spacing w:val="73"/>
        </w:rPr>
        <w:t xml:space="preserve"> </w:t>
      </w:r>
      <w:r w:rsidRPr="0008010E">
        <w:rPr>
          <w:color w:val="404040" w:themeColor="text1" w:themeTint="BF"/>
        </w:rPr>
        <w:t>či</w:t>
      </w:r>
      <w:r w:rsidRPr="0008010E">
        <w:rPr>
          <w:color w:val="404040" w:themeColor="text1" w:themeTint="BF"/>
          <w:spacing w:val="72"/>
        </w:rPr>
        <w:t xml:space="preserve"> </w:t>
      </w:r>
      <w:r w:rsidRPr="0008010E">
        <w:rPr>
          <w:color w:val="404040" w:themeColor="text1" w:themeTint="BF"/>
        </w:rPr>
        <w:t>jiné</w:t>
      </w:r>
      <w:r w:rsidRPr="0008010E">
        <w:rPr>
          <w:color w:val="404040" w:themeColor="text1" w:themeTint="BF"/>
          <w:spacing w:val="75"/>
        </w:rPr>
        <w:t xml:space="preserve"> </w:t>
      </w:r>
      <w:r w:rsidRPr="0008010E">
        <w:rPr>
          <w:color w:val="404040" w:themeColor="text1" w:themeTint="BF"/>
        </w:rPr>
        <w:t>újmě</w:t>
      </w:r>
      <w:r w:rsidRPr="0008010E">
        <w:rPr>
          <w:color w:val="404040" w:themeColor="text1" w:themeTint="BF"/>
          <w:spacing w:val="70"/>
        </w:rPr>
        <w:t xml:space="preserve"> </w:t>
      </w:r>
      <w:r w:rsidRPr="0008010E">
        <w:rPr>
          <w:color w:val="404040" w:themeColor="text1" w:themeTint="BF"/>
        </w:rPr>
        <w:t>jeho</w:t>
      </w:r>
      <w:r w:rsidRPr="0008010E">
        <w:rPr>
          <w:color w:val="404040" w:themeColor="text1" w:themeTint="BF"/>
          <w:spacing w:val="75"/>
        </w:rPr>
        <w:t xml:space="preserve"> </w:t>
      </w:r>
      <w:r w:rsidRPr="0008010E">
        <w:rPr>
          <w:color w:val="404040" w:themeColor="text1" w:themeTint="BF"/>
        </w:rPr>
        <w:t>pracovníků</w:t>
      </w:r>
      <w:r w:rsidRPr="0008010E">
        <w:rPr>
          <w:color w:val="404040" w:themeColor="text1" w:themeTint="BF"/>
          <w:spacing w:val="73"/>
        </w:rPr>
        <w:t xml:space="preserve"> </w:t>
      </w:r>
      <w:r w:rsidRPr="0008010E">
        <w:rPr>
          <w:color w:val="404040" w:themeColor="text1" w:themeTint="BF"/>
        </w:rPr>
        <w:t>nebo</w:t>
      </w:r>
      <w:r w:rsidRPr="0008010E">
        <w:rPr>
          <w:color w:val="404040" w:themeColor="text1" w:themeTint="BF"/>
          <w:spacing w:val="73"/>
        </w:rPr>
        <w:t xml:space="preserve"> </w:t>
      </w:r>
      <w:r w:rsidRPr="0008010E">
        <w:rPr>
          <w:color w:val="404040" w:themeColor="text1" w:themeTint="BF"/>
        </w:rPr>
        <w:t>třetích</w:t>
      </w:r>
      <w:r w:rsidRPr="0008010E">
        <w:rPr>
          <w:color w:val="404040" w:themeColor="text1" w:themeTint="BF"/>
          <w:spacing w:val="75"/>
        </w:rPr>
        <w:t xml:space="preserve"> </w:t>
      </w:r>
      <w:r w:rsidRPr="0008010E">
        <w:rPr>
          <w:color w:val="404040" w:themeColor="text1" w:themeTint="BF"/>
        </w:rPr>
        <w:t>stran,</w:t>
      </w:r>
      <w:r w:rsidRPr="0008010E">
        <w:rPr>
          <w:color w:val="404040" w:themeColor="text1" w:themeTint="BF"/>
          <w:spacing w:val="74"/>
        </w:rPr>
        <w:t xml:space="preserve"> </w:t>
      </w:r>
      <w:r w:rsidRPr="0008010E">
        <w:rPr>
          <w:color w:val="404040" w:themeColor="text1" w:themeTint="BF"/>
        </w:rPr>
        <w:t>anebo k</w:t>
      </w:r>
      <w:r w:rsidRPr="0008010E">
        <w:rPr>
          <w:color w:val="404040" w:themeColor="text1" w:themeTint="BF"/>
          <w:spacing w:val="-1"/>
        </w:rPr>
        <w:t xml:space="preserve"> </w:t>
      </w:r>
      <w:r w:rsidRPr="0008010E">
        <w:rPr>
          <w:color w:val="404040" w:themeColor="text1" w:themeTint="BF"/>
        </w:rPr>
        <w:t>poškození</w:t>
      </w:r>
      <w:r w:rsidRPr="0008010E">
        <w:rPr>
          <w:color w:val="404040" w:themeColor="text1" w:themeTint="BF"/>
          <w:spacing w:val="40"/>
        </w:rPr>
        <w:t xml:space="preserve"> </w:t>
      </w:r>
      <w:r w:rsidRPr="0008010E">
        <w:rPr>
          <w:color w:val="404040" w:themeColor="text1" w:themeTint="BF"/>
        </w:rPr>
        <w:t>zdraví</w:t>
      </w:r>
      <w:r w:rsidRPr="0008010E">
        <w:rPr>
          <w:color w:val="404040" w:themeColor="text1" w:themeTint="BF"/>
          <w:spacing w:val="40"/>
        </w:rPr>
        <w:t xml:space="preserve"> </w:t>
      </w:r>
      <w:r w:rsidRPr="0008010E">
        <w:rPr>
          <w:color w:val="404040" w:themeColor="text1" w:themeTint="BF"/>
        </w:rPr>
        <w:t>pracovníků</w:t>
      </w:r>
      <w:r w:rsidRPr="0008010E">
        <w:rPr>
          <w:color w:val="404040" w:themeColor="text1" w:themeTint="BF"/>
          <w:spacing w:val="40"/>
        </w:rPr>
        <w:t xml:space="preserve"> </w:t>
      </w:r>
      <w:r w:rsidRPr="0008010E">
        <w:rPr>
          <w:color w:val="404040" w:themeColor="text1" w:themeTint="BF"/>
        </w:rPr>
        <w:t>Objednatele</w:t>
      </w:r>
      <w:r w:rsidRPr="0008010E">
        <w:rPr>
          <w:color w:val="404040" w:themeColor="text1" w:themeTint="BF"/>
          <w:spacing w:val="40"/>
        </w:rPr>
        <w:t xml:space="preserve"> </w:t>
      </w:r>
      <w:r w:rsidRPr="0008010E">
        <w:rPr>
          <w:color w:val="404040" w:themeColor="text1" w:themeTint="BF"/>
        </w:rPr>
        <w:t>nebo</w:t>
      </w:r>
      <w:r w:rsidRPr="0008010E">
        <w:rPr>
          <w:color w:val="404040" w:themeColor="text1" w:themeTint="BF"/>
          <w:spacing w:val="40"/>
        </w:rPr>
        <w:t xml:space="preserve"> </w:t>
      </w:r>
      <w:r w:rsidRPr="0008010E">
        <w:rPr>
          <w:color w:val="404040" w:themeColor="text1" w:themeTint="BF"/>
        </w:rPr>
        <w:t>třetích</w:t>
      </w:r>
      <w:r w:rsidRPr="0008010E">
        <w:rPr>
          <w:color w:val="404040" w:themeColor="text1" w:themeTint="BF"/>
          <w:spacing w:val="40"/>
        </w:rPr>
        <w:t xml:space="preserve"> </w:t>
      </w:r>
      <w:r w:rsidRPr="0008010E">
        <w:rPr>
          <w:color w:val="404040" w:themeColor="text1" w:themeTint="BF"/>
        </w:rPr>
        <w:t>osob,</w:t>
      </w:r>
      <w:r w:rsidRPr="0008010E">
        <w:rPr>
          <w:color w:val="404040" w:themeColor="text1" w:themeTint="BF"/>
          <w:spacing w:val="40"/>
        </w:rPr>
        <w:t xml:space="preserve"> </w:t>
      </w:r>
      <w:r w:rsidRPr="0008010E">
        <w:rPr>
          <w:color w:val="404040" w:themeColor="text1" w:themeTint="BF"/>
        </w:rPr>
        <w:t>jimž</w:t>
      </w:r>
      <w:r w:rsidRPr="0008010E">
        <w:rPr>
          <w:color w:val="404040" w:themeColor="text1" w:themeTint="BF"/>
          <w:spacing w:val="40"/>
        </w:rPr>
        <w:t xml:space="preserve"> </w:t>
      </w:r>
      <w:r w:rsidRPr="0008010E">
        <w:rPr>
          <w:color w:val="404040" w:themeColor="text1" w:themeTint="BF"/>
        </w:rPr>
        <w:t>by</w:t>
      </w:r>
      <w:r w:rsidRPr="0008010E">
        <w:rPr>
          <w:color w:val="404040" w:themeColor="text1" w:themeTint="BF"/>
          <w:spacing w:val="40"/>
        </w:rPr>
        <w:t xml:space="preserve"> </w:t>
      </w:r>
      <w:r w:rsidRPr="0008010E">
        <w:rPr>
          <w:color w:val="404040" w:themeColor="text1" w:themeTint="BF"/>
        </w:rPr>
        <w:t>Objednatel za</w:t>
      </w:r>
      <w:r w:rsidRPr="0008010E">
        <w:rPr>
          <w:color w:val="404040" w:themeColor="text1" w:themeTint="BF"/>
          <w:spacing w:val="-2"/>
        </w:rPr>
        <w:t xml:space="preserve"> </w:t>
      </w:r>
      <w:r w:rsidRPr="0008010E">
        <w:rPr>
          <w:color w:val="404040" w:themeColor="text1" w:themeTint="BF"/>
        </w:rPr>
        <w:t>takto způsobenou újmu odpovídal. V</w:t>
      </w:r>
      <w:r w:rsidRPr="0008010E">
        <w:rPr>
          <w:color w:val="404040" w:themeColor="text1" w:themeTint="BF"/>
          <w:spacing w:val="-3"/>
        </w:rPr>
        <w:t xml:space="preserve"> </w:t>
      </w:r>
      <w:r w:rsidRPr="0008010E">
        <w:rPr>
          <w:color w:val="404040" w:themeColor="text1" w:themeTint="BF"/>
        </w:rPr>
        <w:t>případě vzniku takovéto újmy je Poskytovatel povinen ji uhradit v plné výši;</w:t>
      </w:r>
    </w:p>
    <w:p w14:paraId="58354FD5" w14:textId="5A11C537" w:rsidR="009E238A" w:rsidRPr="0008010E" w:rsidRDefault="00892987" w:rsidP="00A529B9">
      <w:pPr>
        <w:pStyle w:val="Odstavecseseznamem"/>
        <w:numPr>
          <w:ilvl w:val="2"/>
          <w:numId w:val="16"/>
        </w:numPr>
        <w:tabs>
          <w:tab w:val="left" w:pos="1696"/>
          <w:tab w:val="left" w:pos="1700"/>
        </w:tabs>
        <w:spacing w:after="120" w:line="312" w:lineRule="auto"/>
        <w:ind w:right="397" w:hanging="853"/>
        <w:rPr>
          <w:color w:val="404040" w:themeColor="text1" w:themeTint="BF"/>
        </w:rPr>
      </w:pPr>
      <w:r w:rsidRPr="0008010E">
        <w:rPr>
          <w:color w:val="404040" w:themeColor="text1" w:themeTint="BF"/>
        </w:rPr>
        <w:t>v prostorách, v</w:t>
      </w:r>
      <w:r w:rsidRPr="0008010E">
        <w:rPr>
          <w:color w:val="404040" w:themeColor="text1" w:themeTint="BF"/>
          <w:spacing w:val="-3"/>
        </w:rPr>
        <w:t xml:space="preserve"> </w:t>
      </w:r>
      <w:r w:rsidRPr="0008010E">
        <w:rPr>
          <w:color w:val="404040" w:themeColor="text1" w:themeTint="BF"/>
        </w:rPr>
        <w:t>nichž se budou pracovníci Poskytovatele v</w:t>
      </w:r>
      <w:r w:rsidRPr="0008010E">
        <w:rPr>
          <w:color w:val="404040" w:themeColor="text1" w:themeTint="BF"/>
          <w:spacing w:val="-3"/>
        </w:rPr>
        <w:t xml:space="preserve"> </w:t>
      </w:r>
      <w:r w:rsidRPr="0008010E">
        <w:rPr>
          <w:color w:val="404040" w:themeColor="text1" w:themeTint="BF"/>
        </w:rPr>
        <w:t>souvislosti s</w:t>
      </w:r>
      <w:r w:rsidRPr="0008010E">
        <w:rPr>
          <w:color w:val="404040" w:themeColor="text1" w:themeTint="BF"/>
          <w:spacing w:val="-1"/>
        </w:rPr>
        <w:t xml:space="preserve"> </w:t>
      </w:r>
      <w:r w:rsidRPr="0008010E">
        <w:rPr>
          <w:color w:val="404040" w:themeColor="text1" w:themeTint="BF"/>
        </w:rPr>
        <w:t>plněním předmětu této Smlouvy pohybovat, udržovat čistotu a</w:t>
      </w:r>
      <w:r w:rsidRPr="0008010E">
        <w:rPr>
          <w:color w:val="404040" w:themeColor="text1" w:themeTint="BF"/>
          <w:spacing w:val="-3"/>
        </w:rPr>
        <w:t xml:space="preserve"> </w:t>
      </w:r>
      <w:r w:rsidRPr="0008010E">
        <w:rPr>
          <w:color w:val="404040" w:themeColor="text1" w:themeTint="BF"/>
        </w:rPr>
        <w:t>pořádek a dodržovat všechna opatření, s nimiž jej Objednatel prokazatelně seznámil</w:t>
      </w:r>
      <w:r w:rsidR="00EB4B7D">
        <w:rPr>
          <w:color w:val="404040" w:themeColor="text1" w:themeTint="BF"/>
        </w:rPr>
        <w:t>.</w:t>
      </w:r>
    </w:p>
    <w:p w14:paraId="58354FD6" w14:textId="77777777" w:rsidR="009E238A" w:rsidRPr="0008010E" w:rsidRDefault="00892987" w:rsidP="00A529B9">
      <w:pPr>
        <w:pStyle w:val="Odstavecseseznamem"/>
        <w:numPr>
          <w:ilvl w:val="1"/>
          <w:numId w:val="16"/>
        </w:numPr>
        <w:tabs>
          <w:tab w:val="left" w:pos="876"/>
          <w:tab w:val="left" w:pos="878"/>
        </w:tabs>
        <w:spacing w:after="120" w:line="312" w:lineRule="auto"/>
        <w:ind w:left="878" w:right="397"/>
        <w:rPr>
          <w:color w:val="404040" w:themeColor="text1" w:themeTint="BF"/>
        </w:rPr>
      </w:pPr>
      <w:r w:rsidRPr="0008010E">
        <w:rPr>
          <w:color w:val="404040" w:themeColor="text1" w:themeTint="BF"/>
        </w:rPr>
        <w:t>Objednatel se zavazuje poskytnout přiměřenou součinnost, kterou lze po Objednateli spravedlivě požadovat k řádném splnění této Smlouvy.</w:t>
      </w:r>
    </w:p>
    <w:p w14:paraId="7524EB83" w14:textId="77777777" w:rsidR="00B90786" w:rsidRDefault="00892987" w:rsidP="00A529B9">
      <w:pPr>
        <w:pStyle w:val="Odstavecseseznamem"/>
        <w:numPr>
          <w:ilvl w:val="1"/>
          <w:numId w:val="16"/>
        </w:numPr>
        <w:tabs>
          <w:tab w:val="left" w:pos="875"/>
          <w:tab w:val="left" w:pos="877"/>
        </w:tabs>
        <w:spacing w:after="120" w:line="312" w:lineRule="auto"/>
        <w:ind w:left="878" w:right="397"/>
        <w:rPr>
          <w:color w:val="404040" w:themeColor="text1" w:themeTint="BF"/>
        </w:rPr>
      </w:pPr>
      <w:r w:rsidRPr="00B90786">
        <w:rPr>
          <w:color w:val="404040" w:themeColor="text1" w:themeTint="BF"/>
        </w:rPr>
        <w:t>Vzhledem ke skutečnosti, že Objednatel není vlastníkem objektů místa instalace prvků, uvedených v</w:t>
      </w:r>
      <w:r w:rsidRPr="00B90786">
        <w:rPr>
          <w:color w:val="404040" w:themeColor="text1" w:themeTint="BF"/>
          <w:spacing w:val="-2"/>
        </w:rPr>
        <w:t xml:space="preserve"> </w:t>
      </w:r>
      <w:r w:rsidRPr="00B90786">
        <w:rPr>
          <w:color w:val="404040" w:themeColor="text1" w:themeTint="BF"/>
        </w:rPr>
        <w:t>čl. 4 odst. 4.3 Smlouvy, ve kterých mají být Služby pro prvky realizovány, Objednatel se zavazuje poskytnout součinnost Poskytovateli při zajištění vstupu do objektů místa plnění v následujícím rozsahu:</w:t>
      </w:r>
    </w:p>
    <w:p w14:paraId="58354FD9" w14:textId="06F1610D" w:rsidR="009E238A" w:rsidRPr="00B90786" w:rsidRDefault="00892987" w:rsidP="00A529B9">
      <w:pPr>
        <w:pStyle w:val="Odstavecseseznamem"/>
        <w:tabs>
          <w:tab w:val="left" w:pos="875"/>
          <w:tab w:val="left" w:pos="877"/>
        </w:tabs>
        <w:spacing w:before="83" w:after="120" w:line="312" w:lineRule="auto"/>
        <w:ind w:left="1134" w:right="397" w:firstLine="0"/>
        <w:rPr>
          <w:color w:val="404040" w:themeColor="text1" w:themeTint="BF"/>
        </w:rPr>
      </w:pPr>
      <w:r w:rsidRPr="00B90786">
        <w:rPr>
          <w:color w:val="404040" w:themeColor="text1" w:themeTint="BF"/>
        </w:rPr>
        <w:t>Zajištěním vstupu pro osoby Poskytovatele uvedené na seznamu osob v doprovodu oprávněné</w:t>
      </w:r>
      <w:r w:rsidRPr="00B90786">
        <w:rPr>
          <w:color w:val="404040" w:themeColor="text1" w:themeTint="BF"/>
          <w:spacing w:val="-3"/>
        </w:rPr>
        <w:t xml:space="preserve"> </w:t>
      </w:r>
      <w:r w:rsidRPr="00B90786">
        <w:rPr>
          <w:color w:val="404040" w:themeColor="text1" w:themeTint="BF"/>
        </w:rPr>
        <w:t>osoby</w:t>
      </w:r>
      <w:r w:rsidRPr="00B90786">
        <w:rPr>
          <w:color w:val="404040" w:themeColor="text1" w:themeTint="BF"/>
          <w:spacing w:val="-7"/>
        </w:rPr>
        <w:t xml:space="preserve"> </w:t>
      </w:r>
      <w:r w:rsidRPr="00B90786">
        <w:rPr>
          <w:color w:val="404040" w:themeColor="text1" w:themeTint="BF"/>
        </w:rPr>
        <w:t>Objednatele.</w:t>
      </w:r>
      <w:r w:rsidRPr="00B90786">
        <w:rPr>
          <w:color w:val="404040" w:themeColor="text1" w:themeTint="BF"/>
          <w:spacing w:val="-2"/>
        </w:rPr>
        <w:t xml:space="preserve"> </w:t>
      </w:r>
      <w:r w:rsidRPr="00B90786">
        <w:rPr>
          <w:color w:val="404040" w:themeColor="text1" w:themeTint="BF"/>
        </w:rPr>
        <w:t>Seznam</w:t>
      </w:r>
      <w:r w:rsidRPr="00B90786">
        <w:rPr>
          <w:color w:val="404040" w:themeColor="text1" w:themeTint="BF"/>
          <w:spacing w:val="-2"/>
        </w:rPr>
        <w:t xml:space="preserve"> </w:t>
      </w:r>
      <w:r w:rsidRPr="00B90786">
        <w:rPr>
          <w:color w:val="404040" w:themeColor="text1" w:themeTint="BF"/>
        </w:rPr>
        <w:t>osob,</w:t>
      </w:r>
      <w:r w:rsidRPr="00B90786">
        <w:rPr>
          <w:color w:val="404040" w:themeColor="text1" w:themeTint="BF"/>
          <w:spacing w:val="-2"/>
        </w:rPr>
        <w:t xml:space="preserve"> </w:t>
      </w:r>
      <w:r w:rsidRPr="00B90786">
        <w:rPr>
          <w:color w:val="404040" w:themeColor="text1" w:themeTint="BF"/>
        </w:rPr>
        <w:t>pro</w:t>
      </w:r>
      <w:r w:rsidRPr="00B90786">
        <w:rPr>
          <w:color w:val="404040" w:themeColor="text1" w:themeTint="BF"/>
          <w:spacing w:val="-4"/>
        </w:rPr>
        <w:t xml:space="preserve"> </w:t>
      </w:r>
      <w:r w:rsidRPr="00B90786">
        <w:rPr>
          <w:color w:val="404040" w:themeColor="text1" w:themeTint="BF"/>
        </w:rPr>
        <w:t>které</w:t>
      </w:r>
      <w:r w:rsidRPr="00B90786">
        <w:rPr>
          <w:color w:val="404040" w:themeColor="text1" w:themeTint="BF"/>
          <w:spacing w:val="-6"/>
        </w:rPr>
        <w:t xml:space="preserve"> </w:t>
      </w:r>
      <w:r w:rsidRPr="00B90786">
        <w:rPr>
          <w:color w:val="404040" w:themeColor="text1" w:themeTint="BF"/>
        </w:rPr>
        <w:t>je</w:t>
      </w:r>
      <w:r w:rsidRPr="00B90786">
        <w:rPr>
          <w:color w:val="404040" w:themeColor="text1" w:themeTint="BF"/>
          <w:spacing w:val="-3"/>
        </w:rPr>
        <w:t xml:space="preserve"> </w:t>
      </w:r>
      <w:r w:rsidRPr="00B90786">
        <w:rPr>
          <w:color w:val="404040" w:themeColor="text1" w:themeTint="BF"/>
        </w:rPr>
        <w:t>Poskytovatelem</w:t>
      </w:r>
      <w:r w:rsidRPr="00B90786">
        <w:rPr>
          <w:color w:val="404040" w:themeColor="text1" w:themeTint="BF"/>
          <w:spacing w:val="-2"/>
        </w:rPr>
        <w:t xml:space="preserve"> </w:t>
      </w:r>
      <w:r w:rsidRPr="00B90786">
        <w:rPr>
          <w:color w:val="404040" w:themeColor="text1" w:themeTint="BF"/>
        </w:rPr>
        <w:t>požadována možnost zajištění vstupu do objektu místa plnění je Poskytovatel povinen zaslat prostřednictvím své kontaktní osoby ve věcech evidence osob oprávněných ke vstupu na kontaktní osobu Objednatele ve věcech evidence osob oprávněných ke vstupu do 5 pracovních dnů od podpisu Smlouvy. Kontaktní osoby ve věci evidence osob oprávněných ke vstupu jsou:</w:t>
      </w:r>
    </w:p>
    <w:p w14:paraId="51F20A38" w14:textId="77777777" w:rsidR="007B3727" w:rsidRDefault="00892987" w:rsidP="00A529B9">
      <w:pPr>
        <w:pStyle w:val="Zkladntext"/>
        <w:spacing w:after="120" w:line="312" w:lineRule="auto"/>
        <w:ind w:left="1134" w:right="397"/>
        <w:jc w:val="left"/>
        <w:rPr>
          <w:color w:val="404040" w:themeColor="text1" w:themeTint="BF"/>
          <w:spacing w:val="-2"/>
        </w:rPr>
      </w:pPr>
      <w:r w:rsidRPr="0008010E">
        <w:rPr>
          <w:color w:val="404040" w:themeColor="text1" w:themeTint="BF"/>
        </w:rPr>
        <w:t>Za</w:t>
      </w:r>
      <w:r w:rsidRPr="0008010E">
        <w:rPr>
          <w:color w:val="404040" w:themeColor="text1" w:themeTint="BF"/>
          <w:spacing w:val="-1"/>
        </w:rPr>
        <w:t xml:space="preserve"> </w:t>
      </w:r>
      <w:r w:rsidRPr="0008010E">
        <w:rPr>
          <w:color w:val="404040" w:themeColor="text1" w:themeTint="BF"/>
          <w:spacing w:val="-2"/>
        </w:rPr>
        <w:t>Objednatele:</w:t>
      </w:r>
      <w:r w:rsidR="00297F1E">
        <w:rPr>
          <w:color w:val="404040" w:themeColor="text1" w:themeTint="BF"/>
          <w:spacing w:val="-2"/>
        </w:rPr>
        <w:t xml:space="preserve"> </w:t>
      </w:r>
    </w:p>
    <w:p w14:paraId="0DEADE6B" w14:textId="378AB3FC" w:rsidR="00482586" w:rsidRDefault="00B94090" w:rsidP="00A529B9">
      <w:pPr>
        <w:pStyle w:val="Zkladntext"/>
        <w:spacing w:after="120" w:line="312" w:lineRule="auto"/>
        <w:ind w:left="1134" w:right="397"/>
        <w:jc w:val="left"/>
        <w:rPr>
          <w:color w:val="404040" w:themeColor="text1" w:themeTint="BF"/>
          <w:spacing w:val="-2"/>
        </w:rPr>
      </w:pPr>
      <w:r w:rsidRPr="00B94090">
        <w:rPr>
          <w:color w:val="404040" w:themeColor="text1" w:themeTint="BF"/>
          <w:highlight w:val="lightGray"/>
        </w:rPr>
        <w:t>XXX</w:t>
      </w:r>
    </w:p>
    <w:p w14:paraId="6D5BC481" w14:textId="77777777" w:rsidR="00482586" w:rsidRDefault="00892987" w:rsidP="00A529B9">
      <w:pPr>
        <w:pStyle w:val="Zkladntext"/>
        <w:spacing w:after="60" w:line="312" w:lineRule="auto"/>
        <w:ind w:left="1134" w:right="397"/>
        <w:jc w:val="left"/>
        <w:rPr>
          <w:color w:val="404040" w:themeColor="text1" w:themeTint="BF"/>
          <w:spacing w:val="-2"/>
        </w:rPr>
      </w:pPr>
      <w:r w:rsidRPr="0008010E">
        <w:rPr>
          <w:color w:val="404040" w:themeColor="text1" w:themeTint="BF"/>
        </w:rPr>
        <w:t>Za</w:t>
      </w:r>
      <w:r w:rsidRPr="0008010E">
        <w:rPr>
          <w:color w:val="404040" w:themeColor="text1" w:themeTint="BF"/>
          <w:spacing w:val="-1"/>
        </w:rPr>
        <w:t xml:space="preserve"> </w:t>
      </w:r>
      <w:r w:rsidRPr="0008010E">
        <w:rPr>
          <w:color w:val="404040" w:themeColor="text1" w:themeTint="BF"/>
          <w:spacing w:val="-2"/>
        </w:rPr>
        <w:t>Poskytovatele:</w:t>
      </w:r>
      <w:r w:rsidR="00297F1E">
        <w:rPr>
          <w:color w:val="404040" w:themeColor="text1" w:themeTint="BF"/>
          <w:spacing w:val="-2"/>
        </w:rPr>
        <w:t xml:space="preserve"> </w:t>
      </w:r>
    </w:p>
    <w:p w14:paraId="0C36BA08" w14:textId="2A8B814D" w:rsidR="00B94090" w:rsidRDefault="00B94090" w:rsidP="00A529B9">
      <w:pPr>
        <w:pStyle w:val="Zkladntext"/>
        <w:spacing w:after="60" w:line="312" w:lineRule="auto"/>
        <w:ind w:left="1134" w:right="397"/>
        <w:jc w:val="left"/>
        <w:rPr>
          <w:color w:val="404040" w:themeColor="text1" w:themeTint="BF"/>
          <w:spacing w:val="-2"/>
        </w:rPr>
      </w:pPr>
      <w:r w:rsidRPr="00B94090">
        <w:rPr>
          <w:color w:val="404040" w:themeColor="text1" w:themeTint="BF"/>
          <w:highlight w:val="lightGray"/>
        </w:rPr>
        <w:t>XXX</w:t>
      </w:r>
    </w:p>
    <w:p w14:paraId="58354FE5" w14:textId="2E7C2B1A"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Poskytovatel je oprávněn pověřit plněním závazků plynoucích ze Smlouvy třetí osobu (poddodavatele) pouze s</w:t>
      </w:r>
      <w:r w:rsidRPr="0008010E">
        <w:rPr>
          <w:color w:val="404040" w:themeColor="text1" w:themeTint="BF"/>
          <w:spacing w:val="-1"/>
        </w:rPr>
        <w:t xml:space="preserve"> </w:t>
      </w:r>
      <w:r w:rsidRPr="0008010E">
        <w:rPr>
          <w:color w:val="404040" w:themeColor="text1" w:themeTint="BF"/>
        </w:rPr>
        <w:t>předchozím</w:t>
      </w:r>
      <w:r w:rsidRPr="0008010E">
        <w:rPr>
          <w:color w:val="404040" w:themeColor="text1" w:themeTint="BF"/>
          <w:spacing w:val="24"/>
        </w:rPr>
        <w:t xml:space="preserve"> </w:t>
      </w:r>
      <w:r w:rsidRPr="0008010E">
        <w:rPr>
          <w:color w:val="404040" w:themeColor="text1" w:themeTint="BF"/>
        </w:rPr>
        <w:t>písemným souhlasem Objednatele.</w:t>
      </w:r>
      <w:r w:rsidRPr="0008010E">
        <w:rPr>
          <w:color w:val="404040" w:themeColor="text1" w:themeTint="BF"/>
          <w:spacing w:val="24"/>
        </w:rPr>
        <w:t xml:space="preserve"> </w:t>
      </w:r>
      <w:r w:rsidRPr="0008010E">
        <w:rPr>
          <w:color w:val="404040" w:themeColor="text1" w:themeTint="BF"/>
        </w:rPr>
        <w:t>Udělí-li Objednatel</w:t>
      </w:r>
      <w:r w:rsidRPr="0008010E">
        <w:rPr>
          <w:color w:val="404040" w:themeColor="text1" w:themeTint="BF"/>
          <w:spacing w:val="40"/>
        </w:rPr>
        <w:t xml:space="preserve"> </w:t>
      </w:r>
      <w:r w:rsidRPr="0008010E">
        <w:rPr>
          <w:color w:val="404040" w:themeColor="text1" w:themeTint="BF"/>
        </w:rPr>
        <w:t>s</w:t>
      </w:r>
      <w:r w:rsidRPr="0008010E">
        <w:rPr>
          <w:color w:val="404040" w:themeColor="text1" w:themeTint="BF"/>
          <w:spacing w:val="-3"/>
        </w:rPr>
        <w:t xml:space="preserve"> </w:t>
      </w:r>
      <w:r w:rsidRPr="0008010E">
        <w:rPr>
          <w:color w:val="404040" w:themeColor="text1" w:themeTint="BF"/>
        </w:rPr>
        <w:t>využitím</w:t>
      </w:r>
      <w:r w:rsidRPr="0008010E">
        <w:rPr>
          <w:color w:val="404040" w:themeColor="text1" w:themeTint="BF"/>
          <w:spacing w:val="-11"/>
        </w:rPr>
        <w:t xml:space="preserve"> </w:t>
      </w:r>
      <w:r w:rsidR="00B552AF">
        <w:rPr>
          <w:color w:val="404040" w:themeColor="text1" w:themeTint="BF"/>
        </w:rPr>
        <w:t>pod</w:t>
      </w:r>
      <w:r w:rsidR="00B552AF" w:rsidRPr="0008010E">
        <w:rPr>
          <w:color w:val="404040" w:themeColor="text1" w:themeTint="BF"/>
        </w:rPr>
        <w:t>dodavatele</w:t>
      </w:r>
      <w:r w:rsidR="00B552AF" w:rsidRPr="0008010E">
        <w:rPr>
          <w:color w:val="404040" w:themeColor="text1" w:themeTint="BF"/>
          <w:spacing w:val="-12"/>
        </w:rPr>
        <w:t xml:space="preserve"> </w:t>
      </w:r>
      <w:r w:rsidRPr="0008010E">
        <w:rPr>
          <w:color w:val="404040" w:themeColor="text1" w:themeTint="BF"/>
        </w:rPr>
        <w:t>souhlas,</w:t>
      </w:r>
      <w:r w:rsidRPr="0008010E">
        <w:rPr>
          <w:color w:val="404040" w:themeColor="text1" w:themeTint="BF"/>
          <w:spacing w:val="-13"/>
        </w:rPr>
        <w:t xml:space="preserve"> </w:t>
      </w:r>
      <w:r w:rsidRPr="0008010E">
        <w:rPr>
          <w:color w:val="404040" w:themeColor="text1" w:themeTint="BF"/>
        </w:rPr>
        <w:t>je</w:t>
      </w:r>
      <w:r w:rsidRPr="0008010E">
        <w:rPr>
          <w:color w:val="404040" w:themeColor="text1" w:themeTint="BF"/>
          <w:spacing w:val="-15"/>
        </w:rPr>
        <w:t xml:space="preserve"> </w:t>
      </w:r>
      <w:r w:rsidRPr="0008010E">
        <w:rPr>
          <w:color w:val="404040" w:themeColor="text1" w:themeTint="BF"/>
        </w:rPr>
        <w:t>Poskytovatel</w:t>
      </w:r>
      <w:r w:rsidRPr="0008010E">
        <w:rPr>
          <w:color w:val="404040" w:themeColor="text1" w:themeTint="BF"/>
          <w:spacing w:val="-13"/>
        </w:rPr>
        <w:t xml:space="preserve"> </w:t>
      </w:r>
      <w:r w:rsidRPr="0008010E">
        <w:rPr>
          <w:color w:val="404040" w:themeColor="text1" w:themeTint="BF"/>
        </w:rPr>
        <w:t>povinen</w:t>
      </w:r>
      <w:r w:rsidRPr="0008010E">
        <w:rPr>
          <w:color w:val="404040" w:themeColor="text1" w:themeTint="BF"/>
          <w:spacing w:val="-12"/>
        </w:rPr>
        <w:t xml:space="preserve"> </w:t>
      </w:r>
      <w:r w:rsidRPr="0008010E">
        <w:rPr>
          <w:color w:val="404040" w:themeColor="text1" w:themeTint="BF"/>
        </w:rPr>
        <w:t>zavázat</w:t>
      </w:r>
      <w:r w:rsidRPr="0008010E">
        <w:rPr>
          <w:color w:val="404040" w:themeColor="text1" w:themeTint="BF"/>
          <w:spacing w:val="-13"/>
        </w:rPr>
        <w:t xml:space="preserve"> </w:t>
      </w:r>
      <w:r w:rsidR="00B552AF">
        <w:rPr>
          <w:color w:val="404040" w:themeColor="text1" w:themeTint="BF"/>
        </w:rPr>
        <w:t>pod</w:t>
      </w:r>
      <w:r w:rsidR="00B552AF" w:rsidRPr="0008010E">
        <w:rPr>
          <w:color w:val="404040" w:themeColor="text1" w:themeTint="BF"/>
        </w:rPr>
        <w:t>dodavatele</w:t>
      </w:r>
      <w:r w:rsidR="00B552AF" w:rsidRPr="0008010E">
        <w:rPr>
          <w:color w:val="404040" w:themeColor="text1" w:themeTint="BF"/>
          <w:spacing w:val="-12"/>
        </w:rPr>
        <w:t xml:space="preserve"> </w:t>
      </w:r>
      <w:r w:rsidRPr="0008010E">
        <w:rPr>
          <w:color w:val="404040" w:themeColor="text1" w:themeTint="BF"/>
        </w:rPr>
        <w:t>k</w:t>
      </w:r>
      <w:r w:rsidRPr="0008010E">
        <w:rPr>
          <w:color w:val="404040" w:themeColor="text1" w:themeTint="BF"/>
          <w:spacing w:val="-4"/>
        </w:rPr>
        <w:t xml:space="preserve"> </w:t>
      </w:r>
      <w:r w:rsidRPr="0008010E">
        <w:rPr>
          <w:color w:val="404040" w:themeColor="text1" w:themeTint="BF"/>
        </w:rPr>
        <w:t>zachování důvěrných informací ve smyslu článku 10. Smlouvy ve stejném rozsahu, v</w:t>
      </w:r>
      <w:r w:rsidRPr="0008010E">
        <w:rPr>
          <w:color w:val="404040" w:themeColor="text1" w:themeTint="BF"/>
          <w:spacing w:val="-2"/>
        </w:rPr>
        <w:t xml:space="preserve"> </w:t>
      </w:r>
      <w:r w:rsidRPr="0008010E">
        <w:rPr>
          <w:color w:val="404040" w:themeColor="text1" w:themeTint="BF"/>
        </w:rPr>
        <w:t>jakém je k</w:t>
      </w:r>
      <w:r w:rsidRPr="0008010E">
        <w:rPr>
          <w:color w:val="404040" w:themeColor="text1" w:themeTint="BF"/>
          <w:spacing w:val="-3"/>
        </w:rPr>
        <w:t xml:space="preserve"> </w:t>
      </w:r>
      <w:r w:rsidRPr="0008010E">
        <w:rPr>
          <w:color w:val="404040" w:themeColor="text1" w:themeTint="BF"/>
        </w:rPr>
        <w:t>této povinnosti zavázán sám.</w:t>
      </w:r>
    </w:p>
    <w:p w14:paraId="58354FE6"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Poskytovatel je povinen zajistit, že i jeho poddodavatelé, kteří se budou podílet na plnění této Smlouvy</w:t>
      </w:r>
      <w:r w:rsidRPr="0008010E">
        <w:rPr>
          <w:color w:val="404040" w:themeColor="text1" w:themeTint="BF"/>
          <w:spacing w:val="-2"/>
        </w:rPr>
        <w:t xml:space="preserve"> </w:t>
      </w:r>
      <w:r w:rsidRPr="0008010E">
        <w:rPr>
          <w:color w:val="404040" w:themeColor="text1" w:themeTint="BF"/>
        </w:rPr>
        <w:t>se</w:t>
      </w:r>
      <w:r w:rsidRPr="0008010E">
        <w:rPr>
          <w:color w:val="404040" w:themeColor="text1" w:themeTint="BF"/>
          <w:spacing w:val="-5"/>
        </w:rPr>
        <w:t xml:space="preserve"> </w:t>
      </w:r>
      <w:r w:rsidRPr="0008010E">
        <w:rPr>
          <w:color w:val="404040" w:themeColor="text1" w:themeTint="BF"/>
        </w:rPr>
        <w:t>zaváží</w:t>
      </w:r>
      <w:r w:rsidRPr="0008010E">
        <w:rPr>
          <w:color w:val="404040" w:themeColor="text1" w:themeTint="BF"/>
          <w:spacing w:val="-1"/>
        </w:rPr>
        <w:t xml:space="preserve"> </w:t>
      </w:r>
      <w:r w:rsidRPr="0008010E">
        <w:rPr>
          <w:color w:val="404040" w:themeColor="text1" w:themeTint="BF"/>
        </w:rPr>
        <w:t>dodržovat</w:t>
      </w:r>
      <w:r w:rsidRPr="0008010E">
        <w:rPr>
          <w:color w:val="404040" w:themeColor="text1" w:themeTint="BF"/>
          <w:spacing w:val="-1"/>
        </w:rPr>
        <w:t xml:space="preserve"> </w:t>
      </w:r>
      <w:r w:rsidRPr="0008010E">
        <w:rPr>
          <w:color w:val="404040" w:themeColor="text1" w:themeTint="BF"/>
        </w:rPr>
        <w:t>v</w:t>
      </w:r>
      <w:r w:rsidRPr="0008010E">
        <w:rPr>
          <w:color w:val="404040" w:themeColor="text1" w:themeTint="BF"/>
          <w:spacing w:val="-4"/>
        </w:rPr>
        <w:t xml:space="preserve"> </w:t>
      </w:r>
      <w:r w:rsidRPr="0008010E">
        <w:rPr>
          <w:color w:val="404040" w:themeColor="text1" w:themeTint="BF"/>
        </w:rPr>
        <w:t>plném</w:t>
      </w:r>
      <w:r w:rsidRPr="0008010E">
        <w:rPr>
          <w:color w:val="404040" w:themeColor="text1" w:themeTint="BF"/>
          <w:spacing w:val="-4"/>
        </w:rPr>
        <w:t xml:space="preserve"> </w:t>
      </w:r>
      <w:r w:rsidRPr="0008010E">
        <w:rPr>
          <w:color w:val="404040" w:themeColor="text1" w:themeTint="BF"/>
        </w:rPr>
        <w:t>rozsahu</w:t>
      </w:r>
      <w:r w:rsidRPr="0008010E">
        <w:rPr>
          <w:color w:val="404040" w:themeColor="text1" w:themeTint="BF"/>
          <w:spacing w:val="-3"/>
        </w:rPr>
        <w:t xml:space="preserve"> </w:t>
      </w:r>
      <w:r w:rsidRPr="0008010E">
        <w:rPr>
          <w:color w:val="404040" w:themeColor="text1" w:themeTint="BF"/>
        </w:rPr>
        <w:t>ujednání</w:t>
      </w:r>
      <w:r w:rsidRPr="0008010E">
        <w:rPr>
          <w:color w:val="404040" w:themeColor="text1" w:themeTint="BF"/>
          <w:spacing w:val="-4"/>
        </w:rPr>
        <w:t xml:space="preserve"> </w:t>
      </w:r>
      <w:r w:rsidRPr="0008010E">
        <w:rPr>
          <w:color w:val="404040" w:themeColor="text1" w:themeTint="BF"/>
        </w:rPr>
        <w:t>mezi</w:t>
      </w:r>
      <w:r w:rsidRPr="0008010E">
        <w:rPr>
          <w:color w:val="404040" w:themeColor="text1" w:themeTint="BF"/>
          <w:spacing w:val="-3"/>
        </w:rPr>
        <w:t xml:space="preserve"> </w:t>
      </w:r>
      <w:r w:rsidRPr="0008010E">
        <w:rPr>
          <w:color w:val="404040" w:themeColor="text1" w:themeTint="BF"/>
        </w:rPr>
        <w:t>Poskytovatelem</w:t>
      </w:r>
      <w:r w:rsidRPr="0008010E">
        <w:rPr>
          <w:color w:val="404040" w:themeColor="text1" w:themeTint="BF"/>
          <w:spacing w:val="-1"/>
        </w:rPr>
        <w:t xml:space="preserve"> </w:t>
      </w:r>
      <w:r w:rsidRPr="0008010E">
        <w:rPr>
          <w:color w:val="404040" w:themeColor="text1" w:themeTint="BF"/>
        </w:rPr>
        <w:t>a</w:t>
      </w:r>
      <w:r w:rsidRPr="0008010E">
        <w:rPr>
          <w:color w:val="404040" w:themeColor="text1" w:themeTint="BF"/>
          <w:spacing w:val="-5"/>
        </w:rPr>
        <w:t xml:space="preserve"> </w:t>
      </w:r>
      <w:r w:rsidRPr="0008010E">
        <w:rPr>
          <w:color w:val="404040" w:themeColor="text1" w:themeTint="BF"/>
        </w:rPr>
        <w:t>Objednatelem a nebudou při plnění této Smlouvy postupovat v</w:t>
      </w:r>
      <w:r w:rsidRPr="0008010E">
        <w:rPr>
          <w:color w:val="404040" w:themeColor="text1" w:themeTint="BF"/>
          <w:spacing w:val="-6"/>
        </w:rPr>
        <w:t xml:space="preserve"> </w:t>
      </w:r>
      <w:r w:rsidRPr="0008010E">
        <w:rPr>
          <w:color w:val="404040" w:themeColor="text1" w:themeTint="BF"/>
        </w:rPr>
        <w:t>rozporu s</w:t>
      </w:r>
      <w:r w:rsidRPr="0008010E">
        <w:rPr>
          <w:color w:val="404040" w:themeColor="text1" w:themeTint="BF"/>
          <w:spacing w:val="-3"/>
        </w:rPr>
        <w:t xml:space="preserve"> </w:t>
      </w:r>
      <w:r w:rsidRPr="0008010E">
        <w:rPr>
          <w:color w:val="404040" w:themeColor="text1" w:themeTint="BF"/>
        </w:rPr>
        <w:t>požadavky Objednatele uvedenými v této Smlouvě.</w:t>
      </w:r>
    </w:p>
    <w:p w14:paraId="58354FE7" w14:textId="4E7846B6"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 xml:space="preserve">Pokud Poskytovatel využívá při poskytování plnění poddodavatele, zavazuje se, že budou dodržovat bezpečnostní požadavky vyplývající z této Smlouvy. Poskytovatel se zavazuje bezodkladně doložit Objednateli na základě jeho výzvy smluvní dokumenty se svými </w:t>
      </w:r>
      <w:r w:rsidRPr="0008010E">
        <w:rPr>
          <w:color w:val="404040" w:themeColor="text1" w:themeTint="BF"/>
        </w:rPr>
        <w:lastRenderedPageBreak/>
        <w:t>poddodavateli,</w:t>
      </w:r>
      <w:r w:rsidRPr="0008010E">
        <w:rPr>
          <w:color w:val="404040" w:themeColor="text1" w:themeTint="BF"/>
          <w:spacing w:val="-4"/>
        </w:rPr>
        <w:t xml:space="preserve"> </w:t>
      </w:r>
      <w:r w:rsidRPr="0008010E">
        <w:rPr>
          <w:color w:val="404040" w:themeColor="text1" w:themeTint="BF"/>
        </w:rPr>
        <w:t>ze</w:t>
      </w:r>
      <w:r w:rsidRPr="0008010E">
        <w:rPr>
          <w:color w:val="404040" w:themeColor="text1" w:themeTint="BF"/>
          <w:spacing w:val="-7"/>
        </w:rPr>
        <w:t xml:space="preserve"> </w:t>
      </w:r>
      <w:r w:rsidRPr="0008010E">
        <w:rPr>
          <w:color w:val="404040" w:themeColor="text1" w:themeTint="BF"/>
        </w:rPr>
        <w:t>kterých</w:t>
      </w:r>
      <w:r w:rsidRPr="0008010E">
        <w:rPr>
          <w:color w:val="404040" w:themeColor="text1" w:themeTint="BF"/>
          <w:spacing w:val="-5"/>
        </w:rPr>
        <w:t xml:space="preserve"> </w:t>
      </w:r>
      <w:r w:rsidRPr="0008010E">
        <w:rPr>
          <w:color w:val="404040" w:themeColor="text1" w:themeTint="BF"/>
        </w:rPr>
        <w:t>bude</w:t>
      </w:r>
      <w:r w:rsidRPr="0008010E">
        <w:rPr>
          <w:color w:val="404040" w:themeColor="text1" w:themeTint="BF"/>
          <w:spacing w:val="-8"/>
        </w:rPr>
        <w:t xml:space="preserve"> </w:t>
      </w:r>
      <w:r w:rsidRPr="0008010E">
        <w:rPr>
          <w:color w:val="404040" w:themeColor="text1" w:themeTint="BF"/>
        </w:rPr>
        <w:t>vyplývat</w:t>
      </w:r>
      <w:r w:rsidRPr="0008010E">
        <w:rPr>
          <w:color w:val="404040" w:themeColor="text1" w:themeTint="BF"/>
          <w:spacing w:val="-6"/>
        </w:rPr>
        <w:t xml:space="preserve"> </w:t>
      </w:r>
      <w:r w:rsidRPr="0008010E">
        <w:rPr>
          <w:color w:val="404040" w:themeColor="text1" w:themeTint="BF"/>
        </w:rPr>
        <w:t>závazek</w:t>
      </w:r>
      <w:r w:rsidRPr="0008010E">
        <w:rPr>
          <w:color w:val="404040" w:themeColor="text1" w:themeTint="BF"/>
          <w:spacing w:val="-7"/>
        </w:rPr>
        <w:t xml:space="preserve"> </w:t>
      </w:r>
      <w:r w:rsidRPr="0008010E">
        <w:rPr>
          <w:color w:val="404040" w:themeColor="text1" w:themeTint="BF"/>
        </w:rPr>
        <w:t>poddodavatele</w:t>
      </w:r>
      <w:r w:rsidRPr="0008010E">
        <w:rPr>
          <w:color w:val="404040" w:themeColor="text1" w:themeTint="BF"/>
          <w:spacing w:val="-5"/>
        </w:rPr>
        <w:t xml:space="preserve"> </w:t>
      </w:r>
      <w:r w:rsidRPr="0008010E">
        <w:rPr>
          <w:color w:val="404040" w:themeColor="text1" w:themeTint="BF"/>
        </w:rPr>
        <w:t>poskytovat</w:t>
      </w:r>
      <w:r w:rsidRPr="0008010E">
        <w:rPr>
          <w:color w:val="404040" w:themeColor="text1" w:themeTint="BF"/>
          <w:spacing w:val="-4"/>
        </w:rPr>
        <w:t xml:space="preserve"> </w:t>
      </w:r>
      <w:r w:rsidRPr="0008010E">
        <w:rPr>
          <w:color w:val="404040" w:themeColor="text1" w:themeTint="BF"/>
        </w:rPr>
        <w:t>plnění</w:t>
      </w:r>
      <w:r w:rsidRPr="0008010E">
        <w:rPr>
          <w:color w:val="404040" w:themeColor="text1" w:themeTint="BF"/>
          <w:spacing w:val="-6"/>
        </w:rPr>
        <w:t xml:space="preserve"> </w:t>
      </w:r>
      <w:r w:rsidRPr="0008010E">
        <w:rPr>
          <w:color w:val="404040" w:themeColor="text1" w:themeTint="BF"/>
        </w:rPr>
        <w:t>v</w:t>
      </w:r>
      <w:r w:rsidRPr="0008010E">
        <w:rPr>
          <w:color w:val="404040" w:themeColor="text1" w:themeTint="BF"/>
          <w:spacing w:val="-3"/>
        </w:rPr>
        <w:t xml:space="preserve"> </w:t>
      </w:r>
      <w:r w:rsidRPr="0008010E">
        <w:rPr>
          <w:color w:val="404040" w:themeColor="text1" w:themeTint="BF"/>
        </w:rPr>
        <w:t>souladu</w:t>
      </w:r>
      <w:r w:rsidRPr="0008010E">
        <w:rPr>
          <w:color w:val="404040" w:themeColor="text1" w:themeTint="BF"/>
          <w:spacing w:val="-5"/>
        </w:rPr>
        <w:t xml:space="preserve"> </w:t>
      </w:r>
      <w:r w:rsidRPr="0008010E">
        <w:rPr>
          <w:color w:val="404040" w:themeColor="text1" w:themeTint="BF"/>
        </w:rPr>
        <w:t>s</w:t>
      </w:r>
      <w:r w:rsidR="00297F1E">
        <w:rPr>
          <w:color w:val="404040" w:themeColor="text1" w:themeTint="BF"/>
        </w:rPr>
        <w:t> </w:t>
      </w:r>
      <w:r w:rsidRPr="0008010E">
        <w:rPr>
          <w:color w:val="404040" w:themeColor="text1" w:themeTint="BF"/>
        </w:rPr>
        <w:t>bezpečnostními požadavky vyplývajícími z této Smlouvy.</w:t>
      </w:r>
    </w:p>
    <w:p w14:paraId="58354FE8" w14:textId="0AEFB781"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Poskytovatel</w:t>
      </w:r>
      <w:r w:rsidRPr="0008010E">
        <w:rPr>
          <w:color w:val="404040" w:themeColor="text1" w:themeTint="BF"/>
          <w:spacing w:val="54"/>
        </w:rPr>
        <w:t xml:space="preserve"> </w:t>
      </w:r>
      <w:r w:rsidRPr="0008010E">
        <w:rPr>
          <w:color w:val="404040" w:themeColor="text1" w:themeTint="BF"/>
        </w:rPr>
        <w:t>odpovídá</w:t>
      </w:r>
      <w:r w:rsidRPr="0008010E">
        <w:rPr>
          <w:color w:val="404040" w:themeColor="text1" w:themeTint="BF"/>
          <w:spacing w:val="53"/>
        </w:rPr>
        <w:t xml:space="preserve"> </w:t>
      </w:r>
      <w:r w:rsidRPr="0008010E">
        <w:rPr>
          <w:color w:val="404040" w:themeColor="text1" w:themeTint="BF"/>
        </w:rPr>
        <w:t>za</w:t>
      </w:r>
      <w:r w:rsidR="0072791B">
        <w:rPr>
          <w:color w:val="404040" w:themeColor="text1" w:themeTint="BF"/>
        </w:rPr>
        <w:t xml:space="preserve"> </w:t>
      </w:r>
      <w:r w:rsidRPr="0008010E">
        <w:rPr>
          <w:color w:val="404040" w:themeColor="text1" w:themeTint="BF"/>
        </w:rPr>
        <w:t>to,</w:t>
      </w:r>
      <w:r w:rsidR="0072791B">
        <w:rPr>
          <w:color w:val="404040" w:themeColor="text1" w:themeTint="BF"/>
        </w:rPr>
        <w:t xml:space="preserve"> </w:t>
      </w:r>
      <w:r w:rsidRPr="0008010E">
        <w:rPr>
          <w:color w:val="404040" w:themeColor="text1" w:themeTint="BF"/>
        </w:rPr>
        <w:t>že</w:t>
      </w:r>
      <w:r w:rsidR="0072791B">
        <w:rPr>
          <w:color w:val="404040" w:themeColor="text1" w:themeTint="BF"/>
        </w:rPr>
        <w:t xml:space="preserve"> </w:t>
      </w:r>
      <w:r w:rsidRPr="0008010E">
        <w:rPr>
          <w:color w:val="404040" w:themeColor="text1" w:themeTint="BF"/>
        </w:rPr>
        <w:t>jeho</w:t>
      </w:r>
      <w:r w:rsidR="00297F1E">
        <w:rPr>
          <w:color w:val="404040" w:themeColor="text1" w:themeTint="BF"/>
        </w:rPr>
        <w:t xml:space="preserve"> </w:t>
      </w:r>
      <w:r w:rsidRPr="0008010E">
        <w:rPr>
          <w:color w:val="404040" w:themeColor="text1" w:themeTint="BF"/>
        </w:rPr>
        <w:t>poddodavatelé</w:t>
      </w:r>
      <w:r w:rsidR="00297F1E">
        <w:rPr>
          <w:color w:val="404040" w:themeColor="text1" w:themeTint="BF"/>
        </w:rPr>
        <w:t xml:space="preserve"> </w:t>
      </w:r>
      <w:r w:rsidRPr="0008010E">
        <w:rPr>
          <w:color w:val="404040" w:themeColor="text1" w:themeTint="BF"/>
        </w:rPr>
        <w:t>nebudou</w:t>
      </w:r>
      <w:r w:rsidRPr="0008010E">
        <w:rPr>
          <w:color w:val="404040" w:themeColor="text1" w:themeTint="BF"/>
          <w:spacing w:val="53"/>
        </w:rPr>
        <w:t xml:space="preserve"> </w:t>
      </w:r>
      <w:r w:rsidRPr="0008010E">
        <w:rPr>
          <w:color w:val="404040" w:themeColor="text1" w:themeTint="BF"/>
        </w:rPr>
        <w:t>jednat</w:t>
      </w:r>
      <w:r w:rsidR="00297F1E">
        <w:rPr>
          <w:color w:val="404040" w:themeColor="text1" w:themeTint="BF"/>
        </w:rPr>
        <w:t xml:space="preserve"> </w:t>
      </w:r>
      <w:r w:rsidRPr="0008010E">
        <w:rPr>
          <w:color w:val="404040" w:themeColor="text1" w:themeTint="BF"/>
        </w:rPr>
        <w:t>v</w:t>
      </w:r>
      <w:r w:rsidRPr="0008010E">
        <w:rPr>
          <w:color w:val="404040" w:themeColor="text1" w:themeTint="BF"/>
          <w:spacing w:val="-1"/>
        </w:rPr>
        <w:t xml:space="preserve"> </w:t>
      </w:r>
      <w:r w:rsidRPr="0008010E">
        <w:rPr>
          <w:color w:val="404040" w:themeColor="text1" w:themeTint="BF"/>
        </w:rPr>
        <w:t>rozporu s</w:t>
      </w:r>
      <w:r w:rsidR="00297F1E">
        <w:rPr>
          <w:color w:val="404040" w:themeColor="text1" w:themeTint="BF"/>
          <w:spacing w:val="-1"/>
        </w:rPr>
        <w:t> </w:t>
      </w:r>
      <w:r w:rsidRPr="0008010E">
        <w:rPr>
          <w:color w:val="404040" w:themeColor="text1" w:themeTint="BF"/>
        </w:rPr>
        <w:t>bezpečnostními požadavky vyplývajícími z této Smlouvy; v</w:t>
      </w:r>
      <w:r w:rsidRPr="0008010E">
        <w:rPr>
          <w:color w:val="404040" w:themeColor="text1" w:themeTint="BF"/>
          <w:spacing w:val="-1"/>
        </w:rPr>
        <w:t xml:space="preserve"> </w:t>
      </w:r>
      <w:r w:rsidRPr="0008010E">
        <w:rPr>
          <w:color w:val="404040" w:themeColor="text1" w:themeTint="BF"/>
        </w:rPr>
        <w:t>případě, že dojde k</w:t>
      </w:r>
      <w:r w:rsidRPr="0008010E">
        <w:rPr>
          <w:color w:val="404040" w:themeColor="text1" w:themeTint="BF"/>
          <w:spacing w:val="-3"/>
        </w:rPr>
        <w:t xml:space="preserve"> </w:t>
      </w:r>
      <w:r w:rsidRPr="0008010E">
        <w:rPr>
          <w:color w:val="404040" w:themeColor="text1" w:themeTint="BF"/>
        </w:rPr>
        <w:t>nedodržení těchto požadavků ze strany poddodavatele Poskytovatele, považuje se každé takové nedodržení požadavků za porušení povinnosti Poskytovatele dle této Smlouvy.</w:t>
      </w:r>
    </w:p>
    <w:p w14:paraId="58354FEB" w14:textId="71265D19" w:rsidR="009E238A" w:rsidRPr="00297F1E" w:rsidRDefault="00892987" w:rsidP="00A529B9">
      <w:pPr>
        <w:pStyle w:val="Odstavecseseznamem"/>
        <w:numPr>
          <w:ilvl w:val="1"/>
          <w:numId w:val="16"/>
        </w:numPr>
        <w:tabs>
          <w:tab w:val="left" w:pos="876"/>
          <w:tab w:val="left" w:pos="878"/>
        </w:tabs>
        <w:spacing w:after="120" w:line="312" w:lineRule="auto"/>
        <w:ind w:right="397"/>
        <w:rPr>
          <w:color w:val="404040" w:themeColor="text1" w:themeTint="BF"/>
        </w:rPr>
      </w:pPr>
      <w:r w:rsidRPr="00297F1E">
        <w:rPr>
          <w:color w:val="404040" w:themeColor="text1" w:themeTint="BF"/>
        </w:rPr>
        <w:t>Po celou dobu plnění této Smlouvy Poskytovatel zodpovídá za dodržování bezpečnosti a</w:t>
      </w:r>
      <w:r w:rsidR="005A7D2F">
        <w:rPr>
          <w:color w:val="404040" w:themeColor="text1" w:themeTint="BF"/>
        </w:rPr>
        <w:t> </w:t>
      </w:r>
      <w:r w:rsidRPr="00297F1E">
        <w:rPr>
          <w:color w:val="404040" w:themeColor="text1" w:themeTint="BF"/>
        </w:rPr>
        <w:t>ochrany</w:t>
      </w:r>
      <w:r w:rsidRPr="00297F1E">
        <w:rPr>
          <w:color w:val="404040" w:themeColor="text1" w:themeTint="BF"/>
          <w:spacing w:val="-2"/>
        </w:rPr>
        <w:t xml:space="preserve"> </w:t>
      </w:r>
      <w:r w:rsidRPr="00297F1E">
        <w:rPr>
          <w:color w:val="404040" w:themeColor="text1" w:themeTint="BF"/>
        </w:rPr>
        <w:t>zdraví</w:t>
      </w:r>
      <w:r w:rsidRPr="00297F1E">
        <w:rPr>
          <w:color w:val="404040" w:themeColor="text1" w:themeTint="BF"/>
          <w:spacing w:val="-3"/>
        </w:rPr>
        <w:t xml:space="preserve"> </w:t>
      </w:r>
      <w:r w:rsidRPr="00297F1E">
        <w:rPr>
          <w:color w:val="404040" w:themeColor="text1" w:themeTint="BF"/>
        </w:rPr>
        <w:t>při</w:t>
      </w:r>
      <w:r w:rsidRPr="00297F1E">
        <w:rPr>
          <w:color w:val="404040" w:themeColor="text1" w:themeTint="BF"/>
          <w:spacing w:val="-3"/>
        </w:rPr>
        <w:t xml:space="preserve"> </w:t>
      </w:r>
      <w:r w:rsidRPr="00297F1E">
        <w:rPr>
          <w:color w:val="404040" w:themeColor="text1" w:themeTint="BF"/>
        </w:rPr>
        <w:t>práci</w:t>
      </w:r>
      <w:r w:rsidRPr="00297F1E">
        <w:rPr>
          <w:color w:val="404040" w:themeColor="text1" w:themeTint="BF"/>
          <w:spacing w:val="-5"/>
        </w:rPr>
        <w:t xml:space="preserve"> </w:t>
      </w:r>
      <w:r w:rsidRPr="00297F1E">
        <w:rPr>
          <w:color w:val="404040" w:themeColor="text1" w:themeTint="BF"/>
        </w:rPr>
        <w:t>a</w:t>
      </w:r>
      <w:r w:rsidRPr="00297F1E">
        <w:rPr>
          <w:color w:val="404040" w:themeColor="text1" w:themeTint="BF"/>
          <w:spacing w:val="-3"/>
        </w:rPr>
        <w:t xml:space="preserve"> </w:t>
      </w:r>
      <w:r w:rsidRPr="00297F1E">
        <w:rPr>
          <w:color w:val="404040" w:themeColor="text1" w:themeTint="BF"/>
        </w:rPr>
        <w:t>dodržování</w:t>
      </w:r>
      <w:r w:rsidRPr="00297F1E">
        <w:rPr>
          <w:color w:val="404040" w:themeColor="text1" w:themeTint="BF"/>
          <w:spacing w:val="-1"/>
        </w:rPr>
        <w:t xml:space="preserve"> </w:t>
      </w:r>
      <w:r w:rsidRPr="00297F1E">
        <w:rPr>
          <w:color w:val="404040" w:themeColor="text1" w:themeTint="BF"/>
        </w:rPr>
        <w:t>příslušných</w:t>
      </w:r>
      <w:r w:rsidRPr="00297F1E">
        <w:rPr>
          <w:color w:val="404040" w:themeColor="text1" w:themeTint="BF"/>
          <w:spacing w:val="-4"/>
        </w:rPr>
        <w:t xml:space="preserve"> </w:t>
      </w:r>
      <w:r w:rsidRPr="00297F1E">
        <w:rPr>
          <w:color w:val="404040" w:themeColor="text1" w:themeTint="BF"/>
        </w:rPr>
        <w:t>ustanovení</w:t>
      </w:r>
      <w:r w:rsidRPr="00297F1E">
        <w:rPr>
          <w:color w:val="404040" w:themeColor="text1" w:themeTint="BF"/>
          <w:spacing w:val="-1"/>
        </w:rPr>
        <w:t xml:space="preserve"> </w:t>
      </w:r>
      <w:r w:rsidRPr="00297F1E">
        <w:rPr>
          <w:color w:val="404040" w:themeColor="text1" w:themeTint="BF"/>
        </w:rPr>
        <w:t>zákona</w:t>
      </w:r>
      <w:r w:rsidRPr="00297F1E">
        <w:rPr>
          <w:color w:val="404040" w:themeColor="text1" w:themeTint="BF"/>
          <w:spacing w:val="-3"/>
        </w:rPr>
        <w:t xml:space="preserve"> </w:t>
      </w:r>
      <w:r w:rsidRPr="00297F1E">
        <w:rPr>
          <w:color w:val="404040" w:themeColor="text1" w:themeTint="BF"/>
        </w:rPr>
        <w:t>č.</w:t>
      </w:r>
      <w:r w:rsidRPr="00297F1E">
        <w:rPr>
          <w:color w:val="404040" w:themeColor="text1" w:themeTint="BF"/>
          <w:spacing w:val="-1"/>
        </w:rPr>
        <w:t xml:space="preserve"> </w:t>
      </w:r>
      <w:r w:rsidRPr="00297F1E">
        <w:rPr>
          <w:color w:val="404040" w:themeColor="text1" w:themeTint="BF"/>
        </w:rPr>
        <w:t>262/2006</w:t>
      </w:r>
      <w:r w:rsidRPr="00297F1E">
        <w:rPr>
          <w:color w:val="404040" w:themeColor="text1" w:themeTint="BF"/>
          <w:spacing w:val="-3"/>
        </w:rPr>
        <w:t xml:space="preserve"> </w:t>
      </w:r>
      <w:r w:rsidRPr="00297F1E">
        <w:rPr>
          <w:color w:val="404040" w:themeColor="text1" w:themeTint="BF"/>
        </w:rPr>
        <w:t>Sb.,</w:t>
      </w:r>
      <w:r w:rsidRPr="00297F1E">
        <w:rPr>
          <w:color w:val="404040" w:themeColor="text1" w:themeTint="BF"/>
          <w:spacing w:val="-1"/>
        </w:rPr>
        <w:t xml:space="preserve"> </w:t>
      </w:r>
      <w:r w:rsidRPr="00297F1E">
        <w:rPr>
          <w:color w:val="404040" w:themeColor="text1" w:themeTint="BF"/>
        </w:rPr>
        <w:t>zákoník práce,</w:t>
      </w:r>
      <w:r w:rsidRPr="00297F1E">
        <w:rPr>
          <w:color w:val="404040" w:themeColor="text1" w:themeTint="BF"/>
          <w:spacing w:val="-7"/>
        </w:rPr>
        <w:t xml:space="preserve"> </w:t>
      </w:r>
      <w:r w:rsidRPr="00297F1E">
        <w:rPr>
          <w:color w:val="404040" w:themeColor="text1" w:themeTint="BF"/>
        </w:rPr>
        <w:t>ve</w:t>
      </w:r>
      <w:r w:rsidRPr="00297F1E">
        <w:rPr>
          <w:color w:val="404040" w:themeColor="text1" w:themeTint="BF"/>
          <w:spacing w:val="-9"/>
        </w:rPr>
        <w:t xml:space="preserve"> </w:t>
      </w:r>
      <w:r w:rsidRPr="00297F1E">
        <w:rPr>
          <w:color w:val="404040" w:themeColor="text1" w:themeTint="BF"/>
        </w:rPr>
        <w:t>znění</w:t>
      </w:r>
      <w:r w:rsidRPr="00297F1E">
        <w:rPr>
          <w:color w:val="404040" w:themeColor="text1" w:themeTint="BF"/>
          <w:spacing w:val="-7"/>
        </w:rPr>
        <w:t xml:space="preserve"> </w:t>
      </w:r>
      <w:r w:rsidRPr="00297F1E">
        <w:rPr>
          <w:color w:val="404040" w:themeColor="text1" w:themeTint="BF"/>
        </w:rPr>
        <w:t>pozdějších</w:t>
      </w:r>
      <w:r w:rsidRPr="00297F1E">
        <w:rPr>
          <w:color w:val="404040" w:themeColor="text1" w:themeTint="BF"/>
          <w:spacing w:val="-7"/>
        </w:rPr>
        <w:t xml:space="preserve"> </w:t>
      </w:r>
      <w:r w:rsidRPr="00297F1E">
        <w:rPr>
          <w:color w:val="404040" w:themeColor="text1" w:themeTint="BF"/>
        </w:rPr>
        <w:t>předpisů,</w:t>
      </w:r>
      <w:r w:rsidRPr="00297F1E">
        <w:rPr>
          <w:color w:val="404040" w:themeColor="text1" w:themeTint="BF"/>
          <w:spacing w:val="-5"/>
        </w:rPr>
        <w:t xml:space="preserve"> </w:t>
      </w:r>
      <w:r w:rsidRPr="00297F1E">
        <w:rPr>
          <w:color w:val="404040" w:themeColor="text1" w:themeTint="BF"/>
        </w:rPr>
        <w:t>u</w:t>
      </w:r>
      <w:r w:rsidRPr="00297F1E">
        <w:rPr>
          <w:color w:val="404040" w:themeColor="text1" w:themeTint="BF"/>
          <w:spacing w:val="-9"/>
        </w:rPr>
        <w:t xml:space="preserve"> </w:t>
      </w:r>
      <w:r w:rsidRPr="00297F1E">
        <w:rPr>
          <w:color w:val="404040" w:themeColor="text1" w:themeTint="BF"/>
        </w:rPr>
        <w:t>svých</w:t>
      </w:r>
      <w:r w:rsidRPr="00297F1E">
        <w:rPr>
          <w:color w:val="404040" w:themeColor="text1" w:themeTint="BF"/>
          <w:spacing w:val="-9"/>
        </w:rPr>
        <w:t xml:space="preserve"> </w:t>
      </w:r>
      <w:r w:rsidRPr="00297F1E">
        <w:rPr>
          <w:color w:val="404040" w:themeColor="text1" w:themeTint="BF"/>
        </w:rPr>
        <w:t>pracovníků.</w:t>
      </w:r>
      <w:r w:rsidRPr="00297F1E">
        <w:rPr>
          <w:color w:val="404040" w:themeColor="text1" w:themeTint="BF"/>
          <w:spacing w:val="-5"/>
        </w:rPr>
        <w:t xml:space="preserve"> </w:t>
      </w:r>
      <w:r w:rsidRPr="00297F1E">
        <w:rPr>
          <w:color w:val="404040" w:themeColor="text1" w:themeTint="BF"/>
        </w:rPr>
        <w:t>Stejně</w:t>
      </w:r>
      <w:r w:rsidRPr="00297F1E">
        <w:rPr>
          <w:color w:val="404040" w:themeColor="text1" w:themeTint="BF"/>
          <w:spacing w:val="-9"/>
        </w:rPr>
        <w:t xml:space="preserve"> </w:t>
      </w:r>
      <w:r w:rsidRPr="00297F1E">
        <w:rPr>
          <w:color w:val="404040" w:themeColor="text1" w:themeTint="BF"/>
        </w:rPr>
        <w:t>tak</w:t>
      </w:r>
      <w:r w:rsidRPr="00297F1E">
        <w:rPr>
          <w:color w:val="404040" w:themeColor="text1" w:themeTint="BF"/>
          <w:spacing w:val="-8"/>
        </w:rPr>
        <w:t xml:space="preserve"> </w:t>
      </w:r>
      <w:r w:rsidRPr="00297F1E">
        <w:rPr>
          <w:color w:val="404040" w:themeColor="text1" w:themeTint="BF"/>
        </w:rPr>
        <w:t>zodpovídá</w:t>
      </w:r>
      <w:r w:rsidRPr="00297F1E">
        <w:rPr>
          <w:color w:val="404040" w:themeColor="text1" w:themeTint="BF"/>
          <w:spacing w:val="-7"/>
        </w:rPr>
        <w:t xml:space="preserve"> </w:t>
      </w:r>
      <w:r w:rsidRPr="00297F1E">
        <w:rPr>
          <w:color w:val="404040" w:themeColor="text1" w:themeTint="BF"/>
        </w:rPr>
        <w:t>i</w:t>
      </w:r>
      <w:r w:rsidRPr="00297F1E">
        <w:rPr>
          <w:color w:val="404040" w:themeColor="text1" w:themeTint="BF"/>
          <w:spacing w:val="-9"/>
        </w:rPr>
        <w:t xml:space="preserve"> </w:t>
      </w:r>
      <w:r w:rsidRPr="00297F1E">
        <w:rPr>
          <w:color w:val="404040" w:themeColor="text1" w:themeTint="BF"/>
        </w:rPr>
        <w:t>za</w:t>
      </w:r>
      <w:r w:rsidRPr="00297F1E">
        <w:rPr>
          <w:color w:val="404040" w:themeColor="text1" w:themeTint="BF"/>
          <w:spacing w:val="-7"/>
        </w:rPr>
        <w:t xml:space="preserve"> </w:t>
      </w:r>
      <w:r w:rsidRPr="00297F1E">
        <w:rPr>
          <w:color w:val="404040" w:themeColor="text1" w:themeTint="BF"/>
        </w:rPr>
        <w:t>dodržování</w:t>
      </w:r>
      <w:r w:rsidR="00297F1E">
        <w:rPr>
          <w:color w:val="404040" w:themeColor="text1" w:themeTint="BF"/>
        </w:rPr>
        <w:t xml:space="preserve"> </w:t>
      </w:r>
      <w:r w:rsidRPr="00297F1E">
        <w:rPr>
          <w:color w:val="404040" w:themeColor="text1" w:themeTint="BF"/>
        </w:rPr>
        <w:t>požární ochrany při plnění této Smlouvy. Poskytovatel i</w:t>
      </w:r>
      <w:r w:rsidRPr="00297F1E">
        <w:rPr>
          <w:color w:val="404040" w:themeColor="text1" w:themeTint="BF"/>
          <w:spacing w:val="-4"/>
        </w:rPr>
        <w:t xml:space="preserve"> </w:t>
      </w:r>
      <w:r w:rsidRPr="00297F1E">
        <w:rPr>
          <w:color w:val="404040" w:themeColor="text1" w:themeTint="BF"/>
        </w:rPr>
        <w:t>jeho pracovníci musí respektovat kontrolní činnost Objednatele přijímáním účinných opatření bez prodlení.</w:t>
      </w:r>
    </w:p>
    <w:p w14:paraId="58354FEC" w14:textId="424B07E0"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Poskytovatel</w:t>
      </w:r>
      <w:r w:rsidRPr="0008010E">
        <w:rPr>
          <w:color w:val="404040" w:themeColor="text1" w:themeTint="BF"/>
          <w:spacing w:val="-2"/>
        </w:rPr>
        <w:t xml:space="preserve"> </w:t>
      </w:r>
      <w:r w:rsidRPr="0008010E">
        <w:rPr>
          <w:color w:val="404040" w:themeColor="text1" w:themeTint="BF"/>
        </w:rPr>
        <w:t>se</w:t>
      </w:r>
      <w:r w:rsidRPr="0008010E">
        <w:rPr>
          <w:color w:val="404040" w:themeColor="text1" w:themeTint="BF"/>
          <w:spacing w:val="-2"/>
        </w:rPr>
        <w:t xml:space="preserve"> </w:t>
      </w:r>
      <w:r w:rsidRPr="0008010E">
        <w:rPr>
          <w:color w:val="404040" w:themeColor="text1" w:themeTint="BF"/>
        </w:rPr>
        <w:t>zavazuje</w:t>
      </w:r>
      <w:r w:rsidRPr="0008010E">
        <w:rPr>
          <w:color w:val="404040" w:themeColor="text1" w:themeTint="BF"/>
          <w:spacing w:val="-2"/>
        </w:rPr>
        <w:t xml:space="preserve"> </w:t>
      </w:r>
      <w:r w:rsidRPr="0008010E">
        <w:rPr>
          <w:color w:val="404040" w:themeColor="text1" w:themeTint="BF"/>
        </w:rPr>
        <w:t>umožnit</w:t>
      </w:r>
      <w:r w:rsidRPr="0008010E">
        <w:rPr>
          <w:color w:val="404040" w:themeColor="text1" w:themeTint="BF"/>
          <w:spacing w:val="-3"/>
        </w:rPr>
        <w:t xml:space="preserve"> </w:t>
      </w:r>
      <w:r w:rsidRPr="0008010E">
        <w:rPr>
          <w:color w:val="404040" w:themeColor="text1" w:themeTint="BF"/>
        </w:rPr>
        <w:t>Objednateli</w:t>
      </w:r>
      <w:r w:rsidRPr="0008010E">
        <w:rPr>
          <w:color w:val="404040" w:themeColor="text1" w:themeTint="BF"/>
          <w:spacing w:val="-2"/>
        </w:rPr>
        <w:t xml:space="preserve"> </w:t>
      </w:r>
      <w:r w:rsidRPr="0008010E">
        <w:rPr>
          <w:color w:val="404040" w:themeColor="text1" w:themeTint="BF"/>
        </w:rPr>
        <w:t>provedení zákaznického</w:t>
      </w:r>
      <w:r w:rsidRPr="0008010E">
        <w:rPr>
          <w:color w:val="404040" w:themeColor="text1" w:themeTint="BF"/>
          <w:spacing w:val="-2"/>
        </w:rPr>
        <w:t xml:space="preserve"> </w:t>
      </w:r>
      <w:r w:rsidRPr="0008010E">
        <w:rPr>
          <w:color w:val="404040" w:themeColor="text1" w:themeTint="BF"/>
        </w:rPr>
        <w:t>auditu</w:t>
      </w:r>
      <w:r w:rsidRPr="0008010E">
        <w:rPr>
          <w:color w:val="404040" w:themeColor="text1" w:themeTint="BF"/>
          <w:spacing w:val="-2"/>
        </w:rPr>
        <w:t xml:space="preserve"> </w:t>
      </w:r>
      <w:r w:rsidRPr="0008010E">
        <w:rPr>
          <w:color w:val="404040" w:themeColor="text1" w:themeTint="BF"/>
        </w:rPr>
        <w:t>u</w:t>
      </w:r>
      <w:r w:rsidRPr="0008010E">
        <w:rPr>
          <w:color w:val="404040" w:themeColor="text1" w:themeTint="BF"/>
          <w:spacing w:val="-2"/>
        </w:rPr>
        <w:t xml:space="preserve"> </w:t>
      </w:r>
      <w:r w:rsidRPr="0008010E">
        <w:rPr>
          <w:color w:val="404040" w:themeColor="text1" w:themeTint="BF"/>
        </w:rPr>
        <w:t>Poskytovatele a poskytnout mu k němu nezbytnou součinnost (dále jen „</w:t>
      </w:r>
      <w:r w:rsidRPr="00297F1E">
        <w:rPr>
          <w:b/>
          <w:bCs/>
          <w:color w:val="404040" w:themeColor="text1" w:themeTint="BF"/>
        </w:rPr>
        <w:t>zákaznický audit</w:t>
      </w:r>
      <w:r w:rsidRPr="0008010E">
        <w:rPr>
          <w:color w:val="404040" w:themeColor="text1" w:themeTint="BF"/>
        </w:rPr>
        <w:t xml:space="preserve">“). Objednatel je oprávněn provést zákaznický audit v případě auditu kybernetické bezpečnosti, dle § 16 </w:t>
      </w:r>
      <w:proofErr w:type="spellStart"/>
      <w:r w:rsidRPr="0008010E">
        <w:rPr>
          <w:color w:val="404040" w:themeColor="text1" w:themeTint="BF"/>
        </w:rPr>
        <w:t>VyKB</w:t>
      </w:r>
      <w:proofErr w:type="spellEnd"/>
      <w:r w:rsidR="00D354A3">
        <w:rPr>
          <w:color w:val="404040" w:themeColor="text1" w:themeTint="BF"/>
        </w:rPr>
        <w:t xml:space="preserve">, </w:t>
      </w:r>
      <w:r w:rsidRPr="0008010E">
        <w:rPr>
          <w:color w:val="404040" w:themeColor="text1" w:themeTint="BF"/>
        </w:rPr>
        <w:t>Objednatelem</w:t>
      </w:r>
      <w:r w:rsidRPr="0008010E">
        <w:rPr>
          <w:color w:val="404040" w:themeColor="text1" w:themeTint="BF"/>
          <w:spacing w:val="-4"/>
        </w:rPr>
        <w:t xml:space="preserve"> </w:t>
      </w:r>
      <w:r w:rsidRPr="0008010E">
        <w:rPr>
          <w:color w:val="404040" w:themeColor="text1" w:themeTint="BF"/>
        </w:rPr>
        <w:t>provozovaného</w:t>
      </w:r>
      <w:r w:rsidR="00EB3114">
        <w:rPr>
          <w:color w:val="404040" w:themeColor="text1" w:themeTint="BF"/>
        </w:rPr>
        <w:t xml:space="preserve"> systému</w:t>
      </w:r>
      <w:r w:rsidRPr="0008010E">
        <w:rPr>
          <w:color w:val="404040" w:themeColor="text1" w:themeTint="BF"/>
          <w:spacing w:val="-1"/>
        </w:rPr>
        <w:t xml:space="preserve"> </w:t>
      </w:r>
      <w:r w:rsidRPr="0008010E">
        <w:rPr>
          <w:color w:val="404040" w:themeColor="text1" w:themeTint="BF"/>
        </w:rPr>
        <w:t>KII.</w:t>
      </w:r>
      <w:r w:rsidRPr="0008010E">
        <w:rPr>
          <w:color w:val="404040" w:themeColor="text1" w:themeTint="BF"/>
          <w:spacing w:val="-2"/>
        </w:rPr>
        <w:t xml:space="preserve"> </w:t>
      </w:r>
      <w:r w:rsidRPr="0008010E">
        <w:rPr>
          <w:color w:val="404040" w:themeColor="text1" w:themeTint="BF"/>
        </w:rPr>
        <w:t>Dále</w:t>
      </w:r>
      <w:r w:rsidRPr="0008010E">
        <w:rPr>
          <w:color w:val="404040" w:themeColor="text1" w:themeTint="BF"/>
          <w:spacing w:val="-4"/>
        </w:rPr>
        <w:t xml:space="preserve"> </w:t>
      </w:r>
      <w:r w:rsidRPr="0008010E">
        <w:rPr>
          <w:color w:val="404040" w:themeColor="text1" w:themeTint="BF"/>
        </w:rPr>
        <w:t>lze</w:t>
      </w:r>
      <w:r w:rsidRPr="0008010E">
        <w:rPr>
          <w:color w:val="404040" w:themeColor="text1" w:themeTint="BF"/>
          <w:spacing w:val="-6"/>
        </w:rPr>
        <w:t xml:space="preserve"> </w:t>
      </w:r>
      <w:r w:rsidRPr="0008010E">
        <w:rPr>
          <w:color w:val="404040" w:themeColor="text1" w:themeTint="BF"/>
        </w:rPr>
        <w:t>provést</w:t>
      </w:r>
      <w:r w:rsidRPr="0008010E">
        <w:rPr>
          <w:color w:val="404040" w:themeColor="text1" w:themeTint="BF"/>
          <w:spacing w:val="-2"/>
        </w:rPr>
        <w:t xml:space="preserve"> </w:t>
      </w:r>
      <w:r w:rsidRPr="0008010E">
        <w:rPr>
          <w:color w:val="404040" w:themeColor="text1" w:themeTint="BF"/>
        </w:rPr>
        <w:t>zákaznický</w:t>
      </w:r>
      <w:r w:rsidRPr="0008010E">
        <w:rPr>
          <w:color w:val="404040" w:themeColor="text1" w:themeTint="BF"/>
          <w:spacing w:val="-3"/>
        </w:rPr>
        <w:t xml:space="preserve"> </w:t>
      </w:r>
      <w:r w:rsidRPr="0008010E">
        <w:rPr>
          <w:color w:val="404040" w:themeColor="text1" w:themeTint="BF"/>
        </w:rPr>
        <w:t>audit</w:t>
      </w:r>
      <w:r w:rsidRPr="0008010E">
        <w:rPr>
          <w:color w:val="404040" w:themeColor="text1" w:themeTint="BF"/>
          <w:spacing w:val="-2"/>
        </w:rPr>
        <w:t xml:space="preserve"> </w:t>
      </w:r>
      <w:r w:rsidRPr="0008010E">
        <w:rPr>
          <w:color w:val="404040" w:themeColor="text1" w:themeTint="BF"/>
        </w:rPr>
        <w:t>v</w:t>
      </w:r>
      <w:r w:rsidR="00D354A3">
        <w:rPr>
          <w:color w:val="404040" w:themeColor="text1" w:themeTint="BF"/>
        </w:rPr>
        <w:t> </w:t>
      </w:r>
      <w:r w:rsidRPr="0008010E">
        <w:rPr>
          <w:color w:val="404040" w:themeColor="text1" w:themeTint="BF"/>
        </w:rPr>
        <w:t>případě</w:t>
      </w:r>
      <w:r w:rsidRPr="0008010E">
        <w:rPr>
          <w:color w:val="404040" w:themeColor="text1" w:themeTint="BF"/>
          <w:spacing w:val="-4"/>
        </w:rPr>
        <w:t xml:space="preserve"> </w:t>
      </w:r>
      <w:r w:rsidRPr="0008010E">
        <w:rPr>
          <w:color w:val="404040" w:themeColor="text1" w:themeTint="BF"/>
        </w:rPr>
        <w:t>řešení</w:t>
      </w:r>
      <w:r w:rsidRPr="0008010E">
        <w:rPr>
          <w:color w:val="404040" w:themeColor="text1" w:themeTint="BF"/>
          <w:spacing w:val="-3"/>
        </w:rPr>
        <w:t xml:space="preserve"> </w:t>
      </w:r>
      <w:r w:rsidRPr="0008010E">
        <w:rPr>
          <w:color w:val="404040" w:themeColor="text1" w:themeTint="BF"/>
        </w:rPr>
        <w:t>kybernetického</w:t>
      </w:r>
      <w:r w:rsidRPr="0008010E">
        <w:rPr>
          <w:color w:val="404040" w:themeColor="text1" w:themeTint="BF"/>
          <w:spacing w:val="-1"/>
        </w:rPr>
        <w:t xml:space="preserve"> </w:t>
      </w:r>
      <w:r w:rsidRPr="0008010E">
        <w:rPr>
          <w:color w:val="404040" w:themeColor="text1" w:themeTint="BF"/>
        </w:rPr>
        <w:t>bezpečnostního</w:t>
      </w:r>
      <w:r w:rsidRPr="0008010E">
        <w:rPr>
          <w:color w:val="404040" w:themeColor="text1" w:themeTint="BF"/>
          <w:spacing w:val="-2"/>
        </w:rPr>
        <w:t xml:space="preserve"> </w:t>
      </w:r>
      <w:r w:rsidRPr="0008010E">
        <w:rPr>
          <w:color w:val="404040" w:themeColor="text1" w:themeTint="BF"/>
        </w:rPr>
        <w:t>incidentu</w:t>
      </w:r>
      <w:r w:rsidRPr="0008010E">
        <w:rPr>
          <w:color w:val="404040" w:themeColor="text1" w:themeTint="BF"/>
          <w:spacing w:val="-2"/>
        </w:rPr>
        <w:t xml:space="preserve"> </w:t>
      </w:r>
      <w:r w:rsidRPr="0008010E">
        <w:rPr>
          <w:color w:val="404040" w:themeColor="text1" w:themeTint="BF"/>
        </w:rPr>
        <w:t>v</w:t>
      </w:r>
      <w:r w:rsidRPr="0008010E">
        <w:rPr>
          <w:color w:val="404040" w:themeColor="text1" w:themeTint="BF"/>
          <w:spacing w:val="-1"/>
        </w:rPr>
        <w:t xml:space="preserve"> </w:t>
      </w:r>
      <w:r w:rsidRPr="0008010E">
        <w:rPr>
          <w:color w:val="404040" w:themeColor="text1" w:themeTint="BF"/>
        </w:rPr>
        <w:t>přímé</w:t>
      </w:r>
      <w:r w:rsidRPr="0008010E">
        <w:rPr>
          <w:color w:val="404040" w:themeColor="text1" w:themeTint="BF"/>
          <w:spacing w:val="-4"/>
        </w:rPr>
        <w:t xml:space="preserve"> </w:t>
      </w:r>
      <w:r w:rsidRPr="0008010E">
        <w:rPr>
          <w:color w:val="404040" w:themeColor="text1" w:themeTint="BF"/>
        </w:rPr>
        <w:t>souvislosti</w:t>
      </w:r>
      <w:r w:rsidRPr="0008010E">
        <w:rPr>
          <w:color w:val="404040" w:themeColor="text1" w:themeTint="BF"/>
          <w:spacing w:val="-2"/>
        </w:rPr>
        <w:t xml:space="preserve"> </w:t>
      </w:r>
      <w:r w:rsidRPr="0008010E">
        <w:rPr>
          <w:color w:val="404040" w:themeColor="text1" w:themeTint="BF"/>
        </w:rPr>
        <w:t>s</w:t>
      </w:r>
      <w:r w:rsidRPr="0008010E">
        <w:rPr>
          <w:color w:val="404040" w:themeColor="text1" w:themeTint="BF"/>
          <w:spacing w:val="-1"/>
        </w:rPr>
        <w:t xml:space="preserve"> </w:t>
      </w:r>
      <w:r w:rsidRPr="0008010E">
        <w:rPr>
          <w:color w:val="404040" w:themeColor="text1" w:themeTint="BF"/>
        </w:rPr>
        <w:t>plněním dle</w:t>
      </w:r>
      <w:r w:rsidR="00D354A3">
        <w:rPr>
          <w:color w:val="404040" w:themeColor="text1" w:themeTint="BF"/>
          <w:spacing w:val="-2"/>
        </w:rPr>
        <w:t> </w:t>
      </w:r>
      <w:r w:rsidRPr="0008010E">
        <w:rPr>
          <w:color w:val="404040" w:themeColor="text1" w:themeTint="BF"/>
        </w:rPr>
        <w:t>této Smlouvy. Zákaznický audit může za Objednatele provést pověřený zaměstnanec Objednatele nebo jiná pověřená osoba. Objednatel je oprávněn pověřit provedením zákaznického auditu třetí stranu. Rozsah auditu musí být rozsahem relevantní k předmětu a</w:t>
      </w:r>
      <w:r w:rsidR="00D354A3">
        <w:rPr>
          <w:color w:val="404040" w:themeColor="text1" w:themeTint="BF"/>
        </w:rPr>
        <w:t> </w:t>
      </w:r>
      <w:r w:rsidRPr="0008010E">
        <w:rPr>
          <w:color w:val="404040" w:themeColor="text1" w:themeTint="BF"/>
        </w:rPr>
        <w:t>účelu této Smlouvy.</w:t>
      </w:r>
    </w:p>
    <w:p w14:paraId="58354FEE" w14:textId="44326761" w:rsidR="009E238A" w:rsidRPr="0008010E" w:rsidRDefault="00892987" w:rsidP="00A529B9">
      <w:pPr>
        <w:pStyle w:val="Odstavecseseznamem"/>
        <w:numPr>
          <w:ilvl w:val="1"/>
          <w:numId w:val="16"/>
        </w:numPr>
        <w:tabs>
          <w:tab w:val="left" w:pos="875"/>
          <w:tab w:val="left" w:pos="877"/>
        </w:tabs>
        <w:spacing w:after="120" w:line="312" w:lineRule="auto"/>
        <w:ind w:left="878" w:right="397"/>
        <w:rPr>
          <w:color w:val="404040" w:themeColor="text1" w:themeTint="BF"/>
        </w:rPr>
      </w:pPr>
      <w:r w:rsidRPr="0008010E">
        <w:rPr>
          <w:color w:val="404040" w:themeColor="text1" w:themeTint="BF"/>
        </w:rPr>
        <w:t>Poskytovatel je povinen dodržovat při plnění předmětu smlouvy příslušná ustanovení bezpečnostních</w:t>
      </w:r>
      <w:r w:rsidRPr="0008010E">
        <w:rPr>
          <w:color w:val="404040" w:themeColor="text1" w:themeTint="BF"/>
          <w:spacing w:val="-7"/>
        </w:rPr>
        <w:t xml:space="preserve"> </w:t>
      </w:r>
      <w:r w:rsidRPr="0008010E">
        <w:rPr>
          <w:color w:val="404040" w:themeColor="text1" w:themeTint="BF"/>
        </w:rPr>
        <w:t>politik,</w:t>
      </w:r>
      <w:r w:rsidRPr="0008010E">
        <w:rPr>
          <w:color w:val="404040" w:themeColor="text1" w:themeTint="BF"/>
          <w:spacing w:val="-11"/>
        </w:rPr>
        <w:t xml:space="preserve"> </w:t>
      </w:r>
      <w:r w:rsidRPr="0008010E">
        <w:rPr>
          <w:color w:val="404040" w:themeColor="text1" w:themeTint="BF"/>
        </w:rPr>
        <w:t>metodik</w:t>
      </w:r>
      <w:r w:rsidRPr="0008010E">
        <w:rPr>
          <w:color w:val="404040" w:themeColor="text1" w:themeTint="BF"/>
          <w:spacing w:val="-7"/>
        </w:rPr>
        <w:t xml:space="preserve"> </w:t>
      </w:r>
      <w:r w:rsidRPr="0008010E">
        <w:rPr>
          <w:color w:val="404040" w:themeColor="text1" w:themeTint="BF"/>
        </w:rPr>
        <w:t>a</w:t>
      </w:r>
      <w:r w:rsidRPr="0008010E">
        <w:rPr>
          <w:color w:val="404040" w:themeColor="text1" w:themeTint="BF"/>
          <w:spacing w:val="-10"/>
        </w:rPr>
        <w:t xml:space="preserve"> </w:t>
      </w:r>
      <w:r w:rsidRPr="0008010E">
        <w:rPr>
          <w:color w:val="404040" w:themeColor="text1" w:themeTint="BF"/>
        </w:rPr>
        <w:t>postupů</w:t>
      </w:r>
      <w:r w:rsidRPr="0008010E">
        <w:rPr>
          <w:color w:val="404040" w:themeColor="text1" w:themeTint="BF"/>
          <w:spacing w:val="-10"/>
        </w:rPr>
        <w:t xml:space="preserve"> </w:t>
      </w:r>
      <w:r w:rsidRPr="0008010E">
        <w:rPr>
          <w:color w:val="404040" w:themeColor="text1" w:themeTint="BF"/>
        </w:rPr>
        <w:t>předaných</w:t>
      </w:r>
      <w:r w:rsidRPr="0008010E">
        <w:rPr>
          <w:color w:val="404040" w:themeColor="text1" w:themeTint="BF"/>
          <w:spacing w:val="-7"/>
        </w:rPr>
        <w:t xml:space="preserve"> </w:t>
      </w:r>
      <w:r w:rsidRPr="0008010E">
        <w:rPr>
          <w:color w:val="404040" w:themeColor="text1" w:themeTint="BF"/>
        </w:rPr>
        <w:t>Poskytovateli</w:t>
      </w:r>
      <w:r w:rsidRPr="0008010E">
        <w:rPr>
          <w:color w:val="404040" w:themeColor="text1" w:themeTint="BF"/>
          <w:spacing w:val="-10"/>
        </w:rPr>
        <w:t xml:space="preserve"> </w:t>
      </w:r>
      <w:r w:rsidRPr="0008010E">
        <w:rPr>
          <w:color w:val="404040" w:themeColor="text1" w:themeTint="BF"/>
        </w:rPr>
        <w:t>Objednatelem,</w:t>
      </w:r>
      <w:r w:rsidRPr="0008010E">
        <w:rPr>
          <w:color w:val="404040" w:themeColor="text1" w:themeTint="BF"/>
          <w:spacing w:val="-8"/>
        </w:rPr>
        <w:t xml:space="preserve"> </w:t>
      </w:r>
      <w:r w:rsidRPr="0008010E">
        <w:rPr>
          <w:color w:val="404040" w:themeColor="text1" w:themeTint="BF"/>
        </w:rPr>
        <w:t>resp.</w:t>
      </w:r>
      <w:r w:rsidRPr="0008010E">
        <w:rPr>
          <w:color w:val="404040" w:themeColor="text1" w:themeTint="BF"/>
          <w:spacing w:val="-6"/>
        </w:rPr>
        <w:t xml:space="preserve"> </w:t>
      </w:r>
      <w:r w:rsidRPr="0008010E">
        <w:rPr>
          <w:color w:val="404040" w:themeColor="text1" w:themeTint="BF"/>
        </w:rPr>
        <w:t>platné řídící dokumentace Objednatele či její části anebo platné řídící dokumentace, k jejímuž dodržování se Objednatel zavázal, pokud byl Poskytovatel s takovými dokumenty nebo jejich částmi seznámen, a to bez ohledu na způsob, jakým byl s takovou dokumentací Objednatele seznámen (např. školením, protokolárním předáním příslušné dokumentace poskytovateli, elektronickým předáním prostřednictvím e-mailu, zřízením přístupu Poskytovateli na sdílené úložiště aj.)</w:t>
      </w:r>
      <w:r w:rsidR="002F6FB4">
        <w:rPr>
          <w:color w:val="404040" w:themeColor="text1" w:themeTint="BF"/>
        </w:rPr>
        <w:t xml:space="preserve">. </w:t>
      </w:r>
      <w:r w:rsidRPr="0008010E">
        <w:rPr>
          <w:color w:val="404040" w:themeColor="text1" w:themeTint="BF"/>
        </w:rPr>
        <w:t>V</w:t>
      </w:r>
      <w:r w:rsidRPr="0008010E">
        <w:rPr>
          <w:color w:val="404040" w:themeColor="text1" w:themeTint="BF"/>
          <w:spacing w:val="-3"/>
        </w:rPr>
        <w:t xml:space="preserve"> </w:t>
      </w:r>
      <w:r w:rsidRPr="0008010E">
        <w:rPr>
          <w:color w:val="404040" w:themeColor="text1" w:themeTint="BF"/>
        </w:rPr>
        <w:t>případě</w:t>
      </w:r>
      <w:r w:rsidRPr="0008010E">
        <w:rPr>
          <w:color w:val="404040" w:themeColor="text1" w:themeTint="BF"/>
          <w:spacing w:val="-3"/>
        </w:rPr>
        <w:t xml:space="preserve"> </w:t>
      </w:r>
      <w:r w:rsidRPr="0008010E">
        <w:rPr>
          <w:color w:val="404040" w:themeColor="text1" w:themeTint="BF"/>
        </w:rPr>
        <w:t>provedených</w:t>
      </w:r>
      <w:r w:rsidRPr="0008010E">
        <w:rPr>
          <w:color w:val="404040" w:themeColor="text1" w:themeTint="BF"/>
          <w:spacing w:val="-3"/>
        </w:rPr>
        <w:t xml:space="preserve"> </w:t>
      </w:r>
      <w:r w:rsidRPr="0008010E">
        <w:rPr>
          <w:color w:val="404040" w:themeColor="text1" w:themeTint="BF"/>
        </w:rPr>
        <w:t>změn</w:t>
      </w:r>
      <w:r w:rsidRPr="0008010E">
        <w:rPr>
          <w:color w:val="404040" w:themeColor="text1" w:themeTint="BF"/>
          <w:spacing w:val="-3"/>
        </w:rPr>
        <w:t xml:space="preserve"> </w:t>
      </w:r>
      <w:r w:rsidRPr="0008010E">
        <w:rPr>
          <w:color w:val="404040" w:themeColor="text1" w:themeTint="BF"/>
        </w:rPr>
        <w:t>v</w:t>
      </w:r>
      <w:r w:rsidR="002F6FB4" w:rsidRPr="005A74F4">
        <w:rPr>
          <w:color w:val="404040" w:themeColor="text1" w:themeTint="BF"/>
          <w:spacing w:val="-2"/>
        </w:rPr>
        <w:t> </w:t>
      </w:r>
      <w:r w:rsidR="002F6FB4" w:rsidRPr="005A74F4">
        <w:rPr>
          <w:color w:val="404040" w:themeColor="text1" w:themeTint="BF"/>
        </w:rPr>
        <w:t>této dokumentaci</w:t>
      </w:r>
      <w:r w:rsidRPr="0008010E">
        <w:rPr>
          <w:color w:val="404040" w:themeColor="text1" w:themeTint="BF"/>
        </w:rPr>
        <w:t>,</w:t>
      </w:r>
      <w:r w:rsidRPr="0008010E">
        <w:rPr>
          <w:color w:val="404040" w:themeColor="text1" w:themeTint="BF"/>
          <w:spacing w:val="-1"/>
        </w:rPr>
        <w:t xml:space="preserve"> </w:t>
      </w:r>
      <w:r w:rsidRPr="0008010E">
        <w:rPr>
          <w:color w:val="404040" w:themeColor="text1" w:themeTint="BF"/>
        </w:rPr>
        <w:t>bude</w:t>
      </w:r>
      <w:r w:rsidRPr="0008010E">
        <w:rPr>
          <w:color w:val="404040" w:themeColor="text1" w:themeTint="BF"/>
          <w:spacing w:val="-3"/>
        </w:rPr>
        <w:t xml:space="preserve"> </w:t>
      </w:r>
      <w:r w:rsidRPr="0008010E">
        <w:rPr>
          <w:color w:val="404040" w:themeColor="text1" w:themeTint="BF"/>
        </w:rPr>
        <w:t>Poskytovatel</w:t>
      </w:r>
      <w:r w:rsidRPr="0008010E">
        <w:rPr>
          <w:color w:val="404040" w:themeColor="text1" w:themeTint="BF"/>
          <w:spacing w:val="-3"/>
        </w:rPr>
        <w:t xml:space="preserve"> </w:t>
      </w:r>
      <w:r w:rsidRPr="0008010E">
        <w:rPr>
          <w:color w:val="404040" w:themeColor="text1" w:themeTint="BF"/>
        </w:rPr>
        <w:t xml:space="preserve">informován. Poskytovatel je povinen řídit se novým obsahem </w:t>
      </w:r>
      <w:r w:rsidR="002F6FB4">
        <w:rPr>
          <w:color w:val="404040" w:themeColor="text1" w:themeTint="BF"/>
        </w:rPr>
        <w:t>této</w:t>
      </w:r>
      <w:r w:rsidR="002F6FB4" w:rsidRPr="005A74F4">
        <w:rPr>
          <w:color w:val="404040" w:themeColor="text1" w:themeTint="BF"/>
        </w:rPr>
        <w:t xml:space="preserve"> </w:t>
      </w:r>
      <w:r w:rsidRPr="0008010E">
        <w:rPr>
          <w:color w:val="404040" w:themeColor="text1" w:themeTint="BF"/>
        </w:rPr>
        <w:t>dokumentace, od data stanoveného</w:t>
      </w:r>
      <w:r w:rsidRPr="0008010E">
        <w:rPr>
          <w:color w:val="404040" w:themeColor="text1" w:themeTint="BF"/>
          <w:spacing w:val="-5"/>
        </w:rPr>
        <w:t xml:space="preserve"> </w:t>
      </w:r>
      <w:r w:rsidRPr="0008010E">
        <w:rPr>
          <w:color w:val="404040" w:themeColor="text1" w:themeTint="BF"/>
        </w:rPr>
        <w:t>Objednatelem,</w:t>
      </w:r>
      <w:r w:rsidRPr="0008010E">
        <w:rPr>
          <w:color w:val="404040" w:themeColor="text1" w:themeTint="BF"/>
          <w:spacing w:val="-4"/>
        </w:rPr>
        <w:t xml:space="preserve"> </w:t>
      </w:r>
      <w:r w:rsidRPr="0008010E">
        <w:rPr>
          <w:color w:val="404040" w:themeColor="text1" w:themeTint="BF"/>
        </w:rPr>
        <w:t>nejdříve</w:t>
      </w:r>
      <w:r w:rsidRPr="0008010E">
        <w:rPr>
          <w:color w:val="404040" w:themeColor="text1" w:themeTint="BF"/>
          <w:spacing w:val="-3"/>
        </w:rPr>
        <w:t xml:space="preserve"> </w:t>
      </w:r>
      <w:r w:rsidRPr="0008010E">
        <w:rPr>
          <w:color w:val="404040" w:themeColor="text1" w:themeTint="BF"/>
        </w:rPr>
        <w:t>však</w:t>
      </w:r>
      <w:r w:rsidRPr="0008010E">
        <w:rPr>
          <w:color w:val="404040" w:themeColor="text1" w:themeTint="BF"/>
          <w:spacing w:val="-2"/>
        </w:rPr>
        <w:t xml:space="preserve"> </w:t>
      </w:r>
      <w:r w:rsidRPr="0008010E">
        <w:rPr>
          <w:color w:val="404040" w:themeColor="text1" w:themeTint="BF"/>
        </w:rPr>
        <w:t>ode</w:t>
      </w:r>
      <w:r w:rsidRPr="0008010E">
        <w:rPr>
          <w:color w:val="404040" w:themeColor="text1" w:themeTint="BF"/>
          <w:spacing w:val="-5"/>
        </w:rPr>
        <w:t xml:space="preserve"> </w:t>
      </w:r>
      <w:r w:rsidRPr="0008010E">
        <w:rPr>
          <w:color w:val="404040" w:themeColor="text1" w:themeTint="BF"/>
        </w:rPr>
        <w:t>dne,</w:t>
      </w:r>
      <w:r w:rsidRPr="0008010E">
        <w:rPr>
          <w:color w:val="404040" w:themeColor="text1" w:themeTint="BF"/>
          <w:spacing w:val="-1"/>
        </w:rPr>
        <w:t xml:space="preserve"> </w:t>
      </w:r>
      <w:r w:rsidRPr="0008010E">
        <w:rPr>
          <w:color w:val="404040" w:themeColor="text1" w:themeTint="BF"/>
        </w:rPr>
        <w:t>kdy</w:t>
      </w:r>
      <w:r w:rsidRPr="0008010E">
        <w:rPr>
          <w:color w:val="404040" w:themeColor="text1" w:themeTint="BF"/>
          <w:spacing w:val="-5"/>
        </w:rPr>
        <w:t xml:space="preserve"> </w:t>
      </w:r>
      <w:r w:rsidRPr="0008010E">
        <w:rPr>
          <w:color w:val="404040" w:themeColor="text1" w:themeTint="BF"/>
        </w:rPr>
        <w:t>byl</w:t>
      </w:r>
      <w:r w:rsidRPr="0008010E">
        <w:rPr>
          <w:color w:val="404040" w:themeColor="text1" w:themeTint="BF"/>
          <w:spacing w:val="-3"/>
        </w:rPr>
        <w:t xml:space="preserve"> </w:t>
      </w:r>
      <w:r w:rsidRPr="0008010E">
        <w:rPr>
          <w:color w:val="404040" w:themeColor="text1" w:themeTint="BF"/>
        </w:rPr>
        <w:t>o</w:t>
      </w:r>
      <w:r w:rsidRPr="0008010E">
        <w:rPr>
          <w:color w:val="404040" w:themeColor="text1" w:themeTint="BF"/>
          <w:spacing w:val="-5"/>
        </w:rPr>
        <w:t xml:space="preserve"> </w:t>
      </w:r>
      <w:r w:rsidRPr="0008010E">
        <w:rPr>
          <w:color w:val="404040" w:themeColor="text1" w:themeTint="BF"/>
        </w:rPr>
        <w:t>změně</w:t>
      </w:r>
      <w:r w:rsidRPr="0008010E">
        <w:rPr>
          <w:color w:val="404040" w:themeColor="text1" w:themeTint="BF"/>
          <w:spacing w:val="-3"/>
        </w:rPr>
        <w:t xml:space="preserve"> </w:t>
      </w:r>
      <w:r w:rsidRPr="0008010E">
        <w:rPr>
          <w:color w:val="404040" w:themeColor="text1" w:themeTint="BF"/>
        </w:rPr>
        <w:t>informován.</w:t>
      </w:r>
      <w:r w:rsidRPr="0008010E">
        <w:rPr>
          <w:color w:val="404040" w:themeColor="text1" w:themeTint="BF"/>
          <w:spacing w:val="-4"/>
        </w:rPr>
        <w:t xml:space="preserve"> </w:t>
      </w:r>
      <w:r w:rsidRPr="0008010E">
        <w:rPr>
          <w:color w:val="404040" w:themeColor="text1" w:themeTint="BF"/>
        </w:rPr>
        <w:t xml:space="preserve">Poskytovatel se dále podpisem této Smlouvy zavazuje k zavedení a dodržování veškerých souvisejících bezpečnostních opatření požadovaných </w:t>
      </w:r>
      <w:proofErr w:type="spellStart"/>
      <w:r w:rsidRPr="0008010E">
        <w:rPr>
          <w:color w:val="404040" w:themeColor="text1" w:themeTint="BF"/>
        </w:rPr>
        <w:t>ZoKB</w:t>
      </w:r>
      <w:proofErr w:type="spellEnd"/>
      <w:r w:rsidRPr="0008010E">
        <w:rPr>
          <w:color w:val="404040" w:themeColor="text1" w:themeTint="BF"/>
        </w:rPr>
        <w:t xml:space="preserve"> a </w:t>
      </w:r>
      <w:proofErr w:type="spellStart"/>
      <w:r w:rsidRPr="0008010E">
        <w:rPr>
          <w:color w:val="404040" w:themeColor="text1" w:themeTint="BF"/>
        </w:rPr>
        <w:t>VyKB</w:t>
      </w:r>
      <w:proofErr w:type="spellEnd"/>
      <w:r w:rsidRPr="0008010E">
        <w:rPr>
          <w:color w:val="404040" w:themeColor="text1" w:themeTint="BF"/>
        </w:rPr>
        <w:t>, a to minimálně po dobu poskytování Služeb dle podmínek této Smlouvy.</w:t>
      </w:r>
    </w:p>
    <w:p w14:paraId="58354FEF" w14:textId="580F4E21"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Poskytovatel je povinen informovat neprodleně Objednatele o kybernetických bezpečnostních incidentech</w:t>
      </w:r>
      <w:r w:rsidRPr="0008010E">
        <w:rPr>
          <w:color w:val="404040" w:themeColor="text1" w:themeTint="BF"/>
          <w:spacing w:val="-9"/>
        </w:rPr>
        <w:t xml:space="preserve"> </w:t>
      </w:r>
      <w:r w:rsidRPr="0008010E">
        <w:rPr>
          <w:color w:val="404040" w:themeColor="text1" w:themeTint="BF"/>
        </w:rPr>
        <w:t>na</w:t>
      </w:r>
      <w:r w:rsidRPr="0008010E">
        <w:rPr>
          <w:color w:val="404040" w:themeColor="text1" w:themeTint="BF"/>
          <w:spacing w:val="-11"/>
        </w:rPr>
        <w:t xml:space="preserve"> </w:t>
      </w:r>
      <w:r w:rsidRPr="0008010E">
        <w:rPr>
          <w:color w:val="404040" w:themeColor="text1" w:themeTint="BF"/>
        </w:rPr>
        <w:t>straně</w:t>
      </w:r>
      <w:r w:rsidRPr="0008010E">
        <w:rPr>
          <w:color w:val="404040" w:themeColor="text1" w:themeTint="BF"/>
          <w:spacing w:val="-9"/>
        </w:rPr>
        <w:t xml:space="preserve"> </w:t>
      </w:r>
      <w:r w:rsidRPr="0008010E">
        <w:rPr>
          <w:color w:val="404040" w:themeColor="text1" w:themeTint="BF"/>
        </w:rPr>
        <w:t>Poskytovatele</w:t>
      </w:r>
      <w:r w:rsidRPr="0008010E">
        <w:rPr>
          <w:color w:val="404040" w:themeColor="text1" w:themeTint="BF"/>
          <w:spacing w:val="-9"/>
        </w:rPr>
        <w:t xml:space="preserve"> </w:t>
      </w:r>
      <w:r w:rsidRPr="0008010E">
        <w:rPr>
          <w:color w:val="404040" w:themeColor="text1" w:themeTint="BF"/>
        </w:rPr>
        <w:t>souvisejících</w:t>
      </w:r>
      <w:r w:rsidRPr="0008010E">
        <w:rPr>
          <w:color w:val="404040" w:themeColor="text1" w:themeTint="BF"/>
          <w:spacing w:val="-11"/>
        </w:rPr>
        <w:t xml:space="preserve"> </w:t>
      </w:r>
      <w:r w:rsidRPr="0008010E">
        <w:rPr>
          <w:color w:val="404040" w:themeColor="text1" w:themeTint="BF"/>
        </w:rPr>
        <w:t>s</w:t>
      </w:r>
      <w:r w:rsidRPr="0008010E">
        <w:rPr>
          <w:color w:val="404040" w:themeColor="text1" w:themeTint="BF"/>
          <w:spacing w:val="-11"/>
        </w:rPr>
        <w:t xml:space="preserve"> </w:t>
      </w:r>
      <w:r w:rsidRPr="0008010E">
        <w:rPr>
          <w:color w:val="404040" w:themeColor="text1" w:themeTint="BF"/>
        </w:rPr>
        <w:t>plněním</w:t>
      </w:r>
      <w:r w:rsidRPr="0008010E">
        <w:rPr>
          <w:color w:val="404040" w:themeColor="text1" w:themeTint="BF"/>
          <w:spacing w:val="-12"/>
        </w:rPr>
        <w:t xml:space="preserve"> </w:t>
      </w:r>
      <w:r w:rsidRPr="0008010E">
        <w:rPr>
          <w:color w:val="404040" w:themeColor="text1" w:themeTint="BF"/>
        </w:rPr>
        <w:t>této</w:t>
      </w:r>
      <w:r w:rsidRPr="0008010E">
        <w:rPr>
          <w:color w:val="404040" w:themeColor="text1" w:themeTint="BF"/>
          <w:spacing w:val="-11"/>
        </w:rPr>
        <w:t xml:space="preserve"> </w:t>
      </w:r>
      <w:r w:rsidRPr="0008010E">
        <w:rPr>
          <w:color w:val="404040" w:themeColor="text1" w:themeTint="BF"/>
        </w:rPr>
        <w:t>Smlouvy,</w:t>
      </w:r>
      <w:r w:rsidRPr="0008010E">
        <w:rPr>
          <w:color w:val="404040" w:themeColor="text1" w:themeTint="BF"/>
          <w:spacing w:val="-12"/>
        </w:rPr>
        <w:t xml:space="preserve"> </w:t>
      </w:r>
      <w:r w:rsidRPr="0008010E">
        <w:rPr>
          <w:color w:val="404040" w:themeColor="text1" w:themeTint="BF"/>
        </w:rPr>
        <w:t>a</w:t>
      </w:r>
      <w:r w:rsidRPr="0008010E">
        <w:rPr>
          <w:color w:val="404040" w:themeColor="text1" w:themeTint="BF"/>
          <w:spacing w:val="-9"/>
        </w:rPr>
        <w:t xml:space="preserve"> </w:t>
      </w:r>
      <w:r w:rsidRPr="0008010E">
        <w:rPr>
          <w:color w:val="404040" w:themeColor="text1" w:themeTint="BF"/>
        </w:rPr>
        <w:t>které</w:t>
      </w:r>
      <w:r w:rsidRPr="0008010E">
        <w:rPr>
          <w:color w:val="404040" w:themeColor="text1" w:themeTint="BF"/>
          <w:spacing w:val="-11"/>
        </w:rPr>
        <w:t xml:space="preserve"> </w:t>
      </w:r>
      <w:r w:rsidRPr="0008010E">
        <w:rPr>
          <w:color w:val="404040" w:themeColor="text1" w:themeTint="BF"/>
        </w:rPr>
        <w:t>by</w:t>
      </w:r>
      <w:r w:rsidRPr="0008010E">
        <w:rPr>
          <w:color w:val="404040" w:themeColor="text1" w:themeTint="BF"/>
          <w:spacing w:val="-11"/>
        </w:rPr>
        <w:t xml:space="preserve"> </w:t>
      </w:r>
      <w:r w:rsidRPr="0008010E">
        <w:rPr>
          <w:color w:val="404040" w:themeColor="text1" w:themeTint="BF"/>
        </w:rPr>
        <w:t>mohly</w:t>
      </w:r>
      <w:r w:rsidRPr="0008010E">
        <w:rPr>
          <w:color w:val="404040" w:themeColor="text1" w:themeTint="BF"/>
          <w:spacing w:val="-11"/>
        </w:rPr>
        <w:t xml:space="preserve"> </w:t>
      </w:r>
      <w:r w:rsidRPr="0008010E">
        <w:rPr>
          <w:color w:val="404040" w:themeColor="text1" w:themeTint="BF"/>
        </w:rPr>
        <w:t>mít dopad na kybernetickou bezpečnost u Objednatele. Kybernetický bezpečnostní incident je</w:t>
      </w:r>
      <w:r w:rsidR="00CE0B94">
        <w:rPr>
          <w:color w:val="404040" w:themeColor="text1" w:themeTint="BF"/>
        </w:rPr>
        <w:t> </w:t>
      </w:r>
      <w:r w:rsidRPr="0008010E">
        <w:rPr>
          <w:color w:val="404040" w:themeColor="text1" w:themeTint="BF"/>
        </w:rPr>
        <w:t xml:space="preserve">definován ustanovením § 7 odst. 2 </w:t>
      </w:r>
      <w:proofErr w:type="spellStart"/>
      <w:r w:rsidRPr="0008010E">
        <w:rPr>
          <w:color w:val="404040" w:themeColor="text1" w:themeTint="BF"/>
        </w:rPr>
        <w:t>ZoKB</w:t>
      </w:r>
      <w:proofErr w:type="spellEnd"/>
      <w:r w:rsidRPr="0008010E">
        <w:rPr>
          <w:color w:val="404040" w:themeColor="text1" w:themeTint="BF"/>
        </w:rPr>
        <w:t>.</w:t>
      </w:r>
    </w:p>
    <w:p w14:paraId="58354FF0" w14:textId="3799111A"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Poskytovatel je povinen informovat bezodkladně po podpisu této Smlouvy Objednatele o</w:t>
      </w:r>
      <w:r w:rsidR="00CE0B94">
        <w:rPr>
          <w:color w:val="404040" w:themeColor="text1" w:themeTint="BF"/>
        </w:rPr>
        <w:t> </w:t>
      </w:r>
      <w:r w:rsidRPr="0008010E">
        <w:rPr>
          <w:color w:val="404040" w:themeColor="text1" w:themeTint="BF"/>
        </w:rPr>
        <w:t>způsobu</w:t>
      </w:r>
      <w:r w:rsidRPr="0008010E">
        <w:rPr>
          <w:color w:val="404040" w:themeColor="text1" w:themeTint="BF"/>
          <w:spacing w:val="-6"/>
        </w:rPr>
        <w:t xml:space="preserve"> </w:t>
      </w:r>
      <w:r w:rsidRPr="0008010E">
        <w:rPr>
          <w:color w:val="404040" w:themeColor="text1" w:themeTint="BF"/>
        </w:rPr>
        <w:t>řízení</w:t>
      </w:r>
      <w:r w:rsidRPr="0008010E">
        <w:rPr>
          <w:color w:val="404040" w:themeColor="text1" w:themeTint="BF"/>
          <w:spacing w:val="-7"/>
        </w:rPr>
        <w:t xml:space="preserve"> </w:t>
      </w:r>
      <w:r w:rsidRPr="0008010E">
        <w:rPr>
          <w:color w:val="404040" w:themeColor="text1" w:themeTint="BF"/>
        </w:rPr>
        <w:t>rizik</w:t>
      </w:r>
      <w:r w:rsidRPr="0008010E">
        <w:rPr>
          <w:color w:val="404040" w:themeColor="text1" w:themeTint="BF"/>
          <w:spacing w:val="-6"/>
        </w:rPr>
        <w:t xml:space="preserve"> </w:t>
      </w:r>
      <w:r w:rsidRPr="0008010E">
        <w:rPr>
          <w:color w:val="404040" w:themeColor="text1" w:themeTint="BF"/>
        </w:rPr>
        <w:t>na</w:t>
      </w:r>
      <w:r w:rsidRPr="0008010E">
        <w:rPr>
          <w:color w:val="404040" w:themeColor="text1" w:themeTint="BF"/>
          <w:spacing w:val="-6"/>
        </w:rPr>
        <w:t xml:space="preserve"> </w:t>
      </w:r>
      <w:r w:rsidRPr="0008010E">
        <w:rPr>
          <w:color w:val="404040" w:themeColor="text1" w:themeTint="BF"/>
        </w:rPr>
        <w:t>straně</w:t>
      </w:r>
      <w:r w:rsidRPr="0008010E">
        <w:rPr>
          <w:color w:val="404040" w:themeColor="text1" w:themeTint="BF"/>
          <w:spacing w:val="-6"/>
        </w:rPr>
        <w:t xml:space="preserve"> </w:t>
      </w:r>
      <w:r w:rsidRPr="0008010E">
        <w:rPr>
          <w:color w:val="404040" w:themeColor="text1" w:themeTint="BF"/>
        </w:rPr>
        <w:t>Poskytovatele</w:t>
      </w:r>
      <w:r w:rsidRPr="0008010E">
        <w:rPr>
          <w:color w:val="404040" w:themeColor="text1" w:themeTint="BF"/>
          <w:spacing w:val="-7"/>
        </w:rPr>
        <w:t xml:space="preserve"> </w:t>
      </w:r>
      <w:r w:rsidRPr="0008010E">
        <w:rPr>
          <w:color w:val="404040" w:themeColor="text1" w:themeTint="BF"/>
        </w:rPr>
        <w:t>a</w:t>
      </w:r>
      <w:r w:rsidRPr="0008010E">
        <w:rPr>
          <w:color w:val="404040" w:themeColor="text1" w:themeTint="BF"/>
          <w:spacing w:val="-7"/>
        </w:rPr>
        <w:t xml:space="preserve"> </w:t>
      </w:r>
      <w:r w:rsidRPr="0008010E">
        <w:rPr>
          <w:color w:val="404040" w:themeColor="text1" w:themeTint="BF"/>
        </w:rPr>
        <w:t>o</w:t>
      </w:r>
      <w:r w:rsidRPr="0008010E">
        <w:rPr>
          <w:color w:val="404040" w:themeColor="text1" w:themeTint="BF"/>
          <w:spacing w:val="-9"/>
        </w:rPr>
        <w:t xml:space="preserve"> </w:t>
      </w:r>
      <w:r w:rsidRPr="0008010E">
        <w:rPr>
          <w:color w:val="404040" w:themeColor="text1" w:themeTint="BF"/>
        </w:rPr>
        <w:t>zbytkových</w:t>
      </w:r>
      <w:r w:rsidRPr="0008010E">
        <w:rPr>
          <w:color w:val="404040" w:themeColor="text1" w:themeTint="BF"/>
          <w:spacing w:val="-9"/>
        </w:rPr>
        <w:t xml:space="preserve"> </w:t>
      </w:r>
      <w:r w:rsidRPr="0008010E">
        <w:rPr>
          <w:color w:val="404040" w:themeColor="text1" w:themeTint="BF"/>
        </w:rPr>
        <w:t>rizicích</w:t>
      </w:r>
      <w:r w:rsidRPr="0008010E">
        <w:rPr>
          <w:color w:val="404040" w:themeColor="text1" w:themeTint="BF"/>
          <w:spacing w:val="-7"/>
        </w:rPr>
        <w:t xml:space="preserve"> </w:t>
      </w:r>
      <w:r w:rsidRPr="0008010E">
        <w:rPr>
          <w:color w:val="404040" w:themeColor="text1" w:themeTint="BF"/>
        </w:rPr>
        <w:t>souvisejících</w:t>
      </w:r>
      <w:r w:rsidRPr="0008010E">
        <w:rPr>
          <w:color w:val="404040" w:themeColor="text1" w:themeTint="BF"/>
          <w:spacing w:val="-9"/>
        </w:rPr>
        <w:t xml:space="preserve"> </w:t>
      </w:r>
      <w:r w:rsidRPr="0008010E">
        <w:rPr>
          <w:color w:val="404040" w:themeColor="text1" w:themeTint="BF"/>
        </w:rPr>
        <w:t>s</w:t>
      </w:r>
      <w:r w:rsidRPr="0008010E">
        <w:rPr>
          <w:color w:val="404040" w:themeColor="text1" w:themeTint="BF"/>
          <w:spacing w:val="-6"/>
        </w:rPr>
        <w:t xml:space="preserve"> </w:t>
      </w:r>
      <w:r w:rsidRPr="0008010E">
        <w:rPr>
          <w:color w:val="404040" w:themeColor="text1" w:themeTint="BF"/>
        </w:rPr>
        <w:t>plněním</w:t>
      </w:r>
      <w:r w:rsidRPr="0008010E">
        <w:rPr>
          <w:color w:val="404040" w:themeColor="text1" w:themeTint="BF"/>
          <w:spacing w:val="-8"/>
        </w:rPr>
        <w:t xml:space="preserve"> </w:t>
      </w:r>
      <w:r w:rsidRPr="0008010E">
        <w:rPr>
          <w:color w:val="404040" w:themeColor="text1" w:themeTint="BF"/>
        </w:rPr>
        <w:t>dle této Smlouvy.</w:t>
      </w:r>
    </w:p>
    <w:p w14:paraId="58354FF1" w14:textId="4356C8CC"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lastRenderedPageBreak/>
        <w:t>Poskytovatel je povinen informovat neprodleně Objednatele o změně ovládání Poskytovatele podle zákona č. 90/2012 Sb., o obchodních společnostech a družstvech (zákon o obchodních korporacích) nebo změně vlastnictví zásadních aktiv, popřípadě změně oprávnění nakládat s</w:t>
      </w:r>
      <w:r w:rsidR="00CE0B94">
        <w:rPr>
          <w:color w:val="404040" w:themeColor="text1" w:themeTint="BF"/>
        </w:rPr>
        <w:t> </w:t>
      </w:r>
      <w:r w:rsidRPr="0008010E">
        <w:rPr>
          <w:color w:val="404040" w:themeColor="text1" w:themeTint="BF"/>
        </w:rPr>
        <w:t>aktivy určených k plnění této Smlouvy.</w:t>
      </w:r>
    </w:p>
    <w:p w14:paraId="02B1766E" w14:textId="13793067" w:rsidR="004311B3" w:rsidRPr="004311B3" w:rsidRDefault="004311B3"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4311B3">
        <w:rPr>
          <w:color w:val="404040" w:themeColor="text1" w:themeTint="BF"/>
        </w:rPr>
        <w:t xml:space="preserve">Poskytovatel se zavazuje, že nebude v rámci poskytování </w:t>
      </w:r>
      <w:r>
        <w:rPr>
          <w:color w:val="404040" w:themeColor="text1" w:themeTint="BF"/>
        </w:rPr>
        <w:t>Služeb</w:t>
      </w:r>
      <w:r w:rsidRPr="004311B3">
        <w:rPr>
          <w:color w:val="404040" w:themeColor="text1" w:themeTint="BF"/>
        </w:rPr>
        <w:t xml:space="preserve"> dle Smlouvy instalovat a</w:t>
      </w:r>
      <w:r w:rsidR="00CE0B94">
        <w:rPr>
          <w:color w:val="404040" w:themeColor="text1" w:themeTint="BF"/>
        </w:rPr>
        <w:t> </w:t>
      </w:r>
      <w:r w:rsidRPr="004311B3">
        <w:rPr>
          <w:color w:val="404040" w:themeColor="text1" w:themeTint="BF"/>
        </w:rPr>
        <w:t>používat žádné nástroje, které nebyly předem písemně odsouhlaseny Objednatelem, a jejichž užívání by mohlo ohrozit kybernetickou bezpečnost.</w:t>
      </w:r>
    </w:p>
    <w:p w14:paraId="41D553CB" w14:textId="5ABC9370" w:rsidR="004311B3" w:rsidRDefault="00DC3C5F"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DC3C5F">
        <w:rPr>
          <w:color w:val="404040" w:themeColor="text1" w:themeTint="BF"/>
        </w:rPr>
        <w:t xml:space="preserve">Poskytovatel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w:t>
      </w:r>
      <w:r w:rsidR="002558A6">
        <w:rPr>
          <w:color w:val="404040" w:themeColor="text1" w:themeTint="BF"/>
        </w:rPr>
        <w:br/>
      </w:r>
      <w:r w:rsidRPr="00DC3C5F">
        <w:rPr>
          <w:color w:val="404040" w:themeColor="text1" w:themeTint="BF"/>
        </w:rPr>
        <w:t>a informací.</w:t>
      </w:r>
      <w:r>
        <w:rPr>
          <w:color w:val="404040" w:themeColor="text1" w:themeTint="BF"/>
        </w:rPr>
        <w:t xml:space="preserve"> </w:t>
      </w:r>
      <w:r w:rsidRPr="00DC3C5F">
        <w:rPr>
          <w:color w:val="404040" w:themeColor="text1" w:themeTint="BF"/>
        </w:rPr>
        <w:t xml:space="preserve">Poskytovatel bere na vědomí, že přístup do interní sítě a/nebo k technologickým </w:t>
      </w:r>
      <w:r w:rsidR="002558A6">
        <w:rPr>
          <w:color w:val="404040" w:themeColor="text1" w:themeTint="BF"/>
        </w:rPr>
        <w:br/>
      </w:r>
      <w:r w:rsidRPr="00DC3C5F">
        <w:rPr>
          <w:color w:val="404040" w:themeColor="text1" w:themeTint="BF"/>
        </w:rPr>
        <w:t>a komunikačním systémům, které spravuje či provozuje Objednatel, bude realizován výhradně s využitím Objednatelem předem schváleného zařízení.</w:t>
      </w:r>
    </w:p>
    <w:p w14:paraId="44F6DDD8" w14:textId="25E3A12A" w:rsidR="002558A6" w:rsidRDefault="001C187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1C1877">
        <w:rPr>
          <w:color w:val="404040" w:themeColor="text1" w:themeTint="BF"/>
        </w:rPr>
        <w:t xml:space="preserve">Poskytovatel se zavazuje zajistit, že osoby podílející se na poskytování </w:t>
      </w:r>
      <w:r w:rsidR="0001069B">
        <w:rPr>
          <w:color w:val="404040" w:themeColor="text1" w:themeTint="BF"/>
        </w:rPr>
        <w:t>Služeb</w:t>
      </w:r>
      <w:r w:rsidRPr="001C1877">
        <w:rPr>
          <w:color w:val="404040" w:themeColor="text1" w:themeTint="BF"/>
        </w:rPr>
        <w:t xml:space="preserve"> dle Smlouvy Objednateli, které přistupují do interní sítě a/nebo technologického nebo komunikačního systému, které spravuje či provozuje Objednatel, budou vždy chránit autentizační prostředky </w:t>
      </w:r>
      <w:r>
        <w:rPr>
          <w:color w:val="404040" w:themeColor="text1" w:themeTint="BF"/>
        </w:rPr>
        <w:br/>
      </w:r>
      <w:r w:rsidRPr="001C1877">
        <w:rPr>
          <w:color w:val="404040" w:themeColor="text1" w:themeTint="BF"/>
        </w:rPr>
        <w:t xml:space="preserve">a údaje k těmto systémům či sítím. Poskytovatel bere na vědomí, že v případě neúspěšných pokusů o autentizaci uživatele může být příslušný účet zablokován a řešen jako </w:t>
      </w:r>
      <w:r w:rsidR="001B2FF7">
        <w:rPr>
          <w:color w:val="404040" w:themeColor="text1" w:themeTint="BF"/>
        </w:rPr>
        <w:t>kybernetická bezpečnostní událost</w:t>
      </w:r>
      <w:r w:rsidRPr="001C1877">
        <w:rPr>
          <w:color w:val="404040" w:themeColor="text1" w:themeTint="BF"/>
        </w:rPr>
        <w:t>/KBI ve smyslu příslušné řídící dokumentace a mohou být uplatněny příslušné postupy zvládání</w:t>
      </w:r>
      <w:r w:rsidR="00EE4068">
        <w:rPr>
          <w:color w:val="404040" w:themeColor="text1" w:themeTint="BF"/>
        </w:rPr>
        <w:t xml:space="preserve"> kybernetické bezpečnostní události</w:t>
      </w:r>
      <w:r w:rsidRPr="001C1877">
        <w:rPr>
          <w:color w:val="404040" w:themeColor="text1" w:themeTint="BF"/>
        </w:rPr>
        <w:t>/KBI (např. okamžité zrušení přístupu pracovníků externího subjektu k informačním aktivům).</w:t>
      </w:r>
    </w:p>
    <w:p w14:paraId="71D031D7" w14:textId="73B742CF" w:rsidR="00C53855" w:rsidRPr="00C53855" w:rsidRDefault="00C53855"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C53855">
        <w:rPr>
          <w:color w:val="404040" w:themeColor="text1" w:themeTint="BF"/>
        </w:rPr>
        <w:t>Poskytovatel provede analýzu příčin KBI a navrhne opatření s cílem zamezit jeho opakování v případě, že Poskytovatel KBI zapříčinil nebo se na jeho vzniku podílel.</w:t>
      </w:r>
    </w:p>
    <w:p w14:paraId="5F7289D2" w14:textId="49684C54" w:rsidR="00E24FB5" w:rsidRPr="0008010E" w:rsidRDefault="00FC6DB0"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FC6DB0">
        <w:rPr>
          <w:color w:val="404040" w:themeColor="text1" w:themeTint="BF"/>
        </w:rPr>
        <w:t>Poskytovatel poskytne Objednateli součinnost při zvládání KBI a</w:t>
      </w:r>
      <w:r w:rsidR="007E5D10">
        <w:rPr>
          <w:color w:val="404040" w:themeColor="text1" w:themeTint="BF"/>
        </w:rPr>
        <w:t>/nebo</w:t>
      </w:r>
      <w:r w:rsidRPr="00FC6DB0">
        <w:rPr>
          <w:color w:val="404040" w:themeColor="text1" w:themeTint="BF"/>
        </w:rPr>
        <w:t xml:space="preserve"> </w:t>
      </w:r>
      <w:r w:rsidR="004228F8">
        <w:rPr>
          <w:color w:val="404040" w:themeColor="text1" w:themeTint="BF"/>
        </w:rPr>
        <w:t>kybernetických bezpečnostních událostí</w:t>
      </w:r>
      <w:r w:rsidRPr="00FC6DB0">
        <w:rPr>
          <w:color w:val="404040" w:themeColor="text1" w:themeTint="BF"/>
        </w:rPr>
        <w:t xml:space="preserve"> v souvislosti s</w:t>
      </w:r>
      <w:r w:rsidR="004228F8">
        <w:rPr>
          <w:color w:val="404040" w:themeColor="text1" w:themeTint="BF"/>
        </w:rPr>
        <w:t> </w:t>
      </w:r>
      <w:r w:rsidRPr="00FC6DB0">
        <w:rPr>
          <w:color w:val="404040" w:themeColor="text1" w:themeTint="BF"/>
        </w:rPr>
        <w:t>poskytovaným</w:t>
      </w:r>
      <w:r w:rsidR="004228F8">
        <w:rPr>
          <w:color w:val="404040" w:themeColor="text1" w:themeTint="BF"/>
        </w:rPr>
        <w:t>i Službami</w:t>
      </w:r>
      <w:r w:rsidRPr="00FC6DB0">
        <w:rPr>
          <w:color w:val="404040" w:themeColor="text1" w:themeTint="BF"/>
        </w:rPr>
        <w:t xml:space="preserve"> dle Smlouvy, a bude se v této souvislosti řídit pokyny Objednatele.</w:t>
      </w:r>
    </w:p>
    <w:p w14:paraId="58354FF2"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Poskytovatel není oprávněn použít ve svých dokumentech, prezentacích či reklamě odkazy</w:t>
      </w:r>
      <w:r w:rsidRPr="0008010E">
        <w:rPr>
          <w:color w:val="404040" w:themeColor="text1" w:themeTint="BF"/>
          <w:spacing w:val="80"/>
        </w:rPr>
        <w:t xml:space="preserve"> </w:t>
      </w:r>
      <w:r w:rsidRPr="0008010E">
        <w:rPr>
          <w:color w:val="404040" w:themeColor="text1" w:themeTint="BF"/>
        </w:rPr>
        <w:t>na</w:t>
      </w:r>
      <w:r w:rsidRPr="0008010E">
        <w:rPr>
          <w:color w:val="404040" w:themeColor="text1" w:themeTint="BF"/>
          <w:spacing w:val="-2"/>
        </w:rPr>
        <w:t xml:space="preserve"> </w:t>
      </w:r>
      <w:r w:rsidRPr="0008010E">
        <w:rPr>
          <w:color w:val="404040" w:themeColor="text1" w:themeTint="BF"/>
        </w:rPr>
        <w:t>název</w:t>
      </w:r>
      <w:r w:rsidRPr="0008010E">
        <w:rPr>
          <w:color w:val="404040" w:themeColor="text1" w:themeTint="BF"/>
          <w:spacing w:val="-4"/>
        </w:rPr>
        <w:t xml:space="preserve"> </w:t>
      </w:r>
      <w:r w:rsidRPr="0008010E">
        <w:rPr>
          <w:color w:val="404040" w:themeColor="text1" w:themeTint="BF"/>
        </w:rPr>
        <w:t>Objednatele</w:t>
      </w:r>
      <w:r w:rsidRPr="0008010E">
        <w:rPr>
          <w:color w:val="404040" w:themeColor="text1" w:themeTint="BF"/>
          <w:spacing w:val="-2"/>
        </w:rPr>
        <w:t xml:space="preserve"> </w:t>
      </w:r>
      <w:r w:rsidRPr="0008010E">
        <w:rPr>
          <w:color w:val="404040" w:themeColor="text1" w:themeTint="BF"/>
        </w:rPr>
        <w:t>nebo</w:t>
      </w:r>
      <w:r w:rsidRPr="0008010E">
        <w:rPr>
          <w:color w:val="404040" w:themeColor="text1" w:themeTint="BF"/>
          <w:spacing w:val="-2"/>
        </w:rPr>
        <w:t xml:space="preserve"> </w:t>
      </w:r>
      <w:r w:rsidRPr="0008010E">
        <w:rPr>
          <w:color w:val="404040" w:themeColor="text1" w:themeTint="BF"/>
        </w:rPr>
        <w:t>jakýkoliv</w:t>
      </w:r>
      <w:r w:rsidRPr="0008010E">
        <w:rPr>
          <w:color w:val="404040" w:themeColor="text1" w:themeTint="BF"/>
          <w:spacing w:val="-1"/>
        </w:rPr>
        <w:t xml:space="preserve"> </w:t>
      </w:r>
      <w:r w:rsidRPr="0008010E">
        <w:rPr>
          <w:color w:val="404040" w:themeColor="text1" w:themeTint="BF"/>
        </w:rPr>
        <w:t>jiný</w:t>
      </w:r>
      <w:r w:rsidRPr="0008010E">
        <w:rPr>
          <w:color w:val="404040" w:themeColor="text1" w:themeTint="BF"/>
          <w:spacing w:val="-1"/>
        </w:rPr>
        <w:t xml:space="preserve"> </w:t>
      </w:r>
      <w:r w:rsidRPr="0008010E">
        <w:rPr>
          <w:color w:val="404040" w:themeColor="text1" w:themeTint="BF"/>
        </w:rPr>
        <w:t>odkaz,</w:t>
      </w:r>
      <w:r w:rsidRPr="0008010E">
        <w:rPr>
          <w:color w:val="404040" w:themeColor="text1" w:themeTint="BF"/>
          <w:spacing w:val="-3"/>
        </w:rPr>
        <w:t xml:space="preserve"> </w:t>
      </w:r>
      <w:r w:rsidRPr="0008010E">
        <w:rPr>
          <w:color w:val="404040" w:themeColor="text1" w:themeTint="BF"/>
        </w:rPr>
        <w:t>který</w:t>
      </w:r>
      <w:r w:rsidRPr="0008010E">
        <w:rPr>
          <w:color w:val="404040" w:themeColor="text1" w:themeTint="BF"/>
          <w:spacing w:val="-4"/>
        </w:rPr>
        <w:t xml:space="preserve"> </w:t>
      </w:r>
      <w:r w:rsidRPr="0008010E">
        <w:rPr>
          <w:color w:val="404040" w:themeColor="text1" w:themeTint="BF"/>
        </w:rPr>
        <w:t>by</w:t>
      </w:r>
      <w:r w:rsidRPr="0008010E">
        <w:rPr>
          <w:color w:val="404040" w:themeColor="text1" w:themeTint="BF"/>
          <w:spacing w:val="-4"/>
        </w:rPr>
        <w:t xml:space="preserve"> </w:t>
      </w:r>
      <w:r w:rsidRPr="0008010E">
        <w:rPr>
          <w:color w:val="404040" w:themeColor="text1" w:themeTint="BF"/>
        </w:rPr>
        <w:t>mohl,</w:t>
      </w:r>
      <w:r w:rsidRPr="0008010E">
        <w:rPr>
          <w:color w:val="404040" w:themeColor="text1" w:themeTint="BF"/>
          <w:spacing w:val="-3"/>
        </w:rPr>
        <w:t xml:space="preserve"> </w:t>
      </w:r>
      <w:r w:rsidRPr="0008010E">
        <w:rPr>
          <w:color w:val="404040" w:themeColor="text1" w:themeTint="BF"/>
        </w:rPr>
        <w:t>byť</w:t>
      </w:r>
      <w:r w:rsidRPr="0008010E">
        <w:rPr>
          <w:color w:val="404040" w:themeColor="text1" w:themeTint="BF"/>
          <w:spacing w:val="-2"/>
        </w:rPr>
        <w:t xml:space="preserve"> </w:t>
      </w:r>
      <w:r w:rsidRPr="0008010E">
        <w:rPr>
          <w:color w:val="404040" w:themeColor="text1" w:themeTint="BF"/>
        </w:rPr>
        <w:t>i</w:t>
      </w:r>
      <w:r w:rsidRPr="0008010E">
        <w:rPr>
          <w:color w:val="404040" w:themeColor="text1" w:themeTint="BF"/>
          <w:spacing w:val="-2"/>
        </w:rPr>
        <w:t xml:space="preserve"> </w:t>
      </w:r>
      <w:r w:rsidRPr="0008010E">
        <w:rPr>
          <w:color w:val="404040" w:themeColor="text1" w:themeTint="BF"/>
        </w:rPr>
        <w:t>nepřímo</w:t>
      </w:r>
      <w:r w:rsidRPr="0008010E">
        <w:rPr>
          <w:color w:val="404040" w:themeColor="text1" w:themeTint="BF"/>
          <w:spacing w:val="-2"/>
        </w:rPr>
        <w:t xml:space="preserve"> </w:t>
      </w:r>
      <w:r w:rsidRPr="0008010E">
        <w:rPr>
          <w:color w:val="404040" w:themeColor="text1" w:themeTint="BF"/>
        </w:rPr>
        <w:t>vést</w:t>
      </w:r>
      <w:r w:rsidRPr="0008010E">
        <w:rPr>
          <w:color w:val="404040" w:themeColor="text1" w:themeTint="BF"/>
          <w:spacing w:val="-3"/>
        </w:rPr>
        <w:t xml:space="preserve"> </w:t>
      </w:r>
      <w:r w:rsidRPr="0008010E">
        <w:rPr>
          <w:color w:val="404040" w:themeColor="text1" w:themeTint="BF"/>
        </w:rPr>
        <w:t>k identifikaci Objednatele, bez předchozího písemného souhlasu Objednatele.</w:t>
      </w:r>
    </w:p>
    <w:p w14:paraId="58354FF5" w14:textId="6D2CDFB9" w:rsidR="009E238A" w:rsidRPr="00297F1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297F1E">
        <w:rPr>
          <w:color w:val="404040" w:themeColor="text1" w:themeTint="BF"/>
        </w:rPr>
        <w:t>Veškerá komunikace mezi Smluvními stranami bude činěna písemně, není-li touto Smlouvou stanoveno jinak. Písemná komunikace se činí v elektronické podobě prostřednictvím e-mailu,</w:t>
      </w:r>
      <w:r w:rsidR="00297F1E">
        <w:rPr>
          <w:color w:val="404040" w:themeColor="text1" w:themeTint="BF"/>
        </w:rPr>
        <w:t xml:space="preserve"> </w:t>
      </w:r>
      <w:r w:rsidRPr="00297F1E">
        <w:rPr>
          <w:color w:val="404040" w:themeColor="text1" w:themeTint="BF"/>
        </w:rPr>
        <w:t>faxu</w:t>
      </w:r>
      <w:r w:rsidRPr="00297F1E">
        <w:rPr>
          <w:color w:val="404040" w:themeColor="text1" w:themeTint="BF"/>
          <w:spacing w:val="-7"/>
        </w:rPr>
        <w:t xml:space="preserve"> </w:t>
      </w:r>
      <w:r w:rsidRPr="00297F1E">
        <w:rPr>
          <w:color w:val="404040" w:themeColor="text1" w:themeTint="BF"/>
        </w:rPr>
        <w:t>nebo</w:t>
      </w:r>
      <w:r w:rsidRPr="00297F1E">
        <w:rPr>
          <w:color w:val="404040" w:themeColor="text1" w:themeTint="BF"/>
          <w:spacing w:val="-10"/>
        </w:rPr>
        <w:t xml:space="preserve"> </w:t>
      </w:r>
      <w:r w:rsidRPr="00297F1E">
        <w:rPr>
          <w:color w:val="404040" w:themeColor="text1" w:themeTint="BF"/>
        </w:rPr>
        <w:t>v</w:t>
      </w:r>
      <w:r w:rsidRPr="00297F1E">
        <w:rPr>
          <w:color w:val="404040" w:themeColor="text1" w:themeTint="BF"/>
          <w:spacing w:val="-9"/>
        </w:rPr>
        <w:t xml:space="preserve"> </w:t>
      </w:r>
      <w:r w:rsidRPr="00297F1E">
        <w:rPr>
          <w:color w:val="404040" w:themeColor="text1" w:themeTint="BF"/>
        </w:rPr>
        <w:t>listinné</w:t>
      </w:r>
      <w:r w:rsidRPr="00297F1E">
        <w:rPr>
          <w:color w:val="404040" w:themeColor="text1" w:themeTint="BF"/>
          <w:spacing w:val="-7"/>
        </w:rPr>
        <w:t xml:space="preserve"> </w:t>
      </w:r>
      <w:r w:rsidRPr="00297F1E">
        <w:rPr>
          <w:color w:val="404040" w:themeColor="text1" w:themeTint="BF"/>
        </w:rPr>
        <w:t>podobě</w:t>
      </w:r>
      <w:r w:rsidRPr="00297F1E">
        <w:rPr>
          <w:color w:val="404040" w:themeColor="text1" w:themeTint="BF"/>
          <w:spacing w:val="-7"/>
        </w:rPr>
        <w:t xml:space="preserve"> </w:t>
      </w:r>
      <w:r w:rsidRPr="00297F1E">
        <w:rPr>
          <w:color w:val="404040" w:themeColor="text1" w:themeTint="BF"/>
        </w:rPr>
        <w:t>prostřednictvím</w:t>
      </w:r>
      <w:r w:rsidRPr="00297F1E">
        <w:rPr>
          <w:color w:val="404040" w:themeColor="text1" w:themeTint="BF"/>
          <w:spacing w:val="-5"/>
        </w:rPr>
        <w:t xml:space="preserve"> </w:t>
      </w:r>
      <w:r w:rsidRPr="00297F1E">
        <w:rPr>
          <w:color w:val="404040" w:themeColor="text1" w:themeTint="BF"/>
        </w:rPr>
        <w:t>doporučené</w:t>
      </w:r>
      <w:r w:rsidRPr="00297F1E">
        <w:rPr>
          <w:color w:val="404040" w:themeColor="text1" w:themeTint="BF"/>
          <w:spacing w:val="-7"/>
        </w:rPr>
        <w:t xml:space="preserve"> </w:t>
      </w:r>
      <w:r w:rsidRPr="00297F1E">
        <w:rPr>
          <w:color w:val="404040" w:themeColor="text1" w:themeTint="BF"/>
        </w:rPr>
        <w:t>pošty</w:t>
      </w:r>
      <w:r w:rsidRPr="00297F1E">
        <w:rPr>
          <w:color w:val="404040" w:themeColor="text1" w:themeTint="BF"/>
          <w:spacing w:val="-7"/>
        </w:rPr>
        <w:t xml:space="preserve"> </w:t>
      </w:r>
      <w:r w:rsidRPr="00297F1E">
        <w:rPr>
          <w:color w:val="404040" w:themeColor="text1" w:themeTint="BF"/>
        </w:rPr>
        <w:t>na</w:t>
      </w:r>
      <w:r w:rsidRPr="00297F1E">
        <w:rPr>
          <w:color w:val="404040" w:themeColor="text1" w:themeTint="BF"/>
          <w:spacing w:val="-10"/>
        </w:rPr>
        <w:t xml:space="preserve"> </w:t>
      </w:r>
      <w:r w:rsidRPr="00297F1E">
        <w:rPr>
          <w:color w:val="404040" w:themeColor="text1" w:themeTint="BF"/>
        </w:rPr>
        <w:t>adresy</w:t>
      </w:r>
      <w:r w:rsidRPr="00297F1E">
        <w:rPr>
          <w:color w:val="404040" w:themeColor="text1" w:themeTint="BF"/>
          <w:spacing w:val="-7"/>
        </w:rPr>
        <w:t xml:space="preserve"> </w:t>
      </w:r>
      <w:r w:rsidRPr="00297F1E">
        <w:rPr>
          <w:color w:val="404040" w:themeColor="text1" w:themeTint="BF"/>
        </w:rPr>
        <w:t>či</w:t>
      </w:r>
      <w:r w:rsidRPr="00297F1E">
        <w:rPr>
          <w:color w:val="404040" w:themeColor="text1" w:themeTint="BF"/>
          <w:spacing w:val="-10"/>
        </w:rPr>
        <w:t xml:space="preserve"> </w:t>
      </w:r>
      <w:r w:rsidRPr="00297F1E">
        <w:rPr>
          <w:color w:val="404040" w:themeColor="text1" w:themeTint="BF"/>
        </w:rPr>
        <w:t>tel.</w:t>
      </w:r>
      <w:r w:rsidRPr="00297F1E">
        <w:rPr>
          <w:color w:val="404040" w:themeColor="text1" w:themeTint="BF"/>
          <w:spacing w:val="-8"/>
        </w:rPr>
        <w:t xml:space="preserve"> </w:t>
      </w:r>
      <w:r w:rsidRPr="00297F1E">
        <w:rPr>
          <w:color w:val="404040" w:themeColor="text1" w:themeTint="BF"/>
        </w:rPr>
        <w:t>čísla</w:t>
      </w:r>
      <w:r w:rsidRPr="00297F1E">
        <w:rPr>
          <w:color w:val="404040" w:themeColor="text1" w:themeTint="BF"/>
          <w:spacing w:val="-6"/>
        </w:rPr>
        <w:t xml:space="preserve"> </w:t>
      </w:r>
      <w:r w:rsidRPr="00297F1E">
        <w:rPr>
          <w:color w:val="404040" w:themeColor="text1" w:themeTint="BF"/>
        </w:rPr>
        <w:t>Smluvních stran uvedená v záhlaví nebo v čl. 7 této Smlouvy.</w:t>
      </w:r>
    </w:p>
    <w:p w14:paraId="58354FF7" w14:textId="3D183781" w:rsidR="009E238A" w:rsidRPr="00D23A76" w:rsidRDefault="00892987" w:rsidP="00A529B9">
      <w:pPr>
        <w:pStyle w:val="Odstavecseseznamem"/>
        <w:numPr>
          <w:ilvl w:val="1"/>
          <w:numId w:val="16"/>
        </w:numPr>
        <w:tabs>
          <w:tab w:val="left" w:pos="877"/>
        </w:tabs>
        <w:spacing w:after="120" w:line="312" w:lineRule="auto"/>
        <w:ind w:right="397" w:hanging="736"/>
        <w:rPr>
          <w:color w:val="404040" w:themeColor="text1" w:themeTint="BF"/>
        </w:rPr>
      </w:pPr>
      <w:r w:rsidRPr="00D23A76">
        <w:rPr>
          <w:color w:val="404040" w:themeColor="text1" w:themeTint="BF"/>
        </w:rPr>
        <w:t>Poskytovatel</w:t>
      </w:r>
      <w:r w:rsidRPr="00D23A76">
        <w:rPr>
          <w:color w:val="404040" w:themeColor="text1" w:themeTint="BF"/>
          <w:spacing w:val="4"/>
        </w:rPr>
        <w:t xml:space="preserve"> </w:t>
      </w:r>
      <w:r w:rsidRPr="00D23A76">
        <w:rPr>
          <w:color w:val="404040" w:themeColor="text1" w:themeTint="BF"/>
        </w:rPr>
        <w:t>není</w:t>
      </w:r>
      <w:r w:rsidRPr="00D23A76">
        <w:rPr>
          <w:color w:val="404040" w:themeColor="text1" w:themeTint="BF"/>
          <w:spacing w:val="6"/>
        </w:rPr>
        <w:t xml:space="preserve"> </w:t>
      </w:r>
      <w:r w:rsidRPr="00D23A76">
        <w:rPr>
          <w:color w:val="404040" w:themeColor="text1" w:themeTint="BF"/>
        </w:rPr>
        <w:t>oprávněn</w:t>
      </w:r>
      <w:r w:rsidRPr="00D23A76">
        <w:rPr>
          <w:color w:val="404040" w:themeColor="text1" w:themeTint="BF"/>
          <w:spacing w:val="7"/>
        </w:rPr>
        <w:t xml:space="preserve"> </w:t>
      </w:r>
      <w:r w:rsidRPr="00D23A76">
        <w:rPr>
          <w:color w:val="404040" w:themeColor="text1" w:themeTint="BF"/>
        </w:rPr>
        <w:t>postoupit</w:t>
      </w:r>
      <w:r w:rsidRPr="00D23A76">
        <w:rPr>
          <w:color w:val="404040" w:themeColor="text1" w:themeTint="BF"/>
          <w:spacing w:val="6"/>
        </w:rPr>
        <w:t xml:space="preserve"> </w:t>
      </w:r>
      <w:r w:rsidRPr="00D23A76">
        <w:rPr>
          <w:color w:val="404040" w:themeColor="text1" w:themeTint="BF"/>
        </w:rPr>
        <w:t>ani</w:t>
      </w:r>
      <w:r w:rsidRPr="00D23A76">
        <w:rPr>
          <w:color w:val="404040" w:themeColor="text1" w:themeTint="BF"/>
          <w:spacing w:val="7"/>
        </w:rPr>
        <w:t xml:space="preserve"> </w:t>
      </w:r>
      <w:r w:rsidRPr="00D23A76">
        <w:rPr>
          <w:color w:val="404040" w:themeColor="text1" w:themeTint="BF"/>
        </w:rPr>
        <w:t>převést</w:t>
      </w:r>
      <w:r w:rsidRPr="00D23A76">
        <w:rPr>
          <w:color w:val="404040" w:themeColor="text1" w:themeTint="BF"/>
          <w:spacing w:val="6"/>
        </w:rPr>
        <w:t xml:space="preserve"> </w:t>
      </w:r>
      <w:r w:rsidRPr="00D23A76">
        <w:rPr>
          <w:color w:val="404040" w:themeColor="text1" w:themeTint="BF"/>
        </w:rPr>
        <w:t>jakákoliv</w:t>
      </w:r>
      <w:r w:rsidRPr="00D23A76">
        <w:rPr>
          <w:color w:val="404040" w:themeColor="text1" w:themeTint="BF"/>
          <w:spacing w:val="5"/>
        </w:rPr>
        <w:t xml:space="preserve"> </w:t>
      </w:r>
      <w:r w:rsidRPr="00D23A76">
        <w:rPr>
          <w:color w:val="404040" w:themeColor="text1" w:themeTint="BF"/>
        </w:rPr>
        <w:t>svá</w:t>
      </w:r>
      <w:r w:rsidRPr="00D23A76">
        <w:rPr>
          <w:color w:val="404040" w:themeColor="text1" w:themeTint="BF"/>
          <w:spacing w:val="6"/>
        </w:rPr>
        <w:t xml:space="preserve"> </w:t>
      </w:r>
      <w:r w:rsidRPr="00D23A76">
        <w:rPr>
          <w:color w:val="404040" w:themeColor="text1" w:themeTint="BF"/>
        </w:rPr>
        <w:t>práva</w:t>
      </w:r>
      <w:r w:rsidRPr="00D23A76">
        <w:rPr>
          <w:color w:val="404040" w:themeColor="text1" w:themeTint="BF"/>
          <w:spacing w:val="5"/>
        </w:rPr>
        <w:t xml:space="preserve"> </w:t>
      </w:r>
      <w:r w:rsidRPr="00D23A76">
        <w:rPr>
          <w:color w:val="404040" w:themeColor="text1" w:themeTint="BF"/>
        </w:rPr>
        <w:t>či</w:t>
      </w:r>
      <w:r w:rsidRPr="00D23A76">
        <w:rPr>
          <w:color w:val="404040" w:themeColor="text1" w:themeTint="BF"/>
          <w:spacing w:val="7"/>
        </w:rPr>
        <w:t xml:space="preserve"> </w:t>
      </w:r>
      <w:r w:rsidRPr="00D23A76">
        <w:rPr>
          <w:color w:val="404040" w:themeColor="text1" w:themeTint="BF"/>
        </w:rPr>
        <w:t>povinnosti</w:t>
      </w:r>
      <w:r w:rsidRPr="00D23A76">
        <w:rPr>
          <w:color w:val="404040" w:themeColor="text1" w:themeTint="BF"/>
          <w:spacing w:val="7"/>
        </w:rPr>
        <w:t xml:space="preserve"> </w:t>
      </w:r>
      <w:r w:rsidRPr="00D23A76">
        <w:rPr>
          <w:color w:val="404040" w:themeColor="text1" w:themeTint="BF"/>
          <w:spacing w:val="-2"/>
        </w:rPr>
        <w:t>vyplývající</w:t>
      </w:r>
      <w:r w:rsidR="00D23A76">
        <w:rPr>
          <w:color w:val="404040" w:themeColor="text1" w:themeTint="BF"/>
          <w:spacing w:val="-2"/>
        </w:rPr>
        <w:t xml:space="preserve"> </w:t>
      </w:r>
      <w:r w:rsidRPr="00D23A76">
        <w:rPr>
          <w:color w:val="404040" w:themeColor="text1" w:themeTint="BF"/>
        </w:rPr>
        <w:t>z</w:t>
      </w:r>
      <w:r w:rsidR="00D23A76">
        <w:rPr>
          <w:color w:val="404040" w:themeColor="text1" w:themeTint="BF"/>
        </w:rPr>
        <w:t> </w:t>
      </w:r>
      <w:r w:rsidRPr="00D23A76">
        <w:rPr>
          <w:color w:val="404040" w:themeColor="text1" w:themeTint="BF"/>
        </w:rPr>
        <w:t>této</w:t>
      </w:r>
      <w:r w:rsidRPr="00D23A76">
        <w:rPr>
          <w:color w:val="404040" w:themeColor="text1" w:themeTint="BF"/>
          <w:spacing w:val="-5"/>
        </w:rPr>
        <w:t xml:space="preserve"> </w:t>
      </w:r>
      <w:r w:rsidRPr="00D23A76">
        <w:rPr>
          <w:color w:val="404040" w:themeColor="text1" w:themeTint="BF"/>
        </w:rPr>
        <w:t>Smlouvy</w:t>
      </w:r>
      <w:r w:rsidRPr="00D23A76">
        <w:rPr>
          <w:color w:val="404040" w:themeColor="text1" w:themeTint="BF"/>
          <w:spacing w:val="-5"/>
        </w:rPr>
        <w:t xml:space="preserve"> </w:t>
      </w:r>
      <w:r w:rsidRPr="00D23A76">
        <w:rPr>
          <w:color w:val="404040" w:themeColor="text1" w:themeTint="BF"/>
        </w:rPr>
        <w:t>bez</w:t>
      </w:r>
      <w:r w:rsidRPr="00D23A76">
        <w:rPr>
          <w:color w:val="404040" w:themeColor="text1" w:themeTint="BF"/>
          <w:spacing w:val="-4"/>
        </w:rPr>
        <w:t xml:space="preserve"> </w:t>
      </w:r>
      <w:r w:rsidRPr="00D23A76">
        <w:rPr>
          <w:color w:val="404040" w:themeColor="text1" w:themeTint="BF"/>
        </w:rPr>
        <w:t>předchozího</w:t>
      </w:r>
      <w:r w:rsidRPr="00D23A76">
        <w:rPr>
          <w:color w:val="404040" w:themeColor="text1" w:themeTint="BF"/>
          <w:spacing w:val="-6"/>
        </w:rPr>
        <w:t xml:space="preserve"> </w:t>
      </w:r>
      <w:r w:rsidRPr="00D23A76">
        <w:rPr>
          <w:color w:val="404040" w:themeColor="text1" w:themeTint="BF"/>
        </w:rPr>
        <w:t>písemného</w:t>
      </w:r>
      <w:r w:rsidRPr="00D23A76">
        <w:rPr>
          <w:color w:val="404040" w:themeColor="text1" w:themeTint="BF"/>
          <w:spacing w:val="-7"/>
        </w:rPr>
        <w:t xml:space="preserve"> </w:t>
      </w:r>
      <w:r w:rsidRPr="00D23A76">
        <w:rPr>
          <w:color w:val="404040" w:themeColor="text1" w:themeTint="BF"/>
        </w:rPr>
        <w:t>souhlasu</w:t>
      </w:r>
      <w:r w:rsidRPr="00D23A76">
        <w:rPr>
          <w:color w:val="404040" w:themeColor="text1" w:themeTint="BF"/>
          <w:spacing w:val="-5"/>
        </w:rPr>
        <w:t xml:space="preserve"> </w:t>
      </w:r>
      <w:r w:rsidRPr="00D23A76">
        <w:rPr>
          <w:color w:val="404040" w:themeColor="text1" w:themeTint="BF"/>
          <w:spacing w:val="-2"/>
        </w:rPr>
        <w:t>Objednatele.</w:t>
      </w:r>
    </w:p>
    <w:p w14:paraId="58354FF8"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b/>
          <w:color w:val="404040" w:themeColor="text1" w:themeTint="BF"/>
        </w:rPr>
      </w:pPr>
      <w:r w:rsidRPr="0008010E">
        <w:rPr>
          <w:color w:val="404040" w:themeColor="text1" w:themeTint="BF"/>
        </w:rPr>
        <w:t>Smluvní strany se musí vzájemně písemně informovat o případných změnách např. změna sídla, právní formy, změna bankovního spojení, zrušení registrace k DPH, a dalších významných skutečností rozhodných pro plnění ze Smlouvy</w:t>
      </w:r>
      <w:r w:rsidRPr="0008010E">
        <w:rPr>
          <w:b/>
          <w:color w:val="404040" w:themeColor="text1" w:themeTint="BF"/>
        </w:rPr>
        <w:t>.</w:t>
      </w:r>
    </w:p>
    <w:p w14:paraId="58354FF9"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lastRenderedPageBreak/>
        <w:t>Smluvní strany se zavazují dodržovat právní předpisy a</w:t>
      </w:r>
      <w:r w:rsidRPr="0008010E">
        <w:rPr>
          <w:color w:val="404040" w:themeColor="text1" w:themeTint="BF"/>
          <w:spacing w:val="-2"/>
        </w:rPr>
        <w:t xml:space="preserve"> </w:t>
      </w:r>
      <w:r w:rsidRPr="0008010E">
        <w:rPr>
          <w:color w:val="404040" w:themeColor="text1" w:themeTint="BF"/>
        </w:rPr>
        <w:t>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58354FFA"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w:t>
      </w:r>
      <w:r w:rsidRPr="0008010E">
        <w:rPr>
          <w:color w:val="404040" w:themeColor="text1" w:themeTint="BF"/>
          <w:spacing w:val="-2"/>
        </w:rPr>
        <w:t>předpisů.</w:t>
      </w:r>
    </w:p>
    <w:p w14:paraId="58354FFB" w14:textId="77777777" w:rsidR="009E238A" w:rsidRPr="0008010E" w:rsidRDefault="00892987" w:rsidP="00A529B9">
      <w:pPr>
        <w:pStyle w:val="Odstavecseseznamem"/>
        <w:keepNext/>
        <w:keepLines/>
        <w:widowControl/>
        <w:numPr>
          <w:ilvl w:val="1"/>
          <w:numId w:val="16"/>
        </w:numPr>
        <w:tabs>
          <w:tab w:val="left" w:pos="875"/>
        </w:tabs>
        <w:spacing w:after="60" w:line="312" w:lineRule="auto"/>
        <w:ind w:left="879" w:right="397"/>
        <w:rPr>
          <w:color w:val="404040" w:themeColor="text1" w:themeTint="BF"/>
        </w:rPr>
      </w:pPr>
      <w:r w:rsidRPr="0008010E">
        <w:rPr>
          <w:color w:val="404040" w:themeColor="text1" w:themeTint="BF"/>
        </w:rPr>
        <w:t>Smluvní</w:t>
      </w:r>
      <w:r w:rsidRPr="0008010E">
        <w:rPr>
          <w:color w:val="404040" w:themeColor="text1" w:themeTint="BF"/>
          <w:spacing w:val="-7"/>
        </w:rPr>
        <w:t xml:space="preserve"> </w:t>
      </w:r>
      <w:r w:rsidRPr="0008010E">
        <w:rPr>
          <w:color w:val="404040" w:themeColor="text1" w:themeTint="BF"/>
        </w:rPr>
        <w:t>strany</w:t>
      </w:r>
      <w:r w:rsidRPr="0008010E">
        <w:rPr>
          <w:color w:val="404040" w:themeColor="text1" w:themeTint="BF"/>
          <w:spacing w:val="-3"/>
        </w:rPr>
        <w:t xml:space="preserve"> </w:t>
      </w:r>
      <w:r w:rsidRPr="0008010E">
        <w:rPr>
          <w:color w:val="404040" w:themeColor="text1" w:themeTint="BF"/>
        </w:rPr>
        <w:t>se</w:t>
      </w:r>
      <w:r w:rsidRPr="0008010E">
        <w:rPr>
          <w:color w:val="404040" w:themeColor="text1" w:themeTint="BF"/>
          <w:spacing w:val="-6"/>
        </w:rPr>
        <w:t xml:space="preserve"> </w:t>
      </w:r>
      <w:r w:rsidRPr="0008010E">
        <w:rPr>
          <w:color w:val="404040" w:themeColor="text1" w:themeTint="BF"/>
        </w:rPr>
        <w:t>zavazují,</w:t>
      </w:r>
      <w:r w:rsidRPr="0008010E">
        <w:rPr>
          <w:color w:val="404040" w:themeColor="text1" w:themeTint="BF"/>
          <w:spacing w:val="-2"/>
        </w:rPr>
        <w:t xml:space="preserve"> </w:t>
      </w:r>
      <w:r w:rsidRPr="0008010E">
        <w:rPr>
          <w:color w:val="404040" w:themeColor="text1" w:themeTint="BF"/>
          <w:spacing w:val="-5"/>
        </w:rPr>
        <w:t>že:</w:t>
      </w:r>
    </w:p>
    <w:p w14:paraId="58354FFD" w14:textId="203DA039" w:rsidR="009E238A" w:rsidRPr="002C526A" w:rsidRDefault="00892987" w:rsidP="00A529B9">
      <w:pPr>
        <w:pStyle w:val="Odstavecseseznamem"/>
        <w:keepNext/>
        <w:keepLines/>
        <w:widowControl/>
        <w:numPr>
          <w:ilvl w:val="0"/>
          <w:numId w:val="8"/>
        </w:numPr>
        <w:tabs>
          <w:tab w:val="left" w:pos="424"/>
        </w:tabs>
        <w:spacing w:after="120" w:line="312" w:lineRule="auto"/>
        <w:ind w:left="1248" w:right="397" w:hanging="397"/>
        <w:rPr>
          <w:color w:val="404040" w:themeColor="text1" w:themeTint="BF"/>
        </w:rPr>
      </w:pPr>
      <w:bookmarkStart w:id="0" w:name="a)_neposkytnou,_nenabídnou_ani_neslíbí_ú"/>
      <w:bookmarkEnd w:id="0"/>
      <w:r w:rsidRPr="002C526A">
        <w:rPr>
          <w:color w:val="404040" w:themeColor="text1" w:themeTint="BF"/>
        </w:rPr>
        <w:t>neposkytnou,</w:t>
      </w:r>
      <w:r w:rsidRPr="002C526A">
        <w:rPr>
          <w:color w:val="404040" w:themeColor="text1" w:themeTint="BF"/>
          <w:spacing w:val="55"/>
          <w:w w:val="150"/>
        </w:rPr>
        <w:t xml:space="preserve"> </w:t>
      </w:r>
      <w:r w:rsidRPr="002C526A">
        <w:rPr>
          <w:color w:val="404040" w:themeColor="text1" w:themeTint="BF"/>
        </w:rPr>
        <w:t>nenabídnou</w:t>
      </w:r>
      <w:r w:rsidRPr="002C526A">
        <w:rPr>
          <w:color w:val="404040" w:themeColor="text1" w:themeTint="BF"/>
          <w:spacing w:val="54"/>
          <w:w w:val="150"/>
        </w:rPr>
        <w:t xml:space="preserve"> </w:t>
      </w:r>
      <w:r w:rsidRPr="002C526A">
        <w:rPr>
          <w:color w:val="404040" w:themeColor="text1" w:themeTint="BF"/>
        </w:rPr>
        <w:t>ani</w:t>
      </w:r>
      <w:r w:rsidRPr="002C526A">
        <w:rPr>
          <w:color w:val="404040" w:themeColor="text1" w:themeTint="BF"/>
          <w:spacing w:val="53"/>
          <w:w w:val="150"/>
        </w:rPr>
        <w:t xml:space="preserve"> </w:t>
      </w:r>
      <w:r w:rsidRPr="002C526A">
        <w:rPr>
          <w:color w:val="404040" w:themeColor="text1" w:themeTint="BF"/>
        </w:rPr>
        <w:t>neslíbí</w:t>
      </w:r>
      <w:r w:rsidRPr="002C526A">
        <w:rPr>
          <w:color w:val="404040" w:themeColor="text1" w:themeTint="BF"/>
          <w:spacing w:val="55"/>
          <w:w w:val="150"/>
        </w:rPr>
        <w:t xml:space="preserve"> </w:t>
      </w:r>
      <w:r w:rsidRPr="002C526A">
        <w:rPr>
          <w:color w:val="404040" w:themeColor="text1" w:themeTint="BF"/>
        </w:rPr>
        <w:t>úplatek</w:t>
      </w:r>
      <w:r w:rsidRPr="002C526A">
        <w:rPr>
          <w:color w:val="404040" w:themeColor="text1" w:themeTint="BF"/>
          <w:spacing w:val="52"/>
          <w:w w:val="150"/>
        </w:rPr>
        <w:t xml:space="preserve"> </w:t>
      </w:r>
      <w:r w:rsidRPr="002C526A">
        <w:rPr>
          <w:color w:val="404040" w:themeColor="text1" w:themeTint="BF"/>
        </w:rPr>
        <w:t>jinému</w:t>
      </w:r>
      <w:r w:rsidRPr="002C526A">
        <w:rPr>
          <w:color w:val="404040" w:themeColor="text1" w:themeTint="BF"/>
          <w:spacing w:val="54"/>
          <w:w w:val="150"/>
        </w:rPr>
        <w:t xml:space="preserve"> </w:t>
      </w:r>
      <w:r w:rsidRPr="002C526A">
        <w:rPr>
          <w:color w:val="404040" w:themeColor="text1" w:themeTint="BF"/>
        </w:rPr>
        <w:t>nebo</w:t>
      </w:r>
      <w:r w:rsidRPr="002C526A">
        <w:rPr>
          <w:color w:val="404040" w:themeColor="text1" w:themeTint="BF"/>
          <w:spacing w:val="52"/>
          <w:w w:val="150"/>
        </w:rPr>
        <w:t xml:space="preserve"> </w:t>
      </w:r>
      <w:r w:rsidRPr="002C526A">
        <w:rPr>
          <w:color w:val="404040" w:themeColor="text1" w:themeTint="BF"/>
        </w:rPr>
        <w:t>pro</w:t>
      </w:r>
      <w:r w:rsidRPr="002C526A">
        <w:rPr>
          <w:color w:val="404040" w:themeColor="text1" w:themeTint="BF"/>
          <w:spacing w:val="79"/>
        </w:rPr>
        <w:t xml:space="preserve"> </w:t>
      </w:r>
      <w:r w:rsidRPr="002C526A">
        <w:rPr>
          <w:color w:val="404040" w:themeColor="text1" w:themeTint="BF"/>
        </w:rPr>
        <w:t>jiného</w:t>
      </w:r>
      <w:r w:rsidRPr="002C526A">
        <w:rPr>
          <w:color w:val="404040" w:themeColor="text1" w:themeTint="BF"/>
          <w:spacing w:val="54"/>
          <w:w w:val="150"/>
        </w:rPr>
        <w:t xml:space="preserve"> </w:t>
      </w:r>
      <w:r w:rsidRPr="002C526A">
        <w:rPr>
          <w:color w:val="404040" w:themeColor="text1" w:themeTint="BF"/>
        </w:rPr>
        <w:t>v</w:t>
      </w:r>
      <w:r w:rsidR="002C526A">
        <w:rPr>
          <w:color w:val="404040" w:themeColor="text1" w:themeTint="BF"/>
          <w:spacing w:val="51"/>
          <w:w w:val="150"/>
        </w:rPr>
        <w:t> </w:t>
      </w:r>
      <w:r w:rsidRPr="002C526A">
        <w:rPr>
          <w:color w:val="404040" w:themeColor="text1" w:themeTint="BF"/>
          <w:spacing w:val="-2"/>
        </w:rPr>
        <w:t>souvislosti</w:t>
      </w:r>
      <w:r w:rsidR="002C526A">
        <w:rPr>
          <w:color w:val="404040" w:themeColor="text1" w:themeTint="BF"/>
          <w:spacing w:val="-2"/>
        </w:rPr>
        <w:t xml:space="preserve"> </w:t>
      </w:r>
      <w:r w:rsidRPr="002C526A">
        <w:rPr>
          <w:color w:val="404040" w:themeColor="text1" w:themeTint="BF"/>
        </w:rPr>
        <w:t>s</w:t>
      </w:r>
      <w:r w:rsidRPr="002C526A">
        <w:rPr>
          <w:color w:val="404040" w:themeColor="text1" w:themeTint="BF"/>
          <w:spacing w:val="-4"/>
        </w:rPr>
        <w:t xml:space="preserve"> </w:t>
      </w:r>
      <w:r w:rsidRPr="002C526A">
        <w:rPr>
          <w:color w:val="404040" w:themeColor="text1" w:themeTint="BF"/>
        </w:rPr>
        <w:t>obstaráváním</w:t>
      </w:r>
      <w:r w:rsidRPr="002C526A">
        <w:rPr>
          <w:color w:val="404040" w:themeColor="text1" w:themeTint="BF"/>
          <w:spacing w:val="-5"/>
        </w:rPr>
        <w:t xml:space="preserve"> </w:t>
      </w:r>
      <w:r w:rsidRPr="002C526A">
        <w:rPr>
          <w:color w:val="404040" w:themeColor="text1" w:themeTint="BF"/>
        </w:rPr>
        <w:t>věcí</w:t>
      </w:r>
      <w:r w:rsidRPr="002C526A">
        <w:rPr>
          <w:color w:val="404040" w:themeColor="text1" w:themeTint="BF"/>
          <w:spacing w:val="-2"/>
        </w:rPr>
        <w:t xml:space="preserve"> </w:t>
      </w:r>
      <w:r w:rsidRPr="002C526A">
        <w:rPr>
          <w:color w:val="404040" w:themeColor="text1" w:themeTint="BF"/>
        </w:rPr>
        <w:t>obecného</w:t>
      </w:r>
      <w:r w:rsidRPr="002C526A">
        <w:rPr>
          <w:color w:val="404040" w:themeColor="text1" w:themeTint="BF"/>
          <w:spacing w:val="-4"/>
        </w:rPr>
        <w:t xml:space="preserve"> </w:t>
      </w:r>
      <w:r w:rsidRPr="002C526A">
        <w:rPr>
          <w:color w:val="404040" w:themeColor="text1" w:themeTint="BF"/>
        </w:rPr>
        <w:t>zájmu</w:t>
      </w:r>
      <w:r w:rsidRPr="002C526A">
        <w:rPr>
          <w:color w:val="404040" w:themeColor="text1" w:themeTint="BF"/>
          <w:spacing w:val="-6"/>
        </w:rPr>
        <w:t xml:space="preserve"> </w:t>
      </w:r>
      <w:r w:rsidRPr="002C526A">
        <w:rPr>
          <w:color w:val="404040" w:themeColor="text1" w:themeTint="BF"/>
        </w:rPr>
        <w:t>anebo</w:t>
      </w:r>
      <w:r w:rsidRPr="002C526A">
        <w:rPr>
          <w:color w:val="404040" w:themeColor="text1" w:themeTint="BF"/>
          <w:spacing w:val="-6"/>
        </w:rPr>
        <w:t xml:space="preserve"> </w:t>
      </w:r>
      <w:r w:rsidRPr="002C526A">
        <w:rPr>
          <w:color w:val="404040" w:themeColor="text1" w:themeTint="BF"/>
        </w:rPr>
        <w:t>v</w:t>
      </w:r>
      <w:r w:rsidRPr="002C526A">
        <w:rPr>
          <w:color w:val="404040" w:themeColor="text1" w:themeTint="BF"/>
          <w:spacing w:val="-3"/>
        </w:rPr>
        <w:t xml:space="preserve"> </w:t>
      </w:r>
      <w:r w:rsidRPr="002C526A">
        <w:rPr>
          <w:color w:val="404040" w:themeColor="text1" w:themeTint="BF"/>
        </w:rPr>
        <w:t>souvislosti</w:t>
      </w:r>
      <w:r w:rsidRPr="002C526A">
        <w:rPr>
          <w:color w:val="404040" w:themeColor="text1" w:themeTint="BF"/>
          <w:spacing w:val="-4"/>
        </w:rPr>
        <w:t xml:space="preserve"> </w:t>
      </w:r>
      <w:r w:rsidRPr="002C526A">
        <w:rPr>
          <w:color w:val="404040" w:themeColor="text1" w:themeTint="BF"/>
        </w:rPr>
        <w:t>s</w:t>
      </w:r>
      <w:r w:rsidRPr="002C526A">
        <w:rPr>
          <w:color w:val="404040" w:themeColor="text1" w:themeTint="BF"/>
          <w:spacing w:val="-3"/>
        </w:rPr>
        <w:t xml:space="preserve"> </w:t>
      </w:r>
      <w:r w:rsidRPr="002C526A">
        <w:rPr>
          <w:color w:val="404040" w:themeColor="text1" w:themeTint="BF"/>
        </w:rPr>
        <w:t>podnikáním</w:t>
      </w:r>
      <w:r w:rsidRPr="002C526A">
        <w:rPr>
          <w:color w:val="404040" w:themeColor="text1" w:themeTint="BF"/>
          <w:spacing w:val="-5"/>
        </w:rPr>
        <w:t xml:space="preserve"> </w:t>
      </w:r>
      <w:r w:rsidRPr="002C526A">
        <w:rPr>
          <w:color w:val="404040" w:themeColor="text1" w:themeTint="BF"/>
        </w:rPr>
        <w:t>svým</w:t>
      </w:r>
      <w:r w:rsidRPr="002C526A">
        <w:rPr>
          <w:color w:val="404040" w:themeColor="text1" w:themeTint="BF"/>
          <w:spacing w:val="-3"/>
        </w:rPr>
        <w:t xml:space="preserve"> </w:t>
      </w:r>
      <w:r w:rsidRPr="002C526A">
        <w:rPr>
          <w:color w:val="404040" w:themeColor="text1" w:themeTint="BF"/>
        </w:rPr>
        <w:t>nebo</w:t>
      </w:r>
      <w:r w:rsidRPr="002C526A">
        <w:rPr>
          <w:color w:val="404040" w:themeColor="text1" w:themeTint="BF"/>
          <w:spacing w:val="-6"/>
        </w:rPr>
        <w:t xml:space="preserve"> </w:t>
      </w:r>
      <w:r w:rsidRPr="002C526A">
        <w:rPr>
          <w:color w:val="404040" w:themeColor="text1" w:themeTint="BF"/>
          <w:spacing w:val="-2"/>
        </w:rPr>
        <w:t>jiného;</w:t>
      </w:r>
    </w:p>
    <w:p w14:paraId="58354FFF" w14:textId="3B135394" w:rsidR="009E238A" w:rsidRPr="002C526A" w:rsidRDefault="00892987" w:rsidP="00A529B9">
      <w:pPr>
        <w:pStyle w:val="Odstavecseseznamem"/>
        <w:keepNext/>
        <w:widowControl/>
        <w:numPr>
          <w:ilvl w:val="0"/>
          <w:numId w:val="8"/>
        </w:numPr>
        <w:tabs>
          <w:tab w:val="left" w:pos="424"/>
        </w:tabs>
        <w:spacing w:after="120" w:line="312" w:lineRule="auto"/>
        <w:ind w:left="1248" w:right="397" w:hanging="397"/>
        <w:rPr>
          <w:color w:val="404040" w:themeColor="text1" w:themeTint="BF"/>
        </w:rPr>
      </w:pPr>
      <w:bookmarkStart w:id="1" w:name="b)_úplatek_nepřijmou,_ani_si_jej_nedají_"/>
      <w:bookmarkEnd w:id="1"/>
      <w:r w:rsidRPr="002C526A">
        <w:rPr>
          <w:color w:val="404040" w:themeColor="text1" w:themeTint="BF"/>
        </w:rPr>
        <w:t>úplatek</w:t>
      </w:r>
      <w:r w:rsidRPr="002C526A">
        <w:rPr>
          <w:color w:val="404040" w:themeColor="text1" w:themeTint="BF"/>
          <w:spacing w:val="23"/>
        </w:rPr>
        <w:t xml:space="preserve"> </w:t>
      </w:r>
      <w:r w:rsidRPr="002C526A">
        <w:rPr>
          <w:color w:val="404040" w:themeColor="text1" w:themeTint="BF"/>
        </w:rPr>
        <w:t>nepřijmou,</w:t>
      </w:r>
      <w:r w:rsidRPr="002C526A">
        <w:rPr>
          <w:color w:val="404040" w:themeColor="text1" w:themeTint="BF"/>
          <w:spacing w:val="24"/>
        </w:rPr>
        <w:t xml:space="preserve"> </w:t>
      </w:r>
      <w:r w:rsidRPr="002C526A">
        <w:rPr>
          <w:color w:val="404040" w:themeColor="text1" w:themeTint="BF"/>
        </w:rPr>
        <w:t>ani</w:t>
      </w:r>
      <w:r w:rsidRPr="002C526A">
        <w:rPr>
          <w:color w:val="404040" w:themeColor="text1" w:themeTint="BF"/>
          <w:spacing w:val="21"/>
        </w:rPr>
        <w:t xml:space="preserve"> </w:t>
      </w:r>
      <w:r w:rsidRPr="002C526A">
        <w:rPr>
          <w:color w:val="404040" w:themeColor="text1" w:themeTint="BF"/>
        </w:rPr>
        <w:t>si</w:t>
      </w:r>
      <w:r w:rsidRPr="002C526A">
        <w:rPr>
          <w:color w:val="404040" w:themeColor="text1" w:themeTint="BF"/>
          <w:spacing w:val="22"/>
        </w:rPr>
        <w:t xml:space="preserve"> </w:t>
      </w:r>
      <w:r w:rsidRPr="002C526A">
        <w:rPr>
          <w:color w:val="404040" w:themeColor="text1" w:themeTint="BF"/>
        </w:rPr>
        <w:t>jej</w:t>
      </w:r>
      <w:r w:rsidRPr="002C526A">
        <w:rPr>
          <w:color w:val="404040" w:themeColor="text1" w:themeTint="BF"/>
          <w:spacing w:val="25"/>
        </w:rPr>
        <w:t xml:space="preserve"> </w:t>
      </w:r>
      <w:r w:rsidRPr="002C526A">
        <w:rPr>
          <w:color w:val="404040" w:themeColor="text1" w:themeTint="BF"/>
        </w:rPr>
        <w:t>nedají</w:t>
      </w:r>
      <w:r w:rsidRPr="002C526A">
        <w:rPr>
          <w:color w:val="404040" w:themeColor="text1" w:themeTint="BF"/>
          <w:spacing w:val="23"/>
        </w:rPr>
        <w:t xml:space="preserve"> </w:t>
      </w:r>
      <w:r w:rsidRPr="002C526A">
        <w:rPr>
          <w:color w:val="404040" w:themeColor="text1" w:themeTint="BF"/>
        </w:rPr>
        <w:t>slíbit,</w:t>
      </w:r>
      <w:r w:rsidRPr="002C526A">
        <w:rPr>
          <w:color w:val="404040" w:themeColor="text1" w:themeTint="BF"/>
          <w:spacing w:val="24"/>
        </w:rPr>
        <w:t xml:space="preserve"> </w:t>
      </w:r>
      <w:r w:rsidRPr="002C526A">
        <w:rPr>
          <w:color w:val="404040" w:themeColor="text1" w:themeTint="BF"/>
        </w:rPr>
        <w:t>ať</w:t>
      </w:r>
      <w:r w:rsidRPr="002C526A">
        <w:rPr>
          <w:color w:val="404040" w:themeColor="text1" w:themeTint="BF"/>
          <w:spacing w:val="24"/>
        </w:rPr>
        <w:t xml:space="preserve"> </w:t>
      </w:r>
      <w:r w:rsidRPr="002C526A">
        <w:rPr>
          <w:color w:val="404040" w:themeColor="text1" w:themeTint="BF"/>
        </w:rPr>
        <w:t>už</w:t>
      </w:r>
      <w:r w:rsidRPr="002C526A">
        <w:rPr>
          <w:color w:val="404040" w:themeColor="text1" w:themeTint="BF"/>
          <w:spacing w:val="24"/>
        </w:rPr>
        <w:t xml:space="preserve"> </w:t>
      </w:r>
      <w:r w:rsidRPr="002C526A">
        <w:rPr>
          <w:color w:val="404040" w:themeColor="text1" w:themeTint="BF"/>
        </w:rPr>
        <w:t>pro</w:t>
      </w:r>
      <w:r w:rsidRPr="002C526A">
        <w:rPr>
          <w:color w:val="404040" w:themeColor="text1" w:themeTint="BF"/>
          <w:spacing w:val="23"/>
        </w:rPr>
        <w:t xml:space="preserve"> </w:t>
      </w:r>
      <w:r w:rsidRPr="002C526A">
        <w:rPr>
          <w:color w:val="404040" w:themeColor="text1" w:themeTint="BF"/>
        </w:rPr>
        <w:t>sebe</w:t>
      </w:r>
      <w:r w:rsidRPr="002C526A">
        <w:rPr>
          <w:color w:val="404040" w:themeColor="text1" w:themeTint="BF"/>
          <w:spacing w:val="21"/>
        </w:rPr>
        <w:t xml:space="preserve"> </w:t>
      </w:r>
      <w:r w:rsidRPr="002C526A">
        <w:rPr>
          <w:color w:val="404040" w:themeColor="text1" w:themeTint="BF"/>
        </w:rPr>
        <w:t>nebo</w:t>
      </w:r>
      <w:r w:rsidRPr="002C526A">
        <w:rPr>
          <w:color w:val="404040" w:themeColor="text1" w:themeTint="BF"/>
          <w:spacing w:val="23"/>
        </w:rPr>
        <w:t xml:space="preserve"> </w:t>
      </w:r>
      <w:r w:rsidRPr="002C526A">
        <w:rPr>
          <w:color w:val="404040" w:themeColor="text1" w:themeTint="BF"/>
        </w:rPr>
        <w:t>pro</w:t>
      </w:r>
      <w:r w:rsidRPr="002C526A">
        <w:rPr>
          <w:color w:val="404040" w:themeColor="text1" w:themeTint="BF"/>
          <w:spacing w:val="20"/>
        </w:rPr>
        <w:t xml:space="preserve"> </w:t>
      </w:r>
      <w:r w:rsidRPr="002C526A">
        <w:rPr>
          <w:color w:val="404040" w:themeColor="text1" w:themeTint="BF"/>
        </w:rPr>
        <w:t>jiného</w:t>
      </w:r>
      <w:r w:rsidRPr="002C526A">
        <w:rPr>
          <w:color w:val="404040" w:themeColor="text1" w:themeTint="BF"/>
          <w:spacing w:val="24"/>
        </w:rPr>
        <w:t xml:space="preserve"> </w:t>
      </w:r>
      <w:r w:rsidRPr="002C526A">
        <w:rPr>
          <w:color w:val="404040" w:themeColor="text1" w:themeTint="BF"/>
        </w:rPr>
        <w:t>v</w:t>
      </w:r>
      <w:r w:rsidRPr="002C526A">
        <w:rPr>
          <w:color w:val="404040" w:themeColor="text1" w:themeTint="BF"/>
          <w:spacing w:val="23"/>
        </w:rPr>
        <w:t xml:space="preserve"> </w:t>
      </w:r>
      <w:r w:rsidRPr="002C526A">
        <w:rPr>
          <w:color w:val="404040" w:themeColor="text1" w:themeTint="BF"/>
        </w:rPr>
        <w:t>souvislosti</w:t>
      </w:r>
      <w:r w:rsidRPr="002C526A">
        <w:rPr>
          <w:color w:val="404040" w:themeColor="text1" w:themeTint="BF"/>
          <w:spacing w:val="23"/>
        </w:rPr>
        <w:t xml:space="preserve"> </w:t>
      </w:r>
      <w:r w:rsidRPr="002C526A">
        <w:rPr>
          <w:color w:val="404040" w:themeColor="text1" w:themeTint="BF"/>
          <w:spacing w:val="-10"/>
        </w:rPr>
        <w:t>s</w:t>
      </w:r>
      <w:r w:rsidR="002C526A">
        <w:rPr>
          <w:color w:val="404040" w:themeColor="text1" w:themeTint="BF"/>
          <w:spacing w:val="-10"/>
        </w:rPr>
        <w:t> </w:t>
      </w:r>
      <w:r w:rsidRPr="002C526A">
        <w:rPr>
          <w:color w:val="404040" w:themeColor="text1" w:themeTint="BF"/>
        </w:rPr>
        <w:t>obstaráním</w:t>
      </w:r>
      <w:r w:rsidRPr="002C526A">
        <w:rPr>
          <w:color w:val="404040" w:themeColor="text1" w:themeTint="BF"/>
          <w:spacing w:val="-6"/>
        </w:rPr>
        <w:t xml:space="preserve"> </w:t>
      </w:r>
      <w:r w:rsidRPr="002C526A">
        <w:rPr>
          <w:color w:val="404040" w:themeColor="text1" w:themeTint="BF"/>
        </w:rPr>
        <w:t>věcí</w:t>
      </w:r>
      <w:r w:rsidRPr="002C526A">
        <w:rPr>
          <w:color w:val="404040" w:themeColor="text1" w:themeTint="BF"/>
          <w:spacing w:val="-3"/>
        </w:rPr>
        <w:t xml:space="preserve"> </w:t>
      </w:r>
      <w:r w:rsidRPr="002C526A">
        <w:rPr>
          <w:color w:val="404040" w:themeColor="text1" w:themeTint="BF"/>
        </w:rPr>
        <w:t>obecného</w:t>
      </w:r>
      <w:r w:rsidRPr="002C526A">
        <w:rPr>
          <w:color w:val="404040" w:themeColor="text1" w:themeTint="BF"/>
          <w:spacing w:val="-4"/>
        </w:rPr>
        <w:t xml:space="preserve"> </w:t>
      </w:r>
      <w:r w:rsidRPr="002C526A">
        <w:rPr>
          <w:color w:val="404040" w:themeColor="text1" w:themeTint="BF"/>
        </w:rPr>
        <w:t>zájmu</w:t>
      </w:r>
      <w:r w:rsidRPr="002C526A">
        <w:rPr>
          <w:color w:val="404040" w:themeColor="text1" w:themeTint="BF"/>
          <w:spacing w:val="-6"/>
        </w:rPr>
        <w:t xml:space="preserve"> </w:t>
      </w:r>
      <w:r w:rsidRPr="002C526A">
        <w:rPr>
          <w:color w:val="404040" w:themeColor="text1" w:themeTint="BF"/>
        </w:rPr>
        <w:t>nebo</w:t>
      </w:r>
      <w:r w:rsidRPr="002C526A">
        <w:rPr>
          <w:color w:val="404040" w:themeColor="text1" w:themeTint="BF"/>
          <w:spacing w:val="-5"/>
        </w:rPr>
        <w:t xml:space="preserve"> </w:t>
      </w:r>
      <w:r w:rsidRPr="002C526A">
        <w:rPr>
          <w:color w:val="404040" w:themeColor="text1" w:themeTint="BF"/>
        </w:rPr>
        <w:t>v</w:t>
      </w:r>
      <w:r w:rsidRPr="002C526A">
        <w:rPr>
          <w:color w:val="404040" w:themeColor="text1" w:themeTint="BF"/>
          <w:spacing w:val="-6"/>
        </w:rPr>
        <w:t xml:space="preserve"> </w:t>
      </w:r>
      <w:r w:rsidRPr="002C526A">
        <w:rPr>
          <w:color w:val="404040" w:themeColor="text1" w:themeTint="BF"/>
        </w:rPr>
        <w:t>souvislosti</w:t>
      </w:r>
      <w:r w:rsidRPr="002C526A">
        <w:rPr>
          <w:color w:val="404040" w:themeColor="text1" w:themeTint="BF"/>
          <w:spacing w:val="-5"/>
        </w:rPr>
        <w:t xml:space="preserve"> </w:t>
      </w:r>
      <w:r w:rsidRPr="002C526A">
        <w:rPr>
          <w:color w:val="404040" w:themeColor="text1" w:themeTint="BF"/>
        </w:rPr>
        <w:t>s</w:t>
      </w:r>
      <w:r w:rsidRPr="002C526A">
        <w:rPr>
          <w:color w:val="404040" w:themeColor="text1" w:themeTint="BF"/>
          <w:spacing w:val="-6"/>
        </w:rPr>
        <w:t xml:space="preserve"> </w:t>
      </w:r>
      <w:r w:rsidRPr="002C526A">
        <w:rPr>
          <w:color w:val="404040" w:themeColor="text1" w:themeTint="BF"/>
        </w:rPr>
        <w:t>podnikáním</w:t>
      </w:r>
      <w:r w:rsidRPr="002C526A">
        <w:rPr>
          <w:color w:val="404040" w:themeColor="text1" w:themeTint="BF"/>
          <w:spacing w:val="-3"/>
        </w:rPr>
        <w:t xml:space="preserve"> </w:t>
      </w:r>
      <w:r w:rsidRPr="002C526A">
        <w:rPr>
          <w:color w:val="404040" w:themeColor="text1" w:themeTint="BF"/>
        </w:rPr>
        <w:t>svým</w:t>
      </w:r>
      <w:r w:rsidRPr="002C526A">
        <w:rPr>
          <w:color w:val="404040" w:themeColor="text1" w:themeTint="BF"/>
          <w:spacing w:val="-7"/>
        </w:rPr>
        <w:t xml:space="preserve"> </w:t>
      </w:r>
      <w:r w:rsidRPr="002C526A">
        <w:rPr>
          <w:color w:val="404040" w:themeColor="text1" w:themeTint="BF"/>
        </w:rPr>
        <w:t>nebo</w:t>
      </w:r>
      <w:r w:rsidRPr="002C526A">
        <w:rPr>
          <w:color w:val="404040" w:themeColor="text1" w:themeTint="BF"/>
          <w:spacing w:val="-2"/>
        </w:rPr>
        <w:t xml:space="preserve"> jiného.</w:t>
      </w:r>
    </w:p>
    <w:p w14:paraId="58355000" w14:textId="77777777" w:rsidR="009E238A" w:rsidRPr="0008010E" w:rsidRDefault="00892987" w:rsidP="00A529B9">
      <w:pPr>
        <w:pStyle w:val="Zkladntext"/>
        <w:spacing w:after="120" w:line="312" w:lineRule="auto"/>
        <w:ind w:right="397"/>
        <w:rPr>
          <w:color w:val="404040" w:themeColor="text1" w:themeTint="BF"/>
        </w:rPr>
      </w:pPr>
      <w:r w:rsidRPr="0008010E">
        <w:rPr>
          <w:color w:val="404040" w:themeColor="text1" w:themeTint="BF"/>
        </w:rPr>
        <w:t>Úplatkem se přitom</w:t>
      </w:r>
      <w:r w:rsidRPr="0008010E">
        <w:rPr>
          <w:color w:val="404040" w:themeColor="text1" w:themeTint="BF"/>
          <w:spacing w:val="-1"/>
        </w:rPr>
        <w:t xml:space="preserve"> </w:t>
      </w:r>
      <w:r w:rsidRPr="0008010E">
        <w:rPr>
          <w:color w:val="404040" w:themeColor="text1" w:themeTint="BF"/>
        </w:rPr>
        <w:t>rozumí neoprávněná výhoda</w:t>
      </w:r>
      <w:r w:rsidRPr="0008010E">
        <w:rPr>
          <w:color w:val="404040" w:themeColor="text1" w:themeTint="BF"/>
          <w:spacing w:val="-3"/>
        </w:rPr>
        <w:t xml:space="preserve"> </w:t>
      </w:r>
      <w:r w:rsidRPr="0008010E">
        <w:rPr>
          <w:color w:val="404040" w:themeColor="text1" w:themeTint="BF"/>
        </w:rPr>
        <w:t>spočívající v přímém</w:t>
      </w:r>
      <w:r w:rsidRPr="0008010E">
        <w:rPr>
          <w:color w:val="404040" w:themeColor="text1" w:themeTint="BF"/>
          <w:spacing w:val="-1"/>
        </w:rPr>
        <w:t xml:space="preserve"> </w:t>
      </w:r>
      <w:r w:rsidRPr="0008010E">
        <w:rPr>
          <w:color w:val="404040" w:themeColor="text1" w:themeTint="BF"/>
        </w:rPr>
        <w:t>majetkovém obohacení nebo jiném zvýhodnění, které se dostává nebo má dostat uplácené osobě nebo s jejím souhlasem jiné osobě, a na kterou není nárok.</w:t>
      </w:r>
    </w:p>
    <w:p w14:paraId="58355001" w14:textId="77777777" w:rsidR="009E238A" w:rsidRPr="0008010E" w:rsidRDefault="00892987" w:rsidP="00A529B9">
      <w:pPr>
        <w:pStyle w:val="Odstavecseseznamem"/>
        <w:numPr>
          <w:ilvl w:val="1"/>
          <w:numId w:val="16"/>
        </w:numPr>
        <w:tabs>
          <w:tab w:val="left" w:pos="875"/>
          <w:tab w:val="left" w:pos="877"/>
        </w:tabs>
        <w:spacing w:after="120" w:line="312" w:lineRule="auto"/>
        <w:ind w:left="879" w:right="397"/>
        <w:rPr>
          <w:color w:val="404040" w:themeColor="text1" w:themeTint="BF"/>
        </w:rPr>
      </w:pPr>
      <w:r w:rsidRPr="0008010E">
        <w:rPr>
          <w:color w:val="404040" w:themeColor="text1" w:themeTint="BF"/>
        </w:rPr>
        <w:t>Smluvní</w:t>
      </w:r>
      <w:r w:rsidRPr="0008010E">
        <w:rPr>
          <w:color w:val="404040" w:themeColor="text1" w:themeTint="BF"/>
          <w:spacing w:val="-5"/>
        </w:rPr>
        <w:t xml:space="preserve"> </w:t>
      </w:r>
      <w:r w:rsidRPr="0008010E">
        <w:rPr>
          <w:color w:val="404040" w:themeColor="text1" w:themeTint="BF"/>
        </w:rPr>
        <w:t>strany</w:t>
      </w:r>
      <w:r w:rsidRPr="0008010E">
        <w:rPr>
          <w:color w:val="404040" w:themeColor="text1" w:themeTint="BF"/>
          <w:spacing w:val="-6"/>
        </w:rPr>
        <w:t xml:space="preserve"> </w:t>
      </w:r>
      <w:r w:rsidRPr="0008010E">
        <w:rPr>
          <w:color w:val="404040" w:themeColor="text1" w:themeTint="BF"/>
        </w:rPr>
        <w:t>nebudou</w:t>
      </w:r>
      <w:r w:rsidRPr="0008010E">
        <w:rPr>
          <w:color w:val="404040" w:themeColor="text1" w:themeTint="BF"/>
          <w:spacing w:val="-9"/>
        </w:rPr>
        <w:t xml:space="preserve"> </w:t>
      </w:r>
      <w:r w:rsidRPr="0008010E">
        <w:rPr>
          <w:color w:val="404040" w:themeColor="text1" w:themeTint="BF"/>
        </w:rPr>
        <w:t>ani</w:t>
      </w:r>
      <w:r w:rsidRPr="0008010E">
        <w:rPr>
          <w:color w:val="404040" w:themeColor="text1" w:themeTint="BF"/>
          <w:spacing w:val="-5"/>
        </w:rPr>
        <w:t xml:space="preserve"> </w:t>
      </w:r>
      <w:r w:rsidRPr="0008010E">
        <w:rPr>
          <w:color w:val="404040" w:themeColor="text1" w:themeTint="BF"/>
        </w:rPr>
        <w:t>u</w:t>
      </w:r>
      <w:r w:rsidRPr="0008010E">
        <w:rPr>
          <w:color w:val="404040" w:themeColor="text1" w:themeTint="BF"/>
          <w:spacing w:val="-6"/>
        </w:rPr>
        <w:t xml:space="preserve"> </w:t>
      </w:r>
      <w:r w:rsidRPr="0008010E">
        <w:rPr>
          <w:color w:val="404040" w:themeColor="text1" w:themeTint="BF"/>
        </w:rPr>
        <w:t>svých</w:t>
      </w:r>
      <w:r w:rsidRPr="0008010E">
        <w:rPr>
          <w:color w:val="404040" w:themeColor="text1" w:themeTint="BF"/>
          <w:spacing w:val="-6"/>
        </w:rPr>
        <w:t xml:space="preserve"> </w:t>
      </w:r>
      <w:r w:rsidRPr="0008010E">
        <w:rPr>
          <w:color w:val="404040" w:themeColor="text1" w:themeTint="BF"/>
        </w:rPr>
        <w:t>obchodních</w:t>
      </w:r>
      <w:r w:rsidRPr="0008010E">
        <w:rPr>
          <w:color w:val="404040" w:themeColor="text1" w:themeTint="BF"/>
          <w:spacing w:val="-9"/>
        </w:rPr>
        <w:t xml:space="preserve"> </w:t>
      </w:r>
      <w:r w:rsidRPr="0008010E">
        <w:rPr>
          <w:color w:val="404040" w:themeColor="text1" w:themeTint="BF"/>
        </w:rPr>
        <w:t>partnerů</w:t>
      </w:r>
      <w:r w:rsidRPr="0008010E">
        <w:rPr>
          <w:color w:val="404040" w:themeColor="text1" w:themeTint="BF"/>
          <w:spacing w:val="-6"/>
        </w:rPr>
        <w:t xml:space="preserve"> </w:t>
      </w:r>
      <w:r w:rsidRPr="0008010E">
        <w:rPr>
          <w:color w:val="404040" w:themeColor="text1" w:themeTint="BF"/>
        </w:rPr>
        <w:t>tolerovat</w:t>
      </w:r>
      <w:r w:rsidRPr="0008010E">
        <w:rPr>
          <w:color w:val="404040" w:themeColor="text1" w:themeTint="BF"/>
          <w:spacing w:val="-5"/>
        </w:rPr>
        <w:t xml:space="preserve"> </w:t>
      </w:r>
      <w:r w:rsidRPr="0008010E">
        <w:rPr>
          <w:color w:val="404040" w:themeColor="text1" w:themeTint="BF"/>
        </w:rPr>
        <w:t>jakoukoliv</w:t>
      </w:r>
      <w:r w:rsidRPr="0008010E">
        <w:rPr>
          <w:color w:val="404040" w:themeColor="text1" w:themeTint="BF"/>
          <w:spacing w:val="-4"/>
        </w:rPr>
        <w:t xml:space="preserve"> </w:t>
      </w:r>
      <w:r w:rsidRPr="0008010E">
        <w:rPr>
          <w:color w:val="404040" w:themeColor="text1" w:themeTint="BF"/>
        </w:rPr>
        <w:t>formu</w:t>
      </w:r>
      <w:r w:rsidRPr="0008010E">
        <w:rPr>
          <w:color w:val="404040" w:themeColor="text1" w:themeTint="BF"/>
          <w:spacing w:val="-6"/>
        </w:rPr>
        <w:t xml:space="preserve"> </w:t>
      </w:r>
      <w:r w:rsidRPr="0008010E">
        <w:rPr>
          <w:color w:val="404040" w:themeColor="text1" w:themeTint="BF"/>
        </w:rPr>
        <w:t>korupce</w:t>
      </w:r>
      <w:r w:rsidRPr="0008010E">
        <w:rPr>
          <w:color w:val="404040" w:themeColor="text1" w:themeTint="BF"/>
          <w:spacing w:val="-6"/>
        </w:rPr>
        <w:t xml:space="preserve"> </w:t>
      </w:r>
      <w:r w:rsidRPr="0008010E">
        <w:rPr>
          <w:color w:val="404040" w:themeColor="text1" w:themeTint="BF"/>
        </w:rPr>
        <w:t xml:space="preserve">či </w:t>
      </w:r>
      <w:r w:rsidRPr="0060440F">
        <w:rPr>
          <w:color w:val="404040" w:themeColor="text1" w:themeTint="BF"/>
        </w:rPr>
        <w:t>uplácení.</w:t>
      </w:r>
    </w:p>
    <w:p w14:paraId="58355003" w14:textId="32379A1F" w:rsidR="009E238A" w:rsidRPr="0060440F" w:rsidRDefault="00892987" w:rsidP="00A529B9">
      <w:pPr>
        <w:pStyle w:val="Odstavecseseznamem"/>
        <w:numPr>
          <w:ilvl w:val="1"/>
          <w:numId w:val="16"/>
        </w:numPr>
        <w:tabs>
          <w:tab w:val="left" w:pos="875"/>
        </w:tabs>
        <w:spacing w:after="120" w:line="312" w:lineRule="auto"/>
        <w:ind w:left="879" w:right="397"/>
        <w:rPr>
          <w:color w:val="404040" w:themeColor="text1" w:themeTint="BF"/>
          <w:spacing w:val="-2"/>
        </w:rPr>
      </w:pPr>
      <w:r w:rsidRPr="0060440F">
        <w:rPr>
          <w:color w:val="404040" w:themeColor="text1" w:themeTint="BF"/>
        </w:rPr>
        <w:t>V případě, že je zahájeno trestní stíhání Poskytovatele, zavazuje se Poskytovatel o tomto</w:t>
      </w:r>
      <w:r w:rsidR="0060440F" w:rsidRPr="0060440F">
        <w:rPr>
          <w:color w:val="404040" w:themeColor="text1" w:themeTint="BF"/>
        </w:rPr>
        <w:t xml:space="preserve"> </w:t>
      </w:r>
      <w:r w:rsidRPr="0060440F">
        <w:rPr>
          <w:color w:val="404040" w:themeColor="text1" w:themeTint="BF"/>
        </w:rPr>
        <w:t>bez zbytečného odkladu Objednatele písemně informovat</w:t>
      </w:r>
      <w:r w:rsidRPr="0060440F">
        <w:rPr>
          <w:color w:val="404040" w:themeColor="text1" w:themeTint="BF"/>
          <w:spacing w:val="-2"/>
        </w:rPr>
        <w:t>.</w:t>
      </w:r>
    </w:p>
    <w:p w14:paraId="5CC73A73" w14:textId="66EBED3E" w:rsidR="00950DD5" w:rsidRPr="00950DD5" w:rsidRDefault="0060440F" w:rsidP="00A529B9">
      <w:pPr>
        <w:pStyle w:val="Odstavecseseznamem"/>
        <w:numPr>
          <w:ilvl w:val="1"/>
          <w:numId w:val="16"/>
        </w:numPr>
        <w:tabs>
          <w:tab w:val="left" w:pos="875"/>
          <w:tab w:val="left" w:pos="877"/>
        </w:tabs>
        <w:spacing w:after="120" w:line="312" w:lineRule="auto"/>
        <w:ind w:left="879" w:right="397"/>
        <w:rPr>
          <w:rFonts w:eastAsia="Calibri" w:cs="Calibri"/>
          <w:color w:val="404040"/>
        </w:rPr>
      </w:pPr>
      <w:r>
        <w:rPr>
          <w:rFonts w:eastAsia="Calibri" w:cs="Calibri"/>
          <w:color w:val="404040"/>
        </w:rPr>
        <w:t>Poskytov</w:t>
      </w:r>
      <w:r w:rsidR="00950DD5" w:rsidRPr="00950DD5">
        <w:rPr>
          <w:rFonts w:eastAsia="Calibri" w:cs="Calibri"/>
          <w:color w:val="404040"/>
        </w:rPr>
        <w:t xml:space="preserve">atel rovněž prohlašuje, že si je vědom předpisů týkajících se mezinárodních sankcí, zejm. pak čl. 5 k </w:t>
      </w:r>
      <w:r w:rsidR="00950DD5" w:rsidRPr="00950DD5">
        <w:rPr>
          <w:color w:val="404040" w:themeColor="text1" w:themeTint="BF"/>
        </w:rPr>
        <w:t>nařízení</w:t>
      </w:r>
      <w:r w:rsidR="00950DD5" w:rsidRPr="00950DD5">
        <w:rPr>
          <w:rFonts w:eastAsia="Calibri" w:cs="Calibri"/>
          <w:color w:val="404040"/>
        </w:rPr>
        <w:t xml:space="preserve"> Rady EU č. 833/2014 o omezujících opatřeních vzhledem k</w:t>
      </w:r>
      <w:r>
        <w:rPr>
          <w:rFonts w:eastAsia="Calibri" w:cs="Calibri"/>
          <w:color w:val="404040"/>
        </w:rPr>
        <w:t> </w:t>
      </w:r>
      <w:r w:rsidR="00950DD5" w:rsidRPr="00950DD5">
        <w:rPr>
          <w:rFonts w:eastAsia="Calibri" w:cs="Calibri"/>
          <w:color w:val="404040"/>
        </w:rPr>
        <w:t>činnostem Ruska destabilizujícím situaci na Ukrajině, ve znění pozdějších předpisů a</w:t>
      </w:r>
      <w:r>
        <w:rPr>
          <w:rFonts w:eastAsia="Calibri" w:cs="Calibri"/>
          <w:color w:val="404040"/>
        </w:rPr>
        <w:t> </w:t>
      </w:r>
      <w:r w:rsidR="00950DD5" w:rsidRPr="00950DD5">
        <w:rPr>
          <w:rFonts w:eastAsia="Calibri" w:cs="Calibri"/>
          <w:color w:val="404040"/>
        </w:rPr>
        <w:t>nařízení Rady EU č.</w:t>
      </w:r>
      <w:r w:rsidR="00FC791E">
        <w:rPr>
          <w:rFonts w:eastAsia="Calibri" w:cs="Calibri"/>
          <w:color w:val="404040"/>
        </w:rPr>
        <w:t> </w:t>
      </w:r>
      <w:r w:rsidR="00950DD5" w:rsidRPr="00950DD5">
        <w:rPr>
          <w:rFonts w:eastAsia="Calibri" w:cs="Calibri"/>
          <w:color w:val="404040"/>
        </w:rPr>
        <w:t>269/2014 o omezujících opatřeních vzhledem k činnostem narušujícím nebo ohrožujícím územní celistvost, svrchovanost a nezávislost Ukrajiny, ve znění pozdějších předpisů, vč.</w:t>
      </w:r>
      <w:r w:rsidR="00FC791E">
        <w:rPr>
          <w:rFonts w:eastAsia="Calibri" w:cs="Calibri"/>
          <w:color w:val="404040"/>
        </w:rPr>
        <w:t> </w:t>
      </w:r>
      <w:r w:rsidR="00950DD5" w:rsidRPr="00950DD5">
        <w:rPr>
          <w:rFonts w:eastAsia="Calibri" w:cs="Calibri"/>
          <w:color w:val="404040"/>
        </w:rPr>
        <w:t>prováděcího nařízení Rady EU 2022/581 ze dne 8. dubna 2022, ve znění pozdějších předpisů (dále jen „</w:t>
      </w:r>
      <w:r w:rsidR="00950DD5" w:rsidRPr="00950DD5">
        <w:rPr>
          <w:rFonts w:eastAsia="Calibri" w:cs="Calibri"/>
          <w:b/>
          <w:bCs/>
          <w:color w:val="404040"/>
        </w:rPr>
        <w:t>předpisy o mezinárodních sankcích</w:t>
      </w:r>
      <w:r w:rsidR="00950DD5" w:rsidRPr="00950DD5">
        <w:rPr>
          <w:rFonts w:eastAsia="Calibri" w:cs="Calibri"/>
          <w:color w:val="404040"/>
        </w:rPr>
        <w:t xml:space="preserve">“). </w:t>
      </w:r>
      <w:r>
        <w:rPr>
          <w:rFonts w:eastAsia="Calibri" w:cs="Calibri"/>
          <w:color w:val="404040"/>
        </w:rPr>
        <w:t>Poskytov</w:t>
      </w:r>
      <w:r w:rsidR="00950DD5" w:rsidRPr="00950DD5">
        <w:rPr>
          <w:rFonts w:eastAsia="Calibri" w:cs="Calibri"/>
          <w:color w:val="404040"/>
        </w:rPr>
        <w:t>atel prohlašuje, že u něho, jakož ani u okruhu subjektů sledovaných dle právních předpisů o</w:t>
      </w:r>
      <w:r>
        <w:rPr>
          <w:rFonts w:eastAsia="Calibri" w:cs="Calibri"/>
          <w:color w:val="404040"/>
        </w:rPr>
        <w:t> </w:t>
      </w:r>
      <w:r w:rsidR="00950DD5" w:rsidRPr="00950DD5">
        <w:rPr>
          <w:rFonts w:eastAsia="Calibri" w:cs="Calibri"/>
          <w:color w:val="404040"/>
        </w:rPr>
        <w:t>mezinárodních sankcích vztahujícího se k plnění této smlouvy není dána překážka uzavření či plnění této smlouvy. Dále</w:t>
      </w:r>
      <w:r w:rsidR="00FC791E">
        <w:rPr>
          <w:rFonts w:eastAsia="Calibri" w:cs="Calibri"/>
          <w:color w:val="404040"/>
        </w:rPr>
        <w:t> </w:t>
      </w:r>
      <w:r w:rsidR="00950DD5" w:rsidRPr="00950DD5">
        <w:rPr>
          <w:rFonts w:eastAsia="Calibri" w:cs="Calibri"/>
          <w:color w:val="404040"/>
        </w:rPr>
        <w:t xml:space="preserve">výslovně </w:t>
      </w:r>
      <w:r>
        <w:rPr>
          <w:rFonts w:eastAsia="Calibri" w:cs="Calibri"/>
          <w:color w:val="404040"/>
        </w:rPr>
        <w:t>Poskyto</w:t>
      </w:r>
      <w:r w:rsidR="00950DD5" w:rsidRPr="00950DD5">
        <w:rPr>
          <w:rFonts w:eastAsia="Calibri" w:cs="Calibri"/>
          <w:color w:val="404040"/>
        </w:rPr>
        <w:t>vatel zvláště prohlašuje, že nezpřístupní žádné finanční prostředky ani hospodářské zdroje sankcionovaným subjektům ve smyslu tohoto odstavce. Pro vyloučení pochybností se stanoví, že: (i) prohlášení musí být v platnosti po</w:t>
      </w:r>
      <w:r>
        <w:rPr>
          <w:rFonts w:eastAsia="Calibri" w:cs="Calibri"/>
          <w:color w:val="404040"/>
        </w:rPr>
        <w:t> </w:t>
      </w:r>
      <w:r w:rsidR="00950DD5" w:rsidRPr="00950DD5">
        <w:rPr>
          <w:rFonts w:eastAsia="Calibri" w:cs="Calibri"/>
          <w:color w:val="404040"/>
        </w:rPr>
        <w:t xml:space="preserve">celou dobu plnění </w:t>
      </w:r>
      <w:r>
        <w:rPr>
          <w:rFonts w:eastAsia="Calibri" w:cs="Calibri"/>
          <w:color w:val="404040"/>
        </w:rPr>
        <w:t>S</w:t>
      </w:r>
      <w:r w:rsidR="00950DD5" w:rsidRPr="00950DD5">
        <w:rPr>
          <w:rFonts w:eastAsia="Calibri" w:cs="Calibri"/>
          <w:color w:val="404040"/>
        </w:rPr>
        <w:t>mlouvy a</w:t>
      </w:r>
      <w:r w:rsidR="00FC791E">
        <w:rPr>
          <w:rFonts w:eastAsia="Calibri" w:cs="Calibri"/>
          <w:color w:val="404040"/>
        </w:rPr>
        <w:t> </w:t>
      </w:r>
      <w:r w:rsidR="00950DD5" w:rsidRPr="00950DD5">
        <w:rPr>
          <w:rFonts w:eastAsia="Calibri" w:cs="Calibri"/>
          <w:color w:val="404040"/>
        </w:rPr>
        <w:t>(</w:t>
      </w:r>
      <w:proofErr w:type="spellStart"/>
      <w:r w:rsidR="00950DD5" w:rsidRPr="00950DD5">
        <w:rPr>
          <w:rFonts w:eastAsia="Calibri" w:cs="Calibri"/>
          <w:color w:val="404040"/>
        </w:rPr>
        <w:t>ii</w:t>
      </w:r>
      <w:proofErr w:type="spellEnd"/>
      <w:r w:rsidR="00950DD5" w:rsidRPr="00950DD5">
        <w:rPr>
          <w:rFonts w:eastAsia="Calibri" w:cs="Calibri"/>
          <w:color w:val="404040"/>
        </w:rPr>
        <w:t xml:space="preserve">) jsou-li do tohoto prohlášení zahrnuti poddodavatelé či jiné třetí osoby, je </w:t>
      </w:r>
      <w:r w:rsidR="009B331D">
        <w:rPr>
          <w:rFonts w:eastAsia="Calibri" w:cs="Calibri"/>
          <w:color w:val="404040"/>
        </w:rPr>
        <w:t>Poskyto</w:t>
      </w:r>
      <w:r w:rsidR="00950DD5" w:rsidRPr="00950DD5">
        <w:rPr>
          <w:rFonts w:eastAsia="Calibri" w:cs="Calibri"/>
          <w:color w:val="404040"/>
        </w:rPr>
        <w:t xml:space="preserve">vatel povinen zjistit skutečnosti vztahující se k těmto třetím osobám s řádnou péčí, přinejmenším ověřením informace u třetích osob a prověřením veřejných rejstříků a evidencí. </w:t>
      </w:r>
      <w:r w:rsidR="009B331D">
        <w:rPr>
          <w:rFonts w:eastAsia="Calibri" w:cs="Calibri"/>
          <w:color w:val="404040"/>
        </w:rPr>
        <w:t>Poskytov</w:t>
      </w:r>
      <w:r w:rsidR="00950DD5" w:rsidRPr="00950DD5">
        <w:rPr>
          <w:rFonts w:eastAsia="Calibri" w:cs="Calibri"/>
          <w:color w:val="404040"/>
        </w:rPr>
        <w:t>atel je povinen zajistit smluvně dodržování příslušných povinností a omezovat rizika vyplývajících z</w:t>
      </w:r>
      <w:r w:rsidR="00FC791E">
        <w:rPr>
          <w:rFonts w:eastAsia="Calibri" w:cs="Calibri"/>
          <w:color w:val="404040"/>
        </w:rPr>
        <w:t> </w:t>
      </w:r>
      <w:r w:rsidR="00950DD5" w:rsidRPr="00950DD5">
        <w:rPr>
          <w:rFonts w:eastAsia="Calibri" w:cs="Calibri"/>
          <w:color w:val="404040"/>
        </w:rPr>
        <w:t>okolností vedoucích k mezinárodním sankcím.</w:t>
      </w:r>
    </w:p>
    <w:p w14:paraId="58355004" w14:textId="38ED8DAD" w:rsidR="009E238A" w:rsidRPr="00CA66F7" w:rsidRDefault="009B331D" w:rsidP="00A529B9">
      <w:pPr>
        <w:pStyle w:val="Odstavecseseznamem"/>
        <w:numPr>
          <w:ilvl w:val="1"/>
          <w:numId w:val="16"/>
        </w:numPr>
        <w:tabs>
          <w:tab w:val="left" w:pos="875"/>
          <w:tab w:val="left" w:pos="877"/>
        </w:tabs>
        <w:spacing w:after="60" w:line="312" w:lineRule="auto"/>
        <w:ind w:left="879" w:right="397"/>
        <w:rPr>
          <w:color w:val="404040" w:themeColor="text1" w:themeTint="BF"/>
        </w:rPr>
      </w:pPr>
      <w:r>
        <w:rPr>
          <w:rFonts w:eastAsia="Calibri"/>
          <w:color w:val="404040"/>
        </w:rPr>
        <w:lastRenderedPageBreak/>
        <w:t>Poskyto</w:t>
      </w:r>
      <w:r w:rsidR="00950DD5" w:rsidRPr="00950DD5">
        <w:rPr>
          <w:rFonts w:eastAsia="Calibri"/>
          <w:color w:val="404040"/>
        </w:rPr>
        <w:t xml:space="preserve">vatel se </w:t>
      </w:r>
      <w:r w:rsidR="00950DD5" w:rsidRPr="0060440F">
        <w:rPr>
          <w:color w:val="404040" w:themeColor="text1" w:themeTint="BF"/>
        </w:rPr>
        <w:t>zavazuje</w:t>
      </w:r>
      <w:r w:rsidR="00950DD5" w:rsidRPr="00950DD5">
        <w:rPr>
          <w:rFonts w:eastAsia="Calibri"/>
          <w:color w:val="404040"/>
        </w:rPr>
        <w:t xml:space="preserve"> zajistit, aby jeho prohlášení dle odst. </w:t>
      </w:r>
      <w:r w:rsidR="0060440F">
        <w:rPr>
          <w:rFonts w:eastAsia="Calibri"/>
          <w:color w:val="404040"/>
        </w:rPr>
        <w:t>6</w:t>
      </w:r>
      <w:r w:rsidR="00950DD5" w:rsidRPr="00950DD5">
        <w:rPr>
          <w:rFonts w:eastAsia="Calibri"/>
          <w:color w:val="404040"/>
        </w:rPr>
        <w:t>.</w:t>
      </w:r>
      <w:r w:rsidR="006959D3">
        <w:rPr>
          <w:rFonts w:eastAsia="Calibri"/>
          <w:color w:val="404040"/>
        </w:rPr>
        <w:t>31</w:t>
      </w:r>
      <w:r w:rsidR="00950DD5" w:rsidRPr="00950DD5">
        <w:rPr>
          <w:rFonts w:eastAsia="Calibri"/>
          <w:color w:val="404040"/>
        </w:rPr>
        <w:t xml:space="preserve"> tohoto článku Smlouvy zůstala pravdivá a v platnosti po celou dobu účinnosti Smlouvy</w:t>
      </w:r>
      <w:r w:rsidR="0060440F">
        <w:rPr>
          <w:rFonts w:eastAsia="Calibri"/>
          <w:color w:val="404040"/>
        </w:rPr>
        <w:t>.</w:t>
      </w:r>
    </w:p>
    <w:p w14:paraId="58355005" w14:textId="75EFBBCF" w:rsidR="009E238A" w:rsidRPr="0008010E" w:rsidRDefault="00892987" w:rsidP="00A529B9">
      <w:pPr>
        <w:pStyle w:val="Nadpis2"/>
        <w:numPr>
          <w:ilvl w:val="0"/>
          <w:numId w:val="16"/>
        </w:numPr>
        <w:tabs>
          <w:tab w:val="left" w:pos="3517"/>
        </w:tabs>
        <w:spacing w:before="240" w:after="240" w:line="312" w:lineRule="auto"/>
        <w:ind w:left="3516" w:right="397"/>
        <w:jc w:val="left"/>
        <w:rPr>
          <w:color w:val="404040" w:themeColor="text1" w:themeTint="BF"/>
        </w:rPr>
      </w:pPr>
      <w:r w:rsidRPr="0008010E">
        <w:rPr>
          <w:color w:val="404040" w:themeColor="text1" w:themeTint="BF"/>
        </w:rPr>
        <w:t>Oprávněné</w:t>
      </w:r>
      <w:r w:rsidRPr="0008010E">
        <w:rPr>
          <w:color w:val="404040" w:themeColor="text1" w:themeTint="BF"/>
          <w:spacing w:val="-8"/>
        </w:rPr>
        <w:t xml:space="preserve"> </w:t>
      </w:r>
      <w:r w:rsidRPr="0008010E">
        <w:rPr>
          <w:color w:val="404040" w:themeColor="text1" w:themeTint="BF"/>
        </w:rPr>
        <w:t>osoby</w:t>
      </w:r>
      <w:r w:rsidRPr="0008010E">
        <w:rPr>
          <w:color w:val="404040" w:themeColor="text1" w:themeTint="BF"/>
          <w:spacing w:val="-5"/>
        </w:rPr>
        <w:t xml:space="preserve"> </w:t>
      </w:r>
      <w:r w:rsidRPr="0008010E">
        <w:rPr>
          <w:color w:val="404040" w:themeColor="text1" w:themeTint="BF"/>
        </w:rPr>
        <w:t>Smluvních</w:t>
      </w:r>
      <w:r w:rsidRPr="0008010E">
        <w:rPr>
          <w:color w:val="404040" w:themeColor="text1" w:themeTint="BF"/>
          <w:spacing w:val="-6"/>
        </w:rPr>
        <w:t xml:space="preserve"> </w:t>
      </w:r>
      <w:r w:rsidRPr="0008010E">
        <w:rPr>
          <w:color w:val="404040" w:themeColor="text1" w:themeTint="BF"/>
          <w:spacing w:val="-4"/>
        </w:rPr>
        <w:t>stran</w:t>
      </w:r>
    </w:p>
    <w:p w14:paraId="730F8FD1" w14:textId="06D25190" w:rsidR="00E302C7" w:rsidRPr="008311BE" w:rsidRDefault="00E302C7" w:rsidP="00A529B9">
      <w:pPr>
        <w:pStyle w:val="Odstavecseseznamem"/>
        <w:numPr>
          <w:ilvl w:val="1"/>
          <w:numId w:val="16"/>
        </w:numPr>
        <w:tabs>
          <w:tab w:val="left" w:pos="875"/>
        </w:tabs>
        <w:spacing w:after="60" w:line="312" w:lineRule="auto"/>
        <w:ind w:left="875" w:right="397" w:hanging="735"/>
        <w:rPr>
          <w:color w:val="404040" w:themeColor="text1" w:themeTint="BF"/>
        </w:rPr>
      </w:pPr>
      <w:r w:rsidRPr="0008010E">
        <w:rPr>
          <w:color w:val="404040" w:themeColor="text1" w:themeTint="BF"/>
        </w:rPr>
        <w:t>Oprávněné</w:t>
      </w:r>
      <w:r w:rsidRPr="0008010E">
        <w:rPr>
          <w:color w:val="404040" w:themeColor="text1" w:themeTint="BF"/>
          <w:spacing w:val="79"/>
        </w:rPr>
        <w:t xml:space="preserve"> </w:t>
      </w:r>
      <w:r w:rsidRPr="0008010E">
        <w:rPr>
          <w:color w:val="404040" w:themeColor="text1" w:themeTint="BF"/>
        </w:rPr>
        <w:t>osoby</w:t>
      </w:r>
      <w:r w:rsidRPr="0008010E">
        <w:rPr>
          <w:color w:val="404040" w:themeColor="text1" w:themeTint="BF"/>
          <w:spacing w:val="52"/>
          <w:w w:val="150"/>
        </w:rPr>
        <w:t xml:space="preserve"> </w:t>
      </w:r>
      <w:r w:rsidRPr="0008010E">
        <w:rPr>
          <w:color w:val="404040" w:themeColor="text1" w:themeTint="BF"/>
        </w:rPr>
        <w:t>Smluvních</w:t>
      </w:r>
      <w:r w:rsidRPr="0008010E">
        <w:rPr>
          <w:color w:val="404040" w:themeColor="text1" w:themeTint="BF"/>
          <w:spacing w:val="52"/>
          <w:w w:val="150"/>
        </w:rPr>
        <w:t xml:space="preserve"> </w:t>
      </w:r>
      <w:r w:rsidRPr="0008010E">
        <w:rPr>
          <w:color w:val="404040" w:themeColor="text1" w:themeTint="BF"/>
        </w:rPr>
        <w:t>stran</w:t>
      </w:r>
      <w:r w:rsidRPr="00E302C7">
        <w:rPr>
          <w:color w:val="404040" w:themeColor="text1" w:themeTint="BF"/>
        </w:rPr>
        <w:t xml:space="preserve"> </w:t>
      </w:r>
      <w:r w:rsidRPr="0008010E">
        <w:rPr>
          <w:color w:val="404040" w:themeColor="text1" w:themeTint="BF"/>
        </w:rPr>
        <w:t>jsou</w:t>
      </w:r>
      <w:r w:rsidRPr="00E302C7">
        <w:rPr>
          <w:color w:val="404040" w:themeColor="text1" w:themeTint="BF"/>
        </w:rPr>
        <w:t xml:space="preserve"> uvedeny v</w:t>
      </w:r>
      <w:r>
        <w:rPr>
          <w:color w:val="404040" w:themeColor="text1" w:themeTint="BF"/>
        </w:rPr>
        <w:t> </w:t>
      </w:r>
      <w:r w:rsidR="00182C28">
        <w:rPr>
          <w:color w:val="404040" w:themeColor="text1" w:themeTint="BF"/>
        </w:rPr>
        <w:t>P</w:t>
      </w:r>
      <w:r>
        <w:rPr>
          <w:color w:val="404040" w:themeColor="text1" w:themeTint="BF"/>
        </w:rPr>
        <w:t>říloze č. 3 této Smlouvy</w:t>
      </w:r>
      <w:r w:rsidR="00C35FE5">
        <w:rPr>
          <w:color w:val="404040" w:themeColor="text1" w:themeTint="BF"/>
        </w:rPr>
        <w:t xml:space="preserve"> a jsou</w:t>
      </w:r>
      <w:r>
        <w:rPr>
          <w:color w:val="404040" w:themeColor="text1" w:themeTint="BF"/>
        </w:rPr>
        <w:t xml:space="preserve"> </w:t>
      </w:r>
      <w:r w:rsidRPr="0008010E">
        <w:rPr>
          <w:color w:val="404040" w:themeColor="text1" w:themeTint="BF"/>
        </w:rPr>
        <w:t>oprávněny</w:t>
      </w:r>
      <w:r w:rsidRPr="00E302C7">
        <w:rPr>
          <w:color w:val="404040" w:themeColor="text1" w:themeTint="BF"/>
        </w:rPr>
        <w:t xml:space="preserve"> </w:t>
      </w:r>
      <w:r w:rsidRPr="0008010E">
        <w:rPr>
          <w:color w:val="404040" w:themeColor="text1" w:themeTint="BF"/>
        </w:rPr>
        <w:t>zejména</w:t>
      </w:r>
      <w:r w:rsidRPr="00E302C7">
        <w:rPr>
          <w:color w:val="404040" w:themeColor="text1" w:themeTint="BF"/>
        </w:rPr>
        <w:t xml:space="preserve"> </w:t>
      </w:r>
      <w:r w:rsidRPr="0008010E">
        <w:rPr>
          <w:color w:val="404040" w:themeColor="text1" w:themeTint="BF"/>
        </w:rPr>
        <w:t>zadávat</w:t>
      </w:r>
      <w:r w:rsidRPr="00E302C7">
        <w:rPr>
          <w:color w:val="404040" w:themeColor="text1" w:themeTint="BF"/>
        </w:rPr>
        <w:t xml:space="preserve"> </w:t>
      </w:r>
      <w:r w:rsidRPr="0008010E">
        <w:rPr>
          <w:color w:val="404040" w:themeColor="text1" w:themeTint="BF"/>
        </w:rPr>
        <w:t>požadavky</w:t>
      </w:r>
      <w:r>
        <w:rPr>
          <w:color w:val="404040" w:themeColor="text1" w:themeTint="BF"/>
        </w:rPr>
        <w:t>,</w:t>
      </w:r>
      <w:r w:rsidRPr="00E302C7">
        <w:rPr>
          <w:color w:val="404040" w:themeColor="text1" w:themeTint="BF"/>
        </w:rPr>
        <w:t xml:space="preserve"> stvrdit </w:t>
      </w:r>
      <w:r w:rsidRPr="0008010E">
        <w:rPr>
          <w:color w:val="404040" w:themeColor="text1" w:themeTint="BF"/>
        </w:rPr>
        <w:t>provedení</w:t>
      </w:r>
      <w:r w:rsidRPr="00E302C7">
        <w:rPr>
          <w:color w:val="404040" w:themeColor="text1" w:themeTint="BF"/>
        </w:rPr>
        <w:t xml:space="preserve"> </w:t>
      </w:r>
      <w:r w:rsidRPr="0008010E">
        <w:rPr>
          <w:color w:val="404040" w:themeColor="text1" w:themeTint="BF"/>
        </w:rPr>
        <w:t>Služeb</w:t>
      </w:r>
      <w:r w:rsidRPr="00E302C7">
        <w:rPr>
          <w:color w:val="404040" w:themeColor="text1" w:themeTint="BF"/>
        </w:rPr>
        <w:t xml:space="preserve"> </w:t>
      </w:r>
      <w:r w:rsidR="008311BE">
        <w:rPr>
          <w:color w:val="404040" w:themeColor="text1" w:themeTint="BF"/>
        </w:rPr>
        <w:t xml:space="preserve">dle </w:t>
      </w:r>
      <w:r w:rsidRPr="0008010E">
        <w:rPr>
          <w:color w:val="404040" w:themeColor="text1" w:themeTint="BF"/>
        </w:rPr>
        <w:t>Smlouvy</w:t>
      </w:r>
      <w:r w:rsidRPr="00E302C7">
        <w:rPr>
          <w:color w:val="404040" w:themeColor="text1" w:themeTint="BF"/>
        </w:rPr>
        <w:t xml:space="preserve"> </w:t>
      </w:r>
      <w:r w:rsidRPr="0008010E">
        <w:rPr>
          <w:color w:val="404040" w:themeColor="text1" w:themeTint="BF"/>
        </w:rPr>
        <w:t>podpisem</w:t>
      </w:r>
      <w:r w:rsidRPr="00E302C7">
        <w:rPr>
          <w:color w:val="404040" w:themeColor="text1" w:themeTint="BF"/>
        </w:rPr>
        <w:t xml:space="preserve"> </w:t>
      </w:r>
      <w:r w:rsidRPr="0008010E">
        <w:rPr>
          <w:color w:val="404040" w:themeColor="text1" w:themeTint="BF"/>
        </w:rPr>
        <w:t>a</w:t>
      </w:r>
      <w:r w:rsidRPr="00E302C7">
        <w:rPr>
          <w:color w:val="404040" w:themeColor="text1" w:themeTint="BF"/>
        </w:rPr>
        <w:t xml:space="preserve"> </w:t>
      </w:r>
      <w:r w:rsidRPr="0008010E">
        <w:rPr>
          <w:color w:val="404040" w:themeColor="text1" w:themeTint="BF"/>
        </w:rPr>
        <w:t>vznášet</w:t>
      </w:r>
      <w:r w:rsidRPr="00E302C7">
        <w:rPr>
          <w:color w:val="404040" w:themeColor="text1" w:themeTint="BF"/>
        </w:rPr>
        <w:t xml:space="preserve"> </w:t>
      </w:r>
      <w:r w:rsidRPr="0008010E">
        <w:rPr>
          <w:color w:val="404040" w:themeColor="text1" w:themeTint="BF"/>
        </w:rPr>
        <w:t>požadavky</w:t>
      </w:r>
      <w:r w:rsidRPr="00E302C7">
        <w:rPr>
          <w:color w:val="404040" w:themeColor="text1" w:themeTint="BF"/>
        </w:rPr>
        <w:t xml:space="preserve"> </w:t>
      </w:r>
      <w:r w:rsidRPr="0008010E">
        <w:rPr>
          <w:color w:val="404040" w:themeColor="text1" w:themeTint="BF"/>
        </w:rPr>
        <w:t>a</w:t>
      </w:r>
      <w:r w:rsidRPr="00E302C7">
        <w:rPr>
          <w:color w:val="404040" w:themeColor="text1" w:themeTint="BF"/>
        </w:rPr>
        <w:t xml:space="preserve"> </w:t>
      </w:r>
      <w:r w:rsidRPr="0008010E">
        <w:rPr>
          <w:color w:val="404040" w:themeColor="text1" w:themeTint="BF"/>
        </w:rPr>
        <w:t>připomínky</w:t>
      </w:r>
      <w:r w:rsidRPr="0008010E">
        <w:rPr>
          <w:color w:val="404040" w:themeColor="text1" w:themeTint="BF"/>
          <w:spacing w:val="-11"/>
        </w:rPr>
        <w:t xml:space="preserve"> </w:t>
      </w:r>
      <w:r w:rsidRPr="0008010E">
        <w:rPr>
          <w:color w:val="404040" w:themeColor="text1" w:themeTint="BF"/>
        </w:rPr>
        <w:t>k</w:t>
      </w:r>
      <w:r w:rsidRPr="0008010E">
        <w:rPr>
          <w:color w:val="404040" w:themeColor="text1" w:themeTint="BF"/>
          <w:spacing w:val="-5"/>
        </w:rPr>
        <w:t xml:space="preserve"> </w:t>
      </w:r>
      <w:r w:rsidRPr="0008010E">
        <w:rPr>
          <w:color w:val="404040" w:themeColor="text1" w:themeTint="BF"/>
        </w:rPr>
        <w:t>poskytování</w:t>
      </w:r>
      <w:r w:rsidRPr="0008010E">
        <w:rPr>
          <w:color w:val="404040" w:themeColor="text1" w:themeTint="BF"/>
          <w:spacing w:val="-9"/>
        </w:rPr>
        <w:t xml:space="preserve"> </w:t>
      </w:r>
      <w:r>
        <w:rPr>
          <w:color w:val="404040" w:themeColor="text1" w:themeTint="BF"/>
          <w:spacing w:val="-9"/>
        </w:rPr>
        <w:t>S</w:t>
      </w:r>
      <w:r w:rsidRPr="0008010E">
        <w:rPr>
          <w:color w:val="404040" w:themeColor="text1" w:themeTint="BF"/>
          <w:spacing w:val="-2"/>
        </w:rPr>
        <w:t>lužeb.</w:t>
      </w:r>
    </w:p>
    <w:p w14:paraId="45CE30C0" w14:textId="1B570F3B" w:rsidR="008311BE" w:rsidRDefault="008311BE" w:rsidP="00A529B9">
      <w:pPr>
        <w:pStyle w:val="Odstavecseseznamem"/>
        <w:numPr>
          <w:ilvl w:val="1"/>
          <w:numId w:val="16"/>
        </w:numPr>
        <w:tabs>
          <w:tab w:val="left" w:pos="875"/>
        </w:tabs>
        <w:spacing w:after="60" w:line="312" w:lineRule="auto"/>
        <w:ind w:left="875" w:right="397" w:hanging="735"/>
        <w:rPr>
          <w:color w:val="404040" w:themeColor="text1" w:themeTint="BF"/>
        </w:rPr>
      </w:pPr>
      <w:r w:rsidRPr="0008010E">
        <w:rPr>
          <w:color w:val="404040" w:themeColor="text1" w:themeTint="BF"/>
        </w:rPr>
        <w:t xml:space="preserve">Smluvní strany se zavazují po dobu platnosti této Smlouvy nezměnit </w:t>
      </w:r>
      <w:r w:rsidR="00671A4D">
        <w:rPr>
          <w:color w:val="404040" w:themeColor="text1" w:themeTint="BF"/>
        </w:rPr>
        <w:t>oprávněné</w:t>
      </w:r>
      <w:r w:rsidRPr="0008010E">
        <w:rPr>
          <w:color w:val="404040" w:themeColor="text1" w:themeTint="BF"/>
        </w:rPr>
        <w:t xml:space="preserve"> osoby uvedené v</w:t>
      </w:r>
      <w:r w:rsidR="00671A4D">
        <w:rPr>
          <w:color w:val="404040" w:themeColor="text1" w:themeTint="BF"/>
          <w:spacing w:val="-1"/>
        </w:rPr>
        <w:t> </w:t>
      </w:r>
      <w:r w:rsidR="00182C28">
        <w:rPr>
          <w:color w:val="404040" w:themeColor="text1" w:themeTint="BF"/>
          <w:spacing w:val="-1"/>
        </w:rPr>
        <w:t>P</w:t>
      </w:r>
      <w:r w:rsidR="00671A4D">
        <w:rPr>
          <w:color w:val="404040" w:themeColor="text1" w:themeTint="BF"/>
        </w:rPr>
        <w:t>říloze č. 3</w:t>
      </w:r>
      <w:r w:rsidRPr="0008010E">
        <w:rPr>
          <w:color w:val="404040" w:themeColor="text1" w:themeTint="BF"/>
        </w:rPr>
        <w:t xml:space="preserve"> Smlouvy bez závažných důvodů. V případě změny </w:t>
      </w:r>
      <w:r w:rsidR="00671A4D">
        <w:rPr>
          <w:color w:val="404040" w:themeColor="text1" w:themeTint="BF"/>
        </w:rPr>
        <w:t>oprávněné</w:t>
      </w:r>
      <w:r w:rsidRPr="0008010E">
        <w:rPr>
          <w:color w:val="404040" w:themeColor="text1" w:themeTint="BF"/>
        </w:rPr>
        <w:t xml:space="preserve"> osoby je Smluvní strana povinna neprodleně o této skutečnosti písemně informovat druhou Smluvní stranu bez nutnosti uzavření písemných Dodatků ke Smlouvě</w:t>
      </w:r>
      <w:r w:rsidR="00D30E65">
        <w:rPr>
          <w:color w:val="404040" w:themeColor="text1" w:themeTint="BF"/>
        </w:rPr>
        <w:t>.</w:t>
      </w:r>
    </w:p>
    <w:p w14:paraId="58355006" w14:textId="2D56B94D" w:rsidR="009E238A" w:rsidRPr="0008010E" w:rsidRDefault="001051D3" w:rsidP="00A529B9">
      <w:pPr>
        <w:pStyle w:val="Odstavecseseznamem"/>
        <w:numPr>
          <w:ilvl w:val="1"/>
          <w:numId w:val="16"/>
        </w:numPr>
        <w:tabs>
          <w:tab w:val="left" w:pos="875"/>
        </w:tabs>
        <w:spacing w:after="60" w:line="312" w:lineRule="auto"/>
        <w:ind w:left="875" w:right="397" w:hanging="735"/>
        <w:rPr>
          <w:color w:val="404040" w:themeColor="text1" w:themeTint="BF"/>
        </w:rPr>
      </w:pPr>
      <w:r>
        <w:rPr>
          <w:color w:val="404040" w:themeColor="text1" w:themeTint="BF"/>
        </w:rPr>
        <w:t xml:space="preserve">Kontaktní údaje na helpdesk </w:t>
      </w:r>
      <w:r w:rsidR="005A7460">
        <w:rPr>
          <w:color w:val="404040" w:themeColor="text1" w:themeTint="BF"/>
        </w:rPr>
        <w:t>Smluvních stran jsou následující</w:t>
      </w:r>
      <w:r w:rsidR="00892987" w:rsidRPr="0008010E">
        <w:rPr>
          <w:color w:val="404040" w:themeColor="text1" w:themeTint="BF"/>
          <w:spacing w:val="-2"/>
        </w:rPr>
        <w:t>:</w:t>
      </w:r>
    </w:p>
    <w:p w14:paraId="5835500F" w14:textId="67B47A36" w:rsidR="009E238A" w:rsidRPr="0008010E" w:rsidRDefault="00892987" w:rsidP="00005DBE">
      <w:pPr>
        <w:pStyle w:val="Zkladntext"/>
        <w:spacing w:after="60" w:line="312" w:lineRule="auto"/>
        <w:ind w:left="860" w:right="397"/>
        <w:rPr>
          <w:color w:val="404040" w:themeColor="text1" w:themeTint="BF"/>
        </w:rPr>
      </w:pPr>
      <w:r w:rsidRPr="0008010E">
        <w:rPr>
          <w:color w:val="404040" w:themeColor="text1" w:themeTint="BF"/>
        </w:rPr>
        <w:t>Za</w:t>
      </w:r>
      <w:r w:rsidRPr="0008010E">
        <w:rPr>
          <w:color w:val="404040" w:themeColor="text1" w:themeTint="BF"/>
          <w:spacing w:val="-1"/>
        </w:rPr>
        <w:t xml:space="preserve"> </w:t>
      </w:r>
      <w:r w:rsidRPr="0008010E">
        <w:rPr>
          <w:color w:val="404040" w:themeColor="text1" w:themeTint="BF"/>
          <w:spacing w:val="-2"/>
        </w:rPr>
        <w:t>Objednatele:</w:t>
      </w:r>
    </w:p>
    <w:p w14:paraId="64D56837" w14:textId="44EC29E2" w:rsidR="009E238A" w:rsidRPr="0008010E" w:rsidRDefault="00B94090" w:rsidP="00A529B9">
      <w:pPr>
        <w:pStyle w:val="Zkladntext"/>
        <w:spacing w:line="312" w:lineRule="auto"/>
        <w:ind w:left="879" w:right="397"/>
        <w:jc w:val="left"/>
        <w:rPr>
          <w:color w:val="404040" w:themeColor="text1" w:themeTint="BF"/>
        </w:rPr>
      </w:pPr>
      <w:r w:rsidRPr="00B94090">
        <w:rPr>
          <w:color w:val="404040" w:themeColor="text1" w:themeTint="BF"/>
          <w:highlight w:val="lightGray"/>
        </w:rPr>
        <w:t>XXX</w:t>
      </w:r>
    </w:p>
    <w:p w14:paraId="2C778937" w14:textId="4E6FA7BD" w:rsidR="009E238A" w:rsidRPr="0008010E" w:rsidRDefault="00892987" w:rsidP="00A529B9">
      <w:pPr>
        <w:pStyle w:val="Zkladntext"/>
        <w:spacing w:line="312" w:lineRule="auto"/>
        <w:ind w:left="879" w:right="397"/>
        <w:jc w:val="left"/>
        <w:rPr>
          <w:color w:val="404040" w:themeColor="text1" w:themeTint="BF"/>
        </w:rPr>
      </w:pPr>
      <w:r w:rsidRPr="0008010E">
        <w:rPr>
          <w:color w:val="404040" w:themeColor="text1" w:themeTint="BF"/>
        </w:rPr>
        <w:t>Za</w:t>
      </w:r>
      <w:r w:rsidRPr="6C45D417">
        <w:rPr>
          <w:color w:val="404040" w:themeColor="text1" w:themeTint="BF"/>
        </w:rPr>
        <w:t xml:space="preserve"> Poskytovatele:</w:t>
      </w:r>
      <w:r>
        <w:tab/>
      </w:r>
    </w:p>
    <w:p w14:paraId="5835501B" w14:textId="330FA4CF" w:rsidR="009E238A" w:rsidRPr="006552B7" w:rsidRDefault="00B94090" w:rsidP="00A529B9">
      <w:pPr>
        <w:pStyle w:val="Odstavecseseznamem"/>
        <w:tabs>
          <w:tab w:val="left" w:pos="876"/>
          <w:tab w:val="left" w:pos="878"/>
        </w:tabs>
        <w:spacing w:line="312" w:lineRule="auto"/>
        <w:ind w:left="851" w:right="397" w:firstLine="0"/>
        <w:jc w:val="left"/>
        <w:rPr>
          <w:color w:val="404040" w:themeColor="text1" w:themeTint="BF"/>
        </w:rPr>
      </w:pPr>
      <w:r w:rsidRPr="00B94090">
        <w:rPr>
          <w:color w:val="404040" w:themeColor="text1" w:themeTint="BF"/>
          <w:highlight w:val="lightGray"/>
        </w:rPr>
        <w:t>XXX</w:t>
      </w:r>
    </w:p>
    <w:p w14:paraId="5835501C" w14:textId="77777777" w:rsidR="009E238A" w:rsidRPr="0008010E" w:rsidRDefault="00892987" w:rsidP="00A529B9">
      <w:pPr>
        <w:pStyle w:val="Nadpis2"/>
        <w:numPr>
          <w:ilvl w:val="0"/>
          <w:numId w:val="16"/>
        </w:numPr>
        <w:tabs>
          <w:tab w:val="left" w:pos="4017"/>
        </w:tabs>
        <w:spacing w:before="240" w:after="240" w:line="312" w:lineRule="auto"/>
        <w:ind w:left="4020" w:right="397"/>
        <w:jc w:val="both"/>
        <w:rPr>
          <w:color w:val="404040" w:themeColor="text1" w:themeTint="BF"/>
        </w:rPr>
      </w:pPr>
      <w:r w:rsidRPr="0008010E">
        <w:rPr>
          <w:color w:val="404040" w:themeColor="text1" w:themeTint="BF"/>
        </w:rPr>
        <w:t>Smluvní</w:t>
      </w:r>
      <w:r w:rsidRPr="0008010E">
        <w:rPr>
          <w:color w:val="404040" w:themeColor="text1" w:themeTint="BF"/>
          <w:spacing w:val="-3"/>
        </w:rPr>
        <w:t xml:space="preserve"> </w:t>
      </w:r>
      <w:r w:rsidRPr="0008010E">
        <w:rPr>
          <w:color w:val="404040" w:themeColor="text1" w:themeTint="BF"/>
        </w:rPr>
        <w:t>sankce</w:t>
      </w:r>
      <w:r w:rsidRPr="0008010E">
        <w:rPr>
          <w:color w:val="404040" w:themeColor="text1" w:themeTint="BF"/>
          <w:spacing w:val="-5"/>
        </w:rPr>
        <w:t xml:space="preserve"> </w:t>
      </w:r>
      <w:r w:rsidRPr="0008010E">
        <w:rPr>
          <w:color w:val="404040" w:themeColor="text1" w:themeTint="BF"/>
        </w:rPr>
        <w:t>a</w:t>
      </w:r>
      <w:r w:rsidRPr="0008010E">
        <w:rPr>
          <w:color w:val="404040" w:themeColor="text1" w:themeTint="BF"/>
          <w:spacing w:val="-2"/>
        </w:rPr>
        <w:t xml:space="preserve"> pokuty</w:t>
      </w:r>
    </w:p>
    <w:p w14:paraId="5835501D" w14:textId="1F0AF726"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 xml:space="preserve">V případě neposkytování Paušální služby dle Smlouvy bude Poskytovatel povinen uhradit Objednateli smluvní pokutu ve výši 10.000, - Kč (slovy: deset tisíc korun českých) za každý kalendářní den, ve kterém nebyla </w:t>
      </w:r>
      <w:r w:rsidR="00380EC6">
        <w:rPr>
          <w:color w:val="404040" w:themeColor="text1" w:themeTint="BF"/>
        </w:rPr>
        <w:t>Paušální služba</w:t>
      </w:r>
      <w:r w:rsidRPr="0008010E">
        <w:rPr>
          <w:color w:val="404040" w:themeColor="text1" w:themeTint="BF"/>
        </w:rPr>
        <w:t xml:space="preserve"> řádně poskytována. Výše pokuty není </w:t>
      </w:r>
      <w:r w:rsidRPr="0008010E">
        <w:rPr>
          <w:color w:val="404040" w:themeColor="text1" w:themeTint="BF"/>
          <w:spacing w:val="-2"/>
        </w:rPr>
        <w:t>omezena.</w:t>
      </w:r>
    </w:p>
    <w:p w14:paraId="5835501E"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V</w:t>
      </w:r>
      <w:r w:rsidRPr="0008010E">
        <w:rPr>
          <w:color w:val="404040" w:themeColor="text1" w:themeTint="BF"/>
          <w:spacing w:val="-7"/>
        </w:rPr>
        <w:t xml:space="preserve"> </w:t>
      </w:r>
      <w:r w:rsidRPr="0008010E">
        <w:rPr>
          <w:color w:val="404040" w:themeColor="text1" w:themeTint="BF"/>
        </w:rPr>
        <w:t>případě</w:t>
      </w:r>
      <w:r w:rsidRPr="0008010E">
        <w:rPr>
          <w:color w:val="404040" w:themeColor="text1" w:themeTint="BF"/>
          <w:spacing w:val="-9"/>
        </w:rPr>
        <w:t xml:space="preserve"> </w:t>
      </w:r>
      <w:r w:rsidRPr="0008010E">
        <w:rPr>
          <w:color w:val="404040" w:themeColor="text1" w:themeTint="BF"/>
        </w:rPr>
        <w:t>nedodržení</w:t>
      </w:r>
      <w:r w:rsidRPr="0008010E">
        <w:rPr>
          <w:color w:val="404040" w:themeColor="text1" w:themeTint="BF"/>
          <w:spacing w:val="-10"/>
        </w:rPr>
        <w:t xml:space="preserve"> </w:t>
      </w:r>
      <w:r w:rsidRPr="0008010E">
        <w:rPr>
          <w:color w:val="404040" w:themeColor="text1" w:themeTint="BF"/>
        </w:rPr>
        <w:t>termínů</w:t>
      </w:r>
      <w:r w:rsidRPr="0008010E">
        <w:rPr>
          <w:color w:val="404040" w:themeColor="text1" w:themeTint="BF"/>
          <w:spacing w:val="-8"/>
        </w:rPr>
        <w:t xml:space="preserve"> </w:t>
      </w:r>
      <w:r w:rsidRPr="0008010E">
        <w:rPr>
          <w:color w:val="404040" w:themeColor="text1" w:themeTint="BF"/>
        </w:rPr>
        <w:t>odezvy</w:t>
      </w:r>
      <w:r w:rsidRPr="0008010E">
        <w:rPr>
          <w:color w:val="404040" w:themeColor="text1" w:themeTint="BF"/>
          <w:spacing w:val="-8"/>
        </w:rPr>
        <w:t xml:space="preserve"> </w:t>
      </w:r>
      <w:r w:rsidRPr="0008010E">
        <w:rPr>
          <w:color w:val="404040" w:themeColor="text1" w:themeTint="BF"/>
        </w:rPr>
        <w:t>na</w:t>
      </w:r>
      <w:r w:rsidRPr="0008010E">
        <w:rPr>
          <w:color w:val="404040" w:themeColor="text1" w:themeTint="BF"/>
          <w:spacing w:val="-9"/>
        </w:rPr>
        <w:t xml:space="preserve"> </w:t>
      </w:r>
      <w:r w:rsidRPr="0008010E">
        <w:rPr>
          <w:color w:val="404040" w:themeColor="text1" w:themeTint="BF"/>
        </w:rPr>
        <w:t>Incident</w:t>
      </w:r>
      <w:r w:rsidRPr="0008010E">
        <w:rPr>
          <w:color w:val="404040" w:themeColor="text1" w:themeTint="BF"/>
          <w:spacing w:val="-7"/>
        </w:rPr>
        <w:t xml:space="preserve"> </w:t>
      </w:r>
      <w:r w:rsidRPr="0008010E">
        <w:rPr>
          <w:color w:val="404040" w:themeColor="text1" w:themeTint="BF"/>
        </w:rPr>
        <w:t>uvedených</w:t>
      </w:r>
      <w:r w:rsidRPr="0008010E">
        <w:rPr>
          <w:color w:val="404040" w:themeColor="text1" w:themeTint="BF"/>
          <w:spacing w:val="-9"/>
        </w:rPr>
        <w:t xml:space="preserve"> </w:t>
      </w:r>
      <w:r w:rsidRPr="0008010E">
        <w:rPr>
          <w:color w:val="404040" w:themeColor="text1" w:themeTint="BF"/>
        </w:rPr>
        <w:t>v</w:t>
      </w:r>
      <w:r w:rsidRPr="0008010E">
        <w:rPr>
          <w:color w:val="404040" w:themeColor="text1" w:themeTint="BF"/>
          <w:spacing w:val="-3"/>
        </w:rPr>
        <w:t xml:space="preserve"> </w:t>
      </w:r>
      <w:r w:rsidRPr="0008010E">
        <w:rPr>
          <w:color w:val="404040" w:themeColor="text1" w:themeTint="BF"/>
        </w:rPr>
        <w:t>tabulce</w:t>
      </w:r>
      <w:r w:rsidRPr="0008010E">
        <w:rPr>
          <w:color w:val="404040" w:themeColor="text1" w:themeTint="BF"/>
          <w:spacing w:val="-9"/>
        </w:rPr>
        <w:t xml:space="preserve"> </w:t>
      </w:r>
      <w:r w:rsidRPr="0008010E">
        <w:rPr>
          <w:color w:val="404040" w:themeColor="text1" w:themeTint="BF"/>
        </w:rPr>
        <w:t>v</w:t>
      </w:r>
      <w:r w:rsidRPr="0008010E">
        <w:rPr>
          <w:color w:val="404040" w:themeColor="text1" w:themeTint="BF"/>
          <w:spacing w:val="-8"/>
        </w:rPr>
        <w:t xml:space="preserve"> </w:t>
      </w:r>
      <w:r w:rsidRPr="0008010E">
        <w:rPr>
          <w:color w:val="404040" w:themeColor="text1" w:themeTint="BF"/>
        </w:rPr>
        <w:t>čl.</w:t>
      </w:r>
      <w:r w:rsidRPr="0008010E">
        <w:rPr>
          <w:color w:val="404040" w:themeColor="text1" w:themeTint="BF"/>
          <w:spacing w:val="-7"/>
        </w:rPr>
        <w:t xml:space="preserve"> </w:t>
      </w:r>
      <w:r w:rsidRPr="0008010E">
        <w:rPr>
          <w:color w:val="404040" w:themeColor="text1" w:themeTint="BF"/>
        </w:rPr>
        <w:t>2</w:t>
      </w:r>
      <w:r w:rsidRPr="0008010E">
        <w:rPr>
          <w:color w:val="404040" w:themeColor="text1" w:themeTint="BF"/>
          <w:spacing w:val="-9"/>
        </w:rPr>
        <w:t xml:space="preserve"> </w:t>
      </w:r>
      <w:r w:rsidRPr="0008010E">
        <w:rPr>
          <w:color w:val="404040" w:themeColor="text1" w:themeTint="BF"/>
        </w:rPr>
        <w:t>odst.</w:t>
      </w:r>
      <w:r w:rsidRPr="0008010E">
        <w:rPr>
          <w:color w:val="404040" w:themeColor="text1" w:themeTint="BF"/>
          <w:spacing w:val="-7"/>
        </w:rPr>
        <w:t xml:space="preserve"> </w:t>
      </w:r>
      <w:r w:rsidRPr="0008010E">
        <w:rPr>
          <w:color w:val="404040" w:themeColor="text1" w:themeTint="BF"/>
        </w:rPr>
        <w:t>2.1</w:t>
      </w:r>
      <w:r w:rsidRPr="0008010E">
        <w:rPr>
          <w:color w:val="404040" w:themeColor="text1" w:themeTint="BF"/>
          <w:spacing w:val="-9"/>
        </w:rPr>
        <w:t xml:space="preserve"> </w:t>
      </w:r>
      <w:r w:rsidRPr="0008010E">
        <w:rPr>
          <w:color w:val="404040" w:themeColor="text1" w:themeTint="BF"/>
        </w:rPr>
        <w:t>písm.</w:t>
      </w:r>
      <w:r w:rsidRPr="0008010E">
        <w:rPr>
          <w:color w:val="404040" w:themeColor="text1" w:themeTint="BF"/>
          <w:spacing w:val="-7"/>
        </w:rPr>
        <w:t xml:space="preserve"> </w:t>
      </w:r>
      <w:r w:rsidRPr="0008010E">
        <w:rPr>
          <w:color w:val="404040" w:themeColor="text1" w:themeTint="BF"/>
        </w:rPr>
        <w:t xml:space="preserve">g) Smlouvy bude Poskytovatel povinen uhradit Objednateli smluvní pokutu ve výši 5.000, - Kč (slovy: pět tisíc korun českých) za každou započatou půl hodinu (30 minut). Výše pokuty není </w:t>
      </w:r>
      <w:r w:rsidRPr="0008010E">
        <w:rPr>
          <w:color w:val="404040" w:themeColor="text1" w:themeTint="BF"/>
          <w:spacing w:val="-2"/>
        </w:rPr>
        <w:t>omezena.</w:t>
      </w:r>
    </w:p>
    <w:p w14:paraId="58355020" w14:textId="6B0CE95A" w:rsidR="009E238A" w:rsidRPr="007D4CB3" w:rsidRDefault="00892987" w:rsidP="00A529B9">
      <w:pPr>
        <w:pStyle w:val="Odstavecseseznamem"/>
        <w:numPr>
          <w:ilvl w:val="1"/>
          <w:numId w:val="16"/>
        </w:numPr>
        <w:tabs>
          <w:tab w:val="left" w:pos="877"/>
        </w:tabs>
        <w:spacing w:after="120" w:line="312" w:lineRule="auto"/>
        <w:ind w:right="397"/>
        <w:rPr>
          <w:color w:val="404040" w:themeColor="text1" w:themeTint="BF"/>
        </w:rPr>
      </w:pPr>
      <w:r w:rsidRPr="00380EC6">
        <w:rPr>
          <w:color w:val="404040" w:themeColor="text1" w:themeTint="BF"/>
        </w:rPr>
        <w:t>V</w:t>
      </w:r>
      <w:r w:rsidRPr="00380EC6">
        <w:rPr>
          <w:color w:val="404040" w:themeColor="text1" w:themeTint="BF"/>
          <w:spacing w:val="4"/>
        </w:rPr>
        <w:t xml:space="preserve"> </w:t>
      </w:r>
      <w:r w:rsidRPr="00380EC6">
        <w:rPr>
          <w:color w:val="404040" w:themeColor="text1" w:themeTint="BF"/>
        </w:rPr>
        <w:t>případě</w:t>
      </w:r>
      <w:r w:rsidRPr="00380EC6">
        <w:rPr>
          <w:color w:val="404040" w:themeColor="text1" w:themeTint="BF"/>
          <w:spacing w:val="6"/>
        </w:rPr>
        <w:t xml:space="preserve"> </w:t>
      </w:r>
      <w:r w:rsidRPr="00380EC6">
        <w:rPr>
          <w:color w:val="404040" w:themeColor="text1" w:themeTint="BF"/>
        </w:rPr>
        <w:t>nedodržení</w:t>
      </w:r>
      <w:r w:rsidRPr="00380EC6">
        <w:rPr>
          <w:color w:val="404040" w:themeColor="text1" w:themeTint="BF"/>
          <w:spacing w:val="5"/>
        </w:rPr>
        <w:t xml:space="preserve"> </w:t>
      </w:r>
      <w:r w:rsidRPr="00380EC6">
        <w:rPr>
          <w:color w:val="404040" w:themeColor="text1" w:themeTint="BF"/>
        </w:rPr>
        <w:t>termínů</w:t>
      </w:r>
      <w:r w:rsidRPr="00380EC6">
        <w:rPr>
          <w:color w:val="404040" w:themeColor="text1" w:themeTint="BF"/>
          <w:spacing w:val="7"/>
        </w:rPr>
        <w:t xml:space="preserve"> </w:t>
      </w:r>
      <w:r w:rsidRPr="00380EC6">
        <w:rPr>
          <w:color w:val="404040" w:themeColor="text1" w:themeTint="BF"/>
        </w:rPr>
        <w:t>odstranění</w:t>
      </w:r>
      <w:r w:rsidRPr="00380EC6">
        <w:rPr>
          <w:color w:val="404040" w:themeColor="text1" w:themeTint="BF"/>
          <w:spacing w:val="5"/>
        </w:rPr>
        <w:t xml:space="preserve"> </w:t>
      </w:r>
      <w:r w:rsidRPr="00380EC6">
        <w:rPr>
          <w:color w:val="404040" w:themeColor="text1" w:themeTint="BF"/>
        </w:rPr>
        <w:t>Incidentu</w:t>
      </w:r>
      <w:r w:rsidRPr="00380EC6">
        <w:rPr>
          <w:color w:val="404040" w:themeColor="text1" w:themeTint="BF"/>
          <w:spacing w:val="6"/>
        </w:rPr>
        <w:t xml:space="preserve"> </w:t>
      </w:r>
      <w:r w:rsidRPr="00380EC6">
        <w:rPr>
          <w:color w:val="404040" w:themeColor="text1" w:themeTint="BF"/>
        </w:rPr>
        <w:t>uvedených</w:t>
      </w:r>
      <w:r w:rsidRPr="00380EC6">
        <w:rPr>
          <w:color w:val="404040" w:themeColor="text1" w:themeTint="BF"/>
          <w:spacing w:val="5"/>
        </w:rPr>
        <w:t xml:space="preserve"> </w:t>
      </w:r>
      <w:r w:rsidRPr="00380EC6">
        <w:rPr>
          <w:color w:val="404040" w:themeColor="text1" w:themeTint="BF"/>
        </w:rPr>
        <w:t>v</w:t>
      </w:r>
      <w:r w:rsidRPr="00380EC6">
        <w:rPr>
          <w:color w:val="404040" w:themeColor="text1" w:themeTint="BF"/>
          <w:spacing w:val="-5"/>
        </w:rPr>
        <w:t xml:space="preserve"> </w:t>
      </w:r>
      <w:r w:rsidRPr="00380EC6">
        <w:rPr>
          <w:color w:val="404040" w:themeColor="text1" w:themeTint="BF"/>
        </w:rPr>
        <w:t>tabule</w:t>
      </w:r>
      <w:r w:rsidRPr="00380EC6">
        <w:rPr>
          <w:color w:val="404040" w:themeColor="text1" w:themeTint="BF"/>
          <w:spacing w:val="6"/>
        </w:rPr>
        <w:t xml:space="preserve"> </w:t>
      </w:r>
      <w:r w:rsidRPr="00380EC6">
        <w:rPr>
          <w:color w:val="404040" w:themeColor="text1" w:themeTint="BF"/>
        </w:rPr>
        <w:t>v</w:t>
      </w:r>
      <w:r w:rsidRPr="00380EC6">
        <w:rPr>
          <w:color w:val="404040" w:themeColor="text1" w:themeTint="BF"/>
          <w:spacing w:val="3"/>
        </w:rPr>
        <w:t xml:space="preserve"> </w:t>
      </w:r>
      <w:r w:rsidRPr="00380EC6">
        <w:rPr>
          <w:color w:val="404040" w:themeColor="text1" w:themeTint="BF"/>
        </w:rPr>
        <w:t>čl.</w:t>
      </w:r>
      <w:r w:rsidRPr="00380EC6">
        <w:rPr>
          <w:color w:val="404040" w:themeColor="text1" w:themeTint="BF"/>
          <w:spacing w:val="7"/>
        </w:rPr>
        <w:t xml:space="preserve"> </w:t>
      </w:r>
      <w:r w:rsidRPr="00380EC6">
        <w:rPr>
          <w:color w:val="404040" w:themeColor="text1" w:themeTint="BF"/>
        </w:rPr>
        <w:t>2</w:t>
      </w:r>
      <w:r w:rsidRPr="00380EC6">
        <w:rPr>
          <w:color w:val="404040" w:themeColor="text1" w:themeTint="BF"/>
          <w:spacing w:val="4"/>
        </w:rPr>
        <w:t xml:space="preserve"> </w:t>
      </w:r>
      <w:r w:rsidRPr="00380EC6">
        <w:rPr>
          <w:color w:val="404040" w:themeColor="text1" w:themeTint="BF"/>
        </w:rPr>
        <w:t>odst.</w:t>
      </w:r>
      <w:r w:rsidRPr="00380EC6">
        <w:rPr>
          <w:color w:val="404040" w:themeColor="text1" w:themeTint="BF"/>
          <w:spacing w:val="5"/>
        </w:rPr>
        <w:t xml:space="preserve"> </w:t>
      </w:r>
      <w:r w:rsidRPr="00380EC6">
        <w:rPr>
          <w:color w:val="404040" w:themeColor="text1" w:themeTint="BF"/>
        </w:rPr>
        <w:t>2.1</w:t>
      </w:r>
      <w:r w:rsidRPr="00380EC6">
        <w:rPr>
          <w:color w:val="404040" w:themeColor="text1" w:themeTint="BF"/>
          <w:spacing w:val="5"/>
        </w:rPr>
        <w:t xml:space="preserve"> </w:t>
      </w:r>
      <w:r w:rsidRPr="00380EC6">
        <w:rPr>
          <w:color w:val="404040" w:themeColor="text1" w:themeTint="BF"/>
          <w:spacing w:val="-2"/>
        </w:rPr>
        <w:t>písm.</w:t>
      </w:r>
      <w:r w:rsidR="004D59DC">
        <w:rPr>
          <w:color w:val="404040" w:themeColor="text1" w:themeTint="BF"/>
          <w:spacing w:val="-2"/>
        </w:rPr>
        <w:t> </w:t>
      </w:r>
      <w:r w:rsidRPr="00380EC6">
        <w:rPr>
          <w:color w:val="404040" w:themeColor="text1" w:themeTint="BF"/>
        </w:rPr>
        <w:t>g)</w:t>
      </w:r>
      <w:r w:rsidRPr="00380EC6">
        <w:rPr>
          <w:color w:val="404040" w:themeColor="text1" w:themeTint="BF"/>
          <w:spacing w:val="-4"/>
        </w:rPr>
        <w:t xml:space="preserve"> </w:t>
      </w:r>
      <w:r w:rsidRPr="00380EC6">
        <w:rPr>
          <w:color w:val="404040" w:themeColor="text1" w:themeTint="BF"/>
        </w:rPr>
        <w:t>Smlouvy</w:t>
      </w:r>
      <w:r w:rsidRPr="00380EC6">
        <w:rPr>
          <w:color w:val="404040" w:themeColor="text1" w:themeTint="BF"/>
          <w:spacing w:val="-7"/>
        </w:rPr>
        <w:t xml:space="preserve"> </w:t>
      </w:r>
      <w:r w:rsidRPr="00380EC6">
        <w:rPr>
          <w:color w:val="404040" w:themeColor="text1" w:themeTint="BF"/>
        </w:rPr>
        <w:t>bude</w:t>
      </w:r>
      <w:r w:rsidRPr="00380EC6">
        <w:rPr>
          <w:color w:val="404040" w:themeColor="text1" w:themeTint="BF"/>
          <w:spacing w:val="-5"/>
        </w:rPr>
        <w:t xml:space="preserve"> </w:t>
      </w:r>
      <w:r w:rsidRPr="00380EC6">
        <w:rPr>
          <w:color w:val="404040" w:themeColor="text1" w:themeTint="BF"/>
        </w:rPr>
        <w:t>Poskytovatel</w:t>
      </w:r>
      <w:r w:rsidRPr="00380EC6">
        <w:rPr>
          <w:color w:val="404040" w:themeColor="text1" w:themeTint="BF"/>
          <w:spacing w:val="-6"/>
        </w:rPr>
        <w:t xml:space="preserve"> </w:t>
      </w:r>
      <w:r w:rsidRPr="00380EC6">
        <w:rPr>
          <w:color w:val="404040" w:themeColor="text1" w:themeTint="BF"/>
        </w:rPr>
        <w:t>povinen</w:t>
      </w:r>
      <w:r w:rsidRPr="00380EC6">
        <w:rPr>
          <w:color w:val="404040" w:themeColor="text1" w:themeTint="BF"/>
          <w:spacing w:val="-5"/>
        </w:rPr>
        <w:t xml:space="preserve"> </w:t>
      </w:r>
      <w:r w:rsidRPr="00380EC6">
        <w:rPr>
          <w:color w:val="404040" w:themeColor="text1" w:themeTint="BF"/>
        </w:rPr>
        <w:t>uhradit</w:t>
      </w:r>
      <w:r w:rsidRPr="00380EC6">
        <w:rPr>
          <w:color w:val="404040" w:themeColor="text1" w:themeTint="BF"/>
          <w:spacing w:val="-6"/>
        </w:rPr>
        <w:t xml:space="preserve"> </w:t>
      </w:r>
      <w:r w:rsidRPr="00380EC6">
        <w:rPr>
          <w:color w:val="404040" w:themeColor="text1" w:themeTint="BF"/>
        </w:rPr>
        <w:t>Objednateli</w:t>
      </w:r>
      <w:r w:rsidRPr="00380EC6">
        <w:rPr>
          <w:color w:val="404040" w:themeColor="text1" w:themeTint="BF"/>
          <w:spacing w:val="-4"/>
        </w:rPr>
        <w:t xml:space="preserve"> </w:t>
      </w:r>
      <w:r w:rsidRPr="00380EC6">
        <w:rPr>
          <w:color w:val="404040" w:themeColor="text1" w:themeTint="BF"/>
        </w:rPr>
        <w:t>smluvní</w:t>
      </w:r>
      <w:r w:rsidRPr="00380EC6">
        <w:rPr>
          <w:color w:val="404040" w:themeColor="text1" w:themeTint="BF"/>
          <w:spacing w:val="-4"/>
        </w:rPr>
        <w:t xml:space="preserve"> </w:t>
      </w:r>
      <w:r w:rsidRPr="00380EC6">
        <w:rPr>
          <w:color w:val="404040" w:themeColor="text1" w:themeTint="BF"/>
        </w:rPr>
        <w:t>pokutu</w:t>
      </w:r>
      <w:r w:rsidRPr="00380EC6">
        <w:rPr>
          <w:color w:val="404040" w:themeColor="text1" w:themeTint="BF"/>
          <w:spacing w:val="-5"/>
        </w:rPr>
        <w:t xml:space="preserve"> </w:t>
      </w:r>
      <w:r w:rsidRPr="00380EC6">
        <w:rPr>
          <w:color w:val="404040" w:themeColor="text1" w:themeTint="BF"/>
        </w:rPr>
        <w:t>ve</w:t>
      </w:r>
      <w:r w:rsidRPr="00380EC6">
        <w:rPr>
          <w:color w:val="404040" w:themeColor="text1" w:themeTint="BF"/>
          <w:spacing w:val="-5"/>
        </w:rPr>
        <w:t xml:space="preserve"> </w:t>
      </w:r>
      <w:r w:rsidRPr="00380EC6">
        <w:rPr>
          <w:color w:val="404040" w:themeColor="text1" w:themeTint="BF"/>
        </w:rPr>
        <w:t>výši</w:t>
      </w:r>
      <w:r w:rsidRPr="00380EC6">
        <w:rPr>
          <w:color w:val="404040" w:themeColor="text1" w:themeTint="BF"/>
          <w:spacing w:val="-5"/>
        </w:rPr>
        <w:t xml:space="preserve"> </w:t>
      </w:r>
      <w:r w:rsidRPr="00380EC6">
        <w:rPr>
          <w:color w:val="404040" w:themeColor="text1" w:themeTint="BF"/>
        </w:rPr>
        <w:t>30.000,</w:t>
      </w:r>
      <w:r w:rsidRPr="00380EC6">
        <w:rPr>
          <w:color w:val="404040" w:themeColor="text1" w:themeTint="BF"/>
          <w:spacing w:val="-3"/>
        </w:rPr>
        <w:t xml:space="preserve"> </w:t>
      </w:r>
      <w:r w:rsidRPr="00380EC6">
        <w:rPr>
          <w:color w:val="404040" w:themeColor="text1" w:themeTint="BF"/>
        </w:rPr>
        <w:t>-</w:t>
      </w:r>
      <w:r w:rsidRPr="00380EC6">
        <w:rPr>
          <w:color w:val="404040" w:themeColor="text1" w:themeTint="BF"/>
          <w:spacing w:val="-6"/>
        </w:rPr>
        <w:t xml:space="preserve"> </w:t>
      </w:r>
      <w:r w:rsidRPr="00380EC6">
        <w:rPr>
          <w:color w:val="404040" w:themeColor="text1" w:themeTint="BF"/>
        </w:rPr>
        <w:t>Kč (slovy: třicet tisíc korun českých) za každou započatou hodinu prodlení odstranění Incidentu kategorie A; ve výši 2.000</w:t>
      </w:r>
      <w:r w:rsidR="004D59DC">
        <w:rPr>
          <w:color w:val="404040" w:themeColor="text1" w:themeTint="BF"/>
        </w:rPr>
        <w:t>, -</w:t>
      </w:r>
      <w:r w:rsidRPr="00380EC6">
        <w:rPr>
          <w:color w:val="404040" w:themeColor="text1" w:themeTint="BF"/>
        </w:rPr>
        <w:t xml:space="preserve"> Kč (slovy: dva tisíce korun českých) za</w:t>
      </w:r>
      <w:r w:rsidR="004D59DC">
        <w:rPr>
          <w:color w:val="404040" w:themeColor="text1" w:themeTint="BF"/>
        </w:rPr>
        <w:t> </w:t>
      </w:r>
      <w:r w:rsidRPr="00380EC6">
        <w:rPr>
          <w:color w:val="404040" w:themeColor="text1" w:themeTint="BF"/>
        </w:rPr>
        <w:t>každou započatou hodinu prodlení</w:t>
      </w:r>
      <w:r w:rsidRPr="00380EC6">
        <w:rPr>
          <w:color w:val="404040" w:themeColor="text1" w:themeTint="BF"/>
          <w:spacing w:val="-5"/>
        </w:rPr>
        <w:t xml:space="preserve"> </w:t>
      </w:r>
      <w:r w:rsidRPr="00380EC6">
        <w:rPr>
          <w:color w:val="404040" w:themeColor="text1" w:themeTint="BF"/>
        </w:rPr>
        <w:t>odstranění</w:t>
      </w:r>
      <w:r w:rsidRPr="00380EC6">
        <w:rPr>
          <w:color w:val="404040" w:themeColor="text1" w:themeTint="BF"/>
          <w:spacing w:val="-7"/>
        </w:rPr>
        <w:t xml:space="preserve"> </w:t>
      </w:r>
      <w:r w:rsidRPr="00380EC6">
        <w:rPr>
          <w:color w:val="404040" w:themeColor="text1" w:themeTint="BF"/>
        </w:rPr>
        <w:t>Incidentu</w:t>
      </w:r>
      <w:r w:rsidRPr="00380EC6">
        <w:rPr>
          <w:color w:val="404040" w:themeColor="text1" w:themeTint="BF"/>
          <w:spacing w:val="-7"/>
        </w:rPr>
        <w:t xml:space="preserve"> </w:t>
      </w:r>
      <w:r w:rsidRPr="00380EC6">
        <w:rPr>
          <w:color w:val="404040" w:themeColor="text1" w:themeTint="BF"/>
        </w:rPr>
        <w:t>kategorie</w:t>
      </w:r>
      <w:r w:rsidRPr="00380EC6">
        <w:rPr>
          <w:color w:val="404040" w:themeColor="text1" w:themeTint="BF"/>
          <w:spacing w:val="-4"/>
        </w:rPr>
        <w:t xml:space="preserve"> </w:t>
      </w:r>
      <w:r w:rsidRPr="00380EC6">
        <w:rPr>
          <w:color w:val="404040" w:themeColor="text1" w:themeTint="BF"/>
        </w:rPr>
        <w:t>B;</w:t>
      </w:r>
      <w:r w:rsidRPr="00380EC6">
        <w:rPr>
          <w:color w:val="404040" w:themeColor="text1" w:themeTint="BF"/>
          <w:spacing w:val="-5"/>
        </w:rPr>
        <w:t xml:space="preserve"> </w:t>
      </w:r>
      <w:r w:rsidRPr="00380EC6">
        <w:rPr>
          <w:color w:val="404040" w:themeColor="text1" w:themeTint="BF"/>
        </w:rPr>
        <w:t>ve</w:t>
      </w:r>
      <w:r w:rsidRPr="00380EC6">
        <w:rPr>
          <w:color w:val="404040" w:themeColor="text1" w:themeTint="BF"/>
          <w:spacing w:val="-6"/>
        </w:rPr>
        <w:t xml:space="preserve"> </w:t>
      </w:r>
      <w:r w:rsidRPr="00380EC6">
        <w:rPr>
          <w:color w:val="404040" w:themeColor="text1" w:themeTint="BF"/>
        </w:rPr>
        <w:t>výši</w:t>
      </w:r>
      <w:r w:rsidRPr="00380EC6">
        <w:rPr>
          <w:color w:val="404040" w:themeColor="text1" w:themeTint="BF"/>
          <w:spacing w:val="-9"/>
        </w:rPr>
        <w:t xml:space="preserve"> </w:t>
      </w:r>
      <w:r w:rsidRPr="00380EC6">
        <w:rPr>
          <w:color w:val="404040" w:themeColor="text1" w:themeTint="BF"/>
        </w:rPr>
        <w:t>100,</w:t>
      </w:r>
      <w:r w:rsidRPr="00380EC6">
        <w:rPr>
          <w:color w:val="404040" w:themeColor="text1" w:themeTint="BF"/>
          <w:spacing w:val="-5"/>
        </w:rPr>
        <w:t xml:space="preserve"> </w:t>
      </w:r>
      <w:r w:rsidRPr="00380EC6">
        <w:rPr>
          <w:color w:val="404040" w:themeColor="text1" w:themeTint="BF"/>
        </w:rPr>
        <w:t>-</w:t>
      </w:r>
      <w:r w:rsidRPr="00380EC6">
        <w:rPr>
          <w:color w:val="404040" w:themeColor="text1" w:themeTint="BF"/>
          <w:spacing w:val="-5"/>
        </w:rPr>
        <w:t xml:space="preserve"> </w:t>
      </w:r>
      <w:r w:rsidRPr="00380EC6">
        <w:rPr>
          <w:color w:val="404040" w:themeColor="text1" w:themeTint="BF"/>
        </w:rPr>
        <w:t>Kč</w:t>
      </w:r>
      <w:r w:rsidRPr="00380EC6">
        <w:rPr>
          <w:color w:val="404040" w:themeColor="text1" w:themeTint="BF"/>
          <w:spacing w:val="-6"/>
        </w:rPr>
        <w:t xml:space="preserve"> </w:t>
      </w:r>
      <w:r w:rsidRPr="00380EC6">
        <w:rPr>
          <w:color w:val="404040" w:themeColor="text1" w:themeTint="BF"/>
        </w:rPr>
        <w:t>(slovy:</w:t>
      </w:r>
      <w:r w:rsidRPr="00380EC6">
        <w:rPr>
          <w:color w:val="404040" w:themeColor="text1" w:themeTint="BF"/>
          <w:spacing w:val="-5"/>
        </w:rPr>
        <w:t xml:space="preserve"> </w:t>
      </w:r>
      <w:r w:rsidRPr="00380EC6">
        <w:rPr>
          <w:color w:val="404040" w:themeColor="text1" w:themeTint="BF"/>
        </w:rPr>
        <w:t>jedno</w:t>
      </w:r>
      <w:r w:rsidRPr="00380EC6">
        <w:rPr>
          <w:color w:val="404040" w:themeColor="text1" w:themeTint="BF"/>
          <w:spacing w:val="-6"/>
        </w:rPr>
        <w:t xml:space="preserve"> </w:t>
      </w:r>
      <w:r w:rsidRPr="00380EC6">
        <w:rPr>
          <w:color w:val="404040" w:themeColor="text1" w:themeTint="BF"/>
        </w:rPr>
        <w:t>sto</w:t>
      </w:r>
      <w:r w:rsidRPr="00380EC6">
        <w:rPr>
          <w:color w:val="404040" w:themeColor="text1" w:themeTint="BF"/>
          <w:spacing w:val="-4"/>
        </w:rPr>
        <w:t xml:space="preserve"> </w:t>
      </w:r>
      <w:r w:rsidRPr="00380EC6">
        <w:rPr>
          <w:color w:val="404040" w:themeColor="text1" w:themeTint="BF"/>
        </w:rPr>
        <w:t>korun</w:t>
      </w:r>
      <w:r w:rsidRPr="00380EC6">
        <w:rPr>
          <w:color w:val="404040" w:themeColor="text1" w:themeTint="BF"/>
          <w:spacing w:val="-6"/>
        </w:rPr>
        <w:t xml:space="preserve"> </w:t>
      </w:r>
      <w:r w:rsidRPr="00380EC6">
        <w:rPr>
          <w:color w:val="404040" w:themeColor="text1" w:themeTint="BF"/>
        </w:rPr>
        <w:t>českých)</w:t>
      </w:r>
      <w:r w:rsidRPr="00380EC6">
        <w:rPr>
          <w:color w:val="404040" w:themeColor="text1" w:themeTint="BF"/>
          <w:spacing w:val="-5"/>
        </w:rPr>
        <w:t xml:space="preserve"> </w:t>
      </w:r>
      <w:r w:rsidRPr="00380EC6">
        <w:rPr>
          <w:color w:val="404040" w:themeColor="text1" w:themeTint="BF"/>
        </w:rPr>
        <w:t xml:space="preserve">za každou započatou hodinu prodlení odstranění Incidentu </w:t>
      </w:r>
      <w:r w:rsidRPr="007D4CB3">
        <w:rPr>
          <w:color w:val="404040" w:themeColor="text1" w:themeTint="BF"/>
        </w:rPr>
        <w:t xml:space="preserve">kategorie C. Výše pokuty není </w:t>
      </w:r>
      <w:r w:rsidRPr="007D4CB3">
        <w:rPr>
          <w:color w:val="404040" w:themeColor="text1" w:themeTint="BF"/>
          <w:spacing w:val="-2"/>
        </w:rPr>
        <w:t>omezena.</w:t>
      </w:r>
    </w:p>
    <w:p w14:paraId="58355021" w14:textId="3834EAB8" w:rsidR="009E238A" w:rsidRPr="007D4CB3" w:rsidRDefault="00892987" w:rsidP="00A529B9">
      <w:pPr>
        <w:pStyle w:val="Odstavecseseznamem"/>
        <w:numPr>
          <w:ilvl w:val="1"/>
          <w:numId w:val="16"/>
        </w:numPr>
        <w:tabs>
          <w:tab w:val="left" w:pos="876"/>
          <w:tab w:val="left" w:pos="878"/>
        </w:tabs>
        <w:spacing w:after="120" w:line="312" w:lineRule="auto"/>
        <w:ind w:left="878" w:right="397"/>
        <w:rPr>
          <w:color w:val="404040" w:themeColor="text1" w:themeTint="BF"/>
        </w:rPr>
      </w:pPr>
      <w:r w:rsidRPr="007D4CB3">
        <w:rPr>
          <w:color w:val="404040" w:themeColor="text1" w:themeTint="BF"/>
        </w:rPr>
        <w:t>V</w:t>
      </w:r>
      <w:r w:rsidRPr="007D4CB3">
        <w:rPr>
          <w:color w:val="404040" w:themeColor="text1" w:themeTint="BF"/>
          <w:spacing w:val="-1"/>
        </w:rPr>
        <w:t xml:space="preserve"> </w:t>
      </w:r>
      <w:r w:rsidRPr="007D4CB3">
        <w:rPr>
          <w:color w:val="404040" w:themeColor="text1" w:themeTint="BF"/>
        </w:rPr>
        <w:t>případě, že dojde k</w:t>
      </w:r>
      <w:r w:rsidRPr="007D4CB3">
        <w:rPr>
          <w:color w:val="404040" w:themeColor="text1" w:themeTint="BF"/>
          <w:spacing w:val="-2"/>
        </w:rPr>
        <w:t xml:space="preserve"> </w:t>
      </w:r>
      <w:r w:rsidRPr="007D4CB3">
        <w:rPr>
          <w:color w:val="404040" w:themeColor="text1" w:themeTint="BF"/>
        </w:rPr>
        <w:t>porušení povinnosti Poskytovatele dle čl</w:t>
      </w:r>
      <w:r w:rsidR="004D59DC" w:rsidRPr="007D4CB3">
        <w:rPr>
          <w:color w:val="404040" w:themeColor="text1" w:themeTint="BF"/>
        </w:rPr>
        <w:t>.</w:t>
      </w:r>
      <w:r w:rsidRPr="007D4CB3">
        <w:rPr>
          <w:color w:val="404040" w:themeColor="text1" w:themeTint="BF"/>
        </w:rPr>
        <w:t xml:space="preserve"> 6 odst. 6.4.6 Smlouvy je</w:t>
      </w:r>
      <w:r w:rsidR="00E36977">
        <w:rPr>
          <w:color w:val="404040" w:themeColor="text1" w:themeTint="BF"/>
        </w:rPr>
        <w:t> </w:t>
      </w:r>
      <w:r w:rsidRPr="007D4CB3">
        <w:rPr>
          <w:color w:val="404040" w:themeColor="text1" w:themeTint="BF"/>
        </w:rPr>
        <w:t>Objednatel</w:t>
      </w:r>
      <w:r w:rsidRPr="007D4CB3">
        <w:rPr>
          <w:color w:val="404040" w:themeColor="text1" w:themeTint="BF"/>
          <w:spacing w:val="-8"/>
        </w:rPr>
        <w:t xml:space="preserve"> </w:t>
      </w:r>
      <w:r w:rsidRPr="007D4CB3">
        <w:rPr>
          <w:color w:val="404040" w:themeColor="text1" w:themeTint="BF"/>
        </w:rPr>
        <w:t>oprávněn</w:t>
      </w:r>
      <w:r w:rsidRPr="007D4CB3">
        <w:rPr>
          <w:color w:val="404040" w:themeColor="text1" w:themeTint="BF"/>
          <w:spacing w:val="-9"/>
        </w:rPr>
        <w:t xml:space="preserve"> </w:t>
      </w:r>
      <w:r w:rsidRPr="007D4CB3">
        <w:rPr>
          <w:color w:val="404040" w:themeColor="text1" w:themeTint="BF"/>
        </w:rPr>
        <w:t>požadovat</w:t>
      </w:r>
      <w:r w:rsidRPr="007D4CB3">
        <w:rPr>
          <w:color w:val="404040" w:themeColor="text1" w:themeTint="BF"/>
          <w:spacing w:val="-6"/>
        </w:rPr>
        <w:t xml:space="preserve"> </w:t>
      </w:r>
      <w:r w:rsidRPr="007D4CB3">
        <w:rPr>
          <w:color w:val="404040" w:themeColor="text1" w:themeTint="BF"/>
        </w:rPr>
        <w:t>od</w:t>
      </w:r>
      <w:r w:rsidRPr="007D4CB3">
        <w:rPr>
          <w:color w:val="404040" w:themeColor="text1" w:themeTint="BF"/>
          <w:spacing w:val="-9"/>
        </w:rPr>
        <w:t xml:space="preserve"> </w:t>
      </w:r>
      <w:r w:rsidRPr="007D4CB3">
        <w:rPr>
          <w:color w:val="404040" w:themeColor="text1" w:themeTint="BF"/>
        </w:rPr>
        <w:t>Poskytovatele</w:t>
      </w:r>
      <w:r w:rsidRPr="007D4CB3">
        <w:rPr>
          <w:color w:val="404040" w:themeColor="text1" w:themeTint="BF"/>
          <w:spacing w:val="-9"/>
        </w:rPr>
        <w:t xml:space="preserve"> </w:t>
      </w:r>
      <w:r w:rsidRPr="007D4CB3">
        <w:rPr>
          <w:color w:val="404040" w:themeColor="text1" w:themeTint="BF"/>
        </w:rPr>
        <w:t>smluvní</w:t>
      </w:r>
      <w:r w:rsidRPr="007D4CB3">
        <w:rPr>
          <w:color w:val="404040" w:themeColor="text1" w:themeTint="BF"/>
          <w:spacing w:val="-8"/>
        </w:rPr>
        <w:t xml:space="preserve"> </w:t>
      </w:r>
      <w:r w:rsidRPr="007D4CB3">
        <w:rPr>
          <w:color w:val="404040" w:themeColor="text1" w:themeTint="BF"/>
        </w:rPr>
        <w:t>pokutu</w:t>
      </w:r>
      <w:r w:rsidRPr="007D4CB3">
        <w:rPr>
          <w:color w:val="404040" w:themeColor="text1" w:themeTint="BF"/>
          <w:spacing w:val="-7"/>
        </w:rPr>
        <w:t xml:space="preserve"> </w:t>
      </w:r>
      <w:r w:rsidRPr="007D4CB3">
        <w:rPr>
          <w:color w:val="404040" w:themeColor="text1" w:themeTint="BF"/>
        </w:rPr>
        <w:t>ve</w:t>
      </w:r>
      <w:r w:rsidRPr="007D4CB3">
        <w:rPr>
          <w:color w:val="404040" w:themeColor="text1" w:themeTint="BF"/>
          <w:spacing w:val="-9"/>
        </w:rPr>
        <w:t xml:space="preserve"> </w:t>
      </w:r>
      <w:r w:rsidRPr="007D4CB3">
        <w:rPr>
          <w:color w:val="404040" w:themeColor="text1" w:themeTint="BF"/>
        </w:rPr>
        <w:t>výši</w:t>
      </w:r>
      <w:r w:rsidRPr="007D4CB3">
        <w:rPr>
          <w:color w:val="404040" w:themeColor="text1" w:themeTint="BF"/>
          <w:spacing w:val="-6"/>
        </w:rPr>
        <w:t xml:space="preserve"> </w:t>
      </w:r>
      <w:r w:rsidRPr="007D4CB3">
        <w:rPr>
          <w:color w:val="404040" w:themeColor="text1" w:themeTint="BF"/>
        </w:rPr>
        <w:t>5</w:t>
      </w:r>
      <w:r w:rsidRPr="007D4CB3">
        <w:rPr>
          <w:color w:val="404040" w:themeColor="text1" w:themeTint="BF"/>
          <w:spacing w:val="-7"/>
        </w:rPr>
        <w:t xml:space="preserve"> </w:t>
      </w:r>
      <w:r w:rsidRPr="007D4CB3">
        <w:rPr>
          <w:color w:val="404040" w:themeColor="text1" w:themeTint="BF"/>
        </w:rPr>
        <w:t>000,-</w:t>
      </w:r>
      <w:r w:rsidRPr="007D4CB3">
        <w:rPr>
          <w:color w:val="404040" w:themeColor="text1" w:themeTint="BF"/>
          <w:spacing w:val="-9"/>
        </w:rPr>
        <w:t xml:space="preserve"> </w:t>
      </w:r>
      <w:r w:rsidRPr="007D4CB3">
        <w:rPr>
          <w:color w:val="404040" w:themeColor="text1" w:themeTint="BF"/>
        </w:rPr>
        <w:t>Kč</w:t>
      </w:r>
      <w:r w:rsidRPr="007D4CB3">
        <w:rPr>
          <w:color w:val="404040" w:themeColor="text1" w:themeTint="BF"/>
          <w:spacing w:val="-9"/>
        </w:rPr>
        <w:t xml:space="preserve"> </w:t>
      </w:r>
      <w:r w:rsidRPr="007D4CB3">
        <w:rPr>
          <w:color w:val="404040" w:themeColor="text1" w:themeTint="BF"/>
        </w:rPr>
        <w:t>(slovy:</w:t>
      </w:r>
      <w:r w:rsidR="0042337F">
        <w:rPr>
          <w:color w:val="404040" w:themeColor="text1" w:themeTint="BF"/>
          <w:spacing w:val="-6"/>
        </w:rPr>
        <w:t> </w:t>
      </w:r>
      <w:r w:rsidRPr="007D4CB3">
        <w:rPr>
          <w:color w:val="404040" w:themeColor="text1" w:themeTint="BF"/>
        </w:rPr>
        <w:t>pět</w:t>
      </w:r>
      <w:r w:rsidR="00E36977">
        <w:rPr>
          <w:color w:val="404040" w:themeColor="text1" w:themeTint="BF"/>
        </w:rPr>
        <w:t> </w:t>
      </w:r>
      <w:r w:rsidRPr="007D4CB3">
        <w:rPr>
          <w:color w:val="404040" w:themeColor="text1" w:themeTint="BF"/>
        </w:rPr>
        <w:t>tisíc korun českých) za každý jednotlivý případ nesplnění informativní povinnosti.</w:t>
      </w:r>
    </w:p>
    <w:p w14:paraId="58355024" w14:textId="0146F165" w:rsidR="009E238A" w:rsidRPr="00085E53" w:rsidRDefault="00892987" w:rsidP="00A529B9">
      <w:pPr>
        <w:pStyle w:val="Odstavecseseznamem"/>
        <w:numPr>
          <w:ilvl w:val="1"/>
          <w:numId w:val="16"/>
        </w:numPr>
        <w:tabs>
          <w:tab w:val="left" w:pos="874"/>
          <w:tab w:val="left" w:pos="877"/>
        </w:tabs>
        <w:spacing w:after="120" w:line="312" w:lineRule="auto"/>
        <w:ind w:right="397" w:hanging="738"/>
        <w:rPr>
          <w:color w:val="404040" w:themeColor="text1" w:themeTint="BF"/>
        </w:rPr>
      </w:pPr>
      <w:r w:rsidRPr="00085E53">
        <w:rPr>
          <w:color w:val="404040" w:themeColor="text1" w:themeTint="BF"/>
        </w:rPr>
        <w:t>V</w:t>
      </w:r>
      <w:r w:rsidRPr="00085E53">
        <w:rPr>
          <w:color w:val="404040" w:themeColor="text1" w:themeTint="BF"/>
          <w:spacing w:val="-4"/>
        </w:rPr>
        <w:t xml:space="preserve"> </w:t>
      </w:r>
      <w:r w:rsidRPr="00085E53">
        <w:rPr>
          <w:color w:val="404040" w:themeColor="text1" w:themeTint="BF"/>
        </w:rPr>
        <w:t>každém</w:t>
      </w:r>
      <w:r w:rsidRPr="00085E53">
        <w:rPr>
          <w:color w:val="404040" w:themeColor="text1" w:themeTint="BF"/>
          <w:spacing w:val="-16"/>
        </w:rPr>
        <w:t xml:space="preserve"> </w:t>
      </w:r>
      <w:r w:rsidRPr="00085E53">
        <w:rPr>
          <w:color w:val="404040" w:themeColor="text1" w:themeTint="BF"/>
        </w:rPr>
        <w:t>jednotlivém</w:t>
      </w:r>
      <w:r w:rsidRPr="00085E53">
        <w:rPr>
          <w:color w:val="404040" w:themeColor="text1" w:themeTint="BF"/>
          <w:spacing w:val="-12"/>
        </w:rPr>
        <w:t xml:space="preserve"> </w:t>
      </w:r>
      <w:r w:rsidRPr="00085E53">
        <w:rPr>
          <w:color w:val="404040" w:themeColor="text1" w:themeTint="BF"/>
        </w:rPr>
        <w:t>případě</w:t>
      </w:r>
      <w:r w:rsidRPr="00085E53">
        <w:rPr>
          <w:color w:val="404040" w:themeColor="text1" w:themeTint="BF"/>
          <w:spacing w:val="-12"/>
        </w:rPr>
        <w:t xml:space="preserve"> </w:t>
      </w:r>
      <w:r w:rsidRPr="00085E53">
        <w:rPr>
          <w:color w:val="404040" w:themeColor="text1" w:themeTint="BF"/>
        </w:rPr>
        <w:t>porušení</w:t>
      </w:r>
      <w:r w:rsidRPr="00085E53">
        <w:rPr>
          <w:color w:val="404040" w:themeColor="text1" w:themeTint="BF"/>
          <w:spacing w:val="-16"/>
        </w:rPr>
        <w:t xml:space="preserve"> </w:t>
      </w:r>
      <w:r w:rsidRPr="00085E53">
        <w:rPr>
          <w:color w:val="404040" w:themeColor="text1" w:themeTint="BF"/>
        </w:rPr>
        <w:t>závazku</w:t>
      </w:r>
      <w:r w:rsidRPr="00085E53">
        <w:rPr>
          <w:color w:val="404040" w:themeColor="text1" w:themeTint="BF"/>
          <w:spacing w:val="-14"/>
        </w:rPr>
        <w:t xml:space="preserve"> </w:t>
      </w:r>
      <w:r w:rsidRPr="00085E53">
        <w:rPr>
          <w:color w:val="404040" w:themeColor="text1" w:themeTint="BF"/>
        </w:rPr>
        <w:t>Poskytovatele</w:t>
      </w:r>
      <w:r w:rsidRPr="00085E53">
        <w:rPr>
          <w:color w:val="404040" w:themeColor="text1" w:themeTint="BF"/>
          <w:spacing w:val="-15"/>
        </w:rPr>
        <w:t xml:space="preserve"> </w:t>
      </w:r>
      <w:r w:rsidRPr="00085E53">
        <w:rPr>
          <w:color w:val="404040" w:themeColor="text1" w:themeTint="BF"/>
        </w:rPr>
        <w:t>k</w:t>
      </w:r>
      <w:r w:rsidRPr="00085E53">
        <w:rPr>
          <w:color w:val="404040" w:themeColor="text1" w:themeTint="BF"/>
          <w:spacing w:val="-2"/>
        </w:rPr>
        <w:t xml:space="preserve"> </w:t>
      </w:r>
      <w:r w:rsidRPr="00085E53">
        <w:rPr>
          <w:color w:val="404040" w:themeColor="text1" w:themeTint="BF"/>
        </w:rPr>
        <w:t>ochraně</w:t>
      </w:r>
      <w:r w:rsidRPr="00085E53">
        <w:rPr>
          <w:color w:val="404040" w:themeColor="text1" w:themeTint="BF"/>
          <w:spacing w:val="-15"/>
        </w:rPr>
        <w:t xml:space="preserve"> </w:t>
      </w:r>
      <w:r w:rsidRPr="00085E53">
        <w:rPr>
          <w:color w:val="404040" w:themeColor="text1" w:themeTint="BF"/>
        </w:rPr>
        <w:t>Důvěrných</w:t>
      </w:r>
      <w:r w:rsidRPr="00085E53">
        <w:rPr>
          <w:color w:val="404040" w:themeColor="text1" w:themeTint="BF"/>
          <w:spacing w:val="-15"/>
        </w:rPr>
        <w:t xml:space="preserve"> </w:t>
      </w:r>
      <w:r w:rsidRPr="00085E53">
        <w:rPr>
          <w:color w:val="404040" w:themeColor="text1" w:themeTint="BF"/>
        </w:rPr>
        <w:t>informací dle článku 10 této Smlouvy je Objednatel oprávněn požadovat od</w:t>
      </w:r>
      <w:r w:rsidRPr="00085E53">
        <w:rPr>
          <w:color w:val="404040" w:themeColor="text1" w:themeTint="BF"/>
          <w:spacing w:val="-1"/>
        </w:rPr>
        <w:t xml:space="preserve"> </w:t>
      </w:r>
      <w:r w:rsidRPr="00085E53">
        <w:rPr>
          <w:color w:val="404040" w:themeColor="text1" w:themeTint="BF"/>
        </w:rPr>
        <w:t xml:space="preserve">Poskytovatele zaplacení </w:t>
      </w:r>
      <w:r w:rsidRPr="00085E53">
        <w:rPr>
          <w:color w:val="404040" w:themeColor="text1" w:themeTint="BF"/>
        </w:rPr>
        <w:lastRenderedPageBreak/>
        <w:t xml:space="preserve">smluvní pokuty ve výši </w:t>
      </w:r>
      <w:r w:rsidR="00CE1E3A">
        <w:rPr>
          <w:color w:val="404040" w:themeColor="text1" w:themeTint="BF"/>
        </w:rPr>
        <w:t>10</w:t>
      </w:r>
      <w:r w:rsidRPr="00085E53">
        <w:rPr>
          <w:color w:val="404040" w:themeColor="text1" w:themeTint="BF"/>
        </w:rPr>
        <w:t>0.000, - Kč (slovy</w:t>
      </w:r>
      <w:r w:rsidR="00CE1E3A">
        <w:rPr>
          <w:color w:val="404040" w:themeColor="text1" w:themeTint="BF"/>
        </w:rPr>
        <w:t xml:space="preserve"> jedno sto</w:t>
      </w:r>
      <w:r w:rsidRPr="00085E53">
        <w:rPr>
          <w:color w:val="404040" w:themeColor="text1" w:themeTint="BF"/>
        </w:rPr>
        <w:t xml:space="preserve"> tisíc korun českých).</w:t>
      </w:r>
    </w:p>
    <w:p w14:paraId="58355025" w14:textId="3F20D8C9" w:rsidR="009E238A" w:rsidRPr="001438B4" w:rsidRDefault="00892987" w:rsidP="00A529B9">
      <w:pPr>
        <w:pStyle w:val="Odstavecseseznamem"/>
        <w:numPr>
          <w:ilvl w:val="1"/>
          <w:numId w:val="16"/>
        </w:numPr>
        <w:tabs>
          <w:tab w:val="left" w:pos="876"/>
          <w:tab w:val="left" w:pos="878"/>
        </w:tabs>
        <w:spacing w:after="120" w:line="312" w:lineRule="auto"/>
        <w:ind w:left="878" w:right="397"/>
        <w:rPr>
          <w:color w:val="404040" w:themeColor="text1" w:themeTint="BF"/>
        </w:rPr>
      </w:pPr>
      <w:r w:rsidRPr="001438B4">
        <w:rPr>
          <w:color w:val="404040" w:themeColor="text1" w:themeTint="BF"/>
        </w:rPr>
        <w:t xml:space="preserve">V případě nedodržení či porušení povinností Poskytovatele vyplývajících ze </w:t>
      </w:r>
      <w:proofErr w:type="spellStart"/>
      <w:r w:rsidRPr="001438B4">
        <w:rPr>
          <w:color w:val="404040" w:themeColor="text1" w:themeTint="BF"/>
        </w:rPr>
        <w:t>ZoKB</w:t>
      </w:r>
      <w:proofErr w:type="spellEnd"/>
      <w:r w:rsidRPr="001438B4">
        <w:rPr>
          <w:color w:val="404040" w:themeColor="text1" w:themeTint="BF"/>
        </w:rPr>
        <w:t xml:space="preserve"> a </w:t>
      </w:r>
      <w:proofErr w:type="spellStart"/>
      <w:r w:rsidRPr="001438B4">
        <w:rPr>
          <w:color w:val="404040" w:themeColor="text1" w:themeTint="BF"/>
        </w:rPr>
        <w:t>VyKB</w:t>
      </w:r>
      <w:proofErr w:type="spellEnd"/>
      <w:r w:rsidRPr="001438B4">
        <w:rPr>
          <w:color w:val="404040" w:themeColor="text1" w:themeTint="BF"/>
        </w:rPr>
        <w:t xml:space="preserve"> </w:t>
      </w:r>
      <w:r w:rsidR="009F7287">
        <w:rPr>
          <w:color w:val="404040" w:themeColor="text1" w:themeTint="BF"/>
        </w:rPr>
        <w:t>a</w:t>
      </w:r>
      <w:r w:rsidR="0042337F">
        <w:rPr>
          <w:color w:val="404040" w:themeColor="text1" w:themeTint="BF"/>
        </w:rPr>
        <w:t> </w:t>
      </w:r>
      <w:r w:rsidRPr="001438B4">
        <w:rPr>
          <w:color w:val="404040" w:themeColor="text1" w:themeTint="BF"/>
        </w:rPr>
        <w:t xml:space="preserve">uvedených v čl. 6 odst. </w:t>
      </w:r>
      <w:r w:rsidR="00D93BC5">
        <w:rPr>
          <w:color w:val="404040" w:themeColor="text1" w:themeTint="BF"/>
        </w:rPr>
        <w:t>6.7</w:t>
      </w:r>
      <w:r w:rsidR="0054020D">
        <w:rPr>
          <w:color w:val="404040" w:themeColor="text1" w:themeTint="BF"/>
        </w:rPr>
        <w:t xml:space="preserve"> až 6.9</w:t>
      </w:r>
      <w:r w:rsidR="00B000D5">
        <w:rPr>
          <w:color w:val="404040" w:themeColor="text1" w:themeTint="BF"/>
        </w:rPr>
        <w:t xml:space="preserve"> a </w:t>
      </w:r>
      <w:r w:rsidRPr="001438B4">
        <w:rPr>
          <w:color w:val="404040" w:themeColor="text1" w:themeTint="BF"/>
        </w:rPr>
        <w:t>6.12</w:t>
      </w:r>
      <w:r w:rsidR="00B000D5">
        <w:rPr>
          <w:color w:val="404040" w:themeColor="text1" w:themeTint="BF"/>
        </w:rPr>
        <w:t xml:space="preserve"> až 6.</w:t>
      </w:r>
      <w:r w:rsidR="0088257A">
        <w:rPr>
          <w:color w:val="404040" w:themeColor="text1" w:themeTint="BF"/>
        </w:rPr>
        <w:t>21</w:t>
      </w:r>
      <w:r w:rsidRPr="001438B4">
        <w:rPr>
          <w:color w:val="404040" w:themeColor="text1" w:themeTint="BF"/>
        </w:rPr>
        <w:t xml:space="preserve"> této Smlouvy je Objednatel oprávněn požadovat od</w:t>
      </w:r>
      <w:r w:rsidR="00E36977">
        <w:rPr>
          <w:color w:val="404040" w:themeColor="text1" w:themeTint="BF"/>
        </w:rPr>
        <w:t> </w:t>
      </w:r>
      <w:r w:rsidRPr="001438B4">
        <w:rPr>
          <w:color w:val="404040" w:themeColor="text1" w:themeTint="BF"/>
        </w:rPr>
        <w:t>Poskytovatele</w:t>
      </w:r>
      <w:r w:rsidRPr="001438B4">
        <w:rPr>
          <w:color w:val="404040" w:themeColor="text1" w:themeTint="BF"/>
          <w:spacing w:val="-12"/>
        </w:rPr>
        <w:t xml:space="preserve"> </w:t>
      </w:r>
      <w:r w:rsidRPr="001438B4">
        <w:rPr>
          <w:color w:val="404040" w:themeColor="text1" w:themeTint="BF"/>
        </w:rPr>
        <w:t>smluvní</w:t>
      </w:r>
      <w:r w:rsidRPr="001438B4">
        <w:rPr>
          <w:color w:val="404040" w:themeColor="text1" w:themeTint="BF"/>
          <w:spacing w:val="-11"/>
        </w:rPr>
        <w:t xml:space="preserve"> </w:t>
      </w:r>
      <w:r w:rsidRPr="001438B4">
        <w:rPr>
          <w:color w:val="404040" w:themeColor="text1" w:themeTint="BF"/>
        </w:rPr>
        <w:t>pokutu</w:t>
      </w:r>
      <w:r w:rsidRPr="001438B4">
        <w:rPr>
          <w:color w:val="404040" w:themeColor="text1" w:themeTint="BF"/>
          <w:spacing w:val="-12"/>
        </w:rPr>
        <w:t xml:space="preserve"> </w:t>
      </w:r>
      <w:r w:rsidRPr="001438B4">
        <w:rPr>
          <w:color w:val="404040" w:themeColor="text1" w:themeTint="BF"/>
        </w:rPr>
        <w:t>ve</w:t>
      </w:r>
      <w:r w:rsidRPr="001438B4">
        <w:rPr>
          <w:color w:val="404040" w:themeColor="text1" w:themeTint="BF"/>
          <w:spacing w:val="-12"/>
        </w:rPr>
        <w:t xml:space="preserve"> </w:t>
      </w:r>
      <w:r w:rsidRPr="001438B4">
        <w:rPr>
          <w:color w:val="404040" w:themeColor="text1" w:themeTint="BF"/>
        </w:rPr>
        <w:t>výši</w:t>
      </w:r>
      <w:r w:rsidRPr="001438B4">
        <w:rPr>
          <w:color w:val="404040" w:themeColor="text1" w:themeTint="BF"/>
          <w:spacing w:val="-13"/>
        </w:rPr>
        <w:t xml:space="preserve"> </w:t>
      </w:r>
      <w:r w:rsidR="00CE1E3A">
        <w:rPr>
          <w:color w:val="404040" w:themeColor="text1" w:themeTint="BF"/>
          <w:spacing w:val="-13"/>
        </w:rPr>
        <w:t>10</w:t>
      </w:r>
      <w:r w:rsidRPr="001438B4">
        <w:rPr>
          <w:color w:val="404040" w:themeColor="text1" w:themeTint="BF"/>
        </w:rPr>
        <w:t>0.000,</w:t>
      </w:r>
      <w:r w:rsidRPr="001438B4">
        <w:rPr>
          <w:color w:val="404040" w:themeColor="text1" w:themeTint="BF"/>
          <w:spacing w:val="-10"/>
        </w:rPr>
        <w:t xml:space="preserve"> </w:t>
      </w:r>
      <w:r w:rsidRPr="001438B4">
        <w:rPr>
          <w:color w:val="404040" w:themeColor="text1" w:themeTint="BF"/>
        </w:rPr>
        <w:t>-</w:t>
      </w:r>
      <w:r w:rsidRPr="001438B4">
        <w:rPr>
          <w:color w:val="404040" w:themeColor="text1" w:themeTint="BF"/>
          <w:spacing w:val="-15"/>
        </w:rPr>
        <w:t xml:space="preserve"> </w:t>
      </w:r>
      <w:r w:rsidRPr="001438B4">
        <w:rPr>
          <w:color w:val="404040" w:themeColor="text1" w:themeTint="BF"/>
        </w:rPr>
        <w:t>Kč</w:t>
      </w:r>
      <w:r w:rsidRPr="001438B4">
        <w:rPr>
          <w:color w:val="404040" w:themeColor="text1" w:themeTint="BF"/>
          <w:spacing w:val="-12"/>
        </w:rPr>
        <w:t xml:space="preserve"> </w:t>
      </w:r>
      <w:r w:rsidRPr="001438B4">
        <w:rPr>
          <w:color w:val="404040" w:themeColor="text1" w:themeTint="BF"/>
        </w:rPr>
        <w:t>(slovy:</w:t>
      </w:r>
      <w:r w:rsidRPr="001438B4">
        <w:rPr>
          <w:color w:val="404040" w:themeColor="text1" w:themeTint="BF"/>
          <w:spacing w:val="-13"/>
        </w:rPr>
        <w:t xml:space="preserve"> </w:t>
      </w:r>
      <w:r w:rsidR="00CE1E3A">
        <w:rPr>
          <w:color w:val="404040" w:themeColor="text1" w:themeTint="BF"/>
        </w:rPr>
        <w:t>jedno sto</w:t>
      </w:r>
      <w:r w:rsidRPr="001438B4">
        <w:rPr>
          <w:color w:val="404040" w:themeColor="text1" w:themeTint="BF"/>
          <w:spacing w:val="-11"/>
        </w:rPr>
        <w:t xml:space="preserve"> </w:t>
      </w:r>
      <w:r w:rsidRPr="001438B4">
        <w:rPr>
          <w:color w:val="404040" w:themeColor="text1" w:themeTint="BF"/>
        </w:rPr>
        <w:t>tisíc</w:t>
      </w:r>
      <w:r w:rsidRPr="001438B4">
        <w:rPr>
          <w:color w:val="404040" w:themeColor="text1" w:themeTint="BF"/>
          <w:spacing w:val="-11"/>
        </w:rPr>
        <w:t xml:space="preserve"> </w:t>
      </w:r>
      <w:r w:rsidRPr="001438B4">
        <w:rPr>
          <w:color w:val="404040" w:themeColor="text1" w:themeTint="BF"/>
        </w:rPr>
        <w:t>korun</w:t>
      </w:r>
      <w:r w:rsidRPr="001438B4">
        <w:rPr>
          <w:color w:val="404040" w:themeColor="text1" w:themeTint="BF"/>
          <w:spacing w:val="-12"/>
        </w:rPr>
        <w:t xml:space="preserve"> </w:t>
      </w:r>
      <w:r w:rsidRPr="001438B4">
        <w:rPr>
          <w:color w:val="404040" w:themeColor="text1" w:themeTint="BF"/>
        </w:rPr>
        <w:t>českých) za</w:t>
      </w:r>
      <w:r w:rsidR="00E36977">
        <w:rPr>
          <w:color w:val="404040" w:themeColor="text1" w:themeTint="BF"/>
        </w:rPr>
        <w:t> </w:t>
      </w:r>
      <w:r w:rsidRPr="001438B4">
        <w:rPr>
          <w:color w:val="404040" w:themeColor="text1" w:themeTint="BF"/>
        </w:rPr>
        <w:t>každý jednotlivý případ porušení takové povinnosti.</w:t>
      </w:r>
    </w:p>
    <w:p w14:paraId="58355026" w14:textId="1E69E5D9" w:rsidR="009E238A" w:rsidRPr="0008010E" w:rsidRDefault="00892987" w:rsidP="00A529B9">
      <w:pPr>
        <w:pStyle w:val="Odstavecseseznamem"/>
        <w:numPr>
          <w:ilvl w:val="1"/>
          <w:numId w:val="16"/>
        </w:numPr>
        <w:tabs>
          <w:tab w:val="left" w:pos="875"/>
          <w:tab w:val="left" w:pos="878"/>
        </w:tabs>
        <w:spacing w:after="120" w:line="312" w:lineRule="auto"/>
        <w:ind w:left="879" w:right="397" w:hanging="738"/>
        <w:rPr>
          <w:color w:val="404040" w:themeColor="text1" w:themeTint="BF"/>
        </w:rPr>
      </w:pPr>
      <w:r w:rsidRPr="0008010E">
        <w:rPr>
          <w:color w:val="404040" w:themeColor="text1" w:themeTint="BF"/>
        </w:rPr>
        <w:t>V</w:t>
      </w:r>
      <w:r w:rsidRPr="0008010E">
        <w:rPr>
          <w:color w:val="404040" w:themeColor="text1" w:themeTint="BF"/>
          <w:spacing w:val="-2"/>
        </w:rPr>
        <w:t xml:space="preserve"> </w:t>
      </w:r>
      <w:r w:rsidRPr="0008010E">
        <w:rPr>
          <w:color w:val="404040" w:themeColor="text1" w:themeTint="BF"/>
        </w:rPr>
        <w:t>případě prodlení Objednatele s</w:t>
      </w:r>
      <w:r w:rsidRPr="0008010E">
        <w:rPr>
          <w:color w:val="404040" w:themeColor="text1" w:themeTint="BF"/>
          <w:spacing w:val="-2"/>
        </w:rPr>
        <w:t xml:space="preserve"> </w:t>
      </w:r>
      <w:r w:rsidRPr="0008010E">
        <w:rPr>
          <w:color w:val="404040" w:themeColor="text1" w:themeTint="BF"/>
        </w:rPr>
        <w:t>úhradou řádně vystavené a doručené faktury, je</w:t>
      </w:r>
      <w:r w:rsidRPr="0008010E">
        <w:rPr>
          <w:color w:val="404040" w:themeColor="text1" w:themeTint="BF"/>
          <w:spacing w:val="-2"/>
        </w:rPr>
        <w:t xml:space="preserve"> </w:t>
      </w:r>
      <w:r w:rsidRPr="0008010E">
        <w:rPr>
          <w:color w:val="404040" w:themeColor="text1" w:themeTint="BF"/>
        </w:rPr>
        <w:t>Objednatel povinen uhradit Poskytovateli zákonný úrok z</w:t>
      </w:r>
      <w:r w:rsidRPr="0008010E">
        <w:rPr>
          <w:color w:val="404040" w:themeColor="text1" w:themeTint="BF"/>
          <w:spacing w:val="-2"/>
        </w:rPr>
        <w:t xml:space="preserve"> </w:t>
      </w:r>
      <w:r w:rsidRPr="0008010E">
        <w:rPr>
          <w:color w:val="404040" w:themeColor="text1" w:themeTint="BF"/>
        </w:rPr>
        <w:t>prodlení upravený nařízením vlády č.</w:t>
      </w:r>
      <w:r w:rsidR="00175E13">
        <w:rPr>
          <w:color w:val="404040" w:themeColor="text1" w:themeTint="BF"/>
        </w:rPr>
        <w:t> </w:t>
      </w:r>
      <w:r w:rsidRPr="0008010E">
        <w:rPr>
          <w:color w:val="404040" w:themeColor="text1" w:themeTint="BF"/>
        </w:rPr>
        <w:t>351/2013</w:t>
      </w:r>
      <w:r w:rsidR="00175E13">
        <w:rPr>
          <w:color w:val="404040" w:themeColor="text1" w:themeTint="BF"/>
        </w:rPr>
        <w:t> </w:t>
      </w:r>
      <w:r w:rsidRPr="0008010E">
        <w:rPr>
          <w:color w:val="404040" w:themeColor="text1" w:themeTint="BF"/>
        </w:rPr>
        <w:t>Sb., kterým se určuje výše úroků z prodlení a nákladů spojených s uplatněním pohledávky, určuje odměna likvidátora, likvidačního správce a</w:t>
      </w:r>
      <w:r w:rsidRPr="0008010E">
        <w:rPr>
          <w:color w:val="404040" w:themeColor="text1" w:themeTint="BF"/>
          <w:spacing w:val="-2"/>
        </w:rPr>
        <w:t xml:space="preserve"> </w:t>
      </w:r>
      <w:r w:rsidRPr="0008010E">
        <w:rPr>
          <w:color w:val="404040" w:themeColor="text1" w:themeTint="BF"/>
        </w:rPr>
        <w:t>člena orgánu právnické</w:t>
      </w:r>
      <w:r w:rsidRPr="0008010E">
        <w:rPr>
          <w:color w:val="404040" w:themeColor="text1" w:themeTint="BF"/>
          <w:spacing w:val="-2"/>
        </w:rPr>
        <w:t xml:space="preserve"> </w:t>
      </w:r>
      <w:r w:rsidRPr="0008010E">
        <w:rPr>
          <w:color w:val="404040" w:themeColor="text1" w:themeTint="BF"/>
        </w:rPr>
        <w:t>osoby jmenovaného soudem a upravují některé otázky Obchodního věstníku a veřejných rejstříků právnických a fyzických osob</w:t>
      </w:r>
      <w:r w:rsidR="009B15C7">
        <w:rPr>
          <w:color w:val="404040" w:themeColor="text1" w:themeTint="BF"/>
        </w:rPr>
        <w:t>, evidence svěřenských fondů a evidence údajů o skutečných maj</w:t>
      </w:r>
      <w:r w:rsidR="00ED2719">
        <w:rPr>
          <w:color w:val="404040" w:themeColor="text1" w:themeTint="BF"/>
        </w:rPr>
        <w:t>i</w:t>
      </w:r>
      <w:r w:rsidR="009B15C7">
        <w:rPr>
          <w:color w:val="404040" w:themeColor="text1" w:themeTint="BF"/>
        </w:rPr>
        <w:t>telích</w:t>
      </w:r>
      <w:r w:rsidRPr="0008010E" w:rsidDel="009B15C7">
        <w:rPr>
          <w:color w:val="404040" w:themeColor="text1" w:themeTint="BF"/>
        </w:rPr>
        <w:t>.</w:t>
      </w:r>
    </w:p>
    <w:p w14:paraId="58355027" w14:textId="77777777" w:rsidR="009E238A" w:rsidRPr="0008010E" w:rsidRDefault="00892987" w:rsidP="00A529B9">
      <w:pPr>
        <w:pStyle w:val="Odstavecseseznamem"/>
        <w:numPr>
          <w:ilvl w:val="1"/>
          <w:numId w:val="16"/>
        </w:numPr>
        <w:tabs>
          <w:tab w:val="left" w:pos="876"/>
          <w:tab w:val="left" w:pos="878"/>
        </w:tabs>
        <w:spacing w:after="120" w:line="312" w:lineRule="auto"/>
        <w:ind w:left="879" w:right="397"/>
        <w:rPr>
          <w:color w:val="404040" w:themeColor="text1" w:themeTint="BF"/>
        </w:rPr>
      </w:pPr>
      <w:r w:rsidRPr="0008010E">
        <w:rPr>
          <w:color w:val="404040" w:themeColor="text1" w:themeTint="BF"/>
        </w:rPr>
        <w:t>Objednatel</w:t>
      </w:r>
      <w:r w:rsidRPr="0008010E">
        <w:rPr>
          <w:color w:val="404040" w:themeColor="text1" w:themeTint="BF"/>
          <w:spacing w:val="-7"/>
        </w:rPr>
        <w:t xml:space="preserve"> </w:t>
      </w:r>
      <w:r w:rsidRPr="0008010E">
        <w:rPr>
          <w:color w:val="404040" w:themeColor="text1" w:themeTint="BF"/>
        </w:rPr>
        <w:t>je</w:t>
      </w:r>
      <w:r w:rsidRPr="0008010E">
        <w:rPr>
          <w:color w:val="404040" w:themeColor="text1" w:themeTint="BF"/>
          <w:spacing w:val="-9"/>
        </w:rPr>
        <w:t xml:space="preserve"> </w:t>
      </w:r>
      <w:r w:rsidRPr="0008010E">
        <w:rPr>
          <w:color w:val="404040" w:themeColor="text1" w:themeTint="BF"/>
        </w:rPr>
        <w:t>v</w:t>
      </w:r>
      <w:r w:rsidRPr="0008010E">
        <w:rPr>
          <w:color w:val="404040" w:themeColor="text1" w:themeTint="BF"/>
          <w:spacing w:val="-6"/>
        </w:rPr>
        <w:t xml:space="preserve"> </w:t>
      </w:r>
      <w:r w:rsidRPr="0008010E">
        <w:rPr>
          <w:color w:val="404040" w:themeColor="text1" w:themeTint="BF"/>
        </w:rPr>
        <w:t>případě</w:t>
      </w:r>
      <w:r w:rsidRPr="0008010E">
        <w:rPr>
          <w:color w:val="404040" w:themeColor="text1" w:themeTint="BF"/>
          <w:spacing w:val="-6"/>
        </w:rPr>
        <w:t xml:space="preserve"> </w:t>
      </w:r>
      <w:r w:rsidRPr="0008010E">
        <w:rPr>
          <w:color w:val="404040" w:themeColor="text1" w:themeTint="BF"/>
        </w:rPr>
        <w:t>uplatnění</w:t>
      </w:r>
      <w:r w:rsidRPr="0008010E">
        <w:rPr>
          <w:color w:val="404040" w:themeColor="text1" w:themeTint="BF"/>
          <w:spacing w:val="-4"/>
        </w:rPr>
        <w:t xml:space="preserve"> </w:t>
      </w:r>
      <w:r w:rsidRPr="0008010E">
        <w:rPr>
          <w:color w:val="404040" w:themeColor="text1" w:themeTint="BF"/>
        </w:rPr>
        <w:t>smluvní</w:t>
      </w:r>
      <w:r w:rsidRPr="0008010E">
        <w:rPr>
          <w:color w:val="404040" w:themeColor="text1" w:themeTint="BF"/>
          <w:spacing w:val="-5"/>
        </w:rPr>
        <w:t xml:space="preserve"> </w:t>
      </w:r>
      <w:r w:rsidRPr="0008010E">
        <w:rPr>
          <w:color w:val="404040" w:themeColor="text1" w:themeTint="BF"/>
        </w:rPr>
        <w:t>pokuty</w:t>
      </w:r>
      <w:r w:rsidRPr="0008010E">
        <w:rPr>
          <w:color w:val="404040" w:themeColor="text1" w:themeTint="BF"/>
          <w:spacing w:val="-8"/>
        </w:rPr>
        <w:t xml:space="preserve"> </w:t>
      </w:r>
      <w:r w:rsidRPr="0008010E">
        <w:rPr>
          <w:color w:val="404040" w:themeColor="text1" w:themeTint="BF"/>
        </w:rPr>
        <w:t>vůči</w:t>
      </w:r>
      <w:r w:rsidRPr="0008010E">
        <w:rPr>
          <w:color w:val="404040" w:themeColor="text1" w:themeTint="BF"/>
          <w:spacing w:val="-7"/>
        </w:rPr>
        <w:t xml:space="preserve"> </w:t>
      </w:r>
      <w:r w:rsidRPr="0008010E">
        <w:rPr>
          <w:color w:val="404040" w:themeColor="text1" w:themeTint="BF"/>
        </w:rPr>
        <w:t>Poskytovateli</w:t>
      </w:r>
      <w:r w:rsidRPr="0008010E">
        <w:rPr>
          <w:color w:val="404040" w:themeColor="text1" w:themeTint="BF"/>
          <w:spacing w:val="-7"/>
        </w:rPr>
        <w:t xml:space="preserve"> </w:t>
      </w:r>
      <w:r w:rsidRPr="0008010E">
        <w:rPr>
          <w:color w:val="404040" w:themeColor="text1" w:themeTint="BF"/>
        </w:rPr>
        <w:t>dle</w:t>
      </w:r>
      <w:r w:rsidRPr="0008010E">
        <w:rPr>
          <w:color w:val="404040" w:themeColor="text1" w:themeTint="BF"/>
          <w:spacing w:val="-6"/>
        </w:rPr>
        <w:t xml:space="preserve"> </w:t>
      </w:r>
      <w:r w:rsidRPr="0008010E">
        <w:rPr>
          <w:color w:val="404040" w:themeColor="text1" w:themeTint="BF"/>
        </w:rPr>
        <w:t>této</w:t>
      </w:r>
      <w:r w:rsidRPr="0008010E">
        <w:rPr>
          <w:color w:val="404040" w:themeColor="text1" w:themeTint="BF"/>
          <w:spacing w:val="-6"/>
        </w:rPr>
        <w:t xml:space="preserve"> </w:t>
      </w:r>
      <w:r w:rsidRPr="0008010E">
        <w:rPr>
          <w:color w:val="404040" w:themeColor="text1" w:themeTint="BF"/>
        </w:rPr>
        <w:t>Smlouvy</w:t>
      </w:r>
      <w:r w:rsidRPr="0008010E">
        <w:rPr>
          <w:color w:val="404040" w:themeColor="text1" w:themeTint="BF"/>
          <w:spacing w:val="-6"/>
        </w:rPr>
        <w:t xml:space="preserve"> </w:t>
      </w:r>
      <w:r w:rsidRPr="0008010E">
        <w:rPr>
          <w:color w:val="404040" w:themeColor="text1" w:themeTint="BF"/>
        </w:rPr>
        <w:t>v</w:t>
      </w:r>
      <w:r w:rsidRPr="0008010E">
        <w:rPr>
          <w:color w:val="404040" w:themeColor="text1" w:themeTint="BF"/>
          <w:spacing w:val="-6"/>
        </w:rPr>
        <w:t xml:space="preserve"> </w:t>
      </w:r>
      <w:r w:rsidRPr="0008010E">
        <w:rPr>
          <w:color w:val="404040" w:themeColor="text1" w:themeTint="BF"/>
        </w:rPr>
        <w:t>případě neuhrazení smluvní pokuty ze strany Poskytovatele oprávněn využít institut započtení vzájemných pohledávek.</w:t>
      </w:r>
    </w:p>
    <w:p w14:paraId="58355028" w14:textId="2B53442C" w:rsidR="009E238A" w:rsidRPr="0008010E" w:rsidRDefault="00892987" w:rsidP="00A529B9">
      <w:pPr>
        <w:pStyle w:val="Odstavecseseznamem"/>
        <w:numPr>
          <w:ilvl w:val="1"/>
          <w:numId w:val="16"/>
        </w:numPr>
        <w:tabs>
          <w:tab w:val="left" w:pos="876"/>
          <w:tab w:val="left" w:pos="878"/>
        </w:tabs>
        <w:spacing w:after="120" w:line="312" w:lineRule="auto"/>
        <w:ind w:left="879" w:right="397"/>
        <w:rPr>
          <w:color w:val="404040" w:themeColor="text1" w:themeTint="BF"/>
        </w:rPr>
      </w:pPr>
      <w:r w:rsidRPr="0008010E">
        <w:rPr>
          <w:color w:val="404040" w:themeColor="text1" w:themeTint="BF"/>
        </w:rPr>
        <w:t>Vyúčtování smluvní pokuty / úroků z prodlení podle příslušných ustanovení této Smlouvy – penalizační faktura, musí být druhé Smluvní straně zasláno doporučeně s dodejkou. Smluvní pokuta / úroky z</w:t>
      </w:r>
      <w:r w:rsidRPr="0008010E">
        <w:rPr>
          <w:color w:val="404040" w:themeColor="text1" w:themeTint="BF"/>
          <w:spacing w:val="-1"/>
        </w:rPr>
        <w:t xml:space="preserve"> </w:t>
      </w:r>
      <w:r w:rsidRPr="0008010E">
        <w:rPr>
          <w:color w:val="404040" w:themeColor="text1" w:themeTint="BF"/>
        </w:rPr>
        <w:t>prodlení jsou splatné ve lhůtě třiceti (30) kalendářních dnů ode dne doručení penalizační</w:t>
      </w:r>
      <w:r w:rsidRPr="0008010E">
        <w:rPr>
          <w:color w:val="404040" w:themeColor="text1" w:themeTint="BF"/>
          <w:spacing w:val="-7"/>
        </w:rPr>
        <w:t xml:space="preserve"> </w:t>
      </w:r>
      <w:r w:rsidRPr="0008010E">
        <w:rPr>
          <w:color w:val="404040" w:themeColor="text1" w:themeTint="BF"/>
        </w:rPr>
        <w:t>faktury.</w:t>
      </w:r>
      <w:r w:rsidRPr="0008010E">
        <w:rPr>
          <w:color w:val="404040" w:themeColor="text1" w:themeTint="BF"/>
          <w:spacing w:val="-7"/>
        </w:rPr>
        <w:t xml:space="preserve"> </w:t>
      </w:r>
      <w:r w:rsidRPr="0008010E">
        <w:rPr>
          <w:color w:val="404040" w:themeColor="text1" w:themeTint="BF"/>
        </w:rPr>
        <w:t>Úhrada</w:t>
      </w:r>
      <w:r w:rsidRPr="0008010E">
        <w:rPr>
          <w:color w:val="404040" w:themeColor="text1" w:themeTint="BF"/>
          <w:spacing w:val="-6"/>
        </w:rPr>
        <w:t xml:space="preserve"> </w:t>
      </w:r>
      <w:r w:rsidRPr="0008010E">
        <w:rPr>
          <w:color w:val="404040" w:themeColor="text1" w:themeTint="BF"/>
        </w:rPr>
        <w:t>smluvní</w:t>
      </w:r>
      <w:r w:rsidRPr="0008010E">
        <w:rPr>
          <w:color w:val="404040" w:themeColor="text1" w:themeTint="BF"/>
          <w:spacing w:val="-7"/>
        </w:rPr>
        <w:t xml:space="preserve"> </w:t>
      </w:r>
      <w:r w:rsidRPr="0008010E">
        <w:rPr>
          <w:color w:val="404040" w:themeColor="text1" w:themeTint="BF"/>
        </w:rPr>
        <w:t>pokuty</w:t>
      </w:r>
      <w:r w:rsidRPr="0008010E">
        <w:rPr>
          <w:color w:val="404040" w:themeColor="text1" w:themeTint="BF"/>
          <w:spacing w:val="-8"/>
        </w:rPr>
        <w:t xml:space="preserve"> </w:t>
      </w:r>
      <w:r w:rsidRPr="0008010E">
        <w:rPr>
          <w:color w:val="404040" w:themeColor="text1" w:themeTint="BF"/>
        </w:rPr>
        <w:t>/</w:t>
      </w:r>
      <w:r w:rsidRPr="0008010E">
        <w:rPr>
          <w:color w:val="404040" w:themeColor="text1" w:themeTint="BF"/>
          <w:spacing w:val="-7"/>
        </w:rPr>
        <w:t xml:space="preserve"> </w:t>
      </w:r>
      <w:r w:rsidRPr="0008010E">
        <w:rPr>
          <w:color w:val="404040" w:themeColor="text1" w:themeTint="BF"/>
        </w:rPr>
        <w:t>úroků</w:t>
      </w:r>
      <w:r w:rsidRPr="0008010E">
        <w:rPr>
          <w:color w:val="404040" w:themeColor="text1" w:themeTint="BF"/>
          <w:spacing w:val="-6"/>
        </w:rPr>
        <w:t xml:space="preserve"> </w:t>
      </w:r>
      <w:r w:rsidRPr="0008010E">
        <w:rPr>
          <w:color w:val="404040" w:themeColor="text1" w:themeTint="BF"/>
        </w:rPr>
        <w:t>z</w:t>
      </w:r>
      <w:r w:rsidRPr="0008010E">
        <w:rPr>
          <w:color w:val="404040" w:themeColor="text1" w:themeTint="BF"/>
          <w:spacing w:val="-8"/>
        </w:rPr>
        <w:t xml:space="preserve"> </w:t>
      </w:r>
      <w:r w:rsidRPr="0008010E">
        <w:rPr>
          <w:color w:val="404040" w:themeColor="text1" w:themeTint="BF"/>
        </w:rPr>
        <w:t>prodlení</w:t>
      </w:r>
      <w:r w:rsidRPr="0008010E">
        <w:rPr>
          <w:color w:val="404040" w:themeColor="text1" w:themeTint="BF"/>
          <w:spacing w:val="-7"/>
        </w:rPr>
        <w:t xml:space="preserve"> </w:t>
      </w:r>
      <w:r w:rsidRPr="0008010E">
        <w:rPr>
          <w:color w:val="404040" w:themeColor="text1" w:themeTint="BF"/>
        </w:rPr>
        <w:t>se</w:t>
      </w:r>
      <w:r w:rsidRPr="0008010E">
        <w:rPr>
          <w:color w:val="404040" w:themeColor="text1" w:themeTint="BF"/>
          <w:spacing w:val="-6"/>
        </w:rPr>
        <w:t xml:space="preserve"> </w:t>
      </w:r>
      <w:r w:rsidRPr="0008010E">
        <w:rPr>
          <w:color w:val="404040" w:themeColor="text1" w:themeTint="BF"/>
        </w:rPr>
        <w:t>provádí</w:t>
      </w:r>
      <w:r w:rsidRPr="0008010E">
        <w:rPr>
          <w:color w:val="404040" w:themeColor="text1" w:themeTint="BF"/>
          <w:spacing w:val="-5"/>
        </w:rPr>
        <w:t xml:space="preserve"> </w:t>
      </w:r>
      <w:r w:rsidRPr="0008010E">
        <w:rPr>
          <w:color w:val="404040" w:themeColor="text1" w:themeTint="BF"/>
        </w:rPr>
        <w:t>bankovním</w:t>
      </w:r>
      <w:r w:rsidRPr="0008010E">
        <w:rPr>
          <w:color w:val="404040" w:themeColor="text1" w:themeTint="BF"/>
          <w:spacing w:val="-5"/>
        </w:rPr>
        <w:t xml:space="preserve"> </w:t>
      </w:r>
      <w:r w:rsidRPr="0008010E">
        <w:rPr>
          <w:color w:val="404040" w:themeColor="text1" w:themeTint="BF"/>
        </w:rPr>
        <w:t>převodem na účet oprávněné Smluvní strany uvedený v penalizační faktuře. Částka se považuje za</w:t>
      </w:r>
      <w:r w:rsidR="00E36977">
        <w:rPr>
          <w:color w:val="404040" w:themeColor="text1" w:themeTint="BF"/>
        </w:rPr>
        <w:t> </w:t>
      </w:r>
      <w:r w:rsidRPr="0008010E">
        <w:rPr>
          <w:color w:val="404040" w:themeColor="text1" w:themeTint="BF"/>
        </w:rPr>
        <w:t>zaplacenou okamžikem jejího připsání ve prospěch účtu oprávněné Smluvní strany.</w:t>
      </w:r>
    </w:p>
    <w:p w14:paraId="5835502A" w14:textId="609299D9" w:rsidR="009E238A" w:rsidRPr="007913F2" w:rsidRDefault="00892987" w:rsidP="00A529B9">
      <w:pPr>
        <w:pStyle w:val="Odstavecseseznamem"/>
        <w:widowControl/>
        <w:numPr>
          <w:ilvl w:val="1"/>
          <w:numId w:val="16"/>
        </w:numPr>
        <w:tabs>
          <w:tab w:val="left" w:pos="876"/>
          <w:tab w:val="left" w:pos="879"/>
        </w:tabs>
        <w:spacing w:after="60" w:line="312" w:lineRule="auto"/>
        <w:ind w:left="879" w:right="397"/>
        <w:rPr>
          <w:color w:val="404040" w:themeColor="text1" w:themeTint="BF"/>
        </w:rPr>
      </w:pPr>
      <w:r w:rsidRPr="0008010E">
        <w:rPr>
          <w:color w:val="404040" w:themeColor="text1" w:themeTint="BF"/>
        </w:rPr>
        <w:t>Uplatněním</w:t>
      </w:r>
      <w:r w:rsidRPr="0008010E">
        <w:rPr>
          <w:color w:val="404040" w:themeColor="text1" w:themeTint="BF"/>
          <w:spacing w:val="-4"/>
        </w:rPr>
        <w:t xml:space="preserve"> </w:t>
      </w:r>
      <w:r w:rsidRPr="0008010E">
        <w:rPr>
          <w:color w:val="404040" w:themeColor="text1" w:themeTint="BF"/>
        </w:rPr>
        <w:t>jakékoliv</w:t>
      </w:r>
      <w:r w:rsidRPr="0008010E">
        <w:rPr>
          <w:color w:val="404040" w:themeColor="text1" w:themeTint="BF"/>
          <w:spacing w:val="-2"/>
        </w:rPr>
        <w:t xml:space="preserve"> </w:t>
      </w:r>
      <w:r w:rsidRPr="0008010E">
        <w:rPr>
          <w:color w:val="404040" w:themeColor="text1" w:themeTint="BF"/>
        </w:rPr>
        <w:t>smluvní</w:t>
      </w:r>
      <w:r w:rsidRPr="0008010E">
        <w:rPr>
          <w:color w:val="404040" w:themeColor="text1" w:themeTint="BF"/>
          <w:spacing w:val="-1"/>
        </w:rPr>
        <w:t xml:space="preserve"> </w:t>
      </w:r>
      <w:r w:rsidRPr="0008010E">
        <w:rPr>
          <w:color w:val="404040" w:themeColor="text1" w:themeTint="BF"/>
        </w:rPr>
        <w:t>pokuty</w:t>
      </w:r>
      <w:r w:rsidRPr="0008010E">
        <w:rPr>
          <w:color w:val="404040" w:themeColor="text1" w:themeTint="BF"/>
          <w:spacing w:val="-4"/>
        </w:rPr>
        <w:t xml:space="preserve"> </w:t>
      </w:r>
      <w:r w:rsidRPr="0008010E">
        <w:rPr>
          <w:color w:val="404040" w:themeColor="text1" w:themeTint="BF"/>
        </w:rPr>
        <w:t>není</w:t>
      </w:r>
      <w:r w:rsidRPr="0008010E">
        <w:rPr>
          <w:color w:val="404040" w:themeColor="text1" w:themeTint="BF"/>
          <w:spacing w:val="-4"/>
        </w:rPr>
        <w:t xml:space="preserve"> </w:t>
      </w:r>
      <w:r w:rsidRPr="0008010E">
        <w:rPr>
          <w:color w:val="404040" w:themeColor="text1" w:themeTint="BF"/>
        </w:rPr>
        <w:t>nijak</w:t>
      </w:r>
      <w:r w:rsidRPr="0008010E">
        <w:rPr>
          <w:color w:val="404040" w:themeColor="text1" w:themeTint="BF"/>
          <w:spacing w:val="-4"/>
        </w:rPr>
        <w:t xml:space="preserve"> </w:t>
      </w:r>
      <w:r w:rsidRPr="0008010E">
        <w:rPr>
          <w:color w:val="404040" w:themeColor="text1" w:themeTint="BF"/>
        </w:rPr>
        <w:t>dotčeno</w:t>
      </w:r>
      <w:r w:rsidRPr="0008010E">
        <w:rPr>
          <w:color w:val="404040" w:themeColor="text1" w:themeTint="BF"/>
          <w:spacing w:val="-3"/>
        </w:rPr>
        <w:t xml:space="preserve"> </w:t>
      </w:r>
      <w:r w:rsidRPr="0008010E">
        <w:rPr>
          <w:color w:val="404040" w:themeColor="text1" w:themeTint="BF"/>
        </w:rPr>
        <w:t>právo</w:t>
      </w:r>
      <w:r w:rsidRPr="0008010E">
        <w:rPr>
          <w:color w:val="404040" w:themeColor="text1" w:themeTint="BF"/>
          <w:spacing w:val="-4"/>
        </w:rPr>
        <w:t xml:space="preserve"> </w:t>
      </w:r>
      <w:r w:rsidRPr="0008010E">
        <w:rPr>
          <w:color w:val="404040" w:themeColor="text1" w:themeTint="BF"/>
        </w:rPr>
        <w:t>na</w:t>
      </w:r>
      <w:r w:rsidRPr="0008010E">
        <w:rPr>
          <w:color w:val="404040" w:themeColor="text1" w:themeTint="BF"/>
          <w:spacing w:val="-3"/>
        </w:rPr>
        <w:t xml:space="preserve"> </w:t>
      </w:r>
      <w:r w:rsidRPr="0008010E">
        <w:rPr>
          <w:color w:val="404040" w:themeColor="text1" w:themeTint="BF"/>
        </w:rPr>
        <w:t>náhradu</w:t>
      </w:r>
      <w:r w:rsidRPr="0008010E">
        <w:rPr>
          <w:color w:val="404040" w:themeColor="text1" w:themeTint="BF"/>
          <w:spacing w:val="-4"/>
        </w:rPr>
        <w:t xml:space="preserve"> </w:t>
      </w:r>
      <w:r w:rsidRPr="0008010E">
        <w:rPr>
          <w:color w:val="404040" w:themeColor="text1" w:themeTint="BF"/>
        </w:rPr>
        <w:t>vzniklé</w:t>
      </w:r>
      <w:r w:rsidRPr="0008010E">
        <w:rPr>
          <w:color w:val="404040" w:themeColor="text1" w:themeTint="BF"/>
          <w:spacing w:val="-3"/>
        </w:rPr>
        <w:t xml:space="preserve"> </w:t>
      </w:r>
      <w:r w:rsidRPr="0008010E">
        <w:rPr>
          <w:color w:val="404040" w:themeColor="text1" w:themeTint="BF"/>
        </w:rPr>
        <w:t>škody</w:t>
      </w:r>
      <w:r w:rsidRPr="0008010E">
        <w:rPr>
          <w:color w:val="404040" w:themeColor="text1" w:themeTint="BF"/>
          <w:spacing w:val="-2"/>
        </w:rPr>
        <w:t xml:space="preserve"> </w:t>
      </w:r>
      <w:r w:rsidRPr="0008010E">
        <w:rPr>
          <w:color w:val="404040" w:themeColor="text1" w:themeTint="BF"/>
        </w:rPr>
        <w:t>a</w:t>
      </w:r>
      <w:r w:rsidRPr="0008010E">
        <w:rPr>
          <w:color w:val="404040" w:themeColor="text1" w:themeTint="BF"/>
          <w:spacing w:val="-4"/>
        </w:rPr>
        <w:t xml:space="preserve"> </w:t>
      </w:r>
      <w:r w:rsidRPr="0008010E">
        <w:rPr>
          <w:color w:val="404040" w:themeColor="text1" w:themeTint="BF"/>
        </w:rPr>
        <w:t>ušlý zisk v celém rozsahu způsobené škody.</w:t>
      </w:r>
    </w:p>
    <w:p w14:paraId="5835502B" w14:textId="77777777" w:rsidR="009E238A" w:rsidRPr="0008010E" w:rsidRDefault="00892987" w:rsidP="00A529B9">
      <w:pPr>
        <w:pStyle w:val="Nadpis2"/>
        <w:numPr>
          <w:ilvl w:val="0"/>
          <w:numId w:val="16"/>
        </w:numPr>
        <w:tabs>
          <w:tab w:val="left" w:pos="4236"/>
        </w:tabs>
        <w:spacing w:before="240" w:after="240" w:line="312" w:lineRule="auto"/>
        <w:ind w:left="4236" w:right="397"/>
        <w:jc w:val="both"/>
        <w:rPr>
          <w:color w:val="404040" w:themeColor="text1" w:themeTint="BF"/>
        </w:rPr>
      </w:pPr>
      <w:r w:rsidRPr="0008010E">
        <w:rPr>
          <w:color w:val="404040" w:themeColor="text1" w:themeTint="BF"/>
        </w:rPr>
        <w:t>Doba</w:t>
      </w:r>
      <w:r w:rsidRPr="0008010E">
        <w:rPr>
          <w:color w:val="404040" w:themeColor="text1" w:themeTint="BF"/>
          <w:spacing w:val="-5"/>
        </w:rPr>
        <w:t xml:space="preserve"> </w:t>
      </w:r>
      <w:r w:rsidRPr="0008010E">
        <w:rPr>
          <w:color w:val="404040" w:themeColor="text1" w:themeTint="BF"/>
        </w:rPr>
        <w:t>trvání</w:t>
      </w:r>
      <w:r w:rsidRPr="0008010E">
        <w:rPr>
          <w:color w:val="404040" w:themeColor="text1" w:themeTint="BF"/>
          <w:spacing w:val="-2"/>
        </w:rPr>
        <w:t xml:space="preserve"> Smlouvy</w:t>
      </w:r>
    </w:p>
    <w:p w14:paraId="5835502C" w14:textId="585CDD82"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 xml:space="preserve">Tato Smlouva nabývá platnosti dnem podpisu oběma Smluvními stranami a účinnosti </w:t>
      </w:r>
      <w:r w:rsidR="006552A9">
        <w:rPr>
          <w:color w:val="404040" w:themeColor="text1" w:themeTint="BF"/>
        </w:rPr>
        <w:t xml:space="preserve">1. 1. 2026 </w:t>
      </w:r>
      <w:r w:rsidR="006552A9">
        <w:rPr>
          <w:color w:val="262626" w:themeColor="text1" w:themeTint="D9"/>
        </w:rPr>
        <w:t xml:space="preserve">za předpokladu </w:t>
      </w:r>
      <w:r w:rsidR="006552A9">
        <w:rPr>
          <w:color w:val="262626" w:themeColor="text1" w:themeTint="D9"/>
          <w:spacing w:val="-6"/>
        </w:rPr>
        <w:t xml:space="preserve">zveřejnění Smlouvy v registru smluv v souladu s </w:t>
      </w:r>
      <w:r w:rsidR="006552A9" w:rsidRPr="00577FAF">
        <w:rPr>
          <w:color w:val="262626" w:themeColor="text1" w:themeTint="D9"/>
        </w:rPr>
        <w:t>ustanovení</w:t>
      </w:r>
      <w:r w:rsidR="006552A9">
        <w:rPr>
          <w:color w:val="262626" w:themeColor="text1" w:themeTint="D9"/>
        </w:rPr>
        <w:t>m</w:t>
      </w:r>
      <w:r w:rsidR="006552A9" w:rsidRPr="00577FAF">
        <w:rPr>
          <w:color w:val="262626" w:themeColor="text1" w:themeTint="D9"/>
        </w:rPr>
        <w:t xml:space="preserve"> §</w:t>
      </w:r>
      <w:r w:rsidR="006552A9" w:rsidRPr="00577FAF">
        <w:rPr>
          <w:color w:val="262626" w:themeColor="text1" w:themeTint="D9"/>
          <w:spacing w:val="-6"/>
        </w:rPr>
        <w:t xml:space="preserve"> </w:t>
      </w:r>
      <w:r w:rsidR="006552A9" w:rsidRPr="00577FAF">
        <w:rPr>
          <w:color w:val="262626" w:themeColor="text1" w:themeTint="D9"/>
        </w:rPr>
        <w:t>6</w:t>
      </w:r>
      <w:r w:rsidR="006552A9" w:rsidRPr="00577FAF">
        <w:rPr>
          <w:color w:val="262626" w:themeColor="text1" w:themeTint="D9"/>
          <w:spacing w:val="-2"/>
        </w:rPr>
        <w:t xml:space="preserve"> </w:t>
      </w:r>
      <w:r w:rsidR="006552A9" w:rsidRPr="00577FAF">
        <w:rPr>
          <w:color w:val="262626" w:themeColor="text1" w:themeTint="D9"/>
        </w:rPr>
        <w:t>odst. 1</w:t>
      </w:r>
      <w:r w:rsidR="006552A9" w:rsidRPr="00577FAF">
        <w:rPr>
          <w:color w:val="262626" w:themeColor="text1" w:themeTint="D9"/>
          <w:spacing w:val="-1"/>
        </w:rPr>
        <w:t xml:space="preserve"> </w:t>
      </w:r>
      <w:r w:rsidR="006552A9" w:rsidRPr="00577FAF">
        <w:rPr>
          <w:color w:val="262626" w:themeColor="text1" w:themeTint="D9"/>
        </w:rPr>
        <w:t>zákona</w:t>
      </w:r>
      <w:r w:rsidR="006552A9" w:rsidRPr="00577FAF">
        <w:rPr>
          <w:color w:val="262626" w:themeColor="text1" w:themeTint="D9"/>
          <w:spacing w:val="-4"/>
        </w:rPr>
        <w:t xml:space="preserve"> </w:t>
      </w:r>
      <w:r w:rsidR="006552A9" w:rsidRPr="00577FAF">
        <w:rPr>
          <w:color w:val="262626" w:themeColor="text1" w:themeTint="D9"/>
        </w:rPr>
        <w:t>č.</w:t>
      </w:r>
      <w:r w:rsidR="006552A9" w:rsidRPr="00577FAF">
        <w:rPr>
          <w:color w:val="262626" w:themeColor="text1" w:themeTint="D9"/>
          <w:spacing w:val="-5"/>
        </w:rPr>
        <w:t xml:space="preserve"> </w:t>
      </w:r>
      <w:r w:rsidR="006552A9" w:rsidRPr="00577FAF">
        <w:rPr>
          <w:color w:val="262626" w:themeColor="text1" w:themeTint="D9"/>
        </w:rPr>
        <w:t>340/2015 Sb., o zvláštních podmínkách účinnosti některých smluv, uveřejňování těchto smluv a o registru smluv (zákon o registru smluv)</w:t>
      </w:r>
      <w:r w:rsidR="006552A9">
        <w:rPr>
          <w:color w:val="262626" w:themeColor="text1" w:themeTint="D9"/>
        </w:rPr>
        <w:t xml:space="preserve">. Bude-li Smlouva v registru smluv zveřejněna později než </w:t>
      </w:r>
      <w:r w:rsidR="00436FC5">
        <w:rPr>
          <w:color w:val="404040" w:themeColor="text1" w:themeTint="BF"/>
        </w:rPr>
        <w:t>1. 1. 2026</w:t>
      </w:r>
      <w:r w:rsidR="006552A9">
        <w:rPr>
          <w:color w:val="262626" w:themeColor="text1" w:themeTint="D9"/>
        </w:rPr>
        <w:t xml:space="preserve">, </w:t>
      </w:r>
      <w:proofErr w:type="gramStart"/>
      <w:r w:rsidR="006552A9">
        <w:rPr>
          <w:color w:val="262626" w:themeColor="text1" w:themeTint="D9"/>
        </w:rPr>
        <w:t>nabyde</w:t>
      </w:r>
      <w:proofErr w:type="gramEnd"/>
      <w:r w:rsidR="006552A9">
        <w:rPr>
          <w:color w:val="262626" w:themeColor="text1" w:themeTint="D9"/>
        </w:rPr>
        <w:t xml:space="preserve"> účinnosti </w:t>
      </w:r>
      <w:r w:rsidRPr="0008010E">
        <w:rPr>
          <w:color w:val="404040" w:themeColor="text1" w:themeTint="BF"/>
        </w:rPr>
        <w:t>dnem zveřejnění v</w:t>
      </w:r>
      <w:r w:rsidRPr="0008010E">
        <w:rPr>
          <w:color w:val="404040" w:themeColor="text1" w:themeTint="BF"/>
          <w:spacing w:val="-3"/>
        </w:rPr>
        <w:t xml:space="preserve"> </w:t>
      </w:r>
      <w:r w:rsidRPr="0008010E">
        <w:rPr>
          <w:color w:val="404040" w:themeColor="text1" w:themeTint="BF"/>
        </w:rPr>
        <w:t>registru smluv</w:t>
      </w:r>
      <w:r w:rsidR="00436FC5">
        <w:rPr>
          <w:color w:val="404040" w:themeColor="text1" w:themeTint="BF"/>
        </w:rPr>
        <w:t xml:space="preserve">. Smlouva se </w:t>
      </w:r>
      <w:r w:rsidRPr="0008010E">
        <w:rPr>
          <w:color w:val="404040" w:themeColor="text1" w:themeTint="BF"/>
        </w:rPr>
        <w:t>sjednává na</w:t>
      </w:r>
      <w:r w:rsidR="00004F8C">
        <w:rPr>
          <w:color w:val="404040" w:themeColor="text1" w:themeTint="BF"/>
        </w:rPr>
        <w:t> </w:t>
      </w:r>
      <w:r w:rsidRPr="0008010E">
        <w:rPr>
          <w:color w:val="404040" w:themeColor="text1" w:themeTint="BF"/>
        </w:rPr>
        <w:t>dobu určitou</w:t>
      </w:r>
      <w:r w:rsidR="00D77D77">
        <w:rPr>
          <w:color w:val="404040" w:themeColor="text1" w:themeTint="BF"/>
        </w:rPr>
        <w:t xml:space="preserve"> </w:t>
      </w:r>
      <w:r w:rsidR="00217BCC">
        <w:rPr>
          <w:b/>
          <w:bCs/>
          <w:color w:val="404040" w:themeColor="text1" w:themeTint="BF"/>
        </w:rPr>
        <w:t>dvanáct</w:t>
      </w:r>
      <w:r w:rsidR="004101A4">
        <w:rPr>
          <w:color w:val="404040" w:themeColor="text1" w:themeTint="BF"/>
        </w:rPr>
        <w:t xml:space="preserve"> </w:t>
      </w:r>
      <w:r w:rsidR="004101A4" w:rsidRPr="009C424F">
        <w:rPr>
          <w:b/>
          <w:bCs/>
          <w:color w:val="404040" w:themeColor="text1" w:themeTint="BF"/>
        </w:rPr>
        <w:t>(</w:t>
      </w:r>
      <w:r w:rsidR="00217BCC">
        <w:rPr>
          <w:b/>
          <w:bCs/>
          <w:color w:val="404040" w:themeColor="text1" w:themeTint="BF"/>
        </w:rPr>
        <w:t>1</w:t>
      </w:r>
      <w:r w:rsidR="004101A4">
        <w:rPr>
          <w:b/>
          <w:bCs/>
          <w:color w:val="404040" w:themeColor="text1" w:themeTint="BF"/>
        </w:rPr>
        <w:t xml:space="preserve">2) </w:t>
      </w:r>
      <w:r w:rsidR="00D77D77" w:rsidRPr="009C424F">
        <w:rPr>
          <w:b/>
          <w:bCs/>
          <w:color w:val="404040" w:themeColor="text1" w:themeTint="BF"/>
        </w:rPr>
        <w:t>měsíců</w:t>
      </w:r>
      <w:r w:rsidRPr="0008010E">
        <w:rPr>
          <w:color w:val="404040" w:themeColor="text1" w:themeTint="BF"/>
        </w:rPr>
        <w:t>.</w:t>
      </w:r>
    </w:p>
    <w:p w14:paraId="5835502D"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Tuto Smlouvu lze ukončit písemnou dohodou Smluvních stran, výpovědí nebo jednostranným odstoupením z</w:t>
      </w:r>
      <w:r w:rsidRPr="0008010E">
        <w:rPr>
          <w:color w:val="404040" w:themeColor="text1" w:themeTint="BF"/>
          <w:spacing w:val="-4"/>
        </w:rPr>
        <w:t xml:space="preserve"> </w:t>
      </w:r>
      <w:r w:rsidRPr="0008010E">
        <w:rPr>
          <w:color w:val="404040" w:themeColor="text1" w:themeTint="BF"/>
        </w:rPr>
        <w:t>důvodů stanovených právními předpisy nebo touto Smlouvou, nebo v</w:t>
      </w:r>
      <w:r w:rsidRPr="0008010E">
        <w:rPr>
          <w:color w:val="404040" w:themeColor="text1" w:themeTint="BF"/>
          <w:spacing w:val="-1"/>
        </w:rPr>
        <w:t xml:space="preserve"> </w:t>
      </w:r>
      <w:r w:rsidRPr="0008010E">
        <w:rPr>
          <w:color w:val="404040" w:themeColor="text1" w:themeTint="BF"/>
        </w:rPr>
        <w:t>případě podstatného porušení Smlouvy.</w:t>
      </w:r>
    </w:p>
    <w:p w14:paraId="5835502E" w14:textId="77777777" w:rsidR="009E238A" w:rsidRPr="0008010E" w:rsidRDefault="00892987" w:rsidP="00A529B9">
      <w:pPr>
        <w:pStyle w:val="Odstavecseseznamem"/>
        <w:numPr>
          <w:ilvl w:val="1"/>
          <w:numId w:val="16"/>
        </w:numPr>
        <w:tabs>
          <w:tab w:val="left" w:pos="876"/>
        </w:tabs>
        <w:spacing w:after="120" w:line="312" w:lineRule="auto"/>
        <w:ind w:left="876" w:right="397" w:hanging="735"/>
        <w:rPr>
          <w:color w:val="404040" w:themeColor="text1" w:themeTint="BF"/>
        </w:rPr>
      </w:pPr>
      <w:r w:rsidRPr="0008010E">
        <w:rPr>
          <w:color w:val="404040" w:themeColor="text1" w:themeTint="BF"/>
        </w:rPr>
        <w:t>Za</w:t>
      </w:r>
      <w:r w:rsidRPr="0008010E">
        <w:rPr>
          <w:color w:val="404040" w:themeColor="text1" w:themeTint="BF"/>
          <w:spacing w:val="-5"/>
        </w:rPr>
        <w:t xml:space="preserve"> </w:t>
      </w:r>
      <w:r w:rsidRPr="0008010E">
        <w:rPr>
          <w:color w:val="404040" w:themeColor="text1" w:themeTint="BF"/>
        </w:rPr>
        <w:t>podstatné</w:t>
      </w:r>
      <w:r w:rsidRPr="0008010E">
        <w:rPr>
          <w:color w:val="404040" w:themeColor="text1" w:themeTint="BF"/>
          <w:spacing w:val="-5"/>
        </w:rPr>
        <w:t xml:space="preserve"> </w:t>
      </w:r>
      <w:r w:rsidRPr="0008010E">
        <w:rPr>
          <w:color w:val="404040" w:themeColor="text1" w:themeTint="BF"/>
        </w:rPr>
        <w:t>porušení</w:t>
      </w:r>
      <w:r w:rsidRPr="0008010E">
        <w:rPr>
          <w:color w:val="404040" w:themeColor="text1" w:themeTint="BF"/>
          <w:spacing w:val="-5"/>
        </w:rPr>
        <w:t xml:space="preserve"> </w:t>
      </w:r>
      <w:r w:rsidRPr="0008010E">
        <w:rPr>
          <w:color w:val="404040" w:themeColor="text1" w:themeTint="BF"/>
        </w:rPr>
        <w:t>této</w:t>
      </w:r>
      <w:r w:rsidRPr="0008010E">
        <w:rPr>
          <w:color w:val="404040" w:themeColor="text1" w:themeTint="BF"/>
          <w:spacing w:val="-5"/>
        </w:rPr>
        <w:t xml:space="preserve"> </w:t>
      </w:r>
      <w:r w:rsidRPr="0008010E">
        <w:rPr>
          <w:color w:val="404040" w:themeColor="text1" w:themeTint="BF"/>
        </w:rPr>
        <w:t>Smlouvy</w:t>
      </w:r>
      <w:r w:rsidRPr="0008010E">
        <w:rPr>
          <w:color w:val="404040" w:themeColor="text1" w:themeTint="BF"/>
          <w:spacing w:val="-4"/>
        </w:rPr>
        <w:t xml:space="preserve"> </w:t>
      </w:r>
      <w:r w:rsidRPr="0008010E">
        <w:rPr>
          <w:color w:val="404040" w:themeColor="text1" w:themeTint="BF"/>
        </w:rPr>
        <w:t>se</w:t>
      </w:r>
      <w:r w:rsidRPr="0008010E">
        <w:rPr>
          <w:color w:val="404040" w:themeColor="text1" w:themeTint="BF"/>
          <w:spacing w:val="-6"/>
        </w:rPr>
        <w:t xml:space="preserve"> </w:t>
      </w:r>
      <w:r w:rsidRPr="0008010E">
        <w:rPr>
          <w:color w:val="404040" w:themeColor="text1" w:themeTint="BF"/>
        </w:rPr>
        <w:t>považují</w:t>
      </w:r>
      <w:r w:rsidRPr="0008010E">
        <w:rPr>
          <w:color w:val="404040" w:themeColor="text1" w:themeTint="BF"/>
          <w:spacing w:val="-6"/>
        </w:rPr>
        <w:t xml:space="preserve"> </w:t>
      </w:r>
      <w:r w:rsidRPr="0008010E">
        <w:rPr>
          <w:color w:val="404040" w:themeColor="text1" w:themeTint="BF"/>
        </w:rPr>
        <w:t>zejména</w:t>
      </w:r>
      <w:r w:rsidRPr="0008010E">
        <w:rPr>
          <w:color w:val="404040" w:themeColor="text1" w:themeTint="BF"/>
          <w:spacing w:val="-7"/>
        </w:rPr>
        <w:t xml:space="preserve"> </w:t>
      </w:r>
      <w:r w:rsidRPr="0008010E">
        <w:rPr>
          <w:color w:val="404040" w:themeColor="text1" w:themeTint="BF"/>
        </w:rPr>
        <w:t>případy,</w:t>
      </w:r>
      <w:r w:rsidRPr="0008010E">
        <w:rPr>
          <w:color w:val="404040" w:themeColor="text1" w:themeTint="BF"/>
          <w:spacing w:val="-2"/>
        </w:rPr>
        <w:t xml:space="preserve"> </w:t>
      </w:r>
      <w:r w:rsidRPr="0008010E">
        <w:rPr>
          <w:color w:val="404040" w:themeColor="text1" w:themeTint="BF"/>
          <w:spacing w:val="-4"/>
        </w:rPr>
        <w:t>kdy:</w:t>
      </w:r>
    </w:p>
    <w:p w14:paraId="5835502F" w14:textId="2142459D" w:rsidR="009E238A" w:rsidRPr="0008010E" w:rsidRDefault="00175E13" w:rsidP="00A529B9">
      <w:pPr>
        <w:pStyle w:val="Odstavecseseznamem"/>
        <w:numPr>
          <w:ilvl w:val="0"/>
          <w:numId w:val="7"/>
        </w:numPr>
        <w:tabs>
          <w:tab w:val="left" w:pos="1271"/>
          <w:tab w:val="left" w:pos="1273"/>
        </w:tabs>
        <w:spacing w:after="120" w:line="312" w:lineRule="auto"/>
        <w:ind w:right="397"/>
        <w:rPr>
          <w:color w:val="404040" w:themeColor="text1" w:themeTint="BF"/>
        </w:rPr>
      </w:pPr>
      <w:r>
        <w:rPr>
          <w:color w:val="404040" w:themeColor="text1" w:themeTint="BF"/>
        </w:rPr>
        <w:t>d</w:t>
      </w:r>
      <w:r w:rsidR="00892987" w:rsidRPr="0008010E">
        <w:rPr>
          <w:color w:val="404040" w:themeColor="text1" w:themeTint="BF"/>
        </w:rPr>
        <w:t>ojde k</w:t>
      </w:r>
      <w:r w:rsidR="00892987" w:rsidRPr="0008010E">
        <w:rPr>
          <w:color w:val="404040" w:themeColor="text1" w:themeTint="BF"/>
          <w:spacing w:val="-1"/>
        </w:rPr>
        <w:t xml:space="preserve"> </w:t>
      </w:r>
      <w:r w:rsidR="00892987" w:rsidRPr="0008010E">
        <w:rPr>
          <w:color w:val="404040" w:themeColor="text1" w:themeTint="BF"/>
        </w:rPr>
        <w:t xml:space="preserve">opakovanému </w:t>
      </w:r>
      <w:r w:rsidR="007B3808">
        <w:rPr>
          <w:color w:val="404040" w:themeColor="text1" w:themeTint="BF"/>
        </w:rPr>
        <w:t xml:space="preserve">(tj. nejméně 2x) </w:t>
      </w:r>
      <w:r w:rsidR="00892987" w:rsidRPr="0008010E">
        <w:rPr>
          <w:color w:val="404040" w:themeColor="text1" w:themeTint="BF"/>
        </w:rPr>
        <w:t>prodlení Poskytovatele s poskytováním Paušálních služeb v</w:t>
      </w:r>
      <w:r w:rsidR="00F202A4">
        <w:rPr>
          <w:color w:val="404040" w:themeColor="text1" w:themeTint="BF"/>
        </w:rPr>
        <w:t> </w:t>
      </w:r>
      <w:r w:rsidR="00892987" w:rsidRPr="0008010E">
        <w:rPr>
          <w:color w:val="404040" w:themeColor="text1" w:themeTint="BF"/>
        </w:rPr>
        <w:t>reakčních časech stanovených v</w:t>
      </w:r>
      <w:r w:rsidR="00892987" w:rsidRPr="0008010E">
        <w:rPr>
          <w:color w:val="404040" w:themeColor="text1" w:themeTint="BF"/>
          <w:spacing w:val="-3"/>
        </w:rPr>
        <w:t xml:space="preserve"> </w:t>
      </w:r>
      <w:r w:rsidR="00892987" w:rsidRPr="0008010E">
        <w:rPr>
          <w:color w:val="404040" w:themeColor="text1" w:themeTint="BF"/>
        </w:rPr>
        <w:t xml:space="preserve">čl. 2 této Smlouvy a/nebo pro případ, že Paušální </w:t>
      </w:r>
      <w:r w:rsidR="00892987" w:rsidRPr="0008010E">
        <w:rPr>
          <w:color w:val="404040" w:themeColor="text1" w:themeTint="BF"/>
        </w:rPr>
        <w:lastRenderedPageBreak/>
        <w:t>služba není ani přes písemné upozornění Objednatele Poskytovatelem poskytována řádně,</w:t>
      </w:r>
    </w:p>
    <w:p w14:paraId="58355031" w14:textId="4EB1DFCE" w:rsidR="009E238A" w:rsidRPr="0008010E" w:rsidRDefault="00892987" w:rsidP="00A529B9">
      <w:pPr>
        <w:pStyle w:val="Odstavecseseznamem"/>
        <w:numPr>
          <w:ilvl w:val="0"/>
          <w:numId w:val="7"/>
        </w:numPr>
        <w:tabs>
          <w:tab w:val="left" w:pos="1271"/>
          <w:tab w:val="left" w:pos="1273"/>
        </w:tabs>
        <w:spacing w:after="120" w:line="312" w:lineRule="auto"/>
        <w:ind w:right="397"/>
        <w:rPr>
          <w:color w:val="404040" w:themeColor="text1" w:themeTint="BF"/>
        </w:rPr>
      </w:pPr>
      <w:r w:rsidRPr="0008010E">
        <w:rPr>
          <w:color w:val="404040" w:themeColor="text1" w:themeTint="BF"/>
        </w:rPr>
        <w:t>je Poskytovatel v likvidaci nebo vůči jeho majetku probíhá insolvenční řízení, v němž bylo vydáno rozhodnutí o úpadku nebo insolvenční návrh byl zamítnut proto, že majetek nepostačuje k úhradě nákladů insolvenčního řízení, nebo byl konkurs zrušen proto, že</w:t>
      </w:r>
      <w:r w:rsidR="00F202A4">
        <w:rPr>
          <w:color w:val="404040" w:themeColor="text1" w:themeTint="BF"/>
        </w:rPr>
        <w:t> </w:t>
      </w:r>
      <w:r w:rsidRPr="0008010E">
        <w:rPr>
          <w:color w:val="404040" w:themeColor="text1" w:themeTint="BF"/>
        </w:rPr>
        <w:t>majetek byl zcela nepostačující nebo byla zavedena nucená správa podle zvláštních právních předpisů,</w:t>
      </w:r>
    </w:p>
    <w:p w14:paraId="58355032" w14:textId="77777777" w:rsidR="009E238A" w:rsidRPr="0008010E" w:rsidRDefault="00892987" w:rsidP="00A529B9">
      <w:pPr>
        <w:pStyle w:val="Odstavecseseznamem"/>
        <w:numPr>
          <w:ilvl w:val="0"/>
          <w:numId w:val="7"/>
        </w:numPr>
        <w:tabs>
          <w:tab w:val="left" w:pos="1273"/>
        </w:tabs>
        <w:spacing w:after="120" w:line="312" w:lineRule="auto"/>
        <w:ind w:right="397"/>
        <w:rPr>
          <w:color w:val="404040" w:themeColor="text1" w:themeTint="BF"/>
        </w:rPr>
      </w:pPr>
      <w:r w:rsidRPr="0008010E">
        <w:rPr>
          <w:color w:val="404040" w:themeColor="text1" w:themeTint="BF"/>
        </w:rPr>
        <w:t>Poskytovatel neplní ustanovení této Smlouvy o ochraně důvěrných informací, povinnosti mlčenlivosti, ochraně osobních údajů,</w:t>
      </w:r>
    </w:p>
    <w:p w14:paraId="58355033" w14:textId="662674A2" w:rsidR="009E238A" w:rsidRPr="0008010E" w:rsidRDefault="00892987" w:rsidP="00A529B9">
      <w:pPr>
        <w:pStyle w:val="Odstavecseseznamem"/>
        <w:numPr>
          <w:ilvl w:val="0"/>
          <w:numId w:val="7"/>
        </w:numPr>
        <w:tabs>
          <w:tab w:val="left" w:pos="1271"/>
        </w:tabs>
        <w:spacing w:after="120" w:line="312" w:lineRule="auto"/>
        <w:ind w:left="1276" w:right="397" w:hanging="397"/>
        <w:rPr>
          <w:color w:val="404040" w:themeColor="text1" w:themeTint="BF"/>
        </w:rPr>
      </w:pPr>
      <w:r w:rsidRPr="0008010E">
        <w:rPr>
          <w:color w:val="404040" w:themeColor="text1" w:themeTint="BF"/>
        </w:rPr>
        <w:t>Poskytovatel</w:t>
      </w:r>
      <w:r w:rsidRPr="0008010E">
        <w:rPr>
          <w:color w:val="404040" w:themeColor="text1" w:themeTint="BF"/>
          <w:spacing w:val="-8"/>
        </w:rPr>
        <w:t xml:space="preserve"> </w:t>
      </w:r>
      <w:r w:rsidRPr="0008010E">
        <w:rPr>
          <w:color w:val="404040" w:themeColor="text1" w:themeTint="BF"/>
        </w:rPr>
        <w:t>neplní</w:t>
      </w:r>
      <w:r w:rsidRPr="0008010E">
        <w:rPr>
          <w:color w:val="404040" w:themeColor="text1" w:themeTint="BF"/>
          <w:spacing w:val="-7"/>
        </w:rPr>
        <w:t xml:space="preserve"> </w:t>
      </w:r>
      <w:r w:rsidRPr="0008010E">
        <w:rPr>
          <w:color w:val="404040" w:themeColor="text1" w:themeTint="BF"/>
        </w:rPr>
        <w:t>po</w:t>
      </w:r>
      <w:r w:rsidR="00DE2467">
        <w:rPr>
          <w:color w:val="404040" w:themeColor="text1" w:themeTint="BF"/>
          <w:spacing w:val="-6"/>
        </w:rPr>
        <w:t xml:space="preserve">žadavky </w:t>
      </w:r>
      <w:r w:rsidR="00BB4A9F">
        <w:rPr>
          <w:color w:val="404040" w:themeColor="text1" w:themeTint="BF"/>
          <w:spacing w:val="-6"/>
        </w:rPr>
        <w:t xml:space="preserve">vyplývající z čl. </w:t>
      </w:r>
      <w:r w:rsidR="00BB4A9F" w:rsidRPr="001438B4">
        <w:rPr>
          <w:color w:val="404040" w:themeColor="text1" w:themeTint="BF"/>
        </w:rPr>
        <w:t xml:space="preserve">6 odst. </w:t>
      </w:r>
      <w:r w:rsidR="00BB4A9F">
        <w:rPr>
          <w:color w:val="404040" w:themeColor="text1" w:themeTint="BF"/>
        </w:rPr>
        <w:t xml:space="preserve">6.7 až 6.9 a </w:t>
      </w:r>
      <w:r w:rsidR="00BB4A9F" w:rsidRPr="001438B4">
        <w:rPr>
          <w:color w:val="404040" w:themeColor="text1" w:themeTint="BF"/>
        </w:rPr>
        <w:t>6.12</w:t>
      </w:r>
      <w:r w:rsidR="00BB4A9F">
        <w:rPr>
          <w:color w:val="404040" w:themeColor="text1" w:themeTint="BF"/>
        </w:rPr>
        <w:t xml:space="preserve"> až 6.</w:t>
      </w:r>
      <w:r w:rsidR="001C2C3A">
        <w:rPr>
          <w:color w:val="404040" w:themeColor="text1" w:themeTint="BF"/>
        </w:rPr>
        <w:t>21</w:t>
      </w:r>
      <w:r w:rsidR="00BB4A9F" w:rsidRPr="001438B4">
        <w:rPr>
          <w:color w:val="404040" w:themeColor="text1" w:themeTint="BF"/>
        </w:rPr>
        <w:t xml:space="preserve"> této Smlouvy</w:t>
      </w:r>
      <w:r w:rsidRPr="0008010E">
        <w:rPr>
          <w:color w:val="404040" w:themeColor="text1" w:themeTint="BF"/>
          <w:spacing w:val="-2"/>
        </w:rPr>
        <w:t>,</w:t>
      </w:r>
    </w:p>
    <w:p w14:paraId="58355038" w14:textId="6CD8C9B6" w:rsidR="009E238A" w:rsidRPr="002413CC" w:rsidRDefault="00892987" w:rsidP="00A529B9">
      <w:pPr>
        <w:pStyle w:val="Odstavecseseznamem"/>
        <w:numPr>
          <w:ilvl w:val="0"/>
          <w:numId w:val="7"/>
        </w:numPr>
        <w:tabs>
          <w:tab w:val="left" w:pos="1272"/>
        </w:tabs>
        <w:spacing w:after="120" w:line="312" w:lineRule="auto"/>
        <w:ind w:left="1270" w:right="397" w:hanging="391"/>
        <w:rPr>
          <w:color w:val="404040" w:themeColor="text1" w:themeTint="BF"/>
        </w:rPr>
      </w:pPr>
      <w:r w:rsidRPr="002413CC">
        <w:rPr>
          <w:color w:val="404040" w:themeColor="text1" w:themeTint="BF"/>
        </w:rPr>
        <w:t>Poskytovatel</w:t>
      </w:r>
      <w:r w:rsidRPr="002413CC">
        <w:rPr>
          <w:color w:val="404040" w:themeColor="text1" w:themeTint="BF"/>
          <w:spacing w:val="20"/>
        </w:rPr>
        <w:t xml:space="preserve"> </w:t>
      </w:r>
      <w:r w:rsidRPr="002413CC">
        <w:rPr>
          <w:color w:val="404040" w:themeColor="text1" w:themeTint="BF"/>
        </w:rPr>
        <w:t>byl</w:t>
      </w:r>
      <w:r w:rsidRPr="002413CC">
        <w:rPr>
          <w:color w:val="404040" w:themeColor="text1" w:themeTint="BF"/>
          <w:spacing w:val="17"/>
        </w:rPr>
        <w:t xml:space="preserve"> </w:t>
      </w:r>
      <w:r w:rsidRPr="002413CC">
        <w:rPr>
          <w:color w:val="404040" w:themeColor="text1" w:themeTint="BF"/>
        </w:rPr>
        <w:t>pravomocně odsouzen za trestný čin ve smyslu vymezeném čl. 6 odst.</w:t>
      </w:r>
      <w:r w:rsidR="002413CC" w:rsidRPr="002413CC">
        <w:rPr>
          <w:color w:val="404040" w:themeColor="text1" w:themeTint="BF"/>
        </w:rPr>
        <w:t> </w:t>
      </w:r>
      <w:r w:rsidRPr="002413CC">
        <w:rPr>
          <w:color w:val="404040" w:themeColor="text1" w:themeTint="BF"/>
        </w:rPr>
        <w:t>6.22 - 6.23 Smlouvy.</w:t>
      </w:r>
    </w:p>
    <w:p w14:paraId="58355039" w14:textId="7E7A108E"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Smluvní strany jsou oprávněny Smlouvu vypovědět bez udání důvodu s</w:t>
      </w:r>
      <w:r w:rsidRPr="0008010E">
        <w:rPr>
          <w:color w:val="404040" w:themeColor="text1" w:themeTint="BF"/>
          <w:spacing w:val="-3"/>
        </w:rPr>
        <w:t xml:space="preserve"> </w:t>
      </w:r>
      <w:r w:rsidRPr="0008010E">
        <w:rPr>
          <w:color w:val="404040" w:themeColor="text1" w:themeTint="BF"/>
        </w:rPr>
        <w:t>výpovědní dobou 3</w:t>
      </w:r>
      <w:r w:rsidR="002413CC">
        <w:rPr>
          <w:color w:val="404040" w:themeColor="text1" w:themeTint="BF"/>
        </w:rPr>
        <w:t> </w:t>
      </w:r>
      <w:r w:rsidRPr="0008010E">
        <w:rPr>
          <w:color w:val="404040" w:themeColor="text1" w:themeTint="BF"/>
        </w:rPr>
        <w:t>(slovy: tři) měsíce. Výpověď musí být učiněna písmeně a výpovědní doba začíná běžet od</w:t>
      </w:r>
      <w:r w:rsidR="00124D9E">
        <w:rPr>
          <w:color w:val="404040" w:themeColor="text1" w:themeTint="BF"/>
        </w:rPr>
        <w:t> </w:t>
      </w:r>
      <w:r w:rsidRPr="0008010E">
        <w:rPr>
          <w:color w:val="404040" w:themeColor="text1" w:themeTint="BF"/>
        </w:rPr>
        <w:t>prvního dne měsíce následujícího po měsíci, ve kterém byla písemná výpověď druhé Smluvní straně doručena.</w:t>
      </w:r>
    </w:p>
    <w:p w14:paraId="5835503A"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Objednatel je oprávněn od této Smlouvy odstoupit v případě, že došlo k významné změně vlastnictví zásadních aktiv, změně kontroly nad Poskytovatelem nebo změně oprávnění nakládat s aktivy využívanými Poskytovatelem k plnění dle této Smlouvy.</w:t>
      </w:r>
    </w:p>
    <w:p w14:paraId="5835503B"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Odstoupení</w:t>
      </w:r>
      <w:r w:rsidRPr="0008010E">
        <w:rPr>
          <w:color w:val="404040" w:themeColor="text1" w:themeTint="BF"/>
          <w:spacing w:val="-6"/>
        </w:rPr>
        <w:t xml:space="preserve"> </w:t>
      </w:r>
      <w:r w:rsidRPr="0008010E">
        <w:rPr>
          <w:color w:val="404040" w:themeColor="text1" w:themeTint="BF"/>
        </w:rPr>
        <w:t>od</w:t>
      </w:r>
      <w:r w:rsidRPr="0008010E">
        <w:rPr>
          <w:color w:val="404040" w:themeColor="text1" w:themeTint="BF"/>
          <w:spacing w:val="-8"/>
        </w:rPr>
        <w:t xml:space="preserve"> </w:t>
      </w:r>
      <w:r w:rsidRPr="0008010E">
        <w:rPr>
          <w:color w:val="404040" w:themeColor="text1" w:themeTint="BF"/>
        </w:rPr>
        <w:t>Smlouvy</w:t>
      </w:r>
      <w:r w:rsidRPr="0008010E">
        <w:rPr>
          <w:color w:val="404040" w:themeColor="text1" w:themeTint="BF"/>
          <w:spacing w:val="-9"/>
        </w:rPr>
        <w:t xml:space="preserve"> </w:t>
      </w:r>
      <w:r w:rsidRPr="0008010E">
        <w:rPr>
          <w:color w:val="404040" w:themeColor="text1" w:themeTint="BF"/>
        </w:rPr>
        <w:t>musí</w:t>
      </w:r>
      <w:r w:rsidRPr="0008010E">
        <w:rPr>
          <w:color w:val="404040" w:themeColor="text1" w:themeTint="BF"/>
          <w:spacing w:val="-6"/>
        </w:rPr>
        <w:t xml:space="preserve"> </w:t>
      </w:r>
      <w:r w:rsidRPr="0008010E">
        <w:rPr>
          <w:color w:val="404040" w:themeColor="text1" w:themeTint="BF"/>
        </w:rPr>
        <w:t>být</w:t>
      </w:r>
      <w:r w:rsidRPr="0008010E">
        <w:rPr>
          <w:color w:val="404040" w:themeColor="text1" w:themeTint="BF"/>
          <w:spacing w:val="-6"/>
        </w:rPr>
        <w:t xml:space="preserve"> </w:t>
      </w:r>
      <w:r w:rsidRPr="0008010E">
        <w:rPr>
          <w:color w:val="404040" w:themeColor="text1" w:themeTint="BF"/>
        </w:rPr>
        <w:t>učiněno</w:t>
      </w:r>
      <w:r w:rsidRPr="0008010E">
        <w:rPr>
          <w:color w:val="404040" w:themeColor="text1" w:themeTint="BF"/>
          <w:spacing w:val="-7"/>
        </w:rPr>
        <w:t xml:space="preserve"> </w:t>
      </w:r>
      <w:r w:rsidRPr="0008010E">
        <w:rPr>
          <w:color w:val="404040" w:themeColor="text1" w:themeTint="BF"/>
        </w:rPr>
        <w:t>písemně</w:t>
      </w:r>
      <w:r w:rsidRPr="0008010E">
        <w:rPr>
          <w:color w:val="404040" w:themeColor="text1" w:themeTint="BF"/>
          <w:spacing w:val="-7"/>
        </w:rPr>
        <w:t xml:space="preserve"> </w:t>
      </w:r>
      <w:r w:rsidRPr="0008010E">
        <w:rPr>
          <w:color w:val="404040" w:themeColor="text1" w:themeTint="BF"/>
        </w:rPr>
        <w:t>a</w:t>
      </w:r>
      <w:r w:rsidRPr="0008010E">
        <w:rPr>
          <w:color w:val="404040" w:themeColor="text1" w:themeTint="BF"/>
          <w:spacing w:val="-8"/>
        </w:rPr>
        <w:t xml:space="preserve"> </w:t>
      </w:r>
      <w:r w:rsidRPr="0008010E">
        <w:rPr>
          <w:color w:val="404040" w:themeColor="text1" w:themeTint="BF"/>
        </w:rPr>
        <w:t>musí</w:t>
      </w:r>
      <w:r w:rsidRPr="0008010E">
        <w:rPr>
          <w:color w:val="404040" w:themeColor="text1" w:themeTint="BF"/>
          <w:spacing w:val="-6"/>
        </w:rPr>
        <w:t xml:space="preserve"> </w:t>
      </w:r>
      <w:r w:rsidRPr="0008010E">
        <w:rPr>
          <w:color w:val="404040" w:themeColor="text1" w:themeTint="BF"/>
        </w:rPr>
        <w:t>být</w:t>
      </w:r>
      <w:r w:rsidRPr="0008010E">
        <w:rPr>
          <w:color w:val="404040" w:themeColor="text1" w:themeTint="BF"/>
          <w:spacing w:val="-8"/>
        </w:rPr>
        <w:t xml:space="preserve"> </w:t>
      </w:r>
      <w:r w:rsidRPr="0008010E">
        <w:rPr>
          <w:color w:val="404040" w:themeColor="text1" w:themeTint="BF"/>
        </w:rPr>
        <w:t>doručeno</w:t>
      </w:r>
      <w:r w:rsidRPr="0008010E">
        <w:rPr>
          <w:color w:val="404040" w:themeColor="text1" w:themeTint="BF"/>
          <w:spacing w:val="-7"/>
        </w:rPr>
        <w:t xml:space="preserve"> </w:t>
      </w:r>
      <w:r w:rsidRPr="0008010E">
        <w:rPr>
          <w:color w:val="404040" w:themeColor="text1" w:themeTint="BF"/>
        </w:rPr>
        <w:t>druhé</w:t>
      </w:r>
      <w:r w:rsidRPr="0008010E">
        <w:rPr>
          <w:color w:val="404040" w:themeColor="text1" w:themeTint="BF"/>
          <w:spacing w:val="-7"/>
        </w:rPr>
        <w:t xml:space="preserve"> </w:t>
      </w:r>
      <w:r w:rsidRPr="0008010E">
        <w:rPr>
          <w:color w:val="404040" w:themeColor="text1" w:themeTint="BF"/>
        </w:rPr>
        <w:t>Smluvní</w:t>
      </w:r>
      <w:r w:rsidRPr="0008010E">
        <w:rPr>
          <w:color w:val="404040" w:themeColor="text1" w:themeTint="BF"/>
          <w:spacing w:val="-6"/>
        </w:rPr>
        <w:t xml:space="preserve"> </w:t>
      </w:r>
      <w:r w:rsidRPr="0008010E">
        <w:rPr>
          <w:color w:val="404040" w:themeColor="text1" w:themeTint="BF"/>
        </w:rPr>
        <w:t>straně. V případě odstoupení od Smlouvy zaniká Smlouva dnem doručení písemného odstoupení druhé Smluvní straně.</w:t>
      </w:r>
    </w:p>
    <w:p w14:paraId="5835503D" w14:textId="41E4B1A4" w:rsidR="009E238A" w:rsidRPr="00E812D6"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Smluvní</w:t>
      </w:r>
      <w:r w:rsidRPr="0008010E">
        <w:rPr>
          <w:color w:val="404040" w:themeColor="text1" w:themeTint="BF"/>
          <w:spacing w:val="80"/>
          <w:w w:val="150"/>
        </w:rPr>
        <w:t xml:space="preserve"> </w:t>
      </w:r>
      <w:r w:rsidRPr="0008010E">
        <w:rPr>
          <w:color w:val="404040" w:themeColor="text1" w:themeTint="BF"/>
        </w:rPr>
        <w:t>strany</w:t>
      </w:r>
      <w:r w:rsidRPr="0008010E">
        <w:rPr>
          <w:color w:val="404040" w:themeColor="text1" w:themeTint="BF"/>
          <w:spacing w:val="80"/>
          <w:w w:val="150"/>
        </w:rPr>
        <w:t xml:space="preserve"> </w:t>
      </w:r>
      <w:r w:rsidRPr="0008010E">
        <w:rPr>
          <w:color w:val="404040" w:themeColor="text1" w:themeTint="BF"/>
        </w:rPr>
        <w:t>sjednávají,</w:t>
      </w:r>
      <w:r w:rsidRPr="0008010E">
        <w:rPr>
          <w:color w:val="404040" w:themeColor="text1" w:themeTint="BF"/>
          <w:spacing w:val="80"/>
          <w:w w:val="150"/>
        </w:rPr>
        <w:t xml:space="preserve"> </w:t>
      </w:r>
      <w:r w:rsidRPr="0008010E">
        <w:rPr>
          <w:color w:val="404040" w:themeColor="text1" w:themeTint="BF"/>
        </w:rPr>
        <w:t>že</w:t>
      </w:r>
      <w:r w:rsidRPr="0008010E">
        <w:rPr>
          <w:color w:val="404040" w:themeColor="text1" w:themeTint="BF"/>
          <w:spacing w:val="80"/>
          <w:w w:val="150"/>
        </w:rPr>
        <w:t xml:space="preserve"> </w:t>
      </w:r>
      <w:r w:rsidRPr="0008010E">
        <w:rPr>
          <w:color w:val="404040" w:themeColor="text1" w:themeTint="BF"/>
        </w:rPr>
        <w:t>i</w:t>
      </w:r>
      <w:r w:rsidRPr="0008010E">
        <w:rPr>
          <w:color w:val="404040" w:themeColor="text1" w:themeTint="BF"/>
          <w:spacing w:val="80"/>
          <w:w w:val="150"/>
        </w:rPr>
        <w:t xml:space="preserve"> </w:t>
      </w:r>
      <w:r w:rsidRPr="0008010E">
        <w:rPr>
          <w:color w:val="404040" w:themeColor="text1" w:themeTint="BF"/>
        </w:rPr>
        <w:t>po</w:t>
      </w:r>
      <w:r w:rsidRPr="0008010E">
        <w:rPr>
          <w:color w:val="404040" w:themeColor="text1" w:themeTint="BF"/>
          <w:spacing w:val="80"/>
          <w:w w:val="150"/>
        </w:rPr>
        <w:t xml:space="preserve"> </w:t>
      </w:r>
      <w:r w:rsidRPr="0008010E">
        <w:rPr>
          <w:color w:val="404040" w:themeColor="text1" w:themeTint="BF"/>
        </w:rPr>
        <w:t>ukončení</w:t>
      </w:r>
      <w:r w:rsidRPr="0008010E">
        <w:rPr>
          <w:color w:val="404040" w:themeColor="text1" w:themeTint="BF"/>
          <w:spacing w:val="80"/>
          <w:w w:val="150"/>
        </w:rPr>
        <w:t xml:space="preserve"> </w:t>
      </w:r>
      <w:r w:rsidRPr="0008010E">
        <w:rPr>
          <w:color w:val="404040" w:themeColor="text1" w:themeTint="BF"/>
        </w:rPr>
        <w:t>Smlouvy</w:t>
      </w:r>
      <w:r w:rsidRPr="0008010E">
        <w:rPr>
          <w:color w:val="404040" w:themeColor="text1" w:themeTint="BF"/>
          <w:spacing w:val="80"/>
          <w:w w:val="150"/>
        </w:rPr>
        <w:t xml:space="preserve"> </w:t>
      </w:r>
      <w:r w:rsidRPr="0008010E">
        <w:rPr>
          <w:color w:val="404040" w:themeColor="text1" w:themeTint="BF"/>
        </w:rPr>
        <w:t>zůstává</w:t>
      </w:r>
      <w:r w:rsidRPr="0008010E">
        <w:rPr>
          <w:color w:val="404040" w:themeColor="text1" w:themeTint="BF"/>
          <w:spacing w:val="80"/>
          <w:w w:val="150"/>
        </w:rPr>
        <w:t xml:space="preserve"> </w:t>
      </w:r>
      <w:r w:rsidRPr="0008010E">
        <w:rPr>
          <w:color w:val="404040" w:themeColor="text1" w:themeTint="BF"/>
        </w:rPr>
        <w:t>zachována</w:t>
      </w:r>
      <w:r w:rsidRPr="0008010E">
        <w:rPr>
          <w:color w:val="404040" w:themeColor="text1" w:themeTint="BF"/>
          <w:spacing w:val="80"/>
          <w:w w:val="150"/>
        </w:rPr>
        <w:t xml:space="preserve"> </w:t>
      </w:r>
      <w:r w:rsidRPr="0008010E">
        <w:rPr>
          <w:color w:val="404040" w:themeColor="text1" w:themeTint="BF"/>
        </w:rPr>
        <w:t>platnost</w:t>
      </w:r>
      <w:r w:rsidRPr="0008010E">
        <w:rPr>
          <w:color w:val="404040" w:themeColor="text1" w:themeTint="BF"/>
          <w:spacing w:val="80"/>
        </w:rPr>
        <w:t xml:space="preserve"> </w:t>
      </w:r>
      <w:r w:rsidRPr="0008010E">
        <w:rPr>
          <w:color w:val="404040" w:themeColor="text1" w:themeTint="BF"/>
        </w:rPr>
        <w:t>a</w:t>
      </w:r>
      <w:r w:rsidR="00E812D6">
        <w:rPr>
          <w:color w:val="404040" w:themeColor="text1" w:themeTint="BF"/>
          <w:spacing w:val="-10"/>
        </w:rPr>
        <w:t> </w:t>
      </w:r>
      <w:r w:rsidRPr="0008010E">
        <w:rPr>
          <w:color w:val="404040" w:themeColor="text1" w:themeTint="BF"/>
        </w:rPr>
        <w:t>účinnost</w:t>
      </w:r>
      <w:r w:rsidRPr="0008010E">
        <w:rPr>
          <w:color w:val="404040" w:themeColor="text1" w:themeTint="BF"/>
          <w:spacing w:val="-8"/>
        </w:rPr>
        <w:t xml:space="preserve"> </w:t>
      </w:r>
      <w:r w:rsidRPr="0008010E">
        <w:rPr>
          <w:color w:val="404040" w:themeColor="text1" w:themeTint="BF"/>
        </w:rPr>
        <w:t>ustanovení</w:t>
      </w:r>
      <w:r w:rsidRPr="0008010E">
        <w:rPr>
          <w:color w:val="404040" w:themeColor="text1" w:themeTint="BF"/>
          <w:spacing w:val="-8"/>
        </w:rPr>
        <w:t xml:space="preserve"> </w:t>
      </w:r>
      <w:r w:rsidRPr="0008010E">
        <w:rPr>
          <w:color w:val="404040" w:themeColor="text1" w:themeTint="BF"/>
        </w:rPr>
        <w:t>článku</w:t>
      </w:r>
      <w:r w:rsidRPr="0008010E">
        <w:rPr>
          <w:color w:val="404040" w:themeColor="text1" w:themeTint="BF"/>
          <w:spacing w:val="-9"/>
        </w:rPr>
        <w:t xml:space="preserve"> </w:t>
      </w:r>
      <w:r w:rsidRPr="0008010E">
        <w:rPr>
          <w:color w:val="404040" w:themeColor="text1" w:themeTint="BF"/>
        </w:rPr>
        <w:t>10.</w:t>
      </w:r>
      <w:r w:rsidRPr="0008010E">
        <w:rPr>
          <w:color w:val="404040" w:themeColor="text1" w:themeTint="BF"/>
          <w:spacing w:val="-11"/>
        </w:rPr>
        <w:t xml:space="preserve"> </w:t>
      </w:r>
      <w:r w:rsidRPr="0008010E">
        <w:rPr>
          <w:color w:val="404040" w:themeColor="text1" w:themeTint="BF"/>
        </w:rPr>
        <w:t>týkající</w:t>
      </w:r>
      <w:r w:rsidRPr="0008010E">
        <w:rPr>
          <w:color w:val="404040" w:themeColor="text1" w:themeTint="BF"/>
          <w:spacing w:val="-8"/>
        </w:rPr>
        <w:t xml:space="preserve"> </w:t>
      </w:r>
      <w:r w:rsidRPr="0008010E">
        <w:rPr>
          <w:color w:val="404040" w:themeColor="text1" w:themeTint="BF"/>
        </w:rPr>
        <w:t>se</w:t>
      </w:r>
      <w:r w:rsidRPr="0008010E">
        <w:rPr>
          <w:color w:val="404040" w:themeColor="text1" w:themeTint="BF"/>
          <w:spacing w:val="-5"/>
        </w:rPr>
        <w:t xml:space="preserve"> </w:t>
      </w:r>
      <w:r w:rsidRPr="0008010E">
        <w:rPr>
          <w:color w:val="404040" w:themeColor="text1" w:themeTint="BF"/>
        </w:rPr>
        <w:t>zachování</w:t>
      </w:r>
      <w:r w:rsidRPr="0008010E">
        <w:rPr>
          <w:color w:val="404040" w:themeColor="text1" w:themeTint="BF"/>
          <w:spacing w:val="-8"/>
        </w:rPr>
        <w:t xml:space="preserve"> </w:t>
      </w:r>
      <w:r w:rsidRPr="0008010E">
        <w:rPr>
          <w:color w:val="404040" w:themeColor="text1" w:themeTint="BF"/>
        </w:rPr>
        <w:t>Důvěrných</w:t>
      </w:r>
      <w:r w:rsidRPr="0008010E">
        <w:rPr>
          <w:color w:val="404040" w:themeColor="text1" w:themeTint="BF"/>
          <w:spacing w:val="-10"/>
        </w:rPr>
        <w:t xml:space="preserve"> </w:t>
      </w:r>
      <w:r w:rsidRPr="0008010E">
        <w:rPr>
          <w:color w:val="404040" w:themeColor="text1" w:themeTint="BF"/>
        </w:rPr>
        <w:t>informací,</w:t>
      </w:r>
      <w:r w:rsidRPr="0008010E">
        <w:rPr>
          <w:color w:val="404040" w:themeColor="text1" w:themeTint="BF"/>
          <w:spacing w:val="-10"/>
        </w:rPr>
        <w:t xml:space="preserve"> </w:t>
      </w:r>
      <w:r w:rsidRPr="0008010E">
        <w:rPr>
          <w:color w:val="404040" w:themeColor="text1" w:themeTint="BF"/>
        </w:rPr>
        <w:t>jakož</w:t>
      </w:r>
      <w:r w:rsidRPr="0008010E">
        <w:rPr>
          <w:color w:val="404040" w:themeColor="text1" w:themeTint="BF"/>
          <w:spacing w:val="-12"/>
        </w:rPr>
        <w:t xml:space="preserve"> </w:t>
      </w:r>
      <w:r w:rsidRPr="0008010E">
        <w:rPr>
          <w:color w:val="404040" w:themeColor="text1" w:themeTint="BF"/>
        </w:rPr>
        <w:t>i</w:t>
      </w:r>
      <w:r w:rsidRPr="0008010E">
        <w:rPr>
          <w:color w:val="404040" w:themeColor="text1" w:themeTint="BF"/>
          <w:spacing w:val="-10"/>
        </w:rPr>
        <w:t xml:space="preserve"> </w:t>
      </w:r>
      <w:r w:rsidRPr="0008010E">
        <w:rPr>
          <w:color w:val="404040" w:themeColor="text1" w:themeTint="BF"/>
        </w:rPr>
        <w:t>ustanovení o</w:t>
      </w:r>
      <w:r w:rsidRPr="0008010E">
        <w:rPr>
          <w:color w:val="404040" w:themeColor="text1" w:themeTint="BF"/>
          <w:spacing w:val="-2"/>
        </w:rPr>
        <w:t xml:space="preserve"> </w:t>
      </w:r>
      <w:r w:rsidRPr="0008010E">
        <w:rPr>
          <w:color w:val="404040" w:themeColor="text1" w:themeTint="BF"/>
        </w:rPr>
        <w:t>smluvních</w:t>
      </w:r>
      <w:r w:rsidRPr="0008010E">
        <w:rPr>
          <w:color w:val="404040" w:themeColor="text1" w:themeTint="BF"/>
          <w:spacing w:val="-2"/>
        </w:rPr>
        <w:t xml:space="preserve"> </w:t>
      </w:r>
      <w:r w:rsidRPr="0008010E">
        <w:rPr>
          <w:color w:val="404040" w:themeColor="text1" w:themeTint="BF"/>
        </w:rPr>
        <w:t>pokutách</w:t>
      </w:r>
      <w:r w:rsidRPr="0008010E">
        <w:rPr>
          <w:color w:val="404040" w:themeColor="text1" w:themeTint="BF"/>
          <w:spacing w:val="-4"/>
        </w:rPr>
        <w:t xml:space="preserve"> </w:t>
      </w:r>
      <w:r w:rsidRPr="0008010E">
        <w:rPr>
          <w:color w:val="404040" w:themeColor="text1" w:themeTint="BF"/>
        </w:rPr>
        <w:t>a</w:t>
      </w:r>
      <w:r w:rsidRPr="0008010E">
        <w:rPr>
          <w:color w:val="404040" w:themeColor="text1" w:themeTint="BF"/>
          <w:spacing w:val="-4"/>
        </w:rPr>
        <w:t xml:space="preserve"> </w:t>
      </w:r>
      <w:r w:rsidRPr="0008010E">
        <w:rPr>
          <w:color w:val="404040" w:themeColor="text1" w:themeTint="BF"/>
        </w:rPr>
        <w:t>náhradě</w:t>
      </w:r>
      <w:r w:rsidRPr="0008010E">
        <w:rPr>
          <w:color w:val="404040" w:themeColor="text1" w:themeTint="BF"/>
          <w:spacing w:val="-2"/>
        </w:rPr>
        <w:t xml:space="preserve"> </w:t>
      </w:r>
      <w:r w:rsidRPr="0008010E">
        <w:rPr>
          <w:color w:val="404040" w:themeColor="text1" w:themeTint="BF"/>
        </w:rPr>
        <w:t>újmy,</w:t>
      </w:r>
      <w:r w:rsidRPr="0008010E">
        <w:rPr>
          <w:color w:val="404040" w:themeColor="text1" w:themeTint="BF"/>
          <w:spacing w:val="-3"/>
        </w:rPr>
        <w:t xml:space="preserve"> </w:t>
      </w:r>
      <w:r w:rsidRPr="0008010E">
        <w:rPr>
          <w:color w:val="404040" w:themeColor="text1" w:themeTint="BF"/>
        </w:rPr>
        <w:t>jakož</w:t>
      </w:r>
      <w:r w:rsidRPr="0008010E">
        <w:rPr>
          <w:color w:val="404040" w:themeColor="text1" w:themeTint="BF"/>
          <w:spacing w:val="-1"/>
        </w:rPr>
        <w:t xml:space="preserve"> </w:t>
      </w:r>
      <w:r w:rsidRPr="0008010E">
        <w:rPr>
          <w:color w:val="404040" w:themeColor="text1" w:themeTint="BF"/>
        </w:rPr>
        <w:t>i</w:t>
      </w:r>
      <w:r w:rsidRPr="0008010E">
        <w:rPr>
          <w:color w:val="404040" w:themeColor="text1" w:themeTint="BF"/>
          <w:spacing w:val="-2"/>
        </w:rPr>
        <w:t xml:space="preserve"> </w:t>
      </w:r>
      <w:r w:rsidRPr="0008010E">
        <w:rPr>
          <w:color w:val="404040" w:themeColor="text1" w:themeTint="BF"/>
        </w:rPr>
        <w:t>další ustanovení,</w:t>
      </w:r>
      <w:r w:rsidRPr="0008010E">
        <w:rPr>
          <w:color w:val="404040" w:themeColor="text1" w:themeTint="BF"/>
          <w:spacing w:val="-3"/>
        </w:rPr>
        <w:t xml:space="preserve"> </w:t>
      </w:r>
      <w:r w:rsidRPr="0008010E">
        <w:rPr>
          <w:color w:val="404040" w:themeColor="text1" w:themeTint="BF"/>
        </w:rPr>
        <w:t>která</w:t>
      </w:r>
      <w:r w:rsidRPr="0008010E">
        <w:rPr>
          <w:color w:val="404040" w:themeColor="text1" w:themeTint="BF"/>
          <w:spacing w:val="-4"/>
        </w:rPr>
        <w:t xml:space="preserve"> </w:t>
      </w:r>
      <w:r w:rsidRPr="0008010E">
        <w:rPr>
          <w:color w:val="404040" w:themeColor="text1" w:themeTint="BF"/>
        </w:rPr>
        <w:t>vzhledem ke</w:t>
      </w:r>
      <w:r w:rsidRPr="0008010E">
        <w:rPr>
          <w:color w:val="404040" w:themeColor="text1" w:themeTint="BF"/>
          <w:spacing w:val="-4"/>
        </w:rPr>
        <w:t xml:space="preserve"> </w:t>
      </w:r>
      <w:r w:rsidRPr="0008010E">
        <w:rPr>
          <w:color w:val="404040" w:themeColor="text1" w:themeTint="BF"/>
        </w:rPr>
        <w:t>své</w:t>
      </w:r>
      <w:r w:rsidRPr="0008010E">
        <w:rPr>
          <w:color w:val="404040" w:themeColor="text1" w:themeTint="BF"/>
          <w:spacing w:val="-4"/>
        </w:rPr>
        <w:t xml:space="preserve"> </w:t>
      </w:r>
      <w:r w:rsidRPr="0008010E">
        <w:rPr>
          <w:color w:val="404040" w:themeColor="text1" w:themeTint="BF"/>
        </w:rPr>
        <w:t>povaze mají přetrvat i po zániku této Smlouvy.</w:t>
      </w:r>
    </w:p>
    <w:p w14:paraId="5835503E" w14:textId="77777777" w:rsidR="009E238A" w:rsidRPr="0008010E" w:rsidRDefault="00892987" w:rsidP="00A529B9">
      <w:pPr>
        <w:pStyle w:val="Nadpis2"/>
        <w:numPr>
          <w:ilvl w:val="0"/>
          <w:numId w:val="16"/>
        </w:numPr>
        <w:tabs>
          <w:tab w:val="left" w:pos="2235"/>
        </w:tabs>
        <w:spacing w:before="240" w:after="240" w:line="312" w:lineRule="auto"/>
        <w:ind w:left="2234" w:right="397"/>
        <w:jc w:val="both"/>
        <w:rPr>
          <w:color w:val="404040" w:themeColor="text1" w:themeTint="BF"/>
        </w:rPr>
      </w:pPr>
      <w:r w:rsidRPr="0008010E">
        <w:rPr>
          <w:color w:val="404040" w:themeColor="text1" w:themeTint="BF"/>
        </w:rPr>
        <w:t>Ochrana</w:t>
      </w:r>
      <w:r w:rsidRPr="0008010E">
        <w:rPr>
          <w:color w:val="404040" w:themeColor="text1" w:themeTint="BF"/>
          <w:spacing w:val="-10"/>
        </w:rPr>
        <w:t xml:space="preserve"> </w:t>
      </w:r>
      <w:r w:rsidRPr="0008010E">
        <w:rPr>
          <w:color w:val="404040" w:themeColor="text1" w:themeTint="BF"/>
        </w:rPr>
        <w:t>důvěrných</w:t>
      </w:r>
      <w:r w:rsidRPr="0008010E">
        <w:rPr>
          <w:color w:val="404040" w:themeColor="text1" w:themeTint="BF"/>
          <w:spacing w:val="-7"/>
        </w:rPr>
        <w:t xml:space="preserve"> </w:t>
      </w:r>
      <w:r w:rsidRPr="0008010E">
        <w:rPr>
          <w:color w:val="404040" w:themeColor="text1" w:themeTint="BF"/>
        </w:rPr>
        <w:t>informací</w:t>
      </w:r>
      <w:r w:rsidRPr="0008010E">
        <w:rPr>
          <w:color w:val="404040" w:themeColor="text1" w:themeTint="BF"/>
          <w:spacing w:val="-7"/>
        </w:rPr>
        <w:t xml:space="preserve"> </w:t>
      </w:r>
      <w:r w:rsidRPr="0008010E">
        <w:rPr>
          <w:color w:val="404040" w:themeColor="text1" w:themeTint="BF"/>
        </w:rPr>
        <w:t>a</w:t>
      </w:r>
      <w:r w:rsidRPr="0008010E">
        <w:rPr>
          <w:color w:val="404040" w:themeColor="text1" w:themeTint="BF"/>
          <w:spacing w:val="-7"/>
        </w:rPr>
        <w:t xml:space="preserve"> </w:t>
      </w:r>
      <w:r w:rsidRPr="0008010E">
        <w:rPr>
          <w:color w:val="404040" w:themeColor="text1" w:themeTint="BF"/>
        </w:rPr>
        <w:t>zpracování</w:t>
      </w:r>
      <w:r w:rsidRPr="0008010E">
        <w:rPr>
          <w:color w:val="404040" w:themeColor="text1" w:themeTint="BF"/>
          <w:spacing w:val="-4"/>
        </w:rPr>
        <w:t xml:space="preserve"> </w:t>
      </w:r>
      <w:r w:rsidRPr="0008010E">
        <w:rPr>
          <w:color w:val="404040" w:themeColor="text1" w:themeTint="BF"/>
        </w:rPr>
        <w:t>osobních</w:t>
      </w:r>
      <w:r w:rsidRPr="0008010E">
        <w:rPr>
          <w:color w:val="404040" w:themeColor="text1" w:themeTint="BF"/>
          <w:spacing w:val="-5"/>
        </w:rPr>
        <w:t xml:space="preserve"> </w:t>
      </w:r>
      <w:r w:rsidRPr="0008010E">
        <w:rPr>
          <w:color w:val="404040" w:themeColor="text1" w:themeTint="BF"/>
          <w:spacing w:val="-2"/>
        </w:rPr>
        <w:t>údajů</w:t>
      </w:r>
    </w:p>
    <w:p w14:paraId="5D4E8B04" w14:textId="2ABD5694" w:rsidR="001A252A" w:rsidRPr="001A252A" w:rsidRDefault="001A252A"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1A252A">
        <w:rPr>
          <w:color w:val="404040" w:themeColor="text1" w:themeTint="BF"/>
        </w:rPr>
        <w:t>Smluvní strany sjednávají, že za důvěrné informace považují takové informace, které získají od</w:t>
      </w:r>
      <w:r w:rsidR="00FC791E">
        <w:rPr>
          <w:color w:val="404040" w:themeColor="text1" w:themeTint="BF"/>
        </w:rPr>
        <w:t> </w:t>
      </w:r>
      <w:r w:rsidRPr="001A252A">
        <w:rPr>
          <w:color w:val="404040" w:themeColor="text1" w:themeTint="BF"/>
        </w:rPr>
        <w:t xml:space="preserve">druhé Smluvní strany, a o kterých vzhledem k povaze takových informací mohly předpokládat, že na zachování jejich důvěrnosti má druhá Smluvní strana oprávněný zájem, nebo které nejsou v obchodních kruzích běžně dostupné, a o kterých vzhledem k povaze takových informací mohly předpokládat, že na zachování jejich důvěrnosti má druhá Smluvní strana oprávněný zájem, </w:t>
      </w:r>
      <w:r w:rsidRPr="001A252A">
        <w:rPr>
          <w:bCs/>
          <w:color w:val="404040" w:themeColor="text1" w:themeTint="BF"/>
        </w:rPr>
        <w:t xml:space="preserve">zejména pak informace, údaje a skutečnosti o jakýchkoliv obchodních, finančních, technických, právních a jiných skutečnostech, které by s ohledem na dané podmínky mohly být považovány za důvěrné, poskytnuté či jakkoliv zpřístupněné jednou ze Smluvních stran či jejími zástupci druhé Smluvní straně či jejím zástupcům, ať v ústní, písemné, grafické, elektronické či jiné formě, které se Smluvní strany dozvěděly v souvislosti se Smlouvou, </w:t>
      </w:r>
      <w:r w:rsidRPr="001A252A">
        <w:rPr>
          <w:bCs/>
          <w:color w:val="404040" w:themeColor="text1" w:themeTint="BF"/>
        </w:rPr>
        <w:lastRenderedPageBreak/>
        <w:t>a</w:t>
      </w:r>
      <w:r w:rsidR="00FC791E">
        <w:rPr>
          <w:bCs/>
          <w:color w:val="404040" w:themeColor="text1" w:themeTint="BF"/>
        </w:rPr>
        <w:t> </w:t>
      </w:r>
      <w:r w:rsidRPr="001A252A">
        <w:rPr>
          <w:bCs/>
          <w:color w:val="404040" w:themeColor="text1" w:themeTint="BF"/>
        </w:rPr>
        <w:t>to</w:t>
      </w:r>
      <w:r w:rsidR="00FC791E">
        <w:rPr>
          <w:bCs/>
          <w:color w:val="404040" w:themeColor="text1" w:themeTint="BF"/>
        </w:rPr>
        <w:t> </w:t>
      </w:r>
      <w:r w:rsidRPr="001A252A">
        <w:rPr>
          <w:bCs/>
          <w:color w:val="404040" w:themeColor="text1" w:themeTint="BF"/>
        </w:rPr>
        <w:t>bez</w:t>
      </w:r>
      <w:r w:rsidR="00FC791E">
        <w:rPr>
          <w:bCs/>
          <w:color w:val="404040" w:themeColor="text1" w:themeTint="BF"/>
        </w:rPr>
        <w:t> </w:t>
      </w:r>
      <w:r w:rsidRPr="001A252A">
        <w:rPr>
          <w:bCs/>
          <w:color w:val="404040" w:themeColor="text1" w:themeTint="BF"/>
        </w:rPr>
        <w:t>ohledu zda jsou nebo nejsou označené za důvěrné informace</w:t>
      </w:r>
      <w:r w:rsidRPr="001A252A">
        <w:rPr>
          <w:color w:val="404040" w:themeColor="text1" w:themeTint="BF"/>
        </w:rPr>
        <w:t xml:space="preserve"> (dále jen „</w:t>
      </w:r>
      <w:r w:rsidRPr="001A252A">
        <w:rPr>
          <w:b/>
          <w:bCs/>
          <w:color w:val="404040" w:themeColor="text1" w:themeTint="BF"/>
        </w:rPr>
        <w:t>Důvěrné informace</w:t>
      </w:r>
      <w:r w:rsidRPr="001A252A">
        <w:rPr>
          <w:color w:val="404040" w:themeColor="text1" w:themeTint="BF"/>
        </w:rPr>
        <w:t xml:space="preserve">“). </w:t>
      </w:r>
    </w:p>
    <w:p w14:paraId="7B1D9D5D" w14:textId="0401BFAB" w:rsidR="000A5A42" w:rsidRDefault="000A5A42"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A5A42">
        <w:rPr>
          <w:color w:val="404040" w:themeColor="text1" w:themeTint="BF"/>
        </w:rPr>
        <w:t xml:space="preserve">S těmito Důvěrnými informacemi budou nakládat jako s vlastním obchodním tajemstvím, </w:t>
      </w:r>
      <w:r w:rsidRPr="000A5A42">
        <w:rPr>
          <w:color w:val="404040" w:themeColor="text1" w:themeTint="BF"/>
        </w:rPr>
        <w:br/>
        <w:t xml:space="preserve">aniž by bylo nutné takové informace jako Důvěrné vždy jednotlivě označovat. Výše uvedené nevylučuje možnost v jednotlivých případech při zvýšeném zájmu toto označení </w:t>
      </w:r>
      <w:r w:rsidRPr="000A5A42">
        <w:rPr>
          <w:color w:val="404040" w:themeColor="text1" w:themeTint="BF"/>
        </w:rPr>
        <w:br/>
        <w:t>pro jednotlivé informace použít. Smluvní strany berou zároveň na vědomí, že některé z Důvěrných informací jsou také předmětem obchodního tajemství druhé Smluvní strany, chráněným dle příslušných ustanovení Občanského zákoníku</w:t>
      </w:r>
      <w:r w:rsidR="00641BDE">
        <w:rPr>
          <w:color w:val="404040" w:themeColor="text1" w:themeTint="BF"/>
        </w:rPr>
        <w:t>.</w:t>
      </w:r>
    </w:p>
    <w:p w14:paraId="10B78BE8" w14:textId="483D7734" w:rsidR="00641BDE" w:rsidRDefault="00641BDE"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641BDE">
        <w:rPr>
          <w:color w:val="404040" w:themeColor="text1" w:themeTint="BF"/>
        </w:rPr>
        <w:t xml:space="preserve">Každá ze Smluvních stran se zavazuje vynaložit maximální úsilí, které lze spravedlivě požadovat, aby důvěrnost Důvěrných informací druhé Smluvní strany byla důsledně dodržována jejími pracovníky i osobami, které případně, v souladu s dohodou uzavřenou </w:t>
      </w:r>
      <w:r w:rsidRPr="00641BDE">
        <w:rPr>
          <w:color w:val="404040" w:themeColor="text1" w:themeTint="BF"/>
        </w:rPr>
        <w:br/>
        <w:t xml:space="preserve">s druhou Smluvní stranou, k plnění účelu spolupráce použije. Použije-li některá </w:t>
      </w:r>
      <w:r w:rsidRPr="00641BDE">
        <w:rPr>
          <w:color w:val="404040" w:themeColor="text1" w:themeTint="BF"/>
        </w:rPr>
        <w:br/>
        <w:t xml:space="preserve">ze Smluvních stran k plnění třetí osoby, je oprávněna zpřístupnit jí Důvěrné informace získané od druhé Smluvní strany pouze s jejím souhlasem a v rozsahu nezbytně nutném </w:t>
      </w:r>
      <w:r w:rsidRPr="00641BDE">
        <w:rPr>
          <w:color w:val="404040" w:themeColor="text1" w:themeTint="BF"/>
        </w:rPr>
        <w:br/>
        <w:t xml:space="preserve">pro jí poskytované plnění, a je rovněž povinna zavázat třetí osobu povinností mlčenlivosti </w:t>
      </w:r>
      <w:r w:rsidRPr="00641BDE">
        <w:rPr>
          <w:color w:val="404040" w:themeColor="text1" w:themeTint="BF"/>
        </w:rPr>
        <w:br/>
        <w:t>v rozsahu dle Smlouvy. Za porušení povinností třetí osobou odpovídá Smluvní strana, která jí Důvěrné informace zpřístupnila</w:t>
      </w:r>
      <w:r>
        <w:rPr>
          <w:color w:val="404040" w:themeColor="text1" w:themeTint="BF"/>
        </w:rPr>
        <w:t>.</w:t>
      </w:r>
    </w:p>
    <w:p w14:paraId="5835503F" w14:textId="6F978B4C" w:rsidR="009E238A" w:rsidRPr="0008010E" w:rsidRDefault="00892987" w:rsidP="00880919">
      <w:pPr>
        <w:pStyle w:val="Odstavecseseznamem"/>
        <w:numPr>
          <w:ilvl w:val="1"/>
          <w:numId w:val="16"/>
        </w:numPr>
        <w:tabs>
          <w:tab w:val="left" w:pos="875"/>
          <w:tab w:val="left" w:pos="877"/>
        </w:tabs>
        <w:spacing w:after="60" w:line="312" w:lineRule="auto"/>
        <w:ind w:left="879" w:right="397"/>
        <w:rPr>
          <w:color w:val="404040" w:themeColor="text1" w:themeTint="BF"/>
        </w:rPr>
      </w:pPr>
      <w:r w:rsidRPr="0008010E">
        <w:rPr>
          <w:color w:val="404040" w:themeColor="text1" w:themeTint="BF"/>
        </w:rPr>
        <w:t>Smluvní strany se</w:t>
      </w:r>
      <w:r w:rsidR="00175E13">
        <w:rPr>
          <w:color w:val="404040" w:themeColor="text1" w:themeTint="BF"/>
        </w:rPr>
        <w:t> </w:t>
      </w:r>
      <w:r w:rsidRPr="0008010E">
        <w:rPr>
          <w:color w:val="404040" w:themeColor="text1" w:themeTint="BF"/>
          <w:spacing w:val="-2"/>
        </w:rPr>
        <w:t>zavazují:</w:t>
      </w:r>
    </w:p>
    <w:p w14:paraId="58355040" w14:textId="23C7CB49" w:rsidR="009E238A" w:rsidRPr="0008010E" w:rsidRDefault="00892987" w:rsidP="00880919">
      <w:pPr>
        <w:pStyle w:val="Odstavecseseznamem"/>
        <w:numPr>
          <w:ilvl w:val="0"/>
          <w:numId w:val="6"/>
        </w:numPr>
        <w:tabs>
          <w:tab w:val="left" w:pos="1271"/>
          <w:tab w:val="left" w:pos="1273"/>
        </w:tabs>
        <w:spacing w:after="60" w:line="312" w:lineRule="auto"/>
        <w:ind w:right="397"/>
        <w:rPr>
          <w:color w:val="404040" w:themeColor="text1" w:themeTint="BF"/>
        </w:rPr>
      </w:pPr>
      <w:r w:rsidRPr="0008010E">
        <w:rPr>
          <w:color w:val="404040" w:themeColor="text1" w:themeTint="BF"/>
        </w:rPr>
        <w:t xml:space="preserve">zachovat </w:t>
      </w:r>
      <w:r w:rsidR="00641BDE">
        <w:rPr>
          <w:color w:val="404040" w:themeColor="text1" w:themeTint="BF"/>
        </w:rPr>
        <w:t>mlčenlivost o Důvěrných informacích</w:t>
      </w:r>
      <w:r w:rsidRPr="0008010E">
        <w:rPr>
          <w:color w:val="404040" w:themeColor="text1" w:themeTint="BF"/>
        </w:rPr>
        <w:t>, a to až do doby, kdy se informace této povahy stanou obecně</w:t>
      </w:r>
      <w:r w:rsidRPr="0008010E">
        <w:rPr>
          <w:color w:val="404040" w:themeColor="text1" w:themeTint="BF"/>
          <w:spacing w:val="-2"/>
        </w:rPr>
        <w:t xml:space="preserve"> </w:t>
      </w:r>
      <w:r w:rsidRPr="0008010E">
        <w:rPr>
          <w:color w:val="404040" w:themeColor="text1" w:themeTint="BF"/>
        </w:rPr>
        <w:t>známými</w:t>
      </w:r>
      <w:r w:rsidRPr="0008010E">
        <w:rPr>
          <w:color w:val="404040" w:themeColor="text1" w:themeTint="BF"/>
          <w:spacing w:val="-5"/>
        </w:rPr>
        <w:t xml:space="preserve"> </w:t>
      </w:r>
      <w:r w:rsidRPr="0008010E">
        <w:rPr>
          <w:color w:val="404040" w:themeColor="text1" w:themeTint="BF"/>
        </w:rPr>
        <w:t>za</w:t>
      </w:r>
      <w:r w:rsidRPr="0008010E">
        <w:rPr>
          <w:color w:val="404040" w:themeColor="text1" w:themeTint="BF"/>
          <w:spacing w:val="-2"/>
        </w:rPr>
        <w:t xml:space="preserve"> </w:t>
      </w:r>
      <w:r w:rsidRPr="0008010E">
        <w:rPr>
          <w:color w:val="404040" w:themeColor="text1" w:themeTint="BF"/>
        </w:rPr>
        <w:t>předpokladu, že</w:t>
      </w:r>
      <w:r w:rsidRPr="0008010E">
        <w:rPr>
          <w:color w:val="404040" w:themeColor="text1" w:themeTint="BF"/>
          <w:spacing w:val="-4"/>
        </w:rPr>
        <w:t xml:space="preserve"> </w:t>
      </w:r>
      <w:r w:rsidRPr="0008010E">
        <w:rPr>
          <w:color w:val="404040" w:themeColor="text1" w:themeTint="BF"/>
        </w:rPr>
        <w:t>se</w:t>
      </w:r>
      <w:r w:rsidRPr="0008010E">
        <w:rPr>
          <w:color w:val="404040" w:themeColor="text1" w:themeTint="BF"/>
          <w:spacing w:val="-4"/>
        </w:rPr>
        <w:t xml:space="preserve"> </w:t>
      </w:r>
      <w:r w:rsidRPr="0008010E">
        <w:rPr>
          <w:color w:val="404040" w:themeColor="text1" w:themeTint="BF"/>
        </w:rPr>
        <w:t>tak</w:t>
      </w:r>
      <w:r w:rsidRPr="0008010E">
        <w:rPr>
          <w:color w:val="404040" w:themeColor="text1" w:themeTint="BF"/>
          <w:spacing w:val="-4"/>
        </w:rPr>
        <w:t xml:space="preserve"> </w:t>
      </w:r>
      <w:r w:rsidRPr="0008010E">
        <w:rPr>
          <w:color w:val="404040" w:themeColor="text1" w:themeTint="BF"/>
        </w:rPr>
        <w:t>nestane</w:t>
      </w:r>
      <w:r w:rsidRPr="0008010E">
        <w:rPr>
          <w:color w:val="404040" w:themeColor="text1" w:themeTint="BF"/>
          <w:spacing w:val="-2"/>
        </w:rPr>
        <w:t xml:space="preserve"> </w:t>
      </w:r>
      <w:r w:rsidRPr="0008010E">
        <w:rPr>
          <w:color w:val="404040" w:themeColor="text1" w:themeTint="BF"/>
        </w:rPr>
        <w:t>porušením</w:t>
      </w:r>
      <w:r w:rsidRPr="0008010E">
        <w:rPr>
          <w:color w:val="404040" w:themeColor="text1" w:themeTint="BF"/>
          <w:spacing w:val="-3"/>
        </w:rPr>
        <w:t xml:space="preserve"> </w:t>
      </w:r>
      <w:r w:rsidRPr="0008010E">
        <w:rPr>
          <w:color w:val="404040" w:themeColor="text1" w:themeTint="BF"/>
        </w:rPr>
        <w:t>povinnosti</w:t>
      </w:r>
      <w:r w:rsidRPr="0008010E">
        <w:rPr>
          <w:color w:val="404040" w:themeColor="text1" w:themeTint="BF"/>
          <w:spacing w:val="-2"/>
        </w:rPr>
        <w:t xml:space="preserve"> </w:t>
      </w:r>
      <w:r w:rsidRPr="0008010E">
        <w:rPr>
          <w:color w:val="404040" w:themeColor="text1" w:themeTint="BF"/>
        </w:rPr>
        <w:t>mlčenlivosti;</w:t>
      </w:r>
    </w:p>
    <w:p w14:paraId="58355042" w14:textId="77777777" w:rsidR="009E238A" w:rsidRPr="0008010E" w:rsidRDefault="00892987" w:rsidP="00880919">
      <w:pPr>
        <w:pStyle w:val="Odstavecseseznamem"/>
        <w:widowControl/>
        <w:numPr>
          <w:ilvl w:val="0"/>
          <w:numId w:val="6"/>
        </w:numPr>
        <w:tabs>
          <w:tab w:val="left" w:pos="1271"/>
          <w:tab w:val="left" w:pos="1273"/>
        </w:tabs>
        <w:spacing w:after="60" w:line="312" w:lineRule="auto"/>
        <w:ind w:left="1276" w:right="397"/>
        <w:rPr>
          <w:color w:val="404040" w:themeColor="text1" w:themeTint="BF"/>
        </w:rPr>
      </w:pPr>
      <w:r w:rsidRPr="0008010E">
        <w:rPr>
          <w:color w:val="404040" w:themeColor="text1" w:themeTint="BF"/>
        </w:rPr>
        <w:t>použít informace uvedené povahy pouze pro činnosti související s přípravou a</w:t>
      </w:r>
      <w:r w:rsidRPr="0008010E">
        <w:rPr>
          <w:color w:val="404040" w:themeColor="text1" w:themeTint="BF"/>
          <w:spacing w:val="-2"/>
        </w:rPr>
        <w:t xml:space="preserve"> </w:t>
      </w:r>
      <w:r w:rsidRPr="0008010E">
        <w:rPr>
          <w:color w:val="404040" w:themeColor="text1" w:themeTint="BF"/>
        </w:rPr>
        <w:t>plněním této</w:t>
      </w:r>
      <w:r w:rsidRPr="0008010E">
        <w:rPr>
          <w:color w:val="404040" w:themeColor="text1" w:themeTint="BF"/>
          <w:spacing w:val="-16"/>
        </w:rPr>
        <w:t xml:space="preserve"> </w:t>
      </w:r>
      <w:r w:rsidRPr="0008010E">
        <w:rPr>
          <w:color w:val="404040" w:themeColor="text1" w:themeTint="BF"/>
        </w:rPr>
        <w:t>Smlouvy,</w:t>
      </w:r>
      <w:r w:rsidRPr="0008010E">
        <w:rPr>
          <w:color w:val="404040" w:themeColor="text1" w:themeTint="BF"/>
          <w:spacing w:val="-15"/>
        </w:rPr>
        <w:t xml:space="preserve"> </w:t>
      </w:r>
      <w:r w:rsidRPr="0008010E">
        <w:rPr>
          <w:color w:val="404040" w:themeColor="text1" w:themeTint="BF"/>
        </w:rPr>
        <w:t>dále</w:t>
      </w:r>
      <w:r w:rsidRPr="0008010E">
        <w:rPr>
          <w:color w:val="404040" w:themeColor="text1" w:themeTint="BF"/>
          <w:spacing w:val="-15"/>
        </w:rPr>
        <w:t xml:space="preserve"> </w:t>
      </w:r>
      <w:r w:rsidRPr="0008010E">
        <w:rPr>
          <w:color w:val="404040" w:themeColor="text1" w:themeTint="BF"/>
        </w:rPr>
        <w:t>tyto</w:t>
      </w:r>
      <w:r w:rsidRPr="0008010E">
        <w:rPr>
          <w:color w:val="404040" w:themeColor="text1" w:themeTint="BF"/>
          <w:spacing w:val="-16"/>
        </w:rPr>
        <w:t xml:space="preserve"> </w:t>
      </w:r>
      <w:r w:rsidRPr="0008010E">
        <w:rPr>
          <w:color w:val="404040" w:themeColor="text1" w:themeTint="BF"/>
        </w:rPr>
        <w:t>informace</w:t>
      </w:r>
      <w:r w:rsidRPr="0008010E">
        <w:rPr>
          <w:color w:val="404040" w:themeColor="text1" w:themeTint="BF"/>
          <w:spacing w:val="-15"/>
        </w:rPr>
        <w:t xml:space="preserve"> </w:t>
      </w:r>
      <w:r w:rsidRPr="0008010E">
        <w:rPr>
          <w:color w:val="404040" w:themeColor="text1" w:themeTint="BF"/>
        </w:rPr>
        <w:t>nerozšiřovat</w:t>
      </w:r>
      <w:r w:rsidRPr="0008010E">
        <w:rPr>
          <w:color w:val="404040" w:themeColor="text1" w:themeTint="BF"/>
          <w:spacing w:val="-15"/>
        </w:rPr>
        <w:t xml:space="preserve"> </w:t>
      </w:r>
      <w:r w:rsidRPr="0008010E">
        <w:rPr>
          <w:color w:val="404040" w:themeColor="text1" w:themeTint="BF"/>
        </w:rPr>
        <w:t>ani</w:t>
      </w:r>
      <w:r w:rsidRPr="0008010E">
        <w:rPr>
          <w:color w:val="404040" w:themeColor="text1" w:themeTint="BF"/>
          <w:spacing w:val="-15"/>
        </w:rPr>
        <w:t xml:space="preserve"> </w:t>
      </w:r>
      <w:r w:rsidRPr="0008010E">
        <w:rPr>
          <w:color w:val="404040" w:themeColor="text1" w:themeTint="BF"/>
        </w:rPr>
        <w:t>nereprodukovat,</w:t>
      </w:r>
      <w:r w:rsidRPr="0008010E">
        <w:rPr>
          <w:color w:val="404040" w:themeColor="text1" w:themeTint="BF"/>
          <w:spacing w:val="-16"/>
        </w:rPr>
        <w:t xml:space="preserve"> </w:t>
      </w:r>
      <w:r w:rsidRPr="0008010E">
        <w:rPr>
          <w:color w:val="404040" w:themeColor="text1" w:themeTint="BF"/>
        </w:rPr>
        <w:t>nezpřístupnit</w:t>
      </w:r>
      <w:r w:rsidRPr="0008010E">
        <w:rPr>
          <w:color w:val="404040" w:themeColor="text1" w:themeTint="BF"/>
          <w:spacing w:val="-15"/>
        </w:rPr>
        <w:t xml:space="preserve"> </w:t>
      </w:r>
      <w:r w:rsidRPr="0008010E">
        <w:rPr>
          <w:color w:val="404040" w:themeColor="text1" w:themeTint="BF"/>
        </w:rPr>
        <w:t>je</w:t>
      </w:r>
      <w:r w:rsidRPr="0008010E">
        <w:rPr>
          <w:color w:val="404040" w:themeColor="text1" w:themeTint="BF"/>
          <w:spacing w:val="-15"/>
        </w:rPr>
        <w:t xml:space="preserve"> </w:t>
      </w:r>
      <w:r w:rsidRPr="0008010E">
        <w:rPr>
          <w:color w:val="404040" w:themeColor="text1" w:themeTint="BF"/>
        </w:rPr>
        <w:t>jiným osobám ani je nevyužít pro sebe či pro jinou osobu;</w:t>
      </w:r>
    </w:p>
    <w:p w14:paraId="58355043" w14:textId="42CE7FEB" w:rsidR="009E238A" w:rsidRPr="0008010E" w:rsidRDefault="00892987" w:rsidP="00A529B9">
      <w:pPr>
        <w:pStyle w:val="Odstavecseseznamem"/>
        <w:numPr>
          <w:ilvl w:val="0"/>
          <w:numId w:val="6"/>
        </w:numPr>
        <w:tabs>
          <w:tab w:val="left" w:pos="1273"/>
        </w:tabs>
        <w:spacing w:after="120" w:line="312" w:lineRule="auto"/>
        <w:ind w:right="397"/>
        <w:rPr>
          <w:color w:val="404040" w:themeColor="text1" w:themeTint="BF"/>
        </w:rPr>
      </w:pPr>
      <w:r w:rsidRPr="0008010E">
        <w:rPr>
          <w:color w:val="404040" w:themeColor="text1" w:themeTint="BF"/>
        </w:rPr>
        <w:t xml:space="preserve">omezit počet svých zaměstnanců pro styk s těmito </w:t>
      </w:r>
      <w:r w:rsidR="00EB0F38">
        <w:rPr>
          <w:color w:val="404040" w:themeColor="text1" w:themeTint="BF"/>
        </w:rPr>
        <w:t>D</w:t>
      </w:r>
      <w:r w:rsidRPr="0008010E">
        <w:rPr>
          <w:color w:val="404040" w:themeColor="text1" w:themeTint="BF"/>
        </w:rPr>
        <w:t>ůvěrnými informacemi a</w:t>
      </w:r>
      <w:r w:rsidRPr="0008010E">
        <w:rPr>
          <w:color w:val="404040" w:themeColor="text1" w:themeTint="BF"/>
          <w:spacing w:val="-4"/>
        </w:rPr>
        <w:t xml:space="preserve"> </w:t>
      </w:r>
      <w:r w:rsidRPr="0008010E">
        <w:rPr>
          <w:color w:val="404040" w:themeColor="text1" w:themeTint="BF"/>
        </w:rPr>
        <w:t>přijmout účinná opatření pro zamezení jejich úniku, případně zabezpečit, aby i tyto osoby považovaly uvedené informace za důvěrné a zachovávaly o nich mlčenlivost.</w:t>
      </w:r>
    </w:p>
    <w:p w14:paraId="58355044" w14:textId="3EBCABB4" w:rsidR="009E238A" w:rsidRPr="0008010E" w:rsidRDefault="00892987" w:rsidP="00FC791E">
      <w:pPr>
        <w:pStyle w:val="Odstavecseseznamem"/>
        <w:numPr>
          <w:ilvl w:val="1"/>
          <w:numId w:val="16"/>
        </w:numPr>
        <w:tabs>
          <w:tab w:val="left" w:pos="875"/>
        </w:tabs>
        <w:spacing w:after="60" w:line="312" w:lineRule="auto"/>
        <w:ind w:left="875" w:right="397" w:hanging="735"/>
        <w:rPr>
          <w:color w:val="404040" w:themeColor="text1" w:themeTint="BF"/>
        </w:rPr>
      </w:pPr>
      <w:r w:rsidRPr="0008010E">
        <w:rPr>
          <w:color w:val="404040" w:themeColor="text1" w:themeTint="BF"/>
          <w:spacing w:val="-2"/>
        </w:rPr>
        <w:t>Povinnost</w:t>
      </w:r>
      <w:r w:rsidRPr="0008010E">
        <w:rPr>
          <w:color w:val="404040" w:themeColor="text1" w:themeTint="BF"/>
          <w:spacing w:val="-7"/>
        </w:rPr>
        <w:t xml:space="preserve"> </w:t>
      </w:r>
      <w:r w:rsidRPr="0008010E">
        <w:rPr>
          <w:color w:val="404040" w:themeColor="text1" w:themeTint="BF"/>
          <w:spacing w:val="-2"/>
        </w:rPr>
        <w:t>plnit</w:t>
      </w:r>
      <w:r w:rsidRPr="0008010E">
        <w:rPr>
          <w:color w:val="404040" w:themeColor="text1" w:themeTint="BF"/>
          <w:spacing w:val="-5"/>
        </w:rPr>
        <w:t xml:space="preserve"> </w:t>
      </w:r>
      <w:r w:rsidRPr="0008010E">
        <w:rPr>
          <w:color w:val="404040" w:themeColor="text1" w:themeTint="BF"/>
          <w:spacing w:val="-2"/>
        </w:rPr>
        <w:t>ustanovení</w:t>
      </w:r>
      <w:r w:rsidRPr="0008010E">
        <w:rPr>
          <w:color w:val="404040" w:themeColor="text1" w:themeTint="BF"/>
          <w:spacing w:val="-5"/>
        </w:rPr>
        <w:t xml:space="preserve"> </w:t>
      </w:r>
      <w:r w:rsidRPr="0008010E">
        <w:rPr>
          <w:color w:val="404040" w:themeColor="text1" w:themeTint="BF"/>
          <w:spacing w:val="-2"/>
        </w:rPr>
        <w:t>odst.</w:t>
      </w:r>
      <w:r w:rsidRPr="0008010E">
        <w:rPr>
          <w:color w:val="404040" w:themeColor="text1" w:themeTint="BF"/>
          <w:spacing w:val="-3"/>
        </w:rPr>
        <w:t xml:space="preserve"> </w:t>
      </w:r>
      <w:r w:rsidRPr="0008010E">
        <w:rPr>
          <w:color w:val="404040" w:themeColor="text1" w:themeTint="BF"/>
          <w:spacing w:val="-2"/>
        </w:rPr>
        <w:t>10.1.</w:t>
      </w:r>
      <w:r>
        <w:rPr>
          <w:color w:val="404040" w:themeColor="text1" w:themeTint="BF"/>
          <w:spacing w:val="-2"/>
        </w:rPr>
        <w:t xml:space="preserve"> </w:t>
      </w:r>
      <w:r w:rsidR="00EB0F38">
        <w:rPr>
          <w:color w:val="404040" w:themeColor="text1" w:themeTint="BF"/>
          <w:spacing w:val="-2"/>
        </w:rPr>
        <w:t>až 10.4.</w:t>
      </w:r>
      <w:r w:rsidRPr="0008010E">
        <w:rPr>
          <w:color w:val="404040" w:themeColor="text1" w:themeTint="BF"/>
          <w:spacing w:val="-7"/>
        </w:rPr>
        <w:t xml:space="preserve"> </w:t>
      </w:r>
      <w:r w:rsidRPr="0008010E">
        <w:rPr>
          <w:color w:val="404040" w:themeColor="text1" w:themeTint="BF"/>
          <w:spacing w:val="-2"/>
        </w:rPr>
        <w:t>tohoto</w:t>
      </w:r>
      <w:r w:rsidRPr="0008010E">
        <w:rPr>
          <w:color w:val="404040" w:themeColor="text1" w:themeTint="BF"/>
          <w:spacing w:val="-9"/>
        </w:rPr>
        <w:t xml:space="preserve"> </w:t>
      </w:r>
      <w:r w:rsidRPr="0008010E">
        <w:rPr>
          <w:color w:val="404040" w:themeColor="text1" w:themeTint="BF"/>
          <w:spacing w:val="-2"/>
        </w:rPr>
        <w:t>článku</w:t>
      </w:r>
      <w:r w:rsidRPr="0008010E">
        <w:rPr>
          <w:color w:val="404040" w:themeColor="text1" w:themeTint="BF"/>
          <w:spacing w:val="-6"/>
        </w:rPr>
        <w:t xml:space="preserve"> </w:t>
      </w:r>
      <w:r w:rsidRPr="0008010E">
        <w:rPr>
          <w:color w:val="404040" w:themeColor="text1" w:themeTint="BF"/>
          <w:spacing w:val="-2"/>
        </w:rPr>
        <w:t>Smlouvy</w:t>
      </w:r>
      <w:r w:rsidRPr="0008010E">
        <w:rPr>
          <w:color w:val="404040" w:themeColor="text1" w:themeTint="BF"/>
          <w:spacing w:val="-6"/>
        </w:rPr>
        <w:t xml:space="preserve"> </w:t>
      </w:r>
      <w:r w:rsidRPr="0008010E">
        <w:rPr>
          <w:color w:val="404040" w:themeColor="text1" w:themeTint="BF"/>
          <w:spacing w:val="-2"/>
        </w:rPr>
        <w:t>se</w:t>
      </w:r>
      <w:r w:rsidRPr="0008010E">
        <w:rPr>
          <w:color w:val="404040" w:themeColor="text1" w:themeTint="BF"/>
          <w:spacing w:val="-6"/>
        </w:rPr>
        <w:t xml:space="preserve"> </w:t>
      </w:r>
      <w:r w:rsidRPr="0008010E">
        <w:rPr>
          <w:color w:val="404040" w:themeColor="text1" w:themeTint="BF"/>
          <w:spacing w:val="-2"/>
        </w:rPr>
        <w:t>nevztahuje</w:t>
      </w:r>
      <w:r w:rsidRPr="0008010E">
        <w:rPr>
          <w:color w:val="404040" w:themeColor="text1" w:themeTint="BF"/>
          <w:spacing w:val="-5"/>
        </w:rPr>
        <w:t xml:space="preserve"> </w:t>
      </w:r>
      <w:r w:rsidRPr="0008010E">
        <w:rPr>
          <w:color w:val="404040" w:themeColor="text1" w:themeTint="BF"/>
          <w:spacing w:val="-2"/>
        </w:rPr>
        <w:t>na</w:t>
      </w:r>
      <w:r w:rsidRPr="0008010E">
        <w:rPr>
          <w:color w:val="404040" w:themeColor="text1" w:themeTint="BF"/>
          <w:spacing w:val="-6"/>
        </w:rPr>
        <w:t xml:space="preserve"> </w:t>
      </w:r>
      <w:r w:rsidRPr="0008010E">
        <w:rPr>
          <w:color w:val="404040" w:themeColor="text1" w:themeTint="BF"/>
          <w:spacing w:val="-2"/>
        </w:rPr>
        <w:t>informace,</w:t>
      </w:r>
      <w:r w:rsidRPr="0008010E">
        <w:rPr>
          <w:color w:val="404040" w:themeColor="text1" w:themeTint="BF"/>
          <w:spacing w:val="-7"/>
        </w:rPr>
        <w:t xml:space="preserve"> </w:t>
      </w:r>
      <w:r w:rsidRPr="0008010E">
        <w:rPr>
          <w:color w:val="404040" w:themeColor="text1" w:themeTint="BF"/>
          <w:spacing w:val="-2"/>
        </w:rPr>
        <w:t>které:</w:t>
      </w:r>
    </w:p>
    <w:p w14:paraId="58355045" w14:textId="77777777" w:rsidR="009E238A" w:rsidRPr="0008010E" w:rsidRDefault="00892987" w:rsidP="00FC791E">
      <w:pPr>
        <w:pStyle w:val="Odstavecseseznamem"/>
        <w:numPr>
          <w:ilvl w:val="0"/>
          <w:numId w:val="5"/>
        </w:numPr>
        <w:tabs>
          <w:tab w:val="left" w:pos="1273"/>
        </w:tabs>
        <w:spacing w:after="60" w:line="312" w:lineRule="auto"/>
        <w:ind w:right="397"/>
        <w:rPr>
          <w:color w:val="404040" w:themeColor="text1" w:themeTint="BF"/>
        </w:rPr>
      </w:pPr>
      <w:r w:rsidRPr="0008010E">
        <w:rPr>
          <w:color w:val="404040" w:themeColor="text1" w:themeTint="BF"/>
        </w:rPr>
        <w:t>je</w:t>
      </w:r>
      <w:r w:rsidRPr="0008010E">
        <w:rPr>
          <w:color w:val="404040" w:themeColor="text1" w:themeTint="BF"/>
          <w:spacing w:val="-7"/>
        </w:rPr>
        <w:t xml:space="preserve"> </w:t>
      </w:r>
      <w:r w:rsidRPr="0008010E">
        <w:rPr>
          <w:color w:val="404040" w:themeColor="text1" w:themeTint="BF"/>
        </w:rPr>
        <w:t>Smluvní</w:t>
      </w:r>
      <w:r w:rsidRPr="0008010E">
        <w:rPr>
          <w:color w:val="404040" w:themeColor="text1" w:themeTint="BF"/>
          <w:spacing w:val="-6"/>
        </w:rPr>
        <w:t xml:space="preserve"> </w:t>
      </w:r>
      <w:r w:rsidRPr="0008010E">
        <w:rPr>
          <w:color w:val="404040" w:themeColor="text1" w:themeTint="BF"/>
        </w:rPr>
        <w:t>strana</w:t>
      </w:r>
      <w:r w:rsidRPr="0008010E">
        <w:rPr>
          <w:color w:val="404040" w:themeColor="text1" w:themeTint="BF"/>
          <w:spacing w:val="-5"/>
        </w:rPr>
        <w:t xml:space="preserve"> </w:t>
      </w:r>
      <w:r w:rsidRPr="0008010E">
        <w:rPr>
          <w:color w:val="404040" w:themeColor="text1" w:themeTint="BF"/>
        </w:rPr>
        <w:t>povinna</w:t>
      </w:r>
      <w:r w:rsidRPr="0008010E">
        <w:rPr>
          <w:color w:val="404040" w:themeColor="text1" w:themeTint="BF"/>
          <w:spacing w:val="-5"/>
        </w:rPr>
        <w:t xml:space="preserve"> </w:t>
      </w:r>
      <w:r w:rsidRPr="0008010E">
        <w:rPr>
          <w:color w:val="404040" w:themeColor="text1" w:themeTint="BF"/>
        </w:rPr>
        <w:t>zveřejnit</w:t>
      </w:r>
      <w:r w:rsidRPr="0008010E">
        <w:rPr>
          <w:color w:val="404040" w:themeColor="text1" w:themeTint="BF"/>
          <w:spacing w:val="-5"/>
        </w:rPr>
        <w:t xml:space="preserve"> </w:t>
      </w:r>
      <w:r w:rsidRPr="0008010E">
        <w:rPr>
          <w:color w:val="404040" w:themeColor="text1" w:themeTint="BF"/>
        </w:rPr>
        <w:t>na</w:t>
      </w:r>
      <w:r w:rsidRPr="0008010E">
        <w:rPr>
          <w:color w:val="404040" w:themeColor="text1" w:themeTint="BF"/>
          <w:spacing w:val="-5"/>
        </w:rPr>
        <w:t xml:space="preserve"> </w:t>
      </w:r>
      <w:r w:rsidRPr="0008010E">
        <w:rPr>
          <w:color w:val="404040" w:themeColor="text1" w:themeTint="BF"/>
        </w:rPr>
        <w:t>základě</w:t>
      </w:r>
      <w:r w:rsidRPr="0008010E">
        <w:rPr>
          <w:color w:val="404040" w:themeColor="text1" w:themeTint="BF"/>
          <w:spacing w:val="-5"/>
        </w:rPr>
        <w:t xml:space="preserve"> </w:t>
      </w:r>
      <w:r w:rsidRPr="0008010E">
        <w:rPr>
          <w:color w:val="404040" w:themeColor="text1" w:themeTint="BF"/>
        </w:rPr>
        <w:t>zákonem</w:t>
      </w:r>
      <w:r w:rsidRPr="0008010E">
        <w:rPr>
          <w:color w:val="404040" w:themeColor="text1" w:themeTint="BF"/>
          <w:spacing w:val="-6"/>
        </w:rPr>
        <w:t xml:space="preserve"> </w:t>
      </w:r>
      <w:r w:rsidRPr="0008010E">
        <w:rPr>
          <w:color w:val="404040" w:themeColor="text1" w:themeTint="BF"/>
        </w:rPr>
        <w:t>stanovené</w:t>
      </w:r>
      <w:r w:rsidRPr="0008010E">
        <w:rPr>
          <w:color w:val="404040" w:themeColor="text1" w:themeTint="BF"/>
          <w:spacing w:val="-6"/>
        </w:rPr>
        <w:t xml:space="preserve"> </w:t>
      </w:r>
      <w:r w:rsidRPr="0008010E">
        <w:rPr>
          <w:color w:val="404040" w:themeColor="text1" w:themeTint="BF"/>
          <w:spacing w:val="-2"/>
        </w:rPr>
        <w:t>povinnosti;</w:t>
      </w:r>
    </w:p>
    <w:p w14:paraId="58355046" w14:textId="77777777" w:rsidR="009E238A" w:rsidRPr="0008010E" w:rsidRDefault="00892987" w:rsidP="00FC791E">
      <w:pPr>
        <w:pStyle w:val="Odstavecseseznamem"/>
        <w:numPr>
          <w:ilvl w:val="0"/>
          <w:numId w:val="5"/>
        </w:numPr>
        <w:tabs>
          <w:tab w:val="left" w:pos="1273"/>
        </w:tabs>
        <w:spacing w:after="60" w:line="312" w:lineRule="auto"/>
        <w:ind w:right="397"/>
        <w:rPr>
          <w:color w:val="404040" w:themeColor="text1" w:themeTint="BF"/>
        </w:rPr>
      </w:pPr>
      <w:r w:rsidRPr="0008010E">
        <w:rPr>
          <w:color w:val="404040" w:themeColor="text1" w:themeTint="BF"/>
        </w:rPr>
        <w:t>mohou</w:t>
      </w:r>
      <w:r w:rsidRPr="0008010E">
        <w:rPr>
          <w:color w:val="404040" w:themeColor="text1" w:themeTint="BF"/>
          <w:spacing w:val="-5"/>
        </w:rPr>
        <w:t xml:space="preserve"> </w:t>
      </w:r>
      <w:r w:rsidRPr="0008010E">
        <w:rPr>
          <w:color w:val="404040" w:themeColor="text1" w:themeTint="BF"/>
        </w:rPr>
        <w:t>být</w:t>
      </w:r>
      <w:r w:rsidRPr="0008010E">
        <w:rPr>
          <w:color w:val="404040" w:themeColor="text1" w:themeTint="BF"/>
          <w:spacing w:val="-5"/>
        </w:rPr>
        <w:t xml:space="preserve"> </w:t>
      </w:r>
      <w:r w:rsidRPr="0008010E">
        <w:rPr>
          <w:color w:val="404040" w:themeColor="text1" w:themeTint="BF"/>
        </w:rPr>
        <w:t>zveřejněny</w:t>
      </w:r>
      <w:r w:rsidRPr="0008010E">
        <w:rPr>
          <w:color w:val="404040" w:themeColor="text1" w:themeTint="BF"/>
          <w:spacing w:val="-6"/>
        </w:rPr>
        <w:t xml:space="preserve"> </w:t>
      </w:r>
      <w:r w:rsidRPr="0008010E">
        <w:rPr>
          <w:color w:val="404040" w:themeColor="text1" w:themeTint="BF"/>
        </w:rPr>
        <w:t>bez</w:t>
      </w:r>
      <w:r w:rsidRPr="0008010E">
        <w:rPr>
          <w:color w:val="404040" w:themeColor="text1" w:themeTint="BF"/>
          <w:spacing w:val="-3"/>
        </w:rPr>
        <w:t xml:space="preserve"> </w:t>
      </w:r>
      <w:r w:rsidRPr="0008010E">
        <w:rPr>
          <w:color w:val="404040" w:themeColor="text1" w:themeTint="BF"/>
        </w:rPr>
        <w:t>porušení</w:t>
      </w:r>
      <w:r w:rsidRPr="0008010E">
        <w:rPr>
          <w:color w:val="404040" w:themeColor="text1" w:themeTint="BF"/>
          <w:spacing w:val="-5"/>
        </w:rPr>
        <w:t xml:space="preserve"> </w:t>
      </w:r>
      <w:r w:rsidRPr="0008010E">
        <w:rPr>
          <w:color w:val="404040" w:themeColor="text1" w:themeTint="BF"/>
        </w:rPr>
        <w:t>této</w:t>
      </w:r>
      <w:r w:rsidRPr="0008010E">
        <w:rPr>
          <w:color w:val="404040" w:themeColor="text1" w:themeTint="BF"/>
          <w:spacing w:val="-3"/>
        </w:rPr>
        <w:t xml:space="preserve"> </w:t>
      </w:r>
      <w:r w:rsidRPr="0008010E">
        <w:rPr>
          <w:color w:val="404040" w:themeColor="text1" w:themeTint="BF"/>
          <w:spacing w:val="-2"/>
        </w:rPr>
        <w:t>Smlouvy;</w:t>
      </w:r>
    </w:p>
    <w:p w14:paraId="58355047" w14:textId="77777777" w:rsidR="009E238A" w:rsidRPr="0008010E" w:rsidRDefault="00892987" w:rsidP="00FC791E">
      <w:pPr>
        <w:pStyle w:val="Odstavecseseznamem"/>
        <w:numPr>
          <w:ilvl w:val="0"/>
          <w:numId w:val="5"/>
        </w:numPr>
        <w:tabs>
          <w:tab w:val="left" w:pos="1273"/>
        </w:tabs>
        <w:spacing w:after="60" w:line="312" w:lineRule="auto"/>
        <w:ind w:right="397"/>
        <w:rPr>
          <w:color w:val="404040" w:themeColor="text1" w:themeTint="BF"/>
        </w:rPr>
      </w:pPr>
      <w:r w:rsidRPr="0008010E">
        <w:rPr>
          <w:color w:val="404040" w:themeColor="text1" w:themeTint="BF"/>
        </w:rPr>
        <w:t>byly</w:t>
      </w:r>
      <w:r w:rsidRPr="0008010E">
        <w:rPr>
          <w:color w:val="404040" w:themeColor="text1" w:themeTint="BF"/>
          <w:spacing w:val="-6"/>
        </w:rPr>
        <w:t xml:space="preserve"> </w:t>
      </w:r>
      <w:r w:rsidRPr="0008010E">
        <w:rPr>
          <w:color w:val="404040" w:themeColor="text1" w:themeTint="BF"/>
        </w:rPr>
        <w:t>písemným</w:t>
      </w:r>
      <w:r w:rsidRPr="0008010E">
        <w:rPr>
          <w:color w:val="404040" w:themeColor="text1" w:themeTint="BF"/>
          <w:spacing w:val="-3"/>
        </w:rPr>
        <w:t xml:space="preserve"> </w:t>
      </w:r>
      <w:r w:rsidRPr="0008010E">
        <w:rPr>
          <w:color w:val="404040" w:themeColor="text1" w:themeTint="BF"/>
        </w:rPr>
        <w:t>souhlasem</w:t>
      </w:r>
      <w:r w:rsidRPr="0008010E">
        <w:rPr>
          <w:color w:val="404040" w:themeColor="text1" w:themeTint="BF"/>
          <w:spacing w:val="-3"/>
        </w:rPr>
        <w:t xml:space="preserve"> </w:t>
      </w:r>
      <w:r w:rsidRPr="0008010E">
        <w:rPr>
          <w:color w:val="404040" w:themeColor="text1" w:themeTint="BF"/>
        </w:rPr>
        <w:t>obou</w:t>
      </w:r>
      <w:r w:rsidRPr="0008010E">
        <w:rPr>
          <w:color w:val="404040" w:themeColor="text1" w:themeTint="BF"/>
          <w:spacing w:val="-7"/>
        </w:rPr>
        <w:t xml:space="preserve"> </w:t>
      </w:r>
      <w:r w:rsidRPr="0008010E">
        <w:rPr>
          <w:color w:val="404040" w:themeColor="text1" w:themeTint="BF"/>
        </w:rPr>
        <w:t>Smluvních</w:t>
      </w:r>
      <w:r w:rsidRPr="0008010E">
        <w:rPr>
          <w:color w:val="404040" w:themeColor="text1" w:themeTint="BF"/>
          <w:spacing w:val="-5"/>
        </w:rPr>
        <w:t xml:space="preserve"> </w:t>
      </w:r>
      <w:r w:rsidRPr="0008010E">
        <w:rPr>
          <w:color w:val="404040" w:themeColor="text1" w:themeTint="BF"/>
        </w:rPr>
        <w:t>stran</w:t>
      </w:r>
      <w:r w:rsidRPr="0008010E">
        <w:rPr>
          <w:color w:val="404040" w:themeColor="text1" w:themeTint="BF"/>
          <w:spacing w:val="-6"/>
        </w:rPr>
        <w:t xml:space="preserve"> </w:t>
      </w:r>
      <w:r w:rsidRPr="0008010E">
        <w:rPr>
          <w:color w:val="404040" w:themeColor="text1" w:themeTint="BF"/>
        </w:rPr>
        <w:t>zproštěny</w:t>
      </w:r>
      <w:r w:rsidRPr="0008010E">
        <w:rPr>
          <w:color w:val="404040" w:themeColor="text1" w:themeTint="BF"/>
          <w:spacing w:val="-7"/>
        </w:rPr>
        <w:t xml:space="preserve"> </w:t>
      </w:r>
      <w:r w:rsidRPr="0008010E">
        <w:rPr>
          <w:color w:val="404040" w:themeColor="text1" w:themeTint="BF"/>
        </w:rPr>
        <w:t>těchto</w:t>
      </w:r>
      <w:r w:rsidRPr="0008010E">
        <w:rPr>
          <w:color w:val="404040" w:themeColor="text1" w:themeTint="BF"/>
          <w:spacing w:val="-6"/>
        </w:rPr>
        <w:t xml:space="preserve"> </w:t>
      </w:r>
      <w:r w:rsidRPr="0008010E">
        <w:rPr>
          <w:color w:val="404040" w:themeColor="text1" w:themeTint="BF"/>
          <w:spacing w:val="-2"/>
        </w:rPr>
        <w:t>omezení;</w:t>
      </w:r>
    </w:p>
    <w:p w14:paraId="58355048" w14:textId="77777777" w:rsidR="009E238A" w:rsidRPr="0008010E" w:rsidRDefault="00892987" w:rsidP="00FC791E">
      <w:pPr>
        <w:pStyle w:val="Odstavecseseznamem"/>
        <w:numPr>
          <w:ilvl w:val="0"/>
          <w:numId w:val="5"/>
        </w:numPr>
        <w:tabs>
          <w:tab w:val="left" w:pos="1273"/>
        </w:tabs>
        <w:spacing w:after="60" w:line="312" w:lineRule="auto"/>
        <w:ind w:right="397" w:hanging="424"/>
        <w:rPr>
          <w:color w:val="404040" w:themeColor="text1" w:themeTint="BF"/>
        </w:rPr>
      </w:pPr>
      <w:r w:rsidRPr="0008010E">
        <w:rPr>
          <w:color w:val="404040" w:themeColor="text1" w:themeTint="BF"/>
        </w:rPr>
        <w:t>jsou</w:t>
      </w:r>
      <w:r w:rsidRPr="0008010E">
        <w:rPr>
          <w:color w:val="404040" w:themeColor="text1" w:themeTint="BF"/>
          <w:spacing w:val="-7"/>
        </w:rPr>
        <w:t xml:space="preserve"> </w:t>
      </w:r>
      <w:r w:rsidRPr="0008010E">
        <w:rPr>
          <w:color w:val="404040" w:themeColor="text1" w:themeTint="BF"/>
        </w:rPr>
        <w:t>známé</w:t>
      </w:r>
      <w:r w:rsidRPr="0008010E">
        <w:rPr>
          <w:color w:val="404040" w:themeColor="text1" w:themeTint="BF"/>
          <w:spacing w:val="-7"/>
        </w:rPr>
        <w:t xml:space="preserve"> </w:t>
      </w:r>
      <w:r w:rsidRPr="0008010E">
        <w:rPr>
          <w:color w:val="404040" w:themeColor="text1" w:themeTint="BF"/>
        </w:rPr>
        <w:t>nebo</w:t>
      </w:r>
      <w:r w:rsidRPr="0008010E">
        <w:rPr>
          <w:color w:val="404040" w:themeColor="text1" w:themeTint="BF"/>
          <w:spacing w:val="-5"/>
        </w:rPr>
        <w:t xml:space="preserve"> </w:t>
      </w:r>
      <w:r w:rsidRPr="0008010E">
        <w:rPr>
          <w:color w:val="404040" w:themeColor="text1" w:themeTint="BF"/>
        </w:rPr>
        <w:t>byly</w:t>
      </w:r>
      <w:r w:rsidRPr="0008010E">
        <w:rPr>
          <w:color w:val="404040" w:themeColor="text1" w:themeTint="BF"/>
          <w:spacing w:val="-4"/>
        </w:rPr>
        <w:t xml:space="preserve"> </w:t>
      </w:r>
      <w:r w:rsidRPr="0008010E">
        <w:rPr>
          <w:color w:val="404040" w:themeColor="text1" w:themeTint="BF"/>
        </w:rPr>
        <w:t>zveřejněny</w:t>
      </w:r>
      <w:r w:rsidRPr="0008010E">
        <w:rPr>
          <w:color w:val="404040" w:themeColor="text1" w:themeTint="BF"/>
          <w:spacing w:val="-9"/>
        </w:rPr>
        <w:t xml:space="preserve"> </w:t>
      </w:r>
      <w:r w:rsidRPr="0008010E">
        <w:rPr>
          <w:color w:val="404040" w:themeColor="text1" w:themeTint="BF"/>
        </w:rPr>
        <w:t>jinak,</w:t>
      </w:r>
      <w:r w:rsidRPr="0008010E">
        <w:rPr>
          <w:color w:val="404040" w:themeColor="text1" w:themeTint="BF"/>
          <w:spacing w:val="-3"/>
        </w:rPr>
        <w:t xml:space="preserve"> </w:t>
      </w:r>
      <w:r w:rsidRPr="0008010E">
        <w:rPr>
          <w:color w:val="404040" w:themeColor="text1" w:themeTint="BF"/>
        </w:rPr>
        <w:t>než</w:t>
      </w:r>
      <w:r w:rsidRPr="0008010E">
        <w:rPr>
          <w:color w:val="404040" w:themeColor="text1" w:themeTint="BF"/>
          <w:spacing w:val="-4"/>
        </w:rPr>
        <w:t xml:space="preserve"> </w:t>
      </w:r>
      <w:r w:rsidRPr="0008010E">
        <w:rPr>
          <w:color w:val="404040" w:themeColor="text1" w:themeTint="BF"/>
        </w:rPr>
        <w:t>následkem</w:t>
      </w:r>
      <w:r w:rsidRPr="0008010E">
        <w:rPr>
          <w:color w:val="404040" w:themeColor="text1" w:themeTint="BF"/>
          <w:spacing w:val="-6"/>
        </w:rPr>
        <w:t xml:space="preserve"> </w:t>
      </w:r>
      <w:r w:rsidRPr="0008010E">
        <w:rPr>
          <w:color w:val="404040" w:themeColor="text1" w:themeTint="BF"/>
        </w:rPr>
        <w:t>zanedbání</w:t>
      </w:r>
      <w:r w:rsidRPr="0008010E">
        <w:rPr>
          <w:color w:val="404040" w:themeColor="text1" w:themeTint="BF"/>
          <w:spacing w:val="-6"/>
        </w:rPr>
        <w:t xml:space="preserve"> </w:t>
      </w:r>
      <w:r w:rsidRPr="0008010E">
        <w:rPr>
          <w:color w:val="404040" w:themeColor="text1" w:themeTint="BF"/>
        </w:rPr>
        <w:t>povinnosti</w:t>
      </w:r>
      <w:r w:rsidRPr="0008010E">
        <w:rPr>
          <w:color w:val="404040" w:themeColor="text1" w:themeTint="BF"/>
          <w:spacing w:val="-7"/>
        </w:rPr>
        <w:t xml:space="preserve"> </w:t>
      </w:r>
      <w:r w:rsidRPr="0008010E">
        <w:rPr>
          <w:color w:val="404040" w:themeColor="text1" w:themeTint="BF"/>
          <w:spacing w:val="-2"/>
        </w:rPr>
        <w:t>jedné</w:t>
      </w:r>
    </w:p>
    <w:p w14:paraId="58355049" w14:textId="77777777" w:rsidR="009E238A" w:rsidRPr="0008010E" w:rsidRDefault="00892987" w:rsidP="00FC791E">
      <w:pPr>
        <w:pStyle w:val="Zkladntext"/>
        <w:spacing w:after="60" w:line="312" w:lineRule="auto"/>
        <w:ind w:left="1273" w:right="397"/>
        <w:jc w:val="left"/>
        <w:rPr>
          <w:color w:val="404040" w:themeColor="text1" w:themeTint="BF"/>
        </w:rPr>
      </w:pPr>
      <w:r w:rsidRPr="0008010E">
        <w:rPr>
          <w:color w:val="404040" w:themeColor="text1" w:themeTint="BF"/>
        </w:rPr>
        <w:t>ze</w:t>
      </w:r>
      <w:r w:rsidRPr="0008010E">
        <w:rPr>
          <w:color w:val="404040" w:themeColor="text1" w:themeTint="BF"/>
          <w:spacing w:val="-4"/>
        </w:rPr>
        <w:t xml:space="preserve"> </w:t>
      </w:r>
      <w:r w:rsidRPr="0008010E">
        <w:rPr>
          <w:color w:val="404040" w:themeColor="text1" w:themeTint="BF"/>
        </w:rPr>
        <w:t>Smluvních</w:t>
      </w:r>
      <w:r w:rsidRPr="0008010E">
        <w:rPr>
          <w:color w:val="404040" w:themeColor="text1" w:themeTint="BF"/>
          <w:spacing w:val="-3"/>
        </w:rPr>
        <w:t xml:space="preserve"> </w:t>
      </w:r>
      <w:r w:rsidRPr="0008010E">
        <w:rPr>
          <w:color w:val="404040" w:themeColor="text1" w:themeTint="BF"/>
          <w:spacing w:val="-2"/>
        </w:rPr>
        <w:t>stran;</w:t>
      </w:r>
    </w:p>
    <w:p w14:paraId="5835504A" w14:textId="77777777" w:rsidR="009E238A" w:rsidRPr="0008010E" w:rsidRDefault="00892987" w:rsidP="00FC791E">
      <w:pPr>
        <w:pStyle w:val="Odstavecseseznamem"/>
        <w:numPr>
          <w:ilvl w:val="0"/>
          <w:numId w:val="5"/>
        </w:numPr>
        <w:tabs>
          <w:tab w:val="left" w:pos="1273"/>
        </w:tabs>
        <w:spacing w:after="60" w:line="312" w:lineRule="auto"/>
        <w:ind w:right="397" w:hanging="424"/>
        <w:rPr>
          <w:color w:val="404040" w:themeColor="text1" w:themeTint="BF"/>
        </w:rPr>
      </w:pPr>
      <w:r w:rsidRPr="0008010E">
        <w:rPr>
          <w:color w:val="404040" w:themeColor="text1" w:themeTint="BF"/>
        </w:rPr>
        <w:t>příjemce</w:t>
      </w:r>
      <w:r w:rsidRPr="0008010E">
        <w:rPr>
          <w:color w:val="404040" w:themeColor="text1" w:themeTint="BF"/>
          <w:spacing w:val="-7"/>
        </w:rPr>
        <w:t xml:space="preserve"> </w:t>
      </w:r>
      <w:r w:rsidRPr="0008010E">
        <w:rPr>
          <w:color w:val="404040" w:themeColor="text1" w:themeTint="BF"/>
        </w:rPr>
        <w:t>je</w:t>
      </w:r>
      <w:r w:rsidRPr="0008010E">
        <w:rPr>
          <w:color w:val="404040" w:themeColor="text1" w:themeTint="BF"/>
          <w:spacing w:val="-3"/>
        </w:rPr>
        <w:t xml:space="preserve"> </w:t>
      </w:r>
      <w:r w:rsidRPr="0008010E">
        <w:rPr>
          <w:color w:val="404040" w:themeColor="text1" w:themeTint="BF"/>
        </w:rPr>
        <w:t>zná</w:t>
      </w:r>
      <w:r w:rsidRPr="0008010E">
        <w:rPr>
          <w:color w:val="404040" w:themeColor="text1" w:themeTint="BF"/>
          <w:spacing w:val="-5"/>
        </w:rPr>
        <w:t xml:space="preserve"> </w:t>
      </w:r>
      <w:r w:rsidRPr="0008010E">
        <w:rPr>
          <w:color w:val="404040" w:themeColor="text1" w:themeTint="BF"/>
        </w:rPr>
        <w:t>dříve, než</w:t>
      </w:r>
      <w:r w:rsidRPr="0008010E">
        <w:rPr>
          <w:color w:val="404040" w:themeColor="text1" w:themeTint="BF"/>
          <w:spacing w:val="-2"/>
        </w:rPr>
        <w:t xml:space="preserve"> </w:t>
      </w:r>
      <w:r w:rsidRPr="0008010E">
        <w:rPr>
          <w:color w:val="404040" w:themeColor="text1" w:themeTint="BF"/>
        </w:rPr>
        <w:t>je</w:t>
      </w:r>
      <w:r w:rsidRPr="0008010E">
        <w:rPr>
          <w:color w:val="404040" w:themeColor="text1" w:themeTint="BF"/>
          <w:spacing w:val="-5"/>
        </w:rPr>
        <w:t xml:space="preserve"> </w:t>
      </w:r>
      <w:r w:rsidRPr="0008010E">
        <w:rPr>
          <w:color w:val="404040" w:themeColor="text1" w:themeTint="BF"/>
        </w:rPr>
        <w:t>sdělí</w:t>
      </w:r>
      <w:r w:rsidRPr="0008010E">
        <w:rPr>
          <w:color w:val="404040" w:themeColor="text1" w:themeTint="BF"/>
          <w:spacing w:val="-4"/>
        </w:rPr>
        <w:t xml:space="preserve"> </w:t>
      </w:r>
      <w:r w:rsidRPr="0008010E">
        <w:rPr>
          <w:color w:val="404040" w:themeColor="text1" w:themeTint="BF"/>
        </w:rPr>
        <w:t xml:space="preserve">Smluvní </w:t>
      </w:r>
      <w:r w:rsidRPr="0008010E">
        <w:rPr>
          <w:color w:val="404040" w:themeColor="text1" w:themeTint="BF"/>
          <w:spacing w:val="-2"/>
        </w:rPr>
        <w:t>strana;</w:t>
      </w:r>
    </w:p>
    <w:p w14:paraId="5835504B" w14:textId="77777777" w:rsidR="009E238A" w:rsidRPr="0008010E" w:rsidRDefault="00892987" w:rsidP="00FC791E">
      <w:pPr>
        <w:pStyle w:val="Odstavecseseznamem"/>
        <w:numPr>
          <w:ilvl w:val="0"/>
          <w:numId w:val="5"/>
        </w:numPr>
        <w:tabs>
          <w:tab w:val="left" w:pos="1273"/>
        </w:tabs>
        <w:spacing w:after="60" w:line="312" w:lineRule="auto"/>
        <w:ind w:right="397" w:hanging="424"/>
        <w:rPr>
          <w:color w:val="404040" w:themeColor="text1" w:themeTint="BF"/>
        </w:rPr>
      </w:pPr>
      <w:r w:rsidRPr="0008010E">
        <w:rPr>
          <w:color w:val="404040" w:themeColor="text1" w:themeTint="BF"/>
        </w:rPr>
        <w:t>jsou</w:t>
      </w:r>
      <w:r w:rsidRPr="0008010E">
        <w:rPr>
          <w:color w:val="404040" w:themeColor="text1" w:themeTint="BF"/>
          <w:spacing w:val="-10"/>
        </w:rPr>
        <w:t xml:space="preserve"> </w:t>
      </w:r>
      <w:r w:rsidRPr="0008010E">
        <w:rPr>
          <w:color w:val="404040" w:themeColor="text1" w:themeTint="BF"/>
        </w:rPr>
        <w:t>vyžádány</w:t>
      </w:r>
      <w:r w:rsidRPr="0008010E">
        <w:rPr>
          <w:color w:val="404040" w:themeColor="text1" w:themeTint="BF"/>
          <w:spacing w:val="-7"/>
        </w:rPr>
        <w:t xml:space="preserve"> </w:t>
      </w:r>
      <w:r w:rsidRPr="0008010E">
        <w:rPr>
          <w:color w:val="404040" w:themeColor="text1" w:themeTint="BF"/>
        </w:rPr>
        <w:t>soudem,</w:t>
      </w:r>
      <w:r w:rsidRPr="0008010E">
        <w:rPr>
          <w:color w:val="404040" w:themeColor="text1" w:themeTint="BF"/>
          <w:spacing w:val="-8"/>
        </w:rPr>
        <w:t xml:space="preserve"> </w:t>
      </w:r>
      <w:r w:rsidRPr="0008010E">
        <w:rPr>
          <w:color w:val="404040" w:themeColor="text1" w:themeTint="BF"/>
        </w:rPr>
        <w:t>státním</w:t>
      </w:r>
      <w:r w:rsidRPr="0008010E">
        <w:rPr>
          <w:color w:val="404040" w:themeColor="text1" w:themeTint="BF"/>
          <w:spacing w:val="-6"/>
        </w:rPr>
        <w:t xml:space="preserve"> </w:t>
      </w:r>
      <w:r w:rsidRPr="0008010E">
        <w:rPr>
          <w:color w:val="404040" w:themeColor="text1" w:themeTint="BF"/>
        </w:rPr>
        <w:t>zastupitelstvím</w:t>
      </w:r>
      <w:r w:rsidRPr="0008010E">
        <w:rPr>
          <w:color w:val="404040" w:themeColor="text1" w:themeTint="BF"/>
          <w:spacing w:val="-3"/>
        </w:rPr>
        <w:t xml:space="preserve"> </w:t>
      </w:r>
      <w:r w:rsidRPr="0008010E">
        <w:rPr>
          <w:color w:val="404040" w:themeColor="text1" w:themeTint="BF"/>
        </w:rPr>
        <w:t>nebo</w:t>
      </w:r>
      <w:r w:rsidRPr="0008010E">
        <w:rPr>
          <w:color w:val="404040" w:themeColor="text1" w:themeTint="BF"/>
          <w:spacing w:val="-6"/>
        </w:rPr>
        <w:t xml:space="preserve"> </w:t>
      </w:r>
      <w:r w:rsidRPr="0008010E">
        <w:rPr>
          <w:color w:val="404040" w:themeColor="text1" w:themeTint="BF"/>
        </w:rPr>
        <w:t>příslušným</w:t>
      </w:r>
      <w:r w:rsidRPr="0008010E">
        <w:rPr>
          <w:color w:val="404040" w:themeColor="text1" w:themeTint="BF"/>
          <w:spacing w:val="-6"/>
        </w:rPr>
        <w:t xml:space="preserve"> </w:t>
      </w:r>
      <w:r w:rsidRPr="0008010E">
        <w:rPr>
          <w:color w:val="404040" w:themeColor="text1" w:themeTint="BF"/>
        </w:rPr>
        <w:t>správním</w:t>
      </w:r>
      <w:r w:rsidRPr="0008010E">
        <w:rPr>
          <w:color w:val="404040" w:themeColor="text1" w:themeTint="BF"/>
          <w:spacing w:val="-3"/>
        </w:rPr>
        <w:t xml:space="preserve"> </w:t>
      </w:r>
      <w:r w:rsidRPr="0008010E">
        <w:rPr>
          <w:color w:val="404040" w:themeColor="text1" w:themeTint="BF"/>
          <w:spacing w:val="-2"/>
        </w:rPr>
        <w:t>orgánem</w:t>
      </w:r>
    </w:p>
    <w:p w14:paraId="5835504C" w14:textId="77777777" w:rsidR="009E238A" w:rsidRPr="0008010E" w:rsidRDefault="00892987" w:rsidP="00FC791E">
      <w:pPr>
        <w:pStyle w:val="Zkladntext"/>
        <w:spacing w:after="60" w:line="312" w:lineRule="auto"/>
        <w:ind w:left="1273" w:right="397"/>
        <w:jc w:val="left"/>
        <w:rPr>
          <w:color w:val="404040" w:themeColor="text1" w:themeTint="BF"/>
        </w:rPr>
      </w:pPr>
      <w:r w:rsidRPr="0008010E">
        <w:rPr>
          <w:color w:val="404040" w:themeColor="text1" w:themeTint="BF"/>
        </w:rPr>
        <w:t>na</w:t>
      </w:r>
      <w:r w:rsidRPr="0008010E">
        <w:rPr>
          <w:color w:val="404040" w:themeColor="text1" w:themeTint="BF"/>
          <w:spacing w:val="-3"/>
        </w:rPr>
        <w:t xml:space="preserve"> </w:t>
      </w:r>
      <w:r w:rsidRPr="0008010E">
        <w:rPr>
          <w:color w:val="404040" w:themeColor="text1" w:themeTint="BF"/>
        </w:rPr>
        <w:t>základě</w:t>
      </w:r>
      <w:r w:rsidRPr="0008010E">
        <w:rPr>
          <w:color w:val="404040" w:themeColor="text1" w:themeTint="BF"/>
          <w:spacing w:val="-3"/>
        </w:rPr>
        <w:t xml:space="preserve"> </w:t>
      </w:r>
      <w:r w:rsidRPr="0008010E">
        <w:rPr>
          <w:color w:val="404040" w:themeColor="text1" w:themeTint="BF"/>
          <w:spacing w:val="-2"/>
        </w:rPr>
        <w:t>zákona;</w:t>
      </w:r>
    </w:p>
    <w:p w14:paraId="5835504D" w14:textId="77777777" w:rsidR="009E238A" w:rsidRPr="0008010E" w:rsidRDefault="00892987" w:rsidP="00FC791E">
      <w:pPr>
        <w:pStyle w:val="Odstavecseseznamem"/>
        <w:numPr>
          <w:ilvl w:val="0"/>
          <w:numId w:val="5"/>
        </w:numPr>
        <w:tabs>
          <w:tab w:val="left" w:pos="1273"/>
        </w:tabs>
        <w:spacing w:after="60" w:line="312" w:lineRule="auto"/>
        <w:ind w:right="397"/>
        <w:rPr>
          <w:color w:val="404040" w:themeColor="text1" w:themeTint="BF"/>
        </w:rPr>
      </w:pPr>
      <w:r w:rsidRPr="0008010E">
        <w:rPr>
          <w:color w:val="404040" w:themeColor="text1" w:themeTint="BF"/>
        </w:rPr>
        <w:lastRenderedPageBreak/>
        <w:t>Smluvní</w:t>
      </w:r>
      <w:r w:rsidRPr="0008010E">
        <w:rPr>
          <w:color w:val="404040" w:themeColor="text1" w:themeTint="BF"/>
          <w:spacing w:val="-4"/>
        </w:rPr>
        <w:t xml:space="preserve"> </w:t>
      </w:r>
      <w:r w:rsidRPr="0008010E">
        <w:rPr>
          <w:color w:val="404040" w:themeColor="text1" w:themeTint="BF"/>
        </w:rPr>
        <w:t>strana</w:t>
      </w:r>
      <w:r w:rsidRPr="0008010E">
        <w:rPr>
          <w:color w:val="404040" w:themeColor="text1" w:themeTint="BF"/>
          <w:spacing w:val="-5"/>
        </w:rPr>
        <w:t xml:space="preserve"> </w:t>
      </w:r>
      <w:r w:rsidRPr="0008010E">
        <w:rPr>
          <w:color w:val="404040" w:themeColor="text1" w:themeTint="BF"/>
        </w:rPr>
        <w:t>je</w:t>
      </w:r>
      <w:r w:rsidRPr="0008010E">
        <w:rPr>
          <w:color w:val="404040" w:themeColor="text1" w:themeTint="BF"/>
          <w:spacing w:val="-3"/>
        </w:rPr>
        <w:t xml:space="preserve"> </w:t>
      </w:r>
      <w:r w:rsidRPr="0008010E">
        <w:rPr>
          <w:color w:val="404040" w:themeColor="text1" w:themeTint="BF"/>
        </w:rPr>
        <w:t>sdělí</w:t>
      </w:r>
      <w:r w:rsidRPr="0008010E">
        <w:rPr>
          <w:color w:val="404040" w:themeColor="text1" w:themeTint="BF"/>
          <w:spacing w:val="-1"/>
        </w:rPr>
        <w:t xml:space="preserve"> </w:t>
      </w:r>
      <w:r w:rsidRPr="0008010E">
        <w:rPr>
          <w:color w:val="404040" w:themeColor="text1" w:themeTint="BF"/>
        </w:rPr>
        <w:t>osobě</w:t>
      </w:r>
      <w:r w:rsidRPr="0008010E">
        <w:rPr>
          <w:color w:val="404040" w:themeColor="text1" w:themeTint="BF"/>
          <w:spacing w:val="-3"/>
        </w:rPr>
        <w:t xml:space="preserve"> </w:t>
      </w:r>
      <w:r w:rsidRPr="0008010E">
        <w:rPr>
          <w:color w:val="404040" w:themeColor="text1" w:themeTint="BF"/>
        </w:rPr>
        <w:t>vázané</w:t>
      </w:r>
      <w:r w:rsidRPr="0008010E">
        <w:rPr>
          <w:color w:val="404040" w:themeColor="text1" w:themeTint="BF"/>
          <w:spacing w:val="-5"/>
        </w:rPr>
        <w:t xml:space="preserve"> </w:t>
      </w:r>
      <w:r w:rsidRPr="0008010E">
        <w:rPr>
          <w:color w:val="404040" w:themeColor="text1" w:themeTint="BF"/>
        </w:rPr>
        <w:t>zákonnou</w:t>
      </w:r>
      <w:r w:rsidRPr="0008010E">
        <w:rPr>
          <w:color w:val="404040" w:themeColor="text1" w:themeTint="BF"/>
          <w:spacing w:val="-5"/>
        </w:rPr>
        <w:t xml:space="preserve"> </w:t>
      </w:r>
      <w:r w:rsidRPr="0008010E">
        <w:rPr>
          <w:color w:val="404040" w:themeColor="text1" w:themeTint="BF"/>
        </w:rPr>
        <w:t>povinností</w:t>
      </w:r>
      <w:r w:rsidRPr="0008010E">
        <w:rPr>
          <w:color w:val="404040" w:themeColor="text1" w:themeTint="BF"/>
          <w:spacing w:val="-4"/>
        </w:rPr>
        <w:t xml:space="preserve"> </w:t>
      </w:r>
      <w:r w:rsidRPr="0008010E">
        <w:rPr>
          <w:color w:val="404040" w:themeColor="text1" w:themeTint="BF"/>
        </w:rPr>
        <w:t>mlčenlivosti</w:t>
      </w:r>
      <w:r w:rsidRPr="0008010E">
        <w:rPr>
          <w:color w:val="404040" w:themeColor="text1" w:themeTint="BF"/>
          <w:spacing w:val="-6"/>
        </w:rPr>
        <w:t xml:space="preserve"> </w:t>
      </w:r>
      <w:r w:rsidRPr="0008010E">
        <w:rPr>
          <w:color w:val="404040" w:themeColor="text1" w:themeTint="BF"/>
        </w:rPr>
        <w:t>(např.</w:t>
      </w:r>
      <w:r w:rsidRPr="0008010E">
        <w:rPr>
          <w:color w:val="404040" w:themeColor="text1" w:themeTint="BF"/>
          <w:spacing w:val="-2"/>
        </w:rPr>
        <w:t xml:space="preserve"> </w:t>
      </w:r>
      <w:r w:rsidRPr="0008010E">
        <w:rPr>
          <w:color w:val="404040" w:themeColor="text1" w:themeTint="BF"/>
        </w:rPr>
        <w:t>advokátovi nebo daňovému poradci) za účelem uplatňování svých práv;</w:t>
      </w:r>
    </w:p>
    <w:p w14:paraId="5835504E" w14:textId="77777777" w:rsidR="009E238A" w:rsidRPr="0008010E" w:rsidRDefault="00892987" w:rsidP="00A529B9">
      <w:pPr>
        <w:pStyle w:val="Odstavecseseznamem"/>
        <w:numPr>
          <w:ilvl w:val="0"/>
          <w:numId w:val="5"/>
        </w:numPr>
        <w:tabs>
          <w:tab w:val="left" w:pos="1273"/>
        </w:tabs>
        <w:spacing w:after="120" w:line="312" w:lineRule="auto"/>
        <w:ind w:right="397" w:hanging="424"/>
        <w:rPr>
          <w:color w:val="404040" w:themeColor="text1" w:themeTint="BF"/>
        </w:rPr>
      </w:pPr>
      <w:r w:rsidRPr="0008010E">
        <w:rPr>
          <w:color w:val="404040" w:themeColor="text1" w:themeTint="BF"/>
        </w:rPr>
        <w:t>je</w:t>
      </w:r>
      <w:r w:rsidRPr="0008010E">
        <w:rPr>
          <w:color w:val="404040" w:themeColor="text1" w:themeTint="BF"/>
          <w:spacing w:val="-6"/>
        </w:rPr>
        <w:t xml:space="preserve"> </w:t>
      </w:r>
      <w:r w:rsidRPr="0008010E">
        <w:rPr>
          <w:color w:val="404040" w:themeColor="text1" w:themeTint="BF"/>
        </w:rPr>
        <w:t>Objednatel</w:t>
      </w:r>
      <w:r w:rsidRPr="0008010E">
        <w:rPr>
          <w:color w:val="404040" w:themeColor="text1" w:themeTint="BF"/>
          <w:spacing w:val="-4"/>
        </w:rPr>
        <w:t xml:space="preserve"> </w:t>
      </w:r>
      <w:r w:rsidRPr="0008010E">
        <w:rPr>
          <w:color w:val="404040" w:themeColor="text1" w:themeTint="BF"/>
        </w:rPr>
        <w:t>povinen</w:t>
      </w:r>
      <w:r w:rsidRPr="0008010E">
        <w:rPr>
          <w:color w:val="404040" w:themeColor="text1" w:themeTint="BF"/>
          <w:spacing w:val="-6"/>
        </w:rPr>
        <w:t xml:space="preserve"> </w:t>
      </w:r>
      <w:r w:rsidRPr="0008010E">
        <w:rPr>
          <w:color w:val="404040" w:themeColor="text1" w:themeTint="BF"/>
        </w:rPr>
        <w:t>sdělit</w:t>
      </w:r>
      <w:r w:rsidRPr="0008010E">
        <w:rPr>
          <w:color w:val="404040" w:themeColor="text1" w:themeTint="BF"/>
          <w:spacing w:val="-2"/>
        </w:rPr>
        <w:t xml:space="preserve"> </w:t>
      </w:r>
      <w:r w:rsidRPr="0008010E">
        <w:rPr>
          <w:color w:val="404040" w:themeColor="text1" w:themeTint="BF"/>
        </w:rPr>
        <w:t>svému</w:t>
      </w:r>
      <w:r w:rsidRPr="0008010E">
        <w:rPr>
          <w:color w:val="404040" w:themeColor="text1" w:themeTint="BF"/>
          <w:spacing w:val="-5"/>
        </w:rPr>
        <w:t xml:space="preserve"> </w:t>
      </w:r>
      <w:r w:rsidRPr="0008010E">
        <w:rPr>
          <w:color w:val="404040" w:themeColor="text1" w:themeTint="BF"/>
          <w:spacing w:val="-2"/>
        </w:rPr>
        <w:t>zakladateli.</w:t>
      </w:r>
    </w:p>
    <w:p w14:paraId="61536983" w14:textId="25C1BF12" w:rsidR="00E522C5" w:rsidRPr="00A529B9" w:rsidRDefault="00D82652" w:rsidP="00A529B9">
      <w:pPr>
        <w:pStyle w:val="Odstavecseseznamem"/>
        <w:numPr>
          <w:ilvl w:val="1"/>
          <w:numId w:val="16"/>
        </w:numPr>
        <w:tabs>
          <w:tab w:val="left" w:pos="875"/>
        </w:tabs>
        <w:spacing w:after="120" w:line="312" w:lineRule="auto"/>
        <w:ind w:left="875" w:right="397" w:hanging="735"/>
        <w:rPr>
          <w:color w:val="404040" w:themeColor="text1" w:themeTint="BF"/>
        </w:rPr>
      </w:pPr>
      <w:r w:rsidRPr="00D82652">
        <w:rPr>
          <w:color w:val="404040" w:themeColor="text1" w:themeTint="BF"/>
        </w:rPr>
        <w:t>V případě, že se kterákoliv Smluvní strana hodnověrným způsobem dozví, popřípadě bude mít důvodné podezření, že došlo k prozrazení či zpřístupnění Důvěrné informace neoprávněné osobě, je povinna neprodleně tuto skutečnost druhé Smluvní straně oznámit.</w:t>
      </w:r>
    </w:p>
    <w:p w14:paraId="5835504F" w14:textId="77777777" w:rsidR="009E238A" w:rsidRPr="0008010E" w:rsidRDefault="00892987" w:rsidP="00A529B9">
      <w:pPr>
        <w:pStyle w:val="Odstavecseseznamem"/>
        <w:numPr>
          <w:ilvl w:val="1"/>
          <w:numId w:val="16"/>
        </w:numPr>
        <w:tabs>
          <w:tab w:val="left" w:pos="875"/>
        </w:tabs>
        <w:spacing w:after="120" w:line="312" w:lineRule="auto"/>
        <w:ind w:left="875" w:right="397" w:hanging="735"/>
        <w:rPr>
          <w:color w:val="404040" w:themeColor="text1" w:themeTint="BF"/>
        </w:rPr>
      </w:pPr>
      <w:r w:rsidRPr="0008010E">
        <w:rPr>
          <w:color w:val="404040" w:themeColor="text1" w:themeTint="BF"/>
        </w:rPr>
        <w:t>Povinnost</w:t>
      </w:r>
      <w:r w:rsidRPr="0008010E">
        <w:rPr>
          <w:color w:val="404040" w:themeColor="text1" w:themeTint="BF"/>
          <w:spacing w:val="-8"/>
        </w:rPr>
        <w:t xml:space="preserve"> </w:t>
      </w:r>
      <w:r w:rsidRPr="0008010E">
        <w:rPr>
          <w:color w:val="404040" w:themeColor="text1" w:themeTint="BF"/>
        </w:rPr>
        <w:t>mlčenlivosti</w:t>
      </w:r>
      <w:r w:rsidRPr="0008010E">
        <w:rPr>
          <w:color w:val="404040" w:themeColor="text1" w:themeTint="BF"/>
          <w:spacing w:val="-5"/>
        </w:rPr>
        <w:t xml:space="preserve"> </w:t>
      </w:r>
      <w:r w:rsidRPr="0008010E">
        <w:rPr>
          <w:color w:val="404040" w:themeColor="text1" w:themeTint="BF"/>
        </w:rPr>
        <w:t>trvá</w:t>
      </w:r>
      <w:r w:rsidRPr="0008010E">
        <w:rPr>
          <w:color w:val="404040" w:themeColor="text1" w:themeTint="BF"/>
          <w:spacing w:val="-5"/>
        </w:rPr>
        <w:t xml:space="preserve"> </w:t>
      </w:r>
      <w:r w:rsidRPr="0008010E">
        <w:rPr>
          <w:color w:val="404040" w:themeColor="text1" w:themeTint="BF"/>
        </w:rPr>
        <w:t>bez</w:t>
      </w:r>
      <w:r w:rsidRPr="0008010E">
        <w:rPr>
          <w:color w:val="404040" w:themeColor="text1" w:themeTint="BF"/>
          <w:spacing w:val="-4"/>
        </w:rPr>
        <w:t xml:space="preserve"> </w:t>
      </w:r>
      <w:r w:rsidRPr="0008010E">
        <w:rPr>
          <w:color w:val="404040" w:themeColor="text1" w:themeTint="BF"/>
        </w:rPr>
        <w:t>ohledu</w:t>
      </w:r>
      <w:r w:rsidRPr="0008010E">
        <w:rPr>
          <w:color w:val="404040" w:themeColor="text1" w:themeTint="BF"/>
          <w:spacing w:val="-6"/>
        </w:rPr>
        <w:t xml:space="preserve"> </w:t>
      </w:r>
      <w:r w:rsidRPr="0008010E">
        <w:rPr>
          <w:color w:val="404040" w:themeColor="text1" w:themeTint="BF"/>
        </w:rPr>
        <w:t>na</w:t>
      </w:r>
      <w:r w:rsidRPr="0008010E">
        <w:rPr>
          <w:color w:val="404040" w:themeColor="text1" w:themeTint="BF"/>
          <w:spacing w:val="-5"/>
        </w:rPr>
        <w:t xml:space="preserve"> </w:t>
      </w:r>
      <w:r w:rsidRPr="0008010E">
        <w:rPr>
          <w:color w:val="404040" w:themeColor="text1" w:themeTint="BF"/>
        </w:rPr>
        <w:t>ukončení</w:t>
      </w:r>
      <w:r w:rsidRPr="0008010E">
        <w:rPr>
          <w:color w:val="404040" w:themeColor="text1" w:themeTint="BF"/>
          <w:spacing w:val="-3"/>
        </w:rPr>
        <w:t xml:space="preserve"> </w:t>
      </w:r>
      <w:r w:rsidRPr="0008010E">
        <w:rPr>
          <w:color w:val="404040" w:themeColor="text1" w:themeTint="BF"/>
        </w:rPr>
        <w:t>platnosti</w:t>
      </w:r>
      <w:r w:rsidRPr="0008010E">
        <w:rPr>
          <w:color w:val="404040" w:themeColor="text1" w:themeTint="BF"/>
          <w:spacing w:val="-8"/>
        </w:rPr>
        <w:t xml:space="preserve"> </w:t>
      </w:r>
      <w:r w:rsidRPr="0008010E">
        <w:rPr>
          <w:color w:val="404040" w:themeColor="text1" w:themeTint="BF"/>
        </w:rPr>
        <w:t>této</w:t>
      </w:r>
      <w:r w:rsidRPr="0008010E">
        <w:rPr>
          <w:color w:val="404040" w:themeColor="text1" w:themeTint="BF"/>
          <w:spacing w:val="-6"/>
        </w:rPr>
        <w:t xml:space="preserve"> </w:t>
      </w:r>
      <w:r w:rsidRPr="0008010E">
        <w:rPr>
          <w:color w:val="404040" w:themeColor="text1" w:themeTint="BF"/>
          <w:spacing w:val="-2"/>
        </w:rPr>
        <w:t>Smlouvy.</w:t>
      </w:r>
    </w:p>
    <w:p w14:paraId="58355050" w14:textId="77777777" w:rsidR="009E238A" w:rsidRPr="0008010E" w:rsidRDefault="00892987" w:rsidP="00880919">
      <w:pPr>
        <w:pStyle w:val="Odstavecseseznamem"/>
        <w:numPr>
          <w:ilvl w:val="1"/>
          <w:numId w:val="16"/>
        </w:numPr>
        <w:tabs>
          <w:tab w:val="left" w:pos="875"/>
          <w:tab w:val="left" w:pos="877"/>
        </w:tabs>
        <w:spacing w:after="60" w:line="312" w:lineRule="auto"/>
        <w:ind w:left="879" w:right="397"/>
        <w:rPr>
          <w:color w:val="404040" w:themeColor="text1" w:themeTint="BF"/>
        </w:rPr>
      </w:pPr>
      <w:r w:rsidRPr="0008010E">
        <w:rPr>
          <w:color w:val="404040" w:themeColor="text1" w:themeTint="BF"/>
        </w:rPr>
        <w:t>Pokud řádné poskytování služeb vyžaduje zpracování osobních údajů zaměstnanců Objednatele,</w:t>
      </w:r>
      <w:r w:rsidRPr="0008010E">
        <w:rPr>
          <w:color w:val="404040" w:themeColor="text1" w:themeTint="BF"/>
          <w:spacing w:val="71"/>
        </w:rPr>
        <w:t xml:space="preserve"> </w:t>
      </w:r>
      <w:r w:rsidRPr="0008010E">
        <w:rPr>
          <w:color w:val="404040" w:themeColor="text1" w:themeTint="BF"/>
        </w:rPr>
        <w:t>budou</w:t>
      </w:r>
      <w:r w:rsidRPr="0008010E">
        <w:rPr>
          <w:color w:val="404040" w:themeColor="text1" w:themeTint="BF"/>
          <w:spacing w:val="72"/>
        </w:rPr>
        <w:t xml:space="preserve"> </w:t>
      </w:r>
      <w:r w:rsidRPr="0008010E">
        <w:rPr>
          <w:color w:val="404040" w:themeColor="text1" w:themeTint="BF"/>
        </w:rPr>
        <w:t>osobní</w:t>
      </w:r>
      <w:r w:rsidRPr="0008010E">
        <w:rPr>
          <w:color w:val="404040" w:themeColor="text1" w:themeTint="BF"/>
          <w:spacing w:val="74"/>
        </w:rPr>
        <w:t xml:space="preserve"> </w:t>
      </w:r>
      <w:r w:rsidRPr="0008010E">
        <w:rPr>
          <w:color w:val="404040" w:themeColor="text1" w:themeTint="BF"/>
        </w:rPr>
        <w:t>údaje</w:t>
      </w:r>
      <w:r w:rsidRPr="0008010E">
        <w:rPr>
          <w:color w:val="404040" w:themeColor="text1" w:themeTint="BF"/>
          <w:spacing w:val="72"/>
        </w:rPr>
        <w:t xml:space="preserve"> </w:t>
      </w:r>
      <w:r w:rsidRPr="0008010E">
        <w:rPr>
          <w:color w:val="404040" w:themeColor="text1" w:themeTint="BF"/>
        </w:rPr>
        <w:t>zaměstnanců</w:t>
      </w:r>
      <w:r w:rsidRPr="0008010E">
        <w:rPr>
          <w:color w:val="404040" w:themeColor="text1" w:themeTint="BF"/>
          <w:spacing w:val="72"/>
        </w:rPr>
        <w:t xml:space="preserve"> </w:t>
      </w:r>
      <w:r w:rsidRPr="0008010E">
        <w:rPr>
          <w:color w:val="404040" w:themeColor="text1" w:themeTint="BF"/>
        </w:rPr>
        <w:t>Objednatele</w:t>
      </w:r>
      <w:r w:rsidRPr="0008010E">
        <w:rPr>
          <w:color w:val="404040" w:themeColor="text1" w:themeTint="BF"/>
          <w:spacing w:val="70"/>
        </w:rPr>
        <w:t xml:space="preserve"> </w:t>
      </w:r>
      <w:r w:rsidRPr="0008010E">
        <w:rPr>
          <w:color w:val="404040" w:themeColor="text1" w:themeTint="BF"/>
        </w:rPr>
        <w:t>Poskytovatelem</w:t>
      </w:r>
      <w:r w:rsidRPr="0008010E">
        <w:rPr>
          <w:color w:val="404040" w:themeColor="text1" w:themeTint="BF"/>
          <w:spacing w:val="71"/>
        </w:rPr>
        <w:t xml:space="preserve"> </w:t>
      </w:r>
      <w:r w:rsidRPr="0008010E">
        <w:rPr>
          <w:color w:val="404040" w:themeColor="text1" w:themeTint="BF"/>
        </w:rPr>
        <w:t>zpracovány v rozsahu:</w:t>
      </w:r>
    </w:p>
    <w:p w14:paraId="58355051" w14:textId="77777777" w:rsidR="009E238A" w:rsidRPr="0008010E" w:rsidRDefault="00892987" w:rsidP="00880919">
      <w:pPr>
        <w:pStyle w:val="Odstavecseseznamem"/>
        <w:numPr>
          <w:ilvl w:val="0"/>
          <w:numId w:val="4"/>
        </w:numPr>
        <w:tabs>
          <w:tab w:val="left" w:pos="1273"/>
        </w:tabs>
        <w:spacing w:line="312" w:lineRule="auto"/>
        <w:ind w:left="1276" w:right="397"/>
        <w:jc w:val="left"/>
        <w:rPr>
          <w:color w:val="404040" w:themeColor="text1" w:themeTint="BF"/>
        </w:rPr>
      </w:pPr>
      <w:r w:rsidRPr="0008010E">
        <w:rPr>
          <w:color w:val="404040" w:themeColor="text1" w:themeTint="BF"/>
        </w:rPr>
        <w:t>Jméno,</w:t>
      </w:r>
      <w:r w:rsidRPr="0008010E">
        <w:rPr>
          <w:color w:val="404040" w:themeColor="text1" w:themeTint="BF"/>
          <w:spacing w:val="-5"/>
        </w:rPr>
        <w:t xml:space="preserve"> </w:t>
      </w:r>
      <w:r w:rsidRPr="0008010E">
        <w:rPr>
          <w:color w:val="404040" w:themeColor="text1" w:themeTint="BF"/>
        </w:rPr>
        <w:t>příjmení</w:t>
      </w:r>
      <w:r w:rsidRPr="0008010E">
        <w:rPr>
          <w:color w:val="404040" w:themeColor="text1" w:themeTint="BF"/>
          <w:spacing w:val="-2"/>
        </w:rPr>
        <w:t xml:space="preserve"> </w:t>
      </w:r>
      <w:r w:rsidRPr="0008010E">
        <w:rPr>
          <w:color w:val="404040" w:themeColor="text1" w:themeTint="BF"/>
        </w:rPr>
        <w:t>a</w:t>
      </w:r>
      <w:r w:rsidRPr="0008010E">
        <w:rPr>
          <w:color w:val="404040" w:themeColor="text1" w:themeTint="BF"/>
          <w:spacing w:val="-5"/>
        </w:rPr>
        <w:t xml:space="preserve"> </w:t>
      </w:r>
      <w:r w:rsidRPr="0008010E">
        <w:rPr>
          <w:color w:val="404040" w:themeColor="text1" w:themeTint="BF"/>
          <w:spacing w:val="-2"/>
        </w:rPr>
        <w:t>titul,</w:t>
      </w:r>
    </w:p>
    <w:p w14:paraId="58355053" w14:textId="252F1C1F" w:rsidR="009E238A" w:rsidRPr="0008010E" w:rsidRDefault="00892987" w:rsidP="00880919">
      <w:pPr>
        <w:pStyle w:val="Odstavecseseznamem"/>
        <w:numPr>
          <w:ilvl w:val="0"/>
          <w:numId w:val="4"/>
        </w:numPr>
        <w:tabs>
          <w:tab w:val="left" w:pos="1273"/>
        </w:tabs>
        <w:spacing w:line="312" w:lineRule="auto"/>
        <w:ind w:left="1276" w:right="397"/>
        <w:jc w:val="left"/>
        <w:rPr>
          <w:color w:val="404040" w:themeColor="text1" w:themeTint="BF"/>
        </w:rPr>
      </w:pPr>
      <w:r w:rsidRPr="0008010E">
        <w:rPr>
          <w:color w:val="404040" w:themeColor="text1" w:themeTint="BF"/>
        </w:rPr>
        <w:t>E-mailová</w:t>
      </w:r>
      <w:r w:rsidRPr="0008010E">
        <w:rPr>
          <w:color w:val="404040" w:themeColor="text1" w:themeTint="BF"/>
          <w:spacing w:val="-7"/>
        </w:rPr>
        <w:t xml:space="preserve"> </w:t>
      </w:r>
      <w:r w:rsidRPr="0008010E">
        <w:rPr>
          <w:color w:val="404040" w:themeColor="text1" w:themeTint="BF"/>
          <w:spacing w:val="-2"/>
        </w:rPr>
        <w:t>adresa</w:t>
      </w:r>
      <w:r w:rsidR="00175E13">
        <w:rPr>
          <w:color w:val="404040" w:themeColor="text1" w:themeTint="BF"/>
          <w:spacing w:val="-2"/>
        </w:rPr>
        <w:t>,</w:t>
      </w:r>
    </w:p>
    <w:p w14:paraId="58355054" w14:textId="1B56A569" w:rsidR="009E238A" w:rsidRPr="0008010E" w:rsidRDefault="00892987" w:rsidP="00880919">
      <w:pPr>
        <w:pStyle w:val="Odstavecseseznamem"/>
        <w:numPr>
          <w:ilvl w:val="0"/>
          <w:numId w:val="4"/>
        </w:numPr>
        <w:tabs>
          <w:tab w:val="left" w:pos="1273"/>
        </w:tabs>
        <w:spacing w:after="120" w:line="312" w:lineRule="auto"/>
        <w:ind w:left="1276" w:right="397"/>
        <w:jc w:val="left"/>
        <w:rPr>
          <w:color w:val="404040" w:themeColor="text1" w:themeTint="BF"/>
        </w:rPr>
      </w:pPr>
      <w:r w:rsidRPr="0008010E">
        <w:rPr>
          <w:color w:val="404040" w:themeColor="text1" w:themeTint="BF"/>
        </w:rPr>
        <w:t>Telefonní</w:t>
      </w:r>
      <w:r w:rsidRPr="0008010E">
        <w:rPr>
          <w:color w:val="404040" w:themeColor="text1" w:themeTint="BF"/>
          <w:spacing w:val="-5"/>
        </w:rPr>
        <w:t xml:space="preserve"> </w:t>
      </w:r>
      <w:r w:rsidRPr="0008010E">
        <w:rPr>
          <w:color w:val="404040" w:themeColor="text1" w:themeTint="BF"/>
          <w:spacing w:val="-2"/>
        </w:rPr>
        <w:t>číslo</w:t>
      </w:r>
      <w:r w:rsidR="00175E13">
        <w:rPr>
          <w:color w:val="404040" w:themeColor="text1" w:themeTint="BF"/>
          <w:spacing w:val="-2"/>
        </w:rPr>
        <w:t>.</w:t>
      </w:r>
    </w:p>
    <w:p w14:paraId="58355055" w14:textId="57B4B1B5"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Zpracováním osobních údajů ve smyslu tohoto odstavce se rozumí zejména jejich shromažďování,</w:t>
      </w:r>
      <w:r w:rsidRPr="0008010E">
        <w:rPr>
          <w:color w:val="404040" w:themeColor="text1" w:themeTint="BF"/>
          <w:spacing w:val="-2"/>
        </w:rPr>
        <w:t xml:space="preserve"> </w:t>
      </w:r>
      <w:r w:rsidRPr="0008010E">
        <w:rPr>
          <w:color w:val="404040" w:themeColor="text1" w:themeTint="BF"/>
        </w:rPr>
        <w:t>ukládání</w:t>
      </w:r>
      <w:r w:rsidRPr="0008010E">
        <w:rPr>
          <w:color w:val="404040" w:themeColor="text1" w:themeTint="BF"/>
          <w:spacing w:val="-2"/>
        </w:rPr>
        <w:t xml:space="preserve"> </w:t>
      </w:r>
      <w:r w:rsidRPr="0008010E">
        <w:rPr>
          <w:color w:val="404040" w:themeColor="text1" w:themeTint="BF"/>
        </w:rPr>
        <w:t>na</w:t>
      </w:r>
      <w:r w:rsidRPr="0008010E">
        <w:rPr>
          <w:color w:val="404040" w:themeColor="text1" w:themeTint="BF"/>
          <w:spacing w:val="-4"/>
        </w:rPr>
        <w:t xml:space="preserve"> </w:t>
      </w:r>
      <w:r w:rsidRPr="0008010E">
        <w:rPr>
          <w:color w:val="404040" w:themeColor="text1" w:themeTint="BF"/>
        </w:rPr>
        <w:t>nosiče</w:t>
      </w:r>
      <w:r w:rsidRPr="0008010E">
        <w:rPr>
          <w:color w:val="404040" w:themeColor="text1" w:themeTint="BF"/>
          <w:spacing w:val="-1"/>
        </w:rPr>
        <w:t xml:space="preserve"> </w:t>
      </w:r>
      <w:r w:rsidRPr="0008010E">
        <w:rPr>
          <w:color w:val="404040" w:themeColor="text1" w:themeTint="BF"/>
        </w:rPr>
        <w:t>informací,</w:t>
      </w:r>
      <w:r w:rsidRPr="0008010E">
        <w:rPr>
          <w:color w:val="404040" w:themeColor="text1" w:themeTint="BF"/>
          <w:spacing w:val="-2"/>
        </w:rPr>
        <w:t xml:space="preserve"> </w:t>
      </w:r>
      <w:r w:rsidRPr="0008010E">
        <w:rPr>
          <w:color w:val="404040" w:themeColor="text1" w:themeTint="BF"/>
        </w:rPr>
        <w:t>používání,</w:t>
      </w:r>
      <w:r w:rsidRPr="0008010E">
        <w:rPr>
          <w:color w:val="404040" w:themeColor="text1" w:themeTint="BF"/>
          <w:spacing w:val="-2"/>
        </w:rPr>
        <w:t xml:space="preserve"> </w:t>
      </w:r>
      <w:r w:rsidRPr="0008010E">
        <w:rPr>
          <w:color w:val="404040" w:themeColor="text1" w:themeTint="BF"/>
        </w:rPr>
        <w:t>třídění</w:t>
      </w:r>
      <w:r w:rsidRPr="0008010E">
        <w:rPr>
          <w:color w:val="404040" w:themeColor="text1" w:themeTint="BF"/>
          <w:spacing w:val="-2"/>
        </w:rPr>
        <w:t xml:space="preserve"> </w:t>
      </w:r>
      <w:r w:rsidRPr="0008010E">
        <w:rPr>
          <w:color w:val="404040" w:themeColor="text1" w:themeTint="BF"/>
        </w:rPr>
        <w:t>nebo</w:t>
      </w:r>
      <w:r w:rsidRPr="0008010E">
        <w:rPr>
          <w:color w:val="404040" w:themeColor="text1" w:themeTint="BF"/>
          <w:spacing w:val="-4"/>
        </w:rPr>
        <w:t xml:space="preserve"> </w:t>
      </w:r>
      <w:r w:rsidRPr="0008010E">
        <w:rPr>
          <w:color w:val="404040" w:themeColor="text1" w:themeTint="BF"/>
        </w:rPr>
        <w:t>kombinování,</w:t>
      </w:r>
      <w:r w:rsidRPr="0008010E">
        <w:rPr>
          <w:color w:val="404040" w:themeColor="text1" w:themeTint="BF"/>
          <w:spacing w:val="-2"/>
        </w:rPr>
        <w:t xml:space="preserve"> </w:t>
      </w:r>
      <w:r w:rsidRPr="0008010E">
        <w:rPr>
          <w:color w:val="404040" w:themeColor="text1" w:themeTint="BF"/>
        </w:rPr>
        <w:t>blokování a</w:t>
      </w:r>
      <w:r w:rsidRPr="0008010E">
        <w:rPr>
          <w:color w:val="404040" w:themeColor="text1" w:themeTint="BF"/>
          <w:spacing w:val="-2"/>
        </w:rPr>
        <w:t xml:space="preserve"> </w:t>
      </w:r>
      <w:r w:rsidRPr="0008010E">
        <w:rPr>
          <w:color w:val="404040" w:themeColor="text1" w:themeTint="BF"/>
        </w:rPr>
        <w:t>likvidace s</w:t>
      </w:r>
      <w:r w:rsidRPr="0008010E">
        <w:rPr>
          <w:color w:val="404040" w:themeColor="text1" w:themeTint="BF"/>
          <w:spacing w:val="-3"/>
        </w:rPr>
        <w:t xml:space="preserve"> </w:t>
      </w:r>
      <w:r w:rsidRPr="0008010E">
        <w:rPr>
          <w:color w:val="404040" w:themeColor="text1" w:themeTint="BF"/>
        </w:rPr>
        <w:t>využitím manuálních a automatizovaných prostředků v</w:t>
      </w:r>
      <w:r w:rsidRPr="0008010E">
        <w:rPr>
          <w:color w:val="404040" w:themeColor="text1" w:themeTint="BF"/>
          <w:spacing w:val="-3"/>
        </w:rPr>
        <w:t xml:space="preserve"> </w:t>
      </w:r>
      <w:r w:rsidRPr="0008010E">
        <w:rPr>
          <w:color w:val="404040" w:themeColor="text1" w:themeTint="BF"/>
        </w:rPr>
        <w:t>rozsahu nezbytném pro</w:t>
      </w:r>
      <w:r w:rsidR="003B1A4E">
        <w:rPr>
          <w:color w:val="404040" w:themeColor="text1" w:themeTint="BF"/>
        </w:rPr>
        <w:t> </w:t>
      </w:r>
      <w:r w:rsidRPr="0008010E">
        <w:rPr>
          <w:color w:val="404040" w:themeColor="text1" w:themeTint="BF"/>
        </w:rPr>
        <w:t>zajištění řádného poskytování Služeb.</w:t>
      </w:r>
    </w:p>
    <w:p w14:paraId="60E2EFE5" w14:textId="3AE01EBE" w:rsidR="00BB02C1"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175E13">
        <w:rPr>
          <w:color w:val="404040" w:themeColor="text1" w:themeTint="BF"/>
        </w:rPr>
        <w:t>Osobní údaje budou zpracovány po dobu poskytování Služeb. Ukončením této Smlouvy nezanikají povinnosti Poskytovatele týkající se bezpečnosti a ochrany osobních údajů až do</w:t>
      </w:r>
      <w:r w:rsidR="003B1A4E">
        <w:rPr>
          <w:color w:val="404040" w:themeColor="text1" w:themeTint="BF"/>
        </w:rPr>
        <w:t> </w:t>
      </w:r>
      <w:r w:rsidRPr="00175E13">
        <w:rPr>
          <w:color w:val="404040" w:themeColor="text1" w:themeTint="BF"/>
        </w:rPr>
        <w:t>okamžiku jejich úplné likvidace či předání jinému zpracovateli.</w:t>
      </w:r>
    </w:p>
    <w:p w14:paraId="58355058" w14:textId="074D3126" w:rsidR="009E238A" w:rsidRPr="00175E13" w:rsidRDefault="00892987" w:rsidP="00A529B9">
      <w:pPr>
        <w:pStyle w:val="Odstavecseseznamem"/>
        <w:widowControl/>
        <w:numPr>
          <w:ilvl w:val="1"/>
          <w:numId w:val="16"/>
        </w:numPr>
        <w:tabs>
          <w:tab w:val="left" w:pos="875"/>
          <w:tab w:val="left" w:pos="877"/>
        </w:tabs>
        <w:spacing w:after="120" w:line="312" w:lineRule="auto"/>
        <w:ind w:left="879" w:right="397"/>
        <w:rPr>
          <w:color w:val="404040" w:themeColor="text1" w:themeTint="BF"/>
        </w:rPr>
      </w:pPr>
      <w:r w:rsidRPr="00175E13">
        <w:rPr>
          <w:color w:val="404040" w:themeColor="text1" w:themeTint="BF"/>
        </w:rPr>
        <w:t>Smluvní strany se</w:t>
      </w:r>
      <w:r w:rsidRPr="00175E13">
        <w:rPr>
          <w:color w:val="404040" w:themeColor="text1" w:themeTint="BF"/>
          <w:spacing w:val="-2"/>
        </w:rPr>
        <w:t xml:space="preserve"> </w:t>
      </w:r>
      <w:r w:rsidRPr="00175E13">
        <w:rPr>
          <w:color w:val="404040" w:themeColor="text1" w:themeTint="BF"/>
        </w:rPr>
        <w:t>dohodly, že cena za zpracování osobních údajů na</w:t>
      </w:r>
      <w:r w:rsidRPr="00175E13">
        <w:rPr>
          <w:color w:val="404040" w:themeColor="text1" w:themeTint="BF"/>
          <w:spacing w:val="-2"/>
        </w:rPr>
        <w:t xml:space="preserve"> </w:t>
      </w:r>
      <w:r w:rsidRPr="00175E13">
        <w:rPr>
          <w:color w:val="404040" w:themeColor="text1" w:themeTint="BF"/>
        </w:rPr>
        <w:t>základě této Smlouvy je již zahrnuta v</w:t>
      </w:r>
      <w:r w:rsidRPr="00175E13">
        <w:rPr>
          <w:color w:val="404040" w:themeColor="text1" w:themeTint="BF"/>
          <w:spacing w:val="-3"/>
        </w:rPr>
        <w:t xml:space="preserve"> </w:t>
      </w:r>
      <w:r w:rsidRPr="00175E13">
        <w:rPr>
          <w:color w:val="404040" w:themeColor="text1" w:themeTint="BF"/>
        </w:rPr>
        <w:t>celkové ceně dle čl. 3 Smlouvy</w:t>
      </w:r>
      <w:r w:rsidR="00A96831">
        <w:rPr>
          <w:color w:val="404040" w:themeColor="text1" w:themeTint="BF"/>
        </w:rPr>
        <w:t>.</w:t>
      </w:r>
      <w:r w:rsidRPr="00175E13">
        <w:rPr>
          <w:color w:val="404040" w:themeColor="text1" w:themeTint="BF"/>
        </w:rPr>
        <w:t xml:space="preserve"> </w:t>
      </w:r>
    </w:p>
    <w:p w14:paraId="58355059"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Objednatel</w:t>
      </w:r>
      <w:r w:rsidRPr="0008010E">
        <w:rPr>
          <w:color w:val="404040" w:themeColor="text1" w:themeTint="BF"/>
          <w:spacing w:val="-5"/>
        </w:rPr>
        <w:t xml:space="preserve"> </w:t>
      </w:r>
      <w:r w:rsidRPr="0008010E">
        <w:rPr>
          <w:color w:val="404040" w:themeColor="text1" w:themeTint="BF"/>
        </w:rPr>
        <w:t>prohlašuje,</w:t>
      </w:r>
      <w:r w:rsidRPr="0008010E">
        <w:rPr>
          <w:color w:val="404040" w:themeColor="text1" w:themeTint="BF"/>
          <w:spacing w:val="-5"/>
        </w:rPr>
        <w:t xml:space="preserve"> </w:t>
      </w:r>
      <w:r w:rsidRPr="0008010E">
        <w:rPr>
          <w:color w:val="404040" w:themeColor="text1" w:themeTint="BF"/>
        </w:rPr>
        <w:t>že</w:t>
      </w:r>
      <w:r w:rsidRPr="0008010E">
        <w:rPr>
          <w:color w:val="404040" w:themeColor="text1" w:themeTint="BF"/>
          <w:spacing w:val="-4"/>
        </w:rPr>
        <w:t xml:space="preserve"> </w:t>
      </w:r>
      <w:r w:rsidRPr="0008010E">
        <w:rPr>
          <w:color w:val="404040" w:themeColor="text1" w:themeTint="BF"/>
        </w:rPr>
        <w:t>tyto</w:t>
      </w:r>
      <w:r w:rsidRPr="0008010E">
        <w:rPr>
          <w:color w:val="404040" w:themeColor="text1" w:themeTint="BF"/>
          <w:spacing w:val="-6"/>
        </w:rPr>
        <w:t xml:space="preserve"> </w:t>
      </w:r>
      <w:r w:rsidRPr="0008010E">
        <w:rPr>
          <w:color w:val="404040" w:themeColor="text1" w:themeTint="BF"/>
        </w:rPr>
        <w:t>údaje</w:t>
      </w:r>
      <w:r w:rsidRPr="0008010E">
        <w:rPr>
          <w:color w:val="404040" w:themeColor="text1" w:themeTint="BF"/>
          <w:spacing w:val="-6"/>
        </w:rPr>
        <w:t xml:space="preserve"> </w:t>
      </w:r>
      <w:r w:rsidRPr="0008010E">
        <w:rPr>
          <w:color w:val="404040" w:themeColor="text1" w:themeTint="BF"/>
        </w:rPr>
        <w:t>budou</w:t>
      </w:r>
      <w:r w:rsidRPr="0008010E">
        <w:rPr>
          <w:color w:val="404040" w:themeColor="text1" w:themeTint="BF"/>
          <w:spacing w:val="-6"/>
        </w:rPr>
        <w:t xml:space="preserve"> </w:t>
      </w:r>
      <w:r w:rsidRPr="0008010E">
        <w:rPr>
          <w:color w:val="404040" w:themeColor="text1" w:themeTint="BF"/>
        </w:rPr>
        <w:t>aktuální,</w:t>
      </w:r>
      <w:r w:rsidRPr="0008010E">
        <w:rPr>
          <w:color w:val="404040" w:themeColor="text1" w:themeTint="BF"/>
          <w:spacing w:val="-5"/>
        </w:rPr>
        <w:t xml:space="preserve"> </w:t>
      </w:r>
      <w:r w:rsidRPr="0008010E">
        <w:rPr>
          <w:color w:val="404040" w:themeColor="text1" w:themeTint="BF"/>
        </w:rPr>
        <w:t>přesné</w:t>
      </w:r>
      <w:r w:rsidRPr="0008010E">
        <w:rPr>
          <w:color w:val="404040" w:themeColor="text1" w:themeTint="BF"/>
          <w:spacing w:val="-6"/>
        </w:rPr>
        <w:t xml:space="preserve"> </w:t>
      </w:r>
      <w:r w:rsidRPr="0008010E">
        <w:rPr>
          <w:color w:val="404040" w:themeColor="text1" w:themeTint="BF"/>
        </w:rPr>
        <w:t>a</w:t>
      </w:r>
      <w:r w:rsidRPr="0008010E">
        <w:rPr>
          <w:color w:val="404040" w:themeColor="text1" w:themeTint="BF"/>
          <w:spacing w:val="-4"/>
        </w:rPr>
        <w:t xml:space="preserve"> </w:t>
      </w:r>
      <w:r w:rsidRPr="0008010E">
        <w:rPr>
          <w:color w:val="404040" w:themeColor="text1" w:themeTint="BF"/>
        </w:rPr>
        <w:t>pravdivé,</w:t>
      </w:r>
      <w:r w:rsidRPr="0008010E">
        <w:rPr>
          <w:color w:val="404040" w:themeColor="text1" w:themeTint="BF"/>
          <w:spacing w:val="-7"/>
        </w:rPr>
        <w:t xml:space="preserve"> </w:t>
      </w:r>
      <w:r w:rsidRPr="0008010E">
        <w:rPr>
          <w:color w:val="404040" w:themeColor="text1" w:themeTint="BF"/>
        </w:rPr>
        <w:t>jakož</w:t>
      </w:r>
      <w:r w:rsidRPr="0008010E">
        <w:rPr>
          <w:color w:val="404040" w:themeColor="text1" w:themeTint="BF"/>
          <w:spacing w:val="-4"/>
        </w:rPr>
        <w:t xml:space="preserve"> </w:t>
      </w:r>
      <w:r w:rsidRPr="0008010E">
        <w:rPr>
          <w:color w:val="404040" w:themeColor="text1" w:themeTint="BF"/>
        </w:rPr>
        <w:t>i</w:t>
      </w:r>
      <w:r w:rsidRPr="0008010E">
        <w:rPr>
          <w:color w:val="404040" w:themeColor="text1" w:themeTint="BF"/>
          <w:spacing w:val="-7"/>
        </w:rPr>
        <w:t xml:space="preserve"> </w:t>
      </w:r>
      <w:r w:rsidRPr="0008010E">
        <w:rPr>
          <w:color w:val="404040" w:themeColor="text1" w:themeTint="BF"/>
        </w:rPr>
        <w:t>to,</w:t>
      </w:r>
      <w:r w:rsidRPr="0008010E">
        <w:rPr>
          <w:color w:val="404040" w:themeColor="text1" w:themeTint="BF"/>
          <w:spacing w:val="-5"/>
        </w:rPr>
        <w:t xml:space="preserve"> </w:t>
      </w:r>
      <w:r w:rsidRPr="0008010E">
        <w:rPr>
          <w:color w:val="404040" w:themeColor="text1" w:themeTint="BF"/>
        </w:rPr>
        <w:t>že</w:t>
      </w:r>
      <w:r w:rsidRPr="0008010E">
        <w:rPr>
          <w:color w:val="404040" w:themeColor="text1" w:themeTint="BF"/>
          <w:spacing w:val="-6"/>
        </w:rPr>
        <w:t xml:space="preserve"> </w:t>
      </w:r>
      <w:r w:rsidRPr="0008010E">
        <w:rPr>
          <w:color w:val="404040" w:themeColor="text1" w:themeTint="BF"/>
        </w:rPr>
        <w:t>tyto</w:t>
      </w:r>
      <w:r w:rsidRPr="0008010E">
        <w:rPr>
          <w:color w:val="404040" w:themeColor="text1" w:themeTint="BF"/>
          <w:spacing w:val="-6"/>
        </w:rPr>
        <w:t xml:space="preserve"> </w:t>
      </w:r>
      <w:r w:rsidRPr="0008010E">
        <w:rPr>
          <w:color w:val="404040" w:themeColor="text1" w:themeTint="BF"/>
        </w:rPr>
        <w:t>údaje budou odpovídat stanovenému účelu zpracování.</w:t>
      </w:r>
    </w:p>
    <w:p w14:paraId="5835505A" w14:textId="080B8E0F"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Objednatel je povinen přijmout vhodná opatření na to, aby poskytl subjektům údajů stručným, transparentním, srozumitelným a snadno přístupným způsobem za použití jasných a</w:t>
      </w:r>
      <w:r w:rsidR="003B1A4E">
        <w:rPr>
          <w:color w:val="404040" w:themeColor="text1" w:themeTint="BF"/>
        </w:rPr>
        <w:t> </w:t>
      </w:r>
      <w:r w:rsidRPr="0008010E">
        <w:rPr>
          <w:color w:val="404040" w:themeColor="text1" w:themeTint="BF"/>
        </w:rPr>
        <w:t>jednoduchých jazykových prostředků veškeré informace a učinil veškerá sdělení požadovaná Nařízením</w:t>
      </w:r>
      <w:r w:rsidRPr="0008010E">
        <w:rPr>
          <w:color w:val="404040" w:themeColor="text1" w:themeTint="BF"/>
          <w:spacing w:val="-8"/>
        </w:rPr>
        <w:t xml:space="preserve"> </w:t>
      </w:r>
      <w:r w:rsidRPr="0008010E">
        <w:rPr>
          <w:color w:val="404040" w:themeColor="text1" w:themeTint="BF"/>
        </w:rPr>
        <w:t>Evropského</w:t>
      </w:r>
      <w:r w:rsidRPr="0008010E">
        <w:rPr>
          <w:color w:val="404040" w:themeColor="text1" w:themeTint="BF"/>
          <w:spacing w:val="-11"/>
        </w:rPr>
        <w:t xml:space="preserve"> </w:t>
      </w:r>
      <w:r w:rsidRPr="0008010E">
        <w:rPr>
          <w:color w:val="404040" w:themeColor="text1" w:themeTint="BF"/>
        </w:rPr>
        <w:t>parlamentu</w:t>
      </w:r>
      <w:r w:rsidRPr="0008010E">
        <w:rPr>
          <w:color w:val="404040" w:themeColor="text1" w:themeTint="BF"/>
          <w:spacing w:val="-11"/>
        </w:rPr>
        <w:t xml:space="preserve"> </w:t>
      </w:r>
      <w:r w:rsidRPr="0008010E">
        <w:rPr>
          <w:color w:val="404040" w:themeColor="text1" w:themeTint="BF"/>
        </w:rPr>
        <w:t>a</w:t>
      </w:r>
      <w:r w:rsidRPr="0008010E">
        <w:rPr>
          <w:color w:val="404040" w:themeColor="text1" w:themeTint="BF"/>
          <w:spacing w:val="-9"/>
        </w:rPr>
        <w:t xml:space="preserve"> </w:t>
      </w:r>
      <w:r w:rsidRPr="0008010E">
        <w:rPr>
          <w:color w:val="404040" w:themeColor="text1" w:themeTint="BF"/>
        </w:rPr>
        <w:t>Rady</w:t>
      </w:r>
      <w:r w:rsidRPr="0008010E">
        <w:rPr>
          <w:color w:val="404040" w:themeColor="text1" w:themeTint="BF"/>
          <w:spacing w:val="-11"/>
        </w:rPr>
        <w:t xml:space="preserve"> </w:t>
      </w:r>
      <w:r w:rsidRPr="0008010E">
        <w:rPr>
          <w:color w:val="404040" w:themeColor="text1" w:themeTint="BF"/>
        </w:rPr>
        <w:t>(EU)</w:t>
      </w:r>
      <w:r w:rsidRPr="0008010E">
        <w:rPr>
          <w:color w:val="404040" w:themeColor="text1" w:themeTint="BF"/>
          <w:spacing w:val="-8"/>
        </w:rPr>
        <w:t xml:space="preserve"> </w:t>
      </w:r>
      <w:r w:rsidRPr="0008010E">
        <w:rPr>
          <w:color w:val="404040" w:themeColor="text1" w:themeTint="BF"/>
        </w:rPr>
        <w:t>č.</w:t>
      </w:r>
      <w:r w:rsidRPr="0008010E">
        <w:rPr>
          <w:color w:val="404040" w:themeColor="text1" w:themeTint="BF"/>
          <w:spacing w:val="-10"/>
        </w:rPr>
        <w:t xml:space="preserve"> </w:t>
      </w:r>
      <w:r w:rsidRPr="0008010E">
        <w:rPr>
          <w:color w:val="404040" w:themeColor="text1" w:themeTint="BF"/>
        </w:rPr>
        <w:t>2016/679</w:t>
      </w:r>
      <w:r w:rsidRPr="0008010E">
        <w:rPr>
          <w:color w:val="404040" w:themeColor="text1" w:themeTint="BF"/>
          <w:spacing w:val="-9"/>
        </w:rPr>
        <w:t xml:space="preserve"> </w:t>
      </w:r>
      <w:r w:rsidRPr="0008010E">
        <w:rPr>
          <w:color w:val="404040" w:themeColor="text1" w:themeTint="BF"/>
        </w:rPr>
        <w:t>ze</w:t>
      </w:r>
      <w:r w:rsidRPr="0008010E">
        <w:rPr>
          <w:color w:val="404040" w:themeColor="text1" w:themeTint="BF"/>
          <w:spacing w:val="-11"/>
        </w:rPr>
        <w:t xml:space="preserve"> </w:t>
      </w:r>
      <w:r w:rsidRPr="0008010E">
        <w:rPr>
          <w:color w:val="404040" w:themeColor="text1" w:themeTint="BF"/>
        </w:rPr>
        <w:t>dne</w:t>
      </w:r>
      <w:r w:rsidRPr="0008010E">
        <w:rPr>
          <w:color w:val="404040" w:themeColor="text1" w:themeTint="BF"/>
          <w:spacing w:val="-9"/>
        </w:rPr>
        <w:t xml:space="preserve"> </w:t>
      </w:r>
      <w:r w:rsidRPr="0008010E">
        <w:rPr>
          <w:color w:val="404040" w:themeColor="text1" w:themeTint="BF"/>
        </w:rPr>
        <w:t>27.</w:t>
      </w:r>
      <w:r w:rsidRPr="0008010E">
        <w:rPr>
          <w:color w:val="404040" w:themeColor="text1" w:themeTint="BF"/>
          <w:spacing w:val="-7"/>
        </w:rPr>
        <w:t xml:space="preserve"> </w:t>
      </w:r>
      <w:r w:rsidRPr="0008010E">
        <w:rPr>
          <w:color w:val="404040" w:themeColor="text1" w:themeTint="BF"/>
        </w:rPr>
        <w:t>dubna</w:t>
      </w:r>
      <w:r w:rsidRPr="0008010E">
        <w:rPr>
          <w:color w:val="404040" w:themeColor="text1" w:themeTint="BF"/>
          <w:spacing w:val="-9"/>
        </w:rPr>
        <w:t xml:space="preserve"> </w:t>
      </w:r>
      <w:r w:rsidRPr="0008010E">
        <w:rPr>
          <w:color w:val="404040" w:themeColor="text1" w:themeTint="BF"/>
        </w:rPr>
        <w:t>2016,</w:t>
      </w:r>
      <w:r w:rsidRPr="0008010E">
        <w:rPr>
          <w:color w:val="404040" w:themeColor="text1" w:themeTint="BF"/>
          <w:spacing w:val="-7"/>
        </w:rPr>
        <w:t xml:space="preserve"> </w:t>
      </w:r>
      <w:r w:rsidRPr="0008010E">
        <w:rPr>
          <w:color w:val="404040" w:themeColor="text1" w:themeTint="BF"/>
        </w:rPr>
        <w:t>obecného nařízení o ochraně osobních údajů (dále jen „</w:t>
      </w:r>
      <w:r w:rsidRPr="009D2CA6">
        <w:rPr>
          <w:b/>
          <w:bCs/>
          <w:color w:val="404040" w:themeColor="text1" w:themeTint="BF"/>
        </w:rPr>
        <w:t>Nařízení</w:t>
      </w:r>
      <w:r w:rsidRPr="0008010E">
        <w:rPr>
          <w:color w:val="404040" w:themeColor="text1" w:themeTint="BF"/>
        </w:rPr>
        <w:t>“) ve spojení se zákonem o zpracování osobních údajů.</w:t>
      </w:r>
    </w:p>
    <w:p w14:paraId="5835505B" w14:textId="77777777" w:rsidR="009E238A" w:rsidRPr="0008010E" w:rsidRDefault="00892987" w:rsidP="00880919">
      <w:pPr>
        <w:pStyle w:val="Odstavecseseznamem"/>
        <w:numPr>
          <w:ilvl w:val="1"/>
          <w:numId w:val="16"/>
        </w:numPr>
        <w:tabs>
          <w:tab w:val="left" w:pos="874"/>
        </w:tabs>
        <w:spacing w:line="312" w:lineRule="auto"/>
        <w:ind w:left="873" w:right="397" w:hanging="731"/>
        <w:rPr>
          <w:color w:val="404040" w:themeColor="text1" w:themeTint="BF"/>
        </w:rPr>
      </w:pPr>
      <w:r w:rsidRPr="0008010E">
        <w:rPr>
          <w:color w:val="404040" w:themeColor="text1" w:themeTint="BF"/>
        </w:rPr>
        <w:t>Poskytovatel</w:t>
      </w:r>
      <w:r w:rsidRPr="0008010E">
        <w:rPr>
          <w:color w:val="404040" w:themeColor="text1" w:themeTint="BF"/>
          <w:spacing w:val="-4"/>
        </w:rPr>
        <w:t xml:space="preserve"> </w:t>
      </w:r>
      <w:r w:rsidRPr="0008010E">
        <w:rPr>
          <w:color w:val="404040" w:themeColor="text1" w:themeTint="BF"/>
        </w:rPr>
        <w:t>je</w:t>
      </w:r>
      <w:r w:rsidRPr="0008010E">
        <w:rPr>
          <w:color w:val="404040" w:themeColor="text1" w:themeTint="BF"/>
          <w:spacing w:val="-5"/>
        </w:rPr>
        <w:t xml:space="preserve"> </w:t>
      </w:r>
      <w:r w:rsidRPr="0008010E">
        <w:rPr>
          <w:color w:val="404040" w:themeColor="text1" w:themeTint="BF"/>
        </w:rPr>
        <w:t>při</w:t>
      </w:r>
      <w:r w:rsidRPr="0008010E">
        <w:rPr>
          <w:color w:val="404040" w:themeColor="text1" w:themeTint="BF"/>
          <w:spacing w:val="-7"/>
        </w:rPr>
        <w:t xml:space="preserve"> </w:t>
      </w:r>
      <w:r w:rsidRPr="0008010E">
        <w:rPr>
          <w:color w:val="404040" w:themeColor="text1" w:themeTint="BF"/>
        </w:rPr>
        <w:t>plnění</w:t>
      </w:r>
      <w:r w:rsidRPr="0008010E">
        <w:rPr>
          <w:color w:val="404040" w:themeColor="text1" w:themeTint="BF"/>
          <w:spacing w:val="-4"/>
        </w:rPr>
        <w:t xml:space="preserve"> </w:t>
      </w:r>
      <w:r w:rsidRPr="0008010E">
        <w:rPr>
          <w:color w:val="404040" w:themeColor="text1" w:themeTint="BF"/>
        </w:rPr>
        <w:t>této</w:t>
      </w:r>
      <w:r w:rsidRPr="0008010E">
        <w:rPr>
          <w:color w:val="404040" w:themeColor="text1" w:themeTint="BF"/>
          <w:spacing w:val="-4"/>
        </w:rPr>
        <w:t xml:space="preserve"> </w:t>
      </w:r>
      <w:r w:rsidRPr="0008010E">
        <w:rPr>
          <w:color w:val="404040" w:themeColor="text1" w:themeTint="BF"/>
        </w:rPr>
        <w:t>povinnosti</w:t>
      </w:r>
      <w:r w:rsidRPr="0008010E">
        <w:rPr>
          <w:color w:val="404040" w:themeColor="text1" w:themeTint="BF"/>
          <w:spacing w:val="-3"/>
        </w:rPr>
        <w:t xml:space="preserve"> </w:t>
      </w:r>
      <w:r w:rsidRPr="0008010E">
        <w:rPr>
          <w:color w:val="404040" w:themeColor="text1" w:themeTint="BF"/>
          <w:spacing w:val="-2"/>
        </w:rPr>
        <w:t>povinen:</w:t>
      </w:r>
    </w:p>
    <w:p w14:paraId="5835505C" w14:textId="77777777" w:rsidR="009E238A" w:rsidRPr="0008010E" w:rsidRDefault="00892987" w:rsidP="00880919">
      <w:pPr>
        <w:pStyle w:val="Odstavecseseznamem"/>
        <w:numPr>
          <w:ilvl w:val="0"/>
          <w:numId w:val="3"/>
        </w:numPr>
        <w:tabs>
          <w:tab w:val="left" w:pos="1271"/>
        </w:tabs>
        <w:spacing w:after="60" w:line="312" w:lineRule="auto"/>
        <w:ind w:left="1271" w:right="397" w:hanging="394"/>
        <w:rPr>
          <w:color w:val="404040" w:themeColor="text1" w:themeTint="BF"/>
        </w:rPr>
      </w:pPr>
      <w:r w:rsidRPr="0008010E">
        <w:rPr>
          <w:color w:val="404040" w:themeColor="text1" w:themeTint="BF"/>
        </w:rPr>
        <w:t>zpracovávat</w:t>
      </w:r>
      <w:r w:rsidRPr="0008010E">
        <w:rPr>
          <w:color w:val="404040" w:themeColor="text1" w:themeTint="BF"/>
          <w:spacing w:val="-6"/>
        </w:rPr>
        <w:t xml:space="preserve"> </w:t>
      </w:r>
      <w:r w:rsidRPr="0008010E">
        <w:rPr>
          <w:color w:val="404040" w:themeColor="text1" w:themeTint="BF"/>
        </w:rPr>
        <w:t>osobní</w:t>
      </w:r>
      <w:r w:rsidRPr="0008010E">
        <w:rPr>
          <w:color w:val="404040" w:themeColor="text1" w:themeTint="BF"/>
          <w:spacing w:val="-6"/>
        </w:rPr>
        <w:t xml:space="preserve"> </w:t>
      </w:r>
      <w:r w:rsidRPr="0008010E">
        <w:rPr>
          <w:color w:val="404040" w:themeColor="text1" w:themeTint="BF"/>
        </w:rPr>
        <w:t>údaje</w:t>
      </w:r>
      <w:r w:rsidRPr="0008010E">
        <w:rPr>
          <w:color w:val="404040" w:themeColor="text1" w:themeTint="BF"/>
          <w:spacing w:val="-5"/>
        </w:rPr>
        <w:t xml:space="preserve"> </w:t>
      </w:r>
      <w:r w:rsidRPr="0008010E">
        <w:rPr>
          <w:color w:val="404040" w:themeColor="text1" w:themeTint="BF"/>
        </w:rPr>
        <w:t>pouze</w:t>
      </w:r>
      <w:r w:rsidRPr="0008010E">
        <w:rPr>
          <w:color w:val="404040" w:themeColor="text1" w:themeTint="BF"/>
          <w:spacing w:val="-5"/>
        </w:rPr>
        <w:t xml:space="preserve"> </w:t>
      </w:r>
      <w:r w:rsidRPr="0008010E">
        <w:rPr>
          <w:color w:val="404040" w:themeColor="text1" w:themeTint="BF"/>
        </w:rPr>
        <w:t>na</w:t>
      </w:r>
      <w:r w:rsidRPr="0008010E">
        <w:rPr>
          <w:color w:val="404040" w:themeColor="text1" w:themeTint="BF"/>
          <w:spacing w:val="-7"/>
        </w:rPr>
        <w:t xml:space="preserve"> </w:t>
      </w:r>
      <w:r w:rsidRPr="0008010E">
        <w:rPr>
          <w:color w:val="404040" w:themeColor="text1" w:themeTint="BF"/>
        </w:rPr>
        <w:t>základě</w:t>
      </w:r>
      <w:r w:rsidRPr="0008010E">
        <w:rPr>
          <w:color w:val="404040" w:themeColor="text1" w:themeTint="BF"/>
          <w:spacing w:val="-5"/>
        </w:rPr>
        <w:t xml:space="preserve"> </w:t>
      </w:r>
      <w:r w:rsidRPr="0008010E">
        <w:rPr>
          <w:color w:val="404040" w:themeColor="text1" w:themeTint="BF"/>
        </w:rPr>
        <w:t>doložených</w:t>
      </w:r>
      <w:r w:rsidRPr="0008010E">
        <w:rPr>
          <w:color w:val="404040" w:themeColor="text1" w:themeTint="BF"/>
          <w:spacing w:val="-5"/>
        </w:rPr>
        <w:t xml:space="preserve"> </w:t>
      </w:r>
      <w:r w:rsidRPr="0008010E">
        <w:rPr>
          <w:color w:val="404040" w:themeColor="text1" w:themeTint="BF"/>
        </w:rPr>
        <w:t>pokynů</w:t>
      </w:r>
      <w:r w:rsidRPr="0008010E">
        <w:rPr>
          <w:color w:val="404040" w:themeColor="text1" w:themeTint="BF"/>
          <w:spacing w:val="-8"/>
        </w:rPr>
        <w:t xml:space="preserve"> </w:t>
      </w:r>
      <w:r w:rsidRPr="0008010E">
        <w:rPr>
          <w:color w:val="404040" w:themeColor="text1" w:themeTint="BF"/>
          <w:spacing w:val="-2"/>
        </w:rPr>
        <w:t>Objednatele;</w:t>
      </w:r>
    </w:p>
    <w:p w14:paraId="5835505D" w14:textId="070E3064" w:rsidR="009E238A" w:rsidRPr="0008010E" w:rsidRDefault="00892987" w:rsidP="00880919">
      <w:pPr>
        <w:pStyle w:val="Odstavecseseznamem"/>
        <w:numPr>
          <w:ilvl w:val="0"/>
          <w:numId w:val="3"/>
        </w:numPr>
        <w:tabs>
          <w:tab w:val="left" w:pos="1271"/>
          <w:tab w:val="left" w:pos="1273"/>
        </w:tabs>
        <w:spacing w:after="60" w:line="312" w:lineRule="auto"/>
        <w:ind w:right="397"/>
        <w:rPr>
          <w:color w:val="404040" w:themeColor="text1" w:themeTint="BF"/>
        </w:rPr>
      </w:pPr>
      <w:r w:rsidRPr="0008010E">
        <w:rPr>
          <w:color w:val="404040" w:themeColor="text1" w:themeTint="BF"/>
        </w:rPr>
        <w:t>zohledňovat povahu zpracování osobních údajů</w:t>
      </w:r>
      <w:r w:rsidRPr="0008010E">
        <w:rPr>
          <w:color w:val="404040" w:themeColor="text1" w:themeTint="BF"/>
          <w:spacing w:val="-1"/>
        </w:rPr>
        <w:t xml:space="preserve"> </w:t>
      </w:r>
      <w:r w:rsidRPr="0008010E">
        <w:rPr>
          <w:color w:val="404040" w:themeColor="text1" w:themeTint="BF"/>
        </w:rPr>
        <w:t>a být Objednateli nápomocen pro splnění Objednatelov</w:t>
      </w:r>
      <w:r w:rsidR="00CB60E1">
        <w:rPr>
          <w:color w:val="404040" w:themeColor="text1" w:themeTint="BF"/>
        </w:rPr>
        <w:t>y</w:t>
      </w:r>
      <w:r w:rsidRPr="0008010E">
        <w:rPr>
          <w:color w:val="404040" w:themeColor="text1" w:themeTint="BF"/>
        </w:rPr>
        <w:t xml:space="preserve"> povinnosti reagovat na</w:t>
      </w:r>
      <w:r w:rsidRPr="0008010E">
        <w:rPr>
          <w:color w:val="404040" w:themeColor="text1" w:themeTint="BF"/>
          <w:spacing w:val="-3"/>
        </w:rPr>
        <w:t xml:space="preserve"> </w:t>
      </w:r>
      <w:r w:rsidRPr="0008010E">
        <w:rPr>
          <w:color w:val="404040" w:themeColor="text1" w:themeTint="BF"/>
        </w:rPr>
        <w:t>žádosti o</w:t>
      </w:r>
      <w:r w:rsidRPr="0008010E">
        <w:rPr>
          <w:color w:val="404040" w:themeColor="text1" w:themeTint="BF"/>
          <w:spacing w:val="-4"/>
        </w:rPr>
        <w:t xml:space="preserve"> </w:t>
      </w:r>
      <w:r w:rsidRPr="0008010E">
        <w:rPr>
          <w:color w:val="404040" w:themeColor="text1" w:themeTint="BF"/>
        </w:rPr>
        <w:t>výkon práv subjektu údajů, jakož i</w:t>
      </w:r>
      <w:r w:rsidR="003B1A4E">
        <w:rPr>
          <w:color w:val="404040" w:themeColor="text1" w:themeTint="BF"/>
        </w:rPr>
        <w:t> </w:t>
      </w:r>
      <w:r w:rsidRPr="0008010E">
        <w:rPr>
          <w:color w:val="404040" w:themeColor="text1" w:themeTint="BF"/>
        </w:rPr>
        <w:t>pro</w:t>
      </w:r>
      <w:r w:rsidR="003B1A4E">
        <w:rPr>
          <w:color w:val="404040" w:themeColor="text1" w:themeTint="BF"/>
        </w:rPr>
        <w:t> </w:t>
      </w:r>
      <w:r w:rsidRPr="0008010E">
        <w:rPr>
          <w:color w:val="404040" w:themeColor="text1" w:themeTint="BF"/>
        </w:rPr>
        <w:t>splnění dalších povinností ve smyslu Nařízení;</w:t>
      </w:r>
    </w:p>
    <w:p w14:paraId="5835505E" w14:textId="3A5C63D8" w:rsidR="009E238A" w:rsidRPr="0008010E" w:rsidRDefault="00892987" w:rsidP="00880919">
      <w:pPr>
        <w:pStyle w:val="Odstavecseseznamem"/>
        <w:numPr>
          <w:ilvl w:val="0"/>
          <w:numId w:val="3"/>
        </w:numPr>
        <w:tabs>
          <w:tab w:val="left" w:pos="1273"/>
        </w:tabs>
        <w:spacing w:after="60" w:line="312" w:lineRule="auto"/>
        <w:ind w:right="397"/>
        <w:rPr>
          <w:color w:val="404040" w:themeColor="text1" w:themeTint="BF"/>
        </w:rPr>
      </w:pPr>
      <w:r w:rsidRPr="0008010E">
        <w:rPr>
          <w:color w:val="404040" w:themeColor="text1" w:themeTint="BF"/>
        </w:rPr>
        <w:t>zajistit, že jeho zaměstnanci budou zpracovávat osobní údaje pouze za podmínek a</w:t>
      </w:r>
      <w:r w:rsidR="003B1A4E">
        <w:rPr>
          <w:color w:val="404040" w:themeColor="text1" w:themeTint="BF"/>
        </w:rPr>
        <w:t> </w:t>
      </w:r>
      <w:r w:rsidRPr="0008010E">
        <w:rPr>
          <w:color w:val="404040" w:themeColor="text1" w:themeTint="BF"/>
        </w:rPr>
        <w:t>v</w:t>
      </w:r>
      <w:r w:rsidR="003B1A4E">
        <w:rPr>
          <w:color w:val="404040" w:themeColor="text1" w:themeTint="BF"/>
        </w:rPr>
        <w:t> </w:t>
      </w:r>
      <w:r w:rsidRPr="0008010E">
        <w:rPr>
          <w:color w:val="404040" w:themeColor="text1" w:themeTint="BF"/>
        </w:rPr>
        <w:t>rozsahu Poskytovatelem stanoveném;</w:t>
      </w:r>
    </w:p>
    <w:p w14:paraId="5835505F" w14:textId="77777777" w:rsidR="009E238A" w:rsidRPr="0008010E" w:rsidRDefault="00892987" w:rsidP="00880919">
      <w:pPr>
        <w:pStyle w:val="Odstavecseseznamem"/>
        <w:numPr>
          <w:ilvl w:val="0"/>
          <w:numId w:val="3"/>
        </w:numPr>
        <w:tabs>
          <w:tab w:val="left" w:pos="1271"/>
          <w:tab w:val="left" w:pos="1273"/>
        </w:tabs>
        <w:spacing w:after="120" w:line="312" w:lineRule="auto"/>
        <w:ind w:left="1276" w:right="397" w:hanging="397"/>
        <w:rPr>
          <w:color w:val="404040" w:themeColor="text1" w:themeTint="BF"/>
        </w:rPr>
      </w:pPr>
      <w:r w:rsidRPr="0008010E">
        <w:rPr>
          <w:color w:val="404040" w:themeColor="text1" w:themeTint="BF"/>
        </w:rPr>
        <w:lastRenderedPageBreak/>
        <w:t>Poskytovatel je při plnění této povinnosti oprávněn v</w:t>
      </w:r>
      <w:r w:rsidRPr="0008010E">
        <w:rPr>
          <w:color w:val="404040" w:themeColor="text1" w:themeTint="BF"/>
          <w:spacing w:val="-4"/>
        </w:rPr>
        <w:t xml:space="preserve"> </w:t>
      </w:r>
      <w:r w:rsidRPr="0008010E">
        <w:rPr>
          <w:color w:val="404040" w:themeColor="text1" w:themeTint="BF"/>
        </w:rPr>
        <w:t>rozsahu nezbytném pro plnění předmětu</w:t>
      </w:r>
      <w:r w:rsidRPr="0008010E">
        <w:rPr>
          <w:color w:val="404040" w:themeColor="text1" w:themeTint="BF"/>
          <w:spacing w:val="80"/>
        </w:rPr>
        <w:t xml:space="preserve"> </w:t>
      </w:r>
      <w:r w:rsidRPr="0008010E">
        <w:rPr>
          <w:color w:val="404040" w:themeColor="text1" w:themeTint="BF"/>
        </w:rPr>
        <w:t>Smlouvy</w:t>
      </w:r>
      <w:r w:rsidRPr="0008010E">
        <w:rPr>
          <w:color w:val="404040" w:themeColor="text1" w:themeTint="BF"/>
          <w:spacing w:val="80"/>
        </w:rPr>
        <w:t xml:space="preserve"> </w:t>
      </w:r>
      <w:r w:rsidRPr="0008010E">
        <w:rPr>
          <w:color w:val="404040" w:themeColor="text1" w:themeTint="BF"/>
        </w:rPr>
        <w:t>zapojit</w:t>
      </w:r>
      <w:r w:rsidRPr="0008010E">
        <w:rPr>
          <w:color w:val="404040" w:themeColor="text1" w:themeTint="BF"/>
          <w:spacing w:val="80"/>
        </w:rPr>
        <w:t xml:space="preserve"> </w:t>
      </w:r>
      <w:r w:rsidRPr="0008010E">
        <w:rPr>
          <w:color w:val="404040" w:themeColor="text1" w:themeTint="BF"/>
        </w:rPr>
        <w:t>do</w:t>
      </w:r>
      <w:r w:rsidRPr="0008010E">
        <w:rPr>
          <w:color w:val="404040" w:themeColor="text1" w:themeTint="BF"/>
          <w:spacing w:val="80"/>
        </w:rPr>
        <w:t xml:space="preserve"> </w:t>
      </w:r>
      <w:r w:rsidRPr="0008010E">
        <w:rPr>
          <w:color w:val="404040" w:themeColor="text1" w:themeTint="BF"/>
        </w:rPr>
        <w:t>zpracování</w:t>
      </w:r>
      <w:r w:rsidRPr="0008010E">
        <w:rPr>
          <w:color w:val="404040" w:themeColor="text1" w:themeTint="BF"/>
          <w:spacing w:val="80"/>
        </w:rPr>
        <w:t xml:space="preserve"> </w:t>
      </w:r>
      <w:r w:rsidRPr="0008010E">
        <w:rPr>
          <w:color w:val="404040" w:themeColor="text1" w:themeTint="BF"/>
        </w:rPr>
        <w:t>i</w:t>
      </w:r>
      <w:r w:rsidRPr="0008010E">
        <w:rPr>
          <w:color w:val="404040" w:themeColor="text1" w:themeTint="BF"/>
          <w:spacing w:val="80"/>
        </w:rPr>
        <w:t xml:space="preserve"> </w:t>
      </w:r>
      <w:r w:rsidRPr="0008010E">
        <w:rPr>
          <w:color w:val="404040" w:themeColor="text1" w:themeTint="BF"/>
        </w:rPr>
        <w:t>další</w:t>
      </w:r>
      <w:r w:rsidRPr="0008010E">
        <w:rPr>
          <w:color w:val="404040" w:themeColor="text1" w:themeTint="BF"/>
          <w:spacing w:val="80"/>
        </w:rPr>
        <w:t xml:space="preserve"> </w:t>
      </w:r>
      <w:r w:rsidRPr="0008010E">
        <w:rPr>
          <w:color w:val="404040" w:themeColor="text1" w:themeTint="BF"/>
        </w:rPr>
        <w:t>případné</w:t>
      </w:r>
      <w:r w:rsidRPr="0008010E">
        <w:rPr>
          <w:color w:val="404040" w:themeColor="text1" w:themeTint="BF"/>
          <w:spacing w:val="80"/>
        </w:rPr>
        <w:t xml:space="preserve"> </w:t>
      </w:r>
      <w:r w:rsidRPr="0008010E">
        <w:rPr>
          <w:color w:val="404040" w:themeColor="text1" w:themeTint="BF"/>
        </w:rPr>
        <w:t>zpracovatele,</w:t>
      </w:r>
      <w:r w:rsidRPr="0008010E">
        <w:rPr>
          <w:color w:val="404040" w:themeColor="text1" w:themeTint="BF"/>
          <w:spacing w:val="80"/>
        </w:rPr>
        <w:t xml:space="preserve"> </w:t>
      </w:r>
      <w:r w:rsidRPr="0008010E">
        <w:rPr>
          <w:color w:val="404040" w:themeColor="text1" w:themeTint="BF"/>
        </w:rPr>
        <w:t>avšak</w:t>
      </w:r>
      <w:r w:rsidRPr="0008010E">
        <w:rPr>
          <w:color w:val="404040" w:themeColor="text1" w:themeTint="BF"/>
          <w:spacing w:val="80"/>
        </w:rPr>
        <w:t xml:space="preserve"> </w:t>
      </w:r>
      <w:r w:rsidRPr="0008010E">
        <w:rPr>
          <w:color w:val="404040" w:themeColor="text1" w:themeTint="BF"/>
        </w:rPr>
        <w:t>jen s výslovným předchozím písemným souhlasem Objednatele.</w:t>
      </w:r>
    </w:p>
    <w:p w14:paraId="58355060" w14:textId="77777777" w:rsidR="009E238A" w:rsidRPr="0008010E" w:rsidRDefault="00892987" w:rsidP="00880919">
      <w:pPr>
        <w:pStyle w:val="Odstavecseseznamem"/>
        <w:numPr>
          <w:ilvl w:val="1"/>
          <w:numId w:val="16"/>
        </w:numPr>
        <w:tabs>
          <w:tab w:val="left" w:pos="874"/>
        </w:tabs>
        <w:spacing w:after="60" w:line="312" w:lineRule="auto"/>
        <w:ind w:left="873" w:right="397" w:hanging="731"/>
        <w:rPr>
          <w:color w:val="404040" w:themeColor="text1" w:themeTint="BF"/>
        </w:rPr>
      </w:pPr>
      <w:r w:rsidRPr="0008010E">
        <w:rPr>
          <w:color w:val="404040" w:themeColor="text1" w:themeTint="BF"/>
        </w:rPr>
        <w:t>Smluvní</w:t>
      </w:r>
      <w:r w:rsidRPr="0008010E">
        <w:rPr>
          <w:color w:val="404040" w:themeColor="text1" w:themeTint="BF"/>
          <w:spacing w:val="-5"/>
        </w:rPr>
        <w:t xml:space="preserve"> </w:t>
      </w:r>
      <w:r w:rsidRPr="0008010E">
        <w:rPr>
          <w:color w:val="404040" w:themeColor="text1" w:themeTint="BF"/>
        </w:rPr>
        <w:t>strany</w:t>
      </w:r>
      <w:r w:rsidRPr="0008010E">
        <w:rPr>
          <w:color w:val="404040" w:themeColor="text1" w:themeTint="BF"/>
          <w:spacing w:val="-6"/>
        </w:rPr>
        <w:t xml:space="preserve"> </w:t>
      </w:r>
      <w:r w:rsidRPr="0008010E">
        <w:rPr>
          <w:color w:val="404040" w:themeColor="text1" w:themeTint="BF"/>
        </w:rPr>
        <w:t>jsou</w:t>
      </w:r>
      <w:r w:rsidRPr="0008010E">
        <w:rPr>
          <w:color w:val="404040" w:themeColor="text1" w:themeTint="BF"/>
          <w:spacing w:val="-5"/>
        </w:rPr>
        <w:t xml:space="preserve"> </w:t>
      </w:r>
      <w:r w:rsidRPr="0008010E">
        <w:rPr>
          <w:color w:val="404040" w:themeColor="text1" w:themeTint="BF"/>
        </w:rPr>
        <w:t>při</w:t>
      </w:r>
      <w:r w:rsidRPr="0008010E">
        <w:rPr>
          <w:color w:val="404040" w:themeColor="text1" w:themeTint="BF"/>
          <w:spacing w:val="-4"/>
        </w:rPr>
        <w:t xml:space="preserve"> </w:t>
      </w:r>
      <w:r w:rsidRPr="0008010E">
        <w:rPr>
          <w:color w:val="404040" w:themeColor="text1" w:themeTint="BF"/>
        </w:rPr>
        <w:t>zpracování</w:t>
      </w:r>
      <w:r w:rsidRPr="0008010E">
        <w:rPr>
          <w:color w:val="404040" w:themeColor="text1" w:themeTint="BF"/>
          <w:spacing w:val="-3"/>
        </w:rPr>
        <w:t xml:space="preserve"> </w:t>
      </w:r>
      <w:r w:rsidRPr="0008010E">
        <w:rPr>
          <w:color w:val="404040" w:themeColor="text1" w:themeTint="BF"/>
          <w:spacing w:val="-2"/>
        </w:rPr>
        <w:t>povinny:</w:t>
      </w:r>
    </w:p>
    <w:p w14:paraId="58355061" w14:textId="31A0C1AA" w:rsidR="009E238A" w:rsidRPr="0008010E" w:rsidRDefault="00892987" w:rsidP="00880919">
      <w:pPr>
        <w:pStyle w:val="Odstavecseseznamem"/>
        <w:numPr>
          <w:ilvl w:val="0"/>
          <w:numId w:val="2"/>
        </w:numPr>
        <w:tabs>
          <w:tab w:val="left" w:pos="1271"/>
          <w:tab w:val="left" w:pos="1273"/>
        </w:tabs>
        <w:spacing w:after="60" w:line="312" w:lineRule="auto"/>
        <w:ind w:right="397"/>
        <w:rPr>
          <w:color w:val="404040" w:themeColor="text1" w:themeTint="BF"/>
        </w:rPr>
      </w:pPr>
      <w:r w:rsidRPr="0008010E">
        <w:rPr>
          <w:color w:val="404040" w:themeColor="text1" w:themeTint="BF"/>
        </w:rPr>
        <w:t>zavést technická, organizační, personální a jiná vhodná opatření ve smyslu Nařízení, aby</w:t>
      </w:r>
      <w:r w:rsidR="00B706D0">
        <w:rPr>
          <w:color w:val="404040" w:themeColor="text1" w:themeTint="BF"/>
        </w:rPr>
        <w:t> </w:t>
      </w:r>
      <w:r w:rsidRPr="0008010E">
        <w:rPr>
          <w:color w:val="404040" w:themeColor="text1" w:themeTint="BF"/>
        </w:rPr>
        <w:t>zajistily a byly schopny kdykoliv doložit, že zpracování osobních údajů je prováděno v</w:t>
      </w:r>
      <w:r w:rsidR="00B706D0">
        <w:rPr>
          <w:color w:val="404040" w:themeColor="text1" w:themeTint="BF"/>
        </w:rPr>
        <w:t> </w:t>
      </w:r>
      <w:r w:rsidRPr="0008010E">
        <w:rPr>
          <w:color w:val="404040" w:themeColor="text1" w:themeTint="BF"/>
        </w:rPr>
        <w:t>souladu s Nařízením a zákonem o zpracování osobních údajů tak, aby nemohlo dojít k</w:t>
      </w:r>
      <w:r w:rsidR="00B706D0">
        <w:rPr>
          <w:color w:val="404040" w:themeColor="text1" w:themeTint="BF"/>
        </w:rPr>
        <w:t> </w:t>
      </w:r>
      <w:r w:rsidRPr="0008010E">
        <w:rPr>
          <w:color w:val="404040" w:themeColor="text1" w:themeTint="BF"/>
        </w:rPr>
        <w:t>neoprávněnému</w:t>
      </w:r>
      <w:r w:rsidRPr="0008010E">
        <w:rPr>
          <w:color w:val="404040" w:themeColor="text1" w:themeTint="BF"/>
          <w:spacing w:val="-5"/>
        </w:rPr>
        <w:t xml:space="preserve"> </w:t>
      </w:r>
      <w:r w:rsidRPr="0008010E">
        <w:rPr>
          <w:color w:val="404040" w:themeColor="text1" w:themeTint="BF"/>
        </w:rPr>
        <w:t>nebo</w:t>
      </w:r>
      <w:r w:rsidRPr="0008010E">
        <w:rPr>
          <w:color w:val="404040" w:themeColor="text1" w:themeTint="BF"/>
          <w:spacing w:val="-3"/>
        </w:rPr>
        <w:t xml:space="preserve"> </w:t>
      </w:r>
      <w:r w:rsidRPr="0008010E">
        <w:rPr>
          <w:color w:val="404040" w:themeColor="text1" w:themeTint="BF"/>
        </w:rPr>
        <w:t>nahodilému</w:t>
      </w:r>
      <w:r w:rsidRPr="0008010E">
        <w:rPr>
          <w:color w:val="404040" w:themeColor="text1" w:themeTint="BF"/>
          <w:spacing w:val="-3"/>
        </w:rPr>
        <w:t xml:space="preserve"> </w:t>
      </w:r>
      <w:r w:rsidRPr="0008010E">
        <w:rPr>
          <w:color w:val="404040" w:themeColor="text1" w:themeTint="BF"/>
        </w:rPr>
        <w:t>přístupu</w:t>
      </w:r>
      <w:r w:rsidRPr="0008010E">
        <w:rPr>
          <w:color w:val="404040" w:themeColor="text1" w:themeTint="BF"/>
          <w:spacing w:val="-5"/>
        </w:rPr>
        <w:t xml:space="preserve"> </w:t>
      </w:r>
      <w:r w:rsidRPr="0008010E">
        <w:rPr>
          <w:color w:val="404040" w:themeColor="text1" w:themeTint="BF"/>
        </w:rPr>
        <w:t>k</w:t>
      </w:r>
      <w:r w:rsidRPr="0008010E">
        <w:rPr>
          <w:color w:val="404040" w:themeColor="text1" w:themeTint="BF"/>
          <w:spacing w:val="-2"/>
        </w:rPr>
        <w:t xml:space="preserve"> </w:t>
      </w:r>
      <w:r w:rsidRPr="0008010E">
        <w:rPr>
          <w:color w:val="404040" w:themeColor="text1" w:themeTint="BF"/>
        </w:rPr>
        <w:t>osobním</w:t>
      </w:r>
      <w:r w:rsidRPr="0008010E">
        <w:rPr>
          <w:color w:val="404040" w:themeColor="text1" w:themeTint="BF"/>
          <w:spacing w:val="-4"/>
        </w:rPr>
        <w:t xml:space="preserve"> </w:t>
      </w:r>
      <w:r w:rsidRPr="0008010E">
        <w:rPr>
          <w:color w:val="404040" w:themeColor="text1" w:themeTint="BF"/>
        </w:rPr>
        <w:t>údajům</w:t>
      </w:r>
      <w:r w:rsidRPr="0008010E">
        <w:rPr>
          <w:color w:val="404040" w:themeColor="text1" w:themeTint="BF"/>
          <w:spacing w:val="-1"/>
        </w:rPr>
        <w:t xml:space="preserve"> </w:t>
      </w:r>
      <w:r w:rsidRPr="0008010E">
        <w:rPr>
          <w:color w:val="404040" w:themeColor="text1" w:themeTint="BF"/>
        </w:rPr>
        <w:t>a</w:t>
      </w:r>
      <w:r w:rsidRPr="0008010E">
        <w:rPr>
          <w:color w:val="404040" w:themeColor="text1" w:themeTint="BF"/>
          <w:spacing w:val="-5"/>
        </w:rPr>
        <w:t xml:space="preserve"> </w:t>
      </w:r>
      <w:r w:rsidRPr="0008010E">
        <w:rPr>
          <w:color w:val="404040" w:themeColor="text1" w:themeTint="BF"/>
        </w:rPr>
        <w:t>k datovým</w:t>
      </w:r>
      <w:r w:rsidRPr="0008010E">
        <w:rPr>
          <w:color w:val="404040" w:themeColor="text1" w:themeTint="BF"/>
          <w:spacing w:val="-1"/>
        </w:rPr>
        <w:t xml:space="preserve"> </w:t>
      </w:r>
      <w:r w:rsidRPr="0008010E">
        <w:rPr>
          <w:color w:val="404040" w:themeColor="text1" w:themeTint="BF"/>
        </w:rPr>
        <w:t>nosičům,</w:t>
      </w:r>
      <w:r w:rsidRPr="0008010E">
        <w:rPr>
          <w:color w:val="404040" w:themeColor="text1" w:themeTint="BF"/>
          <w:spacing w:val="-4"/>
        </w:rPr>
        <w:t xml:space="preserve"> </w:t>
      </w:r>
      <w:r w:rsidRPr="0008010E">
        <w:rPr>
          <w:color w:val="404040" w:themeColor="text1" w:themeTint="BF"/>
        </w:rPr>
        <w:t>které tyto údaje obsahují, k jejich změně, zničení či ztrátě, neoprávněným přenosům, k</w:t>
      </w:r>
      <w:r w:rsidR="00B706D0">
        <w:rPr>
          <w:color w:val="404040" w:themeColor="text1" w:themeTint="BF"/>
        </w:rPr>
        <w:t> </w:t>
      </w:r>
      <w:r w:rsidRPr="0008010E">
        <w:rPr>
          <w:color w:val="404040" w:themeColor="text1" w:themeTint="BF"/>
        </w:rPr>
        <w:t>jejich jinému</w:t>
      </w:r>
      <w:r w:rsidRPr="0008010E">
        <w:rPr>
          <w:color w:val="404040" w:themeColor="text1" w:themeTint="BF"/>
          <w:spacing w:val="-4"/>
        </w:rPr>
        <w:t xml:space="preserve"> </w:t>
      </w:r>
      <w:r w:rsidRPr="0008010E">
        <w:rPr>
          <w:color w:val="404040" w:themeColor="text1" w:themeTint="BF"/>
        </w:rPr>
        <w:t>neoprávněnému</w:t>
      </w:r>
      <w:r w:rsidRPr="0008010E">
        <w:rPr>
          <w:color w:val="404040" w:themeColor="text1" w:themeTint="BF"/>
          <w:spacing w:val="-6"/>
        </w:rPr>
        <w:t xml:space="preserve"> </w:t>
      </w:r>
      <w:r w:rsidRPr="0008010E">
        <w:rPr>
          <w:color w:val="404040" w:themeColor="text1" w:themeTint="BF"/>
        </w:rPr>
        <w:t>zpracování,</w:t>
      </w:r>
      <w:r w:rsidRPr="0008010E">
        <w:rPr>
          <w:color w:val="404040" w:themeColor="text1" w:themeTint="BF"/>
          <w:spacing w:val="-5"/>
        </w:rPr>
        <w:t xml:space="preserve"> </w:t>
      </w:r>
      <w:r w:rsidRPr="0008010E">
        <w:rPr>
          <w:color w:val="404040" w:themeColor="text1" w:themeTint="BF"/>
        </w:rPr>
        <w:t>jakož</w:t>
      </w:r>
      <w:r w:rsidRPr="0008010E">
        <w:rPr>
          <w:color w:val="404040" w:themeColor="text1" w:themeTint="BF"/>
          <w:spacing w:val="-6"/>
        </w:rPr>
        <w:t xml:space="preserve"> </w:t>
      </w:r>
      <w:r w:rsidRPr="0008010E">
        <w:rPr>
          <w:color w:val="404040" w:themeColor="text1" w:themeTint="BF"/>
        </w:rPr>
        <w:t>i</w:t>
      </w:r>
      <w:r w:rsidRPr="0008010E">
        <w:rPr>
          <w:color w:val="404040" w:themeColor="text1" w:themeTint="BF"/>
          <w:spacing w:val="-1"/>
        </w:rPr>
        <w:t xml:space="preserve"> </w:t>
      </w:r>
      <w:r w:rsidRPr="0008010E">
        <w:rPr>
          <w:color w:val="404040" w:themeColor="text1" w:themeTint="BF"/>
        </w:rPr>
        <w:t>k</w:t>
      </w:r>
      <w:r w:rsidRPr="0008010E">
        <w:rPr>
          <w:color w:val="404040" w:themeColor="text1" w:themeTint="BF"/>
          <w:spacing w:val="-4"/>
        </w:rPr>
        <w:t xml:space="preserve"> </w:t>
      </w:r>
      <w:r w:rsidRPr="0008010E">
        <w:rPr>
          <w:color w:val="404040" w:themeColor="text1" w:themeTint="BF"/>
        </w:rPr>
        <w:t>jinému</w:t>
      </w:r>
      <w:r w:rsidRPr="0008010E">
        <w:rPr>
          <w:color w:val="404040" w:themeColor="text1" w:themeTint="BF"/>
          <w:spacing w:val="-4"/>
        </w:rPr>
        <w:t xml:space="preserve"> </w:t>
      </w:r>
      <w:r w:rsidRPr="0008010E">
        <w:rPr>
          <w:color w:val="404040" w:themeColor="text1" w:themeTint="BF"/>
        </w:rPr>
        <w:t>zneužití,</w:t>
      </w:r>
      <w:r w:rsidRPr="0008010E">
        <w:rPr>
          <w:color w:val="404040" w:themeColor="text1" w:themeTint="BF"/>
          <w:spacing w:val="-3"/>
        </w:rPr>
        <w:t xml:space="preserve"> </w:t>
      </w:r>
      <w:r w:rsidRPr="0008010E">
        <w:rPr>
          <w:color w:val="404040" w:themeColor="text1" w:themeTint="BF"/>
        </w:rPr>
        <w:t>a</w:t>
      </w:r>
      <w:r w:rsidRPr="0008010E">
        <w:rPr>
          <w:color w:val="404040" w:themeColor="text1" w:themeTint="BF"/>
          <w:spacing w:val="-6"/>
        </w:rPr>
        <w:t xml:space="preserve"> </w:t>
      </w:r>
      <w:r w:rsidRPr="0008010E">
        <w:rPr>
          <w:color w:val="404040" w:themeColor="text1" w:themeTint="BF"/>
        </w:rPr>
        <w:t>tato</w:t>
      </w:r>
      <w:r w:rsidRPr="0008010E">
        <w:rPr>
          <w:color w:val="404040" w:themeColor="text1" w:themeTint="BF"/>
          <w:spacing w:val="-6"/>
        </w:rPr>
        <w:t xml:space="preserve"> </w:t>
      </w:r>
      <w:r w:rsidRPr="0008010E">
        <w:rPr>
          <w:color w:val="404040" w:themeColor="text1" w:themeTint="BF"/>
        </w:rPr>
        <w:t>opatření</w:t>
      </w:r>
      <w:r w:rsidRPr="0008010E">
        <w:rPr>
          <w:color w:val="404040" w:themeColor="text1" w:themeTint="BF"/>
          <w:spacing w:val="-3"/>
        </w:rPr>
        <w:t xml:space="preserve"> </w:t>
      </w:r>
      <w:r w:rsidRPr="0008010E">
        <w:rPr>
          <w:color w:val="404040" w:themeColor="text1" w:themeTint="BF"/>
        </w:rPr>
        <w:t>podle</w:t>
      </w:r>
      <w:r w:rsidRPr="0008010E">
        <w:rPr>
          <w:color w:val="404040" w:themeColor="text1" w:themeTint="BF"/>
          <w:spacing w:val="-4"/>
        </w:rPr>
        <w:t xml:space="preserve"> </w:t>
      </w:r>
      <w:r w:rsidRPr="0008010E">
        <w:rPr>
          <w:color w:val="404040" w:themeColor="text1" w:themeTint="BF"/>
        </w:rPr>
        <w:t>potřeby průběžné revidovat a aktualizovat;</w:t>
      </w:r>
    </w:p>
    <w:p w14:paraId="58355062" w14:textId="77777777" w:rsidR="009E238A" w:rsidRPr="0008010E" w:rsidRDefault="00892987" w:rsidP="00880919">
      <w:pPr>
        <w:pStyle w:val="Odstavecseseznamem"/>
        <w:numPr>
          <w:ilvl w:val="0"/>
          <w:numId w:val="2"/>
        </w:numPr>
        <w:tabs>
          <w:tab w:val="left" w:pos="1270"/>
          <w:tab w:val="left" w:pos="1273"/>
        </w:tabs>
        <w:spacing w:after="60" w:line="312" w:lineRule="auto"/>
        <w:ind w:right="397" w:hanging="397"/>
        <w:rPr>
          <w:color w:val="404040" w:themeColor="text1" w:themeTint="BF"/>
        </w:rPr>
      </w:pPr>
      <w:r w:rsidRPr="0008010E">
        <w:rPr>
          <w:color w:val="404040" w:themeColor="text1" w:themeTint="BF"/>
        </w:rPr>
        <w:t>vést a</w:t>
      </w:r>
      <w:r w:rsidRPr="0008010E">
        <w:rPr>
          <w:color w:val="404040" w:themeColor="text1" w:themeTint="BF"/>
          <w:spacing w:val="-2"/>
        </w:rPr>
        <w:t xml:space="preserve"> </w:t>
      </w:r>
      <w:r w:rsidRPr="0008010E">
        <w:rPr>
          <w:color w:val="404040" w:themeColor="text1" w:themeTint="BF"/>
        </w:rPr>
        <w:t>průběžné</w:t>
      </w:r>
      <w:r w:rsidRPr="0008010E">
        <w:rPr>
          <w:color w:val="404040" w:themeColor="text1" w:themeTint="BF"/>
          <w:spacing w:val="-4"/>
        </w:rPr>
        <w:t xml:space="preserve"> </w:t>
      </w:r>
      <w:r w:rsidRPr="0008010E">
        <w:rPr>
          <w:color w:val="404040" w:themeColor="text1" w:themeTint="BF"/>
        </w:rPr>
        <w:t>revidovat a</w:t>
      </w:r>
      <w:r w:rsidRPr="0008010E">
        <w:rPr>
          <w:color w:val="404040" w:themeColor="text1" w:themeTint="BF"/>
          <w:spacing w:val="-3"/>
        </w:rPr>
        <w:t xml:space="preserve"> </w:t>
      </w:r>
      <w:r w:rsidRPr="0008010E">
        <w:rPr>
          <w:color w:val="404040" w:themeColor="text1" w:themeTint="BF"/>
        </w:rPr>
        <w:t>aktualizovat záznamy o</w:t>
      </w:r>
      <w:r w:rsidRPr="0008010E">
        <w:rPr>
          <w:color w:val="404040" w:themeColor="text1" w:themeTint="BF"/>
          <w:spacing w:val="-2"/>
        </w:rPr>
        <w:t xml:space="preserve"> </w:t>
      </w:r>
      <w:r w:rsidRPr="0008010E">
        <w:rPr>
          <w:color w:val="404040" w:themeColor="text1" w:themeTint="BF"/>
        </w:rPr>
        <w:t>zpracování osobních</w:t>
      </w:r>
      <w:r w:rsidRPr="0008010E">
        <w:rPr>
          <w:color w:val="404040" w:themeColor="text1" w:themeTint="BF"/>
          <w:spacing w:val="-4"/>
        </w:rPr>
        <w:t xml:space="preserve"> </w:t>
      </w:r>
      <w:r w:rsidRPr="0008010E">
        <w:rPr>
          <w:color w:val="404040" w:themeColor="text1" w:themeTint="BF"/>
        </w:rPr>
        <w:t>údajů</w:t>
      </w:r>
      <w:r w:rsidRPr="0008010E">
        <w:rPr>
          <w:color w:val="404040" w:themeColor="text1" w:themeTint="BF"/>
          <w:spacing w:val="-2"/>
        </w:rPr>
        <w:t xml:space="preserve"> </w:t>
      </w:r>
      <w:r w:rsidRPr="0008010E">
        <w:rPr>
          <w:color w:val="404040" w:themeColor="text1" w:themeTint="BF"/>
        </w:rPr>
        <w:t>ve</w:t>
      </w:r>
      <w:r w:rsidRPr="0008010E">
        <w:rPr>
          <w:color w:val="404040" w:themeColor="text1" w:themeTint="BF"/>
          <w:spacing w:val="-2"/>
        </w:rPr>
        <w:t xml:space="preserve"> </w:t>
      </w:r>
      <w:r w:rsidRPr="0008010E">
        <w:rPr>
          <w:color w:val="404040" w:themeColor="text1" w:themeTint="BF"/>
        </w:rPr>
        <w:t xml:space="preserve">smyslu </w:t>
      </w:r>
      <w:r w:rsidRPr="0008010E">
        <w:rPr>
          <w:color w:val="404040" w:themeColor="text1" w:themeTint="BF"/>
          <w:spacing w:val="-2"/>
        </w:rPr>
        <w:t>Nařízení;</w:t>
      </w:r>
    </w:p>
    <w:p w14:paraId="58355063" w14:textId="77777777" w:rsidR="009E238A" w:rsidRPr="0008010E" w:rsidRDefault="00892987" w:rsidP="00880919">
      <w:pPr>
        <w:pStyle w:val="Odstavecseseznamem"/>
        <w:numPr>
          <w:ilvl w:val="0"/>
          <w:numId w:val="2"/>
        </w:numPr>
        <w:tabs>
          <w:tab w:val="left" w:pos="1273"/>
        </w:tabs>
        <w:spacing w:after="60" w:line="312" w:lineRule="auto"/>
        <w:ind w:right="397"/>
        <w:rPr>
          <w:color w:val="404040" w:themeColor="text1" w:themeTint="BF"/>
        </w:rPr>
      </w:pPr>
      <w:r w:rsidRPr="0008010E">
        <w:rPr>
          <w:color w:val="404040" w:themeColor="text1" w:themeTint="BF"/>
        </w:rPr>
        <w:t>řádně</w:t>
      </w:r>
      <w:r w:rsidRPr="0008010E">
        <w:rPr>
          <w:color w:val="404040" w:themeColor="text1" w:themeTint="BF"/>
          <w:spacing w:val="-15"/>
        </w:rPr>
        <w:t xml:space="preserve"> </w:t>
      </w:r>
      <w:r w:rsidRPr="0008010E">
        <w:rPr>
          <w:color w:val="404040" w:themeColor="text1" w:themeTint="BF"/>
        </w:rPr>
        <w:t>a</w:t>
      </w:r>
      <w:r w:rsidRPr="0008010E">
        <w:rPr>
          <w:color w:val="404040" w:themeColor="text1" w:themeTint="BF"/>
          <w:spacing w:val="-15"/>
        </w:rPr>
        <w:t xml:space="preserve"> </w:t>
      </w:r>
      <w:r w:rsidRPr="0008010E">
        <w:rPr>
          <w:color w:val="404040" w:themeColor="text1" w:themeTint="BF"/>
        </w:rPr>
        <w:t>včas</w:t>
      </w:r>
      <w:r w:rsidRPr="0008010E">
        <w:rPr>
          <w:color w:val="404040" w:themeColor="text1" w:themeTint="BF"/>
          <w:spacing w:val="-14"/>
        </w:rPr>
        <w:t xml:space="preserve"> </w:t>
      </w:r>
      <w:r w:rsidRPr="0008010E">
        <w:rPr>
          <w:color w:val="404040" w:themeColor="text1" w:themeTint="BF"/>
        </w:rPr>
        <w:t>ohlašovat</w:t>
      </w:r>
      <w:r w:rsidRPr="0008010E">
        <w:rPr>
          <w:color w:val="404040" w:themeColor="text1" w:themeTint="BF"/>
          <w:spacing w:val="-13"/>
        </w:rPr>
        <w:t xml:space="preserve"> </w:t>
      </w:r>
      <w:r w:rsidRPr="0008010E">
        <w:rPr>
          <w:color w:val="404040" w:themeColor="text1" w:themeTint="BF"/>
        </w:rPr>
        <w:t>případná</w:t>
      </w:r>
      <w:r w:rsidRPr="0008010E">
        <w:rPr>
          <w:color w:val="404040" w:themeColor="text1" w:themeTint="BF"/>
          <w:spacing w:val="-15"/>
        </w:rPr>
        <w:t xml:space="preserve"> </w:t>
      </w:r>
      <w:r w:rsidRPr="0008010E">
        <w:rPr>
          <w:color w:val="404040" w:themeColor="text1" w:themeTint="BF"/>
        </w:rPr>
        <w:t>porušení</w:t>
      </w:r>
      <w:r w:rsidRPr="0008010E">
        <w:rPr>
          <w:color w:val="404040" w:themeColor="text1" w:themeTint="BF"/>
          <w:spacing w:val="-13"/>
        </w:rPr>
        <w:t xml:space="preserve"> </w:t>
      </w:r>
      <w:r w:rsidRPr="0008010E">
        <w:rPr>
          <w:color w:val="404040" w:themeColor="text1" w:themeTint="BF"/>
        </w:rPr>
        <w:t>zabezpečení</w:t>
      </w:r>
      <w:r w:rsidRPr="0008010E">
        <w:rPr>
          <w:color w:val="404040" w:themeColor="text1" w:themeTint="BF"/>
          <w:spacing w:val="-13"/>
        </w:rPr>
        <w:t xml:space="preserve"> </w:t>
      </w:r>
      <w:r w:rsidRPr="0008010E">
        <w:rPr>
          <w:color w:val="404040" w:themeColor="text1" w:themeTint="BF"/>
        </w:rPr>
        <w:t>Osobních</w:t>
      </w:r>
      <w:r w:rsidRPr="0008010E">
        <w:rPr>
          <w:color w:val="404040" w:themeColor="text1" w:themeTint="BF"/>
          <w:spacing w:val="-15"/>
        </w:rPr>
        <w:t xml:space="preserve"> </w:t>
      </w:r>
      <w:r w:rsidRPr="0008010E">
        <w:rPr>
          <w:color w:val="404040" w:themeColor="text1" w:themeTint="BF"/>
        </w:rPr>
        <w:t>údajů</w:t>
      </w:r>
      <w:r w:rsidRPr="0008010E">
        <w:rPr>
          <w:color w:val="404040" w:themeColor="text1" w:themeTint="BF"/>
          <w:spacing w:val="-15"/>
        </w:rPr>
        <w:t xml:space="preserve"> </w:t>
      </w:r>
      <w:r w:rsidRPr="0008010E">
        <w:rPr>
          <w:color w:val="404040" w:themeColor="text1" w:themeTint="BF"/>
        </w:rPr>
        <w:t>Úřadu</w:t>
      </w:r>
      <w:r w:rsidRPr="0008010E">
        <w:rPr>
          <w:color w:val="404040" w:themeColor="text1" w:themeTint="BF"/>
          <w:spacing w:val="-12"/>
        </w:rPr>
        <w:t xml:space="preserve"> </w:t>
      </w:r>
      <w:r w:rsidRPr="0008010E">
        <w:rPr>
          <w:color w:val="404040" w:themeColor="text1" w:themeTint="BF"/>
        </w:rPr>
        <w:t>pro</w:t>
      </w:r>
      <w:r w:rsidRPr="0008010E">
        <w:rPr>
          <w:color w:val="404040" w:themeColor="text1" w:themeTint="BF"/>
          <w:spacing w:val="-15"/>
        </w:rPr>
        <w:t xml:space="preserve"> </w:t>
      </w:r>
      <w:r w:rsidRPr="0008010E">
        <w:rPr>
          <w:color w:val="404040" w:themeColor="text1" w:themeTint="BF"/>
        </w:rPr>
        <w:t>ochranu osobních údajů a spolupracovat s tímto úřadem v nezbytném rozsahu;</w:t>
      </w:r>
    </w:p>
    <w:p w14:paraId="58355064" w14:textId="77777777" w:rsidR="009E238A" w:rsidRPr="0008010E" w:rsidRDefault="00892987" w:rsidP="00880919">
      <w:pPr>
        <w:pStyle w:val="Odstavecseseznamem"/>
        <w:numPr>
          <w:ilvl w:val="0"/>
          <w:numId w:val="2"/>
        </w:numPr>
        <w:tabs>
          <w:tab w:val="left" w:pos="1271"/>
        </w:tabs>
        <w:spacing w:after="60" w:line="312" w:lineRule="auto"/>
        <w:ind w:left="1271" w:right="397" w:hanging="394"/>
        <w:rPr>
          <w:color w:val="404040" w:themeColor="text1" w:themeTint="BF"/>
        </w:rPr>
      </w:pPr>
      <w:r w:rsidRPr="0008010E">
        <w:rPr>
          <w:color w:val="404040" w:themeColor="text1" w:themeTint="BF"/>
        </w:rPr>
        <w:t>navzájem</w:t>
      </w:r>
      <w:r w:rsidRPr="0008010E">
        <w:rPr>
          <w:color w:val="404040" w:themeColor="text1" w:themeTint="BF"/>
          <w:spacing w:val="-4"/>
        </w:rPr>
        <w:t xml:space="preserve"> </w:t>
      </w:r>
      <w:r w:rsidRPr="0008010E">
        <w:rPr>
          <w:color w:val="404040" w:themeColor="text1" w:themeTint="BF"/>
        </w:rPr>
        <w:t>se</w:t>
      </w:r>
      <w:r w:rsidRPr="0008010E">
        <w:rPr>
          <w:color w:val="404040" w:themeColor="text1" w:themeTint="BF"/>
          <w:spacing w:val="-6"/>
        </w:rPr>
        <w:t xml:space="preserve"> </w:t>
      </w:r>
      <w:r w:rsidRPr="0008010E">
        <w:rPr>
          <w:color w:val="404040" w:themeColor="text1" w:themeTint="BF"/>
        </w:rPr>
        <w:t>informovat</w:t>
      </w:r>
      <w:r w:rsidRPr="0008010E">
        <w:rPr>
          <w:color w:val="404040" w:themeColor="text1" w:themeTint="BF"/>
          <w:spacing w:val="-5"/>
        </w:rPr>
        <w:t xml:space="preserve"> </w:t>
      </w:r>
      <w:r w:rsidRPr="0008010E">
        <w:rPr>
          <w:color w:val="404040" w:themeColor="text1" w:themeTint="BF"/>
        </w:rPr>
        <w:t>o</w:t>
      </w:r>
      <w:r w:rsidRPr="0008010E">
        <w:rPr>
          <w:color w:val="404040" w:themeColor="text1" w:themeTint="BF"/>
          <w:spacing w:val="-4"/>
        </w:rPr>
        <w:t xml:space="preserve"> </w:t>
      </w:r>
      <w:r w:rsidRPr="0008010E">
        <w:rPr>
          <w:color w:val="404040" w:themeColor="text1" w:themeTint="BF"/>
        </w:rPr>
        <w:t>všech</w:t>
      </w:r>
      <w:r w:rsidRPr="0008010E">
        <w:rPr>
          <w:color w:val="404040" w:themeColor="text1" w:themeTint="BF"/>
          <w:spacing w:val="-5"/>
        </w:rPr>
        <w:t xml:space="preserve"> </w:t>
      </w:r>
      <w:r w:rsidRPr="0008010E">
        <w:rPr>
          <w:color w:val="404040" w:themeColor="text1" w:themeTint="BF"/>
        </w:rPr>
        <w:t>okolnostech</w:t>
      </w:r>
      <w:r w:rsidRPr="0008010E">
        <w:rPr>
          <w:color w:val="404040" w:themeColor="text1" w:themeTint="BF"/>
          <w:spacing w:val="-6"/>
        </w:rPr>
        <w:t xml:space="preserve"> </w:t>
      </w:r>
      <w:r w:rsidRPr="0008010E">
        <w:rPr>
          <w:color w:val="404040" w:themeColor="text1" w:themeTint="BF"/>
        </w:rPr>
        <w:t>významných</w:t>
      </w:r>
      <w:r w:rsidRPr="0008010E">
        <w:rPr>
          <w:color w:val="404040" w:themeColor="text1" w:themeTint="BF"/>
          <w:spacing w:val="-6"/>
        </w:rPr>
        <w:t xml:space="preserve"> </w:t>
      </w:r>
      <w:r w:rsidRPr="0008010E">
        <w:rPr>
          <w:color w:val="404040" w:themeColor="text1" w:themeTint="BF"/>
        </w:rPr>
        <w:t>pro</w:t>
      </w:r>
      <w:r w:rsidRPr="0008010E">
        <w:rPr>
          <w:color w:val="404040" w:themeColor="text1" w:themeTint="BF"/>
          <w:spacing w:val="-5"/>
        </w:rPr>
        <w:t xml:space="preserve"> </w:t>
      </w:r>
      <w:r w:rsidRPr="0008010E">
        <w:rPr>
          <w:color w:val="404040" w:themeColor="text1" w:themeTint="BF"/>
        </w:rPr>
        <w:t>plnění</w:t>
      </w:r>
      <w:r w:rsidRPr="0008010E">
        <w:rPr>
          <w:color w:val="404040" w:themeColor="text1" w:themeTint="BF"/>
          <w:spacing w:val="-2"/>
        </w:rPr>
        <w:t xml:space="preserve"> </w:t>
      </w:r>
      <w:r w:rsidRPr="0008010E">
        <w:rPr>
          <w:color w:val="404040" w:themeColor="text1" w:themeTint="BF"/>
        </w:rPr>
        <w:t>dle</w:t>
      </w:r>
      <w:r w:rsidRPr="0008010E">
        <w:rPr>
          <w:color w:val="404040" w:themeColor="text1" w:themeTint="BF"/>
          <w:spacing w:val="-6"/>
        </w:rPr>
        <w:t xml:space="preserve"> </w:t>
      </w:r>
      <w:r w:rsidRPr="0008010E">
        <w:rPr>
          <w:color w:val="404040" w:themeColor="text1" w:themeTint="BF"/>
        </w:rPr>
        <w:t>tohoto</w:t>
      </w:r>
      <w:r w:rsidRPr="0008010E">
        <w:rPr>
          <w:color w:val="404040" w:themeColor="text1" w:themeTint="BF"/>
          <w:spacing w:val="-3"/>
        </w:rPr>
        <w:t xml:space="preserve"> </w:t>
      </w:r>
      <w:r w:rsidRPr="0008010E">
        <w:rPr>
          <w:color w:val="404040" w:themeColor="text1" w:themeTint="BF"/>
          <w:spacing w:val="-2"/>
        </w:rPr>
        <w:t>článku;</w:t>
      </w:r>
    </w:p>
    <w:p w14:paraId="58355065" w14:textId="4CD1725B" w:rsidR="009E238A" w:rsidRPr="0008010E" w:rsidRDefault="00892987" w:rsidP="00880919">
      <w:pPr>
        <w:pStyle w:val="Odstavecseseznamem"/>
        <w:numPr>
          <w:ilvl w:val="0"/>
          <w:numId w:val="2"/>
        </w:numPr>
        <w:tabs>
          <w:tab w:val="left" w:pos="1271"/>
          <w:tab w:val="left" w:pos="1273"/>
        </w:tabs>
        <w:spacing w:after="60" w:line="312" w:lineRule="auto"/>
        <w:ind w:right="397"/>
        <w:rPr>
          <w:color w:val="404040" w:themeColor="text1" w:themeTint="BF"/>
        </w:rPr>
      </w:pPr>
      <w:r w:rsidRPr="0008010E">
        <w:rPr>
          <w:color w:val="404040" w:themeColor="text1" w:themeTint="BF"/>
        </w:rPr>
        <w:t>zachovávat mlčenlivost o osobních údajích a o bezpečnostních opatřeních, jejichž</w:t>
      </w:r>
      <w:r w:rsidR="00B706D0">
        <w:rPr>
          <w:color w:val="404040" w:themeColor="text1" w:themeTint="BF"/>
        </w:rPr>
        <w:t> </w:t>
      </w:r>
      <w:r w:rsidRPr="0008010E">
        <w:rPr>
          <w:color w:val="404040" w:themeColor="text1" w:themeTint="BF"/>
        </w:rPr>
        <w:t>zveřejnění by ohrozilo zabezpečení osobních údajů, a to i po skončení této Smlouvy;</w:t>
      </w:r>
    </w:p>
    <w:p w14:paraId="58355069" w14:textId="4CD72713" w:rsidR="009E238A" w:rsidRPr="009D2CA6" w:rsidRDefault="00892987" w:rsidP="00880919">
      <w:pPr>
        <w:pStyle w:val="Odstavecseseznamem"/>
        <w:widowControl/>
        <w:numPr>
          <w:ilvl w:val="0"/>
          <w:numId w:val="2"/>
        </w:numPr>
        <w:tabs>
          <w:tab w:val="left" w:pos="1271"/>
          <w:tab w:val="left" w:pos="1273"/>
        </w:tabs>
        <w:spacing w:after="60" w:line="312" w:lineRule="auto"/>
        <w:ind w:left="1270" w:right="397" w:hanging="397"/>
        <w:jc w:val="left"/>
        <w:rPr>
          <w:color w:val="404040" w:themeColor="text1" w:themeTint="BF"/>
        </w:rPr>
      </w:pPr>
      <w:r w:rsidRPr="00BB02C1">
        <w:rPr>
          <w:color w:val="404040" w:themeColor="text1" w:themeTint="BF"/>
        </w:rPr>
        <w:t>postupovat</w:t>
      </w:r>
      <w:r w:rsidRPr="00BB02C1">
        <w:rPr>
          <w:color w:val="404040" w:themeColor="text1" w:themeTint="BF"/>
          <w:spacing w:val="-15"/>
        </w:rPr>
        <w:t xml:space="preserve"> </w:t>
      </w:r>
      <w:r w:rsidRPr="00BB02C1">
        <w:rPr>
          <w:color w:val="404040" w:themeColor="text1" w:themeTint="BF"/>
        </w:rPr>
        <w:t>v</w:t>
      </w:r>
      <w:r w:rsidRPr="00BB02C1">
        <w:rPr>
          <w:color w:val="404040" w:themeColor="text1" w:themeTint="BF"/>
          <w:spacing w:val="-1"/>
        </w:rPr>
        <w:t xml:space="preserve"> </w:t>
      </w:r>
      <w:r w:rsidRPr="00BB02C1">
        <w:rPr>
          <w:color w:val="404040" w:themeColor="text1" w:themeTint="BF"/>
        </w:rPr>
        <w:t>souladu</w:t>
      </w:r>
      <w:r w:rsidRPr="00BB02C1">
        <w:rPr>
          <w:color w:val="404040" w:themeColor="text1" w:themeTint="BF"/>
          <w:spacing w:val="-14"/>
        </w:rPr>
        <w:t xml:space="preserve"> </w:t>
      </w:r>
      <w:r w:rsidRPr="00BB02C1">
        <w:rPr>
          <w:color w:val="404040" w:themeColor="text1" w:themeTint="BF"/>
        </w:rPr>
        <w:t>s</w:t>
      </w:r>
      <w:r w:rsidRPr="00BB02C1">
        <w:rPr>
          <w:color w:val="404040" w:themeColor="text1" w:themeTint="BF"/>
          <w:spacing w:val="-3"/>
        </w:rPr>
        <w:t xml:space="preserve"> </w:t>
      </w:r>
      <w:r w:rsidRPr="00BB02C1">
        <w:rPr>
          <w:color w:val="404040" w:themeColor="text1" w:themeTint="BF"/>
        </w:rPr>
        <w:t>dalšími</w:t>
      </w:r>
      <w:r w:rsidRPr="00BB02C1">
        <w:rPr>
          <w:color w:val="404040" w:themeColor="text1" w:themeTint="BF"/>
          <w:spacing w:val="-14"/>
        </w:rPr>
        <w:t xml:space="preserve"> </w:t>
      </w:r>
      <w:r w:rsidRPr="00BB02C1">
        <w:rPr>
          <w:color w:val="404040" w:themeColor="text1" w:themeTint="BF"/>
        </w:rPr>
        <w:t>požadavky</w:t>
      </w:r>
      <w:r w:rsidRPr="00BB02C1">
        <w:rPr>
          <w:color w:val="404040" w:themeColor="text1" w:themeTint="BF"/>
          <w:spacing w:val="-13"/>
        </w:rPr>
        <w:t xml:space="preserve"> </w:t>
      </w:r>
      <w:r w:rsidRPr="00BB02C1">
        <w:rPr>
          <w:color w:val="404040" w:themeColor="text1" w:themeTint="BF"/>
        </w:rPr>
        <w:t>Nařízení</w:t>
      </w:r>
      <w:r w:rsidRPr="00BB02C1">
        <w:rPr>
          <w:color w:val="404040" w:themeColor="text1" w:themeTint="BF"/>
          <w:spacing w:val="-10"/>
        </w:rPr>
        <w:t xml:space="preserve"> </w:t>
      </w:r>
      <w:r w:rsidRPr="00BB02C1">
        <w:rPr>
          <w:color w:val="404040" w:themeColor="text1" w:themeTint="BF"/>
        </w:rPr>
        <w:t>a</w:t>
      </w:r>
      <w:r w:rsidRPr="00BB02C1">
        <w:rPr>
          <w:color w:val="404040" w:themeColor="text1" w:themeTint="BF"/>
          <w:spacing w:val="-16"/>
        </w:rPr>
        <w:t xml:space="preserve"> </w:t>
      </w:r>
      <w:r w:rsidRPr="00BB02C1">
        <w:rPr>
          <w:color w:val="404040" w:themeColor="text1" w:themeTint="BF"/>
        </w:rPr>
        <w:t>zákona</w:t>
      </w:r>
      <w:r w:rsidRPr="00BB02C1">
        <w:rPr>
          <w:color w:val="404040" w:themeColor="text1" w:themeTint="BF"/>
          <w:spacing w:val="-13"/>
        </w:rPr>
        <w:t xml:space="preserve"> </w:t>
      </w:r>
      <w:r w:rsidRPr="00BB02C1">
        <w:rPr>
          <w:color w:val="404040" w:themeColor="text1" w:themeTint="BF"/>
        </w:rPr>
        <w:t>o</w:t>
      </w:r>
      <w:r w:rsidRPr="00BB02C1">
        <w:rPr>
          <w:color w:val="404040" w:themeColor="text1" w:themeTint="BF"/>
          <w:spacing w:val="-14"/>
        </w:rPr>
        <w:t xml:space="preserve"> </w:t>
      </w:r>
      <w:r w:rsidRPr="00BB02C1">
        <w:rPr>
          <w:color w:val="404040" w:themeColor="text1" w:themeTint="BF"/>
        </w:rPr>
        <w:t>zpracování</w:t>
      </w:r>
      <w:r w:rsidRPr="00BB02C1">
        <w:rPr>
          <w:color w:val="404040" w:themeColor="text1" w:themeTint="BF"/>
          <w:spacing w:val="-12"/>
        </w:rPr>
        <w:t xml:space="preserve"> </w:t>
      </w:r>
      <w:r w:rsidRPr="00BB02C1">
        <w:rPr>
          <w:color w:val="404040" w:themeColor="text1" w:themeTint="BF"/>
        </w:rPr>
        <w:t>osobních</w:t>
      </w:r>
      <w:r w:rsidRPr="00BB02C1">
        <w:rPr>
          <w:color w:val="404040" w:themeColor="text1" w:themeTint="BF"/>
          <w:spacing w:val="-14"/>
        </w:rPr>
        <w:t xml:space="preserve"> </w:t>
      </w:r>
      <w:r w:rsidRPr="00BB02C1">
        <w:rPr>
          <w:color w:val="404040" w:themeColor="text1" w:themeTint="BF"/>
        </w:rPr>
        <w:t>údajů, zejména</w:t>
      </w:r>
      <w:r w:rsidRPr="00BB02C1">
        <w:rPr>
          <w:color w:val="404040" w:themeColor="text1" w:themeTint="BF"/>
          <w:spacing w:val="72"/>
        </w:rPr>
        <w:t xml:space="preserve"> </w:t>
      </w:r>
      <w:r w:rsidRPr="00BB02C1">
        <w:rPr>
          <w:color w:val="404040" w:themeColor="text1" w:themeTint="BF"/>
        </w:rPr>
        <w:t>dodržovat</w:t>
      </w:r>
      <w:r w:rsidRPr="00BB02C1">
        <w:rPr>
          <w:color w:val="404040" w:themeColor="text1" w:themeTint="BF"/>
          <w:spacing w:val="72"/>
        </w:rPr>
        <w:t xml:space="preserve"> </w:t>
      </w:r>
      <w:r w:rsidRPr="00BB02C1">
        <w:rPr>
          <w:color w:val="404040" w:themeColor="text1" w:themeTint="BF"/>
        </w:rPr>
        <w:t>obecné</w:t>
      </w:r>
      <w:r w:rsidRPr="00BB02C1">
        <w:rPr>
          <w:color w:val="404040" w:themeColor="text1" w:themeTint="BF"/>
          <w:spacing w:val="73"/>
        </w:rPr>
        <w:t xml:space="preserve"> </w:t>
      </w:r>
      <w:r w:rsidRPr="00BB02C1">
        <w:rPr>
          <w:color w:val="404040" w:themeColor="text1" w:themeTint="BF"/>
        </w:rPr>
        <w:t>zásady</w:t>
      </w:r>
      <w:r w:rsidRPr="00BB02C1">
        <w:rPr>
          <w:color w:val="404040" w:themeColor="text1" w:themeTint="BF"/>
          <w:spacing w:val="72"/>
        </w:rPr>
        <w:t xml:space="preserve"> </w:t>
      </w:r>
      <w:r w:rsidRPr="00BB02C1">
        <w:rPr>
          <w:color w:val="404040" w:themeColor="text1" w:themeTint="BF"/>
        </w:rPr>
        <w:t>zpracování</w:t>
      </w:r>
      <w:r w:rsidRPr="00BB02C1">
        <w:rPr>
          <w:color w:val="404040" w:themeColor="text1" w:themeTint="BF"/>
          <w:spacing w:val="72"/>
        </w:rPr>
        <w:t xml:space="preserve"> </w:t>
      </w:r>
      <w:r w:rsidRPr="00BB02C1">
        <w:rPr>
          <w:color w:val="404040" w:themeColor="text1" w:themeTint="BF"/>
        </w:rPr>
        <w:t>osobních</w:t>
      </w:r>
      <w:r w:rsidRPr="00BB02C1">
        <w:rPr>
          <w:color w:val="404040" w:themeColor="text1" w:themeTint="BF"/>
          <w:spacing w:val="73"/>
        </w:rPr>
        <w:t xml:space="preserve"> </w:t>
      </w:r>
      <w:r w:rsidRPr="00BB02C1">
        <w:rPr>
          <w:color w:val="404040" w:themeColor="text1" w:themeTint="BF"/>
        </w:rPr>
        <w:t>údajů,</w:t>
      </w:r>
      <w:r w:rsidRPr="00BB02C1">
        <w:rPr>
          <w:color w:val="404040" w:themeColor="text1" w:themeTint="BF"/>
          <w:spacing w:val="72"/>
        </w:rPr>
        <w:t xml:space="preserve"> </w:t>
      </w:r>
      <w:r w:rsidRPr="00BB02C1">
        <w:rPr>
          <w:color w:val="404040" w:themeColor="text1" w:themeTint="BF"/>
        </w:rPr>
        <w:t>plnit</w:t>
      </w:r>
      <w:r w:rsidRPr="00BB02C1">
        <w:rPr>
          <w:color w:val="404040" w:themeColor="text1" w:themeTint="BF"/>
          <w:spacing w:val="72"/>
        </w:rPr>
        <w:t xml:space="preserve"> </w:t>
      </w:r>
      <w:r w:rsidRPr="00BB02C1">
        <w:rPr>
          <w:color w:val="404040" w:themeColor="text1" w:themeTint="BF"/>
        </w:rPr>
        <w:t>své</w:t>
      </w:r>
      <w:r w:rsidRPr="00BB02C1">
        <w:rPr>
          <w:color w:val="404040" w:themeColor="text1" w:themeTint="BF"/>
          <w:spacing w:val="73"/>
        </w:rPr>
        <w:t xml:space="preserve"> </w:t>
      </w:r>
      <w:r w:rsidRPr="00BB02C1">
        <w:rPr>
          <w:color w:val="404040" w:themeColor="text1" w:themeTint="BF"/>
        </w:rPr>
        <w:t>informační</w:t>
      </w:r>
      <w:r w:rsidR="00EF459A">
        <w:rPr>
          <w:color w:val="404040" w:themeColor="text1" w:themeTint="BF"/>
        </w:rPr>
        <w:t xml:space="preserve"> </w:t>
      </w:r>
      <w:r w:rsidRPr="00BB02C1">
        <w:rPr>
          <w:color w:val="404040" w:themeColor="text1" w:themeTint="BF"/>
        </w:rPr>
        <w:t>povinnosti,</w:t>
      </w:r>
      <w:r w:rsidRPr="00BB02C1">
        <w:rPr>
          <w:color w:val="404040" w:themeColor="text1" w:themeTint="BF"/>
          <w:spacing w:val="-16"/>
        </w:rPr>
        <w:t xml:space="preserve"> </w:t>
      </w:r>
      <w:r w:rsidRPr="00BB02C1">
        <w:rPr>
          <w:color w:val="404040" w:themeColor="text1" w:themeTint="BF"/>
        </w:rPr>
        <w:t>nepředávat</w:t>
      </w:r>
      <w:r w:rsidRPr="00BB02C1">
        <w:rPr>
          <w:color w:val="404040" w:themeColor="text1" w:themeTint="BF"/>
          <w:spacing w:val="-13"/>
        </w:rPr>
        <w:t xml:space="preserve"> </w:t>
      </w:r>
      <w:r w:rsidRPr="00BB02C1">
        <w:rPr>
          <w:color w:val="404040" w:themeColor="text1" w:themeTint="BF"/>
        </w:rPr>
        <w:t>osobní</w:t>
      </w:r>
      <w:r w:rsidRPr="00BB02C1">
        <w:rPr>
          <w:color w:val="404040" w:themeColor="text1" w:themeTint="BF"/>
          <w:spacing w:val="-14"/>
        </w:rPr>
        <w:t xml:space="preserve"> </w:t>
      </w:r>
      <w:r w:rsidRPr="00BB02C1">
        <w:rPr>
          <w:color w:val="404040" w:themeColor="text1" w:themeTint="BF"/>
        </w:rPr>
        <w:t>údaje</w:t>
      </w:r>
      <w:r w:rsidRPr="00BB02C1">
        <w:rPr>
          <w:color w:val="404040" w:themeColor="text1" w:themeTint="BF"/>
          <w:spacing w:val="-16"/>
        </w:rPr>
        <w:t xml:space="preserve"> </w:t>
      </w:r>
      <w:r w:rsidRPr="00BB02C1">
        <w:rPr>
          <w:color w:val="404040" w:themeColor="text1" w:themeTint="BF"/>
        </w:rPr>
        <w:t>třetím</w:t>
      </w:r>
      <w:r w:rsidRPr="00BB02C1">
        <w:rPr>
          <w:color w:val="404040" w:themeColor="text1" w:themeTint="BF"/>
          <w:spacing w:val="-13"/>
        </w:rPr>
        <w:t xml:space="preserve"> </w:t>
      </w:r>
      <w:r w:rsidRPr="00BB02C1">
        <w:rPr>
          <w:color w:val="404040" w:themeColor="text1" w:themeTint="BF"/>
        </w:rPr>
        <w:t>osobám</w:t>
      </w:r>
      <w:r w:rsidRPr="00BB02C1">
        <w:rPr>
          <w:color w:val="404040" w:themeColor="text1" w:themeTint="BF"/>
          <w:spacing w:val="-14"/>
        </w:rPr>
        <w:t xml:space="preserve"> </w:t>
      </w:r>
      <w:r w:rsidRPr="00BB02C1">
        <w:rPr>
          <w:color w:val="404040" w:themeColor="text1" w:themeTint="BF"/>
        </w:rPr>
        <w:t>bez</w:t>
      </w:r>
      <w:r w:rsidRPr="00BB02C1">
        <w:rPr>
          <w:color w:val="404040" w:themeColor="text1" w:themeTint="BF"/>
          <w:spacing w:val="-15"/>
        </w:rPr>
        <w:t xml:space="preserve"> </w:t>
      </w:r>
      <w:r w:rsidRPr="00BB02C1">
        <w:rPr>
          <w:color w:val="404040" w:themeColor="text1" w:themeTint="BF"/>
        </w:rPr>
        <w:t>potřebného</w:t>
      </w:r>
      <w:r w:rsidRPr="00BB02C1">
        <w:rPr>
          <w:color w:val="404040" w:themeColor="text1" w:themeTint="BF"/>
          <w:spacing w:val="-16"/>
        </w:rPr>
        <w:t xml:space="preserve"> </w:t>
      </w:r>
      <w:r w:rsidRPr="00BB02C1">
        <w:rPr>
          <w:color w:val="404040" w:themeColor="text1" w:themeTint="BF"/>
        </w:rPr>
        <w:t>oprávnění,</w:t>
      </w:r>
      <w:r w:rsidRPr="00BB02C1">
        <w:rPr>
          <w:color w:val="404040" w:themeColor="text1" w:themeTint="BF"/>
          <w:spacing w:val="-13"/>
        </w:rPr>
        <w:t xml:space="preserve"> </w:t>
      </w:r>
      <w:r w:rsidRPr="00BB02C1">
        <w:rPr>
          <w:color w:val="404040" w:themeColor="text1" w:themeTint="BF"/>
        </w:rPr>
        <w:t>respektovat práva subjektů údajů a poskytovat v této souvislosti nezbytnou součinnost.</w:t>
      </w:r>
    </w:p>
    <w:p w14:paraId="5835506A" w14:textId="77777777" w:rsidR="009E238A" w:rsidRPr="0008010E" w:rsidRDefault="00892987" w:rsidP="00A529B9">
      <w:pPr>
        <w:pStyle w:val="Nadpis2"/>
        <w:numPr>
          <w:ilvl w:val="0"/>
          <w:numId w:val="16"/>
        </w:numPr>
        <w:tabs>
          <w:tab w:val="left" w:pos="4177"/>
        </w:tabs>
        <w:spacing w:before="240" w:after="240" w:line="312" w:lineRule="auto"/>
        <w:ind w:left="4179" w:right="397"/>
        <w:jc w:val="both"/>
        <w:rPr>
          <w:color w:val="404040" w:themeColor="text1" w:themeTint="BF"/>
        </w:rPr>
      </w:pPr>
      <w:r w:rsidRPr="0008010E">
        <w:rPr>
          <w:color w:val="404040" w:themeColor="text1" w:themeTint="BF"/>
        </w:rPr>
        <w:t>Závěrečná</w:t>
      </w:r>
      <w:r w:rsidRPr="0008010E">
        <w:rPr>
          <w:color w:val="404040" w:themeColor="text1" w:themeTint="BF"/>
          <w:spacing w:val="-7"/>
        </w:rPr>
        <w:t xml:space="preserve"> </w:t>
      </w:r>
      <w:r w:rsidRPr="0008010E">
        <w:rPr>
          <w:color w:val="404040" w:themeColor="text1" w:themeTint="BF"/>
          <w:spacing w:val="-2"/>
        </w:rPr>
        <w:t>ustanovení</w:t>
      </w:r>
    </w:p>
    <w:p w14:paraId="5835506B"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Smluvní vztahy z této Smlouvy plynoucí se řídí právním řádem České republiky, zejména příslušnými ustanoveními Občanského zákoníku.</w:t>
      </w:r>
    </w:p>
    <w:p w14:paraId="5835506C"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Poskytovatel</w:t>
      </w:r>
      <w:r w:rsidRPr="0008010E">
        <w:rPr>
          <w:color w:val="404040" w:themeColor="text1" w:themeTint="BF"/>
          <w:spacing w:val="-2"/>
        </w:rPr>
        <w:t xml:space="preserve"> </w:t>
      </w:r>
      <w:r w:rsidRPr="0008010E">
        <w:rPr>
          <w:color w:val="404040" w:themeColor="text1" w:themeTint="BF"/>
        </w:rPr>
        <w:t>prohlašuje</w:t>
      </w:r>
      <w:r w:rsidRPr="0008010E">
        <w:rPr>
          <w:color w:val="404040" w:themeColor="text1" w:themeTint="BF"/>
          <w:spacing w:val="-6"/>
        </w:rPr>
        <w:t xml:space="preserve"> </w:t>
      </w:r>
      <w:r w:rsidRPr="0008010E">
        <w:rPr>
          <w:color w:val="404040" w:themeColor="text1" w:themeTint="BF"/>
        </w:rPr>
        <w:t>a</w:t>
      </w:r>
      <w:r w:rsidRPr="0008010E">
        <w:rPr>
          <w:color w:val="404040" w:themeColor="text1" w:themeTint="BF"/>
          <w:spacing w:val="-2"/>
        </w:rPr>
        <w:t xml:space="preserve"> </w:t>
      </w:r>
      <w:r w:rsidRPr="0008010E">
        <w:rPr>
          <w:color w:val="404040" w:themeColor="text1" w:themeTint="BF"/>
        </w:rPr>
        <w:t>potvrzuje, že</w:t>
      </w:r>
      <w:r w:rsidRPr="0008010E">
        <w:rPr>
          <w:color w:val="404040" w:themeColor="text1" w:themeTint="BF"/>
          <w:spacing w:val="-2"/>
        </w:rPr>
        <w:t xml:space="preserve"> </w:t>
      </w:r>
      <w:r w:rsidRPr="0008010E">
        <w:rPr>
          <w:color w:val="404040" w:themeColor="text1" w:themeTint="BF"/>
        </w:rPr>
        <w:t>na</w:t>
      </w:r>
      <w:r w:rsidRPr="0008010E">
        <w:rPr>
          <w:color w:val="404040" w:themeColor="text1" w:themeTint="BF"/>
          <w:spacing w:val="-4"/>
        </w:rPr>
        <w:t xml:space="preserve"> </w:t>
      </w:r>
      <w:r w:rsidRPr="0008010E">
        <w:rPr>
          <w:color w:val="404040" w:themeColor="text1" w:themeTint="BF"/>
        </w:rPr>
        <w:t>sebe</w:t>
      </w:r>
      <w:r w:rsidRPr="0008010E">
        <w:rPr>
          <w:color w:val="404040" w:themeColor="text1" w:themeTint="BF"/>
          <w:spacing w:val="-4"/>
        </w:rPr>
        <w:t xml:space="preserve"> </w:t>
      </w:r>
      <w:r w:rsidRPr="0008010E">
        <w:rPr>
          <w:color w:val="404040" w:themeColor="text1" w:themeTint="BF"/>
        </w:rPr>
        <w:t>přebírá</w:t>
      </w:r>
      <w:r w:rsidRPr="0008010E">
        <w:rPr>
          <w:color w:val="404040" w:themeColor="text1" w:themeTint="BF"/>
          <w:spacing w:val="-2"/>
        </w:rPr>
        <w:t xml:space="preserve"> </w:t>
      </w:r>
      <w:r w:rsidRPr="0008010E">
        <w:rPr>
          <w:color w:val="404040" w:themeColor="text1" w:themeTint="BF"/>
        </w:rPr>
        <w:t>nebezpečí změny</w:t>
      </w:r>
      <w:r w:rsidRPr="0008010E">
        <w:rPr>
          <w:color w:val="404040" w:themeColor="text1" w:themeTint="BF"/>
          <w:spacing w:val="-1"/>
        </w:rPr>
        <w:t xml:space="preserve"> </w:t>
      </w:r>
      <w:r w:rsidRPr="0008010E">
        <w:rPr>
          <w:color w:val="404040" w:themeColor="text1" w:themeTint="BF"/>
        </w:rPr>
        <w:t>okolností</w:t>
      </w:r>
      <w:r w:rsidRPr="0008010E">
        <w:rPr>
          <w:color w:val="404040" w:themeColor="text1" w:themeTint="BF"/>
          <w:spacing w:val="-3"/>
        </w:rPr>
        <w:t xml:space="preserve"> </w:t>
      </w:r>
      <w:r w:rsidRPr="0008010E">
        <w:rPr>
          <w:color w:val="404040" w:themeColor="text1" w:themeTint="BF"/>
        </w:rPr>
        <w:t>ve</w:t>
      </w:r>
      <w:r w:rsidRPr="0008010E">
        <w:rPr>
          <w:color w:val="404040" w:themeColor="text1" w:themeTint="BF"/>
          <w:spacing w:val="-2"/>
        </w:rPr>
        <w:t xml:space="preserve"> </w:t>
      </w:r>
      <w:r w:rsidRPr="0008010E">
        <w:rPr>
          <w:color w:val="404040" w:themeColor="text1" w:themeTint="BF"/>
        </w:rPr>
        <w:t>smyslu ustanovení § 1765 odst. 2 Občanského zákoníku.</w:t>
      </w:r>
    </w:p>
    <w:p w14:paraId="5835506D" w14:textId="61DE4599"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Smluvní</w:t>
      </w:r>
      <w:r w:rsidRPr="0008010E">
        <w:rPr>
          <w:color w:val="404040" w:themeColor="text1" w:themeTint="BF"/>
          <w:spacing w:val="40"/>
        </w:rPr>
        <w:t xml:space="preserve"> </w:t>
      </w:r>
      <w:r w:rsidRPr="0008010E">
        <w:rPr>
          <w:color w:val="404040" w:themeColor="text1" w:themeTint="BF"/>
        </w:rPr>
        <w:t>strany</w:t>
      </w:r>
      <w:r w:rsidRPr="0008010E">
        <w:rPr>
          <w:color w:val="404040" w:themeColor="text1" w:themeTint="BF"/>
          <w:spacing w:val="40"/>
        </w:rPr>
        <w:t xml:space="preserve"> </w:t>
      </w:r>
      <w:r w:rsidRPr="0008010E">
        <w:rPr>
          <w:color w:val="404040" w:themeColor="text1" w:themeTint="BF"/>
        </w:rPr>
        <w:t>si</w:t>
      </w:r>
      <w:r w:rsidRPr="0008010E">
        <w:rPr>
          <w:color w:val="404040" w:themeColor="text1" w:themeTint="BF"/>
          <w:spacing w:val="40"/>
        </w:rPr>
        <w:t xml:space="preserve"> </w:t>
      </w:r>
      <w:r w:rsidRPr="0008010E">
        <w:rPr>
          <w:color w:val="404040" w:themeColor="text1" w:themeTint="BF"/>
        </w:rPr>
        <w:t>ve</w:t>
      </w:r>
      <w:r w:rsidRPr="0008010E">
        <w:rPr>
          <w:color w:val="404040" w:themeColor="text1" w:themeTint="BF"/>
          <w:spacing w:val="40"/>
        </w:rPr>
        <w:t xml:space="preserve"> </w:t>
      </w:r>
      <w:r w:rsidRPr="0008010E">
        <w:rPr>
          <w:color w:val="404040" w:themeColor="text1" w:themeTint="BF"/>
        </w:rPr>
        <w:t>smyslu</w:t>
      </w:r>
      <w:r w:rsidRPr="0008010E">
        <w:rPr>
          <w:color w:val="404040" w:themeColor="text1" w:themeTint="BF"/>
          <w:spacing w:val="40"/>
        </w:rPr>
        <w:t xml:space="preserve"> </w:t>
      </w:r>
      <w:r w:rsidRPr="0008010E">
        <w:rPr>
          <w:color w:val="404040" w:themeColor="text1" w:themeTint="BF"/>
        </w:rPr>
        <w:t>ustanovení</w:t>
      </w:r>
      <w:r w:rsidRPr="0008010E">
        <w:rPr>
          <w:color w:val="404040" w:themeColor="text1" w:themeTint="BF"/>
          <w:spacing w:val="40"/>
        </w:rPr>
        <w:t xml:space="preserve"> </w:t>
      </w:r>
      <w:r w:rsidRPr="0008010E">
        <w:rPr>
          <w:color w:val="404040" w:themeColor="text1" w:themeTint="BF"/>
        </w:rPr>
        <w:t>§</w:t>
      </w:r>
      <w:r w:rsidRPr="0008010E">
        <w:rPr>
          <w:color w:val="404040" w:themeColor="text1" w:themeTint="BF"/>
          <w:spacing w:val="40"/>
        </w:rPr>
        <w:t xml:space="preserve"> </w:t>
      </w:r>
      <w:r w:rsidRPr="0008010E">
        <w:rPr>
          <w:color w:val="404040" w:themeColor="text1" w:themeTint="BF"/>
        </w:rPr>
        <w:t>1794</w:t>
      </w:r>
      <w:r w:rsidRPr="0008010E">
        <w:rPr>
          <w:color w:val="404040" w:themeColor="text1" w:themeTint="BF"/>
          <w:spacing w:val="40"/>
        </w:rPr>
        <w:t xml:space="preserve"> </w:t>
      </w:r>
      <w:r w:rsidRPr="0008010E">
        <w:rPr>
          <w:color w:val="404040" w:themeColor="text1" w:themeTint="BF"/>
        </w:rPr>
        <w:t>odst.</w:t>
      </w:r>
      <w:r w:rsidRPr="0008010E">
        <w:rPr>
          <w:color w:val="404040" w:themeColor="text1" w:themeTint="BF"/>
          <w:spacing w:val="40"/>
        </w:rPr>
        <w:t xml:space="preserve"> </w:t>
      </w:r>
      <w:r w:rsidRPr="0008010E">
        <w:rPr>
          <w:color w:val="404040" w:themeColor="text1" w:themeTint="BF"/>
        </w:rPr>
        <w:t>2</w:t>
      </w:r>
      <w:r w:rsidRPr="0008010E">
        <w:rPr>
          <w:color w:val="404040" w:themeColor="text1" w:themeTint="BF"/>
          <w:spacing w:val="40"/>
        </w:rPr>
        <w:t xml:space="preserve"> </w:t>
      </w:r>
      <w:r w:rsidRPr="0008010E">
        <w:rPr>
          <w:color w:val="404040" w:themeColor="text1" w:themeTint="BF"/>
        </w:rPr>
        <w:t>Občanského</w:t>
      </w:r>
      <w:r w:rsidRPr="0008010E">
        <w:rPr>
          <w:color w:val="404040" w:themeColor="text1" w:themeTint="BF"/>
          <w:spacing w:val="40"/>
        </w:rPr>
        <w:t xml:space="preserve"> </w:t>
      </w:r>
      <w:r w:rsidRPr="0008010E">
        <w:rPr>
          <w:color w:val="404040" w:themeColor="text1" w:themeTint="BF"/>
        </w:rPr>
        <w:t>zákoníku</w:t>
      </w:r>
      <w:r w:rsidRPr="0008010E">
        <w:rPr>
          <w:color w:val="404040" w:themeColor="text1" w:themeTint="BF"/>
          <w:spacing w:val="40"/>
        </w:rPr>
        <w:t xml:space="preserve"> </w:t>
      </w:r>
      <w:r w:rsidRPr="0008010E">
        <w:rPr>
          <w:color w:val="404040" w:themeColor="text1" w:themeTint="BF"/>
        </w:rPr>
        <w:t>ujednaly, že</w:t>
      </w:r>
      <w:r w:rsidR="009D2CA6">
        <w:rPr>
          <w:color w:val="404040" w:themeColor="text1" w:themeTint="BF"/>
          <w:spacing w:val="-2"/>
        </w:rPr>
        <w:t> </w:t>
      </w:r>
      <w:r w:rsidRPr="0008010E">
        <w:rPr>
          <w:color w:val="404040" w:themeColor="text1" w:themeTint="BF"/>
        </w:rPr>
        <w:t>se</w:t>
      </w:r>
      <w:r w:rsidRPr="0008010E">
        <w:rPr>
          <w:color w:val="404040" w:themeColor="text1" w:themeTint="BF"/>
          <w:spacing w:val="-2"/>
        </w:rPr>
        <w:t xml:space="preserve"> </w:t>
      </w:r>
      <w:r w:rsidRPr="0008010E">
        <w:rPr>
          <w:color w:val="404040" w:themeColor="text1" w:themeTint="BF"/>
        </w:rPr>
        <w:t>Poskytovatel výslovně vzdává jeho práva ve smyslu ustanovení § 1793 Občanského zákoníku a souhlasí s Cenou tak, jak byla smluvními stranami sjednána výše v této Smlouvě.</w:t>
      </w:r>
    </w:p>
    <w:p w14:paraId="5835506E" w14:textId="77777777"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Jakékoliv spory, neshody nebo nároky vyplývající ze smluvního vztahu založeného touto Smlouvou</w:t>
      </w:r>
      <w:r w:rsidRPr="0008010E">
        <w:rPr>
          <w:color w:val="404040" w:themeColor="text1" w:themeTint="BF"/>
          <w:spacing w:val="-15"/>
        </w:rPr>
        <w:t xml:space="preserve"> </w:t>
      </w:r>
      <w:r w:rsidRPr="0008010E">
        <w:rPr>
          <w:color w:val="404040" w:themeColor="text1" w:themeTint="BF"/>
        </w:rPr>
        <w:t>mezi</w:t>
      </w:r>
      <w:r w:rsidRPr="0008010E">
        <w:rPr>
          <w:color w:val="404040" w:themeColor="text1" w:themeTint="BF"/>
          <w:spacing w:val="-15"/>
        </w:rPr>
        <w:t xml:space="preserve"> </w:t>
      </w:r>
      <w:r w:rsidRPr="0008010E">
        <w:rPr>
          <w:color w:val="404040" w:themeColor="text1" w:themeTint="BF"/>
        </w:rPr>
        <w:t>Objednatelem</w:t>
      </w:r>
      <w:r w:rsidRPr="0008010E">
        <w:rPr>
          <w:color w:val="404040" w:themeColor="text1" w:themeTint="BF"/>
          <w:spacing w:val="-11"/>
        </w:rPr>
        <w:t xml:space="preserve"> </w:t>
      </w:r>
      <w:r w:rsidRPr="0008010E">
        <w:rPr>
          <w:color w:val="404040" w:themeColor="text1" w:themeTint="BF"/>
        </w:rPr>
        <w:t>a</w:t>
      </w:r>
      <w:r w:rsidRPr="0008010E">
        <w:rPr>
          <w:color w:val="404040" w:themeColor="text1" w:themeTint="BF"/>
          <w:spacing w:val="-15"/>
        </w:rPr>
        <w:t xml:space="preserve"> </w:t>
      </w:r>
      <w:r w:rsidRPr="0008010E">
        <w:rPr>
          <w:color w:val="404040" w:themeColor="text1" w:themeTint="BF"/>
        </w:rPr>
        <w:t>Poskytovatelem</w:t>
      </w:r>
      <w:r w:rsidRPr="0008010E">
        <w:rPr>
          <w:color w:val="404040" w:themeColor="text1" w:themeTint="BF"/>
          <w:spacing w:val="-13"/>
        </w:rPr>
        <w:t xml:space="preserve"> </w:t>
      </w:r>
      <w:r w:rsidRPr="0008010E">
        <w:rPr>
          <w:color w:val="404040" w:themeColor="text1" w:themeTint="BF"/>
        </w:rPr>
        <w:t>nebo</w:t>
      </w:r>
      <w:r w:rsidRPr="0008010E">
        <w:rPr>
          <w:color w:val="404040" w:themeColor="text1" w:themeTint="BF"/>
          <w:spacing w:val="-12"/>
        </w:rPr>
        <w:t xml:space="preserve"> </w:t>
      </w:r>
      <w:r w:rsidRPr="0008010E">
        <w:rPr>
          <w:color w:val="404040" w:themeColor="text1" w:themeTint="BF"/>
        </w:rPr>
        <w:t>vzniklé</w:t>
      </w:r>
      <w:r w:rsidRPr="0008010E">
        <w:rPr>
          <w:color w:val="404040" w:themeColor="text1" w:themeTint="BF"/>
          <w:spacing w:val="-15"/>
        </w:rPr>
        <w:t xml:space="preserve"> </w:t>
      </w:r>
      <w:r w:rsidRPr="0008010E">
        <w:rPr>
          <w:color w:val="404040" w:themeColor="text1" w:themeTint="BF"/>
        </w:rPr>
        <w:t>v</w:t>
      </w:r>
      <w:r w:rsidRPr="0008010E">
        <w:rPr>
          <w:color w:val="404040" w:themeColor="text1" w:themeTint="BF"/>
          <w:spacing w:val="-14"/>
        </w:rPr>
        <w:t xml:space="preserve"> </w:t>
      </w:r>
      <w:r w:rsidRPr="0008010E">
        <w:rPr>
          <w:color w:val="404040" w:themeColor="text1" w:themeTint="BF"/>
        </w:rPr>
        <w:t>souvislosti</w:t>
      </w:r>
      <w:r w:rsidRPr="0008010E">
        <w:rPr>
          <w:color w:val="404040" w:themeColor="text1" w:themeTint="BF"/>
          <w:spacing w:val="-15"/>
        </w:rPr>
        <w:t xml:space="preserve"> </w:t>
      </w:r>
      <w:r w:rsidRPr="0008010E">
        <w:rPr>
          <w:color w:val="404040" w:themeColor="text1" w:themeTint="BF"/>
        </w:rPr>
        <w:t>s</w:t>
      </w:r>
      <w:r w:rsidRPr="0008010E">
        <w:rPr>
          <w:color w:val="404040" w:themeColor="text1" w:themeTint="BF"/>
          <w:spacing w:val="-12"/>
        </w:rPr>
        <w:t xml:space="preserve"> </w:t>
      </w:r>
      <w:r w:rsidRPr="0008010E">
        <w:rPr>
          <w:color w:val="404040" w:themeColor="text1" w:themeTint="BF"/>
        </w:rPr>
        <w:t>ním,</w:t>
      </w:r>
      <w:r w:rsidRPr="0008010E">
        <w:rPr>
          <w:color w:val="404040" w:themeColor="text1" w:themeTint="BF"/>
          <w:spacing w:val="-11"/>
        </w:rPr>
        <w:t xml:space="preserve"> </w:t>
      </w:r>
      <w:r w:rsidRPr="0008010E">
        <w:rPr>
          <w:color w:val="404040" w:themeColor="text1" w:themeTint="BF"/>
        </w:rPr>
        <w:t>budou</w:t>
      </w:r>
      <w:r w:rsidRPr="0008010E">
        <w:rPr>
          <w:color w:val="404040" w:themeColor="text1" w:themeTint="BF"/>
          <w:spacing w:val="-15"/>
        </w:rPr>
        <w:t xml:space="preserve"> </w:t>
      </w:r>
      <w:r w:rsidRPr="0008010E">
        <w:rPr>
          <w:color w:val="404040" w:themeColor="text1" w:themeTint="BF"/>
        </w:rPr>
        <w:t>řešeny nejprve smírnou cestou. V</w:t>
      </w:r>
      <w:r w:rsidRPr="0008010E">
        <w:rPr>
          <w:color w:val="404040" w:themeColor="text1" w:themeTint="BF"/>
          <w:spacing w:val="-2"/>
        </w:rPr>
        <w:t xml:space="preserve"> </w:t>
      </w:r>
      <w:r w:rsidRPr="0008010E">
        <w:rPr>
          <w:color w:val="404040" w:themeColor="text1" w:themeTint="BF"/>
        </w:rPr>
        <w:t>případě, že se jakékoliv spory mezi Smluvními stranami nepodaří smírně urovnat, se Smluvní strany dohodly, že místně příslušným soudem pro</w:t>
      </w:r>
      <w:r w:rsidRPr="0008010E">
        <w:rPr>
          <w:color w:val="404040" w:themeColor="text1" w:themeTint="BF"/>
          <w:spacing w:val="-3"/>
        </w:rPr>
        <w:t xml:space="preserve"> </w:t>
      </w:r>
      <w:r w:rsidRPr="0008010E">
        <w:rPr>
          <w:color w:val="404040" w:themeColor="text1" w:themeTint="BF"/>
        </w:rPr>
        <w:t>řešení sporů bude soud příslušný dle místa sídla Objednatele.</w:t>
      </w:r>
    </w:p>
    <w:p w14:paraId="5835506F" w14:textId="35E63668"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 xml:space="preserve">Veškerá komunikace mezi Smluvními stranami je činěna písemně, není-li touto Smlouvou </w:t>
      </w:r>
      <w:r w:rsidRPr="0008010E">
        <w:rPr>
          <w:color w:val="404040" w:themeColor="text1" w:themeTint="BF"/>
        </w:rPr>
        <w:lastRenderedPageBreak/>
        <w:t>stanoveno jinak. Písemná komunikace se činí v elektronické podobě prostřednictvím e-mailu nebo v</w:t>
      </w:r>
      <w:r w:rsidRPr="0008010E">
        <w:rPr>
          <w:color w:val="404040" w:themeColor="text1" w:themeTint="BF"/>
          <w:spacing w:val="-3"/>
        </w:rPr>
        <w:t xml:space="preserve"> </w:t>
      </w:r>
      <w:r w:rsidRPr="0008010E">
        <w:rPr>
          <w:color w:val="404040" w:themeColor="text1" w:themeTint="BF"/>
        </w:rPr>
        <w:t>listinné podobě prostřednictvím doporučené pošty či na adresy Smluvních stran uvedené v záhlaví této</w:t>
      </w:r>
      <w:r w:rsidRPr="0008010E">
        <w:rPr>
          <w:color w:val="404040" w:themeColor="text1" w:themeTint="BF"/>
          <w:spacing w:val="-1"/>
        </w:rPr>
        <w:t xml:space="preserve"> </w:t>
      </w:r>
      <w:r w:rsidRPr="0008010E">
        <w:rPr>
          <w:color w:val="404040" w:themeColor="text1" w:themeTint="BF"/>
        </w:rPr>
        <w:t>Smlouvy, resp. v</w:t>
      </w:r>
      <w:r w:rsidRPr="0008010E">
        <w:rPr>
          <w:color w:val="404040" w:themeColor="text1" w:themeTint="BF"/>
          <w:spacing w:val="-3"/>
        </w:rPr>
        <w:t xml:space="preserve"> </w:t>
      </w:r>
      <w:r w:rsidRPr="0008010E">
        <w:rPr>
          <w:color w:val="404040" w:themeColor="text1" w:themeTint="BF"/>
        </w:rPr>
        <w:t>článku 7. odst. 7.1 této Smlouvy. Změna kontaktních osob a/nebo jejich kontaktních údajů je účinná ke dni, v</w:t>
      </w:r>
      <w:r w:rsidRPr="0008010E">
        <w:rPr>
          <w:color w:val="404040" w:themeColor="text1" w:themeTint="BF"/>
          <w:spacing w:val="-2"/>
        </w:rPr>
        <w:t xml:space="preserve"> </w:t>
      </w:r>
      <w:r w:rsidRPr="0008010E">
        <w:rPr>
          <w:color w:val="404040" w:themeColor="text1" w:themeTint="BF"/>
        </w:rPr>
        <w:t>němž bude doručeno oznámení o</w:t>
      </w:r>
      <w:r w:rsidR="00526239">
        <w:rPr>
          <w:color w:val="404040" w:themeColor="text1" w:themeTint="BF"/>
        </w:rPr>
        <w:t> </w:t>
      </w:r>
      <w:r w:rsidRPr="0008010E">
        <w:rPr>
          <w:color w:val="404040" w:themeColor="text1" w:themeTint="BF"/>
        </w:rPr>
        <w:t>takové změně druhé Smluvní straně.</w:t>
      </w:r>
    </w:p>
    <w:p w14:paraId="58355070" w14:textId="77777777" w:rsidR="009E238A" w:rsidRPr="0008010E" w:rsidRDefault="00892987" w:rsidP="00A529B9">
      <w:pPr>
        <w:pStyle w:val="Odstavecseseznamem"/>
        <w:numPr>
          <w:ilvl w:val="1"/>
          <w:numId w:val="16"/>
        </w:numPr>
        <w:tabs>
          <w:tab w:val="left" w:pos="876"/>
          <w:tab w:val="left" w:pos="878"/>
        </w:tabs>
        <w:spacing w:after="120" w:line="312" w:lineRule="auto"/>
        <w:ind w:left="878" w:right="397"/>
        <w:rPr>
          <w:color w:val="404040" w:themeColor="text1" w:themeTint="BF"/>
        </w:rPr>
      </w:pPr>
      <w:r w:rsidRPr="0008010E">
        <w:rPr>
          <w:color w:val="404040" w:themeColor="text1" w:themeTint="BF"/>
        </w:rPr>
        <w:t>Dnem doručení písemností odeslaných na základě této Smlouvy nebo v</w:t>
      </w:r>
      <w:r w:rsidRPr="0008010E">
        <w:rPr>
          <w:color w:val="404040" w:themeColor="text1" w:themeTint="BF"/>
          <w:spacing w:val="-2"/>
        </w:rPr>
        <w:t xml:space="preserve"> </w:t>
      </w:r>
      <w:r w:rsidRPr="0008010E">
        <w:rPr>
          <w:color w:val="404040" w:themeColor="text1" w:themeTint="BF"/>
        </w:rPr>
        <w:t>souvislosti s</w:t>
      </w:r>
      <w:r w:rsidRPr="0008010E">
        <w:rPr>
          <w:color w:val="404040" w:themeColor="text1" w:themeTint="BF"/>
          <w:spacing w:val="-4"/>
        </w:rPr>
        <w:t xml:space="preserve"> </w:t>
      </w:r>
      <w:r w:rsidRPr="0008010E">
        <w:rPr>
          <w:color w:val="404040" w:themeColor="text1" w:themeTint="BF"/>
        </w:rPr>
        <w:t>touto Smlouvou,</w:t>
      </w:r>
      <w:r w:rsidRPr="0008010E">
        <w:rPr>
          <w:color w:val="404040" w:themeColor="text1" w:themeTint="BF"/>
          <w:spacing w:val="-1"/>
        </w:rPr>
        <w:t xml:space="preserve"> </w:t>
      </w:r>
      <w:r w:rsidRPr="0008010E">
        <w:rPr>
          <w:color w:val="404040" w:themeColor="text1" w:themeTint="BF"/>
        </w:rPr>
        <w:t>pokud</w:t>
      </w:r>
      <w:r w:rsidRPr="0008010E">
        <w:rPr>
          <w:color w:val="404040" w:themeColor="text1" w:themeTint="BF"/>
          <w:spacing w:val="-3"/>
        </w:rPr>
        <w:t xml:space="preserve"> </w:t>
      </w:r>
      <w:r w:rsidRPr="0008010E">
        <w:rPr>
          <w:color w:val="404040" w:themeColor="text1" w:themeTint="BF"/>
        </w:rPr>
        <w:t>není</w:t>
      </w:r>
      <w:r w:rsidRPr="0008010E">
        <w:rPr>
          <w:color w:val="404040" w:themeColor="text1" w:themeTint="BF"/>
          <w:spacing w:val="-1"/>
        </w:rPr>
        <w:t xml:space="preserve"> </w:t>
      </w:r>
      <w:r w:rsidRPr="0008010E">
        <w:rPr>
          <w:color w:val="404040" w:themeColor="text1" w:themeTint="BF"/>
        </w:rPr>
        <w:t>prokázán</w:t>
      </w:r>
      <w:r w:rsidRPr="0008010E">
        <w:rPr>
          <w:color w:val="404040" w:themeColor="text1" w:themeTint="BF"/>
          <w:spacing w:val="-5"/>
        </w:rPr>
        <w:t xml:space="preserve"> </w:t>
      </w:r>
      <w:r w:rsidRPr="0008010E">
        <w:rPr>
          <w:color w:val="404040" w:themeColor="text1" w:themeTint="BF"/>
        </w:rPr>
        <w:t>jiný</w:t>
      </w:r>
      <w:r w:rsidRPr="0008010E">
        <w:rPr>
          <w:color w:val="404040" w:themeColor="text1" w:themeTint="BF"/>
          <w:spacing w:val="-2"/>
        </w:rPr>
        <w:t xml:space="preserve"> </w:t>
      </w:r>
      <w:r w:rsidRPr="0008010E">
        <w:rPr>
          <w:color w:val="404040" w:themeColor="text1" w:themeTint="BF"/>
        </w:rPr>
        <w:t>den</w:t>
      </w:r>
      <w:r w:rsidRPr="0008010E">
        <w:rPr>
          <w:color w:val="404040" w:themeColor="text1" w:themeTint="BF"/>
          <w:spacing w:val="-5"/>
        </w:rPr>
        <w:t xml:space="preserve"> </w:t>
      </w:r>
      <w:r w:rsidRPr="0008010E">
        <w:rPr>
          <w:color w:val="404040" w:themeColor="text1" w:themeTint="BF"/>
        </w:rPr>
        <w:t>doručení,</w:t>
      </w:r>
      <w:r w:rsidRPr="0008010E">
        <w:rPr>
          <w:color w:val="404040" w:themeColor="text1" w:themeTint="BF"/>
          <w:spacing w:val="-1"/>
        </w:rPr>
        <w:t xml:space="preserve"> </w:t>
      </w:r>
      <w:r w:rsidRPr="0008010E">
        <w:rPr>
          <w:color w:val="404040" w:themeColor="text1" w:themeTint="BF"/>
        </w:rPr>
        <w:t>se</w:t>
      </w:r>
      <w:r w:rsidRPr="0008010E">
        <w:rPr>
          <w:color w:val="404040" w:themeColor="text1" w:themeTint="BF"/>
          <w:spacing w:val="-5"/>
        </w:rPr>
        <w:t xml:space="preserve"> </w:t>
      </w:r>
      <w:r w:rsidRPr="0008010E">
        <w:rPr>
          <w:color w:val="404040" w:themeColor="text1" w:themeTint="BF"/>
        </w:rPr>
        <w:t>rozumí</w:t>
      </w:r>
      <w:r w:rsidRPr="0008010E">
        <w:rPr>
          <w:color w:val="404040" w:themeColor="text1" w:themeTint="BF"/>
          <w:spacing w:val="-1"/>
        </w:rPr>
        <w:t xml:space="preserve"> </w:t>
      </w:r>
      <w:r w:rsidRPr="0008010E">
        <w:rPr>
          <w:color w:val="404040" w:themeColor="text1" w:themeTint="BF"/>
        </w:rPr>
        <w:t>poslední</w:t>
      </w:r>
      <w:r w:rsidRPr="0008010E">
        <w:rPr>
          <w:color w:val="404040" w:themeColor="text1" w:themeTint="BF"/>
          <w:spacing w:val="-1"/>
        </w:rPr>
        <w:t xml:space="preserve"> </w:t>
      </w:r>
      <w:r w:rsidRPr="0008010E">
        <w:rPr>
          <w:color w:val="404040" w:themeColor="text1" w:themeTint="BF"/>
        </w:rPr>
        <w:t>den</w:t>
      </w:r>
      <w:r w:rsidRPr="0008010E">
        <w:rPr>
          <w:color w:val="404040" w:themeColor="text1" w:themeTint="BF"/>
          <w:spacing w:val="-5"/>
        </w:rPr>
        <w:t xml:space="preserve"> </w:t>
      </w:r>
      <w:r w:rsidRPr="0008010E">
        <w:rPr>
          <w:color w:val="404040" w:themeColor="text1" w:themeTint="BF"/>
        </w:rPr>
        <w:t>lhůty,</w:t>
      </w:r>
      <w:r w:rsidRPr="0008010E">
        <w:rPr>
          <w:color w:val="404040" w:themeColor="text1" w:themeTint="BF"/>
          <w:spacing w:val="-4"/>
        </w:rPr>
        <w:t xml:space="preserve"> </w:t>
      </w:r>
      <w:r w:rsidRPr="0008010E">
        <w:rPr>
          <w:color w:val="404040" w:themeColor="text1" w:themeTint="BF"/>
        </w:rPr>
        <w:t>ve</w:t>
      </w:r>
      <w:r w:rsidRPr="0008010E">
        <w:rPr>
          <w:color w:val="404040" w:themeColor="text1" w:themeTint="BF"/>
          <w:spacing w:val="-5"/>
        </w:rPr>
        <w:t xml:space="preserve"> </w:t>
      </w:r>
      <w:r w:rsidRPr="0008010E">
        <w:rPr>
          <w:color w:val="404040" w:themeColor="text1" w:themeTint="BF"/>
        </w:rPr>
        <w:t>které</w:t>
      </w:r>
      <w:r w:rsidRPr="0008010E">
        <w:rPr>
          <w:color w:val="404040" w:themeColor="text1" w:themeTint="BF"/>
          <w:spacing w:val="-5"/>
        </w:rPr>
        <w:t xml:space="preserve"> </w:t>
      </w:r>
      <w:r w:rsidRPr="0008010E">
        <w:rPr>
          <w:color w:val="404040" w:themeColor="text1" w:themeTint="BF"/>
        </w:rPr>
        <w:t>byla písemnost</w:t>
      </w:r>
      <w:r w:rsidRPr="0008010E">
        <w:rPr>
          <w:color w:val="404040" w:themeColor="text1" w:themeTint="BF"/>
          <w:spacing w:val="40"/>
        </w:rPr>
        <w:t xml:space="preserve"> </w:t>
      </w:r>
      <w:r w:rsidRPr="0008010E">
        <w:rPr>
          <w:color w:val="404040" w:themeColor="text1" w:themeTint="BF"/>
        </w:rPr>
        <w:t>pro</w:t>
      </w:r>
      <w:r w:rsidRPr="0008010E">
        <w:rPr>
          <w:color w:val="404040" w:themeColor="text1" w:themeTint="BF"/>
          <w:spacing w:val="40"/>
        </w:rPr>
        <w:t xml:space="preserve"> </w:t>
      </w:r>
      <w:r w:rsidRPr="0008010E">
        <w:rPr>
          <w:color w:val="404040" w:themeColor="text1" w:themeTint="BF"/>
        </w:rPr>
        <w:t>adresáta</w:t>
      </w:r>
      <w:r w:rsidRPr="0008010E">
        <w:rPr>
          <w:color w:val="404040" w:themeColor="text1" w:themeTint="BF"/>
          <w:spacing w:val="40"/>
        </w:rPr>
        <w:t xml:space="preserve"> </w:t>
      </w:r>
      <w:r w:rsidRPr="0008010E">
        <w:rPr>
          <w:color w:val="404040" w:themeColor="text1" w:themeTint="BF"/>
        </w:rPr>
        <w:t>uložena</w:t>
      </w:r>
      <w:r w:rsidRPr="0008010E">
        <w:rPr>
          <w:color w:val="404040" w:themeColor="text1" w:themeTint="BF"/>
          <w:spacing w:val="40"/>
        </w:rPr>
        <w:t xml:space="preserve"> </w:t>
      </w:r>
      <w:r w:rsidRPr="0008010E">
        <w:rPr>
          <w:color w:val="404040" w:themeColor="text1" w:themeTint="BF"/>
        </w:rPr>
        <w:t>u</w:t>
      </w:r>
      <w:r w:rsidRPr="0008010E">
        <w:rPr>
          <w:color w:val="404040" w:themeColor="text1" w:themeTint="BF"/>
          <w:spacing w:val="40"/>
        </w:rPr>
        <w:t xml:space="preserve"> </w:t>
      </w:r>
      <w:r w:rsidRPr="0008010E">
        <w:rPr>
          <w:color w:val="404040" w:themeColor="text1" w:themeTint="BF"/>
        </w:rPr>
        <w:t>provozovatele</w:t>
      </w:r>
      <w:r w:rsidRPr="0008010E">
        <w:rPr>
          <w:color w:val="404040" w:themeColor="text1" w:themeTint="BF"/>
          <w:spacing w:val="40"/>
        </w:rPr>
        <w:t xml:space="preserve"> </w:t>
      </w:r>
      <w:r w:rsidRPr="0008010E">
        <w:rPr>
          <w:color w:val="404040" w:themeColor="text1" w:themeTint="BF"/>
        </w:rPr>
        <w:t>poštovních</w:t>
      </w:r>
      <w:r w:rsidRPr="0008010E">
        <w:rPr>
          <w:color w:val="404040" w:themeColor="text1" w:themeTint="BF"/>
          <w:spacing w:val="40"/>
        </w:rPr>
        <w:t xml:space="preserve"> </w:t>
      </w:r>
      <w:r w:rsidRPr="0008010E">
        <w:rPr>
          <w:color w:val="404040" w:themeColor="text1" w:themeTint="BF"/>
        </w:rPr>
        <w:t>služeb,</w:t>
      </w:r>
      <w:r w:rsidRPr="0008010E">
        <w:rPr>
          <w:color w:val="404040" w:themeColor="text1" w:themeTint="BF"/>
          <w:spacing w:val="40"/>
        </w:rPr>
        <w:t xml:space="preserve"> </w:t>
      </w:r>
      <w:r w:rsidRPr="0008010E">
        <w:rPr>
          <w:color w:val="404040" w:themeColor="text1" w:themeTint="BF"/>
        </w:rPr>
        <w:t>a</w:t>
      </w:r>
      <w:r w:rsidRPr="0008010E">
        <w:rPr>
          <w:color w:val="404040" w:themeColor="text1" w:themeTint="BF"/>
          <w:spacing w:val="40"/>
        </w:rPr>
        <w:t xml:space="preserve"> </w:t>
      </w:r>
      <w:r w:rsidRPr="0008010E">
        <w:rPr>
          <w:color w:val="404040" w:themeColor="text1" w:themeTint="BF"/>
        </w:rPr>
        <w:t>to</w:t>
      </w:r>
      <w:r w:rsidRPr="0008010E">
        <w:rPr>
          <w:color w:val="404040" w:themeColor="text1" w:themeTint="BF"/>
          <w:spacing w:val="40"/>
        </w:rPr>
        <w:t xml:space="preserve"> </w:t>
      </w:r>
      <w:r w:rsidRPr="0008010E">
        <w:rPr>
          <w:color w:val="404040" w:themeColor="text1" w:themeTint="BF"/>
        </w:rPr>
        <w:t>i</w:t>
      </w:r>
      <w:r w:rsidRPr="0008010E">
        <w:rPr>
          <w:color w:val="404040" w:themeColor="text1" w:themeTint="BF"/>
          <w:spacing w:val="40"/>
        </w:rPr>
        <w:t xml:space="preserve"> </w:t>
      </w:r>
      <w:r w:rsidRPr="0008010E">
        <w:rPr>
          <w:color w:val="404040" w:themeColor="text1" w:themeTint="BF"/>
        </w:rPr>
        <w:t>tehdy,</w:t>
      </w:r>
      <w:r w:rsidRPr="0008010E">
        <w:rPr>
          <w:color w:val="404040" w:themeColor="text1" w:themeTint="BF"/>
          <w:spacing w:val="40"/>
        </w:rPr>
        <w:t xml:space="preserve"> </w:t>
      </w:r>
      <w:r w:rsidRPr="0008010E">
        <w:rPr>
          <w:color w:val="404040" w:themeColor="text1" w:themeTint="BF"/>
        </w:rPr>
        <w:t>jestliže se adresát o</w:t>
      </w:r>
      <w:r w:rsidRPr="0008010E">
        <w:rPr>
          <w:color w:val="404040" w:themeColor="text1" w:themeTint="BF"/>
          <w:spacing w:val="-2"/>
        </w:rPr>
        <w:t xml:space="preserve"> </w:t>
      </w:r>
      <w:r w:rsidRPr="0008010E">
        <w:rPr>
          <w:color w:val="404040" w:themeColor="text1" w:themeTint="BF"/>
        </w:rPr>
        <w:t>jejím uložení nedozvěděl. Ustanovení § 573 Občanského zákoníku se nepoužije.</w:t>
      </w:r>
    </w:p>
    <w:p w14:paraId="58355071" w14:textId="0FB4E107" w:rsidR="009E238A" w:rsidRPr="0008010E" w:rsidRDefault="00892987" w:rsidP="00A529B9">
      <w:pPr>
        <w:pStyle w:val="Odstavecseseznamem"/>
        <w:numPr>
          <w:ilvl w:val="1"/>
          <w:numId w:val="16"/>
        </w:numPr>
        <w:tabs>
          <w:tab w:val="left" w:pos="876"/>
          <w:tab w:val="left" w:pos="878"/>
        </w:tabs>
        <w:spacing w:after="120" w:line="312" w:lineRule="auto"/>
        <w:ind w:left="878" w:right="397"/>
        <w:rPr>
          <w:color w:val="404040" w:themeColor="text1" w:themeTint="BF"/>
        </w:rPr>
      </w:pPr>
      <w:r w:rsidRPr="0008010E">
        <w:rPr>
          <w:color w:val="404040" w:themeColor="text1" w:themeTint="BF"/>
        </w:rPr>
        <w:t>Pokud jakákoliv ustanovení Smlouvy budou považována za</w:t>
      </w:r>
      <w:r w:rsidRPr="0008010E">
        <w:rPr>
          <w:color w:val="404040" w:themeColor="text1" w:themeTint="BF"/>
          <w:spacing w:val="-3"/>
        </w:rPr>
        <w:t xml:space="preserve"> </w:t>
      </w:r>
      <w:r w:rsidRPr="0008010E">
        <w:rPr>
          <w:color w:val="404040" w:themeColor="text1" w:themeTint="BF"/>
        </w:rPr>
        <w:t>neplatná nebo nevymahatelná, nebude mít taková neplatnost nebo nevymahatelnost za následek neplatnost nebo nevymahatelnost celé Smlouvy, ale celá Smlouva se bude vykládat tak, jako by neobsahovala příslušná</w:t>
      </w:r>
      <w:r w:rsidRPr="0008010E">
        <w:rPr>
          <w:color w:val="404040" w:themeColor="text1" w:themeTint="BF"/>
          <w:spacing w:val="76"/>
          <w:w w:val="150"/>
        </w:rPr>
        <w:t xml:space="preserve"> </w:t>
      </w:r>
      <w:r w:rsidRPr="0008010E">
        <w:rPr>
          <w:color w:val="404040" w:themeColor="text1" w:themeTint="BF"/>
        </w:rPr>
        <w:t>neplatná</w:t>
      </w:r>
      <w:r w:rsidRPr="0008010E">
        <w:rPr>
          <w:color w:val="404040" w:themeColor="text1" w:themeTint="BF"/>
          <w:spacing w:val="74"/>
          <w:w w:val="150"/>
        </w:rPr>
        <w:t xml:space="preserve"> </w:t>
      </w:r>
      <w:r w:rsidRPr="0008010E">
        <w:rPr>
          <w:color w:val="404040" w:themeColor="text1" w:themeTint="BF"/>
        </w:rPr>
        <w:t>nebo</w:t>
      </w:r>
      <w:r w:rsidRPr="0008010E">
        <w:rPr>
          <w:color w:val="404040" w:themeColor="text1" w:themeTint="BF"/>
          <w:spacing w:val="76"/>
          <w:w w:val="150"/>
        </w:rPr>
        <w:t xml:space="preserve"> </w:t>
      </w:r>
      <w:r w:rsidRPr="0008010E">
        <w:rPr>
          <w:color w:val="404040" w:themeColor="text1" w:themeTint="BF"/>
        </w:rPr>
        <w:t>nevymahatelná</w:t>
      </w:r>
      <w:r w:rsidRPr="0008010E">
        <w:rPr>
          <w:color w:val="404040" w:themeColor="text1" w:themeTint="BF"/>
          <w:spacing w:val="75"/>
          <w:w w:val="150"/>
        </w:rPr>
        <w:t xml:space="preserve"> </w:t>
      </w:r>
      <w:r w:rsidRPr="0008010E">
        <w:rPr>
          <w:color w:val="404040" w:themeColor="text1" w:themeTint="BF"/>
        </w:rPr>
        <w:t>ustanovení</w:t>
      </w:r>
      <w:r w:rsidRPr="0008010E">
        <w:rPr>
          <w:color w:val="404040" w:themeColor="text1" w:themeTint="BF"/>
          <w:spacing w:val="77"/>
          <w:w w:val="150"/>
        </w:rPr>
        <w:t xml:space="preserve"> </w:t>
      </w:r>
      <w:r w:rsidRPr="0008010E">
        <w:rPr>
          <w:color w:val="404040" w:themeColor="text1" w:themeTint="BF"/>
        </w:rPr>
        <w:t>nebo</w:t>
      </w:r>
      <w:r w:rsidRPr="0008010E">
        <w:rPr>
          <w:color w:val="404040" w:themeColor="text1" w:themeTint="BF"/>
          <w:spacing w:val="75"/>
          <w:w w:val="150"/>
        </w:rPr>
        <w:t xml:space="preserve"> </w:t>
      </w:r>
      <w:r w:rsidRPr="0008010E">
        <w:rPr>
          <w:color w:val="404040" w:themeColor="text1" w:themeTint="BF"/>
        </w:rPr>
        <w:t>části</w:t>
      </w:r>
      <w:r w:rsidRPr="0008010E">
        <w:rPr>
          <w:color w:val="404040" w:themeColor="text1" w:themeTint="BF"/>
          <w:spacing w:val="76"/>
          <w:w w:val="150"/>
        </w:rPr>
        <w:t xml:space="preserve"> </w:t>
      </w:r>
      <w:r w:rsidRPr="0008010E">
        <w:rPr>
          <w:color w:val="404040" w:themeColor="text1" w:themeTint="BF"/>
        </w:rPr>
        <w:t>ustanovení a práva a</w:t>
      </w:r>
      <w:r w:rsidR="00EF459A">
        <w:rPr>
          <w:color w:val="404040" w:themeColor="text1" w:themeTint="BF"/>
        </w:rPr>
        <w:t> </w:t>
      </w:r>
      <w:r w:rsidRPr="0008010E">
        <w:rPr>
          <w:color w:val="404040" w:themeColor="text1" w:themeTint="BF"/>
        </w:rPr>
        <w:t>povinnosti Smluvních stran se budou vykládat přiměřeně. Smluvní strany se dále zavazují, že</w:t>
      </w:r>
      <w:r w:rsidR="00797375">
        <w:rPr>
          <w:color w:val="404040" w:themeColor="text1" w:themeTint="BF"/>
        </w:rPr>
        <w:t> </w:t>
      </w:r>
      <w:r w:rsidRPr="0008010E">
        <w:rPr>
          <w:color w:val="404040" w:themeColor="text1" w:themeTint="BF"/>
        </w:rPr>
        <w:t>budou navzájem spolupracovat s cílem nahradit takové neplatné nebo nevymahatelné ustanovení platným a vymahatelným ustanovením, jímž bude dosaženo stejného ekonomického výsledku (v maximálním možném rozsahu v souladu s právními předpisy),</w:t>
      </w:r>
      <w:r w:rsidRPr="0008010E">
        <w:rPr>
          <w:color w:val="404040" w:themeColor="text1" w:themeTint="BF"/>
          <w:spacing w:val="-11"/>
        </w:rPr>
        <w:t xml:space="preserve"> </w:t>
      </w:r>
      <w:r w:rsidRPr="0008010E">
        <w:rPr>
          <w:color w:val="404040" w:themeColor="text1" w:themeTint="BF"/>
        </w:rPr>
        <w:t>jako</w:t>
      </w:r>
      <w:r w:rsidR="00EF459A">
        <w:rPr>
          <w:color w:val="404040" w:themeColor="text1" w:themeTint="BF"/>
          <w:spacing w:val="-2"/>
        </w:rPr>
        <w:t> </w:t>
      </w:r>
      <w:r w:rsidRPr="0008010E">
        <w:rPr>
          <w:color w:val="404040" w:themeColor="text1" w:themeTint="BF"/>
        </w:rPr>
        <w:t>bylo</w:t>
      </w:r>
      <w:r w:rsidRPr="0008010E">
        <w:rPr>
          <w:color w:val="404040" w:themeColor="text1" w:themeTint="BF"/>
          <w:spacing w:val="-7"/>
        </w:rPr>
        <w:t xml:space="preserve"> </w:t>
      </w:r>
      <w:r w:rsidRPr="0008010E">
        <w:rPr>
          <w:color w:val="404040" w:themeColor="text1" w:themeTint="BF"/>
        </w:rPr>
        <w:t>zamýšleno</w:t>
      </w:r>
      <w:r w:rsidRPr="0008010E">
        <w:rPr>
          <w:color w:val="404040" w:themeColor="text1" w:themeTint="BF"/>
          <w:spacing w:val="-7"/>
        </w:rPr>
        <w:t xml:space="preserve"> </w:t>
      </w:r>
      <w:r w:rsidRPr="0008010E">
        <w:rPr>
          <w:color w:val="404040" w:themeColor="text1" w:themeTint="BF"/>
        </w:rPr>
        <w:t>ustanovením,</w:t>
      </w:r>
      <w:r w:rsidRPr="0008010E">
        <w:rPr>
          <w:color w:val="404040" w:themeColor="text1" w:themeTint="BF"/>
          <w:spacing w:val="-8"/>
        </w:rPr>
        <w:t xml:space="preserve"> </w:t>
      </w:r>
      <w:r w:rsidRPr="0008010E">
        <w:rPr>
          <w:color w:val="404040" w:themeColor="text1" w:themeTint="BF"/>
        </w:rPr>
        <w:t>jež</w:t>
      </w:r>
      <w:r w:rsidRPr="0008010E">
        <w:rPr>
          <w:color w:val="404040" w:themeColor="text1" w:themeTint="BF"/>
          <w:spacing w:val="-12"/>
        </w:rPr>
        <w:t xml:space="preserve"> </w:t>
      </w:r>
      <w:r w:rsidRPr="0008010E">
        <w:rPr>
          <w:color w:val="404040" w:themeColor="text1" w:themeTint="BF"/>
        </w:rPr>
        <w:t>bylo</w:t>
      </w:r>
      <w:r w:rsidRPr="0008010E">
        <w:rPr>
          <w:color w:val="404040" w:themeColor="text1" w:themeTint="BF"/>
          <w:spacing w:val="-7"/>
        </w:rPr>
        <w:t xml:space="preserve"> </w:t>
      </w:r>
      <w:r w:rsidRPr="0008010E">
        <w:rPr>
          <w:color w:val="404040" w:themeColor="text1" w:themeTint="BF"/>
        </w:rPr>
        <w:t>shledáno</w:t>
      </w:r>
      <w:r w:rsidRPr="0008010E">
        <w:rPr>
          <w:color w:val="404040" w:themeColor="text1" w:themeTint="BF"/>
          <w:spacing w:val="-7"/>
        </w:rPr>
        <w:t xml:space="preserve"> </w:t>
      </w:r>
      <w:r w:rsidRPr="0008010E">
        <w:rPr>
          <w:color w:val="404040" w:themeColor="text1" w:themeTint="BF"/>
        </w:rPr>
        <w:t>neplatným</w:t>
      </w:r>
      <w:r w:rsidRPr="0008010E">
        <w:rPr>
          <w:color w:val="404040" w:themeColor="text1" w:themeTint="BF"/>
          <w:spacing w:val="-9"/>
        </w:rPr>
        <w:t xml:space="preserve"> </w:t>
      </w:r>
      <w:r w:rsidRPr="0008010E">
        <w:rPr>
          <w:color w:val="404040" w:themeColor="text1" w:themeTint="BF"/>
        </w:rPr>
        <w:t>či</w:t>
      </w:r>
      <w:r w:rsidRPr="0008010E">
        <w:rPr>
          <w:color w:val="404040" w:themeColor="text1" w:themeTint="BF"/>
          <w:spacing w:val="-2"/>
        </w:rPr>
        <w:t xml:space="preserve"> </w:t>
      </w:r>
      <w:r w:rsidRPr="0008010E">
        <w:rPr>
          <w:color w:val="404040" w:themeColor="text1" w:themeTint="BF"/>
        </w:rPr>
        <w:t>nevymahatelným.</w:t>
      </w:r>
    </w:p>
    <w:p w14:paraId="58355072" w14:textId="77777777" w:rsidR="009E238A" w:rsidRDefault="00892987" w:rsidP="00A529B9">
      <w:pPr>
        <w:pStyle w:val="Odstavecseseznamem"/>
        <w:numPr>
          <w:ilvl w:val="1"/>
          <w:numId w:val="16"/>
        </w:numPr>
        <w:tabs>
          <w:tab w:val="left" w:pos="876"/>
          <w:tab w:val="left" w:pos="878"/>
        </w:tabs>
        <w:spacing w:after="120" w:line="312" w:lineRule="auto"/>
        <w:ind w:left="878" w:right="397"/>
        <w:rPr>
          <w:color w:val="404040" w:themeColor="text1" w:themeTint="BF"/>
        </w:rPr>
      </w:pPr>
      <w:r w:rsidRPr="0008010E">
        <w:rPr>
          <w:color w:val="404040" w:themeColor="text1" w:themeTint="BF"/>
        </w:rPr>
        <w:t>Změny a doplňky této Smlouvy lze provádět pouze písemnými a vzestupně očíslovanými dodatky ke Smlouvě podepsanými oběma Smluvními stranami.</w:t>
      </w:r>
    </w:p>
    <w:p w14:paraId="58355074" w14:textId="54C0EB1D" w:rsidR="009E238A" w:rsidRPr="0008010E" w:rsidRDefault="00892987" w:rsidP="00A529B9">
      <w:pPr>
        <w:pStyle w:val="Odstavecseseznamem"/>
        <w:numPr>
          <w:ilvl w:val="1"/>
          <w:numId w:val="16"/>
        </w:numPr>
        <w:tabs>
          <w:tab w:val="left" w:pos="875"/>
          <w:tab w:val="left" w:pos="877"/>
        </w:tabs>
        <w:spacing w:after="120" w:line="312" w:lineRule="auto"/>
        <w:ind w:right="397"/>
        <w:rPr>
          <w:color w:val="404040" w:themeColor="text1" w:themeTint="BF"/>
        </w:rPr>
      </w:pPr>
      <w:r w:rsidRPr="0008010E">
        <w:rPr>
          <w:color w:val="404040" w:themeColor="text1" w:themeTint="BF"/>
        </w:rPr>
        <w:t>Smluvní</w:t>
      </w:r>
      <w:r w:rsidRPr="0008010E">
        <w:rPr>
          <w:color w:val="404040" w:themeColor="text1" w:themeTint="BF"/>
          <w:spacing w:val="40"/>
        </w:rPr>
        <w:t xml:space="preserve"> </w:t>
      </w:r>
      <w:r w:rsidRPr="0008010E">
        <w:rPr>
          <w:color w:val="404040" w:themeColor="text1" w:themeTint="BF"/>
        </w:rPr>
        <w:t>strany</w:t>
      </w:r>
      <w:r w:rsidRPr="0008010E">
        <w:rPr>
          <w:color w:val="404040" w:themeColor="text1" w:themeTint="BF"/>
          <w:spacing w:val="40"/>
        </w:rPr>
        <w:t xml:space="preserve"> </w:t>
      </w:r>
      <w:r w:rsidRPr="0008010E">
        <w:rPr>
          <w:color w:val="404040" w:themeColor="text1" w:themeTint="BF"/>
        </w:rPr>
        <w:t>potvrzují,</w:t>
      </w:r>
      <w:r w:rsidRPr="0008010E">
        <w:rPr>
          <w:color w:val="404040" w:themeColor="text1" w:themeTint="BF"/>
          <w:spacing w:val="40"/>
        </w:rPr>
        <w:t xml:space="preserve"> </w:t>
      </w:r>
      <w:r w:rsidRPr="0008010E">
        <w:rPr>
          <w:color w:val="404040" w:themeColor="text1" w:themeTint="BF"/>
        </w:rPr>
        <w:t>že</w:t>
      </w:r>
      <w:r w:rsidRPr="0008010E">
        <w:rPr>
          <w:color w:val="404040" w:themeColor="text1" w:themeTint="BF"/>
          <w:spacing w:val="40"/>
        </w:rPr>
        <w:t xml:space="preserve"> </w:t>
      </w:r>
      <w:r w:rsidRPr="0008010E">
        <w:rPr>
          <w:color w:val="404040" w:themeColor="text1" w:themeTint="BF"/>
        </w:rPr>
        <w:t>si</w:t>
      </w:r>
      <w:r w:rsidRPr="0008010E">
        <w:rPr>
          <w:color w:val="404040" w:themeColor="text1" w:themeTint="BF"/>
          <w:spacing w:val="40"/>
        </w:rPr>
        <w:t xml:space="preserve"> </w:t>
      </w:r>
      <w:r w:rsidRPr="0008010E">
        <w:rPr>
          <w:color w:val="404040" w:themeColor="text1" w:themeTint="BF"/>
        </w:rPr>
        <w:t>při</w:t>
      </w:r>
      <w:r w:rsidRPr="0008010E">
        <w:rPr>
          <w:color w:val="404040" w:themeColor="text1" w:themeTint="BF"/>
          <w:spacing w:val="40"/>
        </w:rPr>
        <w:t xml:space="preserve"> </w:t>
      </w:r>
      <w:r w:rsidRPr="0008010E">
        <w:rPr>
          <w:color w:val="404040" w:themeColor="text1" w:themeTint="BF"/>
        </w:rPr>
        <w:t>uzavírání</w:t>
      </w:r>
      <w:r w:rsidRPr="0008010E">
        <w:rPr>
          <w:color w:val="404040" w:themeColor="text1" w:themeTint="BF"/>
          <w:spacing w:val="40"/>
        </w:rPr>
        <w:t xml:space="preserve"> </w:t>
      </w:r>
      <w:r w:rsidRPr="0008010E">
        <w:rPr>
          <w:color w:val="404040" w:themeColor="text1" w:themeTint="BF"/>
        </w:rPr>
        <w:t>Smlouvy</w:t>
      </w:r>
      <w:r w:rsidRPr="0008010E">
        <w:rPr>
          <w:color w:val="404040" w:themeColor="text1" w:themeTint="BF"/>
          <w:spacing w:val="40"/>
        </w:rPr>
        <w:t xml:space="preserve"> </w:t>
      </w:r>
      <w:r w:rsidRPr="0008010E">
        <w:rPr>
          <w:color w:val="404040" w:themeColor="text1" w:themeTint="BF"/>
        </w:rPr>
        <w:t>vzájemně</w:t>
      </w:r>
      <w:r w:rsidRPr="0008010E">
        <w:rPr>
          <w:color w:val="404040" w:themeColor="text1" w:themeTint="BF"/>
          <w:spacing w:val="40"/>
        </w:rPr>
        <w:t xml:space="preserve"> </w:t>
      </w:r>
      <w:r w:rsidRPr="0008010E">
        <w:rPr>
          <w:color w:val="404040" w:themeColor="text1" w:themeTint="BF"/>
        </w:rPr>
        <w:t>sdělily</w:t>
      </w:r>
      <w:r w:rsidRPr="0008010E">
        <w:rPr>
          <w:color w:val="404040" w:themeColor="text1" w:themeTint="BF"/>
          <w:spacing w:val="40"/>
        </w:rPr>
        <w:t xml:space="preserve"> </w:t>
      </w:r>
      <w:r w:rsidRPr="0008010E">
        <w:rPr>
          <w:color w:val="404040" w:themeColor="text1" w:themeTint="BF"/>
        </w:rPr>
        <w:t>všechny</w:t>
      </w:r>
      <w:r w:rsidRPr="0008010E">
        <w:rPr>
          <w:color w:val="404040" w:themeColor="text1" w:themeTint="BF"/>
          <w:spacing w:val="40"/>
        </w:rPr>
        <w:t xml:space="preserve"> </w:t>
      </w:r>
      <w:r w:rsidRPr="0008010E">
        <w:rPr>
          <w:color w:val="404040" w:themeColor="text1" w:themeTint="BF"/>
        </w:rPr>
        <w:t>skutkové</w:t>
      </w:r>
      <w:r w:rsidRPr="0008010E">
        <w:rPr>
          <w:color w:val="404040" w:themeColor="text1" w:themeTint="BF"/>
          <w:spacing w:val="80"/>
        </w:rPr>
        <w:t xml:space="preserve"> </w:t>
      </w:r>
      <w:r w:rsidRPr="0008010E">
        <w:rPr>
          <w:color w:val="404040" w:themeColor="text1" w:themeTint="BF"/>
        </w:rPr>
        <w:t>a</w:t>
      </w:r>
      <w:r w:rsidR="00797375">
        <w:rPr>
          <w:color w:val="404040" w:themeColor="text1" w:themeTint="BF"/>
          <w:spacing w:val="-2"/>
        </w:rPr>
        <w:t> </w:t>
      </w:r>
      <w:r w:rsidRPr="0008010E">
        <w:rPr>
          <w:color w:val="404040" w:themeColor="text1" w:themeTint="BF"/>
        </w:rPr>
        <w:t>právní okolnosti, o nichž ví nebo vědět musí, tak, aby se každá ze Smluvních stran mohla přesvědčit o možnosti uzavřít platnou Smlouvu a aby byl každé ze Smluvních stran zřejmý zájem druhé Smluvní strany Smlouvu uzavřít.</w:t>
      </w:r>
    </w:p>
    <w:p w14:paraId="58355075" w14:textId="77777777" w:rsidR="009E238A" w:rsidRPr="0008010E" w:rsidRDefault="00892987" w:rsidP="00A529B9">
      <w:pPr>
        <w:pStyle w:val="Odstavecseseznamem"/>
        <w:numPr>
          <w:ilvl w:val="1"/>
          <w:numId w:val="16"/>
        </w:numPr>
        <w:tabs>
          <w:tab w:val="left" w:pos="874"/>
          <w:tab w:val="left" w:pos="877"/>
        </w:tabs>
        <w:spacing w:after="120" w:line="312" w:lineRule="auto"/>
        <w:ind w:right="397"/>
        <w:rPr>
          <w:color w:val="404040" w:themeColor="text1" w:themeTint="BF"/>
        </w:rPr>
      </w:pPr>
      <w:r w:rsidRPr="0008010E">
        <w:rPr>
          <w:color w:val="404040" w:themeColor="text1" w:themeTint="BF"/>
        </w:rPr>
        <w:t>Smluvní</w:t>
      </w:r>
      <w:r w:rsidRPr="0008010E">
        <w:rPr>
          <w:color w:val="404040" w:themeColor="text1" w:themeTint="BF"/>
          <w:spacing w:val="40"/>
        </w:rPr>
        <w:t xml:space="preserve"> </w:t>
      </w:r>
      <w:r w:rsidRPr="0008010E">
        <w:rPr>
          <w:color w:val="404040" w:themeColor="text1" w:themeTint="BF"/>
        </w:rPr>
        <w:t>strany</w:t>
      </w:r>
      <w:r w:rsidRPr="0008010E">
        <w:rPr>
          <w:color w:val="404040" w:themeColor="text1" w:themeTint="BF"/>
          <w:spacing w:val="40"/>
        </w:rPr>
        <w:t xml:space="preserve"> </w:t>
      </w:r>
      <w:r w:rsidRPr="0008010E">
        <w:rPr>
          <w:color w:val="404040" w:themeColor="text1" w:themeTint="BF"/>
        </w:rPr>
        <w:t>prohlašují,</w:t>
      </w:r>
      <w:r w:rsidRPr="0008010E">
        <w:rPr>
          <w:color w:val="404040" w:themeColor="text1" w:themeTint="BF"/>
          <w:spacing w:val="40"/>
        </w:rPr>
        <w:t xml:space="preserve"> </w:t>
      </w:r>
      <w:r w:rsidRPr="0008010E">
        <w:rPr>
          <w:color w:val="404040" w:themeColor="text1" w:themeTint="BF"/>
        </w:rPr>
        <w:t>že</w:t>
      </w:r>
      <w:r w:rsidRPr="0008010E">
        <w:rPr>
          <w:color w:val="404040" w:themeColor="text1" w:themeTint="BF"/>
          <w:spacing w:val="40"/>
        </w:rPr>
        <w:t xml:space="preserve"> </w:t>
      </w:r>
      <w:r w:rsidRPr="0008010E">
        <w:rPr>
          <w:color w:val="404040" w:themeColor="text1" w:themeTint="BF"/>
        </w:rPr>
        <w:t>se</w:t>
      </w:r>
      <w:r w:rsidRPr="0008010E">
        <w:rPr>
          <w:color w:val="404040" w:themeColor="text1" w:themeTint="BF"/>
          <w:spacing w:val="40"/>
        </w:rPr>
        <w:t xml:space="preserve"> </w:t>
      </w:r>
      <w:r w:rsidRPr="0008010E">
        <w:rPr>
          <w:color w:val="404040" w:themeColor="text1" w:themeTint="BF"/>
        </w:rPr>
        <w:t>dohodly</w:t>
      </w:r>
      <w:r w:rsidRPr="0008010E">
        <w:rPr>
          <w:color w:val="404040" w:themeColor="text1" w:themeTint="BF"/>
          <w:spacing w:val="40"/>
        </w:rPr>
        <w:t xml:space="preserve"> </w:t>
      </w:r>
      <w:r w:rsidRPr="0008010E">
        <w:rPr>
          <w:color w:val="404040" w:themeColor="text1" w:themeTint="BF"/>
        </w:rPr>
        <w:t>o</w:t>
      </w:r>
      <w:r w:rsidRPr="0008010E">
        <w:rPr>
          <w:color w:val="404040" w:themeColor="text1" w:themeTint="BF"/>
          <w:spacing w:val="40"/>
        </w:rPr>
        <w:t xml:space="preserve"> </w:t>
      </w:r>
      <w:r w:rsidRPr="0008010E">
        <w:rPr>
          <w:color w:val="404040" w:themeColor="text1" w:themeTint="BF"/>
        </w:rPr>
        <w:t>veškerých</w:t>
      </w:r>
      <w:r w:rsidRPr="0008010E">
        <w:rPr>
          <w:color w:val="404040" w:themeColor="text1" w:themeTint="BF"/>
          <w:spacing w:val="40"/>
        </w:rPr>
        <w:t xml:space="preserve"> </w:t>
      </w:r>
      <w:r w:rsidRPr="0008010E">
        <w:rPr>
          <w:color w:val="404040" w:themeColor="text1" w:themeTint="BF"/>
        </w:rPr>
        <w:t>náležitostech</w:t>
      </w:r>
      <w:r w:rsidRPr="0008010E">
        <w:rPr>
          <w:color w:val="404040" w:themeColor="text1" w:themeTint="BF"/>
          <w:spacing w:val="40"/>
        </w:rPr>
        <w:t xml:space="preserve"> </w:t>
      </w:r>
      <w:r w:rsidRPr="0008010E">
        <w:rPr>
          <w:color w:val="404040" w:themeColor="text1" w:themeTint="BF"/>
        </w:rPr>
        <w:t>Smlouvy.</w:t>
      </w:r>
      <w:r w:rsidRPr="0008010E">
        <w:rPr>
          <w:color w:val="404040" w:themeColor="text1" w:themeTint="BF"/>
          <w:spacing w:val="40"/>
        </w:rPr>
        <w:t xml:space="preserve"> </w:t>
      </w:r>
      <w:r w:rsidRPr="0008010E">
        <w:rPr>
          <w:color w:val="404040" w:themeColor="text1" w:themeTint="BF"/>
        </w:rPr>
        <w:t>Pro</w:t>
      </w:r>
      <w:r w:rsidRPr="0008010E">
        <w:rPr>
          <w:color w:val="404040" w:themeColor="text1" w:themeTint="BF"/>
          <w:spacing w:val="40"/>
        </w:rPr>
        <w:t xml:space="preserve"> </w:t>
      </w:r>
      <w:r w:rsidRPr="0008010E">
        <w:rPr>
          <w:color w:val="404040" w:themeColor="text1" w:themeTint="BF"/>
        </w:rPr>
        <w:t>případ, že</w:t>
      </w:r>
      <w:r w:rsidRPr="0008010E">
        <w:rPr>
          <w:color w:val="404040" w:themeColor="text1" w:themeTint="BF"/>
          <w:spacing w:val="-4"/>
        </w:rPr>
        <w:t xml:space="preserve"> </w:t>
      </w:r>
      <w:r w:rsidRPr="0008010E">
        <w:rPr>
          <w:color w:val="404040" w:themeColor="text1" w:themeTint="BF"/>
        </w:rPr>
        <w:t>tato</w:t>
      </w:r>
      <w:r w:rsidRPr="0008010E">
        <w:rPr>
          <w:color w:val="404040" w:themeColor="text1" w:themeTint="BF"/>
          <w:spacing w:val="-3"/>
        </w:rPr>
        <w:t xml:space="preserve"> </w:t>
      </w:r>
      <w:r w:rsidRPr="0008010E">
        <w:rPr>
          <w:color w:val="404040" w:themeColor="text1" w:themeTint="BF"/>
        </w:rPr>
        <w:t>Smlouva</w:t>
      </w:r>
      <w:r w:rsidRPr="0008010E">
        <w:rPr>
          <w:color w:val="404040" w:themeColor="text1" w:themeTint="BF"/>
          <w:spacing w:val="-14"/>
        </w:rPr>
        <w:t xml:space="preserve"> </w:t>
      </w:r>
      <w:r w:rsidRPr="0008010E">
        <w:rPr>
          <w:color w:val="404040" w:themeColor="text1" w:themeTint="BF"/>
        </w:rPr>
        <w:t>není</w:t>
      </w:r>
      <w:r w:rsidRPr="0008010E">
        <w:rPr>
          <w:color w:val="404040" w:themeColor="text1" w:themeTint="BF"/>
          <w:spacing w:val="-15"/>
        </w:rPr>
        <w:t xml:space="preserve"> </w:t>
      </w:r>
      <w:r w:rsidRPr="0008010E">
        <w:rPr>
          <w:color w:val="404040" w:themeColor="text1" w:themeTint="BF"/>
        </w:rPr>
        <w:t>uzavírána</w:t>
      </w:r>
      <w:r w:rsidRPr="0008010E">
        <w:rPr>
          <w:color w:val="404040" w:themeColor="text1" w:themeTint="BF"/>
          <w:spacing w:val="-16"/>
        </w:rPr>
        <w:t xml:space="preserve"> </w:t>
      </w:r>
      <w:r w:rsidRPr="0008010E">
        <w:rPr>
          <w:color w:val="404040" w:themeColor="text1" w:themeTint="BF"/>
        </w:rPr>
        <w:t>za</w:t>
      </w:r>
      <w:r w:rsidRPr="0008010E">
        <w:rPr>
          <w:color w:val="404040" w:themeColor="text1" w:themeTint="BF"/>
          <w:spacing w:val="-15"/>
        </w:rPr>
        <w:t xml:space="preserve"> </w:t>
      </w:r>
      <w:r w:rsidRPr="0008010E">
        <w:rPr>
          <w:color w:val="404040" w:themeColor="text1" w:themeTint="BF"/>
        </w:rPr>
        <w:t>přítomnosti</w:t>
      </w:r>
      <w:r w:rsidRPr="0008010E">
        <w:rPr>
          <w:color w:val="404040" w:themeColor="text1" w:themeTint="BF"/>
          <w:spacing w:val="-14"/>
        </w:rPr>
        <w:t xml:space="preserve"> </w:t>
      </w:r>
      <w:r w:rsidRPr="0008010E">
        <w:rPr>
          <w:color w:val="404040" w:themeColor="text1" w:themeTint="BF"/>
        </w:rPr>
        <w:t>obou</w:t>
      </w:r>
      <w:r w:rsidRPr="0008010E">
        <w:rPr>
          <w:color w:val="404040" w:themeColor="text1" w:themeTint="BF"/>
          <w:spacing w:val="-14"/>
        </w:rPr>
        <w:t xml:space="preserve"> </w:t>
      </w:r>
      <w:r w:rsidRPr="0008010E">
        <w:rPr>
          <w:color w:val="404040" w:themeColor="text1" w:themeTint="BF"/>
        </w:rPr>
        <w:t>Smluvních</w:t>
      </w:r>
      <w:r w:rsidRPr="0008010E">
        <w:rPr>
          <w:color w:val="404040" w:themeColor="text1" w:themeTint="BF"/>
          <w:spacing w:val="-16"/>
        </w:rPr>
        <w:t xml:space="preserve"> </w:t>
      </w:r>
      <w:r w:rsidRPr="0008010E">
        <w:rPr>
          <w:color w:val="404040" w:themeColor="text1" w:themeTint="BF"/>
        </w:rPr>
        <w:t>stran,</w:t>
      </w:r>
      <w:r w:rsidRPr="0008010E">
        <w:rPr>
          <w:color w:val="404040" w:themeColor="text1" w:themeTint="BF"/>
          <w:spacing w:val="-14"/>
        </w:rPr>
        <w:t xml:space="preserve"> </w:t>
      </w:r>
      <w:r w:rsidRPr="0008010E">
        <w:rPr>
          <w:color w:val="404040" w:themeColor="text1" w:themeTint="BF"/>
        </w:rPr>
        <w:t>platí,</w:t>
      </w:r>
      <w:r w:rsidRPr="0008010E">
        <w:rPr>
          <w:color w:val="404040" w:themeColor="text1" w:themeTint="BF"/>
          <w:spacing w:val="-15"/>
        </w:rPr>
        <w:t xml:space="preserve"> </w:t>
      </w:r>
      <w:r w:rsidRPr="0008010E">
        <w:rPr>
          <w:color w:val="404040" w:themeColor="text1" w:themeTint="BF"/>
        </w:rPr>
        <w:t>že</w:t>
      </w:r>
      <w:r w:rsidRPr="0008010E">
        <w:rPr>
          <w:color w:val="404040" w:themeColor="text1" w:themeTint="BF"/>
          <w:spacing w:val="-16"/>
        </w:rPr>
        <w:t xml:space="preserve"> </w:t>
      </w:r>
      <w:r w:rsidRPr="0008010E">
        <w:rPr>
          <w:color w:val="404040" w:themeColor="text1" w:themeTint="BF"/>
        </w:rPr>
        <w:t>Smlouva</w:t>
      </w:r>
      <w:r w:rsidRPr="0008010E">
        <w:rPr>
          <w:color w:val="404040" w:themeColor="text1" w:themeTint="BF"/>
          <w:spacing w:val="-15"/>
        </w:rPr>
        <w:t xml:space="preserve"> </w:t>
      </w:r>
      <w:r w:rsidRPr="0008010E">
        <w:rPr>
          <w:color w:val="404040" w:themeColor="text1" w:themeTint="BF"/>
        </w:rPr>
        <w:t>nebude uzavřena,</w:t>
      </w:r>
      <w:r w:rsidRPr="0008010E">
        <w:rPr>
          <w:color w:val="404040" w:themeColor="text1" w:themeTint="BF"/>
          <w:spacing w:val="-11"/>
        </w:rPr>
        <w:t xml:space="preserve"> </w:t>
      </w:r>
      <w:r w:rsidRPr="0008010E">
        <w:rPr>
          <w:color w:val="404040" w:themeColor="text1" w:themeTint="BF"/>
        </w:rPr>
        <w:t>pokud</w:t>
      </w:r>
      <w:r w:rsidRPr="0008010E">
        <w:rPr>
          <w:color w:val="404040" w:themeColor="text1" w:themeTint="BF"/>
          <w:spacing w:val="-12"/>
        </w:rPr>
        <w:t xml:space="preserve"> </w:t>
      </w:r>
      <w:r w:rsidRPr="0008010E">
        <w:rPr>
          <w:color w:val="404040" w:themeColor="text1" w:themeTint="BF"/>
        </w:rPr>
        <w:t>ji</w:t>
      </w:r>
      <w:r w:rsidRPr="0008010E">
        <w:rPr>
          <w:color w:val="404040" w:themeColor="text1" w:themeTint="BF"/>
          <w:spacing w:val="-10"/>
        </w:rPr>
        <w:t xml:space="preserve"> </w:t>
      </w:r>
      <w:r w:rsidRPr="0008010E">
        <w:rPr>
          <w:color w:val="404040" w:themeColor="text1" w:themeTint="BF"/>
        </w:rPr>
        <w:t>Poskytovatel</w:t>
      </w:r>
      <w:r w:rsidRPr="0008010E">
        <w:rPr>
          <w:color w:val="404040" w:themeColor="text1" w:themeTint="BF"/>
          <w:spacing w:val="-10"/>
        </w:rPr>
        <w:t xml:space="preserve"> </w:t>
      </w:r>
      <w:r w:rsidRPr="0008010E">
        <w:rPr>
          <w:color w:val="404040" w:themeColor="text1" w:themeTint="BF"/>
        </w:rPr>
        <w:t>podepíše</w:t>
      </w:r>
      <w:r w:rsidRPr="0008010E">
        <w:rPr>
          <w:color w:val="404040" w:themeColor="text1" w:themeTint="BF"/>
          <w:spacing w:val="-12"/>
        </w:rPr>
        <w:t xml:space="preserve"> </w:t>
      </w:r>
      <w:r w:rsidRPr="0008010E">
        <w:rPr>
          <w:color w:val="404040" w:themeColor="text1" w:themeTint="BF"/>
        </w:rPr>
        <w:t>s</w:t>
      </w:r>
      <w:r w:rsidRPr="0008010E">
        <w:rPr>
          <w:color w:val="404040" w:themeColor="text1" w:themeTint="BF"/>
          <w:spacing w:val="-12"/>
        </w:rPr>
        <w:t xml:space="preserve"> </w:t>
      </w:r>
      <w:r w:rsidRPr="0008010E">
        <w:rPr>
          <w:color w:val="404040" w:themeColor="text1" w:themeTint="BF"/>
        </w:rPr>
        <w:t>jakoukoliv</w:t>
      </w:r>
      <w:r w:rsidRPr="0008010E">
        <w:rPr>
          <w:color w:val="404040" w:themeColor="text1" w:themeTint="BF"/>
          <w:spacing w:val="-9"/>
        </w:rPr>
        <w:t xml:space="preserve"> </w:t>
      </w:r>
      <w:r w:rsidRPr="0008010E">
        <w:rPr>
          <w:color w:val="404040" w:themeColor="text1" w:themeTint="BF"/>
        </w:rPr>
        <w:t>změnou</w:t>
      </w:r>
      <w:r w:rsidRPr="0008010E">
        <w:rPr>
          <w:color w:val="404040" w:themeColor="text1" w:themeTint="BF"/>
          <w:spacing w:val="-12"/>
        </w:rPr>
        <w:t xml:space="preserve"> </w:t>
      </w:r>
      <w:r w:rsidRPr="0008010E">
        <w:rPr>
          <w:color w:val="404040" w:themeColor="text1" w:themeTint="BF"/>
        </w:rPr>
        <w:t>či</w:t>
      </w:r>
      <w:r w:rsidRPr="0008010E">
        <w:rPr>
          <w:color w:val="404040" w:themeColor="text1" w:themeTint="BF"/>
          <w:spacing w:val="-3"/>
        </w:rPr>
        <w:t xml:space="preserve"> </w:t>
      </w:r>
      <w:r w:rsidRPr="0008010E">
        <w:rPr>
          <w:color w:val="404040" w:themeColor="text1" w:themeTint="BF"/>
        </w:rPr>
        <w:t>odchylkou,</w:t>
      </w:r>
      <w:r w:rsidRPr="0008010E">
        <w:rPr>
          <w:color w:val="404040" w:themeColor="text1" w:themeTint="BF"/>
          <w:spacing w:val="-8"/>
        </w:rPr>
        <w:t xml:space="preserve"> </w:t>
      </w:r>
      <w:r w:rsidRPr="0008010E">
        <w:rPr>
          <w:color w:val="404040" w:themeColor="text1" w:themeTint="BF"/>
        </w:rPr>
        <w:t>byť</w:t>
      </w:r>
      <w:r w:rsidRPr="0008010E">
        <w:rPr>
          <w:color w:val="404040" w:themeColor="text1" w:themeTint="BF"/>
          <w:spacing w:val="-8"/>
        </w:rPr>
        <w:t xml:space="preserve"> </w:t>
      </w:r>
      <w:r w:rsidRPr="0008010E">
        <w:rPr>
          <w:color w:val="404040" w:themeColor="text1" w:themeTint="BF"/>
        </w:rPr>
        <w:t>nepodstatnou, nebo</w:t>
      </w:r>
      <w:r w:rsidRPr="0008010E">
        <w:rPr>
          <w:color w:val="404040" w:themeColor="text1" w:themeTint="BF"/>
          <w:spacing w:val="-9"/>
        </w:rPr>
        <w:t xml:space="preserve"> </w:t>
      </w:r>
      <w:r w:rsidRPr="0008010E">
        <w:rPr>
          <w:color w:val="404040" w:themeColor="text1" w:themeTint="BF"/>
        </w:rPr>
        <w:t>dodatkem,</w:t>
      </w:r>
      <w:r w:rsidRPr="0008010E">
        <w:rPr>
          <w:color w:val="404040" w:themeColor="text1" w:themeTint="BF"/>
          <w:spacing w:val="-10"/>
        </w:rPr>
        <w:t xml:space="preserve"> </w:t>
      </w:r>
      <w:r w:rsidRPr="0008010E">
        <w:rPr>
          <w:color w:val="404040" w:themeColor="text1" w:themeTint="BF"/>
        </w:rPr>
        <w:t>ledaže</w:t>
      </w:r>
      <w:r w:rsidRPr="0008010E">
        <w:rPr>
          <w:color w:val="404040" w:themeColor="text1" w:themeTint="BF"/>
          <w:spacing w:val="-11"/>
        </w:rPr>
        <w:t xml:space="preserve"> </w:t>
      </w:r>
      <w:r w:rsidRPr="0008010E">
        <w:rPr>
          <w:color w:val="404040" w:themeColor="text1" w:themeTint="BF"/>
        </w:rPr>
        <w:t>Objednatel</w:t>
      </w:r>
      <w:r w:rsidRPr="0008010E">
        <w:rPr>
          <w:color w:val="404040" w:themeColor="text1" w:themeTint="BF"/>
          <w:spacing w:val="-12"/>
        </w:rPr>
        <w:t xml:space="preserve"> </w:t>
      </w:r>
      <w:r w:rsidRPr="0008010E">
        <w:rPr>
          <w:color w:val="404040" w:themeColor="text1" w:themeTint="BF"/>
        </w:rPr>
        <w:t>takovou</w:t>
      </w:r>
      <w:r w:rsidRPr="0008010E">
        <w:rPr>
          <w:color w:val="404040" w:themeColor="text1" w:themeTint="BF"/>
          <w:spacing w:val="-9"/>
        </w:rPr>
        <w:t xml:space="preserve"> </w:t>
      </w:r>
      <w:r w:rsidRPr="0008010E">
        <w:rPr>
          <w:color w:val="404040" w:themeColor="text1" w:themeTint="BF"/>
        </w:rPr>
        <w:t>změnu</w:t>
      </w:r>
      <w:r w:rsidRPr="0008010E">
        <w:rPr>
          <w:color w:val="404040" w:themeColor="text1" w:themeTint="BF"/>
          <w:spacing w:val="-9"/>
        </w:rPr>
        <w:t xml:space="preserve"> </w:t>
      </w:r>
      <w:r w:rsidRPr="0008010E">
        <w:rPr>
          <w:color w:val="404040" w:themeColor="text1" w:themeTint="BF"/>
        </w:rPr>
        <w:t>či</w:t>
      </w:r>
      <w:r w:rsidRPr="0008010E">
        <w:rPr>
          <w:color w:val="404040" w:themeColor="text1" w:themeTint="BF"/>
          <w:spacing w:val="-9"/>
        </w:rPr>
        <w:t xml:space="preserve"> </w:t>
      </w:r>
      <w:r w:rsidRPr="0008010E">
        <w:rPr>
          <w:color w:val="404040" w:themeColor="text1" w:themeTint="BF"/>
        </w:rPr>
        <w:t>odchylku</w:t>
      </w:r>
      <w:r w:rsidRPr="0008010E">
        <w:rPr>
          <w:color w:val="404040" w:themeColor="text1" w:themeTint="BF"/>
          <w:spacing w:val="-9"/>
        </w:rPr>
        <w:t xml:space="preserve"> </w:t>
      </w:r>
      <w:r w:rsidRPr="0008010E">
        <w:rPr>
          <w:color w:val="404040" w:themeColor="text1" w:themeTint="BF"/>
        </w:rPr>
        <w:t>nebo</w:t>
      </w:r>
      <w:r w:rsidRPr="0008010E">
        <w:rPr>
          <w:color w:val="404040" w:themeColor="text1" w:themeTint="BF"/>
          <w:spacing w:val="-11"/>
        </w:rPr>
        <w:t xml:space="preserve"> </w:t>
      </w:r>
      <w:r w:rsidRPr="0008010E">
        <w:rPr>
          <w:color w:val="404040" w:themeColor="text1" w:themeTint="BF"/>
        </w:rPr>
        <w:t>dodatek</w:t>
      </w:r>
      <w:r w:rsidRPr="0008010E">
        <w:rPr>
          <w:color w:val="404040" w:themeColor="text1" w:themeTint="BF"/>
          <w:spacing w:val="-8"/>
        </w:rPr>
        <w:t xml:space="preserve"> </w:t>
      </w:r>
      <w:r w:rsidRPr="0008010E">
        <w:rPr>
          <w:color w:val="404040" w:themeColor="text1" w:themeTint="BF"/>
        </w:rPr>
        <w:t>následně</w:t>
      </w:r>
      <w:r w:rsidRPr="0008010E">
        <w:rPr>
          <w:color w:val="404040" w:themeColor="text1" w:themeTint="BF"/>
          <w:spacing w:val="-11"/>
        </w:rPr>
        <w:t xml:space="preserve"> </w:t>
      </w:r>
      <w:r w:rsidRPr="0008010E">
        <w:rPr>
          <w:color w:val="404040" w:themeColor="text1" w:themeTint="BF"/>
        </w:rPr>
        <w:t>schválí.</w:t>
      </w:r>
    </w:p>
    <w:p w14:paraId="32CE789F" w14:textId="4D93DBA7" w:rsidR="00797375" w:rsidRPr="0008010E" w:rsidRDefault="00892987" w:rsidP="00A529B9">
      <w:pPr>
        <w:pStyle w:val="Odstavecseseznamem"/>
        <w:numPr>
          <w:ilvl w:val="1"/>
          <w:numId w:val="16"/>
        </w:numPr>
        <w:tabs>
          <w:tab w:val="left" w:pos="874"/>
          <w:tab w:val="left" w:pos="877"/>
        </w:tabs>
        <w:spacing w:after="120" w:line="312" w:lineRule="auto"/>
        <w:ind w:right="397"/>
        <w:rPr>
          <w:color w:val="404040" w:themeColor="text1" w:themeTint="BF"/>
        </w:rPr>
      </w:pPr>
      <w:r w:rsidRPr="0008010E">
        <w:rPr>
          <w:color w:val="404040" w:themeColor="text1" w:themeTint="BF"/>
        </w:rPr>
        <w:t>Tato smlouva je vyhotovena ve dvou (2) vyhotoveních, z nichž každé má platnost originálu. Každá</w:t>
      </w:r>
      <w:r w:rsidRPr="0008010E">
        <w:rPr>
          <w:color w:val="404040" w:themeColor="text1" w:themeTint="BF"/>
          <w:spacing w:val="-12"/>
        </w:rPr>
        <w:t xml:space="preserve"> </w:t>
      </w:r>
      <w:r w:rsidRPr="0008010E">
        <w:rPr>
          <w:color w:val="404040" w:themeColor="text1" w:themeTint="BF"/>
        </w:rPr>
        <w:t>ze</w:t>
      </w:r>
      <w:r w:rsidRPr="0008010E">
        <w:rPr>
          <w:color w:val="404040" w:themeColor="text1" w:themeTint="BF"/>
          <w:spacing w:val="-15"/>
        </w:rPr>
        <w:t xml:space="preserve"> </w:t>
      </w:r>
      <w:r w:rsidRPr="0008010E">
        <w:rPr>
          <w:color w:val="404040" w:themeColor="text1" w:themeTint="BF"/>
        </w:rPr>
        <w:t>Smluvních</w:t>
      </w:r>
      <w:r w:rsidRPr="0008010E">
        <w:rPr>
          <w:color w:val="404040" w:themeColor="text1" w:themeTint="BF"/>
          <w:spacing w:val="-15"/>
        </w:rPr>
        <w:t xml:space="preserve"> </w:t>
      </w:r>
      <w:r w:rsidRPr="0008010E">
        <w:rPr>
          <w:color w:val="404040" w:themeColor="text1" w:themeTint="BF"/>
        </w:rPr>
        <w:t>stran</w:t>
      </w:r>
      <w:r w:rsidRPr="0008010E">
        <w:rPr>
          <w:color w:val="404040" w:themeColor="text1" w:themeTint="BF"/>
          <w:spacing w:val="-12"/>
        </w:rPr>
        <w:t xml:space="preserve"> </w:t>
      </w:r>
      <w:r w:rsidRPr="0008010E">
        <w:rPr>
          <w:color w:val="404040" w:themeColor="text1" w:themeTint="BF"/>
        </w:rPr>
        <w:t>obdrží</w:t>
      </w:r>
      <w:r w:rsidRPr="0008010E">
        <w:rPr>
          <w:color w:val="404040" w:themeColor="text1" w:themeTint="BF"/>
          <w:spacing w:val="-15"/>
        </w:rPr>
        <w:t xml:space="preserve"> </w:t>
      </w:r>
      <w:r w:rsidRPr="0008010E">
        <w:rPr>
          <w:color w:val="404040" w:themeColor="text1" w:themeTint="BF"/>
        </w:rPr>
        <w:t>jedno</w:t>
      </w:r>
      <w:r w:rsidRPr="0008010E">
        <w:rPr>
          <w:color w:val="404040" w:themeColor="text1" w:themeTint="BF"/>
          <w:spacing w:val="-14"/>
        </w:rPr>
        <w:t xml:space="preserve"> </w:t>
      </w:r>
      <w:r w:rsidRPr="0008010E">
        <w:rPr>
          <w:color w:val="404040" w:themeColor="text1" w:themeTint="BF"/>
        </w:rPr>
        <w:t>(1)</w:t>
      </w:r>
      <w:r w:rsidRPr="0008010E">
        <w:rPr>
          <w:color w:val="404040" w:themeColor="text1" w:themeTint="BF"/>
          <w:spacing w:val="-13"/>
        </w:rPr>
        <w:t xml:space="preserve"> </w:t>
      </w:r>
      <w:r w:rsidRPr="0008010E">
        <w:rPr>
          <w:color w:val="404040" w:themeColor="text1" w:themeTint="BF"/>
        </w:rPr>
        <w:t>vyhotovení.</w:t>
      </w:r>
      <w:r w:rsidRPr="0008010E">
        <w:rPr>
          <w:color w:val="404040" w:themeColor="text1" w:themeTint="BF"/>
          <w:spacing w:val="-13"/>
        </w:rPr>
        <w:t xml:space="preserve"> </w:t>
      </w:r>
      <w:r w:rsidRPr="0008010E">
        <w:rPr>
          <w:color w:val="404040" w:themeColor="text1" w:themeTint="BF"/>
        </w:rPr>
        <w:t>V</w:t>
      </w:r>
      <w:r w:rsidRPr="0008010E">
        <w:rPr>
          <w:color w:val="404040" w:themeColor="text1" w:themeTint="BF"/>
          <w:spacing w:val="-15"/>
        </w:rPr>
        <w:t xml:space="preserve"> </w:t>
      </w:r>
      <w:r w:rsidRPr="0008010E">
        <w:rPr>
          <w:color w:val="404040" w:themeColor="text1" w:themeTint="BF"/>
        </w:rPr>
        <w:t>případě,</w:t>
      </w:r>
      <w:r w:rsidRPr="0008010E">
        <w:rPr>
          <w:color w:val="404040" w:themeColor="text1" w:themeTint="BF"/>
          <w:spacing w:val="-13"/>
        </w:rPr>
        <w:t xml:space="preserve"> </w:t>
      </w:r>
      <w:r w:rsidRPr="0008010E">
        <w:rPr>
          <w:color w:val="404040" w:themeColor="text1" w:themeTint="BF"/>
        </w:rPr>
        <w:t>že</w:t>
      </w:r>
      <w:r w:rsidRPr="0008010E">
        <w:rPr>
          <w:color w:val="404040" w:themeColor="text1" w:themeTint="BF"/>
          <w:spacing w:val="-12"/>
        </w:rPr>
        <w:t xml:space="preserve"> </w:t>
      </w:r>
      <w:r w:rsidRPr="0008010E">
        <w:rPr>
          <w:color w:val="404040" w:themeColor="text1" w:themeTint="BF"/>
        </w:rPr>
        <w:t>bude</w:t>
      </w:r>
      <w:r w:rsidRPr="0008010E">
        <w:rPr>
          <w:color w:val="404040" w:themeColor="text1" w:themeTint="BF"/>
          <w:spacing w:val="-15"/>
        </w:rPr>
        <w:t xml:space="preserve"> </w:t>
      </w:r>
      <w:r w:rsidRPr="0008010E">
        <w:rPr>
          <w:color w:val="404040" w:themeColor="text1" w:themeTint="BF"/>
        </w:rPr>
        <w:t>Smlouva</w:t>
      </w:r>
      <w:r w:rsidRPr="0008010E">
        <w:rPr>
          <w:color w:val="404040" w:themeColor="text1" w:themeTint="BF"/>
          <w:spacing w:val="-12"/>
        </w:rPr>
        <w:t xml:space="preserve"> </w:t>
      </w:r>
      <w:r w:rsidRPr="0008010E">
        <w:rPr>
          <w:color w:val="404040" w:themeColor="text1" w:themeTint="BF"/>
        </w:rPr>
        <w:t>podepsána elektronicky,</w:t>
      </w:r>
      <w:r w:rsidRPr="0008010E">
        <w:rPr>
          <w:color w:val="404040" w:themeColor="text1" w:themeTint="BF"/>
          <w:spacing w:val="-5"/>
        </w:rPr>
        <w:t xml:space="preserve"> </w:t>
      </w:r>
      <w:r w:rsidRPr="0008010E">
        <w:rPr>
          <w:color w:val="404040" w:themeColor="text1" w:themeTint="BF"/>
        </w:rPr>
        <w:t>obdrží</w:t>
      </w:r>
      <w:r w:rsidRPr="0008010E">
        <w:rPr>
          <w:color w:val="404040" w:themeColor="text1" w:themeTint="BF"/>
          <w:spacing w:val="-7"/>
        </w:rPr>
        <w:t xml:space="preserve"> </w:t>
      </w:r>
      <w:r w:rsidRPr="0008010E">
        <w:rPr>
          <w:color w:val="404040" w:themeColor="text1" w:themeTint="BF"/>
        </w:rPr>
        <w:t>Poskytovatel</w:t>
      </w:r>
      <w:r w:rsidRPr="0008010E">
        <w:rPr>
          <w:color w:val="404040" w:themeColor="text1" w:themeTint="BF"/>
          <w:spacing w:val="-8"/>
        </w:rPr>
        <w:t xml:space="preserve"> </w:t>
      </w:r>
      <w:r w:rsidRPr="0008010E">
        <w:rPr>
          <w:color w:val="404040" w:themeColor="text1" w:themeTint="BF"/>
        </w:rPr>
        <w:t>elektronický</w:t>
      </w:r>
      <w:r w:rsidRPr="0008010E">
        <w:rPr>
          <w:color w:val="404040" w:themeColor="text1" w:themeTint="BF"/>
          <w:spacing w:val="-6"/>
        </w:rPr>
        <w:t xml:space="preserve"> </w:t>
      </w:r>
      <w:r w:rsidRPr="0008010E">
        <w:rPr>
          <w:color w:val="404040" w:themeColor="text1" w:themeTint="BF"/>
        </w:rPr>
        <w:t>dokument</w:t>
      </w:r>
      <w:r w:rsidRPr="0008010E">
        <w:rPr>
          <w:color w:val="404040" w:themeColor="text1" w:themeTint="BF"/>
          <w:spacing w:val="-7"/>
        </w:rPr>
        <w:t xml:space="preserve"> </w:t>
      </w:r>
      <w:r w:rsidRPr="0008010E">
        <w:rPr>
          <w:color w:val="404040" w:themeColor="text1" w:themeTint="BF"/>
        </w:rPr>
        <w:t>podepsaný</w:t>
      </w:r>
      <w:r w:rsidRPr="0008010E">
        <w:rPr>
          <w:color w:val="404040" w:themeColor="text1" w:themeTint="BF"/>
          <w:spacing w:val="-8"/>
        </w:rPr>
        <w:t xml:space="preserve"> </w:t>
      </w:r>
      <w:r w:rsidRPr="0008010E">
        <w:rPr>
          <w:color w:val="404040" w:themeColor="text1" w:themeTint="BF"/>
        </w:rPr>
        <w:t>v</w:t>
      </w:r>
      <w:r w:rsidRPr="0008010E">
        <w:rPr>
          <w:color w:val="404040" w:themeColor="text1" w:themeTint="BF"/>
          <w:spacing w:val="-8"/>
        </w:rPr>
        <w:t xml:space="preserve"> </w:t>
      </w:r>
      <w:r w:rsidRPr="0008010E">
        <w:rPr>
          <w:color w:val="404040" w:themeColor="text1" w:themeTint="BF"/>
        </w:rPr>
        <w:t>souladu</w:t>
      </w:r>
      <w:r w:rsidRPr="0008010E">
        <w:rPr>
          <w:color w:val="404040" w:themeColor="text1" w:themeTint="BF"/>
          <w:spacing w:val="-4"/>
        </w:rPr>
        <w:t xml:space="preserve"> </w:t>
      </w:r>
      <w:r w:rsidRPr="0008010E">
        <w:rPr>
          <w:color w:val="404040" w:themeColor="text1" w:themeTint="BF"/>
        </w:rPr>
        <w:t>s</w:t>
      </w:r>
      <w:r w:rsidRPr="0008010E">
        <w:rPr>
          <w:color w:val="404040" w:themeColor="text1" w:themeTint="BF"/>
          <w:spacing w:val="-6"/>
        </w:rPr>
        <w:t xml:space="preserve"> </w:t>
      </w:r>
      <w:r w:rsidRPr="0008010E">
        <w:rPr>
          <w:color w:val="404040" w:themeColor="text1" w:themeTint="BF"/>
        </w:rPr>
        <w:t>platnou</w:t>
      </w:r>
      <w:r w:rsidRPr="0008010E">
        <w:rPr>
          <w:color w:val="404040" w:themeColor="text1" w:themeTint="BF"/>
          <w:spacing w:val="-6"/>
        </w:rPr>
        <w:t xml:space="preserve"> </w:t>
      </w:r>
      <w:r w:rsidRPr="0008010E">
        <w:rPr>
          <w:color w:val="404040" w:themeColor="text1" w:themeTint="BF"/>
        </w:rPr>
        <w:t xml:space="preserve">právní </w:t>
      </w:r>
      <w:r w:rsidRPr="0008010E">
        <w:rPr>
          <w:color w:val="404040" w:themeColor="text1" w:themeTint="BF"/>
          <w:spacing w:val="-2"/>
        </w:rPr>
        <w:t>úpravou.</w:t>
      </w:r>
    </w:p>
    <w:p w14:paraId="58355077" w14:textId="77777777" w:rsidR="009E238A" w:rsidRPr="0008010E" w:rsidRDefault="00892987" w:rsidP="00A529B9">
      <w:pPr>
        <w:pStyle w:val="Odstavecseseznamem"/>
        <w:numPr>
          <w:ilvl w:val="1"/>
          <w:numId w:val="16"/>
        </w:numPr>
        <w:tabs>
          <w:tab w:val="left" w:pos="874"/>
        </w:tabs>
        <w:spacing w:after="120" w:line="312" w:lineRule="auto"/>
        <w:ind w:left="874" w:right="397" w:hanging="734"/>
        <w:rPr>
          <w:color w:val="404040" w:themeColor="text1" w:themeTint="BF"/>
        </w:rPr>
      </w:pPr>
      <w:r w:rsidRPr="0008010E">
        <w:rPr>
          <w:color w:val="404040" w:themeColor="text1" w:themeTint="BF"/>
        </w:rPr>
        <w:t>Nedílnou</w:t>
      </w:r>
      <w:r w:rsidRPr="0008010E">
        <w:rPr>
          <w:color w:val="404040" w:themeColor="text1" w:themeTint="BF"/>
          <w:spacing w:val="-6"/>
        </w:rPr>
        <w:t xml:space="preserve"> </w:t>
      </w:r>
      <w:r w:rsidRPr="0008010E">
        <w:rPr>
          <w:color w:val="404040" w:themeColor="text1" w:themeTint="BF"/>
        </w:rPr>
        <w:t>součástí</w:t>
      </w:r>
      <w:r w:rsidRPr="0008010E">
        <w:rPr>
          <w:color w:val="404040" w:themeColor="text1" w:themeTint="BF"/>
          <w:spacing w:val="-7"/>
        </w:rPr>
        <w:t xml:space="preserve"> </w:t>
      </w:r>
      <w:r w:rsidRPr="0008010E">
        <w:rPr>
          <w:color w:val="404040" w:themeColor="text1" w:themeTint="BF"/>
        </w:rPr>
        <w:t>této</w:t>
      </w:r>
      <w:r w:rsidRPr="0008010E">
        <w:rPr>
          <w:color w:val="404040" w:themeColor="text1" w:themeTint="BF"/>
          <w:spacing w:val="-5"/>
        </w:rPr>
        <w:t xml:space="preserve"> </w:t>
      </w:r>
      <w:r w:rsidRPr="0008010E">
        <w:rPr>
          <w:color w:val="404040" w:themeColor="text1" w:themeTint="BF"/>
        </w:rPr>
        <w:t>Smlouvy</w:t>
      </w:r>
      <w:r w:rsidRPr="0008010E">
        <w:rPr>
          <w:color w:val="404040" w:themeColor="text1" w:themeTint="BF"/>
          <w:spacing w:val="-7"/>
        </w:rPr>
        <w:t xml:space="preserve"> </w:t>
      </w:r>
      <w:r w:rsidRPr="0008010E">
        <w:rPr>
          <w:color w:val="404040" w:themeColor="text1" w:themeTint="BF"/>
        </w:rPr>
        <w:t>tvoří</w:t>
      </w:r>
      <w:r w:rsidRPr="0008010E">
        <w:rPr>
          <w:color w:val="404040" w:themeColor="text1" w:themeTint="BF"/>
          <w:spacing w:val="-4"/>
        </w:rPr>
        <w:t xml:space="preserve"> </w:t>
      </w:r>
      <w:r w:rsidRPr="0008010E">
        <w:rPr>
          <w:color w:val="404040" w:themeColor="text1" w:themeTint="BF"/>
        </w:rPr>
        <w:t>následující</w:t>
      </w:r>
      <w:r w:rsidRPr="0008010E">
        <w:rPr>
          <w:color w:val="404040" w:themeColor="text1" w:themeTint="BF"/>
          <w:spacing w:val="-8"/>
        </w:rPr>
        <w:t xml:space="preserve"> </w:t>
      </w:r>
      <w:r w:rsidRPr="0008010E">
        <w:rPr>
          <w:color w:val="404040" w:themeColor="text1" w:themeTint="BF"/>
          <w:spacing w:val="-2"/>
        </w:rPr>
        <w:t>přílohy:</w:t>
      </w:r>
    </w:p>
    <w:p w14:paraId="58355078" w14:textId="77777777" w:rsidR="009E238A" w:rsidRPr="0008010E" w:rsidRDefault="00892987" w:rsidP="00A529B9">
      <w:pPr>
        <w:pStyle w:val="Odstavecseseznamem"/>
        <w:numPr>
          <w:ilvl w:val="0"/>
          <w:numId w:val="1"/>
        </w:numPr>
        <w:tabs>
          <w:tab w:val="left" w:pos="1272"/>
        </w:tabs>
        <w:spacing w:after="60" w:line="312" w:lineRule="auto"/>
        <w:ind w:left="1272" w:right="397" w:hanging="359"/>
        <w:rPr>
          <w:color w:val="404040" w:themeColor="text1" w:themeTint="BF"/>
        </w:rPr>
      </w:pPr>
      <w:r w:rsidRPr="0008010E">
        <w:rPr>
          <w:color w:val="404040" w:themeColor="text1" w:themeTint="BF"/>
        </w:rPr>
        <w:t>Příloha</w:t>
      </w:r>
      <w:r w:rsidRPr="0008010E">
        <w:rPr>
          <w:color w:val="404040" w:themeColor="text1" w:themeTint="BF"/>
          <w:spacing w:val="-5"/>
        </w:rPr>
        <w:t xml:space="preserve"> </w:t>
      </w:r>
      <w:r w:rsidRPr="0008010E">
        <w:rPr>
          <w:color w:val="404040" w:themeColor="text1" w:themeTint="BF"/>
        </w:rPr>
        <w:t>č.</w:t>
      </w:r>
      <w:r w:rsidRPr="0008010E">
        <w:rPr>
          <w:color w:val="404040" w:themeColor="text1" w:themeTint="BF"/>
          <w:spacing w:val="-2"/>
        </w:rPr>
        <w:t xml:space="preserve"> </w:t>
      </w:r>
      <w:r w:rsidRPr="0008010E">
        <w:rPr>
          <w:color w:val="404040" w:themeColor="text1" w:themeTint="BF"/>
        </w:rPr>
        <w:t>1</w:t>
      </w:r>
      <w:r w:rsidRPr="0008010E">
        <w:rPr>
          <w:color w:val="404040" w:themeColor="text1" w:themeTint="BF"/>
          <w:spacing w:val="-6"/>
        </w:rPr>
        <w:t xml:space="preserve"> </w:t>
      </w:r>
      <w:r w:rsidRPr="0008010E">
        <w:rPr>
          <w:color w:val="404040" w:themeColor="text1" w:themeTint="BF"/>
        </w:rPr>
        <w:t>–</w:t>
      </w:r>
      <w:r w:rsidRPr="0008010E">
        <w:rPr>
          <w:color w:val="404040" w:themeColor="text1" w:themeTint="BF"/>
          <w:spacing w:val="-5"/>
        </w:rPr>
        <w:t xml:space="preserve"> </w:t>
      </w:r>
      <w:r w:rsidRPr="0008010E">
        <w:rPr>
          <w:color w:val="404040" w:themeColor="text1" w:themeTint="BF"/>
        </w:rPr>
        <w:t>Technický</w:t>
      </w:r>
      <w:r w:rsidRPr="0008010E">
        <w:rPr>
          <w:color w:val="404040" w:themeColor="text1" w:themeTint="BF"/>
          <w:spacing w:val="-6"/>
        </w:rPr>
        <w:t xml:space="preserve"> </w:t>
      </w:r>
      <w:r w:rsidRPr="0008010E">
        <w:rPr>
          <w:color w:val="404040" w:themeColor="text1" w:themeTint="BF"/>
        </w:rPr>
        <w:t>přehled</w:t>
      </w:r>
      <w:r w:rsidRPr="0008010E">
        <w:rPr>
          <w:color w:val="404040" w:themeColor="text1" w:themeTint="BF"/>
          <w:spacing w:val="-4"/>
        </w:rPr>
        <w:t xml:space="preserve"> </w:t>
      </w:r>
      <w:r w:rsidRPr="0008010E">
        <w:rPr>
          <w:color w:val="404040" w:themeColor="text1" w:themeTint="BF"/>
        </w:rPr>
        <w:t>obsluhovaných</w:t>
      </w:r>
      <w:r w:rsidRPr="0008010E">
        <w:rPr>
          <w:color w:val="404040" w:themeColor="text1" w:themeTint="BF"/>
          <w:spacing w:val="-6"/>
        </w:rPr>
        <w:t xml:space="preserve"> </w:t>
      </w:r>
      <w:r w:rsidRPr="0008010E">
        <w:rPr>
          <w:color w:val="404040" w:themeColor="text1" w:themeTint="BF"/>
          <w:spacing w:val="-2"/>
        </w:rPr>
        <w:t>zařízení</w:t>
      </w:r>
    </w:p>
    <w:p w14:paraId="58355079" w14:textId="30100EE8" w:rsidR="009E238A" w:rsidRPr="00306D52" w:rsidRDefault="00892987" w:rsidP="00A529B9">
      <w:pPr>
        <w:pStyle w:val="Odstavecseseznamem"/>
        <w:numPr>
          <w:ilvl w:val="0"/>
          <w:numId w:val="1"/>
        </w:numPr>
        <w:tabs>
          <w:tab w:val="left" w:pos="1272"/>
        </w:tabs>
        <w:spacing w:after="60" w:line="312" w:lineRule="auto"/>
        <w:ind w:left="1272" w:right="397" w:hanging="359"/>
        <w:rPr>
          <w:color w:val="404040" w:themeColor="text1" w:themeTint="BF"/>
        </w:rPr>
      </w:pPr>
      <w:r w:rsidRPr="0008010E">
        <w:rPr>
          <w:color w:val="404040" w:themeColor="text1" w:themeTint="BF"/>
        </w:rPr>
        <w:t>Příloha</w:t>
      </w:r>
      <w:r w:rsidRPr="0008010E">
        <w:rPr>
          <w:color w:val="404040" w:themeColor="text1" w:themeTint="BF"/>
          <w:spacing w:val="-2"/>
        </w:rPr>
        <w:t xml:space="preserve"> </w:t>
      </w:r>
      <w:r w:rsidRPr="0008010E">
        <w:rPr>
          <w:color w:val="404040" w:themeColor="text1" w:themeTint="BF"/>
        </w:rPr>
        <w:t>č. 2</w:t>
      </w:r>
      <w:r w:rsidRPr="0008010E">
        <w:rPr>
          <w:color w:val="404040" w:themeColor="text1" w:themeTint="BF"/>
          <w:spacing w:val="-4"/>
        </w:rPr>
        <w:t xml:space="preserve"> </w:t>
      </w:r>
      <w:r w:rsidRPr="0008010E">
        <w:rPr>
          <w:color w:val="404040" w:themeColor="text1" w:themeTint="BF"/>
        </w:rPr>
        <w:t>–</w:t>
      </w:r>
      <w:r w:rsidRPr="0008010E">
        <w:rPr>
          <w:color w:val="404040" w:themeColor="text1" w:themeTint="BF"/>
          <w:spacing w:val="-1"/>
        </w:rPr>
        <w:t xml:space="preserve"> </w:t>
      </w:r>
      <w:r w:rsidRPr="0008010E">
        <w:rPr>
          <w:color w:val="404040" w:themeColor="text1" w:themeTint="BF"/>
          <w:spacing w:val="-4"/>
        </w:rPr>
        <w:t>Ceník</w:t>
      </w:r>
    </w:p>
    <w:p w14:paraId="198794D4" w14:textId="7D1F7D86" w:rsidR="00306D52" w:rsidRPr="00306D52" w:rsidRDefault="00306D52" w:rsidP="00A529B9">
      <w:pPr>
        <w:pStyle w:val="Odstavecseseznamem"/>
        <w:numPr>
          <w:ilvl w:val="0"/>
          <w:numId w:val="1"/>
        </w:numPr>
        <w:tabs>
          <w:tab w:val="left" w:pos="1272"/>
        </w:tabs>
        <w:spacing w:after="60" w:line="312" w:lineRule="auto"/>
        <w:ind w:left="1272" w:right="397" w:hanging="359"/>
        <w:rPr>
          <w:color w:val="404040" w:themeColor="text1" w:themeTint="BF"/>
        </w:rPr>
      </w:pPr>
      <w:r>
        <w:rPr>
          <w:color w:val="404040" w:themeColor="text1" w:themeTint="BF"/>
          <w:spacing w:val="-4"/>
        </w:rPr>
        <w:t>Příloha č. 3 – Oprávněné osoby Smluvních stran</w:t>
      </w:r>
    </w:p>
    <w:p w14:paraId="5835507A" w14:textId="77777777" w:rsidR="009E238A" w:rsidRPr="0008010E" w:rsidRDefault="009E238A" w:rsidP="00A529B9">
      <w:pPr>
        <w:pStyle w:val="Zkladntext"/>
        <w:spacing w:after="60" w:line="312" w:lineRule="auto"/>
        <w:ind w:left="0" w:right="397"/>
        <w:jc w:val="left"/>
        <w:rPr>
          <w:color w:val="404040" w:themeColor="text1" w:themeTint="BF"/>
        </w:rPr>
      </w:pPr>
    </w:p>
    <w:p w14:paraId="5835507C" w14:textId="77777777" w:rsidR="009E238A" w:rsidRPr="0008010E" w:rsidRDefault="00892987" w:rsidP="00A529B9">
      <w:pPr>
        <w:pStyle w:val="Zkladntext"/>
        <w:spacing w:after="60" w:line="312" w:lineRule="auto"/>
        <w:ind w:left="140" w:right="397"/>
        <w:rPr>
          <w:color w:val="404040" w:themeColor="text1" w:themeTint="BF"/>
        </w:rPr>
      </w:pPr>
      <w:r w:rsidRPr="0008010E">
        <w:rPr>
          <w:color w:val="404040" w:themeColor="text1" w:themeTint="BF"/>
        </w:rPr>
        <w:lastRenderedPageBreak/>
        <w:t>Smluvní</w:t>
      </w:r>
      <w:r w:rsidRPr="0008010E">
        <w:rPr>
          <w:color w:val="404040" w:themeColor="text1" w:themeTint="BF"/>
          <w:spacing w:val="-11"/>
        </w:rPr>
        <w:t xml:space="preserve"> </w:t>
      </w:r>
      <w:r w:rsidRPr="0008010E">
        <w:rPr>
          <w:color w:val="404040" w:themeColor="text1" w:themeTint="BF"/>
        </w:rPr>
        <w:t>strany</w:t>
      </w:r>
      <w:r w:rsidRPr="0008010E">
        <w:rPr>
          <w:color w:val="404040" w:themeColor="text1" w:themeTint="BF"/>
          <w:spacing w:val="-9"/>
        </w:rPr>
        <w:t xml:space="preserve"> </w:t>
      </w:r>
      <w:r w:rsidRPr="0008010E">
        <w:rPr>
          <w:color w:val="404040" w:themeColor="text1" w:themeTint="BF"/>
        </w:rPr>
        <w:t>prohlašují,</w:t>
      </w:r>
      <w:r w:rsidRPr="0008010E">
        <w:rPr>
          <w:color w:val="404040" w:themeColor="text1" w:themeTint="BF"/>
          <w:spacing w:val="-8"/>
        </w:rPr>
        <w:t xml:space="preserve"> </w:t>
      </w:r>
      <w:r w:rsidRPr="0008010E">
        <w:rPr>
          <w:color w:val="404040" w:themeColor="text1" w:themeTint="BF"/>
        </w:rPr>
        <w:t>že</w:t>
      </w:r>
      <w:r w:rsidRPr="0008010E">
        <w:rPr>
          <w:color w:val="404040" w:themeColor="text1" w:themeTint="BF"/>
          <w:spacing w:val="-12"/>
        </w:rPr>
        <w:t xml:space="preserve"> </w:t>
      </w:r>
      <w:r w:rsidRPr="0008010E">
        <w:rPr>
          <w:color w:val="404040" w:themeColor="text1" w:themeTint="BF"/>
        </w:rPr>
        <w:t>tato</w:t>
      </w:r>
      <w:r w:rsidRPr="0008010E">
        <w:rPr>
          <w:color w:val="404040" w:themeColor="text1" w:themeTint="BF"/>
          <w:spacing w:val="-10"/>
        </w:rPr>
        <w:t xml:space="preserve"> </w:t>
      </w:r>
      <w:r w:rsidRPr="0008010E">
        <w:rPr>
          <w:color w:val="404040" w:themeColor="text1" w:themeTint="BF"/>
        </w:rPr>
        <w:t>Smlouva</w:t>
      </w:r>
      <w:r w:rsidRPr="0008010E">
        <w:rPr>
          <w:color w:val="404040" w:themeColor="text1" w:themeTint="BF"/>
          <w:spacing w:val="-12"/>
        </w:rPr>
        <w:t xml:space="preserve"> </w:t>
      </w:r>
      <w:r w:rsidRPr="0008010E">
        <w:rPr>
          <w:color w:val="404040" w:themeColor="text1" w:themeTint="BF"/>
        </w:rPr>
        <w:t>je</w:t>
      </w:r>
      <w:r w:rsidRPr="0008010E">
        <w:rPr>
          <w:color w:val="404040" w:themeColor="text1" w:themeTint="BF"/>
          <w:spacing w:val="-10"/>
        </w:rPr>
        <w:t xml:space="preserve"> </w:t>
      </w:r>
      <w:r w:rsidRPr="0008010E">
        <w:rPr>
          <w:color w:val="404040" w:themeColor="text1" w:themeTint="BF"/>
        </w:rPr>
        <w:t>projevem</w:t>
      </w:r>
      <w:r w:rsidRPr="0008010E">
        <w:rPr>
          <w:color w:val="404040" w:themeColor="text1" w:themeTint="BF"/>
          <w:spacing w:val="-11"/>
        </w:rPr>
        <w:t xml:space="preserve"> </w:t>
      </w:r>
      <w:r w:rsidRPr="0008010E">
        <w:rPr>
          <w:color w:val="404040" w:themeColor="text1" w:themeTint="BF"/>
        </w:rPr>
        <w:t>jejich</w:t>
      </w:r>
      <w:r w:rsidRPr="0008010E">
        <w:rPr>
          <w:color w:val="404040" w:themeColor="text1" w:themeTint="BF"/>
          <w:spacing w:val="-10"/>
        </w:rPr>
        <w:t xml:space="preserve"> </w:t>
      </w:r>
      <w:r w:rsidRPr="0008010E">
        <w:rPr>
          <w:color w:val="404040" w:themeColor="text1" w:themeTint="BF"/>
        </w:rPr>
        <w:t>pravé</w:t>
      </w:r>
      <w:r w:rsidRPr="0008010E">
        <w:rPr>
          <w:color w:val="404040" w:themeColor="text1" w:themeTint="BF"/>
          <w:spacing w:val="-10"/>
        </w:rPr>
        <w:t xml:space="preserve"> </w:t>
      </w:r>
      <w:r w:rsidRPr="0008010E">
        <w:rPr>
          <w:color w:val="404040" w:themeColor="text1" w:themeTint="BF"/>
        </w:rPr>
        <w:t>a</w:t>
      </w:r>
      <w:r w:rsidRPr="0008010E">
        <w:rPr>
          <w:color w:val="404040" w:themeColor="text1" w:themeTint="BF"/>
          <w:spacing w:val="-12"/>
        </w:rPr>
        <w:t xml:space="preserve"> </w:t>
      </w:r>
      <w:r w:rsidRPr="0008010E">
        <w:rPr>
          <w:color w:val="404040" w:themeColor="text1" w:themeTint="BF"/>
        </w:rPr>
        <w:t>svobodné</w:t>
      </w:r>
      <w:r w:rsidRPr="0008010E">
        <w:rPr>
          <w:color w:val="404040" w:themeColor="text1" w:themeTint="BF"/>
          <w:spacing w:val="-10"/>
        </w:rPr>
        <w:t xml:space="preserve"> </w:t>
      </w:r>
      <w:r w:rsidRPr="0008010E">
        <w:rPr>
          <w:color w:val="404040" w:themeColor="text1" w:themeTint="BF"/>
        </w:rPr>
        <w:t>vůle</w:t>
      </w:r>
      <w:r w:rsidRPr="0008010E">
        <w:rPr>
          <w:color w:val="404040" w:themeColor="text1" w:themeTint="BF"/>
          <w:spacing w:val="-10"/>
        </w:rPr>
        <w:t xml:space="preserve"> </w:t>
      </w:r>
      <w:r w:rsidRPr="0008010E">
        <w:rPr>
          <w:color w:val="404040" w:themeColor="text1" w:themeTint="BF"/>
        </w:rPr>
        <w:t>a</w:t>
      </w:r>
      <w:r w:rsidRPr="0008010E">
        <w:rPr>
          <w:color w:val="404040" w:themeColor="text1" w:themeTint="BF"/>
          <w:spacing w:val="-10"/>
        </w:rPr>
        <w:t xml:space="preserve"> </w:t>
      </w:r>
      <w:r w:rsidRPr="0008010E">
        <w:rPr>
          <w:color w:val="404040" w:themeColor="text1" w:themeTint="BF"/>
        </w:rPr>
        <w:t>nebyla</w:t>
      </w:r>
      <w:r w:rsidRPr="0008010E">
        <w:rPr>
          <w:color w:val="404040" w:themeColor="text1" w:themeTint="BF"/>
          <w:spacing w:val="-8"/>
        </w:rPr>
        <w:t xml:space="preserve"> </w:t>
      </w:r>
      <w:r w:rsidRPr="0008010E">
        <w:rPr>
          <w:color w:val="404040" w:themeColor="text1" w:themeTint="BF"/>
        </w:rPr>
        <w:t>sjednána v</w:t>
      </w:r>
      <w:r w:rsidRPr="0008010E">
        <w:rPr>
          <w:color w:val="404040" w:themeColor="text1" w:themeTint="BF"/>
          <w:spacing w:val="-1"/>
        </w:rPr>
        <w:t xml:space="preserve"> </w:t>
      </w:r>
      <w:r w:rsidRPr="0008010E">
        <w:rPr>
          <w:color w:val="404040" w:themeColor="text1" w:themeTint="BF"/>
        </w:rPr>
        <w:t>tísni</w:t>
      </w:r>
      <w:r w:rsidRPr="0008010E">
        <w:rPr>
          <w:color w:val="404040" w:themeColor="text1" w:themeTint="BF"/>
          <w:spacing w:val="40"/>
        </w:rPr>
        <w:t xml:space="preserve"> </w:t>
      </w:r>
      <w:r w:rsidRPr="0008010E">
        <w:rPr>
          <w:color w:val="404040" w:themeColor="text1" w:themeTint="BF"/>
        </w:rPr>
        <w:t>ani</w:t>
      </w:r>
      <w:r w:rsidRPr="0008010E">
        <w:rPr>
          <w:color w:val="404040" w:themeColor="text1" w:themeTint="BF"/>
          <w:spacing w:val="40"/>
        </w:rPr>
        <w:t xml:space="preserve"> </w:t>
      </w:r>
      <w:r w:rsidRPr="0008010E">
        <w:rPr>
          <w:color w:val="404040" w:themeColor="text1" w:themeTint="BF"/>
        </w:rPr>
        <w:t>za</w:t>
      </w:r>
      <w:r w:rsidRPr="0008010E">
        <w:rPr>
          <w:color w:val="404040" w:themeColor="text1" w:themeTint="BF"/>
          <w:spacing w:val="40"/>
        </w:rPr>
        <w:t xml:space="preserve"> </w:t>
      </w:r>
      <w:r w:rsidRPr="0008010E">
        <w:rPr>
          <w:color w:val="404040" w:themeColor="text1" w:themeTint="BF"/>
        </w:rPr>
        <w:t>jinak</w:t>
      </w:r>
      <w:r w:rsidRPr="0008010E">
        <w:rPr>
          <w:color w:val="404040" w:themeColor="text1" w:themeTint="BF"/>
          <w:spacing w:val="40"/>
        </w:rPr>
        <w:t xml:space="preserve"> </w:t>
      </w:r>
      <w:r w:rsidRPr="0008010E">
        <w:rPr>
          <w:color w:val="404040" w:themeColor="text1" w:themeTint="BF"/>
        </w:rPr>
        <w:t>jednostranně</w:t>
      </w:r>
      <w:r w:rsidRPr="0008010E">
        <w:rPr>
          <w:color w:val="404040" w:themeColor="text1" w:themeTint="BF"/>
          <w:spacing w:val="40"/>
        </w:rPr>
        <w:t xml:space="preserve"> </w:t>
      </w:r>
      <w:r w:rsidRPr="0008010E">
        <w:rPr>
          <w:color w:val="404040" w:themeColor="text1" w:themeTint="BF"/>
        </w:rPr>
        <w:t>nevýhodných</w:t>
      </w:r>
      <w:r w:rsidRPr="0008010E">
        <w:rPr>
          <w:color w:val="404040" w:themeColor="text1" w:themeTint="BF"/>
          <w:spacing w:val="40"/>
        </w:rPr>
        <w:t xml:space="preserve"> </w:t>
      </w:r>
      <w:r w:rsidRPr="0008010E">
        <w:rPr>
          <w:color w:val="404040" w:themeColor="text1" w:themeTint="BF"/>
        </w:rPr>
        <w:t>podmínek.</w:t>
      </w:r>
      <w:r w:rsidRPr="0008010E">
        <w:rPr>
          <w:color w:val="404040" w:themeColor="text1" w:themeTint="BF"/>
          <w:spacing w:val="40"/>
        </w:rPr>
        <w:t xml:space="preserve"> </w:t>
      </w:r>
      <w:r w:rsidRPr="0008010E">
        <w:rPr>
          <w:color w:val="404040" w:themeColor="text1" w:themeTint="BF"/>
        </w:rPr>
        <w:t>Na</w:t>
      </w:r>
      <w:r w:rsidRPr="0008010E">
        <w:rPr>
          <w:color w:val="404040" w:themeColor="text1" w:themeTint="BF"/>
          <w:spacing w:val="40"/>
        </w:rPr>
        <w:t xml:space="preserve"> </w:t>
      </w:r>
      <w:r w:rsidRPr="0008010E">
        <w:rPr>
          <w:color w:val="404040" w:themeColor="text1" w:themeTint="BF"/>
        </w:rPr>
        <w:t>důkaz</w:t>
      </w:r>
      <w:r w:rsidRPr="0008010E">
        <w:rPr>
          <w:color w:val="404040" w:themeColor="text1" w:themeTint="BF"/>
          <w:spacing w:val="40"/>
        </w:rPr>
        <w:t xml:space="preserve"> </w:t>
      </w:r>
      <w:r w:rsidRPr="0008010E">
        <w:rPr>
          <w:color w:val="404040" w:themeColor="text1" w:themeTint="BF"/>
        </w:rPr>
        <w:t>toho</w:t>
      </w:r>
      <w:r w:rsidRPr="0008010E">
        <w:rPr>
          <w:color w:val="404040" w:themeColor="text1" w:themeTint="BF"/>
          <w:spacing w:val="40"/>
        </w:rPr>
        <w:t xml:space="preserve"> </w:t>
      </w:r>
      <w:r w:rsidRPr="0008010E">
        <w:rPr>
          <w:color w:val="404040" w:themeColor="text1" w:themeTint="BF"/>
        </w:rPr>
        <w:t>připojují</w:t>
      </w:r>
      <w:r w:rsidRPr="0008010E">
        <w:rPr>
          <w:color w:val="404040" w:themeColor="text1" w:themeTint="BF"/>
          <w:spacing w:val="40"/>
        </w:rPr>
        <w:t xml:space="preserve"> </w:t>
      </w:r>
      <w:r w:rsidRPr="0008010E">
        <w:rPr>
          <w:color w:val="404040" w:themeColor="text1" w:themeTint="BF"/>
        </w:rPr>
        <w:t>Smluvní</w:t>
      </w:r>
      <w:r w:rsidRPr="0008010E">
        <w:rPr>
          <w:color w:val="404040" w:themeColor="text1" w:themeTint="BF"/>
          <w:spacing w:val="40"/>
        </w:rPr>
        <w:t xml:space="preserve"> </w:t>
      </w:r>
      <w:r w:rsidRPr="0008010E">
        <w:rPr>
          <w:color w:val="404040" w:themeColor="text1" w:themeTint="BF"/>
        </w:rPr>
        <w:t>strany své podpisy.</w:t>
      </w:r>
    </w:p>
    <w:p w14:paraId="5835507D" w14:textId="77777777" w:rsidR="009E238A" w:rsidRPr="0008010E" w:rsidRDefault="009E238A" w:rsidP="00A529B9">
      <w:pPr>
        <w:pStyle w:val="Zkladntext"/>
        <w:spacing w:before="151"/>
        <w:ind w:left="0" w:right="397"/>
        <w:jc w:val="left"/>
        <w:rPr>
          <w:color w:val="404040" w:themeColor="text1" w:themeTint="BF"/>
          <w:sz w:val="20"/>
        </w:rPr>
      </w:pPr>
    </w:p>
    <w:tbl>
      <w:tblPr>
        <w:tblStyle w:val="TableNormal1"/>
        <w:tblW w:w="0" w:type="auto"/>
        <w:tblInd w:w="170" w:type="dxa"/>
        <w:tblLayout w:type="fixed"/>
        <w:tblLook w:val="01E0" w:firstRow="1" w:lastRow="1" w:firstColumn="1" w:lastColumn="1" w:noHBand="0" w:noVBand="0"/>
      </w:tblPr>
      <w:tblGrid>
        <w:gridCol w:w="3814"/>
        <w:gridCol w:w="4238"/>
      </w:tblGrid>
      <w:tr w:rsidR="009E238A" w:rsidRPr="0008010E" w14:paraId="58355080" w14:textId="77777777" w:rsidTr="0079730A">
        <w:trPr>
          <w:trHeight w:val="246"/>
        </w:trPr>
        <w:tc>
          <w:tcPr>
            <w:tcW w:w="3814" w:type="dxa"/>
          </w:tcPr>
          <w:p w14:paraId="5835507E" w14:textId="4C32FABF" w:rsidR="009E238A" w:rsidRPr="0008010E" w:rsidRDefault="00892987" w:rsidP="00A529B9">
            <w:pPr>
              <w:pStyle w:val="TableParagraph"/>
              <w:tabs>
                <w:tab w:val="left" w:pos="2971"/>
              </w:tabs>
              <w:spacing w:line="227" w:lineRule="exact"/>
              <w:ind w:left="50" w:right="397"/>
              <w:rPr>
                <w:rFonts w:ascii="Times New Roman"/>
                <w:color w:val="404040" w:themeColor="text1" w:themeTint="BF"/>
              </w:rPr>
            </w:pPr>
            <w:r w:rsidRPr="0008010E">
              <w:rPr>
                <w:color w:val="404040" w:themeColor="text1" w:themeTint="BF"/>
              </w:rPr>
              <w:t xml:space="preserve">V Praze dne: </w:t>
            </w:r>
            <w:r w:rsidR="004D59DC" w:rsidRPr="0008010E">
              <w:rPr>
                <w:color w:val="404040" w:themeColor="text1" w:themeTint="BF"/>
              </w:rPr>
              <w:t>dle</w:t>
            </w:r>
            <w:r w:rsidR="004D59DC" w:rsidRPr="0008010E">
              <w:rPr>
                <w:color w:val="404040" w:themeColor="text1" w:themeTint="BF"/>
                <w:spacing w:val="-3"/>
              </w:rPr>
              <w:t xml:space="preserve"> </w:t>
            </w:r>
            <w:r w:rsidR="004D59DC" w:rsidRPr="0008010E">
              <w:rPr>
                <w:color w:val="404040" w:themeColor="text1" w:themeTint="BF"/>
              </w:rPr>
              <w:t xml:space="preserve">el. </w:t>
            </w:r>
            <w:r w:rsidR="004D59DC" w:rsidRPr="0008010E">
              <w:rPr>
                <w:color w:val="404040" w:themeColor="text1" w:themeTint="BF"/>
                <w:spacing w:val="-2"/>
              </w:rPr>
              <w:t>podpisu</w:t>
            </w:r>
          </w:p>
        </w:tc>
        <w:tc>
          <w:tcPr>
            <w:tcW w:w="4238" w:type="dxa"/>
          </w:tcPr>
          <w:p w14:paraId="5835507F" w14:textId="63467057" w:rsidR="009E238A" w:rsidRPr="0008010E" w:rsidRDefault="00892987" w:rsidP="00A529B9">
            <w:pPr>
              <w:pStyle w:val="TableParagraph"/>
              <w:spacing w:line="227" w:lineRule="exact"/>
              <w:ind w:left="841" w:right="397"/>
              <w:rPr>
                <w:color w:val="404040" w:themeColor="text1" w:themeTint="BF"/>
              </w:rPr>
            </w:pPr>
            <w:r w:rsidRPr="0008010E">
              <w:rPr>
                <w:color w:val="404040" w:themeColor="text1" w:themeTint="BF"/>
              </w:rPr>
              <w:t>V</w:t>
            </w:r>
            <w:r w:rsidRPr="0008010E">
              <w:rPr>
                <w:color w:val="404040" w:themeColor="text1" w:themeTint="BF"/>
                <w:spacing w:val="-3"/>
              </w:rPr>
              <w:t xml:space="preserve"> </w:t>
            </w:r>
            <w:r w:rsidRPr="0008010E">
              <w:rPr>
                <w:color w:val="404040" w:themeColor="text1" w:themeTint="BF"/>
              </w:rPr>
              <w:t>Praze</w:t>
            </w:r>
            <w:r w:rsidRPr="0008010E">
              <w:rPr>
                <w:color w:val="404040" w:themeColor="text1" w:themeTint="BF"/>
                <w:spacing w:val="-2"/>
              </w:rPr>
              <w:t xml:space="preserve"> </w:t>
            </w:r>
            <w:r w:rsidRPr="0008010E">
              <w:rPr>
                <w:color w:val="404040" w:themeColor="text1" w:themeTint="BF"/>
              </w:rPr>
              <w:t>dne:</w:t>
            </w:r>
            <w:r w:rsidRPr="0008010E">
              <w:rPr>
                <w:color w:val="404040" w:themeColor="text1" w:themeTint="BF"/>
                <w:spacing w:val="-2"/>
              </w:rPr>
              <w:t xml:space="preserve"> </w:t>
            </w:r>
            <w:r w:rsidRPr="0008010E">
              <w:rPr>
                <w:color w:val="404040" w:themeColor="text1" w:themeTint="BF"/>
              </w:rPr>
              <w:t>dle</w:t>
            </w:r>
            <w:r w:rsidRPr="0008010E">
              <w:rPr>
                <w:color w:val="404040" w:themeColor="text1" w:themeTint="BF"/>
                <w:spacing w:val="-3"/>
              </w:rPr>
              <w:t xml:space="preserve"> </w:t>
            </w:r>
            <w:r w:rsidRPr="0008010E">
              <w:rPr>
                <w:color w:val="404040" w:themeColor="text1" w:themeTint="BF"/>
              </w:rPr>
              <w:t xml:space="preserve">el. </w:t>
            </w:r>
            <w:r w:rsidR="0079730A">
              <w:rPr>
                <w:color w:val="404040" w:themeColor="text1" w:themeTint="BF"/>
              </w:rPr>
              <w:t>p</w:t>
            </w:r>
            <w:r w:rsidRPr="0008010E">
              <w:rPr>
                <w:color w:val="404040" w:themeColor="text1" w:themeTint="BF"/>
                <w:spacing w:val="-2"/>
              </w:rPr>
              <w:t>odpisu</w:t>
            </w:r>
          </w:p>
        </w:tc>
      </w:tr>
    </w:tbl>
    <w:p w14:paraId="58355081" w14:textId="77777777" w:rsidR="009E238A" w:rsidRPr="0008010E" w:rsidRDefault="009E238A" w:rsidP="00A529B9">
      <w:pPr>
        <w:pStyle w:val="Zkladntext"/>
        <w:ind w:left="0" w:right="397"/>
        <w:jc w:val="left"/>
        <w:rPr>
          <w:color w:val="404040" w:themeColor="text1" w:themeTint="BF"/>
          <w:sz w:val="20"/>
        </w:rPr>
      </w:pPr>
    </w:p>
    <w:p w14:paraId="58355083" w14:textId="77777777" w:rsidR="009E238A" w:rsidRPr="0008010E" w:rsidRDefault="009E238A" w:rsidP="00A529B9">
      <w:pPr>
        <w:pStyle w:val="Zkladntext"/>
        <w:ind w:right="397"/>
        <w:jc w:val="left"/>
        <w:rPr>
          <w:color w:val="404040" w:themeColor="text1" w:themeTint="BF"/>
          <w:sz w:val="20"/>
        </w:rPr>
        <w:sectPr w:rsidR="009E238A" w:rsidRPr="0008010E" w:rsidSect="004D7856">
          <w:headerReference w:type="default" r:id="rId11"/>
          <w:footerReference w:type="even" r:id="rId12"/>
          <w:footerReference w:type="default" r:id="rId13"/>
          <w:footerReference w:type="first" r:id="rId14"/>
          <w:pgSz w:w="11910" w:h="16840"/>
          <w:pgMar w:top="1899" w:right="425" w:bottom="1418" w:left="992" w:header="680" w:footer="873" w:gutter="0"/>
          <w:cols w:space="708"/>
        </w:sectPr>
      </w:pPr>
    </w:p>
    <w:p w14:paraId="1789BFAA" w14:textId="77777777" w:rsidR="009E238A" w:rsidRDefault="009E238A" w:rsidP="00A529B9">
      <w:pPr>
        <w:spacing w:line="192" w:lineRule="exact"/>
        <w:ind w:right="397"/>
        <w:rPr>
          <w:rFonts w:ascii="Gill Sans MT"/>
          <w:color w:val="404040" w:themeColor="text1" w:themeTint="BF"/>
          <w:sz w:val="17"/>
        </w:rPr>
      </w:pPr>
    </w:p>
    <w:p w14:paraId="54895467" w14:textId="77777777" w:rsidR="00DF21A9" w:rsidRDefault="00DF21A9" w:rsidP="00A529B9">
      <w:pPr>
        <w:spacing w:line="192" w:lineRule="exact"/>
        <w:ind w:right="397"/>
        <w:rPr>
          <w:rFonts w:ascii="Gill Sans MT"/>
          <w:color w:val="404040" w:themeColor="text1" w:themeTint="BF"/>
          <w:sz w:val="17"/>
        </w:rPr>
      </w:pPr>
    </w:p>
    <w:p w14:paraId="446BA021" w14:textId="77777777" w:rsidR="00FE7A43" w:rsidRPr="00FE7A43" w:rsidRDefault="00FE7A43" w:rsidP="00A529B9">
      <w:pPr>
        <w:spacing w:line="192" w:lineRule="exact"/>
        <w:ind w:right="397"/>
        <w:rPr>
          <w:rFonts w:ascii="Gill Sans MT"/>
          <w:color w:val="404040" w:themeColor="text1" w:themeTint="BF"/>
          <w:sz w:val="17"/>
        </w:rPr>
      </w:pPr>
    </w:p>
    <w:p w14:paraId="6FEADC17" w14:textId="77777777" w:rsidR="00FE7A43" w:rsidRPr="00FE7A43" w:rsidRDefault="00FE7A43" w:rsidP="00A529B9">
      <w:pPr>
        <w:spacing w:line="192" w:lineRule="exact"/>
        <w:ind w:right="397"/>
        <w:rPr>
          <w:rFonts w:ascii="Gill Sans MT"/>
          <w:color w:val="404040" w:themeColor="text1" w:themeTint="BF"/>
          <w:sz w:val="17"/>
        </w:rPr>
      </w:pPr>
    </w:p>
    <w:p w14:paraId="200A50D9" w14:textId="77777777" w:rsidR="00FE7A43" w:rsidRPr="00FE7A43" w:rsidRDefault="00FE7A43" w:rsidP="00A529B9">
      <w:pPr>
        <w:spacing w:line="192" w:lineRule="exact"/>
        <w:ind w:right="397"/>
        <w:rPr>
          <w:rFonts w:ascii="Gill Sans MT"/>
          <w:color w:val="404040" w:themeColor="text1" w:themeTint="BF"/>
          <w:sz w:val="17"/>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BA6F03" w:rsidRPr="00BA6F03" w14:paraId="77B7817E" w14:textId="77777777">
        <w:trPr>
          <w:trHeight w:val="340"/>
        </w:trPr>
        <w:tc>
          <w:tcPr>
            <w:tcW w:w="4606" w:type="dxa"/>
            <w:tcBorders>
              <w:top w:val="nil"/>
              <w:left w:val="nil"/>
              <w:bottom w:val="nil"/>
              <w:right w:val="nil"/>
            </w:tcBorders>
          </w:tcPr>
          <w:p w14:paraId="6818008D" w14:textId="3A45F979" w:rsidR="00BA6F03" w:rsidRPr="00BA6F03" w:rsidRDefault="00BA6F03" w:rsidP="00A529B9">
            <w:pPr>
              <w:widowControl/>
              <w:autoSpaceDE/>
              <w:autoSpaceDN/>
              <w:spacing w:after="60" w:line="312" w:lineRule="auto"/>
              <w:ind w:right="397"/>
              <w:jc w:val="both"/>
              <w:rPr>
                <w:rFonts w:eastAsia="Times New Roman"/>
                <w:color w:val="404040"/>
                <w:lang w:eastAsia="cs-CZ"/>
              </w:rPr>
            </w:pPr>
            <w:r w:rsidRPr="00BA6F03">
              <w:rPr>
                <w:rFonts w:eastAsia="Times New Roman"/>
                <w:color w:val="404040"/>
                <w:lang w:eastAsia="cs-CZ"/>
              </w:rPr>
              <w:t>_______________________________</w:t>
            </w:r>
          </w:p>
        </w:tc>
        <w:tc>
          <w:tcPr>
            <w:tcW w:w="4606" w:type="dxa"/>
            <w:tcBorders>
              <w:top w:val="nil"/>
              <w:left w:val="nil"/>
              <w:bottom w:val="nil"/>
              <w:right w:val="nil"/>
            </w:tcBorders>
          </w:tcPr>
          <w:p w14:paraId="7BDA107D" w14:textId="59D358AA" w:rsidR="00BA6F03" w:rsidRPr="00BA6F03" w:rsidRDefault="00BA6F03" w:rsidP="00A529B9">
            <w:pPr>
              <w:widowControl/>
              <w:autoSpaceDE/>
              <w:autoSpaceDN/>
              <w:spacing w:after="60" w:line="312" w:lineRule="auto"/>
              <w:ind w:right="397"/>
              <w:jc w:val="both"/>
              <w:rPr>
                <w:rFonts w:eastAsia="Times New Roman"/>
                <w:color w:val="404040"/>
                <w:lang w:eastAsia="cs-CZ"/>
              </w:rPr>
            </w:pPr>
            <w:r w:rsidRPr="00BA6F03">
              <w:rPr>
                <w:rFonts w:eastAsia="Times New Roman"/>
                <w:color w:val="404040"/>
                <w:lang w:eastAsia="cs-CZ"/>
              </w:rPr>
              <w:t>______________________________</w:t>
            </w:r>
          </w:p>
        </w:tc>
      </w:tr>
      <w:tr w:rsidR="00BA6F03" w:rsidRPr="00BA6F03" w14:paraId="4301322A" w14:textId="77777777">
        <w:trPr>
          <w:trHeight w:val="340"/>
        </w:trPr>
        <w:tc>
          <w:tcPr>
            <w:tcW w:w="4606" w:type="dxa"/>
            <w:tcBorders>
              <w:top w:val="nil"/>
              <w:left w:val="nil"/>
              <w:bottom w:val="nil"/>
              <w:right w:val="nil"/>
            </w:tcBorders>
          </w:tcPr>
          <w:p w14:paraId="02CC12E5" w14:textId="7A326DA4" w:rsidR="00005DBE" w:rsidRDefault="00B94090" w:rsidP="00005DBE">
            <w:pPr>
              <w:pStyle w:val="Zkladntext"/>
              <w:tabs>
                <w:tab w:val="left" w:pos="3261"/>
              </w:tabs>
              <w:spacing w:after="120" w:line="312" w:lineRule="auto"/>
              <w:ind w:left="0" w:right="397"/>
              <w:rPr>
                <w:color w:val="404040" w:themeColor="text1" w:themeTint="BF"/>
              </w:rPr>
            </w:pPr>
            <w:r w:rsidRPr="00B94090">
              <w:rPr>
                <w:color w:val="404040" w:themeColor="text1" w:themeTint="BF"/>
                <w:highlight w:val="lightGray"/>
              </w:rPr>
              <w:t>XXX</w:t>
            </w:r>
          </w:p>
          <w:p w14:paraId="23942D15" w14:textId="056060F3" w:rsidR="00B94090" w:rsidRPr="00BA6F03" w:rsidRDefault="00005DBE" w:rsidP="00B94090">
            <w:pPr>
              <w:pStyle w:val="Zkladntext"/>
              <w:tabs>
                <w:tab w:val="left" w:pos="3261"/>
              </w:tabs>
              <w:spacing w:after="120" w:line="312" w:lineRule="auto"/>
              <w:ind w:left="0" w:right="397"/>
              <w:rPr>
                <w:rFonts w:eastAsia="Times New Roman"/>
                <w:color w:val="404040"/>
                <w:lang w:eastAsia="cs-CZ"/>
              </w:rPr>
            </w:pPr>
            <w:r w:rsidRPr="00BA6F03">
              <w:rPr>
                <w:rFonts w:eastAsia="Times New Roman"/>
                <w:color w:val="404040"/>
                <w:lang w:eastAsia="cs-CZ"/>
              </w:rPr>
              <w:t>______________________________</w:t>
            </w:r>
            <w:r>
              <w:rPr>
                <w:color w:val="404040" w:themeColor="text1" w:themeTint="BF"/>
              </w:rPr>
              <w:t xml:space="preserve"> </w:t>
            </w:r>
            <w:r w:rsidR="00B94090" w:rsidRPr="00B94090">
              <w:rPr>
                <w:color w:val="404040" w:themeColor="text1" w:themeTint="BF"/>
                <w:highlight w:val="lightGray"/>
              </w:rPr>
              <w:t>XXX</w:t>
            </w:r>
          </w:p>
          <w:p w14:paraId="55EFC92A" w14:textId="7BA5219D" w:rsidR="00BA6F03" w:rsidRPr="00BA6F03" w:rsidRDefault="00BA6F03" w:rsidP="00005DBE">
            <w:pPr>
              <w:tabs>
                <w:tab w:val="right" w:pos="8953"/>
              </w:tabs>
              <w:autoSpaceDE/>
              <w:autoSpaceDN/>
              <w:spacing w:after="60" w:line="312" w:lineRule="auto"/>
              <w:ind w:right="397"/>
              <w:jc w:val="both"/>
              <w:outlineLvl w:val="0"/>
              <w:rPr>
                <w:rFonts w:eastAsia="Times New Roman"/>
                <w:color w:val="404040"/>
                <w:highlight w:val="yellow"/>
                <w:lang w:eastAsia="cs-CZ"/>
              </w:rPr>
            </w:pPr>
          </w:p>
        </w:tc>
        <w:tc>
          <w:tcPr>
            <w:tcW w:w="4606" w:type="dxa"/>
            <w:tcBorders>
              <w:top w:val="nil"/>
              <w:left w:val="nil"/>
              <w:bottom w:val="nil"/>
              <w:right w:val="nil"/>
            </w:tcBorders>
          </w:tcPr>
          <w:p w14:paraId="6B053CFA" w14:textId="5D740671" w:rsidR="00BA6F03" w:rsidRPr="00BA6F03" w:rsidRDefault="00B94090" w:rsidP="00B94090">
            <w:pPr>
              <w:widowControl/>
              <w:autoSpaceDE/>
              <w:autoSpaceDN/>
              <w:spacing w:after="60" w:line="312" w:lineRule="auto"/>
              <w:ind w:right="397"/>
              <w:jc w:val="both"/>
              <w:rPr>
                <w:rFonts w:eastAsia="Times New Roman"/>
                <w:color w:val="404040"/>
                <w:lang w:eastAsia="cs-CZ"/>
              </w:rPr>
            </w:pPr>
            <w:r w:rsidRPr="00B94090">
              <w:rPr>
                <w:color w:val="404040" w:themeColor="text1" w:themeTint="BF"/>
                <w:highlight w:val="lightGray"/>
              </w:rPr>
              <w:t>XXX</w:t>
            </w:r>
          </w:p>
        </w:tc>
      </w:tr>
      <w:tr w:rsidR="00BA6F03" w:rsidRPr="00BA6F03" w14:paraId="3B1516F8" w14:textId="77777777">
        <w:trPr>
          <w:trHeight w:val="340"/>
        </w:trPr>
        <w:tc>
          <w:tcPr>
            <w:tcW w:w="4606" w:type="dxa"/>
            <w:tcBorders>
              <w:top w:val="nil"/>
              <w:left w:val="nil"/>
              <w:bottom w:val="nil"/>
              <w:right w:val="nil"/>
            </w:tcBorders>
          </w:tcPr>
          <w:p w14:paraId="1FEE4C1A" w14:textId="725D8822" w:rsidR="00BA6F03" w:rsidRPr="00BA6F03" w:rsidRDefault="00BA6F03" w:rsidP="00A529B9">
            <w:pPr>
              <w:widowControl/>
              <w:autoSpaceDE/>
              <w:autoSpaceDN/>
              <w:spacing w:after="60" w:line="312" w:lineRule="auto"/>
              <w:ind w:right="397"/>
              <w:jc w:val="both"/>
              <w:rPr>
                <w:rFonts w:eastAsia="Times New Roman"/>
                <w:color w:val="404040"/>
                <w:lang w:eastAsia="cs-CZ"/>
              </w:rPr>
            </w:pPr>
          </w:p>
          <w:p w14:paraId="13EA48EE" w14:textId="77777777" w:rsidR="00BA6F03" w:rsidRPr="00BA6F03" w:rsidRDefault="00BA6F03" w:rsidP="00A529B9">
            <w:pPr>
              <w:widowControl/>
              <w:autoSpaceDE/>
              <w:autoSpaceDN/>
              <w:spacing w:after="60" w:line="312" w:lineRule="auto"/>
              <w:ind w:right="397"/>
              <w:rPr>
                <w:rFonts w:eastAsia="Calibri"/>
                <w:b/>
                <w:color w:val="404040"/>
              </w:rPr>
            </w:pPr>
            <w:r w:rsidRPr="00BA6F03">
              <w:rPr>
                <w:rFonts w:eastAsia="Calibri"/>
                <w:b/>
                <w:color w:val="404040"/>
              </w:rPr>
              <w:t>Národní agentura pro komunikační a informační technologie, s. p.</w:t>
            </w:r>
          </w:p>
        </w:tc>
        <w:tc>
          <w:tcPr>
            <w:tcW w:w="4606" w:type="dxa"/>
            <w:tcBorders>
              <w:top w:val="nil"/>
              <w:left w:val="nil"/>
              <w:bottom w:val="nil"/>
              <w:right w:val="nil"/>
            </w:tcBorders>
          </w:tcPr>
          <w:p w14:paraId="1DFC90E1" w14:textId="0E43D20F" w:rsidR="00BA6F03" w:rsidRPr="00BA6F03" w:rsidRDefault="00BA6F03" w:rsidP="00A529B9">
            <w:pPr>
              <w:widowControl/>
              <w:autoSpaceDE/>
              <w:autoSpaceDN/>
              <w:spacing w:after="60" w:line="312" w:lineRule="auto"/>
              <w:ind w:right="397"/>
              <w:jc w:val="both"/>
              <w:rPr>
                <w:rFonts w:eastAsia="Times New Roman"/>
                <w:color w:val="404040"/>
                <w:lang w:eastAsia="cs-CZ"/>
              </w:rPr>
            </w:pPr>
          </w:p>
          <w:p w14:paraId="7D4EC6F9" w14:textId="0A7158D3" w:rsidR="00BA6F03" w:rsidRPr="00BA6F03" w:rsidRDefault="00D079A4" w:rsidP="00A529B9">
            <w:pPr>
              <w:widowControl/>
              <w:autoSpaceDE/>
              <w:autoSpaceDN/>
              <w:spacing w:after="60" w:line="312" w:lineRule="auto"/>
              <w:ind w:right="397"/>
              <w:jc w:val="both"/>
              <w:rPr>
                <w:rFonts w:eastAsia="Times New Roman"/>
                <w:b/>
                <w:color w:val="404040"/>
                <w:lang w:eastAsia="cs-CZ"/>
              </w:rPr>
            </w:pPr>
            <w:proofErr w:type="spellStart"/>
            <w:r>
              <w:rPr>
                <w:rFonts w:eastAsia="Times New Roman"/>
                <w:b/>
                <w:color w:val="404040"/>
                <w:lang w:eastAsia="cs-CZ"/>
              </w:rPr>
              <w:t>TresTech</w:t>
            </w:r>
            <w:proofErr w:type="spellEnd"/>
            <w:r>
              <w:rPr>
                <w:rFonts w:eastAsia="Times New Roman"/>
                <w:b/>
                <w:color w:val="404040"/>
                <w:lang w:eastAsia="cs-CZ"/>
              </w:rPr>
              <w:t xml:space="preserve"> s.r.o.</w:t>
            </w:r>
          </w:p>
          <w:p w14:paraId="52344A59" w14:textId="77777777" w:rsidR="00BA6F03" w:rsidRPr="00BA6F03" w:rsidRDefault="00BA6F03" w:rsidP="00A529B9">
            <w:pPr>
              <w:widowControl/>
              <w:autoSpaceDE/>
              <w:autoSpaceDN/>
              <w:spacing w:after="60" w:line="312" w:lineRule="auto"/>
              <w:ind w:right="397"/>
              <w:jc w:val="both"/>
              <w:rPr>
                <w:rFonts w:eastAsia="Times New Roman"/>
                <w:b/>
                <w:color w:val="404040"/>
                <w:lang w:eastAsia="cs-CZ"/>
              </w:rPr>
            </w:pPr>
          </w:p>
        </w:tc>
      </w:tr>
    </w:tbl>
    <w:p w14:paraId="58355088" w14:textId="77777777" w:rsidR="00DF21A9" w:rsidRPr="0008010E" w:rsidRDefault="00DF21A9" w:rsidP="00A529B9">
      <w:pPr>
        <w:spacing w:line="192" w:lineRule="exact"/>
        <w:ind w:right="397"/>
        <w:rPr>
          <w:rFonts w:ascii="Gill Sans MT"/>
          <w:color w:val="404040" w:themeColor="text1" w:themeTint="BF"/>
          <w:sz w:val="17"/>
        </w:rPr>
        <w:sectPr w:rsidR="00DF21A9" w:rsidRPr="0008010E" w:rsidSect="00C84DBA">
          <w:type w:val="continuous"/>
          <w:pgSz w:w="11910" w:h="16840"/>
          <w:pgMar w:top="1899" w:right="425" w:bottom="1134" w:left="992" w:header="680" w:footer="876" w:gutter="0"/>
          <w:cols w:num="2" w:space="708" w:equalWidth="0">
            <w:col w:w="1362" w:space="552"/>
            <w:col w:w="8579"/>
          </w:cols>
        </w:sectPr>
      </w:pPr>
    </w:p>
    <w:p w14:paraId="7AF35859" w14:textId="77777777" w:rsidR="00DF21A9" w:rsidRDefault="00DF21A9" w:rsidP="00A529B9">
      <w:pPr>
        <w:pStyle w:val="Nadpis2"/>
        <w:spacing w:before="86"/>
        <w:ind w:right="397"/>
        <w:rPr>
          <w:color w:val="404040" w:themeColor="text1" w:themeTint="BF"/>
        </w:rPr>
      </w:pPr>
    </w:p>
    <w:p w14:paraId="1749404C" w14:textId="77777777" w:rsidR="00DF21A9" w:rsidRDefault="00DF21A9" w:rsidP="00A529B9">
      <w:pPr>
        <w:pStyle w:val="Nadpis2"/>
        <w:spacing w:before="86"/>
        <w:ind w:right="397"/>
        <w:rPr>
          <w:color w:val="404040" w:themeColor="text1" w:themeTint="BF"/>
        </w:rPr>
      </w:pPr>
    </w:p>
    <w:p w14:paraId="58355089" w14:textId="173BC780" w:rsidR="009E238A" w:rsidRDefault="00892987" w:rsidP="00A529B9">
      <w:pPr>
        <w:pStyle w:val="Nadpis2"/>
        <w:spacing w:before="86"/>
        <w:ind w:right="397"/>
        <w:rPr>
          <w:color w:val="404040" w:themeColor="text1" w:themeTint="BF"/>
          <w:spacing w:val="-2"/>
        </w:rPr>
      </w:pPr>
      <w:r w:rsidRPr="0008010E">
        <w:rPr>
          <w:color w:val="404040" w:themeColor="text1" w:themeTint="BF"/>
        </w:rPr>
        <w:t>Příloha</w:t>
      </w:r>
      <w:r w:rsidRPr="0008010E">
        <w:rPr>
          <w:color w:val="404040" w:themeColor="text1" w:themeTint="BF"/>
          <w:spacing w:val="-8"/>
        </w:rPr>
        <w:t xml:space="preserve"> </w:t>
      </w:r>
      <w:r w:rsidRPr="0008010E">
        <w:rPr>
          <w:color w:val="404040" w:themeColor="text1" w:themeTint="BF"/>
        </w:rPr>
        <w:t>č.</w:t>
      </w:r>
      <w:r w:rsidRPr="0008010E">
        <w:rPr>
          <w:color w:val="404040" w:themeColor="text1" w:themeTint="BF"/>
          <w:spacing w:val="-5"/>
        </w:rPr>
        <w:t xml:space="preserve"> </w:t>
      </w:r>
      <w:r w:rsidRPr="0008010E">
        <w:rPr>
          <w:color w:val="404040" w:themeColor="text1" w:themeTint="BF"/>
        </w:rPr>
        <w:t>1</w:t>
      </w:r>
      <w:r w:rsidRPr="0008010E">
        <w:rPr>
          <w:color w:val="404040" w:themeColor="text1" w:themeTint="BF"/>
          <w:spacing w:val="-4"/>
        </w:rPr>
        <w:t xml:space="preserve"> </w:t>
      </w:r>
      <w:r w:rsidRPr="0008010E">
        <w:rPr>
          <w:color w:val="404040" w:themeColor="text1" w:themeTint="BF"/>
        </w:rPr>
        <w:t>–</w:t>
      </w:r>
      <w:r w:rsidRPr="0008010E">
        <w:rPr>
          <w:color w:val="404040" w:themeColor="text1" w:themeTint="BF"/>
          <w:spacing w:val="-8"/>
        </w:rPr>
        <w:t xml:space="preserve"> </w:t>
      </w:r>
      <w:r w:rsidRPr="0008010E">
        <w:rPr>
          <w:color w:val="404040" w:themeColor="text1" w:themeTint="BF"/>
        </w:rPr>
        <w:t>Technický</w:t>
      </w:r>
      <w:r w:rsidRPr="0008010E">
        <w:rPr>
          <w:color w:val="404040" w:themeColor="text1" w:themeTint="BF"/>
          <w:spacing w:val="-4"/>
        </w:rPr>
        <w:t xml:space="preserve"> </w:t>
      </w:r>
      <w:r w:rsidRPr="0008010E">
        <w:rPr>
          <w:color w:val="404040" w:themeColor="text1" w:themeTint="BF"/>
        </w:rPr>
        <w:t>přehled</w:t>
      </w:r>
      <w:r w:rsidRPr="0008010E">
        <w:rPr>
          <w:color w:val="404040" w:themeColor="text1" w:themeTint="BF"/>
          <w:spacing w:val="-6"/>
        </w:rPr>
        <w:t xml:space="preserve"> </w:t>
      </w:r>
      <w:r w:rsidRPr="0008010E">
        <w:rPr>
          <w:color w:val="404040" w:themeColor="text1" w:themeTint="BF"/>
        </w:rPr>
        <w:t>obsluhovaných</w:t>
      </w:r>
      <w:r w:rsidRPr="0008010E">
        <w:rPr>
          <w:color w:val="404040" w:themeColor="text1" w:themeTint="BF"/>
          <w:spacing w:val="-3"/>
        </w:rPr>
        <w:t xml:space="preserve"> </w:t>
      </w:r>
      <w:r w:rsidRPr="0008010E">
        <w:rPr>
          <w:color w:val="404040" w:themeColor="text1" w:themeTint="BF"/>
          <w:spacing w:val="-2"/>
        </w:rPr>
        <w:t>zařízení</w:t>
      </w:r>
    </w:p>
    <w:tbl>
      <w:tblPr>
        <w:tblW w:w="11970" w:type="dxa"/>
        <w:tblInd w:w="75" w:type="dxa"/>
        <w:tblCellMar>
          <w:left w:w="70" w:type="dxa"/>
          <w:right w:w="70" w:type="dxa"/>
        </w:tblCellMar>
        <w:tblLook w:val="04A0" w:firstRow="1" w:lastRow="0" w:firstColumn="1" w:lastColumn="0" w:noHBand="0" w:noVBand="1"/>
      </w:tblPr>
      <w:tblGrid>
        <w:gridCol w:w="2550"/>
        <w:gridCol w:w="5212"/>
        <w:gridCol w:w="2700"/>
        <w:gridCol w:w="1508"/>
      </w:tblGrid>
      <w:tr w:rsidR="003F275D" w:rsidRPr="00DF21A9" w14:paraId="44795EA0" w14:textId="77777777" w:rsidTr="002E1C97">
        <w:trPr>
          <w:trHeight w:val="454"/>
        </w:trPr>
        <w:tc>
          <w:tcPr>
            <w:tcW w:w="2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4250E5" w14:textId="77777777" w:rsidR="003F275D" w:rsidRPr="00DF21A9" w:rsidRDefault="003F275D" w:rsidP="002E1C97">
            <w:pPr>
              <w:widowControl/>
              <w:autoSpaceDE/>
              <w:autoSpaceDN/>
              <w:ind w:right="397"/>
              <w:jc w:val="center"/>
              <w:rPr>
                <w:rFonts w:eastAsia="Times New Roman"/>
                <w:b/>
                <w:bCs/>
                <w:sz w:val="18"/>
                <w:szCs w:val="18"/>
                <w:lang w:eastAsia="cs-CZ"/>
              </w:rPr>
            </w:pPr>
            <w:r w:rsidRPr="00DF21A9">
              <w:rPr>
                <w:rFonts w:eastAsia="Times New Roman"/>
                <w:b/>
                <w:bCs/>
                <w:sz w:val="18"/>
                <w:szCs w:val="18"/>
                <w:lang w:eastAsia="cs-CZ"/>
              </w:rPr>
              <w:t>podpora SKU-vendor</w:t>
            </w:r>
          </w:p>
        </w:tc>
        <w:tc>
          <w:tcPr>
            <w:tcW w:w="52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2621DB" w14:textId="77777777" w:rsidR="003F275D" w:rsidRPr="00DF21A9" w:rsidRDefault="003F275D" w:rsidP="002E1C97">
            <w:pPr>
              <w:widowControl/>
              <w:autoSpaceDE/>
              <w:autoSpaceDN/>
              <w:ind w:right="397"/>
              <w:jc w:val="center"/>
              <w:rPr>
                <w:rFonts w:eastAsia="Times New Roman"/>
                <w:b/>
                <w:bCs/>
                <w:sz w:val="18"/>
                <w:szCs w:val="18"/>
                <w:lang w:eastAsia="cs-CZ"/>
              </w:rPr>
            </w:pPr>
            <w:r w:rsidRPr="00DF21A9">
              <w:rPr>
                <w:rFonts w:eastAsia="Times New Roman"/>
                <w:b/>
                <w:bCs/>
                <w:sz w:val="18"/>
                <w:szCs w:val="18"/>
                <w:lang w:eastAsia="cs-CZ"/>
              </w:rPr>
              <w:t>popis podpory</w:t>
            </w:r>
          </w:p>
        </w:tc>
        <w:tc>
          <w:tcPr>
            <w:tcW w:w="27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D9F08" w14:textId="77777777" w:rsidR="003F275D" w:rsidRPr="00DF21A9" w:rsidRDefault="003F275D" w:rsidP="002E1C97">
            <w:pPr>
              <w:widowControl/>
              <w:autoSpaceDE/>
              <w:autoSpaceDN/>
              <w:ind w:right="397"/>
              <w:jc w:val="center"/>
              <w:rPr>
                <w:rFonts w:eastAsia="Times New Roman"/>
                <w:b/>
                <w:bCs/>
                <w:sz w:val="18"/>
                <w:szCs w:val="18"/>
                <w:lang w:eastAsia="cs-CZ"/>
              </w:rPr>
            </w:pPr>
            <w:proofErr w:type="spellStart"/>
            <w:r w:rsidRPr="00DF21A9">
              <w:rPr>
                <w:rFonts w:eastAsia="Times New Roman"/>
                <w:b/>
                <w:bCs/>
                <w:sz w:val="18"/>
                <w:szCs w:val="18"/>
                <w:lang w:eastAsia="cs-CZ"/>
              </w:rPr>
              <w:t>Product</w:t>
            </w:r>
            <w:proofErr w:type="spellEnd"/>
            <w:r w:rsidRPr="00DF21A9">
              <w:rPr>
                <w:rFonts w:eastAsia="Times New Roman"/>
                <w:b/>
                <w:bCs/>
                <w:sz w:val="18"/>
                <w:szCs w:val="18"/>
                <w:lang w:eastAsia="cs-CZ"/>
              </w:rPr>
              <w:t xml:space="preserve"> SKU/zařízení</w:t>
            </w:r>
          </w:p>
        </w:tc>
        <w:tc>
          <w:tcPr>
            <w:tcW w:w="15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FAD2E5" w14:textId="77777777" w:rsidR="003F275D" w:rsidRPr="00DF21A9" w:rsidRDefault="003F275D" w:rsidP="002E1C97">
            <w:pPr>
              <w:widowControl/>
              <w:autoSpaceDE/>
              <w:autoSpaceDN/>
              <w:ind w:right="397"/>
              <w:jc w:val="center"/>
              <w:rPr>
                <w:rFonts w:eastAsia="Times New Roman"/>
                <w:b/>
                <w:bCs/>
                <w:sz w:val="18"/>
                <w:szCs w:val="18"/>
                <w:lang w:eastAsia="cs-CZ"/>
              </w:rPr>
            </w:pPr>
            <w:r w:rsidRPr="00DF21A9">
              <w:rPr>
                <w:rFonts w:eastAsia="Times New Roman"/>
                <w:b/>
                <w:bCs/>
                <w:sz w:val="18"/>
                <w:szCs w:val="18"/>
                <w:lang w:eastAsia="cs-CZ"/>
              </w:rPr>
              <w:t>SN</w:t>
            </w:r>
          </w:p>
        </w:tc>
      </w:tr>
      <w:tr w:rsidR="003F275D" w:rsidRPr="00DF21A9" w14:paraId="544EBC09"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7F300C3E" w14:textId="1236A31C"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7152AAD8" w14:textId="504DC62B"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0B711848" w14:textId="77777777" w:rsidR="003F275D" w:rsidRPr="00DF21A9" w:rsidRDefault="003F275D" w:rsidP="002E1C97">
            <w:pPr>
              <w:widowControl/>
              <w:autoSpaceDE/>
              <w:autoSpaceDN/>
              <w:ind w:right="397"/>
              <w:rPr>
                <w:rFonts w:eastAsia="Times New Roman"/>
                <w:color w:val="000000"/>
                <w:sz w:val="18"/>
                <w:szCs w:val="18"/>
                <w:lang w:eastAsia="cs-CZ"/>
              </w:rPr>
            </w:pPr>
            <w:r w:rsidRPr="00DF21A9">
              <w:rPr>
                <w:rFonts w:eastAsia="Times New Roman"/>
                <w:color w:val="000000"/>
                <w:sz w:val="18"/>
                <w:szCs w:val="18"/>
                <w:lang w:eastAsia="cs-CZ"/>
              </w:rPr>
              <w:t>F5-VPR-LTM-B2150</w:t>
            </w:r>
          </w:p>
        </w:tc>
        <w:tc>
          <w:tcPr>
            <w:tcW w:w="1508" w:type="dxa"/>
            <w:tcBorders>
              <w:top w:val="nil"/>
              <w:left w:val="nil"/>
              <w:bottom w:val="single" w:sz="4" w:space="0" w:color="auto"/>
              <w:right w:val="single" w:sz="4" w:space="0" w:color="auto"/>
            </w:tcBorders>
            <w:noWrap/>
            <w:vAlign w:val="bottom"/>
            <w:hideMark/>
          </w:tcPr>
          <w:p w14:paraId="0CBD46B8" w14:textId="77777777" w:rsidR="003F275D" w:rsidRPr="00DF21A9" w:rsidRDefault="003F275D" w:rsidP="002E1C97">
            <w:pPr>
              <w:widowControl/>
              <w:autoSpaceDE/>
              <w:autoSpaceDN/>
              <w:ind w:right="397"/>
              <w:jc w:val="center"/>
              <w:rPr>
                <w:rFonts w:eastAsia="Times New Roman"/>
                <w:sz w:val="18"/>
                <w:szCs w:val="18"/>
                <w:lang w:eastAsia="cs-CZ"/>
              </w:rPr>
            </w:pPr>
            <w:r w:rsidRPr="00DF21A9">
              <w:rPr>
                <w:rFonts w:eastAsia="Times New Roman"/>
                <w:sz w:val="18"/>
                <w:szCs w:val="18"/>
                <w:lang w:eastAsia="cs-CZ"/>
              </w:rPr>
              <w:t>bld418847s</w:t>
            </w:r>
          </w:p>
        </w:tc>
      </w:tr>
      <w:tr w:rsidR="003F275D" w:rsidRPr="00DF21A9" w14:paraId="39860848"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6B909223" w14:textId="1165CA5B"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244345FF" w14:textId="2CC131AF"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43E11616" w14:textId="32BB369A"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2D192AA7" w14:textId="0872DDE9" w:rsidR="003F275D" w:rsidRPr="00DF21A9" w:rsidRDefault="00B94090" w:rsidP="00B94090">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1A6DE61B"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5F89429" w14:textId="19350B71"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0C58D937" w14:textId="5CB7DC9E"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4791D12C" w14:textId="7D605AB7"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401255AF" w14:textId="053DDF74" w:rsidR="003F275D" w:rsidRPr="00DF21A9" w:rsidRDefault="00B94090" w:rsidP="00B94090">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1A652803"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52150E3" w14:textId="62BD58DB"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6A28B4FB" w14:textId="128E4CEE"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36B3FAF1" w14:textId="0E778C1F"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31AECFC3" w14:textId="08280385" w:rsidR="003F275D" w:rsidRPr="00DF21A9" w:rsidRDefault="00B94090" w:rsidP="00B94090">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385DC037"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35BCA919" w14:textId="39172CD8"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21AFEBCA" w14:textId="617BD839"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74F577B3" w14:textId="4D70A142"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07FE0DA2" w14:textId="5FB7AABB" w:rsidR="003F275D" w:rsidRPr="00DF21A9" w:rsidRDefault="00B94090" w:rsidP="00B94090">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25E00792"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7FA3D8F1" w14:textId="4DBCE720"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4BC68305" w14:textId="7C1BACBA"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199D3F32" w14:textId="648F6AFA"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408E159D" w14:textId="6074D384" w:rsidR="003F275D" w:rsidRPr="00DF21A9" w:rsidRDefault="00B94090" w:rsidP="00B94090">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13BA0E46"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E8F3638" w14:textId="5C07FAD8"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771FD570" w14:textId="4156A2CE"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1B4C1463" w14:textId="3CA243E3"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50B6E69E" w14:textId="0F3E7E5C" w:rsidR="003F275D" w:rsidRPr="00DF21A9" w:rsidRDefault="00B94090" w:rsidP="00B94090">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678A1C2D"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3C242DC" w14:textId="6A82CFDB"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2E8BCAF0" w14:textId="1E723882"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43F52AEF" w14:textId="40C38CC7"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2F7CF32F" w14:textId="1A7B28F3" w:rsidR="003F275D" w:rsidRPr="00DF21A9" w:rsidRDefault="00B94090" w:rsidP="00B94090">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0FAF924A"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3867DCD7" w14:textId="6065B8EB"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038FEC91" w14:textId="656A1940"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43731C97" w14:textId="28A1EE00"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321CA340" w14:textId="458D5D23" w:rsidR="003F275D" w:rsidRPr="00DF21A9" w:rsidRDefault="00B94090" w:rsidP="00B94090">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2CCF6886"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5D8BD1A9" w14:textId="0A1B218D"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57F723C0" w14:textId="1FD077BB"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3F23510B" w14:textId="5AD16A85"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48E8FA19" w14:textId="20FFF6F0" w:rsidR="003F275D" w:rsidRPr="00DF21A9" w:rsidRDefault="00B94090" w:rsidP="00B94090">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3786E47C"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BE9B58C" w14:textId="28784F6D"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3FE67FAB" w14:textId="51896ABB"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08BCABBA" w14:textId="097AD45C" w:rsidR="003F275D" w:rsidRPr="00DF21A9" w:rsidRDefault="00B94090"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4914A190" w14:textId="63436B13" w:rsidR="003F275D" w:rsidRPr="00DF21A9" w:rsidRDefault="00B94090" w:rsidP="00B94090">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69E9096F"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CF83459" w14:textId="2CEF7973"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68FD2939" w14:textId="47AABFA6"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53236951" w14:textId="7A3C06C3"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108C1AB3" w14:textId="4D61260D" w:rsidR="003F275D" w:rsidRPr="00DF21A9" w:rsidRDefault="00FE1712" w:rsidP="00FE1712">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137DD14A"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2C1BE14F" w14:textId="285F5901"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449F6273" w14:textId="72F55B6D"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3190ABF2" w14:textId="2505D596"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16213869" w14:textId="19A34BED" w:rsidR="003F275D" w:rsidRPr="00DF21A9" w:rsidRDefault="00FE1712" w:rsidP="00FE1712">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50003E22"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5CD2BFC0" w14:textId="6C5190E7"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1C13079D" w14:textId="24144FFF"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2117C3DD" w14:textId="6BE09EC6"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27C1C71C" w14:textId="3D8F5AED" w:rsidR="003F275D" w:rsidRPr="00DF21A9" w:rsidRDefault="00FE1712" w:rsidP="00FE1712">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2FFDF1D8"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45C8AB3" w14:textId="0116815A"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5D41C187" w14:textId="1F843328"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3EAA4357" w14:textId="63A0A5B4"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24E63EA4" w14:textId="325BC26B" w:rsidR="003F275D" w:rsidRPr="00DF21A9" w:rsidRDefault="00FE1712" w:rsidP="00FE1712">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778F6606" w14:textId="77777777" w:rsidTr="002E1C97">
        <w:trPr>
          <w:trHeight w:val="454"/>
        </w:trPr>
        <w:tc>
          <w:tcPr>
            <w:tcW w:w="2550" w:type="dxa"/>
            <w:tcBorders>
              <w:top w:val="nil"/>
              <w:left w:val="single" w:sz="4" w:space="0" w:color="auto"/>
              <w:bottom w:val="single" w:sz="8" w:space="0" w:color="auto"/>
              <w:right w:val="single" w:sz="4" w:space="0" w:color="auto"/>
            </w:tcBorders>
            <w:shd w:val="clear" w:color="auto" w:fill="F2F2F2" w:themeFill="background1" w:themeFillShade="F2"/>
            <w:noWrap/>
            <w:vAlign w:val="bottom"/>
            <w:hideMark/>
          </w:tcPr>
          <w:p w14:paraId="3C33C442" w14:textId="0885F4BD"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8" w:space="0" w:color="auto"/>
              <w:right w:val="single" w:sz="4" w:space="0" w:color="auto"/>
            </w:tcBorders>
            <w:shd w:val="clear" w:color="auto" w:fill="F2F2F2" w:themeFill="background1" w:themeFillShade="F2"/>
            <w:vAlign w:val="bottom"/>
            <w:hideMark/>
          </w:tcPr>
          <w:p w14:paraId="28FCFB2F" w14:textId="78DE4663"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8" w:space="0" w:color="auto"/>
              <w:right w:val="single" w:sz="4" w:space="0" w:color="auto"/>
            </w:tcBorders>
            <w:shd w:val="clear" w:color="auto" w:fill="F2F2F2" w:themeFill="background1" w:themeFillShade="F2"/>
            <w:noWrap/>
            <w:vAlign w:val="bottom"/>
            <w:hideMark/>
          </w:tcPr>
          <w:p w14:paraId="0C3D006F" w14:textId="30428F0F"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8" w:space="0" w:color="auto"/>
              <w:right w:val="single" w:sz="4" w:space="0" w:color="auto"/>
            </w:tcBorders>
            <w:shd w:val="clear" w:color="auto" w:fill="F2F2F2" w:themeFill="background1" w:themeFillShade="F2"/>
            <w:noWrap/>
            <w:vAlign w:val="bottom"/>
            <w:hideMark/>
          </w:tcPr>
          <w:p w14:paraId="1B466B4F" w14:textId="2125DDA1" w:rsidR="003F275D" w:rsidRPr="00DF21A9" w:rsidRDefault="003F275D" w:rsidP="00FE1712">
            <w:pPr>
              <w:widowControl/>
              <w:autoSpaceDE/>
              <w:autoSpaceDN/>
              <w:ind w:right="397"/>
              <w:rPr>
                <w:rFonts w:eastAsia="Times New Roman"/>
                <w:sz w:val="18"/>
                <w:szCs w:val="18"/>
                <w:lang w:eastAsia="cs-CZ"/>
              </w:rPr>
            </w:pPr>
          </w:p>
        </w:tc>
      </w:tr>
      <w:tr w:rsidR="003F275D" w:rsidRPr="00DF21A9" w14:paraId="672C65AB"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5349FA73" w14:textId="1AD4DCB0"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5819FACC" w14:textId="48001854"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77B748F6" w14:textId="4907E71B" w:rsidR="003F275D" w:rsidRPr="00DF21A9" w:rsidRDefault="00FE1712"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4D76F1F0" w14:textId="412DC67D" w:rsidR="003F275D" w:rsidRPr="00DF21A9" w:rsidRDefault="00FE1712" w:rsidP="00FE1712">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7EFCCDF0"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2D453706" w14:textId="432F5EE5"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lastRenderedPageBreak/>
              <w:t>XXX</w:t>
            </w:r>
          </w:p>
        </w:tc>
        <w:tc>
          <w:tcPr>
            <w:tcW w:w="5212" w:type="dxa"/>
            <w:tcBorders>
              <w:top w:val="nil"/>
              <w:left w:val="nil"/>
              <w:bottom w:val="single" w:sz="4" w:space="0" w:color="auto"/>
              <w:right w:val="single" w:sz="4" w:space="0" w:color="auto"/>
            </w:tcBorders>
            <w:vAlign w:val="bottom"/>
            <w:hideMark/>
          </w:tcPr>
          <w:p w14:paraId="535CBC37" w14:textId="5633CA05"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27AD7E6C" w14:textId="0C9B16A4"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45D7B30D" w14:textId="63E10A26"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4200479D"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437576AF" w14:textId="2AD480CE"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0C56F337" w14:textId="1EB0FA69"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7EBD3E13" w14:textId="5CF483D4"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3D03487A" w14:textId="126C80AD"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615FD637"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1FC81CF7" w14:textId="4B8F89E0"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5B0BFBC8" w14:textId="6A19E598"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75C70F81" w14:textId="47FBC81B"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70AABE9F" w14:textId="1021358B"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26B6C898"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34A9F0F2" w14:textId="263DD264"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768D3C24" w14:textId="5488666E"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2349352E" w14:textId="05795618"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4A89E22E" w14:textId="7B55DC96"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3B6A5078"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D3A2671" w14:textId="626D7776"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4AE191DF" w14:textId="6DD62CB5"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4AA5E32A" w14:textId="296FB49A"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5908A337" w14:textId="7B99F46A"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7C754F3F"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89DDD1D" w14:textId="2C9AFD48"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5B38935A" w14:textId="29B1FE16"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2479BA3D" w14:textId="46E8EE03"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6CEA8821" w14:textId="0A6B9E23"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42256F99"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B6E2E6E" w14:textId="0058B79F"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0CF80642" w14:textId="7EDA5F74"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2214D2B7" w14:textId="20FB02DE"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13E48DED" w14:textId="40E769DA"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4269BB50"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1372AC2" w14:textId="0342E8C8"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2C7016B7" w14:textId="51B2775F"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632433D5" w14:textId="0354A885"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7EE56BE9" w14:textId="369809AF"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7D27526A"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D43B4AA" w14:textId="01E0CC2C"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5976DE55" w14:textId="2142C1DC"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403C5765" w14:textId="4E114A88"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65F18279" w14:textId="6DCD24E8"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6B6A691F"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6891B360" w14:textId="7FD7EC07"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389B6848" w14:textId="739DEE36"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3CFC560B" w14:textId="2A070661"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377DAD34" w14:textId="1E0866D4"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1F1A8A1A"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6C4FC42B" w14:textId="6DDA6B5C"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4B2593D7" w14:textId="3161E740"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7BA5806F" w14:textId="1A6F23DB"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173D20A8" w14:textId="7D4B3BD4"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2CC1D962"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5830BC58" w14:textId="60CCDF9F"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60B65EF3" w14:textId="5596FF63"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4F656818" w14:textId="6BCB0E8C"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00573611" w14:textId="7217334F"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14960E07"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23BD48B7" w14:textId="331692F4"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2F9B5A9D" w14:textId="217F2551"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75F01378" w14:textId="646BE5C5"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1627EC04" w14:textId="3EABE04B"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55BEC6FA" w14:textId="77777777" w:rsidTr="002E1C97">
        <w:trPr>
          <w:trHeight w:val="454"/>
        </w:trPr>
        <w:tc>
          <w:tcPr>
            <w:tcW w:w="2550" w:type="dxa"/>
            <w:tcBorders>
              <w:top w:val="nil"/>
              <w:left w:val="single" w:sz="4" w:space="0" w:color="auto"/>
              <w:bottom w:val="single" w:sz="4" w:space="0" w:color="auto"/>
              <w:right w:val="single" w:sz="4" w:space="0" w:color="auto"/>
            </w:tcBorders>
            <w:noWrap/>
            <w:vAlign w:val="bottom"/>
            <w:hideMark/>
          </w:tcPr>
          <w:p w14:paraId="5BA4DB56" w14:textId="10FDE777"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vAlign w:val="bottom"/>
            <w:hideMark/>
          </w:tcPr>
          <w:p w14:paraId="5E7F664E" w14:textId="4120A652"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noWrap/>
            <w:vAlign w:val="bottom"/>
            <w:hideMark/>
          </w:tcPr>
          <w:p w14:paraId="5884A609" w14:textId="7A0BAE43"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noWrap/>
            <w:vAlign w:val="bottom"/>
            <w:hideMark/>
          </w:tcPr>
          <w:p w14:paraId="73E29017" w14:textId="2C19DC39"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1EDC319D"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2E45225" w14:textId="5FE36F6D"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5C300971" w14:textId="1186D43F"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39E71023" w14:textId="3D18F9D7"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7062F19E" w14:textId="6F4A86FC"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31CCAF57"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0680737" w14:textId="46979D1D"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31E97EC8" w14:textId="7F182841"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65B1822B" w14:textId="377E3E41"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65DB86BB" w14:textId="702F412F"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0561B366"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46F7CAB" w14:textId="6789DE60"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140E5A5B" w14:textId="4BD67F42"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05AD0B50" w14:textId="04ABC42C"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5A979CA8" w14:textId="42F1DC3A"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458825CD"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02C05C8" w14:textId="7608EB97"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03E68634" w14:textId="316DC164"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3DB72360" w14:textId="5EEFCAF1"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35D4F357" w14:textId="28A674E2"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r w:rsidR="003F275D" w:rsidRPr="00DF21A9" w14:paraId="7E4EC457" w14:textId="77777777" w:rsidTr="002E1C97">
        <w:trPr>
          <w:trHeight w:val="454"/>
        </w:trPr>
        <w:tc>
          <w:tcPr>
            <w:tcW w:w="255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31EF11B" w14:textId="74F3F67E"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5212" w:type="dxa"/>
            <w:tcBorders>
              <w:top w:val="nil"/>
              <w:left w:val="nil"/>
              <w:bottom w:val="single" w:sz="4" w:space="0" w:color="auto"/>
              <w:right w:val="single" w:sz="4" w:space="0" w:color="auto"/>
            </w:tcBorders>
            <w:shd w:val="clear" w:color="auto" w:fill="F2F2F2" w:themeFill="background1" w:themeFillShade="F2"/>
            <w:vAlign w:val="bottom"/>
            <w:hideMark/>
          </w:tcPr>
          <w:p w14:paraId="2514652A" w14:textId="340FBCD0"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2700" w:type="dxa"/>
            <w:tcBorders>
              <w:top w:val="nil"/>
              <w:left w:val="nil"/>
              <w:bottom w:val="single" w:sz="4" w:space="0" w:color="auto"/>
              <w:right w:val="single" w:sz="4" w:space="0" w:color="auto"/>
            </w:tcBorders>
            <w:shd w:val="clear" w:color="auto" w:fill="F2F2F2" w:themeFill="background1" w:themeFillShade="F2"/>
            <w:noWrap/>
            <w:vAlign w:val="bottom"/>
            <w:hideMark/>
          </w:tcPr>
          <w:p w14:paraId="1A79B342" w14:textId="5A1D7521" w:rsidR="003F275D" w:rsidRPr="00DF21A9" w:rsidRDefault="009C5D0F" w:rsidP="002E1C97">
            <w:pPr>
              <w:widowControl/>
              <w:autoSpaceDE/>
              <w:autoSpaceDN/>
              <w:ind w:right="397"/>
              <w:rPr>
                <w:rFonts w:eastAsia="Times New Roman"/>
                <w:color w:val="000000"/>
                <w:sz w:val="18"/>
                <w:szCs w:val="18"/>
                <w:lang w:eastAsia="cs-CZ"/>
              </w:rPr>
            </w:pPr>
            <w:r w:rsidRPr="00B94090">
              <w:rPr>
                <w:color w:val="404040" w:themeColor="text1" w:themeTint="BF"/>
                <w:highlight w:val="lightGray"/>
              </w:rPr>
              <w:t>XXX</w:t>
            </w:r>
          </w:p>
        </w:tc>
        <w:tc>
          <w:tcPr>
            <w:tcW w:w="1508" w:type="dxa"/>
            <w:tcBorders>
              <w:top w:val="nil"/>
              <w:left w:val="nil"/>
              <w:bottom w:val="single" w:sz="4" w:space="0" w:color="auto"/>
              <w:right w:val="single" w:sz="4" w:space="0" w:color="auto"/>
            </w:tcBorders>
            <w:shd w:val="clear" w:color="auto" w:fill="F2F2F2" w:themeFill="background1" w:themeFillShade="F2"/>
            <w:noWrap/>
            <w:vAlign w:val="bottom"/>
            <w:hideMark/>
          </w:tcPr>
          <w:p w14:paraId="49DEAAE4" w14:textId="13FDB988" w:rsidR="003F275D" w:rsidRPr="00DF21A9" w:rsidRDefault="009C5D0F" w:rsidP="009C5D0F">
            <w:pPr>
              <w:widowControl/>
              <w:autoSpaceDE/>
              <w:autoSpaceDN/>
              <w:ind w:right="397"/>
              <w:rPr>
                <w:rFonts w:eastAsia="Times New Roman"/>
                <w:sz w:val="18"/>
                <w:szCs w:val="18"/>
                <w:lang w:eastAsia="cs-CZ"/>
              </w:rPr>
            </w:pPr>
            <w:r w:rsidRPr="00B94090">
              <w:rPr>
                <w:color w:val="404040" w:themeColor="text1" w:themeTint="BF"/>
                <w:highlight w:val="lightGray"/>
              </w:rPr>
              <w:t>XXX</w:t>
            </w:r>
          </w:p>
        </w:tc>
      </w:tr>
    </w:tbl>
    <w:p w14:paraId="232E901E" w14:textId="6DD2AD1A" w:rsidR="18402F5F" w:rsidRDefault="18402F5F"/>
    <w:p w14:paraId="583550C0" w14:textId="41C68A62" w:rsidR="009E238A" w:rsidRPr="0008010E" w:rsidRDefault="009E238A" w:rsidP="00A529B9">
      <w:pPr>
        <w:pStyle w:val="TableParagraph"/>
        <w:ind w:right="397"/>
        <w:rPr>
          <w:color w:val="404040" w:themeColor="text1" w:themeTint="BF"/>
        </w:rPr>
        <w:sectPr w:rsidR="009E238A" w:rsidRPr="0008010E" w:rsidSect="00B54924">
          <w:pgSz w:w="16840" w:h="11910" w:orient="landscape"/>
          <w:pgMar w:top="1418" w:right="1899" w:bottom="851" w:left="1134" w:header="680" w:footer="873" w:gutter="0"/>
          <w:cols w:space="708"/>
        </w:sectPr>
      </w:pPr>
    </w:p>
    <w:p w14:paraId="583550C1" w14:textId="5CE65198" w:rsidR="009E238A" w:rsidRPr="007F2A5A" w:rsidRDefault="00892987" w:rsidP="002349F8">
      <w:pPr>
        <w:spacing w:before="86"/>
        <w:ind w:right="397"/>
      </w:pPr>
      <w:r w:rsidRPr="007F2A5A">
        <w:rPr>
          <w:b/>
          <w:color w:val="404040" w:themeColor="text1" w:themeTint="BF"/>
          <w:sz w:val="24"/>
          <w:szCs w:val="24"/>
        </w:rPr>
        <w:lastRenderedPageBreak/>
        <w:t>Příloha</w:t>
      </w:r>
      <w:r w:rsidRPr="007F2A5A">
        <w:rPr>
          <w:b/>
          <w:color w:val="404040" w:themeColor="text1" w:themeTint="BF"/>
          <w:spacing w:val="-5"/>
          <w:sz w:val="24"/>
          <w:szCs w:val="24"/>
        </w:rPr>
        <w:t xml:space="preserve"> </w:t>
      </w:r>
      <w:r w:rsidRPr="007F2A5A">
        <w:rPr>
          <w:b/>
          <w:color w:val="404040" w:themeColor="text1" w:themeTint="BF"/>
          <w:sz w:val="24"/>
          <w:szCs w:val="24"/>
        </w:rPr>
        <w:t>č. 2</w:t>
      </w:r>
      <w:r w:rsidRPr="007F2A5A">
        <w:rPr>
          <w:b/>
          <w:color w:val="404040" w:themeColor="text1" w:themeTint="BF"/>
          <w:spacing w:val="-1"/>
          <w:sz w:val="24"/>
          <w:szCs w:val="24"/>
        </w:rPr>
        <w:t xml:space="preserve"> </w:t>
      </w:r>
      <w:r w:rsidRPr="007F2A5A">
        <w:rPr>
          <w:b/>
          <w:color w:val="404040" w:themeColor="text1" w:themeTint="BF"/>
          <w:sz w:val="24"/>
          <w:szCs w:val="24"/>
        </w:rPr>
        <w:t>–</w:t>
      </w:r>
      <w:r w:rsidRPr="007F2A5A">
        <w:rPr>
          <w:b/>
          <w:color w:val="404040" w:themeColor="text1" w:themeTint="BF"/>
          <w:spacing w:val="-2"/>
          <w:sz w:val="24"/>
          <w:szCs w:val="24"/>
        </w:rPr>
        <w:t xml:space="preserve"> </w:t>
      </w:r>
      <w:r w:rsidRPr="007F2A5A">
        <w:rPr>
          <w:b/>
          <w:color w:val="404040" w:themeColor="text1" w:themeTint="BF"/>
          <w:spacing w:val="-4"/>
          <w:sz w:val="24"/>
          <w:szCs w:val="24"/>
        </w:rPr>
        <w:t>Ceník</w:t>
      </w:r>
    </w:p>
    <w:p w14:paraId="3A517AAC" w14:textId="77777777" w:rsidR="00CC51F0" w:rsidRDefault="00CC51F0" w:rsidP="003F275D">
      <w:pPr>
        <w:spacing w:before="1"/>
        <w:ind w:left="500" w:right="397"/>
        <w:rPr>
          <w:b/>
          <w:color w:val="404040" w:themeColor="text1" w:themeTint="BF"/>
          <w:u w:val="single" w:color="808080"/>
        </w:rPr>
      </w:pPr>
    </w:p>
    <w:p w14:paraId="14C6F358" w14:textId="674417C9" w:rsidR="003F275D" w:rsidRPr="0008010E" w:rsidRDefault="003F275D" w:rsidP="003F275D">
      <w:pPr>
        <w:spacing w:before="1"/>
        <w:ind w:left="500" w:right="397"/>
        <w:rPr>
          <w:b/>
          <w:color w:val="404040" w:themeColor="text1" w:themeTint="BF"/>
        </w:rPr>
      </w:pPr>
      <w:r w:rsidRPr="0008010E">
        <w:rPr>
          <w:b/>
          <w:color w:val="404040" w:themeColor="text1" w:themeTint="BF"/>
          <w:u w:val="single" w:color="808080"/>
        </w:rPr>
        <w:t>Tabulka</w:t>
      </w:r>
      <w:r w:rsidRPr="0008010E">
        <w:rPr>
          <w:b/>
          <w:color w:val="404040" w:themeColor="text1" w:themeTint="BF"/>
          <w:spacing w:val="-8"/>
          <w:u w:val="single" w:color="808080"/>
        </w:rPr>
        <w:t xml:space="preserve"> </w:t>
      </w:r>
      <w:r w:rsidRPr="0008010E">
        <w:rPr>
          <w:b/>
          <w:color w:val="404040" w:themeColor="text1" w:themeTint="BF"/>
          <w:u w:val="single" w:color="808080"/>
        </w:rPr>
        <w:t>A.</w:t>
      </w:r>
      <w:r w:rsidRPr="0008010E">
        <w:rPr>
          <w:b/>
          <w:color w:val="404040" w:themeColor="text1" w:themeTint="BF"/>
          <w:spacing w:val="-3"/>
          <w:u w:val="single" w:color="808080"/>
        </w:rPr>
        <w:t xml:space="preserve"> </w:t>
      </w:r>
      <w:r w:rsidRPr="0008010E">
        <w:rPr>
          <w:b/>
          <w:color w:val="404040" w:themeColor="text1" w:themeTint="BF"/>
          <w:u w:val="single" w:color="808080"/>
        </w:rPr>
        <w:t>CENA</w:t>
      </w:r>
      <w:r w:rsidRPr="0008010E">
        <w:rPr>
          <w:b/>
          <w:color w:val="404040" w:themeColor="text1" w:themeTint="BF"/>
          <w:spacing w:val="-3"/>
          <w:u w:val="single" w:color="808080"/>
        </w:rPr>
        <w:t xml:space="preserve"> </w:t>
      </w:r>
      <w:r w:rsidRPr="0008010E">
        <w:rPr>
          <w:b/>
          <w:color w:val="404040" w:themeColor="text1" w:themeTint="BF"/>
          <w:u w:val="single" w:color="808080"/>
        </w:rPr>
        <w:t>PLNĚNÍ</w:t>
      </w:r>
      <w:r w:rsidRPr="0008010E">
        <w:rPr>
          <w:b/>
          <w:color w:val="404040" w:themeColor="text1" w:themeTint="BF"/>
          <w:spacing w:val="-1"/>
          <w:u w:val="single" w:color="808080"/>
        </w:rPr>
        <w:t xml:space="preserve"> </w:t>
      </w:r>
      <w:r w:rsidRPr="0008010E">
        <w:rPr>
          <w:b/>
          <w:color w:val="404040" w:themeColor="text1" w:themeTint="BF"/>
          <w:u w:val="single" w:color="808080"/>
        </w:rPr>
        <w:t>–</w:t>
      </w:r>
      <w:r w:rsidRPr="0008010E">
        <w:rPr>
          <w:b/>
          <w:color w:val="404040" w:themeColor="text1" w:themeTint="BF"/>
          <w:spacing w:val="-4"/>
          <w:u w:val="single" w:color="808080"/>
        </w:rPr>
        <w:t xml:space="preserve"> </w:t>
      </w:r>
      <w:r w:rsidRPr="0008010E">
        <w:rPr>
          <w:b/>
          <w:color w:val="404040" w:themeColor="text1" w:themeTint="BF"/>
          <w:u w:val="single" w:color="808080"/>
        </w:rPr>
        <w:t>Paušální</w:t>
      </w:r>
      <w:r w:rsidRPr="0008010E">
        <w:rPr>
          <w:b/>
          <w:color w:val="404040" w:themeColor="text1" w:themeTint="BF"/>
          <w:spacing w:val="-3"/>
          <w:u w:val="single" w:color="808080"/>
        </w:rPr>
        <w:t xml:space="preserve"> </w:t>
      </w:r>
      <w:r w:rsidRPr="0008010E">
        <w:rPr>
          <w:b/>
          <w:color w:val="404040" w:themeColor="text1" w:themeTint="BF"/>
          <w:u w:val="single" w:color="808080"/>
        </w:rPr>
        <w:t>služby</w:t>
      </w:r>
      <w:r w:rsidRPr="0008010E">
        <w:rPr>
          <w:b/>
          <w:color w:val="404040" w:themeColor="text1" w:themeTint="BF"/>
          <w:spacing w:val="-3"/>
          <w:u w:val="single" w:color="808080"/>
        </w:rPr>
        <w:t xml:space="preserve"> </w:t>
      </w:r>
      <w:r w:rsidRPr="0008010E">
        <w:rPr>
          <w:b/>
          <w:color w:val="404040" w:themeColor="text1" w:themeTint="BF"/>
          <w:u w:val="single" w:color="808080"/>
        </w:rPr>
        <w:t>dle</w:t>
      </w:r>
      <w:r w:rsidRPr="0008010E">
        <w:rPr>
          <w:b/>
          <w:color w:val="404040" w:themeColor="text1" w:themeTint="BF"/>
          <w:spacing w:val="-3"/>
          <w:u w:val="single" w:color="808080"/>
        </w:rPr>
        <w:t xml:space="preserve"> </w:t>
      </w:r>
      <w:r w:rsidRPr="0008010E">
        <w:rPr>
          <w:b/>
          <w:color w:val="404040" w:themeColor="text1" w:themeTint="BF"/>
          <w:u w:val="single" w:color="808080"/>
        </w:rPr>
        <w:t>čl.</w:t>
      </w:r>
      <w:r w:rsidRPr="0008010E">
        <w:rPr>
          <w:b/>
          <w:color w:val="404040" w:themeColor="text1" w:themeTint="BF"/>
          <w:spacing w:val="-2"/>
          <w:u w:val="single" w:color="808080"/>
        </w:rPr>
        <w:t xml:space="preserve"> </w:t>
      </w:r>
      <w:r w:rsidRPr="0008010E">
        <w:rPr>
          <w:b/>
          <w:color w:val="404040" w:themeColor="text1" w:themeTint="BF"/>
          <w:u w:val="single" w:color="808080"/>
        </w:rPr>
        <w:t>1</w:t>
      </w:r>
      <w:r w:rsidRPr="0008010E">
        <w:rPr>
          <w:b/>
          <w:color w:val="404040" w:themeColor="text1" w:themeTint="BF"/>
          <w:spacing w:val="-5"/>
          <w:u w:val="single" w:color="808080"/>
        </w:rPr>
        <w:t xml:space="preserve"> </w:t>
      </w:r>
      <w:r w:rsidRPr="0008010E">
        <w:rPr>
          <w:b/>
          <w:color w:val="404040" w:themeColor="text1" w:themeTint="BF"/>
          <w:u w:val="single" w:color="808080"/>
        </w:rPr>
        <w:t>odst.</w:t>
      </w:r>
      <w:r w:rsidRPr="0008010E">
        <w:rPr>
          <w:b/>
          <w:color w:val="404040" w:themeColor="text1" w:themeTint="BF"/>
          <w:spacing w:val="-1"/>
          <w:u w:val="single" w:color="808080"/>
        </w:rPr>
        <w:t xml:space="preserve"> </w:t>
      </w:r>
      <w:r w:rsidRPr="0008010E">
        <w:rPr>
          <w:b/>
          <w:color w:val="404040" w:themeColor="text1" w:themeTint="BF"/>
          <w:u w:val="single" w:color="808080"/>
        </w:rPr>
        <w:t>1.1</w:t>
      </w:r>
      <w:r w:rsidRPr="0008010E">
        <w:rPr>
          <w:b/>
          <w:color w:val="404040" w:themeColor="text1" w:themeTint="BF"/>
          <w:spacing w:val="-3"/>
          <w:u w:val="single" w:color="808080"/>
        </w:rPr>
        <w:t xml:space="preserve"> </w:t>
      </w:r>
      <w:r w:rsidRPr="0008010E">
        <w:rPr>
          <w:b/>
          <w:color w:val="404040" w:themeColor="text1" w:themeTint="BF"/>
          <w:u w:val="single" w:color="808080"/>
        </w:rPr>
        <w:t>písm</w:t>
      </w:r>
      <w:r>
        <w:rPr>
          <w:b/>
          <w:color w:val="404040" w:themeColor="text1" w:themeTint="BF"/>
          <w:u w:val="single" w:color="808080"/>
        </w:rPr>
        <w:t>.</w:t>
      </w:r>
      <w:r w:rsidRPr="0008010E">
        <w:rPr>
          <w:b/>
          <w:color w:val="404040" w:themeColor="text1" w:themeTint="BF"/>
          <w:spacing w:val="-4"/>
          <w:u w:val="single" w:color="808080"/>
        </w:rPr>
        <w:t xml:space="preserve"> </w:t>
      </w:r>
      <w:r w:rsidRPr="0008010E">
        <w:rPr>
          <w:b/>
          <w:color w:val="404040" w:themeColor="text1" w:themeTint="BF"/>
          <w:u w:val="single" w:color="808080"/>
        </w:rPr>
        <w:t>a)</w:t>
      </w:r>
      <w:r w:rsidRPr="0008010E">
        <w:rPr>
          <w:b/>
          <w:color w:val="404040" w:themeColor="text1" w:themeTint="BF"/>
          <w:spacing w:val="-4"/>
          <w:u w:val="single" w:color="808080"/>
        </w:rPr>
        <w:t xml:space="preserve"> </w:t>
      </w:r>
      <w:r w:rsidRPr="0008010E">
        <w:rPr>
          <w:b/>
          <w:color w:val="404040" w:themeColor="text1" w:themeTint="BF"/>
          <w:spacing w:val="-2"/>
          <w:u w:val="single" w:color="808080"/>
        </w:rPr>
        <w:t>Smlouvy</w:t>
      </w:r>
    </w:p>
    <w:p w14:paraId="2F722114" w14:textId="77777777" w:rsidR="003F275D" w:rsidRPr="0008010E" w:rsidRDefault="003F275D" w:rsidP="003F275D">
      <w:pPr>
        <w:pStyle w:val="Zkladntext"/>
        <w:spacing w:before="97"/>
        <w:ind w:left="0" w:right="397"/>
        <w:jc w:val="left"/>
        <w:rPr>
          <w:b/>
          <w:color w:val="404040" w:themeColor="text1" w:themeTint="BF"/>
          <w:sz w:val="20"/>
        </w:rPr>
      </w:pPr>
    </w:p>
    <w:tbl>
      <w:tblPr>
        <w:tblStyle w:val="TableNormal1"/>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1"/>
        <w:gridCol w:w="2551"/>
        <w:gridCol w:w="2693"/>
      </w:tblGrid>
      <w:tr w:rsidR="003F275D" w:rsidRPr="0008010E" w14:paraId="4AD463F6" w14:textId="77777777" w:rsidTr="002E1C97">
        <w:trPr>
          <w:trHeight w:val="530"/>
        </w:trPr>
        <w:tc>
          <w:tcPr>
            <w:tcW w:w="4761" w:type="dxa"/>
            <w:shd w:val="clear" w:color="auto" w:fill="00AFEF"/>
          </w:tcPr>
          <w:p w14:paraId="486BD940" w14:textId="77777777" w:rsidR="003F275D" w:rsidRPr="0008010E" w:rsidRDefault="003F275D" w:rsidP="002E1C97">
            <w:pPr>
              <w:pStyle w:val="TableParagraph"/>
              <w:spacing w:before="134"/>
              <w:ind w:left="217" w:right="397"/>
              <w:rPr>
                <w:b/>
                <w:color w:val="404040" w:themeColor="text1" w:themeTint="BF"/>
                <w:sz w:val="20"/>
              </w:rPr>
            </w:pPr>
            <w:r w:rsidRPr="0008010E">
              <w:rPr>
                <w:b/>
                <w:color w:val="404040" w:themeColor="text1" w:themeTint="BF"/>
                <w:sz w:val="20"/>
              </w:rPr>
              <w:t>Služba</w:t>
            </w:r>
            <w:r w:rsidRPr="0008010E">
              <w:rPr>
                <w:b/>
                <w:color w:val="404040" w:themeColor="text1" w:themeTint="BF"/>
                <w:spacing w:val="-7"/>
                <w:sz w:val="20"/>
              </w:rPr>
              <w:t xml:space="preserve"> </w:t>
            </w:r>
            <w:r w:rsidRPr="0008010E">
              <w:rPr>
                <w:b/>
                <w:color w:val="404040" w:themeColor="text1" w:themeTint="BF"/>
                <w:sz w:val="20"/>
              </w:rPr>
              <w:t>–</w:t>
            </w:r>
            <w:r w:rsidRPr="0008010E">
              <w:rPr>
                <w:b/>
                <w:color w:val="404040" w:themeColor="text1" w:themeTint="BF"/>
                <w:spacing w:val="-7"/>
                <w:sz w:val="20"/>
              </w:rPr>
              <w:t xml:space="preserve"> </w:t>
            </w:r>
            <w:r w:rsidRPr="0008010E">
              <w:rPr>
                <w:b/>
                <w:color w:val="404040" w:themeColor="text1" w:themeTint="BF"/>
                <w:sz w:val="20"/>
              </w:rPr>
              <w:t>paušální</w:t>
            </w:r>
            <w:r w:rsidRPr="0008010E">
              <w:rPr>
                <w:b/>
                <w:color w:val="404040" w:themeColor="text1" w:themeTint="BF"/>
                <w:spacing w:val="-7"/>
                <w:sz w:val="20"/>
              </w:rPr>
              <w:t xml:space="preserve"> </w:t>
            </w:r>
            <w:r w:rsidRPr="0008010E">
              <w:rPr>
                <w:b/>
                <w:color w:val="404040" w:themeColor="text1" w:themeTint="BF"/>
                <w:spacing w:val="-2"/>
                <w:sz w:val="20"/>
              </w:rPr>
              <w:t>platba</w:t>
            </w:r>
          </w:p>
        </w:tc>
        <w:tc>
          <w:tcPr>
            <w:tcW w:w="2551" w:type="dxa"/>
            <w:shd w:val="clear" w:color="auto" w:fill="00AFEF"/>
          </w:tcPr>
          <w:p w14:paraId="6C7A560C" w14:textId="77777777" w:rsidR="003F275D" w:rsidRPr="0008010E" w:rsidRDefault="003F275D" w:rsidP="002E1C97">
            <w:pPr>
              <w:pStyle w:val="TableParagraph"/>
              <w:spacing w:line="229" w:lineRule="exact"/>
              <w:ind w:left="5" w:right="397"/>
              <w:jc w:val="center"/>
              <w:rPr>
                <w:b/>
                <w:color w:val="404040" w:themeColor="text1" w:themeTint="BF"/>
                <w:sz w:val="20"/>
              </w:rPr>
            </w:pPr>
            <w:r w:rsidRPr="0008010E">
              <w:rPr>
                <w:b/>
                <w:color w:val="404040" w:themeColor="text1" w:themeTint="BF"/>
                <w:sz w:val="20"/>
              </w:rPr>
              <w:t>Paušální</w:t>
            </w:r>
            <w:r w:rsidRPr="0008010E">
              <w:rPr>
                <w:b/>
                <w:color w:val="404040" w:themeColor="text1" w:themeTint="BF"/>
                <w:spacing w:val="-6"/>
                <w:sz w:val="20"/>
              </w:rPr>
              <w:t xml:space="preserve"> </w:t>
            </w:r>
            <w:r w:rsidRPr="0008010E">
              <w:rPr>
                <w:b/>
                <w:color w:val="404040" w:themeColor="text1" w:themeTint="BF"/>
                <w:sz w:val="20"/>
              </w:rPr>
              <w:t>cena</w:t>
            </w:r>
            <w:r>
              <w:rPr>
                <w:b/>
                <w:color w:val="404040" w:themeColor="text1" w:themeTint="BF"/>
                <w:sz w:val="20"/>
              </w:rPr>
              <w:t xml:space="preserve"> za</w:t>
            </w:r>
            <w:r w:rsidRPr="0008010E">
              <w:rPr>
                <w:b/>
                <w:color w:val="404040" w:themeColor="text1" w:themeTint="BF"/>
                <w:spacing w:val="-4"/>
                <w:sz w:val="20"/>
              </w:rPr>
              <w:t xml:space="preserve"> </w:t>
            </w:r>
            <w:r w:rsidRPr="0008010E">
              <w:rPr>
                <w:b/>
                <w:color w:val="404040" w:themeColor="text1" w:themeTint="BF"/>
                <w:sz w:val="20"/>
              </w:rPr>
              <w:t>1</w:t>
            </w:r>
            <w:r w:rsidRPr="0008010E">
              <w:rPr>
                <w:b/>
                <w:color w:val="404040" w:themeColor="text1" w:themeTint="BF"/>
                <w:spacing w:val="-6"/>
                <w:sz w:val="20"/>
              </w:rPr>
              <w:t xml:space="preserve"> </w:t>
            </w:r>
            <w:r w:rsidRPr="0008010E">
              <w:rPr>
                <w:b/>
                <w:color w:val="404040" w:themeColor="text1" w:themeTint="BF"/>
                <w:spacing w:val="-2"/>
                <w:sz w:val="20"/>
              </w:rPr>
              <w:t>měsíc</w:t>
            </w:r>
          </w:p>
          <w:p w14:paraId="2C43F67C" w14:textId="77777777" w:rsidR="003F275D" w:rsidRPr="0008010E" w:rsidRDefault="003F275D" w:rsidP="002E1C97">
            <w:pPr>
              <w:pStyle w:val="TableParagraph"/>
              <w:spacing w:before="36"/>
              <w:ind w:left="5" w:right="397"/>
              <w:jc w:val="center"/>
              <w:rPr>
                <w:b/>
                <w:color w:val="404040" w:themeColor="text1" w:themeTint="BF"/>
                <w:sz w:val="20"/>
              </w:rPr>
            </w:pPr>
            <w:r>
              <w:rPr>
                <w:b/>
                <w:color w:val="404040" w:themeColor="text1" w:themeTint="BF"/>
                <w:sz w:val="20"/>
              </w:rPr>
              <w:t xml:space="preserve">v </w:t>
            </w:r>
            <w:r w:rsidRPr="0008010E">
              <w:rPr>
                <w:b/>
                <w:color w:val="404040" w:themeColor="text1" w:themeTint="BF"/>
                <w:sz w:val="20"/>
              </w:rPr>
              <w:t>Kč</w:t>
            </w:r>
            <w:r w:rsidRPr="0008010E">
              <w:rPr>
                <w:b/>
                <w:color w:val="404040" w:themeColor="text1" w:themeTint="BF"/>
                <w:spacing w:val="-5"/>
                <w:sz w:val="20"/>
              </w:rPr>
              <w:t xml:space="preserve"> </w:t>
            </w:r>
            <w:r w:rsidRPr="0008010E">
              <w:rPr>
                <w:b/>
                <w:color w:val="404040" w:themeColor="text1" w:themeTint="BF"/>
                <w:sz w:val="20"/>
              </w:rPr>
              <w:t>bez</w:t>
            </w:r>
            <w:r w:rsidRPr="0008010E">
              <w:rPr>
                <w:b/>
                <w:color w:val="404040" w:themeColor="text1" w:themeTint="BF"/>
                <w:spacing w:val="-4"/>
                <w:sz w:val="20"/>
              </w:rPr>
              <w:t xml:space="preserve"> DPH</w:t>
            </w:r>
          </w:p>
        </w:tc>
        <w:tc>
          <w:tcPr>
            <w:tcW w:w="2693" w:type="dxa"/>
            <w:shd w:val="clear" w:color="auto" w:fill="00AFEF"/>
          </w:tcPr>
          <w:p w14:paraId="4653AAB8" w14:textId="77777777" w:rsidR="003F275D" w:rsidRPr="0008010E" w:rsidRDefault="003F275D" w:rsidP="002E1C97">
            <w:pPr>
              <w:pStyle w:val="TableParagraph"/>
              <w:spacing w:line="229" w:lineRule="exact"/>
              <w:ind w:left="11" w:right="397"/>
              <w:jc w:val="center"/>
              <w:rPr>
                <w:b/>
                <w:color w:val="404040" w:themeColor="text1" w:themeTint="BF"/>
                <w:sz w:val="20"/>
              </w:rPr>
            </w:pPr>
            <w:r w:rsidRPr="0008010E">
              <w:rPr>
                <w:b/>
                <w:color w:val="404040" w:themeColor="text1" w:themeTint="BF"/>
                <w:sz w:val="20"/>
              </w:rPr>
              <w:t>Paušální</w:t>
            </w:r>
            <w:r w:rsidRPr="0008010E">
              <w:rPr>
                <w:b/>
                <w:color w:val="404040" w:themeColor="text1" w:themeTint="BF"/>
                <w:spacing w:val="-7"/>
                <w:sz w:val="20"/>
              </w:rPr>
              <w:t xml:space="preserve"> </w:t>
            </w:r>
            <w:r w:rsidRPr="0008010E">
              <w:rPr>
                <w:b/>
                <w:color w:val="404040" w:themeColor="text1" w:themeTint="BF"/>
                <w:sz w:val="20"/>
              </w:rPr>
              <w:t>cena</w:t>
            </w:r>
            <w:r w:rsidRPr="0008010E">
              <w:rPr>
                <w:b/>
                <w:color w:val="404040" w:themeColor="text1" w:themeTint="BF"/>
                <w:spacing w:val="-6"/>
                <w:sz w:val="20"/>
              </w:rPr>
              <w:t xml:space="preserve"> </w:t>
            </w:r>
            <w:r w:rsidRPr="0008010E">
              <w:rPr>
                <w:b/>
                <w:color w:val="404040" w:themeColor="text1" w:themeTint="BF"/>
                <w:sz w:val="20"/>
              </w:rPr>
              <w:t>za</w:t>
            </w:r>
            <w:r w:rsidRPr="0008010E">
              <w:rPr>
                <w:b/>
                <w:color w:val="404040" w:themeColor="text1" w:themeTint="BF"/>
                <w:spacing w:val="-5"/>
                <w:sz w:val="20"/>
              </w:rPr>
              <w:t xml:space="preserve"> </w:t>
            </w:r>
            <w:r>
              <w:rPr>
                <w:b/>
                <w:color w:val="404040" w:themeColor="text1" w:themeTint="BF"/>
                <w:sz w:val="20"/>
              </w:rPr>
              <w:t>12 měsíců</w:t>
            </w:r>
          </w:p>
          <w:p w14:paraId="12C92D1D" w14:textId="77777777" w:rsidR="003F275D" w:rsidRPr="0008010E" w:rsidRDefault="003F275D" w:rsidP="002E1C97">
            <w:pPr>
              <w:pStyle w:val="TableParagraph"/>
              <w:spacing w:before="36"/>
              <w:ind w:left="11" w:right="397"/>
              <w:jc w:val="center"/>
              <w:rPr>
                <w:b/>
                <w:color w:val="404040" w:themeColor="text1" w:themeTint="BF"/>
                <w:sz w:val="20"/>
              </w:rPr>
            </w:pPr>
            <w:r>
              <w:rPr>
                <w:b/>
                <w:color w:val="404040" w:themeColor="text1" w:themeTint="BF"/>
                <w:sz w:val="20"/>
              </w:rPr>
              <w:t xml:space="preserve">v </w:t>
            </w:r>
            <w:r w:rsidRPr="0008010E">
              <w:rPr>
                <w:b/>
                <w:color w:val="404040" w:themeColor="text1" w:themeTint="BF"/>
                <w:sz w:val="20"/>
              </w:rPr>
              <w:t>Kč</w:t>
            </w:r>
            <w:r w:rsidRPr="0008010E">
              <w:rPr>
                <w:b/>
                <w:color w:val="404040" w:themeColor="text1" w:themeTint="BF"/>
                <w:spacing w:val="-5"/>
                <w:sz w:val="20"/>
              </w:rPr>
              <w:t xml:space="preserve"> </w:t>
            </w:r>
            <w:r w:rsidRPr="0008010E">
              <w:rPr>
                <w:b/>
                <w:color w:val="404040" w:themeColor="text1" w:themeTint="BF"/>
                <w:sz w:val="20"/>
              </w:rPr>
              <w:t>bez</w:t>
            </w:r>
            <w:r w:rsidRPr="0008010E">
              <w:rPr>
                <w:b/>
                <w:color w:val="404040" w:themeColor="text1" w:themeTint="BF"/>
                <w:spacing w:val="-4"/>
                <w:sz w:val="20"/>
              </w:rPr>
              <w:t xml:space="preserve"> DPH</w:t>
            </w:r>
          </w:p>
        </w:tc>
      </w:tr>
      <w:tr w:rsidR="003F275D" w:rsidRPr="0008010E" w14:paraId="139E042B" w14:textId="77777777" w:rsidTr="002E1C97">
        <w:trPr>
          <w:trHeight w:val="619"/>
        </w:trPr>
        <w:tc>
          <w:tcPr>
            <w:tcW w:w="4761" w:type="dxa"/>
          </w:tcPr>
          <w:p w14:paraId="510BB792" w14:textId="77777777" w:rsidR="003F275D" w:rsidRPr="0008010E" w:rsidRDefault="003F275D" w:rsidP="002E1C97">
            <w:pPr>
              <w:pStyle w:val="TableParagraph"/>
              <w:spacing w:before="120" w:line="229" w:lineRule="exact"/>
              <w:ind w:left="69" w:right="397"/>
              <w:rPr>
                <w:color w:val="404040" w:themeColor="text1" w:themeTint="BF"/>
                <w:sz w:val="20"/>
              </w:rPr>
            </w:pPr>
            <w:r w:rsidRPr="0008010E">
              <w:rPr>
                <w:color w:val="404040" w:themeColor="text1" w:themeTint="BF"/>
                <w:sz w:val="20"/>
              </w:rPr>
              <w:t>Paušální</w:t>
            </w:r>
            <w:r w:rsidRPr="0008010E">
              <w:rPr>
                <w:color w:val="404040" w:themeColor="text1" w:themeTint="BF"/>
                <w:spacing w:val="-7"/>
                <w:sz w:val="20"/>
              </w:rPr>
              <w:t xml:space="preserve"> </w:t>
            </w:r>
            <w:r w:rsidRPr="0008010E">
              <w:rPr>
                <w:color w:val="404040" w:themeColor="text1" w:themeTint="BF"/>
                <w:sz w:val="20"/>
              </w:rPr>
              <w:t>služba</w:t>
            </w:r>
            <w:r w:rsidRPr="0008010E">
              <w:rPr>
                <w:color w:val="404040" w:themeColor="text1" w:themeTint="BF"/>
                <w:spacing w:val="-5"/>
                <w:sz w:val="20"/>
              </w:rPr>
              <w:t xml:space="preserve"> </w:t>
            </w:r>
            <w:r>
              <w:rPr>
                <w:color w:val="404040" w:themeColor="text1" w:themeTint="BF"/>
                <w:spacing w:val="-5"/>
                <w:sz w:val="20"/>
              </w:rPr>
              <w:t>pro zařízení dle Přílohy č. 1 Smlouvy</w:t>
            </w:r>
          </w:p>
          <w:p w14:paraId="498E48C2" w14:textId="77777777" w:rsidR="003F275D" w:rsidRPr="0008010E" w:rsidRDefault="003F275D" w:rsidP="002E1C97">
            <w:pPr>
              <w:pStyle w:val="TableParagraph"/>
              <w:spacing w:before="34"/>
              <w:ind w:left="69" w:right="397"/>
              <w:rPr>
                <w:color w:val="404040" w:themeColor="text1" w:themeTint="BF"/>
                <w:sz w:val="20"/>
              </w:rPr>
            </w:pPr>
          </w:p>
        </w:tc>
        <w:tc>
          <w:tcPr>
            <w:tcW w:w="2551" w:type="dxa"/>
          </w:tcPr>
          <w:p w14:paraId="728A29D1" w14:textId="0BC02244" w:rsidR="003F275D" w:rsidRPr="0008010E" w:rsidRDefault="003F275D" w:rsidP="002E1C97">
            <w:pPr>
              <w:pStyle w:val="TableParagraph"/>
              <w:spacing w:before="131"/>
              <w:ind w:left="757" w:right="397"/>
              <w:rPr>
                <w:color w:val="404040" w:themeColor="text1" w:themeTint="BF"/>
                <w:sz w:val="20"/>
              </w:rPr>
            </w:pPr>
            <w:r>
              <w:rPr>
                <w:color w:val="404040" w:themeColor="text1" w:themeTint="BF"/>
                <w:sz w:val="20"/>
              </w:rPr>
              <w:t>302 140,00</w:t>
            </w:r>
          </w:p>
        </w:tc>
        <w:tc>
          <w:tcPr>
            <w:tcW w:w="2693" w:type="dxa"/>
          </w:tcPr>
          <w:p w14:paraId="397333FB" w14:textId="59D64768" w:rsidR="003F275D" w:rsidRPr="0008010E" w:rsidRDefault="003F275D" w:rsidP="002E1C97">
            <w:pPr>
              <w:pStyle w:val="TableParagraph"/>
              <w:spacing w:before="131"/>
              <w:ind w:left="702" w:right="397"/>
              <w:rPr>
                <w:color w:val="404040" w:themeColor="text1" w:themeTint="BF"/>
                <w:sz w:val="20"/>
              </w:rPr>
            </w:pPr>
            <w:r>
              <w:rPr>
                <w:color w:val="404040" w:themeColor="text1" w:themeTint="BF"/>
                <w:sz w:val="20"/>
              </w:rPr>
              <w:t>3 625 680,00</w:t>
            </w:r>
          </w:p>
        </w:tc>
      </w:tr>
    </w:tbl>
    <w:p w14:paraId="3012B340" w14:textId="77777777" w:rsidR="003F275D" w:rsidRPr="0008010E" w:rsidRDefault="003F275D" w:rsidP="003F275D">
      <w:pPr>
        <w:pStyle w:val="Zkladntext"/>
        <w:ind w:left="0" w:right="397"/>
        <w:jc w:val="left"/>
        <w:rPr>
          <w:b/>
          <w:color w:val="404040" w:themeColor="text1" w:themeTint="BF"/>
        </w:rPr>
      </w:pPr>
    </w:p>
    <w:p w14:paraId="5873589E" w14:textId="77777777" w:rsidR="003F275D" w:rsidRPr="0008010E" w:rsidRDefault="003F275D" w:rsidP="003F275D">
      <w:pPr>
        <w:pStyle w:val="Zkladntext"/>
        <w:ind w:left="0" w:right="397"/>
        <w:jc w:val="left"/>
        <w:rPr>
          <w:b/>
          <w:color w:val="404040" w:themeColor="text1" w:themeTint="BF"/>
        </w:rPr>
      </w:pPr>
    </w:p>
    <w:p w14:paraId="5C1B9258" w14:textId="77777777" w:rsidR="003F275D" w:rsidRPr="0008010E" w:rsidRDefault="003F275D" w:rsidP="003F275D">
      <w:pPr>
        <w:ind w:left="568" w:right="397"/>
        <w:rPr>
          <w:b/>
          <w:color w:val="404040" w:themeColor="text1" w:themeTint="BF"/>
        </w:rPr>
      </w:pPr>
      <w:r w:rsidRPr="0008010E">
        <w:rPr>
          <w:b/>
          <w:color w:val="404040" w:themeColor="text1" w:themeTint="BF"/>
          <w:u w:val="single" w:color="808080"/>
        </w:rPr>
        <w:t>Tabulka</w:t>
      </w:r>
      <w:r w:rsidRPr="0008010E">
        <w:rPr>
          <w:b/>
          <w:color w:val="404040" w:themeColor="text1" w:themeTint="BF"/>
          <w:spacing w:val="-4"/>
          <w:u w:val="single" w:color="808080"/>
        </w:rPr>
        <w:t xml:space="preserve"> </w:t>
      </w:r>
      <w:r w:rsidRPr="0008010E">
        <w:rPr>
          <w:b/>
          <w:color w:val="404040" w:themeColor="text1" w:themeTint="BF"/>
          <w:u w:val="single" w:color="808080"/>
        </w:rPr>
        <w:t>B.</w:t>
      </w:r>
      <w:r w:rsidRPr="0008010E">
        <w:rPr>
          <w:b/>
          <w:color w:val="404040" w:themeColor="text1" w:themeTint="BF"/>
          <w:spacing w:val="-4"/>
          <w:u w:val="single" w:color="808080"/>
        </w:rPr>
        <w:t xml:space="preserve"> </w:t>
      </w:r>
      <w:r w:rsidRPr="0008010E">
        <w:rPr>
          <w:b/>
          <w:color w:val="404040" w:themeColor="text1" w:themeTint="BF"/>
          <w:u w:val="single" w:color="808080"/>
        </w:rPr>
        <w:t>CENA</w:t>
      </w:r>
      <w:r w:rsidRPr="0008010E">
        <w:rPr>
          <w:b/>
          <w:color w:val="404040" w:themeColor="text1" w:themeTint="BF"/>
          <w:spacing w:val="-3"/>
          <w:u w:val="single" w:color="808080"/>
        </w:rPr>
        <w:t xml:space="preserve"> </w:t>
      </w:r>
      <w:r w:rsidRPr="0008010E">
        <w:rPr>
          <w:b/>
          <w:color w:val="404040" w:themeColor="text1" w:themeTint="BF"/>
          <w:u w:val="single" w:color="808080"/>
        </w:rPr>
        <w:t>PLNĚNÍ</w:t>
      </w:r>
      <w:r w:rsidRPr="0008010E">
        <w:rPr>
          <w:b/>
          <w:color w:val="404040" w:themeColor="text1" w:themeTint="BF"/>
          <w:spacing w:val="-2"/>
          <w:u w:val="single" w:color="808080"/>
        </w:rPr>
        <w:t xml:space="preserve"> </w:t>
      </w:r>
      <w:r w:rsidRPr="0008010E">
        <w:rPr>
          <w:b/>
          <w:color w:val="404040" w:themeColor="text1" w:themeTint="BF"/>
          <w:u w:val="single" w:color="808080"/>
        </w:rPr>
        <w:t>–</w:t>
      </w:r>
      <w:r w:rsidRPr="0008010E">
        <w:rPr>
          <w:b/>
          <w:color w:val="404040" w:themeColor="text1" w:themeTint="BF"/>
          <w:spacing w:val="-3"/>
          <w:u w:val="single" w:color="808080"/>
        </w:rPr>
        <w:t xml:space="preserve"> </w:t>
      </w:r>
      <w:r w:rsidRPr="0008010E">
        <w:rPr>
          <w:b/>
          <w:color w:val="404040" w:themeColor="text1" w:themeTint="BF"/>
          <w:u w:val="single" w:color="808080"/>
        </w:rPr>
        <w:t>Variabilní</w:t>
      </w:r>
      <w:r w:rsidRPr="0008010E">
        <w:rPr>
          <w:b/>
          <w:color w:val="404040" w:themeColor="text1" w:themeTint="BF"/>
          <w:spacing w:val="-2"/>
          <w:u w:val="single" w:color="808080"/>
        </w:rPr>
        <w:t xml:space="preserve"> </w:t>
      </w:r>
      <w:r w:rsidRPr="0008010E">
        <w:rPr>
          <w:b/>
          <w:color w:val="404040" w:themeColor="text1" w:themeTint="BF"/>
          <w:u w:val="single" w:color="808080"/>
        </w:rPr>
        <w:t>služby</w:t>
      </w:r>
      <w:r w:rsidRPr="0008010E">
        <w:rPr>
          <w:b/>
          <w:color w:val="404040" w:themeColor="text1" w:themeTint="BF"/>
          <w:spacing w:val="-5"/>
          <w:u w:val="single" w:color="808080"/>
        </w:rPr>
        <w:t xml:space="preserve"> </w:t>
      </w:r>
      <w:r w:rsidRPr="0008010E">
        <w:rPr>
          <w:b/>
          <w:color w:val="404040" w:themeColor="text1" w:themeTint="BF"/>
          <w:u w:val="single" w:color="808080"/>
        </w:rPr>
        <w:t>dle</w:t>
      </w:r>
      <w:r w:rsidRPr="0008010E">
        <w:rPr>
          <w:b/>
          <w:color w:val="404040" w:themeColor="text1" w:themeTint="BF"/>
          <w:spacing w:val="-3"/>
          <w:u w:val="single" w:color="808080"/>
        </w:rPr>
        <w:t xml:space="preserve"> </w:t>
      </w:r>
      <w:r w:rsidRPr="0008010E">
        <w:rPr>
          <w:b/>
          <w:color w:val="404040" w:themeColor="text1" w:themeTint="BF"/>
          <w:u w:val="single" w:color="808080"/>
        </w:rPr>
        <w:t>čl.</w:t>
      </w:r>
      <w:r w:rsidRPr="0008010E">
        <w:rPr>
          <w:b/>
          <w:color w:val="404040" w:themeColor="text1" w:themeTint="BF"/>
          <w:spacing w:val="-4"/>
          <w:u w:val="single" w:color="808080"/>
        </w:rPr>
        <w:t xml:space="preserve"> </w:t>
      </w:r>
      <w:r w:rsidRPr="0008010E">
        <w:rPr>
          <w:b/>
          <w:color w:val="404040" w:themeColor="text1" w:themeTint="BF"/>
          <w:u w:val="single" w:color="808080"/>
        </w:rPr>
        <w:t>1</w:t>
      </w:r>
      <w:r w:rsidRPr="0008010E">
        <w:rPr>
          <w:b/>
          <w:color w:val="404040" w:themeColor="text1" w:themeTint="BF"/>
          <w:spacing w:val="-3"/>
          <w:u w:val="single" w:color="808080"/>
        </w:rPr>
        <w:t xml:space="preserve"> </w:t>
      </w:r>
      <w:r w:rsidRPr="0008010E">
        <w:rPr>
          <w:b/>
          <w:color w:val="404040" w:themeColor="text1" w:themeTint="BF"/>
          <w:u w:val="single" w:color="808080"/>
        </w:rPr>
        <w:t>odst.</w:t>
      </w:r>
      <w:r w:rsidRPr="0008010E">
        <w:rPr>
          <w:b/>
          <w:color w:val="404040" w:themeColor="text1" w:themeTint="BF"/>
          <w:spacing w:val="-3"/>
          <w:u w:val="single" w:color="808080"/>
        </w:rPr>
        <w:t xml:space="preserve"> </w:t>
      </w:r>
      <w:r w:rsidRPr="0008010E">
        <w:rPr>
          <w:b/>
          <w:color w:val="404040" w:themeColor="text1" w:themeTint="BF"/>
          <w:u w:val="single" w:color="808080"/>
        </w:rPr>
        <w:t>1.1</w:t>
      </w:r>
      <w:r w:rsidRPr="0008010E">
        <w:rPr>
          <w:b/>
          <w:color w:val="404040" w:themeColor="text1" w:themeTint="BF"/>
          <w:spacing w:val="-6"/>
          <w:u w:val="single" w:color="808080"/>
        </w:rPr>
        <w:t xml:space="preserve"> </w:t>
      </w:r>
      <w:r w:rsidRPr="0008010E">
        <w:rPr>
          <w:b/>
          <w:color w:val="404040" w:themeColor="text1" w:themeTint="BF"/>
          <w:u w:val="single" w:color="808080"/>
        </w:rPr>
        <w:t>písm</w:t>
      </w:r>
      <w:r>
        <w:rPr>
          <w:b/>
          <w:color w:val="404040" w:themeColor="text1" w:themeTint="BF"/>
          <w:u w:val="single" w:color="808080"/>
        </w:rPr>
        <w:t>.</w:t>
      </w:r>
      <w:r w:rsidRPr="0008010E">
        <w:rPr>
          <w:b/>
          <w:color w:val="404040" w:themeColor="text1" w:themeTint="BF"/>
          <w:spacing w:val="-2"/>
          <w:u w:val="single" w:color="808080"/>
        </w:rPr>
        <w:t xml:space="preserve"> </w:t>
      </w:r>
      <w:r w:rsidRPr="0008010E">
        <w:rPr>
          <w:b/>
          <w:color w:val="404040" w:themeColor="text1" w:themeTint="BF"/>
          <w:u w:val="single" w:color="808080"/>
        </w:rPr>
        <w:t>b)</w:t>
      </w:r>
      <w:r w:rsidRPr="0008010E">
        <w:rPr>
          <w:b/>
          <w:color w:val="404040" w:themeColor="text1" w:themeTint="BF"/>
          <w:spacing w:val="-1"/>
          <w:u w:val="single" w:color="808080"/>
        </w:rPr>
        <w:t xml:space="preserve"> </w:t>
      </w:r>
      <w:r w:rsidRPr="0008010E">
        <w:rPr>
          <w:b/>
          <w:color w:val="404040" w:themeColor="text1" w:themeTint="BF"/>
          <w:spacing w:val="-2"/>
          <w:u w:val="single" w:color="808080"/>
        </w:rPr>
        <w:t>Smlouvy</w:t>
      </w:r>
    </w:p>
    <w:p w14:paraId="28CA17DB" w14:textId="77777777" w:rsidR="003F275D" w:rsidRPr="0008010E" w:rsidRDefault="003F275D" w:rsidP="003F275D">
      <w:pPr>
        <w:pStyle w:val="Zkladntext"/>
        <w:spacing w:before="6"/>
        <w:ind w:left="0" w:right="397"/>
        <w:jc w:val="left"/>
        <w:rPr>
          <w:b/>
          <w:color w:val="404040" w:themeColor="text1" w:themeTint="BF"/>
          <w:sz w:val="20"/>
        </w:rPr>
      </w:pPr>
    </w:p>
    <w:tbl>
      <w:tblPr>
        <w:tblStyle w:val="TableNormal1"/>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3"/>
        <w:gridCol w:w="2977"/>
        <w:gridCol w:w="4110"/>
      </w:tblGrid>
      <w:tr w:rsidR="003F275D" w:rsidRPr="0008010E" w14:paraId="790FFF9A" w14:textId="77777777" w:rsidTr="002E1C97">
        <w:trPr>
          <w:trHeight w:val="938"/>
        </w:trPr>
        <w:tc>
          <w:tcPr>
            <w:tcW w:w="2933" w:type="dxa"/>
            <w:shd w:val="clear" w:color="auto" w:fill="00AFEF"/>
            <w:vAlign w:val="center"/>
          </w:tcPr>
          <w:p w14:paraId="6C01F6E3" w14:textId="77777777" w:rsidR="003F275D" w:rsidRPr="0008010E" w:rsidRDefault="003F275D" w:rsidP="002E1C97">
            <w:pPr>
              <w:pStyle w:val="TableParagraph"/>
              <w:spacing w:line="276" w:lineRule="auto"/>
              <w:ind w:left="93" w:right="397"/>
              <w:jc w:val="center"/>
              <w:rPr>
                <w:b/>
                <w:color w:val="404040" w:themeColor="text1" w:themeTint="BF"/>
                <w:sz w:val="20"/>
              </w:rPr>
            </w:pPr>
            <w:r>
              <w:rPr>
                <w:b/>
                <w:color w:val="404040" w:themeColor="text1" w:themeTint="BF"/>
                <w:spacing w:val="-2"/>
                <w:sz w:val="20"/>
              </w:rPr>
              <w:t>Maximální</w:t>
            </w:r>
            <w:r w:rsidRPr="0008010E">
              <w:rPr>
                <w:b/>
                <w:color w:val="404040" w:themeColor="text1" w:themeTint="BF"/>
                <w:spacing w:val="-2"/>
                <w:sz w:val="20"/>
              </w:rPr>
              <w:t xml:space="preserve"> </w:t>
            </w:r>
            <w:r w:rsidRPr="0008010E">
              <w:rPr>
                <w:b/>
                <w:color w:val="404040" w:themeColor="text1" w:themeTint="BF"/>
                <w:sz w:val="20"/>
              </w:rPr>
              <w:t xml:space="preserve">počet MD po dobu trvání </w:t>
            </w:r>
            <w:r w:rsidRPr="0008010E">
              <w:rPr>
                <w:b/>
                <w:color w:val="404040" w:themeColor="text1" w:themeTint="BF"/>
                <w:spacing w:val="-2"/>
                <w:sz w:val="20"/>
              </w:rPr>
              <w:t>Smlouvy</w:t>
            </w:r>
          </w:p>
        </w:tc>
        <w:tc>
          <w:tcPr>
            <w:tcW w:w="2977" w:type="dxa"/>
            <w:shd w:val="clear" w:color="auto" w:fill="00AFEF"/>
            <w:vAlign w:val="center"/>
          </w:tcPr>
          <w:p w14:paraId="22694380" w14:textId="77777777" w:rsidR="003F275D" w:rsidRPr="0008010E" w:rsidRDefault="003F275D" w:rsidP="002E1C97">
            <w:pPr>
              <w:pStyle w:val="TableParagraph"/>
              <w:ind w:right="397"/>
              <w:jc w:val="center"/>
              <w:rPr>
                <w:b/>
                <w:color w:val="404040" w:themeColor="text1" w:themeTint="BF"/>
                <w:sz w:val="20"/>
              </w:rPr>
            </w:pPr>
          </w:p>
          <w:p w14:paraId="3B4F41AB" w14:textId="77777777" w:rsidR="003F275D" w:rsidRPr="0008010E" w:rsidRDefault="003F275D" w:rsidP="002E1C97">
            <w:pPr>
              <w:pStyle w:val="TableParagraph"/>
              <w:ind w:left="1" w:right="397"/>
              <w:jc w:val="center"/>
              <w:rPr>
                <w:b/>
                <w:color w:val="404040" w:themeColor="text1" w:themeTint="BF"/>
                <w:sz w:val="20"/>
              </w:rPr>
            </w:pPr>
            <w:r w:rsidRPr="0008010E">
              <w:rPr>
                <w:b/>
                <w:color w:val="404040" w:themeColor="text1" w:themeTint="BF"/>
                <w:sz w:val="20"/>
              </w:rPr>
              <w:t>Cena</w:t>
            </w:r>
            <w:r w:rsidRPr="0008010E">
              <w:rPr>
                <w:b/>
                <w:color w:val="404040" w:themeColor="text1" w:themeTint="BF"/>
                <w:spacing w:val="-4"/>
                <w:sz w:val="20"/>
              </w:rPr>
              <w:t xml:space="preserve"> </w:t>
            </w:r>
            <w:r w:rsidRPr="0008010E">
              <w:rPr>
                <w:b/>
                <w:color w:val="404040" w:themeColor="text1" w:themeTint="BF"/>
                <w:sz w:val="20"/>
              </w:rPr>
              <w:t>za</w:t>
            </w:r>
            <w:r>
              <w:rPr>
                <w:b/>
                <w:color w:val="404040" w:themeColor="text1" w:themeTint="BF"/>
                <w:sz w:val="20"/>
              </w:rPr>
              <w:t xml:space="preserve"> 1</w:t>
            </w:r>
            <w:r w:rsidRPr="0008010E">
              <w:rPr>
                <w:b/>
                <w:color w:val="404040" w:themeColor="text1" w:themeTint="BF"/>
                <w:spacing w:val="-2"/>
                <w:sz w:val="20"/>
              </w:rPr>
              <w:t xml:space="preserve"> </w:t>
            </w:r>
            <w:r w:rsidRPr="0008010E">
              <w:rPr>
                <w:b/>
                <w:color w:val="404040" w:themeColor="text1" w:themeTint="BF"/>
                <w:spacing w:val="-5"/>
                <w:sz w:val="20"/>
              </w:rPr>
              <w:t>MD</w:t>
            </w:r>
            <w:r>
              <w:rPr>
                <w:b/>
                <w:color w:val="404040" w:themeColor="text1" w:themeTint="BF"/>
                <w:spacing w:val="-5"/>
                <w:sz w:val="20"/>
              </w:rPr>
              <w:t xml:space="preserve"> </w:t>
            </w:r>
            <w:r w:rsidRPr="0008010E">
              <w:rPr>
                <w:b/>
                <w:color w:val="404040" w:themeColor="text1" w:themeTint="BF"/>
                <w:sz w:val="20"/>
              </w:rPr>
              <w:t>v</w:t>
            </w:r>
            <w:r w:rsidRPr="0008010E">
              <w:rPr>
                <w:b/>
                <w:color w:val="404040" w:themeColor="text1" w:themeTint="BF"/>
                <w:spacing w:val="-3"/>
                <w:sz w:val="20"/>
              </w:rPr>
              <w:t xml:space="preserve"> </w:t>
            </w:r>
            <w:r w:rsidRPr="0008010E">
              <w:rPr>
                <w:b/>
                <w:color w:val="404040" w:themeColor="text1" w:themeTint="BF"/>
                <w:sz w:val="20"/>
              </w:rPr>
              <w:t>Kč</w:t>
            </w:r>
            <w:r w:rsidRPr="0008010E">
              <w:rPr>
                <w:b/>
                <w:color w:val="404040" w:themeColor="text1" w:themeTint="BF"/>
                <w:spacing w:val="-4"/>
                <w:sz w:val="20"/>
              </w:rPr>
              <w:t xml:space="preserve"> </w:t>
            </w:r>
            <w:r w:rsidRPr="0008010E">
              <w:rPr>
                <w:b/>
                <w:color w:val="404040" w:themeColor="text1" w:themeTint="BF"/>
                <w:sz w:val="20"/>
              </w:rPr>
              <w:t>bez</w:t>
            </w:r>
            <w:r w:rsidRPr="0008010E">
              <w:rPr>
                <w:b/>
                <w:color w:val="404040" w:themeColor="text1" w:themeTint="BF"/>
                <w:spacing w:val="-3"/>
                <w:sz w:val="20"/>
              </w:rPr>
              <w:t xml:space="preserve"> </w:t>
            </w:r>
            <w:r w:rsidRPr="0008010E">
              <w:rPr>
                <w:b/>
                <w:color w:val="404040" w:themeColor="text1" w:themeTint="BF"/>
                <w:sz w:val="20"/>
              </w:rPr>
              <w:t>DPH</w:t>
            </w:r>
          </w:p>
        </w:tc>
        <w:tc>
          <w:tcPr>
            <w:tcW w:w="4110" w:type="dxa"/>
            <w:shd w:val="clear" w:color="auto" w:fill="00AFEF"/>
            <w:vAlign w:val="center"/>
          </w:tcPr>
          <w:p w14:paraId="6A97117D" w14:textId="77777777" w:rsidR="003F275D" w:rsidRPr="0008010E" w:rsidRDefault="003F275D" w:rsidP="002E1C97">
            <w:pPr>
              <w:pStyle w:val="TableParagraph"/>
              <w:spacing w:before="100" w:beforeAutospacing="1"/>
              <w:ind w:right="397"/>
              <w:jc w:val="center"/>
              <w:rPr>
                <w:b/>
                <w:color w:val="404040" w:themeColor="text1" w:themeTint="BF"/>
                <w:sz w:val="20"/>
              </w:rPr>
            </w:pPr>
          </w:p>
          <w:p w14:paraId="4086D67B" w14:textId="77777777" w:rsidR="003F275D" w:rsidRDefault="003F275D" w:rsidP="002E1C97">
            <w:pPr>
              <w:pStyle w:val="TableParagraph"/>
              <w:spacing w:line="278" w:lineRule="auto"/>
              <w:ind w:right="397"/>
              <w:jc w:val="center"/>
              <w:rPr>
                <w:b/>
                <w:color w:val="404040" w:themeColor="text1" w:themeTint="BF"/>
                <w:sz w:val="20"/>
              </w:rPr>
            </w:pPr>
            <w:r w:rsidRPr="0008010E">
              <w:rPr>
                <w:b/>
                <w:color w:val="404040" w:themeColor="text1" w:themeTint="BF"/>
                <w:sz w:val="20"/>
              </w:rPr>
              <w:t>Cena</w:t>
            </w:r>
            <w:r w:rsidRPr="0008010E">
              <w:rPr>
                <w:b/>
                <w:color w:val="404040" w:themeColor="text1" w:themeTint="BF"/>
                <w:spacing w:val="-8"/>
                <w:sz w:val="20"/>
              </w:rPr>
              <w:t xml:space="preserve"> </w:t>
            </w:r>
            <w:r w:rsidRPr="0008010E">
              <w:rPr>
                <w:b/>
                <w:color w:val="404040" w:themeColor="text1" w:themeTint="BF"/>
                <w:sz w:val="20"/>
              </w:rPr>
              <w:t>celkem</w:t>
            </w:r>
            <w:r w:rsidRPr="0008010E">
              <w:rPr>
                <w:b/>
                <w:color w:val="404040" w:themeColor="text1" w:themeTint="BF"/>
                <w:spacing w:val="-7"/>
                <w:sz w:val="20"/>
              </w:rPr>
              <w:t xml:space="preserve"> </w:t>
            </w:r>
            <w:r w:rsidRPr="0008010E">
              <w:rPr>
                <w:b/>
                <w:color w:val="404040" w:themeColor="text1" w:themeTint="BF"/>
                <w:sz w:val="20"/>
              </w:rPr>
              <w:t xml:space="preserve">za </w:t>
            </w:r>
            <w:r>
              <w:rPr>
                <w:b/>
                <w:color w:val="404040" w:themeColor="text1" w:themeTint="BF"/>
                <w:sz w:val="20"/>
              </w:rPr>
              <w:t xml:space="preserve">maximální </w:t>
            </w:r>
            <w:r w:rsidRPr="0008010E">
              <w:rPr>
                <w:b/>
                <w:color w:val="404040" w:themeColor="text1" w:themeTint="BF"/>
                <w:sz w:val="20"/>
              </w:rPr>
              <w:t>počet MD</w:t>
            </w:r>
          </w:p>
          <w:p w14:paraId="0FDF0002" w14:textId="77777777" w:rsidR="003F275D" w:rsidRPr="0008010E" w:rsidRDefault="003F275D" w:rsidP="002E1C97">
            <w:pPr>
              <w:pStyle w:val="TableParagraph"/>
              <w:spacing w:line="278" w:lineRule="auto"/>
              <w:ind w:right="397"/>
              <w:jc w:val="center"/>
              <w:rPr>
                <w:b/>
                <w:color w:val="404040" w:themeColor="text1" w:themeTint="BF"/>
                <w:sz w:val="20"/>
              </w:rPr>
            </w:pPr>
            <w:r w:rsidRPr="0008010E">
              <w:rPr>
                <w:b/>
                <w:color w:val="404040" w:themeColor="text1" w:themeTint="BF"/>
                <w:sz w:val="20"/>
              </w:rPr>
              <w:t>v</w:t>
            </w:r>
            <w:r w:rsidRPr="0008010E">
              <w:rPr>
                <w:b/>
                <w:color w:val="404040" w:themeColor="text1" w:themeTint="BF"/>
                <w:spacing w:val="-6"/>
                <w:sz w:val="20"/>
              </w:rPr>
              <w:t xml:space="preserve"> </w:t>
            </w:r>
            <w:r w:rsidRPr="0008010E">
              <w:rPr>
                <w:b/>
                <w:color w:val="404040" w:themeColor="text1" w:themeTint="BF"/>
                <w:sz w:val="20"/>
              </w:rPr>
              <w:t>Kč</w:t>
            </w:r>
            <w:r w:rsidRPr="0008010E">
              <w:rPr>
                <w:b/>
                <w:color w:val="404040" w:themeColor="text1" w:themeTint="BF"/>
                <w:spacing w:val="-8"/>
                <w:sz w:val="20"/>
              </w:rPr>
              <w:t xml:space="preserve"> </w:t>
            </w:r>
            <w:r w:rsidRPr="0008010E">
              <w:rPr>
                <w:b/>
                <w:color w:val="404040" w:themeColor="text1" w:themeTint="BF"/>
                <w:sz w:val="20"/>
              </w:rPr>
              <w:t>bez</w:t>
            </w:r>
            <w:r w:rsidRPr="0008010E">
              <w:rPr>
                <w:b/>
                <w:color w:val="404040" w:themeColor="text1" w:themeTint="BF"/>
                <w:spacing w:val="-7"/>
                <w:sz w:val="20"/>
              </w:rPr>
              <w:t xml:space="preserve"> </w:t>
            </w:r>
            <w:r w:rsidRPr="0008010E">
              <w:rPr>
                <w:b/>
                <w:color w:val="404040" w:themeColor="text1" w:themeTint="BF"/>
                <w:sz w:val="20"/>
              </w:rPr>
              <w:t>DPH</w:t>
            </w:r>
          </w:p>
        </w:tc>
      </w:tr>
      <w:tr w:rsidR="003F275D" w:rsidRPr="0008010E" w14:paraId="0E825DEE" w14:textId="77777777" w:rsidTr="002E1C97">
        <w:trPr>
          <w:trHeight w:val="465"/>
        </w:trPr>
        <w:tc>
          <w:tcPr>
            <w:tcW w:w="2933" w:type="dxa"/>
          </w:tcPr>
          <w:p w14:paraId="75CD9D98" w14:textId="77777777" w:rsidR="003F275D" w:rsidRPr="0008010E" w:rsidRDefault="003F275D" w:rsidP="002E1C97">
            <w:pPr>
              <w:pStyle w:val="TableParagraph"/>
              <w:spacing w:before="120" w:line="229" w:lineRule="exact"/>
              <w:ind w:left="623" w:right="397"/>
              <w:rPr>
                <w:color w:val="404040" w:themeColor="text1" w:themeTint="BF"/>
                <w:sz w:val="20"/>
              </w:rPr>
            </w:pPr>
            <w:r>
              <w:rPr>
                <w:color w:val="404040" w:themeColor="text1" w:themeTint="BF"/>
                <w:sz w:val="20"/>
              </w:rPr>
              <w:t>2</w:t>
            </w:r>
            <w:r w:rsidRPr="0008010E">
              <w:rPr>
                <w:color w:val="404040" w:themeColor="text1" w:themeTint="BF"/>
                <w:sz w:val="20"/>
              </w:rPr>
              <w:t>0</w:t>
            </w:r>
            <w:r w:rsidRPr="0008010E">
              <w:rPr>
                <w:color w:val="404040" w:themeColor="text1" w:themeTint="BF"/>
                <w:spacing w:val="-5"/>
                <w:sz w:val="20"/>
              </w:rPr>
              <w:t xml:space="preserve"> MD</w:t>
            </w:r>
          </w:p>
        </w:tc>
        <w:tc>
          <w:tcPr>
            <w:tcW w:w="2977" w:type="dxa"/>
          </w:tcPr>
          <w:p w14:paraId="6C23CAB9" w14:textId="0175861A" w:rsidR="003F275D" w:rsidRPr="0008010E" w:rsidRDefault="003F275D" w:rsidP="002E1C97">
            <w:pPr>
              <w:pStyle w:val="TableParagraph"/>
              <w:spacing w:line="229" w:lineRule="exact"/>
              <w:ind w:right="397"/>
              <w:jc w:val="center"/>
              <w:rPr>
                <w:color w:val="404040" w:themeColor="text1" w:themeTint="BF"/>
                <w:sz w:val="20"/>
              </w:rPr>
            </w:pPr>
            <w:r>
              <w:rPr>
                <w:color w:val="404040" w:themeColor="text1" w:themeTint="BF"/>
                <w:sz w:val="20"/>
              </w:rPr>
              <w:t>12 000,00</w:t>
            </w:r>
          </w:p>
        </w:tc>
        <w:tc>
          <w:tcPr>
            <w:tcW w:w="4110" w:type="dxa"/>
          </w:tcPr>
          <w:p w14:paraId="34251AD0" w14:textId="3CCC305F" w:rsidR="003F275D" w:rsidRPr="0008010E" w:rsidRDefault="003F275D" w:rsidP="002E1C97">
            <w:pPr>
              <w:pStyle w:val="TableParagraph"/>
              <w:spacing w:line="229" w:lineRule="exact"/>
              <w:ind w:left="1394" w:right="397"/>
              <w:rPr>
                <w:color w:val="404040" w:themeColor="text1" w:themeTint="BF"/>
                <w:sz w:val="20"/>
              </w:rPr>
            </w:pPr>
            <w:r>
              <w:rPr>
                <w:color w:val="404040" w:themeColor="text1" w:themeTint="BF"/>
                <w:sz w:val="20"/>
              </w:rPr>
              <w:t>240 000,00</w:t>
            </w:r>
          </w:p>
        </w:tc>
      </w:tr>
    </w:tbl>
    <w:p w14:paraId="3A5A2810" w14:textId="77777777" w:rsidR="003F275D" w:rsidRPr="0008010E" w:rsidRDefault="003F275D" w:rsidP="003F275D">
      <w:pPr>
        <w:pStyle w:val="Zkladntext"/>
        <w:ind w:left="0" w:right="397"/>
        <w:jc w:val="left"/>
        <w:rPr>
          <w:b/>
          <w:color w:val="404040" w:themeColor="text1" w:themeTint="BF"/>
        </w:rPr>
      </w:pPr>
    </w:p>
    <w:p w14:paraId="2FBFB4EC" w14:textId="77777777" w:rsidR="003F275D" w:rsidRPr="0008010E" w:rsidRDefault="003F275D" w:rsidP="003F275D">
      <w:pPr>
        <w:pStyle w:val="Zkladntext"/>
        <w:ind w:left="0" w:right="397"/>
        <w:jc w:val="left"/>
        <w:rPr>
          <w:b/>
          <w:color w:val="404040" w:themeColor="text1" w:themeTint="BF"/>
        </w:rPr>
      </w:pPr>
    </w:p>
    <w:p w14:paraId="688C83AB" w14:textId="77777777" w:rsidR="003F275D" w:rsidRPr="0008010E" w:rsidRDefault="003F275D" w:rsidP="003F275D">
      <w:pPr>
        <w:ind w:left="300" w:right="397"/>
        <w:jc w:val="center"/>
        <w:rPr>
          <w:b/>
          <w:color w:val="404040" w:themeColor="text1" w:themeTint="BF"/>
        </w:rPr>
      </w:pPr>
      <w:r w:rsidRPr="0008010E">
        <w:rPr>
          <w:b/>
          <w:color w:val="404040" w:themeColor="text1" w:themeTint="BF"/>
        </w:rPr>
        <w:t>CENA</w:t>
      </w:r>
      <w:r w:rsidRPr="0008010E">
        <w:rPr>
          <w:b/>
          <w:color w:val="404040" w:themeColor="text1" w:themeTint="BF"/>
          <w:spacing w:val="-4"/>
        </w:rPr>
        <w:t xml:space="preserve"> </w:t>
      </w:r>
      <w:r w:rsidRPr="0008010E">
        <w:rPr>
          <w:b/>
          <w:color w:val="404040" w:themeColor="text1" w:themeTint="BF"/>
        </w:rPr>
        <w:t>PLNĚNÍ</w:t>
      </w:r>
      <w:r w:rsidRPr="0008010E">
        <w:rPr>
          <w:b/>
          <w:color w:val="404040" w:themeColor="text1" w:themeTint="BF"/>
          <w:spacing w:val="-4"/>
        </w:rPr>
        <w:t xml:space="preserve"> </w:t>
      </w:r>
      <w:r w:rsidRPr="0008010E">
        <w:rPr>
          <w:b/>
          <w:color w:val="404040" w:themeColor="text1" w:themeTint="BF"/>
          <w:spacing w:val="-2"/>
        </w:rPr>
        <w:t>CELKEM</w:t>
      </w:r>
    </w:p>
    <w:tbl>
      <w:tblPr>
        <w:tblStyle w:val="TableNormal1"/>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7"/>
        <w:gridCol w:w="5113"/>
        <w:gridCol w:w="3685"/>
      </w:tblGrid>
      <w:tr w:rsidR="003F275D" w:rsidRPr="0008010E" w14:paraId="4F30D7BE" w14:textId="77777777" w:rsidTr="002E1C97">
        <w:trPr>
          <w:trHeight w:val="302"/>
        </w:trPr>
        <w:tc>
          <w:tcPr>
            <w:tcW w:w="1207" w:type="dxa"/>
          </w:tcPr>
          <w:p w14:paraId="71A43154" w14:textId="77777777" w:rsidR="003F275D" w:rsidRPr="004F69FF" w:rsidRDefault="003F275D" w:rsidP="002E1C97">
            <w:pPr>
              <w:pStyle w:val="TableParagraph"/>
              <w:spacing w:before="9"/>
              <w:ind w:left="13" w:right="397"/>
              <w:jc w:val="center"/>
              <w:rPr>
                <w:b/>
                <w:color w:val="404040" w:themeColor="text1" w:themeTint="BF"/>
                <w:sz w:val="20"/>
                <w:szCs w:val="20"/>
              </w:rPr>
            </w:pPr>
            <w:r w:rsidRPr="004F69FF">
              <w:rPr>
                <w:b/>
                <w:color w:val="404040" w:themeColor="text1" w:themeTint="BF"/>
                <w:spacing w:val="-2"/>
                <w:sz w:val="20"/>
                <w:szCs w:val="20"/>
              </w:rPr>
              <w:t>Položka</w:t>
            </w:r>
          </w:p>
        </w:tc>
        <w:tc>
          <w:tcPr>
            <w:tcW w:w="5113" w:type="dxa"/>
          </w:tcPr>
          <w:p w14:paraId="4305472C" w14:textId="77777777" w:rsidR="003F275D" w:rsidRPr="004F69FF" w:rsidRDefault="003F275D" w:rsidP="002E1C97">
            <w:pPr>
              <w:pStyle w:val="TableParagraph"/>
              <w:spacing w:before="9"/>
              <w:ind w:left="8" w:right="397"/>
              <w:jc w:val="center"/>
              <w:rPr>
                <w:b/>
                <w:color w:val="404040" w:themeColor="text1" w:themeTint="BF"/>
                <w:sz w:val="20"/>
                <w:szCs w:val="20"/>
              </w:rPr>
            </w:pPr>
            <w:r w:rsidRPr="004F69FF">
              <w:rPr>
                <w:b/>
                <w:color w:val="404040" w:themeColor="text1" w:themeTint="BF"/>
                <w:spacing w:val="-2"/>
                <w:sz w:val="20"/>
                <w:szCs w:val="20"/>
              </w:rPr>
              <w:t>Služba</w:t>
            </w:r>
          </w:p>
        </w:tc>
        <w:tc>
          <w:tcPr>
            <w:tcW w:w="3685" w:type="dxa"/>
          </w:tcPr>
          <w:p w14:paraId="3C882CF0" w14:textId="77777777" w:rsidR="003F275D" w:rsidRPr="004F69FF" w:rsidRDefault="003F275D" w:rsidP="002E1C97">
            <w:pPr>
              <w:pStyle w:val="TableParagraph"/>
              <w:spacing w:before="9"/>
              <w:ind w:left="9" w:right="397"/>
              <w:jc w:val="center"/>
              <w:rPr>
                <w:b/>
                <w:color w:val="404040" w:themeColor="text1" w:themeTint="BF"/>
                <w:sz w:val="20"/>
                <w:szCs w:val="20"/>
              </w:rPr>
            </w:pPr>
            <w:r w:rsidRPr="004F69FF">
              <w:rPr>
                <w:b/>
                <w:color w:val="404040" w:themeColor="text1" w:themeTint="BF"/>
                <w:sz w:val="20"/>
                <w:szCs w:val="20"/>
              </w:rPr>
              <w:t>Celkem</w:t>
            </w:r>
            <w:r w:rsidRPr="004F69FF">
              <w:rPr>
                <w:b/>
                <w:color w:val="404040" w:themeColor="text1" w:themeTint="BF"/>
                <w:spacing w:val="-4"/>
                <w:sz w:val="20"/>
                <w:szCs w:val="20"/>
              </w:rPr>
              <w:t xml:space="preserve"> </w:t>
            </w:r>
            <w:r w:rsidRPr="004F69FF">
              <w:rPr>
                <w:b/>
                <w:color w:val="404040" w:themeColor="text1" w:themeTint="BF"/>
                <w:sz w:val="20"/>
                <w:szCs w:val="20"/>
              </w:rPr>
              <w:t>v Kč</w:t>
            </w:r>
            <w:r w:rsidRPr="004F69FF">
              <w:rPr>
                <w:b/>
                <w:color w:val="404040" w:themeColor="text1" w:themeTint="BF"/>
                <w:spacing w:val="-3"/>
                <w:sz w:val="20"/>
                <w:szCs w:val="20"/>
              </w:rPr>
              <w:t xml:space="preserve"> </w:t>
            </w:r>
            <w:r w:rsidRPr="004F69FF">
              <w:rPr>
                <w:b/>
                <w:color w:val="404040" w:themeColor="text1" w:themeTint="BF"/>
                <w:sz w:val="20"/>
                <w:szCs w:val="20"/>
              </w:rPr>
              <w:t>bez</w:t>
            </w:r>
            <w:r w:rsidRPr="004F69FF">
              <w:rPr>
                <w:b/>
                <w:color w:val="404040" w:themeColor="text1" w:themeTint="BF"/>
                <w:spacing w:val="-4"/>
                <w:sz w:val="20"/>
                <w:szCs w:val="20"/>
              </w:rPr>
              <w:t xml:space="preserve"> DPH</w:t>
            </w:r>
          </w:p>
        </w:tc>
      </w:tr>
      <w:tr w:rsidR="003F275D" w:rsidRPr="0008010E" w14:paraId="69E1D02D" w14:textId="77777777" w:rsidTr="002E1C97">
        <w:trPr>
          <w:trHeight w:val="553"/>
        </w:trPr>
        <w:tc>
          <w:tcPr>
            <w:tcW w:w="1207" w:type="dxa"/>
          </w:tcPr>
          <w:p w14:paraId="1FD164B9" w14:textId="77777777" w:rsidR="003F275D" w:rsidRPr="004F69FF" w:rsidRDefault="003F275D" w:rsidP="002E1C97">
            <w:pPr>
              <w:pStyle w:val="TableParagraph"/>
              <w:spacing w:before="132"/>
              <w:ind w:left="13" w:right="397"/>
              <w:jc w:val="center"/>
              <w:rPr>
                <w:color w:val="404040" w:themeColor="text1" w:themeTint="BF"/>
                <w:sz w:val="20"/>
                <w:szCs w:val="20"/>
              </w:rPr>
            </w:pPr>
            <w:r w:rsidRPr="004F69FF">
              <w:rPr>
                <w:color w:val="404040" w:themeColor="text1" w:themeTint="BF"/>
                <w:spacing w:val="-10"/>
                <w:sz w:val="20"/>
                <w:szCs w:val="20"/>
              </w:rPr>
              <w:t>A</w:t>
            </w:r>
          </w:p>
        </w:tc>
        <w:tc>
          <w:tcPr>
            <w:tcW w:w="5113" w:type="dxa"/>
          </w:tcPr>
          <w:p w14:paraId="3F11D8BC" w14:textId="77777777" w:rsidR="003F275D" w:rsidRPr="004F69FF" w:rsidRDefault="003F275D" w:rsidP="002E1C97">
            <w:pPr>
              <w:pStyle w:val="TableParagraph"/>
              <w:spacing w:before="132"/>
              <w:ind w:left="69" w:right="397"/>
              <w:rPr>
                <w:color w:val="404040" w:themeColor="text1" w:themeTint="BF"/>
                <w:sz w:val="20"/>
                <w:szCs w:val="20"/>
              </w:rPr>
            </w:pPr>
            <w:r w:rsidRPr="004F69FF">
              <w:rPr>
                <w:color w:val="404040" w:themeColor="text1" w:themeTint="BF"/>
                <w:sz w:val="20"/>
                <w:szCs w:val="20"/>
              </w:rPr>
              <w:t>Služby</w:t>
            </w:r>
            <w:r w:rsidRPr="004F69FF">
              <w:rPr>
                <w:color w:val="404040" w:themeColor="text1" w:themeTint="BF"/>
                <w:spacing w:val="-2"/>
                <w:sz w:val="20"/>
                <w:szCs w:val="20"/>
              </w:rPr>
              <w:t xml:space="preserve"> </w:t>
            </w:r>
            <w:r w:rsidRPr="004F69FF">
              <w:rPr>
                <w:color w:val="404040" w:themeColor="text1" w:themeTint="BF"/>
                <w:sz w:val="20"/>
                <w:szCs w:val="20"/>
              </w:rPr>
              <w:t>dle</w:t>
            </w:r>
            <w:r w:rsidRPr="004F69FF">
              <w:rPr>
                <w:color w:val="404040" w:themeColor="text1" w:themeTint="BF"/>
                <w:spacing w:val="-2"/>
                <w:sz w:val="20"/>
                <w:szCs w:val="20"/>
              </w:rPr>
              <w:t xml:space="preserve"> </w:t>
            </w:r>
            <w:r w:rsidRPr="004F69FF">
              <w:rPr>
                <w:color w:val="404040" w:themeColor="text1" w:themeTint="BF"/>
                <w:sz w:val="20"/>
                <w:szCs w:val="20"/>
              </w:rPr>
              <w:t>čl. 1</w:t>
            </w:r>
            <w:r w:rsidRPr="004F69FF">
              <w:rPr>
                <w:color w:val="404040" w:themeColor="text1" w:themeTint="BF"/>
                <w:spacing w:val="-5"/>
                <w:sz w:val="20"/>
                <w:szCs w:val="20"/>
              </w:rPr>
              <w:t xml:space="preserve"> </w:t>
            </w:r>
            <w:r w:rsidRPr="004F69FF">
              <w:rPr>
                <w:color w:val="404040" w:themeColor="text1" w:themeTint="BF"/>
                <w:sz w:val="20"/>
                <w:szCs w:val="20"/>
              </w:rPr>
              <w:t>odst.</w:t>
            </w:r>
            <w:r w:rsidRPr="004F69FF">
              <w:rPr>
                <w:color w:val="404040" w:themeColor="text1" w:themeTint="BF"/>
                <w:spacing w:val="-2"/>
                <w:sz w:val="20"/>
                <w:szCs w:val="20"/>
              </w:rPr>
              <w:t xml:space="preserve"> </w:t>
            </w:r>
            <w:r w:rsidRPr="004F69FF">
              <w:rPr>
                <w:color w:val="404040" w:themeColor="text1" w:themeTint="BF"/>
                <w:sz w:val="20"/>
                <w:szCs w:val="20"/>
              </w:rPr>
              <w:t>1.1</w:t>
            </w:r>
            <w:r w:rsidRPr="004F69FF">
              <w:rPr>
                <w:color w:val="404040" w:themeColor="text1" w:themeTint="BF"/>
                <w:spacing w:val="-6"/>
                <w:sz w:val="20"/>
                <w:szCs w:val="20"/>
              </w:rPr>
              <w:t xml:space="preserve"> </w:t>
            </w:r>
            <w:r w:rsidRPr="004F69FF">
              <w:rPr>
                <w:color w:val="404040" w:themeColor="text1" w:themeTint="BF"/>
                <w:sz w:val="20"/>
                <w:szCs w:val="20"/>
              </w:rPr>
              <w:t xml:space="preserve">písm. </w:t>
            </w:r>
            <w:r w:rsidRPr="004F69FF">
              <w:rPr>
                <w:color w:val="404040" w:themeColor="text1" w:themeTint="BF"/>
                <w:spacing w:val="-5"/>
                <w:sz w:val="20"/>
                <w:szCs w:val="20"/>
              </w:rPr>
              <w:t>a) Smlouvy</w:t>
            </w:r>
          </w:p>
        </w:tc>
        <w:tc>
          <w:tcPr>
            <w:tcW w:w="3685" w:type="dxa"/>
          </w:tcPr>
          <w:p w14:paraId="2AB481BC" w14:textId="3D9632BA" w:rsidR="003F275D" w:rsidRPr="0008010E" w:rsidRDefault="003F275D" w:rsidP="002E1C97">
            <w:pPr>
              <w:pStyle w:val="TableParagraph"/>
              <w:spacing w:before="132"/>
              <w:ind w:left="9" w:right="397"/>
              <w:jc w:val="center"/>
              <w:rPr>
                <w:color w:val="404040" w:themeColor="text1" w:themeTint="BF"/>
              </w:rPr>
            </w:pPr>
            <w:r>
              <w:rPr>
                <w:color w:val="404040" w:themeColor="text1" w:themeTint="BF"/>
              </w:rPr>
              <w:t>3 625 680,00</w:t>
            </w:r>
          </w:p>
        </w:tc>
      </w:tr>
      <w:tr w:rsidR="003F275D" w:rsidRPr="0008010E" w14:paraId="250CFAEB" w14:textId="77777777" w:rsidTr="002E1C97">
        <w:trPr>
          <w:trHeight w:val="582"/>
        </w:trPr>
        <w:tc>
          <w:tcPr>
            <w:tcW w:w="1207" w:type="dxa"/>
          </w:tcPr>
          <w:p w14:paraId="16FC481C" w14:textId="77777777" w:rsidR="003F275D" w:rsidRPr="004F69FF" w:rsidRDefault="003F275D" w:rsidP="002E1C97">
            <w:pPr>
              <w:pStyle w:val="TableParagraph"/>
              <w:spacing w:before="146"/>
              <w:ind w:left="13" w:right="397"/>
              <w:jc w:val="center"/>
              <w:rPr>
                <w:color w:val="404040" w:themeColor="text1" w:themeTint="BF"/>
                <w:sz w:val="20"/>
                <w:szCs w:val="20"/>
              </w:rPr>
            </w:pPr>
            <w:r w:rsidRPr="004F69FF">
              <w:rPr>
                <w:color w:val="404040" w:themeColor="text1" w:themeTint="BF"/>
                <w:spacing w:val="-10"/>
                <w:sz w:val="20"/>
                <w:szCs w:val="20"/>
              </w:rPr>
              <w:t>B</w:t>
            </w:r>
          </w:p>
        </w:tc>
        <w:tc>
          <w:tcPr>
            <w:tcW w:w="5113" w:type="dxa"/>
          </w:tcPr>
          <w:p w14:paraId="67671404" w14:textId="77777777" w:rsidR="003F275D" w:rsidRPr="004F69FF" w:rsidRDefault="003F275D" w:rsidP="002E1C97">
            <w:pPr>
              <w:pStyle w:val="TableParagraph"/>
              <w:spacing w:before="120"/>
              <w:ind w:left="69" w:right="397"/>
              <w:rPr>
                <w:color w:val="404040" w:themeColor="text1" w:themeTint="BF"/>
                <w:sz w:val="20"/>
                <w:szCs w:val="20"/>
              </w:rPr>
            </w:pPr>
            <w:r w:rsidRPr="004F69FF">
              <w:rPr>
                <w:color w:val="404040" w:themeColor="text1" w:themeTint="BF"/>
                <w:sz w:val="20"/>
                <w:szCs w:val="20"/>
              </w:rPr>
              <w:t>Služby</w:t>
            </w:r>
            <w:r w:rsidRPr="004F69FF">
              <w:rPr>
                <w:color w:val="404040" w:themeColor="text1" w:themeTint="BF"/>
                <w:spacing w:val="-2"/>
                <w:sz w:val="20"/>
                <w:szCs w:val="20"/>
              </w:rPr>
              <w:t xml:space="preserve"> </w:t>
            </w:r>
            <w:r w:rsidRPr="004F69FF">
              <w:rPr>
                <w:color w:val="404040" w:themeColor="text1" w:themeTint="BF"/>
                <w:sz w:val="20"/>
                <w:szCs w:val="20"/>
              </w:rPr>
              <w:t>dle</w:t>
            </w:r>
            <w:r w:rsidRPr="004F69FF">
              <w:rPr>
                <w:color w:val="404040" w:themeColor="text1" w:themeTint="BF"/>
                <w:spacing w:val="-2"/>
                <w:sz w:val="20"/>
                <w:szCs w:val="20"/>
              </w:rPr>
              <w:t xml:space="preserve"> </w:t>
            </w:r>
            <w:r w:rsidRPr="004F69FF">
              <w:rPr>
                <w:color w:val="404040" w:themeColor="text1" w:themeTint="BF"/>
                <w:sz w:val="20"/>
                <w:szCs w:val="20"/>
              </w:rPr>
              <w:t>čl. 1</w:t>
            </w:r>
            <w:r w:rsidRPr="004F69FF">
              <w:rPr>
                <w:color w:val="404040" w:themeColor="text1" w:themeTint="BF"/>
                <w:spacing w:val="-5"/>
                <w:sz w:val="20"/>
                <w:szCs w:val="20"/>
              </w:rPr>
              <w:t xml:space="preserve"> </w:t>
            </w:r>
            <w:r w:rsidRPr="004F69FF">
              <w:rPr>
                <w:color w:val="404040" w:themeColor="text1" w:themeTint="BF"/>
                <w:sz w:val="20"/>
                <w:szCs w:val="20"/>
              </w:rPr>
              <w:t>odst.</w:t>
            </w:r>
            <w:r w:rsidRPr="004F69FF">
              <w:rPr>
                <w:color w:val="404040" w:themeColor="text1" w:themeTint="BF"/>
                <w:spacing w:val="-2"/>
                <w:sz w:val="20"/>
                <w:szCs w:val="20"/>
              </w:rPr>
              <w:t xml:space="preserve"> </w:t>
            </w:r>
            <w:r w:rsidRPr="004F69FF">
              <w:rPr>
                <w:color w:val="404040" w:themeColor="text1" w:themeTint="BF"/>
                <w:sz w:val="20"/>
                <w:szCs w:val="20"/>
              </w:rPr>
              <w:t>1.1</w:t>
            </w:r>
            <w:r w:rsidRPr="004F69FF">
              <w:rPr>
                <w:color w:val="404040" w:themeColor="text1" w:themeTint="BF"/>
                <w:spacing w:val="-6"/>
                <w:sz w:val="20"/>
                <w:szCs w:val="20"/>
              </w:rPr>
              <w:t xml:space="preserve"> </w:t>
            </w:r>
            <w:r w:rsidRPr="004F69FF">
              <w:rPr>
                <w:color w:val="404040" w:themeColor="text1" w:themeTint="BF"/>
                <w:sz w:val="20"/>
                <w:szCs w:val="20"/>
              </w:rPr>
              <w:t xml:space="preserve">písm. </w:t>
            </w:r>
            <w:r w:rsidRPr="004F69FF">
              <w:rPr>
                <w:color w:val="404040" w:themeColor="text1" w:themeTint="BF"/>
                <w:spacing w:val="-5"/>
                <w:sz w:val="20"/>
                <w:szCs w:val="20"/>
              </w:rPr>
              <w:t xml:space="preserve">b) </w:t>
            </w:r>
            <w:r w:rsidRPr="004F69FF">
              <w:rPr>
                <w:color w:val="404040" w:themeColor="text1" w:themeTint="BF"/>
                <w:spacing w:val="-2"/>
                <w:sz w:val="20"/>
                <w:szCs w:val="20"/>
              </w:rPr>
              <w:t>Smlouvy</w:t>
            </w:r>
          </w:p>
        </w:tc>
        <w:tc>
          <w:tcPr>
            <w:tcW w:w="3685" w:type="dxa"/>
          </w:tcPr>
          <w:p w14:paraId="7877BFFB" w14:textId="0E8E5E95" w:rsidR="003F275D" w:rsidRPr="0008010E" w:rsidRDefault="003F275D" w:rsidP="002E1C97">
            <w:pPr>
              <w:pStyle w:val="TableParagraph"/>
              <w:spacing w:before="146"/>
              <w:ind w:left="9" w:right="397"/>
              <w:jc w:val="center"/>
              <w:rPr>
                <w:color w:val="404040" w:themeColor="text1" w:themeTint="BF"/>
              </w:rPr>
            </w:pPr>
            <w:r>
              <w:rPr>
                <w:color w:val="404040" w:themeColor="text1" w:themeTint="BF"/>
              </w:rPr>
              <w:t>240 000,00</w:t>
            </w:r>
          </w:p>
        </w:tc>
      </w:tr>
      <w:tr w:rsidR="003F275D" w:rsidRPr="0008010E" w14:paraId="43BA6ABB" w14:textId="77777777" w:rsidTr="002E1C97">
        <w:trPr>
          <w:trHeight w:val="582"/>
        </w:trPr>
        <w:tc>
          <w:tcPr>
            <w:tcW w:w="1207" w:type="dxa"/>
            <w:shd w:val="clear" w:color="auto" w:fill="00AFEF"/>
          </w:tcPr>
          <w:p w14:paraId="7E02D139" w14:textId="77777777" w:rsidR="003F275D" w:rsidRPr="004F69FF" w:rsidRDefault="003F275D" w:rsidP="002E1C97">
            <w:pPr>
              <w:pStyle w:val="TableParagraph"/>
              <w:ind w:right="397"/>
              <w:rPr>
                <w:rFonts w:ascii="Times New Roman"/>
                <w:color w:val="404040" w:themeColor="text1" w:themeTint="BF"/>
                <w:sz w:val="20"/>
                <w:szCs w:val="20"/>
              </w:rPr>
            </w:pPr>
          </w:p>
        </w:tc>
        <w:tc>
          <w:tcPr>
            <w:tcW w:w="5113" w:type="dxa"/>
            <w:shd w:val="clear" w:color="auto" w:fill="00AFEF"/>
          </w:tcPr>
          <w:p w14:paraId="4D217F54" w14:textId="77777777" w:rsidR="003F275D" w:rsidRPr="004F69FF" w:rsidRDefault="003F275D" w:rsidP="002E1C97">
            <w:pPr>
              <w:pStyle w:val="TableParagraph"/>
              <w:spacing w:before="120"/>
              <w:ind w:left="8" w:right="397"/>
              <w:rPr>
                <w:b/>
                <w:color w:val="404040" w:themeColor="text1" w:themeTint="BF"/>
                <w:sz w:val="20"/>
                <w:szCs w:val="20"/>
              </w:rPr>
            </w:pPr>
            <w:r>
              <w:rPr>
                <w:b/>
                <w:color w:val="404040" w:themeColor="text1" w:themeTint="BF"/>
                <w:sz w:val="20"/>
                <w:szCs w:val="20"/>
              </w:rPr>
              <w:t xml:space="preserve"> </w:t>
            </w:r>
            <w:r w:rsidRPr="004F69FF">
              <w:rPr>
                <w:b/>
                <w:color w:val="404040" w:themeColor="text1" w:themeTint="BF"/>
                <w:sz w:val="20"/>
                <w:szCs w:val="20"/>
              </w:rPr>
              <w:t>Celková</w:t>
            </w:r>
            <w:r w:rsidRPr="004F69FF">
              <w:rPr>
                <w:b/>
                <w:color w:val="404040" w:themeColor="text1" w:themeTint="BF"/>
                <w:spacing w:val="-6"/>
                <w:sz w:val="20"/>
                <w:szCs w:val="20"/>
              </w:rPr>
              <w:t xml:space="preserve"> </w:t>
            </w:r>
            <w:r w:rsidRPr="004F69FF">
              <w:rPr>
                <w:b/>
                <w:color w:val="404040" w:themeColor="text1" w:themeTint="BF"/>
                <w:sz w:val="20"/>
                <w:szCs w:val="20"/>
              </w:rPr>
              <w:t>maximální</w:t>
            </w:r>
            <w:r w:rsidRPr="004F69FF">
              <w:rPr>
                <w:b/>
                <w:color w:val="404040" w:themeColor="text1" w:themeTint="BF"/>
                <w:spacing w:val="-5"/>
                <w:sz w:val="20"/>
                <w:szCs w:val="20"/>
              </w:rPr>
              <w:t xml:space="preserve"> </w:t>
            </w:r>
            <w:r w:rsidRPr="004F69FF">
              <w:rPr>
                <w:b/>
                <w:color w:val="404040" w:themeColor="text1" w:themeTint="BF"/>
                <w:sz w:val="20"/>
                <w:szCs w:val="20"/>
              </w:rPr>
              <w:t>cena</w:t>
            </w:r>
            <w:r w:rsidRPr="004F69FF">
              <w:rPr>
                <w:b/>
                <w:color w:val="404040" w:themeColor="text1" w:themeTint="BF"/>
                <w:spacing w:val="-5"/>
                <w:sz w:val="20"/>
                <w:szCs w:val="20"/>
              </w:rPr>
              <w:t xml:space="preserve"> za </w:t>
            </w:r>
            <w:r w:rsidRPr="004F69FF">
              <w:rPr>
                <w:b/>
                <w:color w:val="404040" w:themeColor="text1" w:themeTint="BF"/>
                <w:spacing w:val="-2"/>
                <w:sz w:val="20"/>
                <w:szCs w:val="20"/>
              </w:rPr>
              <w:t>Služby dle Smlouvy</w:t>
            </w:r>
          </w:p>
        </w:tc>
        <w:tc>
          <w:tcPr>
            <w:tcW w:w="3685" w:type="dxa"/>
            <w:shd w:val="clear" w:color="auto" w:fill="00AFEF"/>
          </w:tcPr>
          <w:p w14:paraId="191E8AAA" w14:textId="04FB94D0" w:rsidR="003F275D" w:rsidRPr="0008010E" w:rsidRDefault="003F275D" w:rsidP="002E1C97">
            <w:pPr>
              <w:pStyle w:val="TableParagraph"/>
              <w:spacing w:before="146"/>
              <w:ind w:left="9" w:right="397"/>
              <w:jc w:val="center"/>
              <w:rPr>
                <w:b/>
                <w:color w:val="404040" w:themeColor="text1" w:themeTint="BF"/>
              </w:rPr>
            </w:pPr>
            <w:r>
              <w:rPr>
                <w:b/>
                <w:color w:val="404040" w:themeColor="text1" w:themeTint="BF"/>
              </w:rPr>
              <w:t xml:space="preserve">3 </w:t>
            </w:r>
            <w:r w:rsidRPr="00D75C5B">
              <w:rPr>
                <w:b/>
                <w:bCs/>
                <w:color w:val="404040" w:themeColor="text1" w:themeTint="BF"/>
                <w:spacing w:val="-10"/>
              </w:rPr>
              <w:t>865 6</w:t>
            </w:r>
            <w:r>
              <w:rPr>
                <w:b/>
                <w:bCs/>
                <w:color w:val="404040" w:themeColor="text1" w:themeTint="BF"/>
                <w:spacing w:val="-10"/>
              </w:rPr>
              <w:t>80</w:t>
            </w:r>
            <w:r w:rsidRPr="00D75C5B">
              <w:rPr>
                <w:b/>
                <w:bCs/>
                <w:color w:val="404040" w:themeColor="text1" w:themeTint="BF"/>
                <w:spacing w:val="-10"/>
              </w:rPr>
              <w:t>,00</w:t>
            </w:r>
          </w:p>
        </w:tc>
      </w:tr>
    </w:tbl>
    <w:p w14:paraId="619D7301" w14:textId="77777777" w:rsidR="003F275D" w:rsidRDefault="003F275D" w:rsidP="003F275D">
      <w:pPr>
        <w:ind w:right="397"/>
        <w:rPr>
          <w:color w:val="404040" w:themeColor="text1" w:themeTint="BF"/>
        </w:rPr>
      </w:pPr>
    </w:p>
    <w:tbl>
      <w:tblPr>
        <w:tblW w:w="9248" w:type="dxa"/>
        <w:tblInd w:w="343" w:type="dxa"/>
        <w:tblCellMar>
          <w:left w:w="70" w:type="dxa"/>
          <w:right w:w="70" w:type="dxa"/>
        </w:tblCellMar>
        <w:tblLook w:val="04A0" w:firstRow="1" w:lastRow="0" w:firstColumn="1" w:lastColumn="0" w:noHBand="0" w:noVBand="1"/>
      </w:tblPr>
      <w:tblGrid>
        <w:gridCol w:w="4393"/>
        <w:gridCol w:w="4855"/>
      </w:tblGrid>
      <w:tr w:rsidR="003F275D" w:rsidRPr="00013DEE" w14:paraId="0764E32F" w14:textId="77777777" w:rsidTr="002E1C97">
        <w:trPr>
          <w:trHeight w:val="260"/>
        </w:trPr>
        <w:tc>
          <w:tcPr>
            <w:tcW w:w="3236" w:type="dxa"/>
            <w:tcBorders>
              <w:top w:val="nil"/>
              <w:left w:val="nil"/>
              <w:bottom w:val="nil"/>
              <w:right w:val="nil"/>
            </w:tcBorders>
            <w:noWrap/>
            <w:vAlign w:val="bottom"/>
            <w:hideMark/>
          </w:tcPr>
          <w:p w14:paraId="7051DCDB" w14:textId="77777777" w:rsidR="003F275D" w:rsidRPr="00013DEE" w:rsidRDefault="003F275D" w:rsidP="002E1C97">
            <w:pPr>
              <w:widowControl/>
              <w:autoSpaceDE/>
              <w:autoSpaceDN/>
              <w:rPr>
                <w:rFonts w:ascii="Calibri" w:eastAsia="Times New Roman" w:hAnsi="Calibri" w:cs="Calibri"/>
                <w:b/>
                <w:bCs/>
                <w:color w:val="000000"/>
                <w:sz w:val="20"/>
                <w:szCs w:val="20"/>
                <w:lang w:eastAsia="cs-CZ"/>
              </w:rPr>
            </w:pPr>
            <w:r w:rsidRPr="00013DEE">
              <w:rPr>
                <w:rFonts w:ascii="Calibri" w:eastAsia="Times New Roman" w:hAnsi="Calibri" w:cs="Calibri"/>
                <w:b/>
                <w:bCs/>
                <w:color w:val="000000"/>
                <w:sz w:val="20"/>
                <w:szCs w:val="20"/>
                <w:lang w:eastAsia="cs-CZ"/>
              </w:rPr>
              <w:t>Poznámka1:</w:t>
            </w:r>
          </w:p>
        </w:tc>
        <w:tc>
          <w:tcPr>
            <w:tcW w:w="3576" w:type="dxa"/>
            <w:tcBorders>
              <w:top w:val="nil"/>
              <w:left w:val="nil"/>
              <w:bottom w:val="nil"/>
              <w:right w:val="nil"/>
            </w:tcBorders>
            <w:noWrap/>
            <w:vAlign w:val="bottom"/>
            <w:hideMark/>
          </w:tcPr>
          <w:p w14:paraId="0F92A231" w14:textId="77777777" w:rsidR="003F275D" w:rsidRPr="00013DEE" w:rsidRDefault="003F275D" w:rsidP="002E1C97">
            <w:pPr>
              <w:widowControl/>
              <w:autoSpaceDE/>
              <w:autoSpaceDN/>
              <w:rPr>
                <w:rFonts w:ascii="Calibri" w:eastAsia="Times New Roman" w:hAnsi="Calibri" w:cs="Calibri"/>
                <w:b/>
                <w:bCs/>
                <w:color w:val="000000"/>
                <w:sz w:val="20"/>
                <w:szCs w:val="20"/>
                <w:lang w:eastAsia="cs-CZ"/>
              </w:rPr>
            </w:pPr>
          </w:p>
        </w:tc>
      </w:tr>
      <w:tr w:rsidR="003F275D" w:rsidRPr="00013DEE" w14:paraId="049767AF" w14:textId="77777777" w:rsidTr="002E1C97">
        <w:trPr>
          <w:trHeight w:val="310"/>
        </w:trPr>
        <w:tc>
          <w:tcPr>
            <w:tcW w:w="6812" w:type="dxa"/>
            <w:gridSpan w:val="2"/>
            <w:tcBorders>
              <w:top w:val="nil"/>
              <w:left w:val="nil"/>
              <w:bottom w:val="nil"/>
              <w:right w:val="nil"/>
            </w:tcBorders>
            <w:noWrap/>
            <w:vAlign w:val="bottom"/>
            <w:hideMark/>
          </w:tcPr>
          <w:p w14:paraId="446C2A16" w14:textId="7DAF8FD8" w:rsidR="003F275D" w:rsidRPr="0040206C" w:rsidRDefault="003F275D" w:rsidP="002E1C97">
            <w:pPr>
              <w:widowControl/>
              <w:autoSpaceDE/>
              <w:autoSpaceDN/>
              <w:rPr>
                <w:rFonts w:ascii="Calibri" w:eastAsia="Times New Roman" w:hAnsi="Calibri" w:cs="Calibri"/>
                <w:b/>
                <w:bCs/>
                <w:color w:val="000000"/>
                <w:sz w:val="24"/>
                <w:szCs w:val="24"/>
                <w:lang w:eastAsia="cs-CZ"/>
              </w:rPr>
            </w:pPr>
            <w:r w:rsidRPr="0040206C">
              <w:rPr>
                <w:rFonts w:ascii="Calibri" w:eastAsia="Times New Roman" w:hAnsi="Calibri" w:cs="Calibri"/>
                <w:b/>
                <w:bCs/>
                <w:color w:val="000000"/>
                <w:sz w:val="24"/>
                <w:szCs w:val="24"/>
                <w:lang w:eastAsia="cs-CZ"/>
              </w:rPr>
              <w:t xml:space="preserve">Další komponenty k HW </w:t>
            </w:r>
            <w:r w:rsidR="0040206C" w:rsidRPr="0040206C">
              <w:rPr>
                <w:rFonts w:ascii="Calibri" w:eastAsia="Times New Roman" w:hAnsi="Calibri" w:cs="Calibri"/>
                <w:b/>
                <w:bCs/>
                <w:color w:val="000000"/>
                <w:sz w:val="24"/>
                <w:szCs w:val="24"/>
                <w:lang w:eastAsia="cs-CZ"/>
              </w:rPr>
              <w:t>XXX</w:t>
            </w:r>
          </w:p>
        </w:tc>
      </w:tr>
      <w:tr w:rsidR="003F275D" w:rsidRPr="00013DEE" w14:paraId="40370A5B" w14:textId="77777777" w:rsidTr="002E1C97">
        <w:trPr>
          <w:trHeight w:val="260"/>
        </w:trPr>
        <w:tc>
          <w:tcPr>
            <w:tcW w:w="3236" w:type="dxa"/>
            <w:tcBorders>
              <w:top w:val="nil"/>
              <w:left w:val="nil"/>
              <w:bottom w:val="nil"/>
              <w:right w:val="nil"/>
            </w:tcBorders>
            <w:noWrap/>
            <w:vAlign w:val="bottom"/>
            <w:hideMark/>
          </w:tcPr>
          <w:p w14:paraId="3F71684F" w14:textId="176E21F4" w:rsidR="003F275D" w:rsidRPr="0040206C" w:rsidRDefault="0040206C" w:rsidP="002E1C97">
            <w:pPr>
              <w:widowControl/>
              <w:autoSpaceDE/>
              <w:autoSpaceDN/>
              <w:rPr>
                <w:rFonts w:ascii="Calibri" w:eastAsia="Times New Roman" w:hAnsi="Calibri" w:cs="Calibri"/>
                <w:i/>
                <w:iCs/>
                <w:color w:val="000000"/>
                <w:sz w:val="20"/>
                <w:szCs w:val="20"/>
                <w:lang w:eastAsia="cs-CZ"/>
              </w:rPr>
            </w:pPr>
            <w:r w:rsidRPr="0040206C">
              <w:rPr>
                <w:rFonts w:ascii="Calibri" w:eastAsia="Times New Roman" w:hAnsi="Calibri" w:cs="Calibri"/>
                <w:i/>
                <w:iCs/>
                <w:color w:val="000000"/>
                <w:sz w:val="20"/>
                <w:szCs w:val="20"/>
                <w:lang w:eastAsia="cs-CZ"/>
              </w:rPr>
              <w:t>XXX</w:t>
            </w:r>
            <w:r w:rsidR="003F275D" w:rsidRPr="0040206C">
              <w:rPr>
                <w:rFonts w:ascii="Calibri" w:eastAsia="Times New Roman" w:hAnsi="Calibri" w:cs="Calibri"/>
                <w:i/>
                <w:iCs/>
                <w:color w:val="000000"/>
                <w:sz w:val="20"/>
                <w:szCs w:val="20"/>
                <w:lang w:eastAsia="cs-CZ"/>
              </w:rPr>
              <w:t xml:space="preserve"> moduly</w:t>
            </w:r>
          </w:p>
        </w:tc>
        <w:tc>
          <w:tcPr>
            <w:tcW w:w="3576" w:type="dxa"/>
            <w:tcBorders>
              <w:top w:val="nil"/>
              <w:left w:val="nil"/>
              <w:bottom w:val="nil"/>
              <w:right w:val="nil"/>
            </w:tcBorders>
            <w:noWrap/>
            <w:vAlign w:val="bottom"/>
            <w:hideMark/>
          </w:tcPr>
          <w:p w14:paraId="7CBB8054" w14:textId="77777777" w:rsidR="003F275D" w:rsidRPr="0040206C" w:rsidRDefault="003F275D" w:rsidP="002E1C97">
            <w:pPr>
              <w:widowControl/>
              <w:autoSpaceDE/>
              <w:autoSpaceDN/>
              <w:rPr>
                <w:rFonts w:ascii="Calibri" w:eastAsia="Times New Roman" w:hAnsi="Calibri" w:cs="Calibri"/>
                <w:i/>
                <w:iCs/>
                <w:color w:val="000000"/>
                <w:sz w:val="20"/>
                <w:szCs w:val="20"/>
                <w:lang w:eastAsia="cs-CZ"/>
              </w:rPr>
            </w:pPr>
          </w:p>
        </w:tc>
      </w:tr>
      <w:tr w:rsidR="003F275D" w:rsidRPr="00013DEE" w14:paraId="37058F85" w14:textId="77777777" w:rsidTr="002E1C97">
        <w:trPr>
          <w:trHeight w:val="375"/>
        </w:trPr>
        <w:tc>
          <w:tcPr>
            <w:tcW w:w="32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951802" w14:textId="77777777" w:rsidR="003F275D" w:rsidRPr="00013DEE" w:rsidRDefault="003F275D" w:rsidP="002E1C97">
            <w:pPr>
              <w:widowControl/>
              <w:autoSpaceDE/>
              <w:autoSpaceDN/>
              <w:jc w:val="center"/>
              <w:rPr>
                <w:rFonts w:ascii="Calibri" w:eastAsia="Times New Roman" w:hAnsi="Calibri" w:cs="Calibri"/>
                <w:b/>
                <w:bCs/>
                <w:color w:val="000000"/>
                <w:sz w:val="20"/>
                <w:szCs w:val="20"/>
                <w:lang w:eastAsia="cs-CZ"/>
              </w:rPr>
            </w:pPr>
            <w:r w:rsidRPr="00013DEE">
              <w:rPr>
                <w:rFonts w:ascii="Calibri" w:eastAsia="Times New Roman" w:hAnsi="Calibri" w:cs="Calibri"/>
                <w:b/>
                <w:bCs/>
                <w:color w:val="000000"/>
                <w:sz w:val="20"/>
                <w:szCs w:val="20"/>
                <w:lang w:eastAsia="cs-CZ"/>
              </w:rPr>
              <w:t>PN komponenty</w:t>
            </w:r>
          </w:p>
        </w:tc>
        <w:tc>
          <w:tcPr>
            <w:tcW w:w="3576" w:type="dxa"/>
            <w:tcBorders>
              <w:top w:val="single" w:sz="4" w:space="0" w:color="auto"/>
              <w:left w:val="nil"/>
              <w:bottom w:val="single" w:sz="4" w:space="0" w:color="auto"/>
              <w:right w:val="single" w:sz="4" w:space="0" w:color="auto"/>
            </w:tcBorders>
            <w:shd w:val="clear" w:color="000000" w:fill="D9D9D9"/>
            <w:noWrap/>
            <w:vAlign w:val="bottom"/>
            <w:hideMark/>
          </w:tcPr>
          <w:p w14:paraId="64C6BB1F" w14:textId="77777777" w:rsidR="003F275D" w:rsidRPr="00013DEE" w:rsidRDefault="003F275D" w:rsidP="002E1C97">
            <w:pPr>
              <w:widowControl/>
              <w:autoSpaceDE/>
              <w:autoSpaceDN/>
              <w:jc w:val="center"/>
              <w:rPr>
                <w:rFonts w:ascii="Calibri" w:eastAsia="Times New Roman" w:hAnsi="Calibri" w:cs="Calibri"/>
                <w:b/>
                <w:bCs/>
                <w:color w:val="000000"/>
                <w:sz w:val="20"/>
                <w:szCs w:val="20"/>
                <w:lang w:eastAsia="cs-CZ"/>
              </w:rPr>
            </w:pPr>
            <w:r w:rsidRPr="00013DEE">
              <w:rPr>
                <w:rFonts w:ascii="Calibri" w:eastAsia="Times New Roman" w:hAnsi="Calibri" w:cs="Calibri"/>
                <w:b/>
                <w:bCs/>
                <w:color w:val="000000"/>
                <w:sz w:val="20"/>
                <w:szCs w:val="20"/>
                <w:lang w:eastAsia="cs-CZ"/>
              </w:rPr>
              <w:t>popis komponenty</w:t>
            </w:r>
          </w:p>
        </w:tc>
      </w:tr>
      <w:tr w:rsidR="003F275D" w:rsidRPr="00013DEE" w14:paraId="5DAE6C9D" w14:textId="77777777" w:rsidTr="002E1C97">
        <w:trPr>
          <w:trHeight w:val="540"/>
        </w:trPr>
        <w:tc>
          <w:tcPr>
            <w:tcW w:w="3236" w:type="dxa"/>
            <w:tcBorders>
              <w:top w:val="nil"/>
              <w:left w:val="single" w:sz="4" w:space="0" w:color="auto"/>
              <w:bottom w:val="single" w:sz="4" w:space="0" w:color="auto"/>
              <w:right w:val="single" w:sz="4" w:space="0" w:color="auto"/>
            </w:tcBorders>
            <w:noWrap/>
            <w:vAlign w:val="center"/>
            <w:hideMark/>
          </w:tcPr>
          <w:p w14:paraId="6B5FB36F" w14:textId="64C3B58D" w:rsidR="003F275D" w:rsidRPr="00013DEE" w:rsidRDefault="00B94090" w:rsidP="002E1C97">
            <w:pPr>
              <w:widowControl/>
              <w:autoSpaceDE/>
              <w:autoSpaceDN/>
              <w:rPr>
                <w:rFonts w:ascii="Calibri" w:eastAsia="Times New Roman" w:hAnsi="Calibri" w:cs="Calibri"/>
                <w:color w:val="000000"/>
                <w:sz w:val="20"/>
                <w:szCs w:val="20"/>
                <w:lang w:eastAsia="cs-CZ"/>
              </w:rPr>
            </w:pPr>
            <w:r w:rsidRPr="00B94090">
              <w:rPr>
                <w:color w:val="404040" w:themeColor="text1" w:themeTint="BF"/>
                <w:highlight w:val="lightGray"/>
              </w:rPr>
              <w:t>XXX</w:t>
            </w:r>
          </w:p>
        </w:tc>
        <w:tc>
          <w:tcPr>
            <w:tcW w:w="3576" w:type="dxa"/>
            <w:tcBorders>
              <w:top w:val="nil"/>
              <w:left w:val="nil"/>
              <w:bottom w:val="single" w:sz="4" w:space="0" w:color="auto"/>
              <w:right w:val="single" w:sz="4" w:space="0" w:color="auto"/>
            </w:tcBorders>
            <w:vAlign w:val="center"/>
            <w:hideMark/>
          </w:tcPr>
          <w:p w14:paraId="5173AC86" w14:textId="00E9D6E5" w:rsidR="003F275D" w:rsidRPr="00013DEE" w:rsidRDefault="00B94090" w:rsidP="002E1C97">
            <w:pPr>
              <w:widowControl/>
              <w:autoSpaceDE/>
              <w:autoSpaceDN/>
              <w:rPr>
                <w:rFonts w:ascii="Calibri" w:eastAsia="Times New Roman" w:hAnsi="Calibri" w:cs="Calibri"/>
                <w:color w:val="000000"/>
                <w:sz w:val="20"/>
                <w:szCs w:val="20"/>
                <w:lang w:eastAsia="cs-CZ"/>
              </w:rPr>
            </w:pPr>
            <w:r w:rsidRPr="00B94090">
              <w:rPr>
                <w:color w:val="404040" w:themeColor="text1" w:themeTint="BF"/>
                <w:highlight w:val="lightGray"/>
              </w:rPr>
              <w:t>XXX</w:t>
            </w:r>
          </w:p>
        </w:tc>
      </w:tr>
      <w:tr w:rsidR="003F275D" w:rsidRPr="00013DEE" w14:paraId="51C4FDE0" w14:textId="77777777" w:rsidTr="002E1C97">
        <w:trPr>
          <w:trHeight w:val="520"/>
        </w:trPr>
        <w:tc>
          <w:tcPr>
            <w:tcW w:w="3236" w:type="dxa"/>
            <w:tcBorders>
              <w:top w:val="nil"/>
              <w:left w:val="single" w:sz="4" w:space="0" w:color="auto"/>
              <w:bottom w:val="single" w:sz="4" w:space="0" w:color="auto"/>
              <w:right w:val="single" w:sz="4" w:space="0" w:color="auto"/>
            </w:tcBorders>
            <w:noWrap/>
            <w:vAlign w:val="center"/>
            <w:hideMark/>
          </w:tcPr>
          <w:p w14:paraId="0789BE5F" w14:textId="15A0CD59" w:rsidR="003F275D" w:rsidRPr="00013DEE" w:rsidRDefault="00B94090" w:rsidP="002E1C97">
            <w:pPr>
              <w:widowControl/>
              <w:autoSpaceDE/>
              <w:autoSpaceDN/>
              <w:rPr>
                <w:rFonts w:ascii="Calibri" w:eastAsia="Times New Roman" w:hAnsi="Calibri" w:cs="Calibri"/>
                <w:color w:val="000000"/>
                <w:sz w:val="20"/>
                <w:szCs w:val="20"/>
                <w:lang w:eastAsia="cs-CZ"/>
              </w:rPr>
            </w:pPr>
            <w:r w:rsidRPr="00B94090">
              <w:rPr>
                <w:color w:val="404040" w:themeColor="text1" w:themeTint="BF"/>
                <w:highlight w:val="lightGray"/>
              </w:rPr>
              <w:t>XXX</w:t>
            </w:r>
          </w:p>
        </w:tc>
        <w:tc>
          <w:tcPr>
            <w:tcW w:w="3576" w:type="dxa"/>
            <w:tcBorders>
              <w:top w:val="nil"/>
              <w:left w:val="nil"/>
              <w:bottom w:val="single" w:sz="4" w:space="0" w:color="auto"/>
              <w:right w:val="single" w:sz="4" w:space="0" w:color="auto"/>
            </w:tcBorders>
            <w:vAlign w:val="center"/>
            <w:hideMark/>
          </w:tcPr>
          <w:p w14:paraId="4A58F53D" w14:textId="78E5DD40" w:rsidR="003F275D" w:rsidRPr="00013DEE" w:rsidRDefault="00B94090" w:rsidP="002E1C97">
            <w:pPr>
              <w:widowControl/>
              <w:autoSpaceDE/>
              <w:autoSpaceDN/>
              <w:rPr>
                <w:rFonts w:ascii="Calibri" w:eastAsia="Times New Roman" w:hAnsi="Calibri" w:cs="Calibri"/>
                <w:color w:val="000000"/>
                <w:sz w:val="20"/>
                <w:szCs w:val="20"/>
                <w:lang w:eastAsia="cs-CZ"/>
              </w:rPr>
            </w:pPr>
            <w:r w:rsidRPr="00B94090">
              <w:rPr>
                <w:color w:val="404040" w:themeColor="text1" w:themeTint="BF"/>
                <w:highlight w:val="lightGray"/>
              </w:rPr>
              <w:t>XXX</w:t>
            </w:r>
          </w:p>
        </w:tc>
      </w:tr>
      <w:tr w:rsidR="003F275D" w:rsidRPr="00013DEE" w14:paraId="51C5838F" w14:textId="77777777" w:rsidTr="002E1C97">
        <w:trPr>
          <w:trHeight w:val="520"/>
        </w:trPr>
        <w:tc>
          <w:tcPr>
            <w:tcW w:w="3236" w:type="dxa"/>
            <w:tcBorders>
              <w:top w:val="nil"/>
              <w:left w:val="single" w:sz="4" w:space="0" w:color="auto"/>
              <w:bottom w:val="single" w:sz="4" w:space="0" w:color="auto"/>
              <w:right w:val="single" w:sz="4" w:space="0" w:color="auto"/>
            </w:tcBorders>
            <w:noWrap/>
            <w:vAlign w:val="center"/>
            <w:hideMark/>
          </w:tcPr>
          <w:p w14:paraId="0D4C569D" w14:textId="057AB922" w:rsidR="003F275D" w:rsidRPr="00013DEE" w:rsidRDefault="00B94090" w:rsidP="002E1C97">
            <w:pPr>
              <w:widowControl/>
              <w:autoSpaceDE/>
              <w:autoSpaceDN/>
              <w:rPr>
                <w:rFonts w:ascii="Calibri" w:eastAsia="Times New Roman" w:hAnsi="Calibri" w:cs="Calibri"/>
                <w:color w:val="000000"/>
                <w:sz w:val="20"/>
                <w:szCs w:val="20"/>
                <w:lang w:eastAsia="cs-CZ"/>
              </w:rPr>
            </w:pPr>
            <w:r w:rsidRPr="00B94090">
              <w:rPr>
                <w:color w:val="404040" w:themeColor="text1" w:themeTint="BF"/>
                <w:highlight w:val="lightGray"/>
              </w:rPr>
              <w:t>XXX</w:t>
            </w:r>
          </w:p>
        </w:tc>
        <w:tc>
          <w:tcPr>
            <w:tcW w:w="3576" w:type="dxa"/>
            <w:tcBorders>
              <w:top w:val="nil"/>
              <w:left w:val="nil"/>
              <w:bottom w:val="single" w:sz="4" w:space="0" w:color="auto"/>
              <w:right w:val="single" w:sz="4" w:space="0" w:color="auto"/>
            </w:tcBorders>
            <w:vAlign w:val="center"/>
            <w:hideMark/>
          </w:tcPr>
          <w:p w14:paraId="44A38F84" w14:textId="0EF571FD" w:rsidR="003F275D" w:rsidRPr="00013DEE" w:rsidRDefault="00B94090" w:rsidP="002E1C97">
            <w:pPr>
              <w:widowControl/>
              <w:autoSpaceDE/>
              <w:autoSpaceDN/>
              <w:rPr>
                <w:rFonts w:ascii="Calibri" w:eastAsia="Times New Roman" w:hAnsi="Calibri" w:cs="Calibri"/>
                <w:color w:val="000000"/>
                <w:sz w:val="20"/>
                <w:szCs w:val="20"/>
                <w:lang w:eastAsia="cs-CZ"/>
              </w:rPr>
            </w:pPr>
            <w:r w:rsidRPr="00B94090">
              <w:rPr>
                <w:color w:val="404040" w:themeColor="text1" w:themeTint="BF"/>
                <w:highlight w:val="lightGray"/>
              </w:rPr>
              <w:t>XXX</w:t>
            </w:r>
          </w:p>
        </w:tc>
      </w:tr>
      <w:tr w:rsidR="003F275D" w:rsidRPr="00013DEE" w14:paraId="7C08ACED" w14:textId="77777777" w:rsidTr="002E1C97">
        <w:trPr>
          <w:trHeight w:val="250"/>
        </w:trPr>
        <w:tc>
          <w:tcPr>
            <w:tcW w:w="3236" w:type="dxa"/>
            <w:tcBorders>
              <w:top w:val="nil"/>
              <w:left w:val="nil"/>
              <w:bottom w:val="nil"/>
              <w:right w:val="nil"/>
            </w:tcBorders>
            <w:noWrap/>
            <w:vAlign w:val="bottom"/>
            <w:hideMark/>
          </w:tcPr>
          <w:p w14:paraId="2154DF2A" w14:textId="77777777" w:rsidR="003F275D" w:rsidRPr="00013DEE" w:rsidRDefault="003F275D" w:rsidP="002E1C97">
            <w:pPr>
              <w:widowControl/>
              <w:autoSpaceDE/>
              <w:autoSpaceDN/>
              <w:jc w:val="center"/>
              <w:rPr>
                <w:rFonts w:ascii="Calibri" w:eastAsia="Times New Roman" w:hAnsi="Calibri" w:cs="Calibri"/>
                <w:color w:val="000000"/>
                <w:sz w:val="20"/>
                <w:szCs w:val="20"/>
                <w:lang w:eastAsia="cs-CZ"/>
              </w:rPr>
            </w:pPr>
          </w:p>
        </w:tc>
        <w:tc>
          <w:tcPr>
            <w:tcW w:w="3576" w:type="dxa"/>
            <w:tcBorders>
              <w:top w:val="nil"/>
              <w:left w:val="nil"/>
              <w:bottom w:val="nil"/>
              <w:right w:val="nil"/>
            </w:tcBorders>
            <w:noWrap/>
            <w:vAlign w:val="bottom"/>
            <w:hideMark/>
          </w:tcPr>
          <w:p w14:paraId="50021C68" w14:textId="77777777" w:rsidR="003F275D" w:rsidRPr="00013DEE" w:rsidRDefault="003F275D" w:rsidP="002E1C97">
            <w:pPr>
              <w:widowControl/>
              <w:autoSpaceDE/>
              <w:autoSpaceDN/>
              <w:rPr>
                <w:rFonts w:ascii="Times New Roman" w:eastAsia="Times New Roman" w:hAnsi="Times New Roman" w:cs="Times New Roman"/>
                <w:sz w:val="20"/>
                <w:szCs w:val="20"/>
                <w:lang w:eastAsia="cs-CZ"/>
              </w:rPr>
            </w:pPr>
          </w:p>
        </w:tc>
      </w:tr>
      <w:tr w:rsidR="003F275D" w:rsidRPr="00013DEE" w14:paraId="4BA5AC88" w14:textId="77777777" w:rsidTr="002E1C97">
        <w:trPr>
          <w:trHeight w:val="260"/>
        </w:trPr>
        <w:tc>
          <w:tcPr>
            <w:tcW w:w="6812" w:type="dxa"/>
            <w:gridSpan w:val="2"/>
            <w:tcBorders>
              <w:top w:val="nil"/>
              <w:left w:val="nil"/>
              <w:bottom w:val="nil"/>
              <w:right w:val="nil"/>
            </w:tcBorders>
            <w:noWrap/>
            <w:vAlign w:val="bottom"/>
            <w:hideMark/>
          </w:tcPr>
          <w:p w14:paraId="73DEF68E" w14:textId="3EB52FDD" w:rsidR="003F275D" w:rsidRPr="00013DEE" w:rsidRDefault="003F275D" w:rsidP="002E1C97">
            <w:pPr>
              <w:widowControl/>
              <w:autoSpaceDE/>
              <w:autoSpaceDN/>
              <w:rPr>
                <w:rFonts w:ascii="Calibri" w:eastAsia="Times New Roman" w:hAnsi="Calibri" w:cs="Calibri"/>
                <w:i/>
                <w:iCs/>
                <w:color w:val="000000"/>
                <w:sz w:val="20"/>
                <w:szCs w:val="20"/>
                <w:lang w:eastAsia="cs-CZ"/>
              </w:rPr>
            </w:pPr>
            <w:r w:rsidRPr="00013DEE">
              <w:rPr>
                <w:rFonts w:ascii="Calibri" w:eastAsia="Times New Roman" w:hAnsi="Calibri" w:cs="Calibri"/>
                <w:i/>
                <w:iCs/>
                <w:color w:val="000000"/>
                <w:sz w:val="20"/>
                <w:szCs w:val="20"/>
                <w:lang w:eastAsia="cs-CZ"/>
              </w:rPr>
              <w:t xml:space="preserve">*) Tyto komponenty jsou automaticky součástí podpory prvků </w:t>
            </w:r>
            <w:r w:rsidRPr="0040206C">
              <w:rPr>
                <w:rFonts w:ascii="Calibri" w:eastAsia="Times New Roman" w:hAnsi="Calibri" w:cs="Calibri"/>
                <w:i/>
                <w:iCs/>
                <w:color w:val="000000"/>
                <w:sz w:val="20"/>
                <w:szCs w:val="20"/>
                <w:lang w:eastAsia="cs-CZ"/>
              </w:rPr>
              <w:t xml:space="preserve">F5 </w:t>
            </w:r>
            <w:r w:rsidR="0040206C" w:rsidRPr="0040206C">
              <w:rPr>
                <w:rFonts w:ascii="Calibri" w:eastAsia="Times New Roman" w:hAnsi="Calibri" w:cs="Calibri"/>
                <w:i/>
                <w:iCs/>
                <w:color w:val="000000"/>
                <w:sz w:val="20"/>
                <w:szCs w:val="20"/>
                <w:lang w:eastAsia="cs-CZ"/>
              </w:rPr>
              <w:t>XXX</w:t>
            </w:r>
            <w:r w:rsidRPr="0040206C">
              <w:rPr>
                <w:rFonts w:ascii="Calibri" w:eastAsia="Times New Roman" w:hAnsi="Calibri" w:cs="Calibri"/>
                <w:i/>
                <w:iCs/>
                <w:color w:val="000000"/>
                <w:sz w:val="20"/>
                <w:szCs w:val="20"/>
                <w:lang w:eastAsia="cs-CZ"/>
              </w:rPr>
              <w:t>.</w:t>
            </w:r>
            <w:r w:rsidRPr="00013DEE">
              <w:rPr>
                <w:rFonts w:ascii="Calibri" w:eastAsia="Times New Roman" w:hAnsi="Calibri" w:cs="Calibri"/>
                <w:i/>
                <w:iCs/>
                <w:color w:val="000000"/>
                <w:sz w:val="20"/>
                <w:szCs w:val="20"/>
                <w:lang w:eastAsia="cs-CZ"/>
              </w:rPr>
              <w:t xml:space="preserve"> </w:t>
            </w:r>
          </w:p>
        </w:tc>
      </w:tr>
    </w:tbl>
    <w:p w14:paraId="1C1DD37B" w14:textId="460D4352" w:rsidR="00CD282F" w:rsidRDefault="00CD282F" w:rsidP="18402F5F">
      <w:pPr>
        <w:spacing w:before="86"/>
        <w:ind w:right="397"/>
      </w:pPr>
    </w:p>
    <w:p w14:paraId="583550C2" w14:textId="02AB7A62" w:rsidR="009E238A" w:rsidRPr="0008010E" w:rsidRDefault="009E238A" w:rsidP="18402F5F">
      <w:pPr>
        <w:pStyle w:val="Nadpis2"/>
        <w:spacing w:before="86"/>
        <w:ind w:right="397"/>
        <w:rPr>
          <w:color w:val="404040" w:themeColor="text1" w:themeTint="BF"/>
        </w:rPr>
      </w:pPr>
    </w:p>
    <w:p w14:paraId="583550C3" w14:textId="2DED4011" w:rsidR="009E238A" w:rsidRPr="0008010E" w:rsidRDefault="009E238A" w:rsidP="00A529B9">
      <w:pPr>
        <w:pStyle w:val="Zkladntext"/>
        <w:spacing w:before="20"/>
        <w:ind w:left="0" w:right="397"/>
        <w:jc w:val="left"/>
        <w:rPr>
          <w:b/>
          <w:color w:val="404040" w:themeColor="text1" w:themeTint="BF"/>
        </w:rPr>
      </w:pPr>
    </w:p>
    <w:p w14:paraId="583550D3" w14:textId="62C905DC" w:rsidR="009E238A" w:rsidRPr="0008010E" w:rsidRDefault="009E238A" w:rsidP="00A529B9">
      <w:pPr>
        <w:pStyle w:val="Zkladntext"/>
        <w:ind w:left="0" w:right="397"/>
        <w:jc w:val="left"/>
        <w:rPr>
          <w:b/>
          <w:color w:val="404040" w:themeColor="text1" w:themeTint="BF"/>
        </w:rPr>
      </w:pPr>
    </w:p>
    <w:p w14:paraId="583550D4" w14:textId="54F2C168" w:rsidR="009E238A" w:rsidRPr="0008010E" w:rsidRDefault="009E238A" w:rsidP="00A529B9">
      <w:pPr>
        <w:pStyle w:val="Zkladntext"/>
        <w:ind w:left="0" w:right="397"/>
        <w:jc w:val="left"/>
        <w:rPr>
          <w:b/>
          <w:color w:val="404040" w:themeColor="text1" w:themeTint="BF"/>
        </w:rPr>
      </w:pPr>
    </w:p>
    <w:p w14:paraId="583550E2" w14:textId="3FCDB4B1" w:rsidR="009E238A" w:rsidRPr="0008010E" w:rsidRDefault="009E238A" w:rsidP="00A529B9">
      <w:pPr>
        <w:pStyle w:val="Zkladntext"/>
        <w:ind w:left="0" w:right="397"/>
        <w:jc w:val="left"/>
        <w:rPr>
          <w:b/>
          <w:color w:val="404040" w:themeColor="text1" w:themeTint="BF"/>
        </w:rPr>
      </w:pPr>
    </w:p>
    <w:p w14:paraId="583550E3" w14:textId="6C20D1AF" w:rsidR="009E238A" w:rsidRPr="0008010E" w:rsidRDefault="009E238A" w:rsidP="00A529B9">
      <w:pPr>
        <w:ind w:left="300" w:right="397"/>
        <w:jc w:val="center"/>
        <w:rPr>
          <w:b/>
          <w:color w:val="404040" w:themeColor="text1" w:themeTint="BF"/>
        </w:rPr>
      </w:pPr>
    </w:p>
    <w:p w14:paraId="0DB0A18F" w14:textId="312AFD37" w:rsidR="18402F5F" w:rsidRDefault="18402F5F"/>
    <w:p w14:paraId="28C34BEA" w14:textId="77777777" w:rsidR="00CC51F0" w:rsidRPr="00013DEE" w:rsidRDefault="00CC51F0" w:rsidP="00CC51F0">
      <w:pPr>
        <w:widowControl/>
        <w:autoSpaceDE/>
        <w:autoSpaceDN/>
        <w:ind w:right="397"/>
      </w:pPr>
      <w:r w:rsidRPr="0034B2A7">
        <w:rPr>
          <w:b/>
          <w:bCs/>
          <w:color w:val="404040" w:themeColor="text1" w:themeTint="BF"/>
          <w:sz w:val="24"/>
          <w:szCs w:val="24"/>
        </w:rPr>
        <w:t xml:space="preserve">Příloha č. 3 - Oprávněné osoby Smluvních stran  </w:t>
      </w:r>
    </w:p>
    <w:p w14:paraId="3472067F" w14:textId="4687FE01" w:rsidR="00013DEE" w:rsidRPr="009F4785" w:rsidRDefault="78A94EB4" w:rsidP="00A529B9">
      <w:pPr>
        <w:spacing w:before="240" w:after="240"/>
        <w:ind w:right="397"/>
      </w:pPr>
      <w:proofErr w:type="spellStart"/>
      <w:r w:rsidRPr="5B429BFD">
        <w:rPr>
          <w:rFonts w:eastAsia="Calibri"/>
          <w:b/>
          <w:lang w:val="en-US"/>
        </w:rPr>
        <w:t>Seznam</w:t>
      </w:r>
      <w:proofErr w:type="spellEnd"/>
      <w:r w:rsidRPr="5B429BFD">
        <w:rPr>
          <w:rFonts w:eastAsia="Calibri"/>
          <w:b/>
          <w:lang w:val="en-US"/>
        </w:rPr>
        <w:t xml:space="preserve"> </w:t>
      </w:r>
      <w:proofErr w:type="spellStart"/>
      <w:r w:rsidRPr="5B429BFD">
        <w:rPr>
          <w:rFonts w:eastAsia="Calibri"/>
          <w:b/>
          <w:lang w:val="en-US"/>
        </w:rPr>
        <w:t>oprávněných</w:t>
      </w:r>
      <w:proofErr w:type="spellEnd"/>
      <w:r w:rsidRPr="5B429BFD">
        <w:rPr>
          <w:rFonts w:eastAsia="Calibri"/>
          <w:b/>
          <w:lang w:val="en-US"/>
        </w:rPr>
        <w:t xml:space="preserve"> </w:t>
      </w:r>
      <w:proofErr w:type="spellStart"/>
      <w:r w:rsidRPr="5B429BFD">
        <w:rPr>
          <w:rFonts w:eastAsia="Calibri"/>
          <w:b/>
          <w:lang w:val="en-US"/>
        </w:rPr>
        <w:t>osob</w:t>
      </w:r>
      <w:proofErr w:type="spellEnd"/>
      <w:r w:rsidRPr="5B429BFD">
        <w:rPr>
          <w:rFonts w:eastAsia="Calibri"/>
          <w:b/>
          <w:lang w:val="en-US"/>
        </w:rPr>
        <w:t xml:space="preserve"> </w:t>
      </w:r>
      <w:proofErr w:type="spellStart"/>
      <w:r w:rsidRPr="5B429BFD">
        <w:rPr>
          <w:rFonts w:eastAsia="Calibri"/>
          <w:b/>
          <w:lang w:val="en-US"/>
        </w:rPr>
        <w:t>Objednatele</w:t>
      </w:r>
      <w:proofErr w:type="spellEnd"/>
      <w:r w:rsidR="24BA331A" w:rsidRPr="5B429BFD">
        <w:rPr>
          <w:rFonts w:eastAsia="Calibri"/>
          <w:b/>
          <w:lang w:val="en-US"/>
        </w:rPr>
        <w:t xml:space="preserve"> </w:t>
      </w:r>
    </w:p>
    <w:p w14:paraId="3CA010D9" w14:textId="0A234B95" w:rsidR="00013DEE" w:rsidRPr="009F4785" w:rsidRDefault="46A8FBF7" w:rsidP="00A529B9">
      <w:pPr>
        <w:spacing w:before="240" w:after="240"/>
        <w:ind w:right="397"/>
        <w:rPr>
          <w:rFonts w:eastAsia="Calibri"/>
          <w:b/>
          <w:u w:val="single"/>
          <w:lang w:val="en-US"/>
        </w:rPr>
      </w:pPr>
      <w:proofErr w:type="spellStart"/>
      <w:r w:rsidRPr="5B429BFD">
        <w:rPr>
          <w:rFonts w:eastAsia="Calibri"/>
          <w:b/>
          <w:u w:val="single"/>
          <w:lang w:val="en-US"/>
        </w:rPr>
        <w:t>ve</w:t>
      </w:r>
      <w:proofErr w:type="spellEnd"/>
      <w:r w:rsidRPr="5B429BFD">
        <w:rPr>
          <w:rFonts w:eastAsia="Calibri"/>
          <w:b/>
          <w:u w:val="single"/>
          <w:lang w:val="en-US"/>
        </w:rPr>
        <w:t xml:space="preserve"> </w:t>
      </w:r>
      <w:proofErr w:type="spellStart"/>
      <w:r w:rsidRPr="5B429BFD">
        <w:rPr>
          <w:rFonts w:eastAsia="Calibri"/>
          <w:b/>
          <w:u w:val="single"/>
          <w:lang w:val="en-US"/>
        </w:rPr>
        <w:t>věcech</w:t>
      </w:r>
      <w:proofErr w:type="spellEnd"/>
      <w:r w:rsidRPr="5B429BFD">
        <w:rPr>
          <w:rFonts w:eastAsia="Calibri"/>
          <w:b/>
          <w:u w:val="single"/>
          <w:lang w:val="en-US"/>
        </w:rPr>
        <w:t xml:space="preserve"> </w:t>
      </w:r>
      <w:proofErr w:type="spellStart"/>
      <w:r w:rsidRPr="5B429BFD">
        <w:rPr>
          <w:rFonts w:eastAsia="Calibri"/>
          <w:b/>
          <w:u w:val="single"/>
          <w:lang w:val="en-US"/>
        </w:rPr>
        <w:t>technických</w:t>
      </w:r>
      <w:proofErr w:type="spellEnd"/>
      <w:r w:rsidR="65218C02" w:rsidRPr="5B429BFD">
        <w:rPr>
          <w:rFonts w:eastAsia="Calibri"/>
          <w:b/>
          <w:u w:val="single"/>
          <w:lang w:val="en-US"/>
        </w:rPr>
        <w:t>:</w:t>
      </w:r>
    </w:p>
    <w:p w14:paraId="79D3636D" w14:textId="47B494F6" w:rsidR="00013DEE" w:rsidRPr="005635B6" w:rsidRDefault="009C5D0F" w:rsidP="00A529B9">
      <w:pPr>
        <w:spacing w:before="240" w:after="240"/>
        <w:ind w:right="397"/>
        <w:rPr>
          <w:rFonts w:eastAsia="Calibri"/>
          <w:lang w:val="en-US"/>
        </w:rPr>
      </w:pPr>
      <w:r w:rsidRPr="00B94090">
        <w:rPr>
          <w:color w:val="404040" w:themeColor="text1" w:themeTint="BF"/>
          <w:highlight w:val="lightGray"/>
        </w:rPr>
        <w:t>XXX</w:t>
      </w:r>
      <w:r w:rsidR="350DC251" w:rsidRPr="007E294A">
        <w:tab/>
      </w:r>
      <w:r>
        <w:tab/>
      </w:r>
      <w:r>
        <w:tab/>
      </w:r>
      <w:r w:rsidR="4511E5FE" w:rsidRPr="005635B6">
        <w:rPr>
          <w:rFonts w:eastAsia="Calibri"/>
          <w:lang w:val="en-US"/>
        </w:rPr>
        <w:t>em</w:t>
      </w:r>
      <w:r w:rsidR="09930C61" w:rsidRPr="005635B6">
        <w:rPr>
          <w:rFonts w:eastAsia="Calibri"/>
          <w:lang w:val="en-US"/>
        </w:rPr>
        <w:t>ail:</w:t>
      </w:r>
      <w:r w:rsidR="350DC251" w:rsidRPr="007E294A">
        <w:tab/>
      </w:r>
      <w:r w:rsidRPr="00B94090">
        <w:rPr>
          <w:color w:val="404040" w:themeColor="text1" w:themeTint="BF"/>
          <w:highlight w:val="lightGray"/>
        </w:rPr>
        <w:t>XXX</w:t>
      </w:r>
      <w:r>
        <w:tab/>
      </w:r>
      <w:r>
        <w:tab/>
      </w:r>
      <w:r w:rsidR="1C9961E9" w:rsidRPr="005635B6">
        <w:t>t</w:t>
      </w:r>
      <w:proofErr w:type="spellStart"/>
      <w:r w:rsidR="09930C61" w:rsidRPr="005635B6">
        <w:rPr>
          <w:rFonts w:eastAsia="Calibri"/>
          <w:lang w:val="en-US"/>
        </w:rPr>
        <w:t>elefon</w:t>
      </w:r>
      <w:proofErr w:type="spellEnd"/>
      <w:r w:rsidR="09930C61" w:rsidRPr="005635B6">
        <w:rPr>
          <w:rFonts w:eastAsia="Calibri"/>
          <w:lang w:val="en-US"/>
        </w:rPr>
        <w:t xml:space="preserve">: </w:t>
      </w:r>
      <w:r w:rsidRPr="00B94090">
        <w:rPr>
          <w:color w:val="404040" w:themeColor="text1" w:themeTint="BF"/>
          <w:highlight w:val="lightGray"/>
        </w:rPr>
        <w:t>XXX</w:t>
      </w:r>
    </w:p>
    <w:p w14:paraId="423E1BE0" w14:textId="0EF974DE" w:rsidR="00013DEE" w:rsidRPr="005635B6" w:rsidRDefault="00493E88" w:rsidP="00A529B9">
      <w:pPr>
        <w:spacing w:before="240" w:after="240"/>
        <w:ind w:right="397"/>
        <w:rPr>
          <w:rFonts w:eastAsia="Calibri"/>
        </w:rPr>
      </w:pPr>
      <w:r w:rsidRPr="00B94090">
        <w:rPr>
          <w:color w:val="404040" w:themeColor="text1" w:themeTint="BF"/>
          <w:highlight w:val="lightGray"/>
        </w:rPr>
        <w:t>XXX</w:t>
      </w:r>
      <w:r w:rsidRPr="005635B6">
        <w:rPr>
          <w:rFonts w:eastAsia="Calibri"/>
        </w:rPr>
        <w:t xml:space="preserve"> </w:t>
      </w:r>
      <w:r>
        <w:rPr>
          <w:rFonts w:eastAsia="Calibri"/>
        </w:rPr>
        <w:tab/>
      </w:r>
      <w:r w:rsidR="00013DEE" w:rsidRPr="007E294A">
        <w:tab/>
      </w:r>
      <w:r w:rsidR="00013DEE" w:rsidRPr="007E294A">
        <w:tab/>
      </w:r>
      <w:r w:rsidR="44E90D11" w:rsidRPr="005635B6">
        <w:rPr>
          <w:rFonts w:eastAsia="Calibri"/>
        </w:rPr>
        <w:t>e</w:t>
      </w:r>
      <w:r w:rsidR="350DC251" w:rsidRPr="005635B6">
        <w:rPr>
          <w:rFonts w:eastAsia="Calibri"/>
        </w:rPr>
        <w:t>mail:</w:t>
      </w:r>
      <w:r w:rsidR="009C5D0F" w:rsidRPr="009C5D0F">
        <w:rPr>
          <w:color w:val="404040" w:themeColor="text1" w:themeTint="BF"/>
          <w:highlight w:val="lightGray"/>
        </w:rPr>
        <w:t xml:space="preserve"> </w:t>
      </w:r>
      <w:r w:rsidR="009C5D0F" w:rsidRPr="00B94090">
        <w:rPr>
          <w:color w:val="404040" w:themeColor="text1" w:themeTint="BF"/>
          <w:highlight w:val="lightGray"/>
        </w:rPr>
        <w:t>XXX</w:t>
      </w:r>
      <w:r w:rsidR="5BBA9D6B" w:rsidRPr="005635B6">
        <w:rPr>
          <w:rFonts w:eastAsia="Calibri"/>
        </w:rPr>
        <w:t xml:space="preserve">      </w:t>
      </w:r>
      <w:r w:rsidR="00013DEE" w:rsidRPr="007E294A">
        <w:tab/>
      </w:r>
      <w:r w:rsidR="084221CA" w:rsidRPr="005635B6">
        <w:rPr>
          <w:rFonts w:eastAsia="Calibri"/>
        </w:rPr>
        <w:t>t</w:t>
      </w:r>
      <w:r w:rsidR="350DC251" w:rsidRPr="005635B6">
        <w:rPr>
          <w:rFonts w:eastAsia="Calibri"/>
        </w:rPr>
        <w:t xml:space="preserve">elefon: </w:t>
      </w:r>
      <w:r w:rsidR="009C5D0F" w:rsidRPr="00B94090">
        <w:rPr>
          <w:color w:val="404040" w:themeColor="text1" w:themeTint="BF"/>
          <w:highlight w:val="lightGray"/>
        </w:rPr>
        <w:t>XXX</w:t>
      </w:r>
    </w:p>
    <w:p w14:paraId="0F6F685F" w14:textId="70B05FDF" w:rsidR="00013DEE" w:rsidRPr="005635B6" w:rsidRDefault="00493E88" w:rsidP="00A529B9">
      <w:pPr>
        <w:spacing w:before="240" w:after="240"/>
        <w:ind w:right="397"/>
        <w:rPr>
          <w:rFonts w:eastAsia="Calibri"/>
        </w:rPr>
      </w:pPr>
      <w:r w:rsidRPr="00B94090">
        <w:rPr>
          <w:color w:val="404040" w:themeColor="text1" w:themeTint="BF"/>
          <w:highlight w:val="lightGray"/>
        </w:rPr>
        <w:t>XXX</w:t>
      </w:r>
      <w:r w:rsidRPr="005635B6">
        <w:rPr>
          <w:rFonts w:eastAsia="Calibri"/>
        </w:rPr>
        <w:t xml:space="preserve"> </w:t>
      </w:r>
      <w:r>
        <w:rPr>
          <w:rFonts w:eastAsia="Calibri"/>
        </w:rPr>
        <w:tab/>
      </w:r>
      <w:r w:rsidR="00013DEE" w:rsidRPr="007E294A">
        <w:tab/>
      </w:r>
      <w:r w:rsidR="00013DEE" w:rsidRPr="007E294A">
        <w:tab/>
      </w:r>
      <w:r w:rsidR="60B86DAA" w:rsidRPr="005635B6">
        <w:rPr>
          <w:rFonts w:eastAsia="Calibri"/>
        </w:rPr>
        <w:t>em</w:t>
      </w:r>
      <w:r w:rsidR="350DC251" w:rsidRPr="005635B6">
        <w:rPr>
          <w:rFonts w:eastAsia="Calibri"/>
        </w:rPr>
        <w:t>ail:</w:t>
      </w:r>
      <w:r w:rsidR="009C5D0F" w:rsidRPr="009C5D0F">
        <w:rPr>
          <w:color w:val="404040" w:themeColor="text1" w:themeTint="BF"/>
          <w:highlight w:val="lightGray"/>
        </w:rPr>
        <w:t xml:space="preserve"> </w:t>
      </w:r>
      <w:r w:rsidR="009C5D0F" w:rsidRPr="00B94090">
        <w:rPr>
          <w:color w:val="404040" w:themeColor="text1" w:themeTint="BF"/>
          <w:highlight w:val="lightGray"/>
        </w:rPr>
        <w:t>XXX</w:t>
      </w:r>
      <w:r w:rsidR="00013DEE" w:rsidRPr="007E294A">
        <w:tab/>
      </w:r>
      <w:r w:rsidR="00013DEE" w:rsidRPr="007E294A">
        <w:tab/>
      </w:r>
      <w:r w:rsidR="2BEC6335" w:rsidRPr="005635B6">
        <w:rPr>
          <w:rFonts w:eastAsia="Calibri"/>
        </w:rPr>
        <w:t>t</w:t>
      </w:r>
      <w:r w:rsidR="350DC251" w:rsidRPr="005635B6">
        <w:rPr>
          <w:rFonts w:eastAsia="Calibri"/>
        </w:rPr>
        <w:t xml:space="preserve">elefon: </w:t>
      </w:r>
      <w:r w:rsidR="009C5D0F" w:rsidRPr="00B94090">
        <w:rPr>
          <w:color w:val="404040" w:themeColor="text1" w:themeTint="BF"/>
          <w:highlight w:val="lightGray"/>
        </w:rPr>
        <w:t>XXX</w:t>
      </w:r>
    </w:p>
    <w:p w14:paraId="4FE59E03" w14:textId="5F08EF05" w:rsidR="00013DEE" w:rsidRPr="005635B6" w:rsidRDefault="00493E88" w:rsidP="00A529B9">
      <w:pPr>
        <w:spacing w:before="240" w:after="240"/>
        <w:ind w:right="397"/>
        <w:rPr>
          <w:rFonts w:eastAsia="Calibri"/>
        </w:rPr>
      </w:pPr>
      <w:r w:rsidRPr="00B94090">
        <w:rPr>
          <w:color w:val="404040" w:themeColor="text1" w:themeTint="BF"/>
          <w:highlight w:val="lightGray"/>
        </w:rPr>
        <w:t>XXX</w:t>
      </w:r>
      <w:r w:rsidRPr="005635B6">
        <w:rPr>
          <w:rFonts w:eastAsia="Calibri"/>
        </w:rPr>
        <w:t xml:space="preserve"> </w:t>
      </w:r>
      <w:r>
        <w:rPr>
          <w:rFonts w:eastAsia="Calibri"/>
        </w:rPr>
        <w:tab/>
      </w:r>
      <w:r>
        <w:rPr>
          <w:rFonts w:eastAsia="Calibri"/>
        </w:rPr>
        <w:tab/>
      </w:r>
      <w:r w:rsidR="00013DEE" w:rsidRPr="007E294A">
        <w:tab/>
      </w:r>
      <w:r w:rsidR="1E56C44E" w:rsidRPr="005635B6">
        <w:rPr>
          <w:rFonts w:eastAsia="Calibri"/>
        </w:rPr>
        <w:t>e</w:t>
      </w:r>
      <w:r w:rsidR="350DC251" w:rsidRPr="005635B6">
        <w:rPr>
          <w:rFonts w:eastAsia="Calibri"/>
        </w:rPr>
        <w:t>mail:</w:t>
      </w:r>
      <w:r w:rsidR="009C5D0F" w:rsidRPr="009C5D0F">
        <w:rPr>
          <w:color w:val="404040" w:themeColor="text1" w:themeTint="BF"/>
          <w:highlight w:val="lightGray"/>
        </w:rPr>
        <w:t xml:space="preserve"> </w:t>
      </w:r>
      <w:r w:rsidR="009C5D0F" w:rsidRPr="00B94090">
        <w:rPr>
          <w:color w:val="404040" w:themeColor="text1" w:themeTint="BF"/>
          <w:highlight w:val="lightGray"/>
        </w:rPr>
        <w:t>XXX</w:t>
      </w:r>
      <w:r w:rsidR="00013DEE" w:rsidRPr="007E294A">
        <w:tab/>
      </w:r>
      <w:r w:rsidR="009C5D0F">
        <w:tab/>
      </w:r>
      <w:r w:rsidR="23D2B6D6" w:rsidRPr="005635B6">
        <w:rPr>
          <w:rFonts w:eastAsia="Calibri"/>
        </w:rPr>
        <w:t>t</w:t>
      </w:r>
      <w:r w:rsidR="350DC251" w:rsidRPr="005635B6">
        <w:rPr>
          <w:rFonts w:eastAsia="Calibri"/>
        </w:rPr>
        <w:t xml:space="preserve">elefon: </w:t>
      </w:r>
      <w:r w:rsidR="009C5D0F" w:rsidRPr="00B94090">
        <w:rPr>
          <w:color w:val="404040" w:themeColor="text1" w:themeTint="BF"/>
          <w:highlight w:val="lightGray"/>
        </w:rPr>
        <w:t>XXX</w:t>
      </w:r>
    </w:p>
    <w:p w14:paraId="53826565" w14:textId="1A8C9F08" w:rsidR="00013DEE" w:rsidRPr="005635B6" w:rsidRDefault="00493E88" w:rsidP="00A529B9">
      <w:pPr>
        <w:spacing w:before="240" w:after="240"/>
        <w:ind w:right="397"/>
        <w:rPr>
          <w:rFonts w:eastAsia="Calibri"/>
        </w:rPr>
      </w:pPr>
      <w:r w:rsidRPr="00B94090">
        <w:rPr>
          <w:color w:val="404040" w:themeColor="text1" w:themeTint="BF"/>
          <w:highlight w:val="lightGray"/>
        </w:rPr>
        <w:t>XXX</w:t>
      </w:r>
      <w:r w:rsidRPr="005635B6">
        <w:rPr>
          <w:rFonts w:eastAsia="Calibri"/>
        </w:rPr>
        <w:t xml:space="preserve"> </w:t>
      </w:r>
      <w:r>
        <w:rPr>
          <w:rFonts w:eastAsia="Calibri"/>
        </w:rPr>
        <w:tab/>
      </w:r>
      <w:r>
        <w:rPr>
          <w:rFonts w:eastAsia="Calibri"/>
        </w:rPr>
        <w:tab/>
      </w:r>
      <w:r w:rsidR="00013DEE" w:rsidRPr="007E294A">
        <w:tab/>
      </w:r>
      <w:r w:rsidR="3752FDB0" w:rsidRPr="005635B6">
        <w:rPr>
          <w:rFonts w:eastAsia="Calibri"/>
        </w:rPr>
        <w:t>e</w:t>
      </w:r>
      <w:r w:rsidR="350DC251" w:rsidRPr="005635B6">
        <w:rPr>
          <w:rFonts w:eastAsia="Calibri"/>
        </w:rPr>
        <w:t>mail:</w:t>
      </w:r>
      <w:r w:rsidR="009C5D0F" w:rsidRPr="009C5D0F">
        <w:rPr>
          <w:color w:val="404040" w:themeColor="text1" w:themeTint="BF"/>
          <w:highlight w:val="lightGray"/>
        </w:rPr>
        <w:t xml:space="preserve"> </w:t>
      </w:r>
      <w:r w:rsidR="009C5D0F" w:rsidRPr="00B94090">
        <w:rPr>
          <w:color w:val="404040" w:themeColor="text1" w:themeTint="BF"/>
          <w:highlight w:val="lightGray"/>
        </w:rPr>
        <w:t>XXX</w:t>
      </w:r>
      <w:r w:rsidR="00013DEE" w:rsidRPr="007E294A">
        <w:tab/>
      </w:r>
      <w:r w:rsidR="009C5D0F">
        <w:tab/>
      </w:r>
      <w:r w:rsidR="03E95396" w:rsidRPr="005635B6">
        <w:rPr>
          <w:rFonts w:eastAsia="Calibri"/>
        </w:rPr>
        <w:t>t</w:t>
      </w:r>
      <w:r w:rsidR="350DC251" w:rsidRPr="005635B6">
        <w:rPr>
          <w:rFonts w:eastAsia="Calibri"/>
        </w:rPr>
        <w:t xml:space="preserve">elefon: </w:t>
      </w:r>
      <w:r w:rsidR="009C5D0F" w:rsidRPr="00B94090">
        <w:rPr>
          <w:color w:val="404040" w:themeColor="text1" w:themeTint="BF"/>
          <w:highlight w:val="lightGray"/>
        </w:rPr>
        <w:t>XXX</w:t>
      </w:r>
    </w:p>
    <w:p w14:paraId="0EDBC4D0" w14:textId="77777777" w:rsidR="005635B6" w:rsidRDefault="005635B6" w:rsidP="00A529B9">
      <w:pPr>
        <w:spacing w:before="240" w:after="240"/>
        <w:ind w:right="397"/>
        <w:rPr>
          <w:rFonts w:eastAsia="Calibri"/>
          <w:b/>
          <w:u w:val="single"/>
        </w:rPr>
      </w:pPr>
    </w:p>
    <w:p w14:paraId="6354571B" w14:textId="172C0580" w:rsidR="4F236E55" w:rsidRPr="005635B6" w:rsidRDefault="7B0D5898" w:rsidP="00A529B9">
      <w:pPr>
        <w:spacing w:before="240" w:after="240"/>
        <w:ind w:right="397"/>
        <w:rPr>
          <w:rFonts w:eastAsia="Calibri"/>
          <w:b/>
        </w:rPr>
      </w:pPr>
      <w:r w:rsidRPr="005635B6">
        <w:rPr>
          <w:rFonts w:eastAsia="Calibri"/>
          <w:b/>
          <w:u w:val="single"/>
        </w:rPr>
        <w:t>pro podpis akceptačního protokolu:</w:t>
      </w:r>
    </w:p>
    <w:p w14:paraId="2C7E05C5" w14:textId="2D9D2EAF" w:rsidR="7B0D5898" w:rsidRDefault="00493E88" w:rsidP="00A529B9">
      <w:pPr>
        <w:spacing w:before="240" w:after="240"/>
        <w:ind w:right="397"/>
        <w:rPr>
          <w:rFonts w:eastAsia="Calibri"/>
          <w:lang w:val="en-US"/>
        </w:rPr>
      </w:pPr>
      <w:r w:rsidRPr="00B94090">
        <w:rPr>
          <w:color w:val="404040" w:themeColor="text1" w:themeTint="BF"/>
          <w:highlight w:val="lightGray"/>
        </w:rPr>
        <w:t>XXX</w:t>
      </w:r>
      <w:r w:rsidR="7B0D5898" w:rsidRPr="007E294A">
        <w:tab/>
      </w:r>
      <w:r w:rsidR="7B0D5898" w:rsidRPr="007E294A">
        <w:tab/>
      </w:r>
      <w:r w:rsidR="7B0D5898" w:rsidRPr="007E294A">
        <w:rPr>
          <w:rFonts w:eastAsia="Calibri"/>
          <w:lang w:val="en-US"/>
        </w:rPr>
        <w:t>email:</w:t>
      </w:r>
      <w:r w:rsidRPr="00493E88">
        <w:rPr>
          <w:color w:val="404040" w:themeColor="text1" w:themeTint="BF"/>
          <w:highlight w:val="lightGray"/>
        </w:rPr>
        <w:t xml:space="preserve"> </w:t>
      </w:r>
      <w:r w:rsidRPr="00B94090">
        <w:rPr>
          <w:color w:val="404040" w:themeColor="text1" w:themeTint="BF"/>
          <w:highlight w:val="lightGray"/>
        </w:rPr>
        <w:t>XXX</w:t>
      </w:r>
      <w:r w:rsidR="7B0D5898" w:rsidRPr="007E294A">
        <w:tab/>
      </w:r>
      <w:r>
        <w:tab/>
      </w:r>
      <w:r w:rsidR="7B0D5898" w:rsidRPr="009F4785">
        <w:t>t</w:t>
      </w:r>
      <w:r w:rsidR="7B0D5898" w:rsidRPr="009F4785">
        <w:rPr>
          <w:rFonts w:eastAsia="Calibri"/>
        </w:rPr>
        <w:t xml:space="preserve">elefon: </w:t>
      </w:r>
      <w:r w:rsidRPr="00B94090">
        <w:rPr>
          <w:color w:val="404040" w:themeColor="text1" w:themeTint="BF"/>
          <w:highlight w:val="lightGray"/>
        </w:rPr>
        <w:t>XXX</w:t>
      </w:r>
    </w:p>
    <w:p w14:paraId="208DED62" w14:textId="033E1814" w:rsidR="005635B6" w:rsidRDefault="00493E88" w:rsidP="00A529B9">
      <w:pPr>
        <w:spacing w:before="240" w:after="240"/>
        <w:ind w:right="397"/>
        <w:rPr>
          <w:rFonts w:eastAsia="Calibri"/>
          <w:lang w:val="en-US"/>
        </w:rPr>
      </w:pPr>
      <w:r w:rsidRPr="00B94090">
        <w:rPr>
          <w:color w:val="404040" w:themeColor="text1" w:themeTint="BF"/>
          <w:highlight w:val="lightGray"/>
        </w:rPr>
        <w:t>XXX</w:t>
      </w:r>
      <w:r w:rsidR="009F4785">
        <w:rPr>
          <w:rFonts w:eastAsia="Calibri"/>
          <w:lang w:val="en-US"/>
        </w:rPr>
        <w:tab/>
      </w:r>
      <w:r w:rsidR="009F4785">
        <w:rPr>
          <w:rFonts w:eastAsia="Calibri"/>
          <w:lang w:val="en-US"/>
        </w:rPr>
        <w:tab/>
        <w:t>email:</w:t>
      </w:r>
      <w:r w:rsidRPr="00493E88">
        <w:rPr>
          <w:color w:val="404040" w:themeColor="text1" w:themeTint="BF"/>
          <w:highlight w:val="lightGray"/>
        </w:rPr>
        <w:t xml:space="preserve"> </w:t>
      </w:r>
      <w:r w:rsidRPr="00B94090">
        <w:rPr>
          <w:color w:val="404040" w:themeColor="text1" w:themeTint="BF"/>
          <w:highlight w:val="lightGray"/>
        </w:rPr>
        <w:t>XXX</w:t>
      </w:r>
      <w:r w:rsidR="009F4785" w:rsidRPr="009F4785">
        <w:rPr>
          <w:rFonts w:eastAsia="Calibri"/>
        </w:rPr>
        <w:tab/>
      </w:r>
      <w:r w:rsidR="009F4785" w:rsidRPr="009F4785">
        <w:rPr>
          <w:rFonts w:eastAsia="Calibri"/>
        </w:rPr>
        <w:tab/>
      </w:r>
      <w:r w:rsidR="009F4785" w:rsidRPr="009F4785">
        <w:t>t</w:t>
      </w:r>
      <w:r w:rsidR="009F4785" w:rsidRPr="009F4785">
        <w:rPr>
          <w:rFonts w:eastAsia="Calibri"/>
        </w:rPr>
        <w:t>elefon:</w:t>
      </w:r>
      <w:r w:rsidR="00306D52">
        <w:rPr>
          <w:rFonts w:eastAsia="Calibri"/>
        </w:rPr>
        <w:t xml:space="preserve"> </w:t>
      </w:r>
      <w:r w:rsidRPr="00B94090">
        <w:rPr>
          <w:color w:val="404040" w:themeColor="text1" w:themeTint="BF"/>
          <w:highlight w:val="lightGray"/>
        </w:rPr>
        <w:t>XXX</w:t>
      </w:r>
    </w:p>
    <w:p w14:paraId="3DFF0B6F" w14:textId="52129B41" w:rsidR="005635B6" w:rsidRPr="005635B6" w:rsidRDefault="005635B6" w:rsidP="00A529B9">
      <w:pPr>
        <w:spacing w:before="240" w:after="240"/>
        <w:ind w:right="397"/>
        <w:rPr>
          <w:rFonts w:eastAsia="Calibri"/>
        </w:rPr>
      </w:pPr>
      <w:r w:rsidRPr="005635B6">
        <w:rPr>
          <w:rFonts w:eastAsia="Calibri"/>
        </w:rPr>
        <w:t>přičemž Akceptační protokol musí být za Objednatele podepsán oběma uvedenými osobami</w:t>
      </w:r>
    </w:p>
    <w:p w14:paraId="0CE10D48" w14:textId="2DA0E08D" w:rsidR="2A6295DB" w:rsidRPr="009F4785" w:rsidRDefault="2A6295DB" w:rsidP="00A529B9">
      <w:pPr>
        <w:spacing w:before="240" w:after="240"/>
        <w:ind w:right="397"/>
        <w:rPr>
          <w:rFonts w:eastAsia="Calibri"/>
        </w:rPr>
      </w:pPr>
    </w:p>
    <w:p w14:paraId="780E460C" w14:textId="006DBA6F" w:rsidR="61C49FEC" w:rsidRPr="009F4785" w:rsidRDefault="454B026A" w:rsidP="00A529B9">
      <w:pPr>
        <w:spacing w:before="240" w:after="240"/>
        <w:ind w:right="397"/>
      </w:pPr>
      <w:r w:rsidRPr="00D75C5B">
        <w:rPr>
          <w:rFonts w:eastAsia="Calibri"/>
          <w:b/>
        </w:rPr>
        <w:t>Seznam oprávněných osob Dodavatele</w:t>
      </w:r>
      <w:r w:rsidR="5BD64EB0" w:rsidRPr="00D75C5B">
        <w:rPr>
          <w:rFonts w:eastAsia="Calibri"/>
          <w:b/>
        </w:rPr>
        <w:t xml:space="preserve"> </w:t>
      </w:r>
    </w:p>
    <w:p w14:paraId="4B4EE4F3" w14:textId="1EFAA9E2" w:rsidR="61C49FEC" w:rsidRPr="009F4785" w:rsidRDefault="0C9F8417" w:rsidP="00A529B9">
      <w:pPr>
        <w:spacing w:before="240" w:after="240"/>
        <w:ind w:right="397"/>
      </w:pPr>
      <w:r w:rsidRPr="00D75C5B">
        <w:rPr>
          <w:rFonts w:eastAsia="Calibri"/>
          <w:b/>
          <w:u w:val="single"/>
        </w:rPr>
        <w:t>ve věcech technických</w:t>
      </w:r>
      <w:r w:rsidR="254D93C6" w:rsidRPr="00D75C5B">
        <w:rPr>
          <w:rFonts w:eastAsia="Calibri"/>
          <w:b/>
          <w:u w:val="single"/>
        </w:rPr>
        <w:t>:</w:t>
      </w:r>
    </w:p>
    <w:p w14:paraId="037CDD3E" w14:textId="6A087DAB" w:rsidR="00A91578" w:rsidRDefault="00493E88" w:rsidP="00A529B9">
      <w:pPr>
        <w:spacing w:before="240" w:after="240"/>
        <w:ind w:right="397"/>
        <w:rPr>
          <w:rStyle w:val="eop"/>
          <w:color w:val="000000"/>
          <w:shd w:val="clear" w:color="auto" w:fill="FFFFFF"/>
        </w:rPr>
      </w:pPr>
      <w:r w:rsidRPr="00B94090">
        <w:rPr>
          <w:color w:val="404040" w:themeColor="text1" w:themeTint="BF"/>
          <w:highlight w:val="lightGray"/>
        </w:rPr>
        <w:t>XXX</w:t>
      </w:r>
      <w:r w:rsidR="00B21D63">
        <w:rPr>
          <w:rStyle w:val="tabchar"/>
          <w:rFonts w:ascii="Calibri" w:hAnsi="Calibri" w:cs="Calibri"/>
          <w:color w:val="000000"/>
          <w:shd w:val="clear" w:color="auto" w:fill="FFFFFF"/>
        </w:rPr>
        <w:tab/>
      </w:r>
      <w:r w:rsidR="00B21D63">
        <w:rPr>
          <w:rStyle w:val="normaltextrun"/>
          <w:color w:val="000000"/>
          <w:shd w:val="clear" w:color="auto" w:fill="FFFFFF"/>
        </w:rPr>
        <w:t>email: </w:t>
      </w:r>
      <w:r w:rsidRPr="00B94090">
        <w:rPr>
          <w:color w:val="404040" w:themeColor="text1" w:themeTint="BF"/>
          <w:highlight w:val="lightGray"/>
        </w:rPr>
        <w:t>XXX</w:t>
      </w:r>
      <w:r w:rsidR="00B21D63">
        <w:rPr>
          <w:rStyle w:val="tabchar"/>
          <w:rFonts w:ascii="Calibri" w:hAnsi="Calibri" w:cs="Calibri"/>
          <w:color w:val="000000"/>
          <w:shd w:val="clear" w:color="auto" w:fill="FFFFFF"/>
        </w:rPr>
        <w:tab/>
      </w:r>
      <w:r w:rsidR="00B21D63">
        <w:rPr>
          <w:rStyle w:val="tabchar"/>
          <w:rFonts w:ascii="Calibri" w:hAnsi="Calibri" w:cs="Calibri"/>
          <w:color w:val="000000"/>
          <w:shd w:val="clear" w:color="auto" w:fill="FFFFFF"/>
        </w:rPr>
        <w:tab/>
      </w:r>
      <w:r w:rsidR="00B21D63">
        <w:rPr>
          <w:rStyle w:val="normaltextrun"/>
          <w:color w:val="000000"/>
          <w:shd w:val="clear" w:color="auto" w:fill="FFFFFF"/>
        </w:rPr>
        <w:t>telefon: </w:t>
      </w:r>
      <w:r w:rsidRPr="00B94090">
        <w:rPr>
          <w:color w:val="404040" w:themeColor="text1" w:themeTint="BF"/>
          <w:highlight w:val="lightGray"/>
        </w:rPr>
        <w:t>XXX</w:t>
      </w:r>
    </w:p>
    <w:p w14:paraId="140B0F39" w14:textId="77777777" w:rsidR="00B21D63" w:rsidRDefault="00B21D63" w:rsidP="00A529B9">
      <w:pPr>
        <w:spacing w:before="240" w:after="240"/>
        <w:ind w:right="397"/>
        <w:rPr>
          <w:rFonts w:eastAsia="Calibri"/>
          <w:b/>
          <w:u w:val="single"/>
        </w:rPr>
      </w:pPr>
    </w:p>
    <w:p w14:paraId="06C5A15C" w14:textId="58C1B2E3" w:rsidR="00AE7BDF" w:rsidRPr="009F4785" w:rsidRDefault="5EB15B40" w:rsidP="00A529B9">
      <w:pPr>
        <w:spacing w:before="240" w:after="240"/>
        <w:ind w:right="397"/>
      </w:pPr>
      <w:r w:rsidRPr="009F4785">
        <w:rPr>
          <w:rFonts w:eastAsia="Calibri"/>
          <w:b/>
          <w:bCs/>
          <w:u w:val="single"/>
        </w:rPr>
        <w:t>pro podpis akceptačního protokolu:</w:t>
      </w:r>
      <w:r w:rsidR="291E4133" w:rsidRPr="009F4785">
        <w:rPr>
          <w:rFonts w:eastAsia="Calibri"/>
          <w:b/>
          <w:bCs/>
          <w:u w:val="single"/>
        </w:rPr>
        <w:t xml:space="preserve"> </w:t>
      </w:r>
    </w:p>
    <w:p w14:paraId="46C411DC" w14:textId="57B29541" w:rsidR="00134F1B" w:rsidRPr="009F4785" w:rsidRDefault="00493E88" w:rsidP="00134F1B">
      <w:pPr>
        <w:spacing w:before="240" w:after="240"/>
        <w:ind w:right="397"/>
        <w:rPr>
          <w:rFonts w:eastAsia="Calibri"/>
        </w:rPr>
      </w:pPr>
      <w:r w:rsidRPr="00B94090">
        <w:rPr>
          <w:color w:val="404040" w:themeColor="text1" w:themeTint="BF"/>
          <w:highlight w:val="lightGray"/>
        </w:rPr>
        <w:t>XXX</w:t>
      </w:r>
      <w:r w:rsidR="00134F1B">
        <w:rPr>
          <w:rStyle w:val="tabchar"/>
          <w:rFonts w:ascii="Calibri" w:hAnsi="Calibri" w:cs="Calibri"/>
          <w:color w:val="000000"/>
          <w:shd w:val="clear" w:color="auto" w:fill="FFFFFF"/>
        </w:rPr>
        <w:tab/>
      </w:r>
      <w:r w:rsidR="00134F1B">
        <w:rPr>
          <w:rStyle w:val="normaltextrun"/>
          <w:color w:val="000000"/>
          <w:shd w:val="clear" w:color="auto" w:fill="FFFFFF"/>
        </w:rPr>
        <w:t>email: </w:t>
      </w:r>
      <w:r w:rsidRPr="00B94090">
        <w:rPr>
          <w:color w:val="404040" w:themeColor="text1" w:themeTint="BF"/>
          <w:highlight w:val="lightGray"/>
        </w:rPr>
        <w:t>XXX</w:t>
      </w:r>
      <w:r w:rsidR="00134F1B">
        <w:rPr>
          <w:rStyle w:val="tabchar"/>
          <w:rFonts w:ascii="Calibri" w:hAnsi="Calibri" w:cs="Calibri"/>
          <w:color w:val="000000"/>
          <w:shd w:val="clear" w:color="auto" w:fill="FFFFFF"/>
        </w:rPr>
        <w:tab/>
      </w:r>
      <w:r w:rsidR="00134F1B">
        <w:rPr>
          <w:rStyle w:val="tabchar"/>
          <w:rFonts w:ascii="Calibri" w:hAnsi="Calibri" w:cs="Calibri"/>
          <w:color w:val="000000"/>
          <w:shd w:val="clear" w:color="auto" w:fill="FFFFFF"/>
        </w:rPr>
        <w:tab/>
      </w:r>
      <w:r w:rsidR="00134F1B">
        <w:rPr>
          <w:rStyle w:val="normaltextrun"/>
          <w:color w:val="000000"/>
          <w:shd w:val="clear" w:color="auto" w:fill="FFFFFF"/>
        </w:rPr>
        <w:t>telefon: </w:t>
      </w:r>
      <w:r w:rsidRPr="00B94090">
        <w:rPr>
          <w:color w:val="404040" w:themeColor="text1" w:themeTint="BF"/>
          <w:highlight w:val="lightGray"/>
        </w:rPr>
        <w:t>XXX</w:t>
      </w:r>
      <w:r w:rsidR="00134F1B">
        <w:rPr>
          <w:rStyle w:val="eop"/>
          <w:color w:val="000000"/>
          <w:shd w:val="clear" w:color="auto" w:fill="FFFFFF"/>
        </w:rPr>
        <w:t> </w:t>
      </w:r>
    </w:p>
    <w:p w14:paraId="046C62A0" w14:textId="77777777" w:rsidR="00A91578" w:rsidRPr="00D75C5B" w:rsidRDefault="00A91578" w:rsidP="00A529B9">
      <w:pPr>
        <w:spacing w:before="240" w:after="240"/>
        <w:ind w:right="397"/>
        <w:rPr>
          <w:rFonts w:eastAsia="Calibri"/>
          <w:b/>
          <w:u w:val="single"/>
        </w:rPr>
      </w:pPr>
    </w:p>
    <w:p w14:paraId="2F9FD203" w14:textId="6840438D" w:rsidR="36252495" w:rsidRPr="00D75C5B" w:rsidRDefault="36252495" w:rsidP="00A529B9">
      <w:pPr>
        <w:spacing w:before="240" w:after="240"/>
        <w:ind w:right="397"/>
        <w:rPr>
          <w:rFonts w:eastAsia="Calibri"/>
          <w:b/>
          <w:u w:val="single"/>
        </w:rPr>
      </w:pPr>
      <w:r w:rsidRPr="00D75C5B">
        <w:rPr>
          <w:rFonts w:eastAsia="Calibri"/>
          <w:b/>
          <w:u w:val="single"/>
        </w:rPr>
        <w:t>ve věcech obchodních:</w:t>
      </w:r>
    </w:p>
    <w:p w14:paraId="36D56A73" w14:textId="28DD7090" w:rsidR="432A3961" w:rsidRPr="009F4785" w:rsidRDefault="00493E88" w:rsidP="00A529B9">
      <w:pPr>
        <w:spacing w:before="240" w:after="240"/>
        <w:ind w:right="397"/>
        <w:rPr>
          <w:rFonts w:eastAsia="Calibri"/>
        </w:rPr>
      </w:pPr>
      <w:r w:rsidRPr="00B94090">
        <w:rPr>
          <w:color w:val="404040" w:themeColor="text1" w:themeTint="BF"/>
          <w:highlight w:val="lightGray"/>
        </w:rPr>
        <w:t>XXX</w:t>
      </w:r>
      <w:r w:rsidR="00134F1B">
        <w:rPr>
          <w:rStyle w:val="tabchar"/>
          <w:rFonts w:ascii="Calibri" w:hAnsi="Calibri" w:cs="Calibri"/>
          <w:color w:val="000000"/>
          <w:shd w:val="clear" w:color="auto" w:fill="FFFFFF"/>
        </w:rPr>
        <w:tab/>
      </w:r>
      <w:r w:rsidR="00134F1B">
        <w:rPr>
          <w:rStyle w:val="normaltextrun"/>
          <w:color w:val="000000"/>
          <w:shd w:val="clear" w:color="auto" w:fill="FFFFFF"/>
        </w:rPr>
        <w:t>email: </w:t>
      </w:r>
      <w:r w:rsidRPr="00B94090">
        <w:rPr>
          <w:color w:val="404040" w:themeColor="text1" w:themeTint="BF"/>
          <w:highlight w:val="lightGray"/>
        </w:rPr>
        <w:t>XXX</w:t>
      </w:r>
      <w:r w:rsidR="00134F1B">
        <w:rPr>
          <w:rStyle w:val="tabchar"/>
          <w:rFonts w:ascii="Calibri" w:hAnsi="Calibri" w:cs="Calibri"/>
          <w:color w:val="000000"/>
          <w:shd w:val="clear" w:color="auto" w:fill="FFFFFF"/>
        </w:rPr>
        <w:tab/>
      </w:r>
      <w:r w:rsidR="00134F1B">
        <w:rPr>
          <w:rStyle w:val="tabchar"/>
          <w:rFonts w:ascii="Calibri" w:hAnsi="Calibri" w:cs="Calibri"/>
          <w:color w:val="000000"/>
          <w:shd w:val="clear" w:color="auto" w:fill="FFFFFF"/>
        </w:rPr>
        <w:tab/>
      </w:r>
      <w:r w:rsidR="00134F1B">
        <w:rPr>
          <w:rStyle w:val="normaltextrun"/>
          <w:color w:val="000000"/>
          <w:shd w:val="clear" w:color="auto" w:fill="FFFFFF"/>
        </w:rPr>
        <w:t>telefon: </w:t>
      </w:r>
      <w:r w:rsidRPr="00B94090">
        <w:rPr>
          <w:color w:val="404040" w:themeColor="text1" w:themeTint="BF"/>
          <w:highlight w:val="lightGray"/>
        </w:rPr>
        <w:t>XXX</w:t>
      </w:r>
      <w:r w:rsidR="00134F1B">
        <w:rPr>
          <w:rStyle w:val="eop"/>
          <w:color w:val="000000"/>
          <w:shd w:val="clear" w:color="auto" w:fill="FFFFFF"/>
        </w:rPr>
        <w:t> </w:t>
      </w:r>
    </w:p>
    <w:p w14:paraId="125A3470" w14:textId="2136D1DB" w:rsidR="61C49FEC" w:rsidRPr="009F4785" w:rsidRDefault="61C49FEC" w:rsidP="00A529B9">
      <w:pPr>
        <w:spacing w:before="240" w:after="240"/>
        <w:ind w:right="397"/>
        <w:rPr>
          <w:rFonts w:eastAsia="Calibri"/>
          <w:b/>
        </w:rPr>
      </w:pPr>
    </w:p>
    <w:p w14:paraId="540CC61B" w14:textId="49432253" w:rsidR="00013DEE" w:rsidRPr="009F4785" w:rsidRDefault="00013DEE" w:rsidP="00A529B9">
      <w:pPr>
        <w:spacing w:before="240" w:after="240"/>
        <w:ind w:right="397"/>
      </w:pPr>
    </w:p>
    <w:sectPr w:rsidR="00013DEE" w:rsidRPr="009F4785" w:rsidSect="00C84DBA">
      <w:headerReference w:type="default" r:id="rId15"/>
      <w:footerReference w:type="default" r:id="rId16"/>
      <w:pgSz w:w="11910" w:h="16840"/>
      <w:pgMar w:top="1899" w:right="425" w:bottom="1134" w:left="992" w:header="680"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7195" w14:textId="77777777" w:rsidR="000B5CAE" w:rsidRDefault="000B5CAE">
      <w:r>
        <w:separator/>
      </w:r>
    </w:p>
  </w:endnote>
  <w:endnote w:type="continuationSeparator" w:id="0">
    <w:p w14:paraId="3570C432" w14:textId="77777777" w:rsidR="000B5CAE" w:rsidRDefault="000B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B7F6" w14:textId="36785700" w:rsidR="00BD7214" w:rsidRDefault="00BD7214">
    <w:pPr>
      <w:pStyle w:val="Zpat"/>
    </w:pPr>
    <w:r>
      <w:rPr>
        <w:noProof/>
      </w:rPr>
      <mc:AlternateContent>
        <mc:Choice Requires="wps">
          <w:drawing>
            <wp:anchor distT="0" distB="0" distL="0" distR="0" simplePos="0" relativeHeight="251658247" behindDoc="0" locked="0" layoutInCell="1" allowOverlap="1" wp14:anchorId="41AE5944" wp14:editId="1CF159C3">
              <wp:simplePos x="635" y="635"/>
              <wp:positionH relativeFrom="page">
                <wp:align>center</wp:align>
              </wp:positionH>
              <wp:positionV relativeFrom="page">
                <wp:align>bottom</wp:align>
              </wp:positionV>
              <wp:extent cx="898525" cy="345440"/>
              <wp:effectExtent l="0" t="0" r="15875" b="0"/>
              <wp:wrapNone/>
              <wp:docPr id="1978763070"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0D5F312F" w14:textId="17EE9B70" w:rsidR="00BD7214" w:rsidRPr="00BD7214" w:rsidRDefault="00BD7214" w:rsidP="00BD7214">
                          <w:pPr>
                            <w:rPr>
                              <w:rFonts w:ascii="Calibri" w:eastAsia="Calibri" w:hAnsi="Calibri" w:cs="Calibri"/>
                              <w:noProof/>
                              <w:color w:val="008000"/>
                              <w:sz w:val="20"/>
                              <w:szCs w:val="20"/>
                            </w:rPr>
                          </w:pPr>
                          <w:r w:rsidRPr="00BD721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AE5944" id="_x0000_t202" coordsize="21600,21600" o:spt="202" path="m,l,21600r21600,l21600,xe">
              <v:stroke joinstyle="miter"/>
              <v:path gradientshapeok="t" o:connecttype="rect"/>
            </v:shapetype>
            <v:shape id="Textové pole 2" o:spid="_x0000_s1027" type="#_x0000_t202" alt="Interní informace" style="position:absolute;margin-left:0;margin-top:0;width:70.75pt;height:27.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KZDQ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" filled="f" stroked="f">
              <v:textbox style="mso-fit-shape-to-text:t" inset="0,0,0,15pt">
                <w:txbxContent>
                  <w:p w14:paraId="0D5F312F" w14:textId="17EE9B70" w:rsidR="00BD7214" w:rsidRPr="00BD7214" w:rsidRDefault="00BD7214" w:rsidP="00BD7214">
                    <w:pPr>
                      <w:rPr>
                        <w:rFonts w:ascii="Calibri" w:eastAsia="Calibri" w:hAnsi="Calibri" w:cs="Calibri"/>
                        <w:noProof/>
                        <w:color w:val="008000"/>
                        <w:sz w:val="20"/>
                        <w:szCs w:val="20"/>
                      </w:rPr>
                    </w:pPr>
                    <w:r w:rsidRPr="00BD7214">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5105" w14:textId="04C2CD3E" w:rsidR="009E238A" w:rsidRDefault="00892987">
    <w:pPr>
      <w:pStyle w:val="Zkladntext"/>
      <w:spacing w:line="14" w:lineRule="auto"/>
      <w:ind w:left="0"/>
      <w:jc w:val="left"/>
      <w:rPr>
        <w:sz w:val="20"/>
        <w:szCs w:val="20"/>
      </w:rPr>
    </w:pPr>
    <w:r>
      <w:rPr>
        <w:noProof/>
        <w:sz w:val="20"/>
      </w:rPr>
      <mc:AlternateContent>
        <mc:Choice Requires="wps">
          <w:drawing>
            <wp:anchor distT="0" distB="0" distL="0" distR="0" simplePos="0" relativeHeight="251658242" behindDoc="1" locked="0" layoutInCell="1" allowOverlap="1" wp14:anchorId="5835510C" wp14:editId="5835510D">
              <wp:simplePos x="0" y="0"/>
              <wp:positionH relativeFrom="page">
                <wp:posOffset>718186</wp:posOffset>
              </wp:positionH>
              <wp:positionV relativeFrom="page">
                <wp:posOffset>9977149</wp:posOffset>
              </wp:positionV>
              <wp:extent cx="629983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1363D5A3" id="Graphic 3" o:spid="_x0000_s1026" style="position:absolute;margin-left:56.55pt;margin-top:785.6pt;width:496.05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5835510E" wp14:editId="5835510F">
              <wp:simplePos x="0" y="0"/>
              <wp:positionH relativeFrom="page">
                <wp:posOffset>7053071</wp:posOffset>
              </wp:positionH>
              <wp:positionV relativeFrom="page">
                <wp:posOffset>9976091</wp:posOffset>
              </wp:positionV>
              <wp:extent cx="2425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BE6820B" id="Graphic 4" o:spid="_x0000_s1026" style="position:absolute;margin-left:555.35pt;margin-top:785.5pt;width:19.1pt;height:.5pt;z-index:-251658237;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" path="m242316,l,,,6108r242316,l242316,xe" fillcolor="#bebebe" stroked="f">
              <v:path arrowok="t"/>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58355110" wp14:editId="58355111">
              <wp:simplePos x="0" y="0"/>
              <wp:positionH relativeFrom="page">
                <wp:posOffset>7033259</wp:posOffset>
              </wp:positionH>
              <wp:positionV relativeFrom="page">
                <wp:posOffset>9985829</wp:posOffset>
              </wp:positionV>
              <wp:extent cx="2063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2245"/>
                      </a:xfrm>
                      <a:prstGeom prst="rect">
                        <a:avLst/>
                      </a:prstGeom>
                    </wps:spPr>
                    <wps:txbx>
                      <w:txbxContent>
                        <w:p w14:paraId="58355139" w14:textId="77777777" w:rsidR="009E238A" w:rsidRDefault="00892987">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11</w:t>
                          </w:r>
                          <w:r>
                            <w:rPr>
                              <w:color w:val="696969"/>
                              <w:spacing w:val="-5"/>
                            </w:rPr>
                            <w:fldChar w:fldCharType="end"/>
                          </w:r>
                        </w:p>
                      </w:txbxContent>
                    </wps:txbx>
                    <wps:bodyPr wrap="square" lIns="0" tIns="0" rIns="0" bIns="0" rtlCol="0">
                      <a:noAutofit/>
                    </wps:bodyPr>
                  </wps:wsp>
                </a:graphicData>
              </a:graphic>
            </wp:anchor>
          </w:drawing>
        </mc:Choice>
        <mc:Fallback>
          <w:pict>
            <v:shapetype w14:anchorId="58355110" id="_x0000_t202" coordsize="21600,21600" o:spt="202" path="m,l,21600r21600,l21600,xe">
              <v:stroke joinstyle="miter"/>
              <v:path gradientshapeok="t" o:connecttype="rect"/>
            </v:shapetype>
            <v:shape id="Textbox 5" o:spid="_x0000_s1028" type="#_x0000_t202" style="position:absolute;margin-left:553.8pt;margin-top:786.3pt;width:16.25pt;height:14.3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" filled="f" stroked="f">
              <v:textbox inset="0,0,0,0">
                <w:txbxContent>
                  <w:p w14:paraId="58355139" w14:textId="77777777" w:rsidR="009E238A" w:rsidRDefault="00892987">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11</w:t>
                    </w:r>
                    <w:r>
                      <w:rPr>
                        <w:color w:val="696969"/>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58355112" wp14:editId="58355113">
              <wp:simplePos x="0" y="0"/>
              <wp:positionH relativeFrom="page">
                <wp:posOffset>706627</wp:posOffset>
              </wp:positionH>
              <wp:positionV relativeFrom="page">
                <wp:posOffset>10079756</wp:posOffset>
              </wp:positionV>
              <wp:extent cx="4955540" cy="3727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372745"/>
                      </a:xfrm>
                      <a:prstGeom prst="rect">
                        <a:avLst/>
                      </a:prstGeom>
                    </wps:spPr>
                    <wps:txbx>
                      <w:txbxContent>
                        <w:p w14:paraId="5835513A" w14:textId="77777777" w:rsidR="009E238A" w:rsidRDefault="00892987">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5835513B" w14:textId="77777777" w:rsidR="009E238A" w:rsidRDefault="00892987">
                          <w:pPr>
                            <w:spacing w:before="1"/>
                            <w:ind w:left="20" w:right="766" w:hanging="1"/>
                            <w:rPr>
                              <w:sz w:val="16"/>
                            </w:rPr>
                          </w:pPr>
                          <w:r>
                            <w:rPr>
                              <w:color w:val="696969"/>
                              <w:sz w:val="16"/>
                            </w:rPr>
                            <w:t>Zapsaná</w:t>
                          </w:r>
                          <w:r>
                            <w:rPr>
                              <w:color w:val="696969"/>
                              <w:spacing w:val="-4"/>
                              <w:sz w:val="16"/>
                            </w:rPr>
                            <w:t xml:space="preserve"> </w:t>
                          </w:r>
                          <w:r>
                            <w:rPr>
                              <w:color w:val="696969"/>
                              <w:sz w:val="16"/>
                            </w:rPr>
                            <w:t>v</w:t>
                          </w:r>
                          <w:r>
                            <w:rPr>
                              <w:color w:val="696969"/>
                              <w:spacing w:val="-1"/>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3"/>
                              <w:sz w:val="16"/>
                            </w:rPr>
                            <w:t xml:space="preserve"> </w:t>
                          </w:r>
                          <w:r>
                            <w:rPr>
                              <w:color w:val="696969"/>
                              <w:sz w:val="16"/>
                            </w:rPr>
                            <w:t>u</w:t>
                          </w:r>
                          <w:r>
                            <w:rPr>
                              <w:color w:val="696969"/>
                              <w:spacing w:val="-7"/>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3"/>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4"/>
                              <w:sz w:val="16"/>
                            </w:rPr>
                            <w:t xml:space="preserve"> </w:t>
                          </w:r>
                          <w:r>
                            <w:rPr>
                              <w:color w:val="696969"/>
                              <w:sz w:val="16"/>
                            </w:rPr>
                            <w:t>A</w:t>
                          </w:r>
                          <w:r>
                            <w:rPr>
                              <w:color w:val="696969"/>
                              <w:spacing w:val="-4"/>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wps:txbx>
                    <wps:bodyPr wrap="square" lIns="0" tIns="0" rIns="0" bIns="0" rtlCol="0">
                      <a:noAutofit/>
                    </wps:bodyPr>
                  </wps:wsp>
                </a:graphicData>
              </a:graphic>
            </wp:anchor>
          </w:drawing>
        </mc:Choice>
        <mc:Fallback>
          <w:pict>
            <v:shape w14:anchorId="58355112" id="Textbox 6" o:spid="_x0000_s1029" type="#_x0000_t202" style="position:absolute;margin-left:55.65pt;margin-top:793.7pt;width:390.2pt;height:29.3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" filled="f" stroked="f">
              <v:textbox inset="0,0,0,0">
                <w:txbxContent>
                  <w:p w14:paraId="5835513A" w14:textId="77777777" w:rsidR="009E238A" w:rsidRDefault="00892987">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5835513B" w14:textId="77777777" w:rsidR="009E238A" w:rsidRDefault="00892987">
                    <w:pPr>
                      <w:spacing w:before="1"/>
                      <w:ind w:left="20" w:right="766" w:hanging="1"/>
                      <w:rPr>
                        <w:sz w:val="16"/>
                      </w:rPr>
                    </w:pPr>
                    <w:r>
                      <w:rPr>
                        <w:color w:val="696969"/>
                        <w:sz w:val="16"/>
                      </w:rPr>
                      <w:t>Zapsaná</w:t>
                    </w:r>
                    <w:r>
                      <w:rPr>
                        <w:color w:val="696969"/>
                        <w:spacing w:val="-4"/>
                        <w:sz w:val="16"/>
                      </w:rPr>
                      <w:t xml:space="preserve"> </w:t>
                    </w:r>
                    <w:r>
                      <w:rPr>
                        <w:color w:val="696969"/>
                        <w:sz w:val="16"/>
                      </w:rPr>
                      <w:t>v</w:t>
                    </w:r>
                    <w:r>
                      <w:rPr>
                        <w:color w:val="696969"/>
                        <w:spacing w:val="-1"/>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3"/>
                        <w:sz w:val="16"/>
                      </w:rPr>
                      <w:t xml:space="preserve"> </w:t>
                    </w:r>
                    <w:r>
                      <w:rPr>
                        <w:color w:val="696969"/>
                        <w:sz w:val="16"/>
                      </w:rPr>
                      <w:t>u</w:t>
                    </w:r>
                    <w:r>
                      <w:rPr>
                        <w:color w:val="696969"/>
                        <w:spacing w:val="-7"/>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3"/>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4"/>
                        <w:sz w:val="16"/>
                      </w:rPr>
                      <w:t xml:space="preserve"> </w:t>
                    </w:r>
                    <w:r>
                      <w:rPr>
                        <w:color w:val="696969"/>
                        <w:sz w:val="16"/>
                      </w:rPr>
                      <w:t>A</w:t>
                    </w:r>
                    <w:r>
                      <w:rPr>
                        <w:color w:val="696969"/>
                        <w:spacing w:val="-4"/>
                        <w:sz w:val="16"/>
                      </w:rPr>
                      <w:t xml:space="preserve"> </w:t>
                    </w:r>
                    <w:r>
                      <w:rPr>
                        <w:color w:val="696969"/>
                        <w:sz w:val="16"/>
                      </w:rPr>
                      <w:t xml:space="preserve">77322 </w:t>
                    </w:r>
                    <w:hyperlink r:id="rId3">
                      <w:r>
                        <w:rPr>
                          <w:color w:val="696969"/>
                          <w:sz w:val="16"/>
                        </w:rPr>
                        <w:t>info@nakit.cz,</w:t>
                      </w:r>
                    </w:hyperlink>
                    <w:r>
                      <w:rPr>
                        <w:color w:val="696969"/>
                        <w:sz w:val="16"/>
                      </w:rPr>
                      <w:t xml:space="preserve"> +420 234 066 500, </w:t>
                    </w:r>
                    <w:hyperlink r:id="rId4">
                      <w:r>
                        <w:rPr>
                          <w:color w:val="696969"/>
                          <w:sz w:val="16"/>
                        </w:rPr>
                        <w:t>www.nakit.cz</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B049" w14:textId="35F86E5E" w:rsidR="00BD7214" w:rsidRDefault="00BD7214">
    <w:pPr>
      <w:pStyle w:val="Zpat"/>
    </w:pPr>
    <w:r>
      <w:rPr>
        <w:noProof/>
      </w:rPr>
      <mc:AlternateContent>
        <mc:Choice Requires="wps">
          <w:drawing>
            <wp:anchor distT="0" distB="0" distL="0" distR="0" simplePos="0" relativeHeight="251658246" behindDoc="0" locked="0" layoutInCell="1" allowOverlap="1" wp14:anchorId="16AECCD0" wp14:editId="17643AD4">
              <wp:simplePos x="635" y="635"/>
              <wp:positionH relativeFrom="page">
                <wp:align>center</wp:align>
              </wp:positionH>
              <wp:positionV relativeFrom="page">
                <wp:align>bottom</wp:align>
              </wp:positionV>
              <wp:extent cx="898525" cy="345440"/>
              <wp:effectExtent l="0" t="0" r="15875" b="0"/>
              <wp:wrapNone/>
              <wp:docPr id="1911861448"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02A31D6B" w14:textId="46AC3144" w:rsidR="00BD7214" w:rsidRPr="00BD7214" w:rsidRDefault="00BD7214" w:rsidP="00BD7214">
                          <w:pPr>
                            <w:rPr>
                              <w:rFonts w:ascii="Calibri" w:eastAsia="Calibri" w:hAnsi="Calibri" w:cs="Calibri"/>
                              <w:noProof/>
                              <w:color w:val="008000"/>
                              <w:sz w:val="20"/>
                              <w:szCs w:val="20"/>
                            </w:rPr>
                          </w:pPr>
                          <w:r w:rsidRPr="00BD721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ECCD0" id="_x0000_t202" coordsize="21600,21600" o:spt="202" path="m,l,21600r21600,l21600,xe">
              <v:stroke joinstyle="miter"/>
              <v:path gradientshapeok="t" o:connecttype="rect"/>
            </v:shapetype>
            <v:shape id="Textové pole 1" o:spid="_x0000_s1030" type="#_x0000_t202" alt="Interní informace" style="position:absolute;margin-left:0;margin-top:0;width:70.75pt;height:27.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pS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m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sFqUg8CAAAc&#10;BAAADgAAAAAAAAAAAAAAAAAuAgAAZHJzL2Uyb0RvYy54bWxQSwECLQAUAAYACAAAACEAua42YNoA&#10;AAAEAQAADwAAAAAAAAAAAAAAAABpBAAAZHJzL2Rvd25yZXYueG1sUEsFBgAAAAAEAAQA8wAAAHAF&#10;AAAAAA==&#10;" filled="f" stroked="f">
              <v:textbox style="mso-fit-shape-to-text:t" inset="0,0,0,15pt">
                <w:txbxContent>
                  <w:p w14:paraId="02A31D6B" w14:textId="46AC3144" w:rsidR="00BD7214" w:rsidRPr="00BD7214" w:rsidRDefault="00BD7214" w:rsidP="00BD7214">
                    <w:pPr>
                      <w:rPr>
                        <w:rFonts w:ascii="Calibri" w:eastAsia="Calibri" w:hAnsi="Calibri" w:cs="Calibri"/>
                        <w:noProof/>
                        <w:color w:val="008000"/>
                        <w:sz w:val="20"/>
                        <w:szCs w:val="20"/>
                      </w:rPr>
                    </w:pPr>
                    <w:r w:rsidRPr="00BD7214">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5107" w14:textId="3B38273D" w:rsidR="009E238A" w:rsidRDefault="00BD7214">
    <w:pPr>
      <w:pStyle w:val="Zkladntext"/>
      <w:spacing w:line="14" w:lineRule="auto"/>
      <w:ind w:left="0"/>
      <w:jc w:val="left"/>
      <w:rPr>
        <w:sz w:val="20"/>
      </w:rPr>
    </w:pPr>
    <w:r>
      <w:rPr>
        <w:noProof/>
        <w:sz w:val="20"/>
      </w:rPr>
      <mc:AlternateContent>
        <mc:Choice Requires="wps">
          <w:drawing>
            <wp:anchor distT="0" distB="0" distL="0" distR="0" simplePos="0" relativeHeight="251658254" behindDoc="0" locked="0" layoutInCell="1" allowOverlap="1" wp14:anchorId="74461956" wp14:editId="23080617">
              <wp:simplePos x="635" y="635"/>
              <wp:positionH relativeFrom="page">
                <wp:align>center</wp:align>
              </wp:positionH>
              <wp:positionV relativeFrom="page">
                <wp:align>bottom</wp:align>
              </wp:positionV>
              <wp:extent cx="898525" cy="345440"/>
              <wp:effectExtent l="0" t="0" r="15875" b="0"/>
              <wp:wrapNone/>
              <wp:docPr id="84843241" name="Textové pole 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05496E19" w14:textId="6D115D77" w:rsidR="00BD7214" w:rsidRPr="00BD7214" w:rsidRDefault="00BD7214" w:rsidP="00BD7214">
                          <w:pPr>
                            <w:rPr>
                              <w:rFonts w:ascii="Calibri" w:eastAsia="Calibri" w:hAnsi="Calibri" w:cs="Calibri"/>
                              <w:noProof/>
                              <w:color w:val="008000"/>
                              <w:sz w:val="20"/>
                              <w:szCs w:val="20"/>
                            </w:rPr>
                          </w:pPr>
                          <w:r w:rsidRPr="00BD7214">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61956" id="_x0000_t202" coordsize="21600,21600" o:spt="202" path="m,l,21600r21600,l21600,xe">
              <v:stroke joinstyle="miter"/>
              <v:path gradientshapeok="t" o:connecttype="rect"/>
            </v:shapetype>
            <v:shape id="Textové pole 4" o:spid="_x0000_s1032" type="#_x0000_t202" alt="Interní informace" style="position:absolute;margin-left:0;margin-top:0;width:70.75pt;height:27.2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7L8PKQ8CAAAc&#10;BAAADgAAAAAAAAAAAAAAAAAuAgAAZHJzL2Uyb0RvYy54bWxQSwECLQAUAAYACAAAACEAua42YNoA&#10;AAAEAQAADwAAAAAAAAAAAAAAAABpBAAAZHJzL2Rvd25yZXYueG1sUEsFBgAAAAAEAAQA8wAAAHAF&#10;AAAAAA==&#10;" filled="f" stroked="f">
              <v:textbox style="mso-fit-shape-to-text:t" inset="0,0,0,15pt">
                <w:txbxContent>
                  <w:p w14:paraId="05496E19" w14:textId="6D115D77" w:rsidR="00BD7214" w:rsidRPr="00BD7214" w:rsidRDefault="00BD7214" w:rsidP="00BD7214">
                    <w:pPr>
                      <w:rPr>
                        <w:rFonts w:ascii="Calibri" w:eastAsia="Calibri" w:hAnsi="Calibri" w:cs="Calibri"/>
                        <w:noProof/>
                        <w:color w:val="008000"/>
                        <w:sz w:val="20"/>
                        <w:szCs w:val="20"/>
                      </w:rPr>
                    </w:pPr>
                    <w:r w:rsidRPr="00BD7214">
                      <w:rPr>
                        <w:rFonts w:ascii="Calibri" w:eastAsia="Calibri" w:hAnsi="Calibri" w:cs="Calibri"/>
                        <w:noProof/>
                        <w:color w:val="008000"/>
                        <w:sz w:val="20"/>
                        <w:szCs w:val="20"/>
                      </w:rPr>
                      <w:t>Interní informace</w:t>
                    </w:r>
                  </w:p>
                </w:txbxContent>
              </v:textbox>
              <w10:wrap anchorx="page" anchory="page"/>
            </v:shape>
          </w:pict>
        </mc:Fallback>
      </mc:AlternateContent>
    </w:r>
    <w:r w:rsidR="00892987">
      <w:rPr>
        <w:noProof/>
        <w:sz w:val="20"/>
      </w:rPr>
      <mc:AlternateContent>
        <mc:Choice Requires="wps">
          <w:drawing>
            <wp:anchor distT="0" distB="0" distL="0" distR="0" simplePos="0" relativeHeight="251658250" behindDoc="1" locked="0" layoutInCell="1" allowOverlap="1" wp14:anchorId="58355118" wp14:editId="58355119">
              <wp:simplePos x="0" y="0"/>
              <wp:positionH relativeFrom="page">
                <wp:posOffset>718186</wp:posOffset>
              </wp:positionH>
              <wp:positionV relativeFrom="page">
                <wp:posOffset>9977149</wp:posOffset>
              </wp:positionV>
              <wp:extent cx="629983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4B0FB856" id="Graphic 24" o:spid="_x0000_s1026" style="position:absolute;margin-left:56.55pt;margin-top:785.6pt;width:496.05pt;height:.1pt;z-index:-251658230;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sidR="00892987">
      <w:rPr>
        <w:noProof/>
        <w:sz w:val="20"/>
      </w:rPr>
      <mc:AlternateContent>
        <mc:Choice Requires="wps">
          <w:drawing>
            <wp:anchor distT="0" distB="0" distL="0" distR="0" simplePos="0" relativeHeight="251658251" behindDoc="1" locked="0" layoutInCell="1" allowOverlap="1" wp14:anchorId="5835511A" wp14:editId="5835511B">
              <wp:simplePos x="0" y="0"/>
              <wp:positionH relativeFrom="page">
                <wp:posOffset>7053071</wp:posOffset>
              </wp:positionH>
              <wp:positionV relativeFrom="page">
                <wp:posOffset>9976091</wp:posOffset>
              </wp:positionV>
              <wp:extent cx="242570"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48B8B74" id="Graphic 25" o:spid="_x0000_s1026" style="position:absolute;margin-left:555.35pt;margin-top:785.5pt;width:19.1pt;height:.5pt;z-index:-251658229;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" path="m242316,l,,,6108r242316,l242316,xe" fillcolor="#bebebe" stroked="f">
              <v:path arrowok="t"/>
              <w10:wrap anchorx="page" anchory="page"/>
            </v:shape>
          </w:pict>
        </mc:Fallback>
      </mc:AlternateContent>
    </w:r>
    <w:r w:rsidR="00892987">
      <w:rPr>
        <w:noProof/>
        <w:sz w:val="20"/>
      </w:rPr>
      <mc:AlternateContent>
        <mc:Choice Requires="wps">
          <w:drawing>
            <wp:anchor distT="0" distB="0" distL="0" distR="0" simplePos="0" relativeHeight="251658252" behindDoc="1" locked="0" layoutInCell="1" allowOverlap="1" wp14:anchorId="5835511C" wp14:editId="5835511D">
              <wp:simplePos x="0" y="0"/>
              <wp:positionH relativeFrom="page">
                <wp:posOffset>7058659</wp:posOffset>
              </wp:positionH>
              <wp:positionV relativeFrom="page">
                <wp:posOffset>9985829</wp:posOffset>
              </wp:positionV>
              <wp:extent cx="103505" cy="1822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2245"/>
                      </a:xfrm>
                      <a:prstGeom prst="rect">
                        <a:avLst/>
                      </a:prstGeom>
                    </wps:spPr>
                    <wps:txbx>
                      <w:txbxContent>
                        <w:p w14:paraId="5835513D" w14:textId="77777777" w:rsidR="009E238A" w:rsidRDefault="00892987">
                          <w:pPr>
                            <w:pStyle w:val="Zkladntext"/>
                            <w:spacing w:before="13"/>
                            <w:ind w:left="20"/>
                            <w:jc w:val="left"/>
                          </w:pPr>
                          <w:r>
                            <w:rPr>
                              <w:color w:val="696969"/>
                              <w:spacing w:val="-10"/>
                            </w:rPr>
                            <w:t>1</w:t>
                          </w:r>
                        </w:p>
                      </w:txbxContent>
                    </wps:txbx>
                    <wps:bodyPr wrap="square" lIns="0" tIns="0" rIns="0" bIns="0" rtlCol="0">
                      <a:noAutofit/>
                    </wps:bodyPr>
                  </wps:wsp>
                </a:graphicData>
              </a:graphic>
            </wp:anchor>
          </w:drawing>
        </mc:Choice>
        <mc:Fallback>
          <w:pict>
            <v:shape w14:anchorId="5835511C" id="Textbox 26" o:spid="_x0000_s1033" type="#_x0000_t202" style="position:absolute;margin-left:555.8pt;margin-top:786.3pt;width:8.15pt;height:14.35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" filled="f" stroked="f">
              <v:textbox inset="0,0,0,0">
                <w:txbxContent>
                  <w:p w14:paraId="5835513D" w14:textId="77777777" w:rsidR="009E238A" w:rsidRDefault="00892987">
                    <w:pPr>
                      <w:pStyle w:val="Zkladntext"/>
                      <w:spacing w:before="13"/>
                      <w:ind w:left="20"/>
                      <w:jc w:val="left"/>
                    </w:pPr>
                    <w:r>
                      <w:rPr>
                        <w:color w:val="696969"/>
                        <w:spacing w:val="-10"/>
                      </w:rPr>
                      <w:t>1</w:t>
                    </w:r>
                  </w:p>
                </w:txbxContent>
              </v:textbox>
              <w10:wrap anchorx="page" anchory="page"/>
            </v:shape>
          </w:pict>
        </mc:Fallback>
      </mc:AlternateContent>
    </w:r>
    <w:r w:rsidR="00892987">
      <w:rPr>
        <w:noProof/>
        <w:sz w:val="20"/>
      </w:rPr>
      <mc:AlternateContent>
        <mc:Choice Requires="wps">
          <w:drawing>
            <wp:anchor distT="0" distB="0" distL="0" distR="0" simplePos="0" relativeHeight="251658253" behindDoc="1" locked="0" layoutInCell="1" allowOverlap="1" wp14:anchorId="5835511E" wp14:editId="5835511F">
              <wp:simplePos x="0" y="0"/>
              <wp:positionH relativeFrom="page">
                <wp:posOffset>706627</wp:posOffset>
              </wp:positionH>
              <wp:positionV relativeFrom="page">
                <wp:posOffset>10079756</wp:posOffset>
              </wp:positionV>
              <wp:extent cx="4955540" cy="37274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372745"/>
                      </a:xfrm>
                      <a:prstGeom prst="rect">
                        <a:avLst/>
                      </a:prstGeom>
                    </wps:spPr>
                    <wps:txbx>
                      <w:txbxContent>
                        <w:p w14:paraId="5835513E" w14:textId="77777777" w:rsidR="009E238A" w:rsidRDefault="00892987">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5835513F" w14:textId="77777777" w:rsidR="009E238A" w:rsidRDefault="00892987">
                          <w:pPr>
                            <w:spacing w:before="1"/>
                            <w:ind w:left="20" w:right="766" w:hanging="1"/>
                            <w:rPr>
                              <w:sz w:val="16"/>
                            </w:rPr>
                          </w:pPr>
                          <w:r>
                            <w:rPr>
                              <w:color w:val="696969"/>
                              <w:sz w:val="16"/>
                            </w:rPr>
                            <w:t>Zapsaná</w:t>
                          </w:r>
                          <w:r>
                            <w:rPr>
                              <w:color w:val="696969"/>
                              <w:spacing w:val="-4"/>
                              <w:sz w:val="16"/>
                            </w:rPr>
                            <w:t xml:space="preserve"> </w:t>
                          </w:r>
                          <w:r>
                            <w:rPr>
                              <w:color w:val="696969"/>
                              <w:sz w:val="16"/>
                            </w:rPr>
                            <w:t>v</w:t>
                          </w:r>
                          <w:r>
                            <w:rPr>
                              <w:color w:val="696969"/>
                              <w:spacing w:val="-1"/>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3"/>
                              <w:sz w:val="16"/>
                            </w:rPr>
                            <w:t xml:space="preserve"> </w:t>
                          </w:r>
                          <w:r>
                            <w:rPr>
                              <w:color w:val="696969"/>
                              <w:sz w:val="16"/>
                            </w:rPr>
                            <w:t>u</w:t>
                          </w:r>
                          <w:r>
                            <w:rPr>
                              <w:color w:val="696969"/>
                              <w:spacing w:val="-7"/>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3"/>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4"/>
                              <w:sz w:val="16"/>
                            </w:rPr>
                            <w:t xml:space="preserve"> </w:t>
                          </w:r>
                          <w:r>
                            <w:rPr>
                              <w:color w:val="696969"/>
                              <w:sz w:val="16"/>
                            </w:rPr>
                            <w:t>A</w:t>
                          </w:r>
                          <w:r>
                            <w:rPr>
                              <w:color w:val="696969"/>
                              <w:spacing w:val="-4"/>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wps:txbx>
                    <wps:bodyPr wrap="square" lIns="0" tIns="0" rIns="0" bIns="0" rtlCol="0">
                      <a:noAutofit/>
                    </wps:bodyPr>
                  </wps:wsp>
                </a:graphicData>
              </a:graphic>
            </wp:anchor>
          </w:drawing>
        </mc:Choice>
        <mc:Fallback>
          <w:pict>
            <v:shape w14:anchorId="5835511E" id="Textbox 27" o:spid="_x0000_s1034" type="#_x0000_t202" style="position:absolute;margin-left:55.65pt;margin-top:793.7pt;width:390.2pt;height:29.3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" filled="f" stroked="f">
              <v:textbox inset="0,0,0,0">
                <w:txbxContent>
                  <w:p w14:paraId="5835513E" w14:textId="77777777" w:rsidR="009E238A" w:rsidRDefault="00892987">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5835513F" w14:textId="77777777" w:rsidR="009E238A" w:rsidRDefault="00892987">
                    <w:pPr>
                      <w:spacing w:before="1"/>
                      <w:ind w:left="20" w:right="766" w:hanging="1"/>
                      <w:rPr>
                        <w:sz w:val="16"/>
                      </w:rPr>
                    </w:pPr>
                    <w:r>
                      <w:rPr>
                        <w:color w:val="696969"/>
                        <w:sz w:val="16"/>
                      </w:rPr>
                      <w:t>Zapsaná</w:t>
                    </w:r>
                    <w:r>
                      <w:rPr>
                        <w:color w:val="696969"/>
                        <w:spacing w:val="-4"/>
                        <w:sz w:val="16"/>
                      </w:rPr>
                      <w:t xml:space="preserve"> </w:t>
                    </w:r>
                    <w:r>
                      <w:rPr>
                        <w:color w:val="696969"/>
                        <w:sz w:val="16"/>
                      </w:rPr>
                      <w:t>v</w:t>
                    </w:r>
                    <w:r>
                      <w:rPr>
                        <w:color w:val="696969"/>
                        <w:spacing w:val="-1"/>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3"/>
                        <w:sz w:val="16"/>
                      </w:rPr>
                      <w:t xml:space="preserve"> </w:t>
                    </w:r>
                    <w:r>
                      <w:rPr>
                        <w:color w:val="696969"/>
                        <w:sz w:val="16"/>
                      </w:rPr>
                      <w:t>u</w:t>
                    </w:r>
                    <w:r>
                      <w:rPr>
                        <w:color w:val="696969"/>
                        <w:spacing w:val="-7"/>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3"/>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4"/>
                        <w:sz w:val="16"/>
                      </w:rPr>
                      <w:t xml:space="preserve"> </w:t>
                    </w:r>
                    <w:r>
                      <w:rPr>
                        <w:color w:val="696969"/>
                        <w:sz w:val="16"/>
                      </w:rPr>
                      <w:t>A</w:t>
                    </w:r>
                    <w:r>
                      <w:rPr>
                        <w:color w:val="696969"/>
                        <w:spacing w:val="-4"/>
                        <w:sz w:val="16"/>
                      </w:rPr>
                      <w:t xml:space="preserve"> </w:t>
                    </w:r>
                    <w:r>
                      <w:rPr>
                        <w:color w:val="696969"/>
                        <w:sz w:val="16"/>
                      </w:rPr>
                      <w:t xml:space="preserve">77322 </w:t>
                    </w:r>
                    <w:hyperlink r:id="rId3">
                      <w:r>
                        <w:rPr>
                          <w:color w:val="696969"/>
                          <w:sz w:val="16"/>
                        </w:rPr>
                        <w:t>info@nakit.cz,</w:t>
                      </w:r>
                    </w:hyperlink>
                    <w:r>
                      <w:rPr>
                        <w:color w:val="696969"/>
                        <w:sz w:val="16"/>
                      </w:rPr>
                      <w:t xml:space="preserve"> +420 234 066 500, </w:t>
                    </w:r>
                    <w:hyperlink r:id="rId4">
                      <w:r>
                        <w:rPr>
                          <w:color w:val="696969"/>
                          <w:sz w:val="16"/>
                        </w:rPr>
                        <w:t>www.nakit.cz</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5CD4" w14:textId="77777777" w:rsidR="000B5CAE" w:rsidRDefault="000B5CAE">
      <w:r>
        <w:separator/>
      </w:r>
    </w:p>
  </w:footnote>
  <w:footnote w:type="continuationSeparator" w:id="0">
    <w:p w14:paraId="4E048051" w14:textId="77777777" w:rsidR="000B5CAE" w:rsidRDefault="000B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5104" w14:textId="77777777" w:rsidR="009E238A" w:rsidRDefault="00892987">
    <w:pPr>
      <w:pStyle w:val="Zkladntext"/>
      <w:spacing w:line="14" w:lineRule="auto"/>
      <w:ind w:left="0"/>
      <w:jc w:val="left"/>
      <w:rPr>
        <w:sz w:val="20"/>
      </w:rPr>
    </w:pPr>
    <w:r>
      <w:rPr>
        <w:noProof/>
        <w:sz w:val="20"/>
      </w:rPr>
      <w:drawing>
        <wp:anchor distT="0" distB="0" distL="0" distR="0" simplePos="0" relativeHeight="251658240" behindDoc="1" locked="0" layoutInCell="1" allowOverlap="1" wp14:anchorId="58355108" wp14:editId="58355109">
          <wp:simplePos x="0" y="0"/>
          <wp:positionH relativeFrom="page">
            <wp:posOffset>431800</wp:posOffset>
          </wp:positionH>
          <wp:positionV relativeFrom="page">
            <wp:posOffset>431800</wp:posOffset>
          </wp:positionV>
          <wp:extent cx="1799589" cy="532675"/>
          <wp:effectExtent l="0" t="0" r="0" b="0"/>
          <wp:wrapNone/>
          <wp:docPr id="93547799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9589" cy="532675"/>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5835510A" wp14:editId="5835510B">
              <wp:simplePos x="0" y="0"/>
              <wp:positionH relativeFrom="page">
                <wp:posOffset>2954527</wp:posOffset>
              </wp:positionH>
              <wp:positionV relativeFrom="page">
                <wp:posOffset>532088</wp:posOffset>
              </wp:positionV>
              <wp:extent cx="262763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7630" cy="196215"/>
                      </a:xfrm>
                      <a:prstGeom prst="rect">
                        <a:avLst/>
                      </a:prstGeom>
                    </wps:spPr>
                    <wps:txbx>
                      <w:txbxContent>
                        <w:p w14:paraId="58355138" w14:textId="77777777" w:rsidR="009E238A" w:rsidRDefault="00892987">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1"/>
                              <w:sz w:val="24"/>
                            </w:rPr>
                            <w:t xml:space="preserve"> </w:t>
                          </w:r>
                          <w:r>
                            <w:rPr>
                              <w:b/>
                              <w:color w:val="00AFEF"/>
                              <w:sz w:val="24"/>
                            </w:rPr>
                            <w:t>POSKYTNUTÍ</w:t>
                          </w:r>
                          <w:r>
                            <w:rPr>
                              <w:b/>
                              <w:color w:val="00AFEF"/>
                              <w:spacing w:val="-1"/>
                              <w:sz w:val="24"/>
                            </w:rPr>
                            <w:t xml:space="preserve"> </w:t>
                          </w:r>
                          <w:r>
                            <w:rPr>
                              <w:b/>
                              <w:color w:val="00AFEF"/>
                              <w:spacing w:val="-2"/>
                              <w:sz w:val="24"/>
                            </w:rPr>
                            <w:t>SLUŽEB</w:t>
                          </w:r>
                        </w:p>
                      </w:txbxContent>
                    </wps:txbx>
                    <wps:bodyPr wrap="square" lIns="0" tIns="0" rIns="0" bIns="0" rtlCol="0">
                      <a:noAutofit/>
                    </wps:bodyPr>
                  </wps:wsp>
                </a:graphicData>
              </a:graphic>
            </wp:anchor>
          </w:drawing>
        </mc:Choice>
        <mc:Fallback>
          <w:pict>
            <v:shapetype w14:anchorId="5835510A" id="_x0000_t202" coordsize="21600,21600" o:spt="202" path="m,l,21600r21600,l21600,xe">
              <v:stroke joinstyle="miter"/>
              <v:path gradientshapeok="t" o:connecttype="rect"/>
            </v:shapetype>
            <v:shape id="Textbox 2" o:spid="_x0000_s1026" type="#_x0000_t202" style="position:absolute;margin-left:232.65pt;margin-top:41.9pt;width:206.9pt;height:15.4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" filled="f" stroked="f">
              <v:textbox inset="0,0,0,0">
                <w:txbxContent>
                  <w:p w14:paraId="58355138" w14:textId="77777777" w:rsidR="009E238A" w:rsidRDefault="00892987">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1"/>
                        <w:sz w:val="24"/>
                      </w:rPr>
                      <w:t xml:space="preserve"> </w:t>
                    </w:r>
                    <w:r>
                      <w:rPr>
                        <w:b/>
                        <w:color w:val="00AFEF"/>
                        <w:sz w:val="24"/>
                      </w:rPr>
                      <w:t>POSKYTNUTÍ</w:t>
                    </w:r>
                    <w:r>
                      <w:rPr>
                        <w:b/>
                        <w:color w:val="00AFEF"/>
                        <w:spacing w:val="-1"/>
                        <w:sz w:val="24"/>
                      </w:rPr>
                      <w:t xml:space="preserve"> </w:t>
                    </w:r>
                    <w:r>
                      <w:rPr>
                        <w:b/>
                        <w:color w:val="00AFEF"/>
                        <w:spacing w:val="-2"/>
                        <w:sz w:val="24"/>
                      </w:rPr>
                      <w:t>SLUŽEB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5106" w14:textId="77777777" w:rsidR="009E238A" w:rsidRDefault="00892987">
    <w:pPr>
      <w:pStyle w:val="Zkladntext"/>
      <w:spacing w:line="14" w:lineRule="auto"/>
      <w:ind w:left="0"/>
      <w:jc w:val="left"/>
      <w:rPr>
        <w:sz w:val="20"/>
      </w:rPr>
    </w:pPr>
    <w:r>
      <w:rPr>
        <w:noProof/>
        <w:sz w:val="20"/>
      </w:rPr>
      <w:drawing>
        <wp:anchor distT="0" distB="0" distL="0" distR="0" simplePos="0" relativeHeight="251658248" behindDoc="1" locked="0" layoutInCell="1" allowOverlap="1" wp14:anchorId="58355114" wp14:editId="58355115">
          <wp:simplePos x="0" y="0"/>
          <wp:positionH relativeFrom="page">
            <wp:posOffset>431800</wp:posOffset>
          </wp:positionH>
          <wp:positionV relativeFrom="page">
            <wp:posOffset>431800</wp:posOffset>
          </wp:positionV>
          <wp:extent cx="1799589" cy="53267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799589" cy="532675"/>
                  </a:xfrm>
                  <a:prstGeom prst="rect">
                    <a:avLst/>
                  </a:prstGeom>
                </pic:spPr>
              </pic:pic>
            </a:graphicData>
          </a:graphic>
        </wp:anchor>
      </w:drawing>
    </w:r>
    <w:r>
      <w:rPr>
        <w:noProof/>
        <w:sz w:val="20"/>
      </w:rPr>
      <mc:AlternateContent>
        <mc:Choice Requires="wps">
          <w:drawing>
            <wp:anchor distT="0" distB="0" distL="0" distR="0" simplePos="0" relativeHeight="251658249" behindDoc="1" locked="0" layoutInCell="1" allowOverlap="1" wp14:anchorId="58355116" wp14:editId="58355117">
              <wp:simplePos x="0" y="0"/>
              <wp:positionH relativeFrom="page">
                <wp:posOffset>2954527</wp:posOffset>
              </wp:positionH>
              <wp:positionV relativeFrom="page">
                <wp:posOffset>532088</wp:posOffset>
              </wp:positionV>
              <wp:extent cx="2627630"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7630" cy="196215"/>
                      </a:xfrm>
                      <a:prstGeom prst="rect">
                        <a:avLst/>
                      </a:prstGeom>
                    </wps:spPr>
                    <wps:txbx>
                      <w:txbxContent>
                        <w:p w14:paraId="5835513C" w14:textId="77777777" w:rsidR="009E238A" w:rsidRDefault="00892987">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1"/>
                              <w:sz w:val="24"/>
                            </w:rPr>
                            <w:t xml:space="preserve"> </w:t>
                          </w:r>
                          <w:r>
                            <w:rPr>
                              <w:b/>
                              <w:color w:val="00AFEF"/>
                              <w:sz w:val="24"/>
                            </w:rPr>
                            <w:t>POSKYTNUTÍ</w:t>
                          </w:r>
                          <w:r>
                            <w:rPr>
                              <w:b/>
                              <w:color w:val="00AFEF"/>
                              <w:spacing w:val="-1"/>
                              <w:sz w:val="24"/>
                            </w:rPr>
                            <w:t xml:space="preserve"> </w:t>
                          </w:r>
                          <w:r>
                            <w:rPr>
                              <w:b/>
                              <w:color w:val="00AFEF"/>
                              <w:spacing w:val="-2"/>
                              <w:sz w:val="24"/>
                            </w:rPr>
                            <w:t>SLUŽEB</w:t>
                          </w:r>
                        </w:p>
                      </w:txbxContent>
                    </wps:txbx>
                    <wps:bodyPr wrap="square" lIns="0" tIns="0" rIns="0" bIns="0" rtlCol="0">
                      <a:noAutofit/>
                    </wps:bodyPr>
                  </wps:wsp>
                </a:graphicData>
              </a:graphic>
            </wp:anchor>
          </w:drawing>
        </mc:Choice>
        <mc:Fallback>
          <w:pict>
            <v:shapetype w14:anchorId="58355116" id="_x0000_t202" coordsize="21600,21600" o:spt="202" path="m,l,21600r21600,l21600,xe">
              <v:stroke joinstyle="miter"/>
              <v:path gradientshapeok="t" o:connecttype="rect"/>
            </v:shapetype>
            <v:shape id="Textbox 23" o:spid="_x0000_s1031" type="#_x0000_t202" style="position:absolute;margin-left:232.65pt;margin-top:41.9pt;width:206.9pt;height:15.4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" filled="f" stroked="f">
              <v:textbox inset="0,0,0,0">
                <w:txbxContent>
                  <w:p w14:paraId="5835513C" w14:textId="77777777" w:rsidR="009E238A" w:rsidRDefault="00892987">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1"/>
                        <w:sz w:val="24"/>
                      </w:rPr>
                      <w:t xml:space="preserve"> </w:t>
                    </w:r>
                    <w:r>
                      <w:rPr>
                        <w:b/>
                        <w:color w:val="00AFEF"/>
                        <w:sz w:val="24"/>
                      </w:rPr>
                      <w:t>POSKYTNUTÍ</w:t>
                    </w:r>
                    <w:r>
                      <w:rPr>
                        <w:b/>
                        <w:color w:val="00AFEF"/>
                        <w:spacing w:val="-1"/>
                        <w:sz w:val="24"/>
                      </w:rPr>
                      <w:t xml:space="preserve"> </w:t>
                    </w:r>
                    <w:r>
                      <w:rPr>
                        <w:b/>
                        <w:color w:val="00AFEF"/>
                        <w:spacing w:val="-2"/>
                        <w:sz w:val="24"/>
                      </w:rPr>
                      <w:t>SLUŽEB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DE6"/>
    <w:multiLevelType w:val="multilevel"/>
    <w:tmpl w:val="8660970E"/>
    <w:lvl w:ilvl="0">
      <w:start w:val="1"/>
      <w:numFmt w:val="decimal"/>
      <w:lvlText w:val="%1."/>
      <w:lvlJc w:val="left"/>
      <w:pPr>
        <w:ind w:left="4062" w:hanging="454"/>
        <w:jc w:val="right"/>
      </w:pPr>
      <w:rPr>
        <w:rFonts w:ascii="Arial" w:eastAsia="Arial" w:hAnsi="Arial" w:cs="Arial" w:hint="default"/>
        <w:b/>
        <w:bCs/>
        <w:i w:val="0"/>
        <w:iCs w:val="0"/>
        <w:color w:val="00AFEF"/>
        <w:spacing w:val="0"/>
        <w:w w:val="100"/>
        <w:sz w:val="24"/>
        <w:szCs w:val="24"/>
        <w:lang w:val="cs-CZ" w:eastAsia="en-US" w:bidi="ar-SA"/>
      </w:rPr>
    </w:lvl>
    <w:lvl w:ilvl="1">
      <w:start w:val="1"/>
      <w:numFmt w:val="decimal"/>
      <w:lvlText w:val="%1.%2"/>
      <w:lvlJc w:val="left"/>
      <w:pPr>
        <w:ind w:left="877" w:hanging="737"/>
      </w:pPr>
      <w:rPr>
        <w:rFonts w:ascii="Arial" w:eastAsia="Arial" w:hAnsi="Arial" w:cs="Arial" w:hint="default"/>
        <w:b w:val="0"/>
        <w:bCs w:val="0"/>
        <w:i w:val="0"/>
        <w:iCs w:val="0"/>
        <w:color w:val="00AFEF"/>
        <w:spacing w:val="-1"/>
        <w:w w:val="100"/>
        <w:sz w:val="22"/>
        <w:szCs w:val="22"/>
        <w:lang w:val="cs-CZ" w:eastAsia="en-US" w:bidi="ar-SA"/>
      </w:rPr>
    </w:lvl>
    <w:lvl w:ilvl="2">
      <w:start w:val="1"/>
      <w:numFmt w:val="decimal"/>
      <w:lvlText w:val="%1.%2.%3"/>
      <w:lvlJc w:val="left"/>
      <w:pPr>
        <w:ind w:left="1700" w:hanging="852"/>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4060" w:hanging="852"/>
      </w:pPr>
      <w:rPr>
        <w:rFonts w:hint="default"/>
        <w:lang w:val="cs-CZ" w:eastAsia="en-US" w:bidi="ar-SA"/>
      </w:rPr>
    </w:lvl>
    <w:lvl w:ilvl="4">
      <w:numFmt w:val="bullet"/>
      <w:lvlText w:val="•"/>
      <w:lvlJc w:val="left"/>
      <w:pPr>
        <w:ind w:left="4978" w:hanging="852"/>
      </w:pPr>
      <w:rPr>
        <w:rFonts w:hint="default"/>
        <w:lang w:val="cs-CZ" w:eastAsia="en-US" w:bidi="ar-SA"/>
      </w:rPr>
    </w:lvl>
    <w:lvl w:ilvl="5">
      <w:numFmt w:val="bullet"/>
      <w:lvlText w:val="•"/>
      <w:lvlJc w:val="left"/>
      <w:pPr>
        <w:ind w:left="5896" w:hanging="852"/>
      </w:pPr>
      <w:rPr>
        <w:rFonts w:hint="default"/>
        <w:lang w:val="cs-CZ" w:eastAsia="en-US" w:bidi="ar-SA"/>
      </w:rPr>
    </w:lvl>
    <w:lvl w:ilvl="6">
      <w:numFmt w:val="bullet"/>
      <w:lvlText w:val="•"/>
      <w:lvlJc w:val="left"/>
      <w:pPr>
        <w:ind w:left="6815" w:hanging="852"/>
      </w:pPr>
      <w:rPr>
        <w:rFonts w:hint="default"/>
        <w:lang w:val="cs-CZ" w:eastAsia="en-US" w:bidi="ar-SA"/>
      </w:rPr>
    </w:lvl>
    <w:lvl w:ilvl="7">
      <w:numFmt w:val="bullet"/>
      <w:lvlText w:val="•"/>
      <w:lvlJc w:val="left"/>
      <w:pPr>
        <w:ind w:left="7733" w:hanging="852"/>
      </w:pPr>
      <w:rPr>
        <w:rFonts w:hint="default"/>
        <w:lang w:val="cs-CZ" w:eastAsia="en-US" w:bidi="ar-SA"/>
      </w:rPr>
    </w:lvl>
    <w:lvl w:ilvl="8">
      <w:numFmt w:val="bullet"/>
      <w:lvlText w:val="•"/>
      <w:lvlJc w:val="left"/>
      <w:pPr>
        <w:ind w:left="8652" w:hanging="852"/>
      </w:pPr>
      <w:rPr>
        <w:rFonts w:hint="default"/>
        <w:lang w:val="cs-CZ" w:eastAsia="en-US" w:bidi="ar-SA"/>
      </w:rPr>
    </w:lvl>
  </w:abstractNum>
  <w:abstractNum w:abstractNumId="1" w15:restartNumberingAfterBreak="0">
    <w:nsid w:val="0F851F6B"/>
    <w:multiLevelType w:val="hybridMultilevel"/>
    <w:tmpl w:val="E0ACA618"/>
    <w:lvl w:ilvl="0" w:tplc="9488A0EC">
      <w:start w:val="1"/>
      <w:numFmt w:val="lowerLetter"/>
      <w:lvlText w:val="%1)"/>
      <w:lvlJc w:val="left"/>
      <w:pPr>
        <w:ind w:left="1273" w:hanging="425"/>
      </w:pPr>
      <w:rPr>
        <w:rFonts w:ascii="Arial" w:eastAsia="Arial" w:hAnsi="Arial" w:cs="Arial" w:hint="default"/>
        <w:b w:val="0"/>
        <w:bCs w:val="0"/>
        <w:i w:val="0"/>
        <w:iCs w:val="0"/>
        <w:color w:val="00AFEF"/>
        <w:spacing w:val="-1"/>
        <w:w w:val="100"/>
        <w:sz w:val="22"/>
        <w:szCs w:val="22"/>
        <w:lang w:val="cs-CZ" w:eastAsia="en-US" w:bidi="ar-SA"/>
      </w:rPr>
    </w:lvl>
    <w:lvl w:ilvl="1" w:tplc="30801EA2">
      <w:numFmt w:val="bullet"/>
      <w:lvlText w:val="•"/>
      <w:lvlJc w:val="left"/>
      <w:pPr>
        <w:ind w:left="2200" w:hanging="425"/>
      </w:pPr>
      <w:rPr>
        <w:rFonts w:hint="default"/>
        <w:lang w:val="cs-CZ" w:eastAsia="en-US" w:bidi="ar-SA"/>
      </w:rPr>
    </w:lvl>
    <w:lvl w:ilvl="2" w:tplc="AEEAB672">
      <w:numFmt w:val="bullet"/>
      <w:lvlText w:val="•"/>
      <w:lvlJc w:val="left"/>
      <w:pPr>
        <w:ind w:left="3121" w:hanging="425"/>
      </w:pPr>
      <w:rPr>
        <w:rFonts w:hint="default"/>
        <w:lang w:val="cs-CZ" w:eastAsia="en-US" w:bidi="ar-SA"/>
      </w:rPr>
    </w:lvl>
    <w:lvl w:ilvl="3" w:tplc="B3F8B2A0">
      <w:numFmt w:val="bullet"/>
      <w:lvlText w:val="•"/>
      <w:lvlJc w:val="left"/>
      <w:pPr>
        <w:ind w:left="4042" w:hanging="425"/>
      </w:pPr>
      <w:rPr>
        <w:rFonts w:hint="default"/>
        <w:lang w:val="cs-CZ" w:eastAsia="en-US" w:bidi="ar-SA"/>
      </w:rPr>
    </w:lvl>
    <w:lvl w:ilvl="4" w:tplc="47FAA0E6">
      <w:numFmt w:val="bullet"/>
      <w:lvlText w:val="•"/>
      <w:lvlJc w:val="left"/>
      <w:pPr>
        <w:ind w:left="4963" w:hanging="425"/>
      </w:pPr>
      <w:rPr>
        <w:rFonts w:hint="default"/>
        <w:lang w:val="cs-CZ" w:eastAsia="en-US" w:bidi="ar-SA"/>
      </w:rPr>
    </w:lvl>
    <w:lvl w:ilvl="5" w:tplc="1360BF30">
      <w:numFmt w:val="bullet"/>
      <w:lvlText w:val="•"/>
      <w:lvlJc w:val="left"/>
      <w:pPr>
        <w:ind w:left="5884" w:hanging="425"/>
      </w:pPr>
      <w:rPr>
        <w:rFonts w:hint="default"/>
        <w:lang w:val="cs-CZ" w:eastAsia="en-US" w:bidi="ar-SA"/>
      </w:rPr>
    </w:lvl>
    <w:lvl w:ilvl="6" w:tplc="236C6600">
      <w:numFmt w:val="bullet"/>
      <w:lvlText w:val="•"/>
      <w:lvlJc w:val="left"/>
      <w:pPr>
        <w:ind w:left="6805" w:hanging="425"/>
      </w:pPr>
      <w:rPr>
        <w:rFonts w:hint="default"/>
        <w:lang w:val="cs-CZ" w:eastAsia="en-US" w:bidi="ar-SA"/>
      </w:rPr>
    </w:lvl>
    <w:lvl w:ilvl="7" w:tplc="82020496">
      <w:numFmt w:val="bullet"/>
      <w:lvlText w:val="•"/>
      <w:lvlJc w:val="left"/>
      <w:pPr>
        <w:ind w:left="7726" w:hanging="425"/>
      </w:pPr>
      <w:rPr>
        <w:rFonts w:hint="default"/>
        <w:lang w:val="cs-CZ" w:eastAsia="en-US" w:bidi="ar-SA"/>
      </w:rPr>
    </w:lvl>
    <w:lvl w:ilvl="8" w:tplc="48041816">
      <w:numFmt w:val="bullet"/>
      <w:lvlText w:val="•"/>
      <w:lvlJc w:val="left"/>
      <w:pPr>
        <w:ind w:left="8647" w:hanging="425"/>
      </w:pPr>
      <w:rPr>
        <w:rFonts w:hint="default"/>
        <w:lang w:val="cs-CZ" w:eastAsia="en-US" w:bidi="ar-SA"/>
      </w:rPr>
    </w:lvl>
  </w:abstractNum>
  <w:abstractNum w:abstractNumId="2" w15:restartNumberingAfterBreak="0">
    <w:nsid w:val="102C238F"/>
    <w:multiLevelType w:val="hybridMultilevel"/>
    <w:tmpl w:val="723E48CE"/>
    <w:lvl w:ilvl="0" w:tplc="6AFA81AA">
      <w:numFmt w:val="bullet"/>
      <w:lvlText w:val=""/>
      <w:lvlJc w:val="left"/>
      <w:pPr>
        <w:ind w:left="1273" w:hanging="361"/>
      </w:pPr>
      <w:rPr>
        <w:rFonts w:ascii="Symbol" w:eastAsia="Symbol" w:hAnsi="Symbol" w:cs="Symbol" w:hint="default"/>
        <w:b w:val="0"/>
        <w:bCs w:val="0"/>
        <w:i w:val="0"/>
        <w:iCs w:val="0"/>
        <w:color w:val="00AFEF"/>
        <w:spacing w:val="0"/>
        <w:w w:val="100"/>
        <w:sz w:val="22"/>
        <w:szCs w:val="22"/>
        <w:lang w:val="cs-CZ" w:eastAsia="en-US" w:bidi="ar-SA"/>
      </w:rPr>
    </w:lvl>
    <w:lvl w:ilvl="1" w:tplc="D696C022">
      <w:numFmt w:val="bullet"/>
      <w:lvlText w:val="•"/>
      <w:lvlJc w:val="left"/>
      <w:pPr>
        <w:ind w:left="2200" w:hanging="361"/>
      </w:pPr>
      <w:rPr>
        <w:rFonts w:hint="default"/>
        <w:lang w:val="cs-CZ" w:eastAsia="en-US" w:bidi="ar-SA"/>
      </w:rPr>
    </w:lvl>
    <w:lvl w:ilvl="2" w:tplc="4CA6F592">
      <w:numFmt w:val="bullet"/>
      <w:lvlText w:val="•"/>
      <w:lvlJc w:val="left"/>
      <w:pPr>
        <w:ind w:left="3121" w:hanging="361"/>
      </w:pPr>
      <w:rPr>
        <w:rFonts w:hint="default"/>
        <w:lang w:val="cs-CZ" w:eastAsia="en-US" w:bidi="ar-SA"/>
      </w:rPr>
    </w:lvl>
    <w:lvl w:ilvl="3" w:tplc="879E55F0">
      <w:numFmt w:val="bullet"/>
      <w:lvlText w:val="•"/>
      <w:lvlJc w:val="left"/>
      <w:pPr>
        <w:ind w:left="4042" w:hanging="361"/>
      </w:pPr>
      <w:rPr>
        <w:rFonts w:hint="default"/>
        <w:lang w:val="cs-CZ" w:eastAsia="en-US" w:bidi="ar-SA"/>
      </w:rPr>
    </w:lvl>
    <w:lvl w:ilvl="4" w:tplc="4C5AB1A8">
      <w:numFmt w:val="bullet"/>
      <w:lvlText w:val="•"/>
      <w:lvlJc w:val="left"/>
      <w:pPr>
        <w:ind w:left="4963" w:hanging="361"/>
      </w:pPr>
      <w:rPr>
        <w:rFonts w:hint="default"/>
        <w:lang w:val="cs-CZ" w:eastAsia="en-US" w:bidi="ar-SA"/>
      </w:rPr>
    </w:lvl>
    <w:lvl w:ilvl="5" w:tplc="F98E5000">
      <w:numFmt w:val="bullet"/>
      <w:lvlText w:val="•"/>
      <w:lvlJc w:val="left"/>
      <w:pPr>
        <w:ind w:left="5884" w:hanging="361"/>
      </w:pPr>
      <w:rPr>
        <w:rFonts w:hint="default"/>
        <w:lang w:val="cs-CZ" w:eastAsia="en-US" w:bidi="ar-SA"/>
      </w:rPr>
    </w:lvl>
    <w:lvl w:ilvl="6" w:tplc="A4D28AD4">
      <w:numFmt w:val="bullet"/>
      <w:lvlText w:val="•"/>
      <w:lvlJc w:val="left"/>
      <w:pPr>
        <w:ind w:left="6805" w:hanging="361"/>
      </w:pPr>
      <w:rPr>
        <w:rFonts w:hint="default"/>
        <w:lang w:val="cs-CZ" w:eastAsia="en-US" w:bidi="ar-SA"/>
      </w:rPr>
    </w:lvl>
    <w:lvl w:ilvl="7" w:tplc="7E3E89B2">
      <w:numFmt w:val="bullet"/>
      <w:lvlText w:val="•"/>
      <w:lvlJc w:val="left"/>
      <w:pPr>
        <w:ind w:left="7726" w:hanging="361"/>
      </w:pPr>
      <w:rPr>
        <w:rFonts w:hint="default"/>
        <w:lang w:val="cs-CZ" w:eastAsia="en-US" w:bidi="ar-SA"/>
      </w:rPr>
    </w:lvl>
    <w:lvl w:ilvl="8" w:tplc="1D2804C4">
      <w:numFmt w:val="bullet"/>
      <w:lvlText w:val="•"/>
      <w:lvlJc w:val="left"/>
      <w:pPr>
        <w:ind w:left="8647" w:hanging="361"/>
      </w:pPr>
      <w:rPr>
        <w:rFonts w:hint="default"/>
        <w:lang w:val="cs-CZ" w:eastAsia="en-US" w:bidi="ar-SA"/>
      </w:rPr>
    </w:lvl>
  </w:abstractNum>
  <w:abstractNum w:abstractNumId="3" w15:restartNumberingAfterBreak="0">
    <w:nsid w:val="15115B9D"/>
    <w:multiLevelType w:val="hybridMultilevel"/>
    <w:tmpl w:val="C4C67838"/>
    <w:lvl w:ilvl="0" w:tplc="91BC5538">
      <w:start w:val="1"/>
      <w:numFmt w:val="lowerLetter"/>
      <w:lvlText w:val="%1)"/>
      <w:lvlJc w:val="left"/>
      <w:pPr>
        <w:ind w:left="1273" w:hanging="396"/>
      </w:pPr>
      <w:rPr>
        <w:rFonts w:ascii="Arial" w:eastAsia="Arial" w:hAnsi="Arial" w:cs="Arial" w:hint="default"/>
        <w:b w:val="0"/>
        <w:bCs w:val="0"/>
        <w:i w:val="0"/>
        <w:iCs w:val="0"/>
        <w:color w:val="00AFEF"/>
        <w:spacing w:val="-1"/>
        <w:w w:val="100"/>
        <w:sz w:val="22"/>
        <w:szCs w:val="22"/>
        <w:lang w:val="cs-CZ" w:eastAsia="en-US" w:bidi="ar-SA"/>
      </w:rPr>
    </w:lvl>
    <w:lvl w:ilvl="1" w:tplc="9E245680">
      <w:numFmt w:val="bullet"/>
      <w:lvlText w:val="•"/>
      <w:lvlJc w:val="left"/>
      <w:pPr>
        <w:ind w:left="2200" w:hanging="396"/>
      </w:pPr>
      <w:rPr>
        <w:rFonts w:hint="default"/>
        <w:lang w:val="cs-CZ" w:eastAsia="en-US" w:bidi="ar-SA"/>
      </w:rPr>
    </w:lvl>
    <w:lvl w:ilvl="2" w:tplc="D640E034">
      <w:numFmt w:val="bullet"/>
      <w:lvlText w:val="•"/>
      <w:lvlJc w:val="left"/>
      <w:pPr>
        <w:ind w:left="3121" w:hanging="396"/>
      </w:pPr>
      <w:rPr>
        <w:rFonts w:hint="default"/>
        <w:lang w:val="cs-CZ" w:eastAsia="en-US" w:bidi="ar-SA"/>
      </w:rPr>
    </w:lvl>
    <w:lvl w:ilvl="3" w:tplc="AF8C022A">
      <w:numFmt w:val="bullet"/>
      <w:lvlText w:val="•"/>
      <w:lvlJc w:val="left"/>
      <w:pPr>
        <w:ind w:left="4042" w:hanging="396"/>
      </w:pPr>
      <w:rPr>
        <w:rFonts w:hint="default"/>
        <w:lang w:val="cs-CZ" w:eastAsia="en-US" w:bidi="ar-SA"/>
      </w:rPr>
    </w:lvl>
    <w:lvl w:ilvl="4" w:tplc="7B1A083E">
      <w:numFmt w:val="bullet"/>
      <w:lvlText w:val="•"/>
      <w:lvlJc w:val="left"/>
      <w:pPr>
        <w:ind w:left="4963" w:hanging="396"/>
      </w:pPr>
      <w:rPr>
        <w:rFonts w:hint="default"/>
        <w:lang w:val="cs-CZ" w:eastAsia="en-US" w:bidi="ar-SA"/>
      </w:rPr>
    </w:lvl>
    <w:lvl w:ilvl="5" w:tplc="8B76D25A">
      <w:numFmt w:val="bullet"/>
      <w:lvlText w:val="•"/>
      <w:lvlJc w:val="left"/>
      <w:pPr>
        <w:ind w:left="5884" w:hanging="396"/>
      </w:pPr>
      <w:rPr>
        <w:rFonts w:hint="default"/>
        <w:lang w:val="cs-CZ" w:eastAsia="en-US" w:bidi="ar-SA"/>
      </w:rPr>
    </w:lvl>
    <w:lvl w:ilvl="6" w:tplc="564ACF02">
      <w:numFmt w:val="bullet"/>
      <w:lvlText w:val="•"/>
      <w:lvlJc w:val="left"/>
      <w:pPr>
        <w:ind w:left="6805" w:hanging="396"/>
      </w:pPr>
      <w:rPr>
        <w:rFonts w:hint="default"/>
        <w:lang w:val="cs-CZ" w:eastAsia="en-US" w:bidi="ar-SA"/>
      </w:rPr>
    </w:lvl>
    <w:lvl w:ilvl="7" w:tplc="4064B5E6">
      <w:numFmt w:val="bullet"/>
      <w:lvlText w:val="•"/>
      <w:lvlJc w:val="left"/>
      <w:pPr>
        <w:ind w:left="7726" w:hanging="396"/>
      </w:pPr>
      <w:rPr>
        <w:rFonts w:hint="default"/>
        <w:lang w:val="cs-CZ" w:eastAsia="en-US" w:bidi="ar-SA"/>
      </w:rPr>
    </w:lvl>
    <w:lvl w:ilvl="8" w:tplc="E8CA39FE">
      <w:numFmt w:val="bullet"/>
      <w:lvlText w:val="•"/>
      <w:lvlJc w:val="left"/>
      <w:pPr>
        <w:ind w:left="8647" w:hanging="396"/>
      </w:pPr>
      <w:rPr>
        <w:rFonts w:hint="default"/>
        <w:lang w:val="cs-CZ" w:eastAsia="en-US" w:bidi="ar-SA"/>
      </w:rPr>
    </w:lvl>
  </w:abstractNum>
  <w:abstractNum w:abstractNumId="4" w15:restartNumberingAfterBreak="0">
    <w:nsid w:val="1DCB1CF0"/>
    <w:multiLevelType w:val="hybridMultilevel"/>
    <w:tmpl w:val="C97AC71C"/>
    <w:lvl w:ilvl="0" w:tplc="2A96380E">
      <w:start w:val="1"/>
      <w:numFmt w:val="lowerLetter"/>
      <w:lvlText w:val="%1)"/>
      <w:lvlJc w:val="left"/>
      <w:pPr>
        <w:ind w:left="1273" w:hanging="425"/>
      </w:pPr>
      <w:rPr>
        <w:rFonts w:ascii="Arial" w:eastAsia="Arial" w:hAnsi="Arial" w:cs="Arial" w:hint="default"/>
        <w:b w:val="0"/>
        <w:bCs w:val="0"/>
        <w:i w:val="0"/>
        <w:iCs w:val="0"/>
        <w:color w:val="00AFEF"/>
        <w:spacing w:val="-1"/>
        <w:w w:val="100"/>
        <w:sz w:val="22"/>
        <w:szCs w:val="22"/>
        <w:lang w:val="cs-CZ" w:eastAsia="en-US" w:bidi="ar-SA"/>
      </w:rPr>
    </w:lvl>
    <w:lvl w:ilvl="1" w:tplc="BC440474">
      <w:numFmt w:val="bullet"/>
      <w:lvlText w:val="•"/>
      <w:lvlJc w:val="left"/>
      <w:pPr>
        <w:ind w:left="2200" w:hanging="425"/>
      </w:pPr>
      <w:rPr>
        <w:rFonts w:hint="default"/>
        <w:lang w:val="cs-CZ" w:eastAsia="en-US" w:bidi="ar-SA"/>
      </w:rPr>
    </w:lvl>
    <w:lvl w:ilvl="2" w:tplc="2C229892">
      <w:numFmt w:val="bullet"/>
      <w:lvlText w:val="•"/>
      <w:lvlJc w:val="left"/>
      <w:pPr>
        <w:ind w:left="3121" w:hanging="425"/>
      </w:pPr>
      <w:rPr>
        <w:rFonts w:hint="default"/>
        <w:lang w:val="cs-CZ" w:eastAsia="en-US" w:bidi="ar-SA"/>
      </w:rPr>
    </w:lvl>
    <w:lvl w:ilvl="3" w:tplc="BFBAD42C">
      <w:numFmt w:val="bullet"/>
      <w:lvlText w:val="•"/>
      <w:lvlJc w:val="left"/>
      <w:pPr>
        <w:ind w:left="4042" w:hanging="425"/>
      </w:pPr>
      <w:rPr>
        <w:rFonts w:hint="default"/>
        <w:lang w:val="cs-CZ" w:eastAsia="en-US" w:bidi="ar-SA"/>
      </w:rPr>
    </w:lvl>
    <w:lvl w:ilvl="4" w:tplc="5742F8F6">
      <w:numFmt w:val="bullet"/>
      <w:lvlText w:val="•"/>
      <w:lvlJc w:val="left"/>
      <w:pPr>
        <w:ind w:left="4963" w:hanging="425"/>
      </w:pPr>
      <w:rPr>
        <w:rFonts w:hint="default"/>
        <w:lang w:val="cs-CZ" w:eastAsia="en-US" w:bidi="ar-SA"/>
      </w:rPr>
    </w:lvl>
    <w:lvl w:ilvl="5" w:tplc="79B0B59C">
      <w:numFmt w:val="bullet"/>
      <w:lvlText w:val="•"/>
      <w:lvlJc w:val="left"/>
      <w:pPr>
        <w:ind w:left="5884" w:hanging="425"/>
      </w:pPr>
      <w:rPr>
        <w:rFonts w:hint="default"/>
        <w:lang w:val="cs-CZ" w:eastAsia="en-US" w:bidi="ar-SA"/>
      </w:rPr>
    </w:lvl>
    <w:lvl w:ilvl="6" w:tplc="A3BE55C6">
      <w:numFmt w:val="bullet"/>
      <w:lvlText w:val="•"/>
      <w:lvlJc w:val="left"/>
      <w:pPr>
        <w:ind w:left="6805" w:hanging="425"/>
      </w:pPr>
      <w:rPr>
        <w:rFonts w:hint="default"/>
        <w:lang w:val="cs-CZ" w:eastAsia="en-US" w:bidi="ar-SA"/>
      </w:rPr>
    </w:lvl>
    <w:lvl w:ilvl="7" w:tplc="F4B8E38A">
      <w:numFmt w:val="bullet"/>
      <w:lvlText w:val="•"/>
      <w:lvlJc w:val="left"/>
      <w:pPr>
        <w:ind w:left="7726" w:hanging="425"/>
      </w:pPr>
      <w:rPr>
        <w:rFonts w:hint="default"/>
        <w:lang w:val="cs-CZ" w:eastAsia="en-US" w:bidi="ar-SA"/>
      </w:rPr>
    </w:lvl>
    <w:lvl w:ilvl="8" w:tplc="CD84E502">
      <w:numFmt w:val="bullet"/>
      <w:lvlText w:val="•"/>
      <w:lvlJc w:val="left"/>
      <w:pPr>
        <w:ind w:left="8647" w:hanging="425"/>
      </w:pPr>
      <w:rPr>
        <w:rFonts w:hint="default"/>
        <w:lang w:val="cs-CZ" w:eastAsia="en-US" w:bidi="ar-SA"/>
      </w:rPr>
    </w:lvl>
  </w:abstractNum>
  <w:abstractNum w:abstractNumId="5" w15:restartNumberingAfterBreak="0">
    <w:nsid w:val="22D032CD"/>
    <w:multiLevelType w:val="multilevel"/>
    <w:tmpl w:val="C21C3DCC"/>
    <w:lvl w:ilvl="0">
      <w:start w:val="1"/>
      <w:numFmt w:val="decimal"/>
      <w:lvlText w:val="%1."/>
      <w:lvlJc w:val="left"/>
      <w:pPr>
        <w:ind w:left="454" w:hanging="454"/>
      </w:pPr>
      <w:rPr>
        <w:rFonts w:ascii="Arial" w:hAnsi="Arial" w:hint="default"/>
        <w:b/>
        <w:i w:val="0"/>
        <w:color w:val="00B0F0"/>
        <w:sz w:val="24"/>
      </w:rPr>
    </w:lvl>
    <w:lvl w:ilvl="1">
      <w:start w:val="1"/>
      <w:numFmt w:val="decimal"/>
      <w:lvlText w:val="5.%2"/>
      <w:lvlJc w:val="left"/>
      <w:pPr>
        <w:ind w:left="737" w:hanging="737"/>
      </w:pPr>
      <w:rPr>
        <w:rFonts w:ascii="Arial" w:hAnsi="Arial" w:hint="default"/>
        <w:b w:val="0"/>
        <w:i w:val="0"/>
        <w:color w:val="00B0F0"/>
        <w:sz w:val="22"/>
      </w:rPr>
    </w:lvl>
    <w:lvl w:ilvl="2">
      <w:start w:val="1"/>
      <w:numFmt w:val="lowerLetter"/>
      <w:lvlText w:val="%3)"/>
      <w:lvlJc w:val="left"/>
      <w:pPr>
        <w:ind w:left="1248"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6" w15:restartNumberingAfterBreak="0">
    <w:nsid w:val="2D8053F6"/>
    <w:multiLevelType w:val="multilevel"/>
    <w:tmpl w:val="878471A0"/>
    <w:lvl w:ilvl="0">
      <w:start w:val="1"/>
      <w:numFmt w:val="decimal"/>
      <w:lvlText w:val="%1"/>
      <w:lvlJc w:val="left"/>
      <w:pPr>
        <w:ind w:left="1247" w:hanging="370"/>
      </w:pPr>
      <w:rPr>
        <w:rFonts w:hint="default"/>
        <w:lang w:val="cs-CZ" w:eastAsia="en-US" w:bidi="ar-SA"/>
      </w:rPr>
    </w:lvl>
    <w:lvl w:ilvl="1">
      <w:start w:val="1"/>
      <w:numFmt w:val="decimal"/>
      <w:lvlText w:val="%1.%2"/>
      <w:lvlJc w:val="left"/>
      <w:pPr>
        <w:ind w:left="1247" w:hanging="370"/>
      </w:pPr>
      <w:rPr>
        <w:rFonts w:ascii="Arial" w:eastAsia="Arial" w:hAnsi="Arial" w:cs="Arial" w:hint="default"/>
        <w:b w:val="0"/>
        <w:bCs w:val="0"/>
        <w:i w:val="0"/>
        <w:iCs w:val="0"/>
        <w:color w:val="696969"/>
        <w:spacing w:val="-1"/>
        <w:w w:val="100"/>
        <w:sz w:val="22"/>
        <w:szCs w:val="22"/>
        <w:lang w:val="cs-CZ" w:eastAsia="en-US" w:bidi="ar-SA"/>
      </w:rPr>
    </w:lvl>
    <w:lvl w:ilvl="2">
      <w:start w:val="1"/>
      <w:numFmt w:val="lowerLetter"/>
      <w:lvlText w:val="%3)"/>
      <w:lvlJc w:val="left"/>
      <w:pPr>
        <w:ind w:left="1635" w:hanging="360"/>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2355" w:hanging="361"/>
      </w:pPr>
      <w:rPr>
        <w:rFonts w:ascii="Symbol" w:eastAsia="Symbol" w:hAnsi="Symbol" w:cs="Symbol" w:hint="default"/>
        <w:b w:val="0"/>
        <w:bCs w:val="0"/>
        <w:i w:val="0"/>
        <w:iCs w:val="0"/>
        <w:color w:val="00AFEF"/>
        <w:spacing w:val="0"/>
        <w:w w:val="100"/>
        <w:sz w:val="22"/>
        <w:szCs w:val="22"/>
        <w:lang w:val="cs-CZ" w:eastAsia="en-US" w:bidi="ar-SA"/>
      </w:rPr>
    </w:lvl>
    <w:lvl w:ilvl="4">
      <w:numFmt w:val="bullet"/>
      <w:lvlText w:val="•"/>
      <w:lvlJc w:val="left"/>
      <w:pPr>
        <w:ind w:left="4392" w:hanging="361"/>
      </w:pPr>
      <w:rPr>
        <w:rFonts w:hint="default"/>
        <w:lang w:val="cs-CZ" w:eastAsia="en-US" w:bidi="ar-SA"/>
      </w:rPr>
    </w:lvl>
    <w:lvl w:ilvl="5">
      <w:numFmt w:val="bullet"/>
      <w:lvlText w:val="•"/>
      <w:lvlJc w:val="left"/>
      <w:pPr>
        <w:ind w:left="5408" w:hanging="361"/>
      </w:pPr>
      <w:rPr>
        <w:rFonts w:hint="default"/>
        <w:lang w:val="cs-CZ" w:eastAsia="en-US" w:bidi="ar-SA"/>
      </w:rPr>
    </w:lvl>
    <w:lvl w:ilvl="6">
      <w:numFmt w:val="bullet"/>
      <w:lvlText w:val="•"/>
      <w:lvlJc w:val="left"/>
      <w:pPr>
        <w:ind w:left="6424" w:hanging="361"/>
      </w:pPr>
      <w:rPr>
        <w:rFonts w:hint="default"/>
        <w:lang w:val="cs-CZ" w:eastAsia="en-US" w:bidi="ar-SA"/>
      </w:rPr>
    </w:lvl>
    <w:lvl w:ilvl="7">
      <w:numFmt w:val="bullet"/>
      <w:lvlText w:val="•"/>
      <w:lvlJc w:val="left"/>
      <w:pPr>
        <w:ind w:left="7440" w:hanging="361"/>
      </w:pPr>
      <w:rPr>
        <w:rFonts w:hint="default"/>
        <w:lang w:val="cs-CZ" w:eastAsia="en-US" w:bidi="ar-SA"/>
      </w:rPr>
    </w:lvl>
    <w:lvl w:ilvl="8">
      <w:numFmt w:val="bullet"/>
      <w:lvlText w:val="•"/>
      <w:lvlJc w:val="left"/>
      <w:pPr>
        <w:ind w:left="8457" w:hanging="361"/>
      </w:pPr>
      <w:rPr>
        <w:rFonts w:hint="default"/>
        <w:lang w:val="cs-CZ" w:eastAsia="en-US" w:bidi="ar-SA"/>
      </w:rPr>
    </w:lvl>
  </w:abstractNum>
  <w:abstractNum w:abstractNumId="7" w15:restartNumberingAfterBreak="0">
    <w:nsid w:val="31473F48"/>
    <w:multiLevelType w:val="hybridMultilevel"/>
    <w:tmpl w:val="E028EDD2"/>
    <w:lvl w:ilvl="0" w:tplc="27148692">
      <w:start w:val="1"/>
      <w:numFmt w:val="lowerLetter"/>
      <w:lvlText w:val="%1)"/>
      <w:lvlJc w:val="left"/>
      <w:pPr>
        <w:ind w:left="1636" w:hanging="360"/>
      </w:pPr>
      <w:rPr>
        <w:rFonts w:ascii="Arial" w:eastAsia="Arial" w:hAnsi="Arial" w:cs="Arial" w:hint="default"/>
        <w:b w:val="0"/>
        <w:bCs w:val="0"/>
        <w:i w:val="0"/>
        <w:iCs w:val="0"/>
        <w:color w:val="00AFEF"/>
        <w:spacing w:val="-1"/>
        <w:w w:val="100"/>
        <w:sz w:val="22"/>
        <w:szCs w:val="22"/>
        <w:lang w:val="cs-CZ" w:eastAsia="en-US" w:bidi="ar-SA"/>
      </w:rPr>
    </w:lvl>
    <w:lvl w:ilvl="1" w:tplc="260A9BF8">
      <w:numFmt w:val="bullet"/>
      <w:lvlText w:val="•"/>
      <w:lvlJc w:val="left"/>
      <w:pPr>
        <w:ind w:left="2524" w:hanging="360"/>
      </w:pPr>
      <w:rPr>
        <w:rFonts w:hint="default"/>
        <w:lang w:val="cs-CZ" w:eastAsia="en-US" w:bidi="ar-SA"/>
      </w:rPr>
    </w:lvl>
    <w:lvl w:ilvl="2" w:tplc="092ADD7C">
      <w:numFmt w:val="bullet"/>
      <w:lvlText w:val="•"/>
      <w:lvlJc w:val="left"/>
      <w:pPr>
        <w:ind w:left="3409" w:hanging="360"/>
      </w:pPr>
      <w:rPr>
        <w:rFonts w:hint="default"/>
        <w:lang w:val="cs-CZ" w:eastAsia="en-US" w:bidi="ar-SA"/>
      </w:rPr>
    </w:lvl>
    <w:lvl w:ilvl="3" w:tplc="599E66D4">
      <w:numFmt w:val="bullet"/>
      <w:lvlText w:val="•"/>
      <w:lvlJc w:val="left"/>
      <w:pPr>
        <w:ind w:left="4294" w:hanging="360"/>
      </w:pPr>
      <w:rPr>
        <w:rFonts w:hint="default"/>
        <w:lang w:val="cs-CZ" w:eastAsia="en-US" w:bidi="ar-SA"/>
      </w:rPr>
    </w:lvl>
    <w:lvl w:ilvl="4" w:tplc="61067E58">
      <w:numFmt w:val="bullet"/>
      <w:lvlText w:val="•"/>
      <w:lvlJc w:val="left"/>
      <w:pPr>
        <w:ind w:left="5179" w:hanging="360"/>
      </w:pPr>
      <w:rPr>
        <w:rFonts w:hint="default"/>
        <w:lang w:val="cs-CZ" w:eastAsia="en-US" w:bidi="ar-SA"/>
      </w:rPr>
    </w:lvl>
    <w:lvl w:ilvl="5" w:tplc="52CCAE94">
      <w:numFmt w:val="bullet"/>
      <w:lvlText w:val="•"/>
      <w:lvlJc w:val="left"/>
      <w:pPr>
        <w:ind w:left="6064" w:hanging="360"/>
      </w:pPr>
      <w:rPr>
        <w:rFonts w:hint="default"/>
        <w:lang w:val="cs-CZ" w:eastAsia="en-US" w:bidi="ar-SA"/>
      </w:rPr>
    </w:lvl>
    <w:lvl w:ilvl="6" w:tplc="13EA4376">
      <w:numFmt w:val="bullet"/>
      <w:lvlText w:val="•"/>
      <w:lvlJc w:val="left"/>
      <w:pPr>
        <w:ind w:left="6949" w:hanging="360"/>
      </w:pPr>
      <w:rPr>
        <w:rFonts w:hint="default"/>
        <w:lang w:val="cs-CZ" w:eastAsia="en-US" w:bidi="ar-SA"/>
      </w:rPr>
    </w:lvl>
    <w:lvl w:ilvl="7" w:tplc="762ACB68">
      <w:numFmt w:val="bullet"/>
      <w:lvlText w:val="•"/>
      <w:lvlJc w:val="left"/>
      <w:pPr>
        <w:ind w:left="7834" w:hanging="360"/>
      </w:pPr>
      <w:rPr>
        <w:rFonts w:hint="default"/>
        <w:lang w:val="cs-CZ" w:eastAsia="en-US" w:bidi="ar-SA"/>
      </w:rPr>
    </w:lvl>
    <w:lvl w:ilvl="8" w:tplc="E0A81CBE">
      <w:numFmt w:val="bullet"/>
      <w:lvlText w:val="•"/>
      <w:lvlJc w:val="left"/>
      <w:pPr>
        <w:ind w:left="8719" w:hanging="360"/>
      </w:pPr>
      <w:rPr>
        <w:rFonts w:hint="default"/>
        <w:lang w:val="cs-CZ" w:eastAsia="en-US" w:bidi="ar-SA"/>
      </w:rPr>
    </w:lvl>
  </w:abstractNum>
  <w:abstractNum w:abstractNumId="8" w15:restartNumberingAfterBreak="0">
    <w:nsid w:val="39E0180B"/>
    <w:multiLevelType w:val="hybridMultilevel"/>
    <w:tmpl w:val="38766644"/>
    <w:lvl w:ilvl="0" w:tplc="CC903ED2">
      <w:start w:val="1"/>
      <w:numFmt w:val="lowerLetter"/>
      <w:lvlText w:val="%1)"/>
      <w:lvlJc w:val="left"/>
      <w:pPr>
        <w:ind w:left="1635" w:hanging="360"/>
      </w:pPr>
      <w:rPr>
        <w:rFonts w:ascii="Arial" w:eastAsia="Arial" w:hAnsi="Arial" w:cs="Arial" w:hint="default"/>
        <w:b w:val="0"/>
        <w:bCs w:val="0"/>
        <w:i w:val="0"/>
        <w:iCs w:val="0"/>
        <w:color w:val="00AFEF"/>
        <w:spacing w:val="-1"/>
        <w:w w:val="100"/>
        <w:sz w:val="22"/>
        <w:szCs w:val="22"/>
        <w:lang w:val="cs-CZ" w:eastAsia="en-US" w:bidi="ar-SA"/>
      </w:rPr>
    </w:lvl>
    <w:lvl w:ilvl="1" w:tplc="6F5C8FC2">
      <w:numFmt w:val="bullet"/>
      <w:lvlText w:val="•"/>
      <w:lvlJc w:val="left"/>
      <w:pPr>
        <w:ind w:left="2524" w:hanging="360"/>
      </w:pPr>
      <w:rPr>
        <w:rFonts w:hint="default"/>
        <w:lang w:val="cs-CZ" w:eastAsia="en-US" w:bidi="ar-SA"/>
      </w:rPr>
    </w:lvl>
    <w:lvl w:ilvl="2" w:tplc="A8B6F208">
      <w:numFmt w:val="bullet"/>
      <w:lvlText w:val="•"/>
      <w:lvlJc w:val="left"/>
      <w:pPr>
        <w:ind w:left="3409" w:hanging="360"/>
      </w:pPr>
      <w:rPr>
        <w:rFonts w:hint="default"/>
        <w:lang w:val="cs-CZ" w:eastAsia="en-US" w:bidi="ar-SA"/>
      </w:rPr>
    </w:lvl>
    <w:lvl w:ilvl="3" w:tplc="C3504D02">
      <w:numFmt w:val="bullet"/>
      <w:lvlText w:val="•"/>
      <w:lvlJc w:val="left"/>
      <w:pPr>
        <w:ind w:left="4294" w:hanging="360"/>
      </w:pPr>
      <w:rPr>
        <w:rFonts w:hint="default"/>
        <w:lang w:val="cs-CZ" w:eastAsia="en-US" w:bidi="ar-SA"/>
      </w:rPr>
    </w:lvl>
    <w:lvl w:ilvl="4" w:tplc="9C90D71C">
      <w:numFmt w:val="bullet"/>
      <w:lvlText w:val="•"/>
      <w:lvlJc w:val="left"/>
      <w:pPr>
        <w:ind w:left="5179" w:hanging="360"/>
      </w:pPr>
      <w:rPr>
        <w:rFonts w:hint="default"/>
        <w:lang w:val="cs-CZ" w:eastAsia="en-US" w:bidi="ar-SA"/>
      </w:rPr>
    </w:lvl>
    <w:lvl w:ilvl="5" w:tplc="DAE41902">
      <w:numFmt w:val="bullet"/>
      <w:lvlText w:val="•"/>
      <w:lvlJc w:val="left"/>
      <w:pPr>
        <w:ind w:left="6064" w:hanging="360"/>
      </w:pPr>
      <w:rPr>
        <w:rFonts w:hint="default"/>
        <w:lang w:val="cs-CZ" w:eastAsia="en-US" w:bidi="ar-SA"/>
      </w:rPr>
    </w:lvl>
    <w:lvl w:ilvl="6" w:tplc="DF7E653C">
      <w:numFmt w:val="bullet"/>
      <w:lvlText w:val="•"/>
      <w:lvlJc w:val="left"/>
      <w:pPr>
        <w:ind w:left="6949" w:hanging="360"/>
      </w:pPr>
      <w:rPr>
        <w:rFonts w:hint="default"/>
        <w:lang w:val="cs-CZ" w:eastAsia="en-US" w:bidi="ar-SA"/>
      </w:rPr>
    </w:lvl>
    <w:lvl w:ilvl="7" w:tplc="4F26DA2E">
      <w:numFmt w:val="bullet"/>
      <w:lvlText w:val="•"/>
      <w:lvlJc w:val="left"/>
      <w:pPr>
        <w:ind w:left="7834" w:hanging="360"/>
      </w:pPr>
      <w:rPr>
        <w:rFonts w:hint="default"/>
        <w:lang w:val="cs-CZ" w:eastAsia="en-US" w:bidi="ar-SA"/>
      </w:rPr>
    </w:lvl>
    <w:lvl w:ilvl="8" w:tplc="A546EA78">
      <w:numFmt w:val="bullet"/>
      <w:lvlText w:val="•"/>
      <w:lvlJc w:val="left"/>
      <w:pPr>
        <w:ind w:left="8719" w:hanging="360"/>
      </w:pPr>
      <w:rPr>
        <w:rFonts w:hint="default"/>
        <w:lang w:val="cs-CZ" w:eastAsia="en-US" w:bidi="ar-SA"/>
      </w:rPr>
    </w:lvl>
  </w:abstractNum>
  <w:abstractNum w:abstractNumId="9" w15:restartNumberingAfterBreak="0">
    <w:nsid w:val="3E504D33"/>
    <w:multiLevelType w:val="hybridMultilevel"/>
    <w:tmpl w:val="CC3CA960"/>
    <w:lvl w:ilvl="0" w:tplc="635C43D6">
      <w:start w:val="1"/>
      <w:numFmt w:val="lowerLetter"/>
      <w:lvlText w:val="%1)"/>
      <w:lvlJc w:val="left"/>
      <w:pPr>
        <w:ind w:left="1636" w:hanging="360"/>
      </w:pPr>
      <w:rPr>
        <w:rFonts w:ascii="Arial" w:eastAsia="Arial" w:hAnsi="Arial" w:cs="Arial" w:hint="default"/>
        <w:b w:val="0"/>
        <w:bCs w:val="0"/>
        <w:i w:val="0"/>
        <w:iCs w:val="0"/>
        <w:color w:val="00AFEF"/>
        <w:spacing w:val="-1"/>
        <w:w w:val="100"/>
        <w:sz w:val="22"/>
        <w:szCs w:val="22"/>
        <w:lang w:val="cs-CZ" w:eastAsia="en-US" w:bidi="ar-SA"/>
      </w:rPr>
    </w:lvl>
    <w:lvl w:ilvl="1" w:tplc="D8F246E0">
      <w:numFmt w:val="bullet"/>
      <w:lvlText w:val="•"/>
      <w:lvlJc w:val="left"/>
      <w:pPr>
        <w:ind w:left="2524" w:hanging="360"/>
      </w:pPr>
      <w:rPr>
        <w:rFonts w:hint="default"/>
        <w:lang w:val="cs-CZ" w:eastAsia="en-US" w:bidi="ar-SA"/>
      </w:rPr>
    </w:lvl>
    <w:lvl w:ilvl="2" w:tplc="507407C4">
      <w:numFmt w:val="bullet"/>
      <w:lvlText w:val="•"/>
      <w:lvlJc w:val="left"/>
      <w:pPr>
        <w:ind w:left="3409" w:hanging="360"/>
      </w:pPr>
      <w:rPr>
        <w:rFonts w:hint="default"/>
        <w:lang w:val="cs-CZ" w:eastAsia="en-US" w:bidi="ar-SA"/>
      </w:rPr>
    </w:lvl>
    <w:lvl w:ilvl="3" w:tplc="282461D6">
      <w:numFmt w:val="bullet"/>
      <w:lvlText w:val="•"/>
      <w:lvlJc w:val="left"/>
      <w:pPr>
        <w:ind w:left="4294" w:hanging="360"/>
      </w:pPr>
      <w:rPr>
        <w:rFonts w:hint="default"/>
        <w:lang w:val="cs-CZ" w:eastAsia="en-US" w:bidi="ar-SA"/>
      </w:rPr>
    </w:lvl>
    <w:lvl w:ilvl="4" w:tplc="E708DDD4">
      <w:numFmt w:val="bullet"/>
      <w:lvlText w:val="•"/>
      <w:lvlJc w:val="left"/>
      <w:pPr>
        <w:ind w:left="5179" w:hanging="360"/>
      </w:pPr>
      <w:rPr>
        <w:rFonts w:hint="default"/>
        <w:lang w:val="cs-CZ" w:eastAsia="en-US" w:bidi="ar-SA"/>
      </w:rPr>
    </w:lvl>
    <w:lvl w:ilvl="5" w:tplc="A06E1574">
      <w:numFmt w:val="bullet"/>
      <w:lvlText w:val="•"/>
      <w:lvlJc w:val="left"/>
      <w:pPr>
        <w:ind w:left="6064" w:hanging="360"/>
      </w:pPr>
      <w:rPr>
        <w:rFonts w:hint="default"/>
        <w:lang w:val="cs-CZ" w:eastAsia="en-US" w:bidi="ar-SA"/>
      </w:rPr>
    </w:lvl>
    <w:lvl w:ilvl="6" w:tplc="4B625FB4">
      <w:numFmt w:val="bullet"/>
      <w:lvlText w:val="•"/>
      <w:lvlJc w:val="left"/>
      <w:pPr>
        <w:ind w:left="6949" w:hanging="360"/>
      </w:pPr>
      <w:rPr>
        <w:rFonts w:hint="default"/>
        <w:lang w:val="cs-CZ" w:eastAsia="en-US" w:bidi="ar-SA"/>
      </w:rPr>
    </w:lvl>
    <w:lvl w:ilvl="7" w:tplc="0AACD168">
      <w:numFmt w:val="bullet"/>
      <w:lvlText w:val="•"/>
      <w:lvlJc w:val="left"/>
      <w:pPr>
        <w:ind w:left="7834" w:hanging="360"/>
      </w:pPr>
      <w:rPr>
        <w:rFonts w:hint="default"/>
        <w:lang w:val="cs-CZ" w:eastAsia="en-US" w:bidi="ar-SA"/>
      </w:rPr>
    </w:lvl>
    <w:lvl w:ilvl="8" w:tplc="2EACF4D4">
      <w:numFmt w:val="bullet"/>
      <w:lvlText w:val="•"/>
      <w:lvlJc w:val="left"/>
      <w:pPr>
        <w:ind w:left="8719" w:hanging="360"/>
      </w:pPr>
      <w:rPr>
        <w:rFonts w:hint="default"/>
        <w:lang w:val="cs-CZ" w:eastAsia="en-US" w:bidi="ar-SA"/>
      </w:rPr>
    </w:lvl>
  </w:abstractNum>
  <w:abstractNum w:abstractNumId="10" w15:restartNumberingAfterBreak="0">
    <w:nsid w:val="40F95A5F"/>
    <w:multiLevelType w:val="hybridMultilevel"/>
    <w:tmpl w:val="6718668C"/>
    <w:lvl w:ilvl="0" w:tplc="A7365DF0">
      <w:start w:val="1"/>
      <w:numFmt w:val="lowerLetter"/>
      <w:lvlText w:val="%1)"/>
      <w:lvlJc w:val="left"/>
      <w:pPr>
        <w:ind w:left="1273" w:hanging="396"/>
      </w:pPr>
      <w:rPr>
        <w:rFonts w:ascii="Arial" w:eastAsia="Arial" w:hAnsi="Arial" w:cs="Arial" w:hint="default"/>
        <w:b w:val="0"/>
        <w:bCs w:val="0"/>
        <w:i w:val="0"/>
        <w:iCs w:val="0"/>
        <w:color w:val="00AFEF"/>
        <w:spacing w:val="-1"/>
        <w:w w:val="100"/>
        <w:sz w:val="22"/>
        <w:szCs w:val="22"/>
        <w:lang w:val="cs-CZ" w:eastAsia="en-US" w:bidi="ar-SA"/>
      </w:rPr>
    </w:lvl>
    <w:lvl w:ilvl="1" w:tplc="4ED82424">
      <w:numFmt w:val="bullet"/>
      <w:lvlText w:val="•"/>
      <w:lvlJc w:val="left"/>
      <w:pPr>
        <w:ind w:left="2200" w:hanging="396"/>
      </w:pPr>
      <w:rPr>
        <w:rFonts w:hint="default"/>
        <w:lang w:val="cs-CZ" w:eastAsia="en-US" w:bidi="ar-SA"/>
      </w:rPr>
    </w:lvl>
    <w:lvl w:ilvl="2" w:tplc="CEB2FF4A">
      <w:numFmt w:val="bullet"/>
      <w:lvlText w:val="•"/>
      <w:lvlJc w:val="left"/>
      <w:pPr>
        <w:ind w:left="3121" w:hanging="396"/>
      </w:pPr>
      <w:rPr>
        <w:rFonts w:hint="default"/>
        <w:lang w:val="cs-CZ" w:eastAsia="en-US" w:bidi="ar-SA"/>
      </w:rPr>
    </w:lvl>
    <w:lvl w:ilvl="3" w:tplc="586829D8">
      <w:numFmt w:val="bullet"/>
      <w:lvlText w:val="•"/>
      <w:lvlJc w:val="left"/>
      <w:pPr>
        <w:ind w:left="4042" w:hanging="396"/>
      </w:pPr>
      <w:rPr>
        <w:rFonts w:hint="default"/>
        <w:lang w:val="cs-CZ" w:eastAsia="en-US" w:bidi="ar-SA"/>
      </w:rPr>
    </w:lvl>
    <w:lvl w:ilvl="4" w:tplc="997CBAAC">
      <w:numFmt w:val="bullet"/>
      <w:lvlText w:val="•"/>
      <w:lvlJc w:val="left"/>
      <w:pPr>
        <w:ind w:left="4963" w:hanging="396"/>
      </w:pPr>
      <w:rPr>
        <w:rFonts w:hint="default"/>
        <w:lang w:val="cs-CZ" w:eastAsia="en-US" w:bidi="ar-SA"/>
      </w:rPr>
    </w:lvl>
    <w:lvl w:ilvl="5" w:tplc="C8EEE40C">
      <w:numFmt w:val="bullet"/>
      <w:lvlText w:val="•"/>
      <w:lvlJc w:val="left"/>
      <w:pPr>
        <w:ind w:left="5884" w:hanging="396"/>
      </w:pPr>
      <w:rPr>
        <w:rFonts w:hint="default"/>
        <w:lang w:val="cs-CZ" w:eastAsia="en-US" w:bidi="ar-SA"/>
      </w:rPr>
    </w:lvl>
    <w:lvl w:ilvl="6" w:tplc="4574CC98">
      <w:numFmt w:val="bullet"/>
      <w:lvlText w:val="•"/>
      <w:lvlJc w:val="left"/>
      <w:pPr>
        <w:ind w:left="6805" w:hanging="396"/>
      </w:pPr>
      <w:rPr>
        <w:rFonts w:hint="default"/>
        <w:lang w:val="cs-CZ" w:eastAsia="en-US" w:bidi="ar-SA"/>
      </w:rPr>
    </w:lvl>
    <w:lvl w:ilvl="7" w:tplc="64466B18">
      <w:numFmt w:val="bullet"/>
      <w:lvlText w:val="•"/>
      <w:lvlJc w:val="left"/>
      <w:pPr>
        <w:ind w:left="7726" w:hanging="396"/>
      </w:pPr>
      <w:rPr>
        <w:rFonts w:hint="default"/>
        <w:lang w:val="cs-CZ" w:eastAsia="en-US" w:bidi="ar-SA"/>
      </w:rPr>
    </w:lvl>
    <w:lvl w:ilvl="8" w:tplc="117AD496">
      <w:numFmt w:val="bullet"/>
      <w:lvlText w:val="•"/>
      <w:lvlJc w:val="left"/>
      <w:pPr>
        <w:ind w:left="8647" w:hanging="396"/>
      </w:pPr>
      <w:rPr>
        <w:rFonts w:hint="default"/>
        <w:lang w:val="cs-CZ" w:eastAsia="en-US" w:bidi="ar-SA"/>
      </w:rPr>
    </w:lvl>
  </w:abstractNum>
  <w:abstractNum w:abstractNumId="11" w15:restartNumberingAfterBreak="0">
    <w:nsid w:val="45813BEE"/>
    <w:multiLevelType w:val="hybridMultilevel"/>
    <w:tmpl w:val="AF90D560"/>
    <w:lvl w:ilvl="0" w:tplc="3F367F24">
      <w:start w:val="1"/>
      <w:numFmt w:val="lowerLetter"/>
      <w:lvlText w:val="%1)"/>
      <w:lvlJc w:val="left"/>
      <w:pPr>
        <w:ind w:left="1273" w:hanging="425"/>
      </w:pPr>
      <w:rPr>
        <w:rFonts w:ascii="Arial" w:eastAsia="Arial" w:hAnsi="Arial" w:cs="Arial" w:hint="default"/>
        <w:b w:val="0"/>
        <w:bCs w:val="0"/>
        <w:i w:val="0"/>
        <w:iCs w:val="0"/>
        <w:color w:val="00AFEF"/>
        <w:spacing w:val="-1"/>
        <w:w w:val="100"/>
        <w:sz w:val="22"/>
        <w:szCs w:val="22"/>
        <w:lang w:val="cs-CZ" w:eastAsia="en-US" w:bidi="ar-SA"/>
      </w:rPr>
    </w:lvl>
    <w:lvl w:ilvl="1" w:tplc="FDB6B348">
      <w:numFmt w:val="bullet"/>
      <w:lvlText w:val="•"/>
      <w:lvlJc w:val="left"/>
      <w:pPr>
        <w:ind w:left="2200" w:hanging="425"/>
      </w:pPr>
      <w:rPr>
        <w:rFonts w:hint="default"/>
        <w:lang w:val="cs-CZ" w:eastAsia="en-US" w:bidi="ar-SA"/>
      </w:rPr>
    </w:lvl>
    <w:lvl w:ilvl="2" w:tplc="7F264FA8">
      <w:numFmt w:val="bullet"/>
      <w:lvlText w:val="•"/>
      <w:lvlJc w:val="left"/>
      <w:pPr>
        <w:ind w:left="3121" w:hanging="425"/>
      </w:pPr>
      <w:rPr>
        <w:rFonts w:hint="default"/>
        <w:lang w:val="cs-CZ" w:eastAsia="en-US" w:bidi="ar-SA"/>
      </w:rPr>
    </w:lvl>
    <w:lvl w:ilvl="3" w:tplc="5E683356">
      <w:numFmt w:val="bullet"/>
      <w:lvlText w:val="•"/>
      <w:lvlJc w:val="left"/>
      <w:pPr>
        <w:ind w:left="4042" w:hanging="425"/>
      </w:pPr>
      <w:rPr>
        <w:rFonts w:hint="default"/>
        <w:lang w:val="cs-CZ" w:eastAsia="en-US" w:bidi="ar-SA"/>
      </w:rPr>
    </w:lvl>
    <w:lvl w:ilvl="4" w:tplc="D6A2A4A6">
      <w:numFmt w:val="bullet"/>
      <w:lvlText w:val="•"/>
      <w:lvlJc w:val="left"/>
      <w:pPr>
        <w:ind w:left="4963" w:hanging="425"/>
      </w:pPr>
      <w:rPr>
        <w:rFonts w:hint="default"/>
        <w:lang w:val="cs-CZ" w:eastAsia="en-US" w:bidi="ar-SA"/>
      </w:rPr>
    </w:lvl>
    <w:lvl w:ilvl="5" w:tplc="E74AA1B4">
      <w:numFmt w:val="bullet"/>
      <w:lvlText w:val="•"/>
      <w:lvlJc w:val="left"/>
      <w:pPr>
        <w:ind w:left="5884" w:hanging="425"/>
      </w:pPr>
      <w:rPr>
        <w:rFonts w:hint="default"/>
        <w:lang w:val="cs-CZ" w:eastAsia="en-US" w:bidi="ar-SA"/>
      </w:rPr>
    </w:lvl>
    <w:lvl w:ilvl="6" w:tplc="23A49E8E">
      <w:numFmt w:val="bullet"/>
      <w:lvlText w:val="•"/>
      <w:lvlJc w:val="left"/>
      <w:pPr>
        <w:ind w:left="6805" w:hanging="425"/>
      </w:pPr>
      <w:rPr>
        <w:rFonts w:hint="default"/>
        <w:lang w:val="cs-CZ" w:eastAsia="en-US" w:bidi="ar-SA"/>
      </w:rPr>
    </w:lvl>
    <w:lvl w:ilvl="7" w:tplc="465C8576">
      <w:numFmt w:val="bullet"/>
      <w:lvlText w:val="•"/>
      <w:lvlJc w:val="left"/>
      <w:pPr>
        <w:ind w:left="7726" w:hanging="425"/>
      </w:pPr>
      <w:rPr>
        <w:rFonts w:hint="default"/>
        <w:lang w:val="cs-CZ" w:eastAsia="en-US" w:bidi="ar-SA"/>
      </w:rPr>
    </w:lvl>
    <w:lvl w:ilvl="8" w:tplc="82F21840">
      <w:numFmt w:val="bullet"/>
      <w:lvlText w:val="•"/>
      <w:lvlJc w:val="left"/>
      <w:pPr>
        <w:ind w:left="8647" w:hanging="425"/>
      </w:pPr>
      <w:rPr>
        <w:rFonts w:hint="default"/>
        <w:lang w:val="cs-CZ" w:eastAsia="en-US" w:bidi="ar-SA"/>
      </w:rPr>
    </w:lvl>
  </w:abstractNum>
  <w:abstractNum w:abstractNumId="12" w15:restartNumberingAfterBreak="0">
    <w:nsid w:val="5A512010"/>
    <w:multiLevelType w:val="hybridMultilevel"/>
    <w:tmpl w:val="98A8DAFC"/>
    <w:lvl w:ilvl="0" w:tplc="70D037CE">
      <w:start w:val="1"/>
      <w:numFmt w:val="lowerLetter"/>
      <w:lvlText w:val="%1)"/>
      <w:lvlJc w:val="left"/>
      <w:pPr>
        <w:ind w:left="1273" w:hanging="396"/>
      </w:pPr>
      <w:rPr>
        <w:rFonts w:ascii="Arial" w:eastAsia="Arial" w:hAnsi="Arial" w:cs="Arial" w:hint="default"/>
        <w:b w:val="0"/>
        <w:bCs w:val="0"/>
        <w:i w:val="0"/>
        <w:iCs w:val="0"/>
        <w:color w:val="00AFEF"/>
        <w:spacing w:val="-1"/>
        <w:w w:val="100"/>
        <w:sz w:val="22"/>
        <w:szCs w:val="22"/>
        <w:lang w:val="cs-CZ" w:eastAsia="en-US" w:bidi="ar-SA"/>
      </w:rPr>
    </w:lvl>
    <w:lvl w:ilvl="1" w:tplc="67B040B0">
      <w:numFmt w:val="bullet"/>
      <w:lvlText w:val="•"/>
      <w:lvlJc w:val="left"/>
      <w:pPr>
        <w:ind w:left="2200" w:hanging="396"/>
      </w:pPr>
      <w:rPr>
        <w:rFonts w:hint="default"/>
        <w:lang w:val="cs-CZ" w:eastAsia="en-US" w:bidi="ar-SA"/>
      </w:rPr>
    </w:lvl>
    <w:lvl w:ilvl="2" w:tplc="1D20B734">
      <w:numFmt w:val="bullet"/>
      <w:lvlText w:val="•"/>
      <w:lvlJc w:val="left"/>
      <w:pPr>
        <w:ind w:left="3121" w:hanging="396"/>
      </w:pPr>
      <w:rPr>
        <w:rFonts w:hint="default"/>
        <w:lang w:val="cs-CZ" w:eastAsia="en-US" w:bidi="ar-SA"/>
      </w:rPr>
    </w:lvl>
    <w:lvl w:ilvl="3" w:tplc="FB047E34">
      <w:numFmt w:val="bullet"/>
      <w:lvlText w:val="•"/>
      <w:lvlJc w:val="left"/>
      <w:pPr>
        <w:ind w:left="4042" w:hanging="396"/>
      </w:pPr>
      <w:rPr>
        <w:rFonts w:hint="default"/>
        <w:lang w:val="cs-CZ" w:eastAsia="en-US" w:bidi="ar-SA"/>
      </w:rPr>
    </w:lvl>
    <w:lvl w:ilvl="4" w:tplc="330A8166">
      <w:numFmt w:val="bullet"/>
      <w:lvlText w:val="•"/>
      <w:lvlJc w:val="left"/>
      <w:pPr>
        <w:ind w:left="4963" w:hanging="396"/>
      </w:pPr>
      <w:rPr>
        <w:rFonts w:hint="default"/>
        <w:lang w:val="cs-CZ" w:eastAsia="en-US" w:bidi="ar-SA"/>
      </w:rPr>
    </w:lvl>
    <w:lvl w:ilvl="5" w:tplc="99C0F6D4">
      <w:numFmt w:val="bullet"/>
      <w:lvlText w:val="•"/>
      <w:lvlJc w:val="left"/>
      <w:pPr>
        <w:ind w:left="5884" w:hanging="396"/>
      </w:pPr>
      <w:rPr>
        <w:rFonts w:hint="default"/>
        <w:lang w:val="cs-CZ" w:eastAsia="en-US" w:bidi="ar-SA"/>
      </w:rPr>
    </w:lvl>
    <w:lvl w:ilvl="6" w:tplc="D1B0D816">
      <w:numFmt w:val="bullet"/>
      <w:lvlText w:val="•"/>
      <w:lvlJc w:val="left"/>
      <w:pPr>
        <w:ind w:left="6805" w:hanging="396"/>
      </w:pPr>
      <w:rPr>
        <w:rFonts w:hint="default"/>
        <w:lang w:val="cs-CZ" w:eastAsia="en-US" w:bidi="ar-SA"/>
      </w:rPr>
    </w:lvl>
    <w:lvl w:ilvl="7" w:tplc="5368262E">
      <w:numFmt w:val="bullet"/>
      <w:lvlText w:val="•"/>
      <w:lvlJc w:val="left"/>
      <w:pPr>
        <w:ind w:left="7726" w:hanging="396"/>
      </w:pPr>
      <w:rPr>
        <w:rFonts w:hint="default"/>
        <w:lang w:val="cs-CZ" w:eastAsia="en-US" w:bidi="ar-SA"/>
      </w:rPr>
    </w:lvl>
    <w:lvl w:ilvl="8" w:tplc="22C40FD4">
      <w:numFmt w:val="bullet"/>
      <w:lvlText w:val="•"/>
      <w:lvlJc w:val="left"/>
      <w:pPr>
        <w:ind w:left="8647" w:hanging="396"/>
      </w:pPr>
      <w:rPr>
        <w:rFonts w:hint="default"/>
        <w:lang w:val="cs-CZ" w:eastAsia="en-US" w:bidi="ar-SA"/>
      </w:rPr>
    </w:lvl>
  </w:abstractNum>
  <w:abstractNum w:abstractNumId="13" w15:restartNumberingAfterBreak="0">
    <w:nsid w:val="652F0D60"/>
    <w:multiLevelType w:val="hybridMultilevel"/>
    <w:tmpl w:val="7D40847A"/>
    <w:lvl w:ilvl="0" w:tplc="DF3EEA2A">
      <w:start w:val="1"/>
      <w:numFmt w:val="lowerLetter"/>
      <w:lvlText w:val="%1)"/>
      <w:lvlJc w:val="left"/>
      <w:pPr>
        <w:ind w:left="1273" w:hanging="396"/>
      </w:pPr>
      <w:rPr>
        <w:rFonts w:ascii="Arial" w:eastAsia="Arial" w:hAnsi="Arial" w:cs="Arial" w:hint="default"/>
        <w:b w:val="0"/>
        <w:bCs w:val="0"/>
        <w:i w:val="0"/>
        <w:iCs w:val="0"/>
        <w:color w:val="00AFEF"/>
        <w:spacing w:val="-1"/>
        <w:w w:val="100"/>
        <w:sz w:val="22"/>
        <w:szCs w:val="22"/>
        <w:lang w:val="cs-CZ" w:eastAsia="en-US" w:bidi="ar-SA"/>
      </w:rPr>
    </w:lvl>
    <w:lvl w:ilvl="1" w:tplc="DCE86F4E">
      <w:numFmt w:val="bullet"/>
      <w:lvlText w:val="•"/>
      <w:lvlJc w:val="left"/>
      <w:pPr>
        <w:ind w:left="2200" w:hanging="396"/>
      </w:pPr>
      <w:rPr>
        <w:rFonts w:hint="default"/>
        <w:lang w:val="cs-CZ" w:eastAsia="en-US" w:bidi="ar-SA"/>
      </w:rPr>
    </w:lvl>
    <w:lvl w:ilvl="2" w:tplc="938CFB14">
      <w:numFmt w:val="bullet"/>
      <w:lvlText w:val="•"/>
      <w:lvlJc w:val="left"/>
      <w:pPr>
        <w:ind w:left="3121" w:hanging="396"/>
      </w:pPr>
      <w:rPr>
        <w:rFonts w:hint="default"/>
        <w:lang w:val="cs-CZ" w:eastAsia="en-US" w:bidi="ar-SA"/>
      </w:rPr>
    </w:lvl>
    <w:lvl w:ilvl="3" w:tplc="EADA5722">
      <w:numFmt w:val="bullet"/>
      <w:lvlText w:val="•"/>
      <w:lvlJc w:val="left"/>
      <w:pPr>
        <w:ind w:left="4042" w:hanging="396"/>
      </w:pPr>
      <w:rPr>
        <w:rFonts w:hint="default"/>
        <w:lang w:val="cs-CZ" w:eastAsia="en-US" w:bidi="ar-SA"/>
      </w:rPr>
    </w:lvl>
    <w:lvl w:ilvl="4" w:tplc="0DD05156">
      <w:numFmt w:val="bullet"/>
      <w:lvlText w:val="•"/>
      <w:lvlJc w:val="left"/>
      <w:pPr>
        <w:ind w:left="4963" w:hanging="396"/>
      </w:pPr>
      <w:rPr>
        <w:rFonts w:hint="default"/>
        <w:lang w:val="cs-CZ" w:eastAsia="en-US" w:bidi="ar-SA"/>
      </w:rPr>
    </w:lvl>
    <w:lvl w:ilvl="5" w:tplc="A1408CE2">
      <w:numFmt w:val="bullet"/>
      <w:lvlText w:val="•"/>
      <w:lvlJc w:val="left"/>
      <w:pPr>
        <w:ind w:left="5884" w:hanging="396"/>
      </w:pPr>
      <w:rPr>
        <w:rFonts w:hint="default"/>
        <w:lang w:val="cs-CZ" w:eastAsia="en-US" w:bidi="ar-SA"/>
      </w:rPr>
    </w:lvl>
    <w:lvl w:ilvl="6" w:tplc="5308D800">
      <w:numFmt w:val="bullet"/>
      <w:lvlText w:val="•"/>
      <w:lvlJc w:val="left"/>
      <w:pPr>
        <w:ind w:left="6805" w:hanging="396"/>
      </w:pPr>
      <w:rPr>
        <w:rFonts w:hint="default"/>
        <w:lang w:val="cs-CZ" w:eastAsia="en-US" w:bidi="ar-SA"/>
      </w:rPr>
    </w:lvl>
    <w:lvl w:ilvl="7" w:tplc="19B24610">
      <w:numFmt w:val="bullet"/>
      <w:lvlText w:val="•"/>
      <w:lvlJc w:val="left"/>
      <w:pPr>
        <w:ind w:left="7726" w:hanging="396"/>
      </w:pPr>
      <w:rPr>
        <w:rFonts w:hint="default"/>
        <w:lang w:val="cs-CZ" w:eastAsia="en-US" w:bidi="ar-SA"/>
      </w:rPr>
    </w:lvl>
    <w:lvl w:ilvl="8" w:tplc="2C005266">
      <w:numFmt w:val="bullet"/>
      <w:lvlText w:val="•"/>
      <w:lvlJc w:val="left"/>
      <w:pPr>
        <w:ind w:left="8647" w:hanging="396"/>
      </w:pPr>
      <w:rPr>
        <w:rFonts w:hint="default"/>
        <w:lang w:val="cs-CZ" w:eastAsia="en-US" w:bidi="ar-SA"/>
      </w:rPr>
    </w:lvl>
  </w:abstractNum>
  <w:abstractNum w:abstractNumId="14" w15:restartNumberingAfterBreak="0">
    <w:nsid w:val="66372958"/>
    <w:multiLevelType w:val="hybridMultilevel"/>
    <w:tmpl w:val="B558A948"/>
    <w:lvl w:ilvl="0" w:tplc="98547B86">
      <w:start w:val="1"/>
      <w:numFmt w:val="lowerLetter"/>
      <w:lvlText w:val="%1)"/>
      <w:lvlJc w:val="left"/>
      <w:pPr>
        <w:ind w:left="1273" w:hanging="396"/>
      </w:pPr>
      <w:rPr>
        <w:rFonts w:ascii="Arial" w:eastAsia="Arial" w:hAnsi="Arial" w:cs="Arial" w:hint="default"/>
        <w:b w:val="0"/>
        <w:bCs w:val="0"/>
        <w:i w:val="0"/>
        <w:iCs w:val="0"/>
        <w:color w:val="00AFEF"/>
        <w:spacing w:val="-1"/>
        <w:w w:val="100"/>
        <w:sz w:val="22"/>
        <w:szCs w:val="22"/>
        <w:lang w:val="cs-CZ" w:eastAsia="en-US" w:bidi="ar-SA"/>
      </w:rPr>
    </w:lvl>
    <w:lvl w:ilvl="1" w:tplc="4516A7D0">
      <w:numFmt w:val="bullet"/>
      <w:lvlText w:val="•"/>
      <w:lvlJc w:val="left"/>
      <w:pPr>
        <w:ind w:left="2200" w:hanging="396"/>
      </w:pPr>
      <w:rPr>
        <w:rFonts w:hint="default"/>
        <w:lang w:val="cs-CZ" w:eastAsia="en-US" w:bidi="ar-SA"/>
      </w:rPr>
    </w:lvl>
    <w:lvl w:ilvl="2" w:tplc="51EE713E">
      <w:numFmt w:val="bullet"/>
      <w:lvlText w:val="•"/>
      <w:lvlJc w:val="left"/>
      <w:pPr>
        <w:ind w:left="3121" w:hanging="396"/>
      </w:pPr>
      <w:rPr>
        <w:rFonts w:hint="default"/>
        <w:lang w:val="cs-CZ" w:eastAsia="en-US" w:bidi="ar-SA"/>
      </w:rPr>
    </w:lvl>
    <w:lvl w:ilvl="3" w:tplc="B4CCA7CC">
      <w:numFmt w:val="bullet"/>
      <w:lvlText w:val="•"/>
      <w:lvlJc w:val="left"/>
      <w:pPr>
        <w:ind w:left="4042" w:hanging="396"/>
      </w:pPr>
      <w:rPr>
        <w:rFonts w:hint="default"/>
        <w:lang w:val="cs-CZ" w:eastAsia="en-US" w:bidi="ar-SA"/>
      </w:rPr>
    </w:lvl>
    <w:lvl w:ilvl="4" w:tplc="B1E64236">
      <w:numFmt w:val="bullet"/>
      <w:lvlText w:val="•"/>
      <w:lvlJc w:val="left"/>
      <w:pPr>
        <w:ind w:left="4963" w:hanging="396"/>
      </w:pPr>
      <w:rPr>
        <w:rFonts w:hint="default"/>
        <w:lang w:val="cs-CZ" w:eastAsia="en-US" w:bidi="ar-SA"/>
      </w:rPr>
    </w:lvl>
    <w:lvl w:ilvl="5" w:tplc="6D700122">
      <w:numFmt w:val="bullet"/>
      <w:lvlText w:val="•"/>
      <w:lvlJc w:val="left"/>
      <w:pPr>
        <w:ind w:left="5884" w:hanging="396"/>
      </w:pPr>
      <w:rPr>
        <w:rFonts w:hint="default"/>
        <w:lang w:val="cs-CZ" w:eastAsia="en-US" w:bidi="ar-SA"/>
      </w:rPr>
    </w:lvl>
    <w:lvl w:ilvl="6" w:tplc="E5F47C26">
      <w:numFmt w:val="bullet"/>
      <w:lvlText w:val="•"/>
      <w:lvlJc w:val="left"/>
      <w:pPr>
        <w:ind w:left="6805" w:hanging="396"/>
      </w:pPr>
      <w:rPr>
        <w:rFonts w:hint="default"/>
        <w:lang w:val="cs-CZ" w:eastAsia="en-US" w:bidi="ar-SA"/>
      </w:rPr>
    </w:lvl>
    <w:lvl w:ilvl="7" w:tplc="2DEE6E0E">
      <w:numFmt w:val="bullet"/>
      <w:lvlText w:val="•"/>
      <w:lvlJc w:val="left"/>
      <w:pPr>
        <w:ind w:left="7726" w:hanging="396"/>
      </w:pPr>
      <w:rPr>
        <w:rFonts w:hint="default"/>
        <w:lang w:val="cs-CZ" w:eastAsia="en-US" w:bidi="ar-SA"/>
      </w:rPr>
    </w:lvl>
    <w:lvl w:ilvl="8" w:tplc="A260BA3E">
      <w:numFmt w:val="bullet"/>
      <w:lvlText w:val="•"/>
      <w:lvlJc w:val="left"/>
      <w:pPr>
        <w:ind w:left="8647" w:hanging="396"/>
      </w:pPr>
      <w:rPr>
        <w:rFonts w:hint="default"/>
        <w:lang w:val="cs-CZ" w:eastAsia="en-US" w:bidi="ar-SA"/>
      </w:rPr>
    </w:lvl>
  </w:abstractNum>
  <w:abstractNum w:abstractNumId="15" w15:restartNumberingAfterBreak="0">
    <w:nsid w:val="79072EE3"/>
    <w:multiLevelType w:val="multilevel"/>
    <w:tmpl w:val="FFFFFFFF"/>
    <w:lvl w:ilvl="0">
      <w:start w:val="1"/>
      <w:numFmt w:val="decimal"/>
      <w:lvlText w:val="%1."/>
      <w:lvlJc w:val="left"/>
      <w:pPr>
        <w:ind w:left="4062" w:hanging="454"/>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0B0204"/>
    <w:multiLevelType w:val="multilevel"/>
    <w:tmpl w:val="F0E06EE2"/>
    <w:lvl w:ilvl="0">
      <w:start w:val="1"/>
      <w:numFmt w:val="decimal"/>
      <w:pStyle w:val="Odrka1rove"/>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D1B4EB6"/>
    <w:multiLevelType w:val="hybridMultilevel"/>
    <w:tmpl w:val="D506E01E"/>
    <w:lvl w:ilvl="0" w:tplc="941CA412">
      <w:start w:val="1"/>
      <w:numFmt w:val="lowerLetter"/>
      <w:lvlText w:val="%1)"/>
      <w:lvlJc w:val="left"/>
      <w:pPr>
        <w:ind w:left="1273" w:hanging="396"/>
      </w:pPr>
      <w:rPr>
        <w:rFonts w:ascii="Arial" w:eastAsia="Arial" w:hAnsi="Arial" w:cs="Arial" w:hint="default"/>
        <w:b w:val="0"/>
        <w:bCs w:val="0"/>
        <w:i w:val="0"/>
        <w:iCs w:val="0"/>
        <w:color w:val="00AFEF"/>
        <w:spacing w:val="-1"/>
        <w:w w:val="100"/>
        <w:sz w:val="22"/>
        <w:szCs w:val="22"/>
        <w:lang w:val="cs-CZ" w:eastAsia="en-US" w:bidi="ar-SA"/>
      </w:rPr>
    </w:lvl>
    <w:lvl w:ilvl="1" w:tplc="EDBE4730">
      <w:numFmt w:val="bullet"/>
      <w:lvlText w:val="•"/>
      <w:lvlJc w:val="left"/>
      <w:pPr>
        <w:ind w:left="2200" w:hanging="396"/>
      </w:pPr>
      <w:rPr>
        <w:rFonts w:hint="default"/>
        <w:lang w:val="cs-CZ" w:eastAsia="en-US" w:bidi="ar-SA"/>
      </w:rPr>
    </w:lvl>
    <w:lvl w:ilvl="2" w:tplc="8A66DE70">
      <w:numFmt w:val="bullet"/>
      <w:lvlText w:val="•"/>
      <w:lvlJc w:val="left"/>
      <w:pPr>
        <w:ind w:left="3121" w:hanging="396"/>
      </w:pPr>
      <w:rPr>
        <w:rFonts w:hint="default"/>
        <w:lang w:val="cs-CZ" w:eastAsia="en-US" w:bidi="ar-SA"/>
      </w:rPr>
    </w:lvl>
    <w:lvl w:ilvl="3" w:tplc="ECF874F0">
      <w:numFmt w:val="bullet"/>
      <w:lvlText w:val="•"/>
      <w:lvlJc w:val="left"/>
      <w:pPr>
        <w:ind w:left="4042" w:hanging="396"/>
      </w:pPr>
      <w:rPr>
        <w:rFonts w:hint="default"/>
        <w:lang w:val="cs-CZ" w:eastAsia="en-US" w:bidi="ar-SA"/>
      </w:rPr>
    </w:lvl>
    <w:lvl w:ilvl="4" w:tplc="A934DD40">
      <w:numFmt w:val="bullet"/>
      <w:lvlText w:val="•"/>
      <w:lvlJc w:val="left"/>
      <w:pPr>
        <w:ind w:left="4963" w:hanging="396"/>
      </w:pPr>
      <w:rPr>
        <w:rFonts w:hint="default"/>
        <w:lang w:val="cs-CZ" w:eastAsia="en-US" w:bidi="ar-SA"/>
      </w:rPr>
    </w:lvl>
    <w:lvl w:ilvl="5" w:tplc="7A72D0BA">
      <w:numFmt w:val="bullet"/>
      <w:lvlText w:val="•"/>
      <w:lvlJc w:val="left"/>
      <w:pPr>
        <w:ind w:left="5884" w:hanging="396"/>
      </w:pPr>
      <w:rPr>
        <w:rFonts w:hint="default"/>
        <w:lang w:val="cs-CZ" w:eastAsia="en-US" w:bidi="ar-SA"/>
      </w:rPr>
    </w:lvl>
    <w:lvl w:ilvl="6" w:tplc="2C9E26AE">
      <w:numFmt w:val="bullet"/>
      <w:lvlText w:val="•"/>
      <w:lvlJc w:val="left"/>
      <w:pPr>
        <w:ind w:left="6805" w:hanging="396"/>
      </w:pPr>
      <w:rPr>
        <w:rFonts w:hint="default"/>
        <w:lang w:val="cs-CZ" w:eastAsia="en-US" w:bidi="ar-SA"/>
      </w:rPr>
    </w:lvl>
    <w:lvl w:ilvl="7" w:tplc="525868F4">
      <w:numFmt w:val="bullet"/>
      <w:lvlText w:val="•"/>
      <w:lvlJc w:val="left"/>
      <w:pPr>
        <w:ind w:left="7726" w:hanging="396"/>
      </w:pPr>
      <w:rPr>
        <w:rFonts w:hint="default"/>
        <w:lang w:val="cs-CZ" w:eastAsia="en-US" w:bidi="ar-SA"/>
      </w:rPr>
    </w:lvl>
    <w:lvl w:ilvl="8" w:tplc="F55A06DA">
      <w:numFmt w:val="bullet"/>
      <w:lvlText w:val="•"/>
      <w:lvlJc w:val="left"/>
      <w:pPr>
        <w:ind w:left="8647" w:hanging="396"/>
      </w:pPr>
      <w:rPr>
        <w:rFonts w:hint="default"/>
        <w:lang w:val="cs-CZ" w:eastAsia="en-US" w:bidi="ar-SA"/>
      </w:rPr>
    </w:lvl>
  </w:abstractNum>
  <w:abstractNum w:abstractNumId="18" w15:restartNumberingAfterBreak="0">
    <w:nsid w:val="7D393ED4"/>
    <w:multiLevelType w:val="hybridMultilevel"/>
    <w:tmpl w:val="F6F228B2"/>
    <w:lvl w:ilvl="0" w:tplc="851E691C">
      <w:numFmt w:val="bullet"/>
      <w:lvlText w:val=""/>
      <w:lvlJc w:val="left"/>
      <w:pPr>
        <w:ind w:left="1273" w:hanging="425"/>
      </w:pPr>
      <w:rPr>
        <w:rFonts w:ascii="Symbol" w:eastAsia="Symbol" w:hAnsi="Symbol" w:cs="Symbol" w:hint="default"/>
        <w:b w:val="0"/>
        <w:bCs w:val="0"/>
        <w:i w:val="0"/>
        <w:iCs w:val="0"/>
        <w:color w:val="00AFEF"/>
        <w:spacing w:val="0"/>
        <w:w w:val="100"/>
        <w:sz w:val="22"/>
        <w:szCs w:val="22"/>
        <w:lang w:val="cs-CZ" w:eastAsia="en-US" w:bidi="ar-SA"/>
      </w:rPr>
    </w:lvl>
    <w:lvl w:ilvl="1" w:tplc="E1BCAE2E">
      <w:numFmt w:val="bullet"/>
      <w:lvlText w:val="•"/>
      <w:lvlJc w:val="left"/>
      <w:pPr>
        <w:ind w:left="2200" w:hanging="425"/>
      </w:pPr>
      <w:rPr>
        <w:rFonts w:hint="default"/>
        <w:lang w:val="cs-CZ" w:eastAsia="en-US" w:bidi="ar-SA"/>
      </w:rPr>
    </w:lvl>
    <w:lvl w:ilvl="2" w:tplc="970C0CD4">
      <w:numFmt w:val="bullet"/>
      <w:lvlText w:val="•"/>
      <w:lvlJc w:val="left"/>
      <w:pPr>
        <w:ind w:left="3121" w:hanging="425"/>
      </w:pPr>
      <w:rPr>
        <w:rFonts w:hint="default"/>
        <w:lang w:val="cs-CZ" w:eastAsia="en-US" w:bidi="ar-SA"/>
      </w:rPr>
    </w:lvl>
    <w:lvl w:ilvl="3" w:tplc="98463D0A">
      <w:numFmt w:val="bullet"/>
      <w:lvlText w:val="•"/>
      <w:lvlJc w:val="left"/>
      <w:pPr>
        <w:ind w:left="4042" w:hanging="425"/>
      </w:pPr>
      <w:rPr>
        <w:rFonts w:hint="default"/>
        <w:lang w:val="cs-CZ" w:eastAsia="en-US" w:bidi="ar-SA"/>
      </w:rPr>
    </w:lvl>
    <w:lvl w:ilvl="4" w:tplc="169CB520">
      <w:numFmt w:val="bullet"/>
      <w:lvlText w:val="•"/>
      <w:lvlJc w:val="left"/>
      <w:pPr>
        <w:ind w:left="4963" w:hanging="425"/>
      </w:pPr>
      <w:rPr>
        <w:rFonts w:hint="default"/>
        <w:lang w:val="cs-CZ" w:eastAsia="en-US" w:bidi="ar-SA"/>
      </w:rPr>
    </w:lvl>
    <w:lvl w:ilvl="5" w:tplc="148C9F32">
      <w:numFmt w:val="bullet"/>
      <w:lvlText w:val="•"/>
      <w:lvlJc w:val="left"/>
      <w:pPr>
        <w:ind w:left="5884" w:hanging="425"/>
      </w:pPr>
      <w:rPr>
        <w:rFonts w:hint="default"/>
        <w:lang w:val="cs-CZ" w:eastAsia="en-US" w:bidi="ar-SA"/>
      </w:rPr>
    </w:lvl>
    <w:lvl w:ilvl="6" w:tplc="EF3A0B62">
      <w:numFmt w:val="bullet"/>
      <w:lvlText w:val="•"/>
      <w:lvlJc w:val="left"/>
      <w:pPr>
        <w:ind w:left="6805" w:hanging="425"/>
      </w:pPr>
      <w:rPr>
        <w:rFonts w:hint="default"/>
        <w:lang w:val="cs-CZ" w:eastAsia="en-US" w:bidi="ar-SA"/>
      </w:rPr>
    </w:lvl>
    <w:lvl w:ilvl="7" w:tplc="EE828ACA">
      <w:numFmt w:val="bullet"/>
      <w:lvlText w:val="•"/>
      <w:lvlJc w:val="left"/>
      <w:pPr>
        <w:ind w:left="7726" w:hanging="425"/>
      </w:pPr>
      <w:rPr>
        <w:rFonts w:hint="default"/>
        <w:lang w:val="cs-CZ" w:eastAsia="en-US" w:bidi="ar-SA"/>
      </w:rPr>
    </w:lvl>
    <w:lvl w:ilvl="8" w:tplc="D71C0D08">
      <w:numFmt w:val="bullet"/>
      <w:lvlText w:val="•"/>
      <w:lvlJc w:val="left"/>
      <w:pPr>
        <w:ind w:left="8647" w:hanging="425"/>
      </w:pPr>
      <w:rPr>
        <w:rFonts w:hint="default"/>
        <w:lang w:val="cs-CZ" w:eastAsia="en-US" w:bidi="ar-SA"/>
      </w:rPr>
    </w:lvl>
  </w:abstractNum>
  <w:num w:numId="1" w16cid:durableId="2043627818">
    <w:abstractNumId w:val="2"/>
  </w:num>
  <w:num w:numId="2" w16cid:durableId="1477532386">
    <w:abstractNumId w:val="3"/>
  </w:num>
  <w:num w:numId="3" w16cid:durableId="929966354">
    <w:abstractNumId w:val="13"/>
  </w:num>
  <w:num w:numId="4" w16cid:durableId="1403524104">
    <w:abstractNumId w:val="18"/>
  </w:num>
  <w:num w:numId="5" w16cid:durableId="1696346160">
    <w:abstractNumId w:val="11"/>
  </w:num>
  <w:num w:numId="6" w16cid:durableId="155461029">
    <w:abstractNumId w:val="1"/>
  </w:num>
  <w:num w:numId="7" w16cid:durableId="956369442">
    <w:abstractNumId w:val="12"/>
  </w:num>
  <w:num w:numId="8" w16cid:durableId="424157863">
    <w:abstractNumId w:val="4"/>
  </w:num>
  <w:num w:numId="9" w16cid:durableId="2092653156">
    <w:abstractNumId w:val="17"/>
  </w:num>
  <w:num w:numId="10" w16cid:durableId="68579478">
    <w:abstractNumId w:val="8"/>
  </w:num>
  <w:num w:numId="11" w16cid:durableId="2104296093">
    <w:abstractNumId w:val="7"/>
  </w:num>
  <w:num w:numId="12" w16cid:durableId="355274279">
    <w:abstractNumId w:val="14"/>
  </w:num>
  <w:num w:numId="13" w16cid:durableId="1781295361">
    <w:abstractNumId w:val="10"/>
  </w:num>
  <w:num w:numId="14" w16cid:durableId="661130416">
    <w:abstractNumId w:val="6"/>
  </w:num>
  <w:num w:numId="15" w16cid:durableId="1649821929">
    <w:abstractNumId w:val="9"/>
  </w:num>
  <w:num w:numId="16" w16cid:durableId="666904064">
    <w:abstractNumId w:val="0"/>
  </w:num>
  <w:num w:numId="17" w16cid:durableId="1573851176">
    <w:abstractNumId w:val="5"/>
  </w:num>
  <w:num w:numId="18" w16cid:durableId="2127456864">
    <w:abstractNumId w:val="15"/>
  </w:num>
  <w:num w:numId="19" w16cid:durableId="587931983">
    <w:abstractNumId w:val="16"/>
  </w:num>
  <w:num w:numId="20" w16cid:durableId="6255045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8A"/>
    <w:rsid w:val="00004F8C"/>
    <w:rsid w:val="00005DBE"/>
    <w:rsid w:val="00007925"/>
    <w:rsid w:val="00007A90"/>
    <w:rsid w:val="0001069B"/>
    <w:rsid w:val="00010AC2"/>
    <w:rsid w:val="000115D1"/>
    <w:rsid w:val="00011866"/>
    <w:rsid w:val="00013DEE"/>
    <w:rsid w:val="000146E4"/>
    <w:rsid w:val="0002487B"/>
    <w:rsid w:val="00024F47"/>
    <w:rsid w:val="000250F0"/>
    <w:rsid w:val="000278DA"/>
    <w:rsid w:val="00027A56"/>
    <w:rsid w:val="00027CCC"/>
    <w:rsid w:val="000302C7"/>
    <w:rsid w:val="00030A9F"/>
    <w:rsid w:val="00036D1E"/>
    <w:rsid w:val="00037005"/>
    <w:rsid w:val="00037DD4"/>
    <w:rsid w:val="0004111E"/>
    <w:rsid w:val="000417C2"/>
    <w:rsid w:val="00042A57"/>
    <w:rsid w:val="000478F7"/>
    <w:rsid w:val="0005338D"/>
    <w:rsid w:val="000545AB"/>
    <w:rsid w:val="00054B2D"/>
    <w:rsid w:val="00056855"/>
    <w:rsid w:val="0005777B"/>
    <w:rsid w:val="000629E0"/>
    <w:rsid w:val="00063500"/>
    <w:rsid w:val="0006548E"/>
    <w:rsid w:val="00066B78"/>
    <w:rsid w:val="00067F98"/>
    <w:rsid w:val="000709FB"/>
    <w:rsid w:val="00070C52"/>
    <w:rsid w:val="00074C84"/>
    <w:rsid w:val="0008010E"/>
    <w:rsid w:val="0008147F"/>
    <w:rsid w:val="0008225C"/>
    <w:rsid w:val="00082B8C"/>
    <w:rsid w:val="000830AA"/>
    <w:rsid w:val="000837E4"/>
    <w:rsid w:val="000855D0"/>
    <w:rsid w:val="00085E53"/>
    <w:rsid w:val="00091A1E"/>
    <w:rsid w:val="00092BF4"/>
    <w:rsid w:val="0009329B"/>
    <w:rsid w:val="0009341C"/>
    <w:rsid w:val="00093B6D"/>
    <w:rsid w:val="00094773"/>
    <w:rsid w:val="00096928"/>
    <w:rsid w:val="00096F39"/>
    <w:rsid w:val="000A0C23"/>
    <w:rsid w:val="000A1244"/>
    <w:rsid w:val="000A4F57"/>
    <w:rsid w:val="000A5A42"/>
    <w:rsid w:val="000A61FD"/>
    <w:rsid w:val="000B07A0"/>
    <w:rsid w:val="000B0BA7"/>
    <w:rsid w:val="000B1E3F"/>
    <w:rsid w:val="000B1E70"/>
    <w:rsid w:val="000B3378"/>
    <w:rsid w:val="000B5CAE"/>
    <w:rsid w:val="000B5E29"/>
    <w:rsid w:val="000B61DB"/>
    <w:rsid w:val="000B6F89"/>
    <w:rsid w:val="000C2618"/>
    <w:rsid w:val="000C26F9"/>
    <w:rsid w:val="000C389F"/>
    <w:rsid w:val="000C4CCA"/>
    <w:rsid w:val="000C7FDE"/>
    <w:rsid w:val="000D1054"/>
    <w:rsid w:val="000D1C9C"/>
    <w:rsid w:val="000D5332"/>
    <w:rsid w:val="000D6BC3"/>
    <w:rsid w:val="000D7A47"/>
    <w:rsid w:val="000E34F9"/>
    <w:rsid w:val="000E37A1"/>
    <w:rsid w:val="000E42B4"/>
    <w:rsid w:val="000E494C"/>
    <w:rsid w:val="000E6E62"/>
    <w:rsid w:val="000F1B40"/>
    <w:rsid w:val="000F2E0C"/>
    <w:rsid w:val="000F65E7"/>
    <w:rsid w:val="000F7301"/>
    <w:rsid w:val="000F7F99"/>
    <w:rsid w:val="001036D9"/>
    <w:rsid w:val="001051D3"/>
    <w:rsid w:val="001076D9"/>
    <w:rsid w:val="0011062F"/>
    <w:rsid w:val="00111490"/>
    <w:rsid w:val="00112126"/>
    <w:rsid w:val="00112A2F"/>
    <w:rsid w:val="00113CC9"/>
    <w:rsid w:val="00114792"/>
    <w:rsid w:val="001158D6"/>
    <w:rsid w:val="001159EE"/>
    <w:rsid w:val="00115A4D"/>
    <w:rsid w:val="001173A4"/>
    <w:rsid w:val="0012467D"/>
    <w:rsid w:val="00124D9E"/>
    <w:rsid w:val="00133A73"/>
    <w:rsid w:val="00134F1B"/>
    <w:rsid w:val="001435D2"/>
    <w:rsid w:val="001438B4"/>
    <w:rsid w:val="001468B0"/>
    <w:rsid w:val="00151234"/>
    <w:rsid w:val="001523BF"/>
    <w:rsid w:val="001534C5"/>
    <w:rsid w:val="0015364B"/>
    <w:rsid w:val="001550AF"/>
    <w:rsid w:val="0016237F"/>
    <w:rsid w:val="00164A97"/>
    <w:rsid w:val="001664BD"/>
    <w:rsid w:val="00166B3A"/>
    <w:rsid w:val="0017101D"/>
    <w:rsid w:val="00172E0B"/>
    <w:rsid w:val="00173465"/>
    <w:rsid w:val="00174D19"/>
    <w:rsid w:val="00175055"/>
    <w:rsid w:val="00175E13"/>
    <w:rsid w:val="00182021"/>
    <w:rsid w:val="0018215C"/>
    <w:rsid w:val="00182C28"/>
    <w:rsid w:val="0018374A"/>
    <w:rsid w:val="00185600"/>
    <w:rsid w:val="00187B81"/>
    <w:rsid w:val="001904F5"/>
    <w:rsid w:val="00193082"/>
    <w:rsid w:val="0019339A"/>
    <w:rsid w:val="001939DC"/>
    <w:rsid w:val="00195C79"/>
    <w:rsid w:val="001A252A"/>
    <w:rsid w:val="001A2CAF"/>
    <w:rsid w:val="001A401D"/>
    <w:rsid w:val="001A5490"/>
    <w:rsid w:val="001A604C"/>
    <w:rsid w:val="001B06A5"/>
    <w:rsid w:val="001B1074"/>
    <w:rsid w:val="001B2B48"/>
    <w:rsid w:val="001B2FF7"/>
    <w:rsid w:val="001B425D"/>
    <w:rsid w:val="001B4ACB"/>
    <w:rsid w:val="001B4C15"/>
    <w:rsid w:val="001B4DA0"/>
    <w:rsid w:val="001C0D63"/>
    <w:rsid w:val="001C12C5"/>
    <w:rsid w:val="001C141F"/>
    <w:rsid w:val="001C17A4"/>
    <w:rsid w:val="001C1877"/>
    <w:rsid w:val="001C2C3A"/>
    <w:rsid w:val="001C2CA0"/>
    <w:rsid w:val="001C2DF3"/>
    <w:rsid w:val="001C3617"/>
    <w:rsid w:val="001C3880"/>
    <w:rsid w:val="001C3DF8"/>
    <w:rsid w:val="001C488C"/>
    <w:rsid w:val="001C72BB"/>
    <w:rsid w:val="001D1DBA"/>
    <w:rsid w:val="001D2DE3"/>
    <w:rsid w:val="001D3867"/>
    <w:rsid w:val="001D3CDE"/>
    <w:rsid w:val="001D3D76"/>
    <w:rsid w:val="001D4682"/>
    <w:rsid w:val="001E04B9"/>
    <w:rsid w:val="001E07F9"/>
    <w:rsid w:val="001E38A4"/>
    <w:rsid w:val="001E5ABC"/>
    <w:rsid w:val="001F08D6"/>
    <w:rsid w:val="001F0A9C"/>
    <w:rsid w:val="001F36D9"/>
    <w:rsid w:val="001F403A"/>
    <w:rsid w:val="001F7010"/>
    <w:rsid w:val="001F7D3D"/>
    <w:rsid w:val="00202D60"/>
    <w:rsid w:val="0020667E"/>
    <w:rsid w:val="002067C5"/>
    <w:rsid w:val="00206DC2"/>
    <w:rsid w:val="00210A43"/>
    <w:rsid w:val="00213058"/>
    <w:rsid w:val="00213233"/>
    <w:rsid w:val="00214800"/>
    <w:rsid w:val="0021548E"/>
    <w:rsid w:val="00217BCC"/>
    <w:rsid w:val="00221A52"/>
    <w:rsid w:val="002236FE"/>
    <w:rsid w:val="0022644B"/>
    <w:rsid w:val="002264EC"/>
    <w:rsid w:val="00231BEA"/>
    <w:rsid w:val="00234978"/>
    <w:rsid w:val="002349F8"/>
    <w:rsid w:val="00235434"/>
    <w:rsid w:val="002413CC"/>
    <w:rsid w:val="002432B2"/>
    <w:rsid w:val="00254532"/>
    <w:rsid w:val="002558A6"/>
    <w:rsid w:val="00256398"/>
    <w:rsid w:val="00260563"/>
    <w:rsid w:val="00263C2F"/>
    <w:rsid w:val="0026431C"/>
    <w:rsid w:val="00264EBE"/>
    <w:rsid w:val="0026570F"/>
    <w:rsid w:val="002713CB"/>
    <w:rsid w:val="00273DAB"/>
    <w:rsid w:val="00275026"/>
    <w:rsid w:val="00275B99"/>
    <w:rsid w:val="002761A7"/>
    <w:rsid w:val="00276B02"/>
    <w:rsid w:val="0028048C"/>
    <w:rsid w:val="00280DCE"/>
    <w:rsid w:val="00280F82"/>
    <w:rsid w:val="0028251F"/>
    <w:rsid w:val="00284454"/>
    <w:rsid w:val="00285295"/>
    <w:rsid w:val="00286CE1"/>
    <w:rsid w:val="00290FA1"/>
    <w:rsid w:val="002930CD"/>
    <w:rsid w:val="00294291"/>
    <w:rsid w:val="00295C39"/>
    <w:rsid w:val="002964B0"/>
    <w:rsid w:val="00297F1E"/>
    <w:rsid w:val="002A0151"/>
    <w:rsid w:val="002A095C"/>
    <w:rsid w:val="002A104A"/>
    <w:rsid w:val="002A1CCB"/>
    <w:rsid w:val="002A20C6"/>
    <w:rsid w:val="002A292E"/>
    <w:rsid w:val="002A3196"/>
    <w:rsid w:val="002A31DF"/>
    <w:rsid w:val="002A421B"/>
    <w:rsid w:val="002A5A99"/>
    <w:rsid w:val="002A5EDB"/>
    <w:rsid w:val="002A7B26"/>
    <w:rsid w:val="002B0E54"/>
    <w:rsid w:val="002B0FA9"/>
    <w:rsid w:val="002B10EF"/>
    <w:rsid w:val="002B3312"/>
    <w:rsid w:val="002B5BC8"/>
    <w:rsid w:val="002B73BC"/>
    <w:rsid w:val="002C4E46"/>
    <w:rsid w:val="002C526A"/>
    <w:rsid w:val="002C73B5"/>
    <w:rsid w:val="002D082D"/>
    <w:rsid w:val="002D0872"/>
    <w:rsid w:val="002D11AE"/>
    <w:rsid w:val="002D213D"/>
    <w:rsid w:val="002D215C"/>
    <w:rsid w:val="002D502F"/>
    <w:rsid w:val="002D50EB"/>
    <w:rsid w:val="002D67C1"/>
    <w:rsid w:val="002D7683"/>
    <w:rsid w:val="002D7ED6"/>
    <w:rsid w:val="002E0147"/>
    <w:rsid w:val="002E1C11"/>
    <w:rsid w:val="002E48F0"/>
    <w:rsid w:val="002F04D4"/>
    <w:rsid w:val="002F34DB"/>
    <w:rsid w:val="002F3C62"/>
    <w:rsid w:val="002F6AA7"/>
    <w:rsid w:val="002F6FB4"/>
    <w:rsid w:val="002F7868"/>
    <w:rsid w:val="00300567"/>
    <w:rsid w:val="00301064"/>
    <w:rsid w:val="003012AD"/>
    <w:rsid w:val="00301C8A"/>
    <w:rsid w:val="00304628"/>
    <w:rsid w:val="0030463E"/>
    <w:rsid w:val="003048E6"/>
    <w:rsid w:val="00306D52"/>
    <w:rsid w:val="003077A6"/>
    <w:rsid w:val="00310076"/>
    <w:rsid w:val="003107A0"/>
    <w:rsid w:val="00311DBD"/>
    <w:rsid w:val="003123EF"/>
    <w:rsid w:val="00314A67"/>
    <w:rsid w:val="003203D7"/>
    <w:rsid w:val="00321477"/>
    <w:rsid w:val="00321612"/>
    <w:rsid w:val="003244B5"/>
    <w:rsid w:val="00324777"/>
    <w:rsid w:val="0033273D"/>
    <w:rsid w:val="0033358C"/>
    <w:rsid w:val="00334443"/>
    <w:rsid w:val="00334F6F"/>
    <w:rsid w:val="00335122"/>
    <w:rsid w:val="003363DB"/>
    <w:rsid w:val="0034B2A7"/>
    <w:rsid w:val="003523B4"/>
    <w:rsid w:val="00353058"/>
    <w:rsid w:val="003530D9"/>
    <w:rsid w:val="00354FE7"/>
    <w:rsid w:val="00356B10"/>
    <w:rsid w:val="00362BC2"/>
    <w:rsid w:val="003675FE"/>
    <w:rsid w:val="00370437"/>
    <w:rsid w:val="00371304"/>
    <w:rsid w:val="003720BF"/>
    <w:rsid w:val="00372848"/>
    <w:rsid w:val="00373729"/>
    <w:rsid w:val="00374BF8"/>
    <w:rsid w:val="00375386"/>
    <w:rsid w:val="00375826"/>
    <w:rsid w:val="00375C28"/>
    <w:rsid w:val="00376A62"/>
    <w:rsid w:val="003777A9"/>
    <w:rsid w:val="00377AC5"/>
    <w:rsid w:val="00380EC6"/>
    <w:rsid w:val="003833D3"/>
    <w:rsid w:val="003844FC"/>
    <w:rsid w:val="003861DB"/>
    <w:rsid w:val="003861DD"/>
    <w:rsid w:val="003869F6"/>
    <w:rsid w:val="003871A1"/>
    <w:rsid w:val="00387693"/>
    <w:rsid w:val="00387811"/>
    <w:rsid w:val="00390F77"/>
    <w:rsid w:val="00391031"/>
    <w:rsid w:val="00396727"/>
    <w:rsid w:val="003A00AE"/>
    <w:rsid w:val="003A1459"/>
    <w:rsid w:val="003A1D1D"/>
    <w:rsid w:val="003A2ABF"/>
    <w:rsid w:val="003A6EE5"/>
    <w:rsid w:val="003B0B7B"/>
    <w:rsid w:val="003B0FC2"/>
    <w:rsid w:val="003B1446"/>
    <w:rsid w:val="003B18B6"/>
    <w:rsid w:val="003B193C"/>
    <w:rsid w:val="003B1A4E"/>
    <w:rsid w:val="003B496A"/>
    <w:rsid w:val="003B4D88"/>
    <w:rsid w:val="003B562E"/>
    <w:rsid w:val="003B5FE9"/>
    <w:rsid w:val="003B72B2"/>
    <w:rsid w:val="003B7F13"/>
    <w:rsid w:val="003C019F"/>
    <w:rsid w:val="003C08EE"/>
    <w:rsid w:val="003C1519"/>
    <w:rsid w:val="003C4723"/>
    <w:rsid w:val="003C7FD5"/>
    <w:rsid w:val="003D058B"/>
    <w:rsid w:val="003D6B9A"/>
    <w:rsid w:val="003E0850"/>
    <w:rsid w:val="003E10F2"/>
    <w:rsid w:val="003E432A"/>
    <w:rsid w:val="003F1B8C"/>
    <w:rsid w:val="003F1F4D"/>
    <w:rsid w:val="003F25FD"/>
    <w:rsid w:val="003F275D"/>
    <w:rsid w:val="003F3094"/>
    <w:rsid w:val="0040206C"/>
    <w:rsid w:val="004043A0"/>
    <w:rsid w:val="004044B3"/>
    <w:rsid w:val="004054B7"/>
    <w:rsid w:val="00406E46"/>
    <w:rsid w:val="004072B4"/>
    <w:rsid w:val="004101A4"/>
    <w:rsid w:val="00411E0C"/>
    <w:rsid w:val="00411EB8"/>
    <w:rsid w:val="00414F5D"/>
    <w:rsid w:val="00416CAE"/>
    <w:rsid w:val="00416FCB"/>
    <w:rsid w:val="00421A1A"/>
    <w:rsid w:val="004228F8"/>
    <w:rsid w:val="00422D08"/>
    <w:rsid w:val="0042337F"/>
    <w:rsid w:val="004235D0"/>
    <w:rsid w:val="00425550"/>
    <w:rsid w:val="00425889"/>
    <w:rsid w:val="00430103"/>
    <w:rsid w:val="00430C74"/>
    <w:rsid w:val="004311B3"/>
    <w:rsid w:val="00435007"/>
    <w:rsid w:val="00435A8F"/>
    <w:rsid w:val="00436FC5"/>
    <w:rsid w:val="00444141"/>
    <w:rsid w:val="004443C5"/>
    <w:rsid w:val="004470F1"/>
    <w:rsid w:val="00455BDE"/>
    <w:rsid w:val="00456135"/>
    <w:rsid w:val="00456D7D"/>
    <w:rsid w:val="00457317"/>
    <w:rsid w:val="00457CD1"/>
    <w:rsid w:val="0046285B"/>
    <w:rsid w:val="0046329B"/>
    <w:rsid w:val="004650B2"/>
    <w:rsid w:val="00465B83"/>
    <w:rsid w:val="004728AB"/>
    <w:rsid w:val="00473502"/>
    <w:rsid w:val="0047505B"/>
    <w:rsid w:val="004755F7"/>
    <w:rsid w:val="00477857"/>
    <w:rsid w:val="00477F1B"/>
    <w:rsid w:val="00482586"/>
    <w:rsid w:val="0048312C"/>
    <w:rsid w:val="004833D4"/>
    <w:rsid w:val="00485C2C"/>
    <w:rsid w:val="00487023"/>
    <w:rsid w:val="00492391"/>
    <w:rsid w:val="00493E88"/>
    <w:rsid w:val="00494240"/>
    <w:rsid w:val="00495BA8"/>
    <w:rsid w:val="0049652A"/>
    <w:rsid w:val="0049673B"/>
    <w:rsid w:val="00496E02"/>
    <w:rsid w:val="00496F7D"/>
    <w:rsid w:val="00497272"/>
    <w:rsid w:val="00497495"/>
    <w:rsid w:val="004A01EA"/>
    <w:rsid w:val="004A1E09"/>
    <w:rsid w:val="004A40D5"/>
    <w:rsid w:val="004A50FD"/>
    <w:rsid w:val="004A532F"/>
    <w:rsid w:val="004A5AD5"/>
    <w:rsid w:val="004A5EE2"/>
    <w:rsid w:val="004A71B9"/>
    <w:rsid w:val="004A7E57"/>
    <w:rsid w:val="004B09EF"/>
    <w:rsid w:val="004B0BDC"/>
    <w:rsid w:val="004B5AA1"/>
    <w:rsid w:val="004B6975"/>
    <w:rsid w:val="004B701B"/>
    <w:rsid w:val="004B7FB1"/>
    <w:rsid w:val="004C0349"/>
    <w:rsid w:val="004C048F"/>
    <w:rsid w:val="004C14B9"/>
    <w:rsid w:val="004C3076"/>
    <w:rsid w:val="004C52FD"/>
    <w:rsid w:val="004C5D04"/>
    <w:rsid w:val="004D052C"/>
    <w:rsid w:val="004D1B90"/>
    <w:rsid w:val="004D1F23"/>
    <w:rsid w:val="004D4657"/>
    <w:rsid w:val="004D59DC"/>
    <w:rsid w:val="004D640D"/>
    <w:rsid w:val="004D7856"/>
    <w:rsid w:val="004D7E22"/>
    <w:rsid w:val="004E0FFB"/>
    <w:rsid w:val="004E19C9"/>
    <w:rsid w:val="004E30A1"/>
    <w:rsid w:val="004E3AEB"/>
    <w:rsid w:val="004E47EE"/>
    <w:rsid w:val="004E5F0B"/>
    <w:rsid w:val="004F164D"/>
    <w:rsid w:val="004F379C"/>
    <w:rsid w:val="004F498B"/>
    <w:rsid w:val="004F54E3"/>
    <w:rsid w:val="004F57CE"/>
    <w:rsid w:val="004F5EB3"/>
    <w:rsid w:val="004F69FF"/>
    <w:rsid w:val="004F7149"/>
    <w:rsid w:val="004F7156"/>
    <w:rsid w:val="004F7CCE"/>
    <w:rsid w:val="005023BE"/>
    <w:rsid w:val="00503F7C"/>
    <w:rsid w:val="00503F97"/>
    <w:rsid w:val="00506FAF"/>
    <w:rsid w:val="00507A2A"/>
    <w:rsid w:val="005125BB"/>
    <w:rsid w:val="005138EE"/>
    <w:rsid w:val="00514603"/>
    <w:rsid w:val="00514EF2"/>
    <w:rsid w:val="0051674B"/>
    <w:rsid w:val="005167CD"/>
    <w:rsid w:val="00521830"/>
    <w:rsid w:val="00523ACB"/>
    <w:rsid w:val="00526239"/>
    <w:rsid w:val="00526803"/>
    <w:rsid w:val="0052755F"/>
    <w:rsid w:val="00530EB4"/>
    <w:rsid w:val="00531DA6"/>
    <w:rsid w:val="005335EC"/>
    <w:rsid w:val="00533FBD"/>
    <w:rsid w:val="0053476F"/>
    <w:rsid w:val="0053745E"/>
    <w:rsid w:val="00537674"/>
    <w:rsid w:val="00537830"/>
    <w:rsid w:val="0054020D"/>
    <w:rsid w:val="00540917"/>
    <w:rsid w:val="00541225"/>
    <w:rsid w:val="00542772"/>
    <w:rsid w:val="0054384B"/>
    <w:rsid w:val="005443B1"/>
    <w:rsid w:val="005461FC"/>
    <w:rsid w:val="005462E1"/>
    <w:rsid w:val="00546434"/>
    <w:rsid w:val="00547AEF"/>
    <w:rsid w:val="005512B5"/>
    <w:rsid w:val="00551777"/>
    <w:rsid w:val="00551D72"/>
    <w:rsid w:val="00553AE6"/>
    <w:rsid w:val="00554792"/>
    <w:rsid w:val="00554D43"/>
    <w:rsid w:val="0055587F"/>
    <w:rsid w:val="005558E6"/>
    <w:rsid w:val="0055602D"/>
    <w:rsid w:val="0055707E"/>
    <w:rsid w:val="00560F90"/>
    <w:rsid w:val="00561617"/>
    <w:rsid w:val="00561EFB"/>
    <w:rsid w:val="005635B6"/>
    <w:rsid w:val="00563BB2"/>
    <w:rsid w:val="00563D30"/>
    <w:rsid w:val="0056563A"/>
    <w:rsid w:val="005666B8"/>
    <w:rsid w:val="005678A6"/>
    <w:rsid w:val="00567F29"/>
    <w:rsid w:val="00571B29"/>
    <w:rsid w:val="00572F34"/>
    <w:rsid w:val="005761A7"/>
    <w:rsid w:val="00580EF5"/>
    <w:rsid w:val="00581CAE"/>
    <w:rsid w:val="00586975"/>
    <w:rsid w:val="005907DE"/>
    <w:rsid w:val="00594910"/>
    <w:rsid w:val="00597FBE"/>
    <w:rsid w:val="005A1C32"/>
    <w:rsid w:val="005A2083"/>
    <w:rsid w:val="005A2B16"/>
    <w:rsid w:val="005A4C56"/>
    <w:rsid w:val="005A66EA"/>
    <w:rsid w:val="005A7460"/>
    <w:rsid w:val="005A74F4"/>
    <w:rsid w:val="005A7D2F"/>
    <w:rsid w:val="005B3EA8"/>
    <w:rsid w:val="005B4659"/>
    <w:rsid w:val="005B53E0"/>
    <w:rsid w:val="005C21B2"/>
    <w:rsid w:val="005C3F59"/>
    <w:rsid w:val="005C5242"/>
    <w:rsid w:val="005C5538"/>
    <w:rsid w:val="005C5E05"/>
    <w:rsid w:val="005C6F52"/>
    <w:rsid w:val="005C7C14"/>
    <w:rsid w:val="005D00B2"/>
    <w:rsid w:val="005D1560"/>
    <w:rsid w:val="005D2474"/>
    <w:rsid w:val="005D4065"/>
    <w:rsid w:val="005D4766"/>
    <w:rsid w:val="005D54DA"/>
    <w:rsid w:val="005D7E72"/>
    <w:rsid w:val="005E0EA9"/>
    <w:rsid w:val="005E12B7"/>
    <w:rsid w:val="005E210B"/>
    <w:rsid w:val="005E4A99"/>
    <w:rsid w:val="005E53EF"/>
    <w:rsid w:val="005E6A62"/>
    <w:rsid w:val="005E7552"/>
    <w:rsid w:val="005E7889"/>
    <w:rsid w:val="005E7CB5"/>
    <w:rsid w:val="005E7F98"/>
    <w:rsid w:val="005F010A"/>
    <w:rsid w:val="005F0299"/>
    <w:rsid w:val="005F16D7"/>
    <w:rsid w:val="00603497"/>
    <w:rsid w:val="006039F5"/>
    <w:rsid w:val="0060440F"/>
    <w:rsid w:val="00610B1F"/>
    <w:rsid w:val="00612F9A"/>
    <w:rsid w:val="00613567"/>
    <w:rsid w:val="0061582A"/>
    <w:rsid w:val="0061616A"/>
    <w:rsid w:val="00617606"/>
    <w:rsid w:val="00620323"/>
    <w:rsid w:val="0062085A"/>
    <w:rsid w:val="0062559B"/>
    <w:rsid w:val="00625D05"/>
    <w:rsid w:val="00626768"/>
    <w:rsid w:val="006279F7"/>
    <w:rsid w:val="00630C2B"/>
    <w:rsid w:val="0063640F"/>
    <w:rsid w:val="006365B1"/>
    <w:rsid w:val="00637739"/>
    <w:rsid w:val="00637784"/>
    <w:rsid w:val="006401B1"/>
    <w:rsid w:val="00640337"/>
    <w:rsid w:val="00641BDE"/>
    <w:rsid w:val="00646F63"/>
    <w:rsid w:val="00647E28"/>
    <w:rsid w:val="006503AC"/>
    <w:rsid w:val="00651488"/>
    <w:rsid w:val="00651EB2"/>
    <w:rsid w:val="00652187"/>
    <w:rsid w:val="006521E2"/>
    <w:rsid w:val="006524C6"/>
    <w:rsid w:val="00652C72"/>
    <w:rsid w:val="0065365D"/>
    <w:rsid w:val="00654D6C"/>
    <w:rsid w:val="006552A9"/>
    <w:rsid w:val="006552B7"/>
    <w:rsid w:val="00656296"/>
    <w:rsid w:val="00656C2F"/>
    <w:rsid w:val="006575DB"/>
    <w:rsid w:val="00657A2B"/>
    <w:rsid w:val="00657D19"/>
    <w:rsid w:val="00660E52"/>
    <w:rsid w:val="00662171"/>
    <w:rsid w:val="006625CD"/>
    <w:rsid w:val="00662C64"/>
    <w:rsid w:val="00663055"/>
    <w:rsid w:val="00664BF3"/>
    <w:rsid w:val="00664E04"/>
    <w:rsid w:val="0066526B"/>
    <w:rsid w:val="00665B9D"/>
    <w:rsid w:val="00665C9D"/>
    <w:rsid w:val="00671A4D"/>
    <w:rsid w:val="006732B6"/>
    <w:rsid w:val="0067343A"/>
    <w:rsid w:val="00674042"/>
    <w:rsid w:val="0067484F"/>
    <w:rsid w:val="00674E61"/>
    <w:rsid w:val="00676768"/>
    <w:rsid w:val="006770F5"/>
    <w:rsid w:val="00677B5D"/>
    <w:rsid w:val="00682672"/>
    <w:rsid w:val="006834DA"/>
    <w:rsid w:val="00684097"/>
    <w:rsid w:val="006902AE"/>
    <w:rsid w:val="00691A52"/>
    <w:rsid w:val="00692307"/>
    <w:rsid w:val="0069358C"/>
    <w:rsid w:val="00694C70"/>
    <w:rsid w:val="006958CF"/>
    <w:rsid w:val="006959D3"/>
    <w:rsid w:val="00695BE7"/>
    <w:rsid w:val="00695DF9"/>
    <w:rsid w:val="006964B2"/>
    <w:rsid w:val="00696CFE"/>
    <w:rsid w:val="00697C1F"/>
    <w:rsid w:val="006A1B8F"/>
    <w:rsid w:val="006A4760"/>
    <w:rsid w:val="006A5388"/>
    <w:rsid w:val="006A59D0"/>
    <w:rsid w:val="006B01FC"/>
    <w:rsid w:val="006B519B"/>
    <w:rsid w:val="006B5696"/>
    <w:rsid w:val="006B61E0"/>
    <w:rsid w:val="006B62C1"/>
    <w:rsid w:val="006B63C8"/>
    <w:rsid w:val="006C1B0B"/>
    <w:rsid w:val="006C40B7"/>
    <w:rsid w:val="006C4FF3"/>
    <w:rsid w:val="006C6133"/>
    <w:rsid w:val="006C7B95"/>
    <w:rsid w:val="006D2436"/>
    <w:rsid w:val="006D3578"/>
    <w:rsid w:val="006D3C48"/>
    <w:rsid w:val="006D6C1B"/>
    <w:rsid w:val="006E0152"/>
    <w:rsid w:val="006E0365"/>
    <w:rsid w:val="006E277B"/>
    <w:rsid w:val="006E2D14"/>
    <w:rsid w:val="006E467F"/>
    <w:rsid w:val="006E5D1F"/>
    <w:rsid w:val="006F1353"/>
    <w:rsid w:val="006F4EE6"/>
    <w:rsid w:val="006F55B4"/>
    <w:rsid w:val="006F6BE7"/>
    <w:rsid w:val="006F7447"/>
    <w:rsid w:val="006F799F"/>
    <w:rsid w:val="00701BCB"/>
    <w:rsid w:val="00705ED1"/>
    <w:rsid w:val="00705EE2"/>
    <w:rsid w:val="0070761D"/>
    <w:rsid w:val="00707629"/>
    <w:rsid w:val="007100C3"/>
    <w:rsid w:val="00710FAA"/>
    <w:rsid w:val="00713DBB"/>
    <w:rsid w:val="00716189"/>
    <w:rsid w:val="00720BFD"/>
    <w:rsid w:val="007215D1"/>
    <w:rsid w:val="00726FC7"/>
    <w:rsid w:val="0072791B"/>
    <w:rsid w:val="007300E7"/>
    <w:rsid w:val="00731586"/>
    <w:rsid w:val="00731A5F"/>
    <w:rsid w:val="00733D73"/>
    <w:rsid w:val="0073699A"/>
    <w:rsid w:val="00737540"/>
    <w:rsid w:val="00740328"/>
    <w:rsid w:val="00744C4C"/>
    <w:rsid w:val="007456A9"/>
    <w:rsid w:val="00745FBF"/>
    <w:rsid w:val="00746137"/>
    <w:rsid w:val="00746203"/>
    <w:rsid w:val="007475FF"/>
    <w:rsid w:val="0075035F"/>
    <w:rsid w:val="00751AB9"/>
    <w:rsid w:val="00751B48"/>
    <w:rsid w:val="007525E0"/>
    <w:rsid w:val="00755FD0"/>
    <w:rsid w:val="007574FE"/>
    <w:rsid w:val="00765E75"/>
    <w:rsid w:val="007664A1"/>
    <w:rsid w:val="007666A5"/>
    <w:rsid w:val="007728CF"/>
    <w:rsid w:val="007730E5"/>
    <w:rsid w:val="007751C6"/>
    <w:rsid w:val="00776564"/>
    <w:rsid w:val="00777469"/>
    <w:rsid w:val="00777B15"/>
    <w:rsid w:val="00780CCF"/>
    <w:rsid w:val="00782F40"/>
    <w:rsid w:val="00785C81"/>
    <w:rsid w:val="0078614F"/>
    <w:rsid w:val="0079003C"/>
    <w:rsid w:val="00790F14"/>
    <w:rsid w:val="00790F68"/>
    <w:rsid w:val="0079111C"/>
    <w:rsid w:val="00791190"/>
    <w:rsid w:val="007912E8"/>
    <w:rsid w:val="007913F2"/>
    <w:rsid w:val="00791EE9"/>
    <w:rsid w:val="0079308D"/>
    <w:rsid w:val="00794E69"/>
    <w:rsid w:val="007964A5"/>
    <w:rsid w:val="0079730A"/>
    <w:rsid w:val="00797375"/>
    <w:rsid w:val="00797845"/>
    <w:rsid w:val="007A40DD"/>
    <w:rsid w:val="007A4101"/>
    <w:rsid w:val="007A4B2F"/>
    <w:rsid w:val="007A4D03"/>
    <w:rsid w:val="007A5552"/>
    <w:rsid w:val="007A6B4C"/>
    <w:rsid w:val="007B128E"/>
    <w:rsid w:val="007B1771"/>
    <w:rsid w:val="007B3698"/>
    <w:rsid w:val="007B3727"/>
    <w:rsid w:val="007B3808"/>
    <w:rsid w:val="007B38E9"/>
    <w:rsid w:val="007B3B2D"/>
    <w:rsid w:val="007B4B78"/>
    <w:rsid w:val="007B5C9C"/>
    <w:rsid w:val="007B658D"/>
    <w:rsid w:val="007C0031"/>
    <w:rsid w:val="007C1BE1"/>
    <w:rsid w:val="007C1DD8"/>
    <w:rsid w:val="007C20E0"/>
    <w:rsid w:val="007C2A4B"/>
    <w:rsid w:val="007C3760"/>
    <w:rsid w:val="007C3FFE"/>
    <w:rsid w:val="007C43DA"/>
    <w:rsid w:val="007C62BD"/>
    <w:rsid w:val="007C6C96"/>
    <w:rsid w:val="007C7710"/>
    <w:rsid w:val="007D14E0"/>
    <w:rsid w:val="007D3D46"/>
    <w:rsid w:val="007D4CB3"/>
    <w:rsid w:val="007D519D"/>
    <w:rsid w:val="007D5E95"/>
    <w:rsid w:val="007D6F51"/>
    <w:rsid w:val="007E294A"/>
    <w:rsid w:val="007E2E9F"/>
    <w:rsid w:val="007E5D10"/>
    <w:rsid w:val="007E63A3"/>
    <w:rsid w:val="007F05F7"/>
    <w:rsid w:val="007F27A3"/>
    <w:rsid w:val="007F2A5A"/>
    <w:rsid w:val="007F2B7B"/>
    <w:rsid w:val="007F394D"/>
    <w:rsid w:val="007F4671"/>
    <w:rsid w:val="007F57D2"/>
    <w:rsid w:val="007F597B"/>
    <w:rsid w:val="00802B77"/>
    <w:rsid w:val="0080608F"/>
    <w:rsid w:val="00806C00"/>
    <w:rsid w:val="008075BB"/>
    <w:rsid w:val="00810106"/>
    <w:rsid w:val="00810706"/>
    <w:rsid w:val="00811B8A"/>
    <w:rsid w:val="00812ED5"/>
    <w:rsid w:val="00814377"/>
    <w:rsid w:val="00815B21"/>
    <w:rsid w:val="00817B75"/>
    <w:rsid w:val="00821629"/>
    <w:rsid w:val="00822029"/>
    <w:rsid w:val="00822CBD"/>
    <w:rsid w:val="00823968"/>
    <w:rsid w:val="00824D7B"/>
    <w:rsid w:val="008269CE"/>
    <w:rsid w:val="00830E80"/>
    <w:rsid w:val="008311BE"/>
    <w:rsid w:val="00831861"/>
    <w:rsid w:val="00831993"/>
    <w:rsid w:val="00837269"/>
    <w:rsid w:val="00840108"/>
    <w:rsid w:val="00842801"/>
    <w:rsid w:val="00845073"/>
    <w:rsid w:val="008451A0"/>
    <w:rsid w:val="00845969"/>
    <w:rsid w:val="008472B0"/>
    <w:rsid w:val="00851C70"/>
    <w:rsid w:val="00856E70"/>
    <w:rsid w:val="008572D7"/>
    <w:rsid w:val="00857777"/>
    <w:rsid w:val="00857A70"/>
    <w:rsid w:val="00857ADA"/>
    <w:rsid w:val="00857ECC"/>
    <w:rsid w:val="00861CAC"/>
    <w:rsid w:val="008625D6"/>
    <w:rsid w:val="00864706"/>
    <w:rsid w:val="008737F7"/>
    <w:rsid w:val="0087396B"/>
    <w:rsid w:val="00873B34"/>
    <w:rsid w:val="00874413"/>
    <w:rsid w:val="008752A0"/>
    <w:rsid w:val="00876129"/>
    <w:rsid w:val="00876334"/>
    <w:rsid w:val="00880919"/>
    <w:rsid w:val="0088257A"/>
    <w:rsid w:val="00884D33"/>
    <w:rsid w:val="008873ED"/>
    <w:rsid w:val="00890893"/>
    <w:rsid w:val="0089168B"/>
    <w:rsid w:val="00891BC8"/>
    <w:rsid w:val="00892987"/>
    <w:rsid w:val="00894A1F"/>
    <w:rsid w:val="0089627E"/>
    <w:rsid w:val="00896659"/>
    <w:rsid w:val="008A2796"/>
    <w:rsid w:val="008A2EA7"/>
    <w:rsid w:val="008A6AB1"/>
    <w:rsid w:val="008B234B"/>
    <w:rsid w:val="008B2FAE"/>
    <w:rsid w:val="008B312D"/>
    <w:rsid w:val="008B47B0"/>
    <w:rsid w:val="008B7D81"/>
    <w:rsid w:val="008C051E"/>
    <w:rsid w:val="008C09DC"/>
    <w:rsid w:val="008C0C95"/>
    <w:rsid w:val="008C1474"/>
    <w:rsid w:val="008C1F84"/>
    <w:rsid w:val="008C461C"/>
    <w:rsid w:val="008C49A4"/>
    <w:rsid w:val="008C4A9D"/>
    <w:rsid w:val="008C53A0"/>
    <w:rsid w:val="008C70EF"/>
    <w:rsid w:val="008D041F"/>
    <w:rsid w:val="008D1BE2"/>
    <w:rsid w:val="008D2BAD"/>
    <w:rsid w:val="008D6E9F"/>
    <w:rsid w:val="008D7E54"/>
    <w:rsid w:val="008E045C"/>
    <w:rsid w:val="008E0F24"/>
    <w:rsid w:val="008E2189"/>
    <w:rsid w:val="008E3EDE"/>
    <w:rsid w:val="008E42FA"/>
    <w:rsid w:val="008E47A9"/>
    <w:rsid w:val="008E575D"/>
    <w:rsid w:val="008E6456"/>
    <w:rsid w:val="008F023F"/>
    <w:rsid w:val="008F102D"/>
    <w:rsid w:val="008F1A3A"/>
    <w:rsid w:val="008F4ACE"/>
    <w:rsid w:val="008F4F35"/>
    <w:rsid w:val="008F77A7"/>
    <w:rsid w:val="008F7C67"/>
    <w:rsid w:val="00901839"/>
    <w:rsid w:val="00901D59"/>
    <w:rsid w:val="0090261B"/>
    <w:rsid w:val="00903C47"/>
    <w:rsid w:val="00911035"/>
    <w:rsid w:val="00915C1E"/>
    <w:rsid w:val="009160AE"/>
    <w:rsid w:val="0091767B"/>
    <w:rsid w:val="0092012E"/>
    <w:rsid w:val="00920D73"/>
    <w:rsid w:val="009222B2"/>
    <w:rsid w:val="0092230E"/>
    <w:rsid w:val="00924FCD"/>
    <w:rsid w:val="0092534C"/>
    <w:rsid w:val="0093168F"/>
    <w:rsid w:val="009332C1"/>
    <w:rsid w:val="00936DEB"/>
    <w:rsid w:val="00937325"/>
    <w:rsid w:val="0093797D"/>
    <w:rsid w:val="00943727"/>
    <w:rsid w:val="00943C13"/>
    <w:rsid w:val="00943F03"/>
    <w:rsid w:val="00944681"/>
    <w:rsid w:val="00944C7A"/>
    <w:rsid w:val="0094528C"/>
    <w:rsid w:val="00946D32"/>
    <w:rsid w:val="0095078A"/>
    <w:rsid w:val="00950DD5"/>
    <w:rsid w:val="0095188F"/>
    <w:rsid w:val="00955660"/>
    <w:rsid w:val="009562E2"/>
    <w:rsid w:val="009563C5"/>
    <w:rsid w:val="00957453"/>
    <w:rsid w:val="009606EC"/>
    <w:rsid w:val="0096158B"/>
    <w:rsid w:val="00962EFE"/>
    <w:rsid w:val="009646F6"/>
    <w:rsid w:val="00964E54"/>
    <w:rsid w:val="0096535B"/>
    <w:rsid w:val="00965878"/>
    <w:rsid w:val="00966FC3"/>
    <w:rsid w:val="00967075"/>
    <w:rsid w:val="00971A6C"/>
    <w:rsid w:val="00972117"/>
    <w:rsid w:val="00972C45"/>
    <w:rsid w:val="00974AEB"/>
    <w:rsid w:val="009764D6"/>
    <w:rsid w:val="00977578"/>
    <w:rsid w:val="009818BD"/>
    <w:rsid w:val="00983691"/>
    <w:rsid w:val="009863AA"/>
    <w:rsid w:val="00987885"/>
    <w:rsid w:val="00993335"/>
    <w:rsid w:val="009A448B"/>
    <w:rsid w:val="009A48DF"/>
    <w:rsid w:val="009B14AE"/>
    <w:rsid w:val="009B15C7"/>
    <w:rsid w:val="009B331D"/>
    <w:rsid w:val="009B36E6"/>
    <w:rsid w:val="009B3A06"/>
    <w:rsid w:val="009B7D9C"/>
    <w:rsid w:val="009C1464"/>
    <w:rsid w:val="009C3396"/>
    <w:rsid w:val="009C424F"/>
    <w:rsid w:val="009C5BEF"/>
    <w:rsid w:val="009C5D0F"/>
    <w:rsid w:val="009C681E"/>
    <w:rsid w:val="009C6902"/>
    <w:rsid w:val="009D06F2"/>
    <w:rsid w:val="009D106D"/>
    <w:rsid w:val="009D2CA6"/>
    <w:rsid w:val="009D4E23"/>
    <w:rsid w:val="009D62AD"/>
    <w:rsid w:val="009E238A"/>
    <w:rsid w:val="009E360E"/>
    <w:rsid w:val="009E4741"/>
    <w:rsid w:val="009E5853"/>
    <w:rsid w:val="009F0878"/>
    <w:rsid w:val="009F09E2"/>
    <w:rsid w:val="009F1356"/>
    <w:rsid w:val="009F15DB"/>
    <w:rsid w:val="009F39C1"/>
    <w:rsid w:val="009F4265"/>
    <w:rsid w:val="009F4785"/>
    <w:rsid w:val="009F7287"/>
    <w:rsid w:val="009F79AE"/>
    <w:rsid w:val="00A00F28"/>
    <w:rsid w:val="00A0751C"/>
    <w:rsid w:val="00A114F5"/>
    <w:rsid w:val="00A12FF9"/>
    <w:rsid w:val="00A16A96"/>
    <w:rsid w:val="00A16CF5"/>
    <w:rsid w:val="00A20C44"/>
    <w:rsid w:val="00A21D6B"/>
    <w:rsid w:val="00A21EEC"/>
    <w:rsid w:val="00A230FD"/>
    <w:rsid w:val="00A23794"/>
    <w:rsid w:val="00A258A3"/>
    <w:rsid w:val="00A25D8D"/>
    <w:rsid w:val="00A27760"/>
    <w:rsid w:val="00A332AC"/>
    <w:rsid w:val="00A35248"/>
    <w:rsid w:val="00A35D6C"/>
    <w:rsid w:val="00A370D2"/>
    <w:rsid w:val="00A37A96"/>
    <w:rsid w:val="00A41067"/>
    <w:rsid w:val="00A41F84"/>
    <w:rsid w:val="00A42231"/>
    <w:rsid w:val="00A42E30"/>
    <w:rsid w:val="00A45B02"/>
    <w:rsid w:val="00A4767D"/>
    <w:rsid w:val="00A476AB"/>
    <w:rsid w:val="00A50496"/>
    <w:rsid w:val="00A507ED"/>
    <w:rsid w:val="00A519BE"/>
    <w:rsid w:val="00A52385"/>
    <w:rsid w:val="00A529B9"/>
    <w:rsid w:val="00A52E09"/>
    <w:rsid w:val="00A53CE7"/>
    <w:rsid w:val="00A540CC"/>
    <w:rsid w:val="00A54899"/>
    <w:rsid w:val="00A56963"/>
    <w:rsid w:val="00A56AD9"/>
    <w:rsid w:val="00A617D4"/>
    <w:rsid w:val="00A6286E"/>
    <w:rsid w:val="00A6463B"/>
    <w:rsid w:val="00A65D9A"/>
    <w:rsid w:val="00A67379"/>
    <w:rsid w:val="00A6747D"/>
    <w:rsid w:val="00A67909"/>
    <w:rsid w:val="00A70583"/>
    <w:rsid w:val="00A70C7C"/>
    <w:rsid w:val="00A77911"/>
    <w:rsid w:val="00A8144B"/>
    <w:rsid w:val="00A81D8A"/>
    <w:rsid w:val="00A8320C"/>
    <w:rsid w:val="00A8322D"/>
    <w:rsid w:val="00A840B6"/>
    <w:rsid w:val="00A86B5B"/>
    <w:rsid w:val="00A903E0"/>
    <w:rsid w:val="00A91578"/>
    <w:rsid w:val="00A95FF7"/>
    <w:rsid w:val="00A96831"/>
    <w:rsid w:val="00A9744B"/>
    <w:rsid w:val="00A97B1E"/>
    <w:rsid w:val="00AA043F"/>
    <w:rsid w:val="00AA07AD"/>
    <w:rsid w:val="00AA0DAB"/>
    <w:rsid w:val="00AA0DBD"/>
    <w:rsid w:val="00AA3E54"/>
    <w:rsid w:val="00AA5176"/>
    <w:rsid w:val="00AA602B"/>
    <w:rsid w:val="00AA78EB"/>
    <w:rsid w:val="00AA79EE"/>
    <w:rsid w:val="00AB2BF9"/>
    <w:rsid w:val="00AB4CBA"/>
    <w:rsid w:val="00AB4E3D"/>
    <w:rsid w:val="00AB5342"/>
    <w:rsid w:val="00AB5534"/>
    <w:rsid w:val="00AB55EA"/>
    <w:rsid w:val="00AB5B1E"/>
    <w:rsid w:val="00AC0F15"/>
    <w:rsid w:val="00AC1B97"/>
    <w:rsid w:val="00AC1BA8"/>
    <w:rsid w:val="00AC5A51"/>
    <w:rsid w:val="00AC6877"/>
    <w:rsid w:val="00AC7022"/>
    <w:rsid w:val="00AC71CD"/>
    <w:rsid w:val="00AC7846"/>
    <w:rsid w:val="00AD014E"/>
    <w:rsid w:val="00AD02BA"/>
    <w:rsid w:val="00AD213B"/>
    <w:rsid w:val="00AD2A1D"/>
    <w:rsid w:val="00AD63BB"/>
    <w:rsid w:val="00AD6536"/>
    <w:rsid w:val="00AE4A56"/>
    <w:rsid w:val="00AE5584"/>
    <w:rsid w:val="00AE5F0D"/>
    <w:rsid w:val="00AE631E"/>
    <w:rsid w:val="00AE6578"/>
    <w:rsid w:val="00AE76E1"/>
    <w:rsid w:val="00AE7BDF"/>
    <w:rsid w:val="00AF0F4F"/>
    <w:rsid w:val="00AF1663"/>
    <w:rsid w:val="00AF2D0F"/>
    <w:rsid w:val="00AF4B5E"/>
    <w:rsid w:val="00AF4DB0"/>
    <w:rsid w:val="00AF6F10"/>
    <w:rsid w:val="00B000D5"/>
    <w:rsid w:val="00B00EE7"/>
    <w:rsid w:val="00B039EB"/>
    <w:rsid w:val="00B05DF6"/>
    <w:rsid w:val="00B13C97"/>
    <w:rsid w:val="00B17B3E"/>
    <w:rsid w:val="00B20363"/>
    <w:rsid w:val="00B21D63"/>
    <w:rsid w:val="00B221F5"/>
    <w:rsid w:val="00B235E5"/>
    <w:rsid w:val="00B25B5E"/>
    <w:rsid w:val="00B30C39"/>
    <w:rsid w:val="00B32362"/>
    <w:rsid w:val="00B3254A"/>
    <w:rsid w:val="00B3305B"/>
    <w:rsid w:val="00B33D51"/>
    <w:rsid w:val="00B34712"/>
    <w:rsid w:val="00B35046"/>
    <w:rsid w:val="00B364AC"/>
    <w:rsid w:val="00B372CD"/>
    <w:rsid w:val="00B404BD"/>
    <w:rsid w:val="00B41338"/>
    <w:rsid w:val="00B4155C"/>
    <w:rsid w:val="00B426E1"/>
    <w:rsid w:val="00B42FBF"/>
    <w:rsid w:val="00B43DC4"/>
    <w:rsid w:val="00B440C0"/>
    <w:rsid w:val="00B46787"/>
    <w:rsid w:val="00B470E1"/>
    <w:rsid w:val="00B47D8D"/>
    <w:rsid w:val="00B47F37"/>
    <w:rsid w:val="00B500A5"/>
    <w:rsid w:val="00B53469"/>
    <w:rsid w:val="00B53945"/>
    <w:rsid w:val="00B54570"/>
    <w:rsid w:val="00B54924"/>
    <w:rsid w:val="00B552AF"/>
    <w:rsid w:val="00B55427"/>
    <w:rsid w:val="00B56109"/>
    <w:rsid w:val="00B57836"/>
    <w:rsid w:val="00B607BA"/>
    <w:rsid w:val="00B612BC"/>
    <w:rsid w:val="00B61F92"/>
    <w:rsid w:val="00B623B0"/>
    <w:rsid w:val="00B63112"/>
    <w:rsid w:val="00B64727"/>
    <w:rsid w:val="00B669FE"/>
    <w:rsid w:val="00B70255"/>
    <w:rsid w:val="00B706D0"/>
    <w:rsid w:val="00B7114C"/>
    <w:rsid w:val="00B73FA2"/>
    <w:rsid w:val="00B74B2E"/>
    <w:rsid w:val="00B75955"/>
    <w:rsid w:val="00B76F28"/>
    <w:rsid w:val="00B807CE"/>
    <w:rsid w:val="00B80883"/>
    <w:rsid w:val="00B81D05"/>
    <w:rsid w:val="00B82B79"/>
    <w:rsid w:val="00B82F36"/>
    <w:rsid w:val="00B83002"/>
    <w:rsid w:val="00B84EF2"/>
    <w:rsid w:val="00B87BF2"/>
    <w:rsid w:val="00B9018F"/>
    <w:rsid w:val="00B90786"/>
    <w:rsid w:val="00B90F15"/>
    <w:rsid w:val="00B9133A"/>
    <w:rsid w:val="00B915BC"/>
    <w:rsid w:val="00B92104"/>
    <w:rsid w:val="00B92430"/>
    <w:rsid w:val="00B94090"/>
    <w:rsid w:val="00B957E7"/>
    <w:rsid w:val="00B95F76"/>
    <w:rsid w:val="00BA01A6"/>
    <w:rsid w:val="00BA08AC"/>
    <w:rsid w:val="00BA367A"/>
    <w:rsid w:val="00BA6D29"/>
    <w:rsid w:val="00BA6F03"/>
    <w:rsid w:val="00BA6F8C"/>
    <w:rsid w:val="00BA7316"/>
    <w:rsid w:val="00BB02C1"/>
    <w:rsid w:val="00BB0314"/>
    <w:rsid w:val="00BB0EA1"/>
    <w:rsid w:val="00BB3C8C"/>
    <w:rsid w:val="00BB46A4"/>
    <w:rsid w:val="00BB4A9F"/>
    <w:rsid w:val="00BB56D8"/>
    <w:rsid w:val="00BB619D"/>
    <w:rsid w:val="00BB7162"/>
    <w:rsid w:val="00BB79DB"/>
    <w:rsid w:val="00BC3A79"/>
    <w:rsid w:val="00BC3F61"/>
    <w:rsid w:val="00BC6288"/>
    <w:rsid w:val="00BC6902"/>
    <w:rsid w:val="00BC7EC2"/>
    <w:rsid w:val="00BD0C5F"/>
    <w:rsid w:val="00BD23EC"/>
    <w:rsid w:val="00BD27C3"/>
    <w:rsid w:val="00BD584B"/>
    <w:rsid w:val="00BD7214"/>
    <w:rsid w:val="00BE0E5D"/>
    <w:rsid w:val="00BE29A5"/>
    <w:rsid w:val="00BE3696"/>
    <w:rsid w:val="00BE6723"/>
    <w:rsid w:val="00BE6E6D"/>
    <w:rsid w:val="00BF164E"/>
    <w:rsid w:val="00BF1D46"/>
    <w:rsid w:val="00BF23B1"/>
    <w:rsid w:val="00BF24DE"/>
    <w:rsid w:val="00BF5CEE"/>
    <w:rsid w:val="00C02311"/>
    <w:rsid w:val="00C038D2"/>
    <w:rsid w:val="00C05463"/>
    <w:rsid w:val="00C05F90"/>
    <w:rsid w:val="00C1019F"/>
    <w:rsid w:val="00C102B8"/>
    <w:rsid w:val="00C124BF"/>
    <w:rsid w:val="00C16FB4"/>
    <w:rsid w:val="00C20319"/>
    <w:rsid w:val="00C21D86"/>
    <w:rsid w:val="00C21FCD"/>
    <w:rsid w:val="00C25EFD"/>
    <w:rsid w:val="00C32D74"/>
    <w:rsid w:val="00C35FE5"/>
    <w:rsid w:val="00C404AC"/>
    <w:rsid w:val="00C429AE"/>
    <w:rsid w:val="00C43E20"/>
    <w:rsid w:val="00C451FA"/>
    <w:rsid w:val="00C4573D"/>
    <w:rsid w:val="00C464A3"/>
    <w:rsid w:val="00C51C1F"/>
    <w:rsid w:val="00C53855"/>
    <w:rsid w:val="00C551D3"/>
    <w:rsid w:val="00C559AB"/>
    <w:rsid w:val="00C5677C"/>
    <w:rsid w:val="00C6043E"/>
    <w:rsid w:val="00C61224"/>
    <w:rsid w:val="00C62ECA"/>
    <w:rsid w:val="00C65ABA"/>
    <w:rsid w:val="00C670E7"/>
    <w:rsid w:val="00C67298"/>
    <w:rsid w:val="00C746DF"/>
    <w:rsid w:val="00C74C8D"/>
    <w:rsid w:val="00C754D8"/>
    <w:rsid w:val="00C75B58"/>
    <w:rsid w:val="00C764B9"/>
    <w:rsid w:val="00C764C2"/>
    <w:rsid w:val="00C76BD9"/>
    <w:rsid w:val="00C77858"/>
    <w:rsid w:val="00C83572"/>
    <w:rsid w:val="00C8426D"/>
    <w:rsid w:val="00C84DBA"/>
    <w:rsid w:val="00C851F4"/>
    <w:rsid w:val="00C857D7"/>
    <w:rsid w:val="00C86A28"/>
    <w:rsid w:val="00C86C4D"/>
    <w:rsid w:val="00C87546"/>
    <w:rsid w:val="00C9018F"/>
    <w:rsid w:val="00C9299D"/>
    <w:rsid w:val="00C94D08"/>
    <w:rsid w:val="00C9683F"/>
    <w:rsid w:val="00C96E29"/>
    <w:rsid w:val="00C97491"/>
    <w:rsid w:val="00CA225B"/>
    <w:rsid w:val="00CA274D"/>
    <w:rsid w:val="00CA40B1"/>
    <w:rsid w:val="00CA5200"/>
    <w:rsid w:val="00CA5527"/>
    <w:rsid w:val="00CA66F7"/>
    <w:rsid w:val="00CB1B26"/>
    <w:rsid w:val="00CB2822"/>
    <w:rsid w:val="00CB3BC5"/>
    <w:rsid w:val="00CB54A6"/>
    <w:rsid w:val="00CB60E1"/>
    <w:rsid w:val="00CB6602"/>
    <w:rsid w:val="00CB71F1"/>
    <w:rsid w:val="00CC2DD8"/>
    <w:rsid w:val="00CC3197"/>
    <w:rsid w:val="00CC328F"/>
    <w:rsid w:val="00CC4A5B"/>
    <w:rsid w:val="00CC51F0"/>
    <w:rsid w:val="00CC53ED"/>
    <w:rsid w:val="00CC7CF0"/>
    <w:rsid w:val="00CD2435"/>
    <w:rsid w:val="00CD282F"/>
    <w:rsid w:val="00CD2F10"/>
    <w:rsid w:val="00CD39C0"/>
    <w:rsid w:val="00CD3D12"/>
    <w:rsid w:val="00CD5C73"/>
    <w:rsid w:val="00CD7130"/>
    <w:rsid w:val="00CE0B94"/>
    <w:rsid w:val="00CE181C"/>
    <w:rsid w:val="00CE1D7A"/>
    <w:rsid w:val="00CE1E3A"/>
    <w:rsid w:val="00CE45D4"/>
    <w:rsid w:val="00CE466F"/>
    <w:rsid w:val="00CE62C1"/>
    <w:rsid w:val="00CE6606"/>
    <w:rsid w:val="00CE69C8"/>
    <w:rsid w:val="00CE7FB1"/>
    <w:rsid w:val="00CF22CB"/>
    <w:rsid w:val="00CF234C"/>
    <w:rsid w:val="00CF5F2D"/>
    <w:rsid w:val="00CF78D4"/>
    <w:rsid w:val="00D00A89"/>
    <w:rsid w:val="00D01711"/>
    <w:rsid w:val="00D01FC1"/>
    <w:rsid w:val="00D030F3"/>
    <w:rsid w:val="00D0796E"/>
    <w:rsid w:val="00D079A4"/>
    <w:rsid w:val="00D07B01"/>
    <w:rsid w:val="00D122AA"/>
    <w:rsid w:val="00D12FD1"/>
    <w:rsid w:val="00D155F6"/>
    <w:rsid w:val="00D16574"/>
    <w:rsid w:val="00D16BDA"/>
    <w:rsid w:val="00D173F8"/>
    <w:rsid w:val="00D1794C"/>
    <w:rsid w:val="00D2071F"/>
    <w:rsid w:val="00D20A53"/>
    <w:rsid w:val="00D22CEA"/>
    <w:rsid w:val="00D23A76"/>
    <w:rsid w:val="00D30E65"/>
    <w:rsid w:val="00D30F8A"/>
    <w:rsid w:val="00D3373E"/>
    <w:rsid w:val="00D33A3F"/>
    <w:rsid w:val="00D354A3"/>
    <w:rsid w:val="00D36D9A"/>
    <w:rsid w:val="00D400EF"/>
    <w:rsid w:val="00D41210"/>
    <w:rsid w:val="00D42A1E"/>
    <w:rsid w:val="00D470D9"/>
    <w:rsid w:val="00D47303"/>
    <w:rsid w:val="00D51159"/>
    <w:rsid w:val="00D517AD"/>
    <w:rsid w:val="00D518CC"/>
    <w:rsid w:val="00D52AEE"/>
    <w:rsid w:val="00D546F0"/>
    <w:rsid w:val="00D5476E"/>
    <w:rsid w:val="00D54AB2"/>
    <w:rsid w:val="00D566CE"/>
    <w:rsid w:val="00D57778"/>
    <w:rsid w:val="00D5795A"/>
    <w:rsid w:val="00D6138E"/>
    <w:rsid w:val="00D61C95"/>
    <w:rsid w:val="00D65590"/>
    <w:rsid w:val="00D65C8E"/>
    <w:rsid w:val="00D67DD7"/>
    <w:rsid w:val="00D71D97"/>
    <w:rsid w:val="00D73A55"/>
    <w:rsid w:val="00D748CC"/>
    <w:rsid w:val="00D7550E"/>
    <w:rsid w:val="00D75C5B"/>
    <w:rsid w:val="00D77D77"/>
    <w:rsid w:val="00D802C3"/>
    <w:rsid w:val="00D80EFF"/>
    <w:rsid w:val="00D81196"/>
    <w:rsid w:val="00D823A8"/>
    <w:rsid w:val="00D82652"/>
    <w:rsid w:val="00D834DD"/>
    <w:rsid w:val="00D83A90"/>
    <w:rsid w:val="00D848BA"/>
    <w:rsid w:val="00D85121"/>
    <w:rsid w:val="00D856C9"/>
    <w:rsid w:val="00D86735"/>
    <w:rsid w:val="00D868B8"/>
    <w:rsid w:val="00D92421"/>
    <w:rsid w:val="00D93355"/>
    <w:rsid w:val="00D93794"/>
    <w:rsid w:val="00D93BC5"/>
    <w:rsid w:val="00D95211"/>
    <w:rsid w:val="00D95A18"/>
    <w:rsid w:val="00D96A55"/>
    <w:rsid w:val="00D97FC6"/>
    <w:rsid w:val="00DA0EA3"/>
    <w:rsid w:val="00DA23C3"/>
    <w:rsid w:val="00DA37BD"/>
    <w:rsid w:val="00DA3B1A"/>
    <w:rsid w:val="00DA4689"/>
    <w:rsid w:val="00DA4F94"/>
    <w:rsid w:val="00DA592E"/>
    <w:rsid w:val="00DB25DC"/>
    <w:rsid w:val="00DB2E93"/>
    <w:rsid w:val="00DB3F27"/>
    <w:rsid w:val="00DB5BB6"/>
    <w:rsid w:val="00DC285E"/>
    <w:rsid w:val="00DC2C4D"/>
    <w:rsid w:val="00DC3B03"/>
    <w:rsid w:val="00DC3C5F"/>
    <w:rsid w:val="00DC456C"/>
    <w:rsid w:val="00DC4963"/>
    <w:rsid w:val="00DC62BB"/>
    <w:rsid w:val="00DC636F"/>
    <w:rsid w:val="00DC6838"/>
    <w:rsid w:val="00DC74F1"/>
    <w:rsid w:val="00DD21CA"/>
    <w:rsid w:val="00DD2857"/>
    <w:rsid w:val="00DE045F"/>
    <w:rsid w:val="00DE1C37"/>
    <w:rsid w:val="00DE2467"/>
    <w:rsid w:val="00DE252D"/>
    <w:rsid w:val="00DE2A32"/>
    <w:rsid w:val="00DE2B21"/>
    <w:rsid w:val="00DE582C"/>
    <w:rsid w:val="00DE5F60"/>
    <w:rsid w:val="00DE6CA3"/>
    <w:rsid w:val="00DE796F"/>
    <w:rsid w:val="00DE7FE8"/>
    <w:rsid w:val="00DF09BD"/>
    <w:rsid w:val="00DF21A9"/>
    <w:rsid w:val="00DF2B72"/>
    <w:rsid w:val="00DF4529"/>
    <w:rsid w:val="00DF6E83"/>
    <w:rsid w:val="00E0616F"/>
    <w:rsid w:val="00E104EB"/>
    <w:rsid w:val="00E11FC6"/>
    <w:rsid w:val="00E133E8"/>
    <w:rsid w:val="00E1433E"/>
    <w:rsid w:val="00E172F6"/>
    <w:rsid w:val="00E17797"/>
    <w:rsid w:val="00E17A68"/>
    <w:rsid w:val="00E21D40"/>
    <w:rsid w:val="00E21DAF"/>
    <w:rsid w:val="00E24FB5"/>
    <w:rsid w:val="00E2571D"/>
    <w:rsid w:val="00E2591A"/>
    <w:rsid w:val="00E25C6D"/>
    <w:rsid w:val="00E25DE4"/>
    <w:rsid w:val="00E26C57"/>
    <w:rsid w:val="00E26F17"/>
    <w:rsid w:val="00E302C7"/>
    <w:rsid w:val="00E304FB"/>
    <w:rsid w:val="00E31B51"/>
    <w:rsid w:val="00E3251F"/>
    <w:rsid w:val="00E328A8"/>
    <w:rsid w:val="00E33330"/>
    <w:rsid w:val="00E34B6A"/>
    <w:rsid w:val="00E35108"/>
    <w:rsid w:val="00E36977"/>
    <w:rsid w:val="00E36A35"/>
    <w:rsid w:val="00E36A3B"/>
    <w:rsid w:val="00E404C3"/>
    <w:rsid w:val="00E40B12"/>
    <w:rsid w:val="00E424A3"/>
    <w:rsid w:val="00E4274A"/>
    <w:rsid w:val="00E43162"/>
    <w:rsid w:val="00E438D5"/>
    <w:rsid w:val="00E46C53"/>
    <w:rsid w:val="00E47659"/>
    <w:rsid w:val="00E477B0"/>
    <w:rsid w:val="00E522C5"/>
    <w:rsid w:val="00E532B1"/>
    <w:rsid w:val="00E53D05"/>
    <w:rsid w:val="00E5463E"/>
    <w:rsid w:val="00E57201"/>
    <w:rsid w:val="00E577C7"/>
    <w:rsid w:val="00E57CBA"/>
    <w:rsid w:val="00E61301"/>
    <w:rsid w:val="00E63441"/>
    <w:rsid w:val="00E64A18"/>
    <w:rsid w:val="00E65986"/>
    <w:rsid w:val="00E65A89"/>
    <w:rsid w:val="00E66A7C"/>
    <w:rsid w:val="00E720AD"/>
    <w:rsid w:val="00E744D0"/>
    <w:rsid w:val="00E74CAC"/>
    <w:rsid w:val="00E74CCF"/>
    <w:rsid w:val="00E764AF"/>
    <w:rsid w:val="00E77016"/>
    <w:rsid w:val="00E812D6"/>
    <w:rsid w:val="00E81FA4"/>
    <w:rsid w:val="00E847DD"/>
    <w:rsid w:val="00E85A7D"/>
    <w:rsid w:val="00E9547B"/>
    <w:rsid w:val="00E9575A"/>
    <w:rsid w:val="00E9751C"/>
    <w:rsid w:val="00EA2756"/>
    <w:rsid w:val="00EA3440"/>
    <w:rsid w:val="00EA353B"/>
    <w:rsid w:val="00EA490C"/>
    <w:rsid w:val="00EA5807"/>
    <w:rsid w:val="00EA5821"/>
    <w:rsid w:val="00EB0F38"/>
    <w:rsid w:val="00EB1B5A"/>
    <w:rsid w:val="00EB3114"/>
    <w:rsid w:val="00EB4B7D"/>
    <w:rsid w:val="00EC1466"/>
    <w:rsid w:val="00EC1FDF"/>
    <w:rsid w:val="00EC27E9"/>
    <w:rsid w:val="00EC2AC1"/>
    <w:rsid w:val="00EC3E8B"/>
    <w:rsid w:val="00EC4809"/>
    <w:rsid w:val="00EC65DA"/>
    <w:rsid w:val="00ED18FF"/>
    <w:rsid w:val="00ED2611"/>
    <w:rsid w:val="00ED2719"/>
    <w:rsid w:val="00ED354A"/>
    <w:rsid w:val="00ED42B8"/>
    <w:rsid w:val="00ED4777"/>
    <w:rsid w:val="00ED7E80"/>
    <w:rsid w:val="00EE0EB0"/>
    <w:rsid w:val="00EE2664"/>
    <w:rsid w:val="00EE2FA3"/>
    <w:rsid w:val="00EE4068"/>
    <w:rsid w:val="00EF0492"/>
    <w:rsid w:val="00EF459A"/>
    <w:rsid w:val="00F0261E"/>
    <w:rsid w:val="00F02E70"/>
    <w:rsid w:val="00F0359F"/>
    <w:rsid w:val="00F04F32"/>
    <w:rsid w:val="00F12C98"/>
    <w:rsid w:val="00F13722"/>
    <w:rsid w:val="00F14169"/>
    <w:rsid w:val="00F15153"/>
    <w:rsid w:val="00F15EDA"/>
    <w:rsid w:val="00F15F4E"/>
    <w:rsid w:val="00F15F74"/>
    <w:rsid w:val="00F177CB"/>
    <w:rsid w:val="00F202A4"/>
    <w:rsid w:val="00F21413"/>
    <w:rsid w:val="00F24A40"/>
    <w:rsid w:val="00F25368"/>
    <w:rsid w:val="00F258E5"/>
    <w:rsid w:val="00F270D9"/>
    <w:rsid w:val="00F321EF"/>
    <w:rsid w:val="00F34FBC"/>
    <w:rsid w:val="00F363F0"/>
    <w:rsid w:val="00F364D5"/>
    <w:rsid w:val="00F36BA0"/>
    <w:rsid w:val="00F37459"/>
    <w:rsid w:val="00F42414"/>
    <w:rsid w:val="00F43722"/>
    <w:rsid w:val="00F44B54"/>
    <w:rsid w:val="00F45712"/>
    <w:rsid w:val="00F4686F"/>
    <w:rsid w:val="00F477F6"/>
    <w:rsid w:val="00F47E3A"/>
    <w:rsid w:val="00F51897"/>
    <w:rsid w:val="00F54648"/>
    <w:rsid w:val="00F65686"/>
    <w:rsid w:val="00F65A6B"/>
    <w:rsid w:val="00F71768"/>
    <w:rsid w:val="00F726C7"/>
    <w:rsid w:val="00F74FBF"/>
    <w:rsid w:val="00F75282"/>
    <w:rsid w:val="00F772C6"/>
    <w:rsid w:val="00F77F66"/>
    <w:rsid w:val="00F80466"/>
    <w:rsid w:val="00F806CC"/>
    <w:rsid w:val="00F80B71"/>
    <w:rsid w:val="00F80E24"/>
    <w:rsid w:val="00F8232B"/>
    <w:rsid w:val="00F8276E"/>
    <w:rsid w:val="00F84860"/>
    <w:rsid w:val="00F84B3F"/>
    <w:rsid w:val="00F94197"/>
    <w:rsid w:val="00FA2478"/>
    <w:rsid w:val="00FA47BC"/>
    <w:rsid w:val="00FA568E"/>
    <w:rsid w:val="00FA6DC4"/>
    <w:rsid w:val="00FB0A3A"/>
    <w:rsid w:val="00FB1442"/>
    <w:rsid w:val="00FB2EF7"/>
    <w:rsid w:val="00FB6BF8"/>
    <w:rsid w:val="00FC505E"/>
    <w:rsid w:val="00FC6DB0"/>
    <w:rsid w:val="00FC7765"/>
    <w:rsid w:val="00FC791E"/>
    <w:rsid w:val="00FC7F4F"/>
    <w:rsid w:val="00FD0739"/>
    <w:rsid w:val="00FD341F"/>
    <w:rsid w:val="00FD3495"/>
    <w:rsid w:val="00FE10CA"/>
    <w:rsid w:val="00FE1265"/>
    <w:rsid w:val="00FE1712"/>
    <w:rsid w:val="00FE6EDA"/>
    <w:rsid w:val="00FE7A43"/>
    <w:rsid w:val="00FE7D1A"/>
    <w:rsid w:val="00FF0BB9"/>
    <w:rsid w:val="00FF3103"/>
    <w:rsid w:val="00FF4DB4"/>
    <w:rsid w:val="00FF550F"/>
    <w:rsid w:val="00FF5D45"/>
    <w:rsid w:val="00FF6639"/>
    <w:rsid w:val="01082D93"/>
    <w:rsid w:val="0166D706"/>
    <w:rsid w:val="01C67D4E"/>
    <w:rsid w:val="01C8F377"/>
    <w:rsid w:val="01DB27C9"/>
    <w:rsid w:val="027B8968"/>
    <w:rsid w:val="037D0A95"/>
    <w:rsid w:val="03E95396"/>
    <w:rsid w:val="0487E4B8"/>
    <w:rsid w:val="065E43A2"/>
    <w:rsid w:val="066EE62E"/>
    <w:rsid w:val="06769026"/>
    <w:rsid w:val="06845052"/>
    <w:rsid w:val="06D8988E"/>
    <w:rsid w:val="0802FEA3"/>
    <w:rsid w:val="084221CA"/>
    <w:rsid w:val="08734E81"/>
    <w:rsid w:val="096E5FA3"/>
    <w:rsid w:val="09930C61"/>
    <w:rsid w:val="09D455BD"/>
    <w:rsid w:val="0A0D3396"/>
    <w:rsid w:val="0AE3CD64"/>
    <w:rsid w:val="0B4DC303"/>
    <w:rsid w:val="0BFC3433"/>
    <w:rsid w:val="0C21A281"/>
    <w:rsid w:val="0C616D10"/>
    <w:rsid w:val="0C986093"/>
    <w:rsid w:val="0C9F8417"/>
    <w:rsid w:val="0E496996"/>
    <w:rsid w:val="0E6E21E8"/>
    <w:rsid w:val="0E761FA8"/>
    <w:rsid w:val="0E7E2839"/>
    <w:rsid w:val="0F4511DB"/>
    <w:rsid w:val="0FB18C69"/>
    <w:rsid w:val="1019CEAC"/>
    <w:rsid w:val="112EBDBA"/>
    <w:rsid w:val="121A8D58"/>
    <w:rsid w:val="125BF2F4"/>
    <w:rsid w:val="12878417"/>
    <w:rsid w:val="12BD6FBB"/>
    <w:rsid w:val="1353B9BB"/>
    <w:rsid w:val="13A4B09B"/>
    <w:rsid w:val="13BA87D2"/>
    <w:rsid w:val="141C6FD2"/>
    <w:rsid w:val="146493FB"/>
    <w:rsid w:val="14BE84B5"/>
    <w:rsid w:val="151BCDA9"/>
    <w:rsid w:val="15206470"/>
    <w:rsid w:val="157713B1"/>
    <w:rsid w:val="15BCA0DB"/>
    <w:rsid w:val="160C0F25"/>
    <w:rsid w:val="16980329"/>
    <w:rsid w:val="1764DDBD"/>
    <w:rsid w:val="18402F5F"/>
    <w:rsid w:val="18EA9147"/>
    <w:rsid w:val="198AAB8A"/>
    <w:rsid w:val="199A0AF8"/>
    <w:rsid w:val="19A5BF85"/>
    <w:rsid w:val="19D3878B"/>
    <w:rsid w:val="19F85519"/>
    <w:rsid w:val="1A5FD603"/>
    <w:rsid w:val="1AA0C5AF"/>
    <w:rsid w:val="1B5AA8CC"/>
    <w:rsid w:val="1BDC3896"/>
    <w:rsid w:val="1C1FBDC4"/>
    <w:rsid w:val="1C9961E9"/>
    <w:rsid w:val="1CED6A68"/>
    <w:rsid w:val="1D0BB22A"/>
    <w:rsid w:val="1D761D4B"/>
    <w:rsid w:val="1D98373C"/>
    <w:rsid w:val="1DE6B27D"/>
    <w:rsid w:val="1E040447"/>
    <w:rsid w:val="1E56C44E"/>
    <w:rsid w:val="1E7CB16F"/>
    <w:rsid w:val="1E850F0E"/>
    <w:rsid w:val="1ED34016"/>
    <w:rsid w:val="1EEE74FC"/>
    <w:rsid w:val="1F142122"/>
    <w:rsid w:val="2026F731"/>
    <w:rsid w:val="205AED63"/>
    <w:rsid w:val="20CAC78D"/>
    <w:rsid w:val="2127091C"/>
    <w:rsid w:val="21CFFD13"/>
    <w:rsid w:val="2229CA19"/>
    <w:rsid w:val="227F32B8"/>
    <w:rsid w:val="22D73D50"/>
    <w:rsid w:val="2300295C"/>
    <w:rsid w:val="232F2650"/>
    <w:rsid w:val="23841D37"/>
    <w:rsid w:val="23D2B6D6"/>
    <w:rsid w:val="2443D00D"/>
    <w:rsid w:val="24BA331A"/>
    <w:rsid w:val="24CD2A08"/>
    <w:rsid w:val="25359D79"/>
    <w:rsid w:val="254D93C6"/>
    <w:rsid w:val="255F4266"/>
    <w:rsid w:val="27C64E20"/>
    <w:rsid w:val="2843ADC0"/>
    <w:rsid w:val="28457EE4"/>
    <w:rsid w:val="2893A44C"/>
    <w:rsid w:val="28A484ED"/>
    <w:rsid w:val="28B517E8"/>
    <w:rsid w:val="28E4C844"/>
    <w:rsid w:val="2900A886"/>
    <w:rsid w:val="291E4133"/>
    <w:rsid w:val="2932AA44"/>
    <w:rsid w:val="293A3044"/>
    <w:rsid w:val="29A692B8"/>
    <w:rsid w:val="2A6295DB"/>
    <w:rsid w:val="2B6B1FF9"/>
    <w:rsid w:val="2BC02BFC"/>
    <w:rsid w:val="2BC6C20B"/>
    <w:rsid w:val="2BE5924B"/>
    <w:rsid w:val="2BEC6335"/>
    <w:rsid w:val="2C1297B6"/>
    <w:rsid w:val="2C202673"/>
    <w:rsid w:val="2C248E6B"/>
    <w:rsid w:val="2CF3BF21"/>
    <w:rsid w:val="2D5A2693"/>
    <w:rsid w:val="2E290F84"/>
    <w:rsid w:val="2F024B1A"/>
    <w:rsid w:val="2F1E011F"/>
    <w:rsid w:val="2F259903"/>
    <w:rsid w:val="3088DF3D"/>
    <w:rsid w:val="317E44E6"/>
    <w:rsid w:val="319E52EF"/>
    <w:rsid w:val="319F330A"/>
    <w:rsid w:val="31AE3434"/>
    <w:rsid w:val="32F89310"/>
    <w:rsid w:val="333173D6"/>
    <w:rsid w:val="3331F126"/>
    <w:rsid w:val="337BC39B"/>
    <w:rsid w:val="33A033BB"/>
    <w:rsid w:val="341AFD98"/>
    <w:rsid w:val="34EF7CA8"/>
    <w:rsid w:val="350DC251"/>
    <w:rsid w:val="350EE570"/>
    <w:rsid w:val="3560E09D"/>
    <w:rsid w:val="357F79E2"/>
    <w:rsid w:val="36252495"/>
    <w:rsid w:val="36C25242"/>
    <w:rsid w:val="36DCA9B9"/>
    <w:rsid w:val="371D2B09"/>
    <w:rsid w:val="3752FDB0"/>
    <w:rsid w:val="3764881F"/>
    <w:rsid w:val="37C61118"/>
    <w:rsid w:val="37FD3CC5"/>
    <w:rsid w:val="387279B2"/>
    <w:rsid w:val="38DCECDC"/>
    <w:rsid w:val="38E1C77B"/>
    <w:rsid w:val="3930B26F"/>
    <w:rsid w:val="3947DF8E"/>
    <w:rsid w:val="3957DDE5"/>
    <w:rsid w:val="3A0105C6"/>
    <w:rsid w:val="3A2BDA71"/>
    <w:rsid w:val="3A42C392"/>
    <w:rsid w:val="3A76C458"/>
    <w:rsid w:val="3AAC2D9E"/>
    <w:rsid w:val="3BE22DE9"/>
    <w:rsid w:val="3C603C4E"/>
    <w:rsid w:val="3C6787D3"/>
    <w:rsid w:val="3C6CB389"/>
    <w:rsid w:val="3CBFCB26"/>
    <w:rsid w:val="3CD0CDA9"/>
    <w:rsid w:val="3CF72B11"/>
    <w:rsid w:val="3D0223D7"/>
    <w:rsid w:val="3D063419"/>
    <w:rsid w:val="3E31D078"/>
    <w:rsid w:val="3E41F863"/>
    <w:rsid w:val="3EA198B6"/>
    <w:rsid w:val="3F0EBDA7"/>
    <w:rsid w:val="3FB45C1B"/>
    <w:rsid w:val="400E26E2"/>
    <w:rsid w:val="40C95E69"/>
    <w:rsid w:val="40DCD1BD"/>
    <w:rsid w:val="41CEA583"/>
    <w:rsid w:val="41E29D2E"/>
    <w:rsid w:val="422EA56D"/>
    <w:rsid w:val="42AD0061"/>
    <w:rsid w:val="4304908A"/>
    <w:rsid w:val="43292933"/>
    <w:rsid w:val="432A3961"/>
    <w:rsid w:val="4345B1B4"/>
    <w:rsid w:val="43662C2D"/>
    <w:rsid w:val="438BA347"/>
    <w:rsid w:val="4393085C"/>
    <w:rsid w:val="44E90D11"/>
    <w:rsid w:val="4511E5FE"/>
    <w:rsid w:val="454B026A"/>
    <w:rsid w:val="46168EE9"/>
    <w:rsid w:val="466CC488"/>
    <w:rsid w:val="46A8FBF7"/>
    <w:rsid w:val="470271E0"/>
    <w:rsid w:val="472C3456"/>
    <w:rsid w:val="4789AA54"/>
    <w:rsid w:val="485D1F5A"/>
    <w:rsid w:val="492B35A0"/>
    <w:rsid w:val="49402849"/>
    <w:rsid w:val="49EB9F94"/>
    <w:rsid w:val="4A125DC0"/>
    <w:rsid w:val="4A53D954"/>
    <w:rsid w:val="4A85BDE8"/>
    <w:rsid w:val="4A914BFC"/>
    <w:rsid w:val="4A9E7B48"/>
    <w:rsid w:val="4AFBDCFA"/>
    <w:rsid w:val="4B1B7D6F"/>
    <w:rsid w:val="4B344897"/>
    <w:rsid w:val="4C14BE41"/>
    <w:rsid w:val="4CBD3701"/>
    <w:rsid w:val="4CD7BBC6"/>
    <w:rsid w:val="4DA66E6C"/>
    <w:rsid w:val="4DCD5A56"/>
    <w:rsid w:val="4E61457F"/>
    <w:rsid w:val="4F129F2E"/>
    <w:rsid w:val="4F236E55"/>
    <w:rsid w:val="4FA62461"/>
    <w:rsid w:val="501B12D1"/>
    <w:rsid w:val="5087C389"/>
    <w:rsid w:val="50FD0854"/>
    <w:rsid w:val="52010DF4"/>
    <w:rsid w:val="534F2DF1"/>
    <w:rsid w:val="53986DD5"/>
    <w:rsid w:val="53D8FAB1"/>
    <w:rsid w:val="53DE3846"/>
    <w:rsid w:val="53EFBED4"/>
    <w:rsid w:val="54341AD0"/>
    <w:rsid w:val="54541644"/>
    <w:rsid w:val="547953DA"/>
    <w:rsid w:val="552B2595"/>
    <w:rsid w:val="5600167C"/>
    <w:rsid w:val="56CCE4CD"/>
    <w:rsid w:val="5700BFAA"/>
    <w:rsid w:val="57C28042"/>
    <w:rsid w:val="581A1FD4"/>
    <w:rsid w:val="5864C18E"/>
    <w:rsid w:val="58CA276E"/>
    <w:rsid w:val="593B4621"/>
    <w:rsid w:val="594A6E41"/>
    <w:rsid w:val="594FE89F"/>
    <w:rsid w:val="59DBE1CC"/>
    <w:rsid w:val="59E5EA15"/>
    <w:rsid w:val="5A16E110"/>
    <w:rsid w:val="5B413178"/>
    <w:rsid w:val="5B429BFD"/>
    <w:rsid w:val="5BBA9D6B"/>
    <w:rsid w:val="5BD64EB0"/>
    <w:rsid w:val="5E0C8A3E"/>
    <w:rsid w:val="5E3D9F92"/>
    <w:rsid w:val="5E572630"/>
    <w:rsid w:val="5E6355F0"/>
    <w:rsid w:val="5E89C0EC"/>
    <w:rsid w:val="5EB15B40"/>
    <w:rsid w:val="5F4FE48A"/>
    <w:rsid w:val="603C3D5D"/>
    <w:rsid w:val="605B50AC"/>
    <w:rsid w:val="60B86DAA"/>
    <w:rsid w:val="60E1A4CA"/>
    <w:rsid w:val="613DB756"/>
    <w:rsid w:val="61A4C7E1"/>
    <w:rsid w:val="61C49FEC"/>
    <w:rsid w:val="622B0834"/>
    <w:rsid w:val="62DFC0D3"/>
    <w:rsid w:val="6371FE51"/>
    <w:rsid w:val="63822CCA"/>
    <w:rsid w:val="6383C3DB"/>
    <w:rsid w:val="63D1180C"/>
    <w:rsid w:val="63E87A06"/>
    <w:rsid w:val="64849109"/>
    <w:rsid w:val="65218C02"/>
    <w:rsid w:val="6536B2B7"/>
    <w:rsid w:val="653F7ACF"/>
    <w:rsid w:val="65C38727"/>
    <w:rsid w:val="66231828"/>
    <w:rsid w:val="66C6F850"/>
    <w:rsid w:val="66EFAC0C"/>
    <w:rsid w:val="67AE4F97"/>
    <w:rsid w:val="67B60DAD"/>
    <w:rsid w:val="68076B22"/>
    <w:rsid w:val="69A5DAFC"/>
    <w:rsid w:val="6A028543"/>
    <w:rsid w:val="6A685BEA"/>
    <w:rsid w:val="6ABDEB0C"/>
    <w:rsid w:val="6B4BFEED"/>
    <w:rsid w:val="6C45D417"/>
    <w:rsid w:val="6F691A0E"/>
    <w:rsid w:val="714B2EB6"/>
    <w:rsid w:val="718510B5"/>
    <w:rsid w:val="71AE925D"/>
    <w:rsid w:val="71BEE594"/>
    <w:rsid w:val="71D4268B"/>
    <w:rsid w:val="72ABAC4C"/>
    <w:rsid w:val="72DD413A"/>
    <w:rsid w:val="72FF49CC"/>
    <w:rsid w:val="731CA9C6"/>
    <w:rsid w:val="744D7BEA"/>
    <w:rsid w:val="744F657C"/>
    <w:rsid w:val="748AD389"/>
    <w:rsid w:val="74E21A8D"/>
    <w:rsid w:val="75487DE1"/>
    <w:rsid w:val="75707F96"/>
    <w:rsid w:val="757EA7C4"/>
    <w:rsid w:val="772957A5"/>
    <w:rsid w:val="775C56C0"/>
    <w:rsid w:val="78715CA8"/>
    <w:rsid w:val="78A94EB4"/>
    <w:rsid w:val="78D8D129"/>
    <w:rsid w:val="795FF031"/>
    <w:rsid w:val="79F63AB1"/>
    <w:rsid w:val="7A027CAD"/>
    <w:rsid w:val="7A096F5A"/>
    <w:rsid w:val="7A694703"/>
    <w:rsid w:val="7A74BBF9"/>
    <w:rsid w:val="7AA9977E"/>
    <w:rsid w:val="7AD62F8F"/>
    <w:rsid w:val="7AE08B2D"/>
    <w:rsid w:val="7B0D5898"/>
    <w:rsid w:val="7B6BB991"/>
    <w:rsid w:val="7B9A91ED"/>
    <w:rsid w:val="7BBF1EFF"/>
    <w:rsid w:val="7C5E2F3E"/>
    <w:rsid w:val="7D291B26"/>
    <w:rsid w:val="7D34D27E"/>
    <w:rsid w:val="7DB5AF15"/>
    <w:rsid w:val="7DE8E269"/>
    <w:rsid w:val="7F54AC53"/>
    <w:rsid w:val="7FEF4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4F37"/>
  <w15:docId w15:val="{987BD7C8-795D-4EBD-AA6D-B5BC23C7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4F1B"/>
    <w:rPr>
      <w:rFonts w:ascii="Arial" w:eastAsia="Arial" w:hAnsi="Arial" w:cs="Arial"/>
      <w:lang w:val="cs-CZ"/>
    </w:rPr>
  </w:style>
  <w:style w:type="paragraph" w:styleId="Nadpis1">
    <w:name w:val="heading 1"/>
    <w:basedOn w:val="Normln"/>
    <w:uiPriority w:val="9"/>
    <w:qFormat/>
    <w:pPr>
      <w:outlineLvl w:val="0"/>
    </w:pPr>
    <w:rPr>
      <w:rFonts w:ascii="Gill Sans MT" w:eastAsia="Gill Sans MT" w:hAnsi="Gill Sans MT" w:cs="Gill Sans MT"/>
      <w:sz w:val="34"/>
      <w:szCs w:val="34"/>
    </w:rPr>
  </w:style>
  <w:style w:type="paragraph" w:styleId="Nadpis2">
    <w:name w:val="heading 2"/>
    <w:basedOn w:val="Normln"/>
    <w:uiPriority w:val="9"/>
    <w:unhideWhenUsed/>
    <w:qFormat/>
    <w:pPr>
      <w:ind w:left="140"/>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pPr>
      <w:ind w:left="877"/>
      <w:jc w:val="both"/>
    </w:pPr>
  </w:style>
  <w:style w:type="paragraph" w:styleId="Odstavecseseznamem">
    <w:name w:val="List Paragraph"/>
    <w:basedOn w:val="Normln"/>
    <w:uiPriority w:val="1"/>
    <w:qFormat/>
    <w:pPr>
      <w:ind w:left="877" w:hanging="737"/>
      <w:jc w:val="both"/>
    </w:p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BD7214"/>
    <w:pPr>
      <w:tabs>
        <w:tab w:val="center" w:pos="4536"/>
        <w:tab w:val="right" w:pos="9072"/>
      </w:tabs>
    </w:pPr>
  </w:style>
  <w:style w:type="character" w:customStyle="1" w:styleId="ZpatChar">
    <w:name w:val="Zápatí Char"/>
    <w:basedOn w:val="Standardnpsmoodstavce"/>
    <w:link w:val="Zpat"/>
    <w:uiPriority w:val="99"/>
    <w:rsid w:val="00BD7214"/>
    <w:rPr>
      <w:rFonts w:ascii="Arial" w:eastAsia="Arial" w:hAnsi="Arial" w:cs="Arial"/>
      <w:lang w:val="cs-CZ"/>
    </w:rPr>
  </w:style>
  <w:style w:type="paragraph" w:styleId="Zhlav">
    <w:name w:val="header"/>
    <w:basedOn w:val="Normln"/>
    <w:link w:val="ZhlavChar"/>
    <w:uiPriority w:val="99"/>
    <w:semiHidden/>
    <w:unhideWhenUsed/>
    <w:rsid w:val="00692307"/>
    <w:pPr>
      <w:tabs>
        <w:tab w:val="center" w:pos="4536"/>
        <w:tab w:val="right" w:pos="9072"/>
      </w:tabs>
    </w:pPr>
  </w:style>
  <w:style w:type="character" w:customStyle="1" w:styleId="ZhlavChar">
    <w:name w:val="Záhlaví Char"/>
    <w:basedOn w:val="Standardnpsmoodstavce"/>
    <w:link w:val="Zhlav"/>
    <w:uiPriority w:val="99"/>
    <w:semiHidden/>
    <w:rsid w:val="00692307"/>
    <w:rPr>
      <w:rFonts w:ascii="Arial" w:eastAsia="Arial" w:hAnsi="Arial" w:cs="Arial"/>
      <w:lang w:val="cs-CZ"/>
    </w:rPr>
  </w:style>
  <w:style w:type="character" w:styleId="Odkaznakoment">
    <w:name w:val="annotation reference"/>
    <w:basedOn w:val="Standardnpsmoodstavce"/>
    <w:uiPriority w:val="99"/>
    <w:unhideWhenUsed/>
    <w:rsid w:val="00892987"/>
    <w:rPr>
      <w:sz w:val="16"/>
      <w:szCs w:val="16"/>
    </w:rPr>
  </w:style>
  <w:style w:type="paragraph" w:styleId="Textkomente">
    <w:name w:val="annotation text"/>
    <w:basedOn w:val="Normln"/>
    <w:link w:val="TextkomenteChar"/>
    <w:uiPriority w:val="99"/>
    <w:unhideWhenUsed/>
    <w:rsid w:val="00892987"/>
    <w:rPr>
      <w:sz w:val="20"/>
      <w:szCs w:val="20"/>
    </w:rPr>
  </w:style>
  <w:style w:type="character" w:customStyle="1" w:styleId="TextkomenteChar">
    <w:name w:val="Text komentáře Char"/>
    <w:basedOn w:val="Standardnpsmoodstavce"/>
    <w:link w:val="Textkomente"/>
    <w:uiPriority w:val="99"/>
    <w:rsid w:val="00892987"/>
    <w:rPr>
      <w:rFonts w:ascii="Arial" w:eastAsia="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892987"/>
    <w:rPr>
      <w:b/>
      <w:bCs/>
    </w:rPr>
  </w:style>
  <w:style w:type="character" w:customStyle="1" w:styleId="PedmtkomenteChar">
    <w:name w:val="Předmět komentáře Char"/>
    <w:basedOn w:val="TextkomenteChar"/>
    <w:link w:val="Pedmtkomente"/>
    <w:uiPriority w:val="99"/>
    <w:semiHidden/>
    <w:rsid w:val="00892987"/>
    <w:rPr>
      <w:rFonts w:ascii="Arial" w:eastAsia="Arial" w:hAnsi="Arial" w:cs="Arial"/>
      <w:b/>
      <w:bCs/>
      <w:sz w:val="20"/>
      <w:szCs w:val="20"/>
      <w:lang w:val="cs-CZ"/>
    </w:rPr>
  </w:style>
  <w:style w:type="character" w:styleId="Hypertextovodkaz">
    <w:name w:val="Hyperlink"/>
    <w:basedOn w:val="Standardnpsmoodstavce"/>
    <w:uiPriority w:val="99"/>
    <w:unhideWhenUsed/>
    <w:rsid w:val="00C84DBA"/>
    <w:rPr>
      <w:color w:val="0000FF" w:themeColor="hyperlink"/>
      <w:u w:val="single"/>
    </w:rPr>
  </w:style>
  <w:style w:type="character" w:styleId="Nevyeenzmnka">
    <w:name w:val="Unresolved Mention"/>
    <w:basedOn w:val="Standardnpsmoodstavce"/>
    <w:uiPriority w:val="99"/>
    <w:semiHidden/>
    <w:unhideWhenUsed/>
    <w:rsid w:val="00C84DBA"/>
    <w:rPr>
      <w:color w:val="605E5C"/>
      <w:shd w:val="clear" w:color="auto" w:fill="E1DFDD"/>
    </w:rPr>
  </w:style>
  <w:style w:type="paragraph" w:styleId="Revize">
    <w:name w:val="Revision"/>
    <w:hidden/>
    <w:uiPriority w:val="99"/>
    <w:semiHidden/>
    <w:rsid w:val="003B1446"/>
    <w:pPr>
      <w:widowControl/>
      <w:autoSpaceDE/>
      <w:autoSpaceDN/>
    </w:pPr>
    <w:rPr>
      <w:rFonts w:ascii="Arial" w:eastAsia="Arial" w:hAnsi="Arial" w:cs="Arial"/>
      <w:lang w:val="cs-CZ"/>
    </w:rPr>
  </w:style>
  <w:style w:type="table" w:customStyle="1" w:styleId="TableNormal1">
    <w:name w:val="Table Normal1"/>
    <w:uiPriority w:val="2"/>
    <w:semiHidden/>
    <w:unhideWhenUsed/>
    <w:qFormat/>
    <w:rsid w:val="00A540CC"/>
    <w:tblPr>
      <w:tblInd w:w="0" w:type="dxa"/>
      <w:tblCellMar>
        <w:top w:w="0" w:type="dxa"/>
        <w:left w:w="0" w:type="dxa"/>
        <w:bottom w:w="0" w:type="dxa"/>
        <w:right w:w="0" w:type="dxa"/>
      </w:tblCellMar>
    </w:tblPr>
  </w:style>
  <w:style w:type="character" w:styleId="Zmnka">
    <w:name w:val="Mention"/>
    <w:basedOn w:val="Standardnpsmoodstavce"/>
    <w:uiPriority w:val="99"/>
    <w:unhideWhenUsed/>
    <w:rsid w:val="006E277B"/>
    <w:rPr>
      <w:color w:val="2B579A"/>
      <w:shd w:val="clear" w:color="auto" w:fill="E1DFDD"/>
    </w:rPr>
  </w:style>
  <w:style w:type="paragraph" w:customStyle="1" w:styleId="Odrka1rove">
    <w:name w:val="Odrážka 1. úroveň"/>
    <w:basedOn w:val="Normln"/>
    <w:qFormat/>
    <w:rsid w:val="00054B2D"/>
    <w:pPr>
      <w:widowControl/>
      <w:numPr>
        <w:numId w:val="19"/>
      </w:numPr>
      <w:autoSpaceDE/>
      <w:autoSpaceDN/>
      <w:spacing w:before="120" w:after="120"/>
      <w:jc w:val="both"/>
    </w:pPr>
    <w:rPr>
      <w:rFonts w:eastAsiaTheme="minorHAnsi"/>
    </w:rPr>
  </w:style>
  <w:style w:type="character" w:customStyle="1" w:styleId="normaltextrun">
    <w:name w:val="normaltextrun"/>
    <w:basedOn w:val="Standardnpsmoodstavce"/>
    <w:rsid w:val="00B21D63"/>
  </w:style>
  <w:style w:type="character" w:customStyle="1" w:styleId="tabchar">
    <w:name w:val="tabchar"/>
    <w:basedOn w:val="Standardnpsmoodstavce"/>
    <w:rsid w:val="00B21D63"/>
  </w:style>
  <w:style w:type="character" w:customStyle="1" w:styleId="eop">
    <w:name w:val="eop"/>
    <w:basedOn w:val="Standardnpsmoodstavce"/>
    <w:rsid w:val="00B2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27771">
      <w:bodyDiv w:val="1"/>
      <w:marLeft w:val="0"/>
      <w:marRight w:val="0"/>
      <w:marTop w:val="0"/>
      <w:marBottom w:val="0"/>
      <w:divBdr>
        <w:top w:val="none" w:sz="0" w:space="0" w:color="auto"/>
        <w:left w:val="none" w:sz="0" w:space="0" w:color="auto"/>
        <w:bottom w:val="none" w:sz="0" w:space="0" w:color="auto"/>
        <w:right w:val="none" w:sz="0" w:space="0" w:color="auto"/>
      </w:divBdr>
    </w:div>
    <w:div w:id="12529351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4f1514d9ad5d70d8a00f31e0e6a6ab6a">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fbd26685641f6808d019646a88be2981"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8655F-D95C-4153-BC82-F06A6855DA0A}">
  <ds:schemaRefs>
    <ds:schemaRef ds:uri="http://schemas.openxmlformats.org/officeDocument/2006/bibliography"/>
  </ds:schemaRefs>
</ds:datastoreItem>
</file>

<file path=customXml/itemProps2.xml><?xml version="1.0" encoding="utf-8"?>
<ds:datastoreItem xmlns:ds="http://schemas.openxmlformats.org/officeDocument/2006/customXml" ds:itemID="{76CE9F80-C594-4069-9B56-46367858CD3B}">
  <ds:schemaRefs>
    <ds:schemaRef ds:uri="http://schemas.microsoft.com/sharepoint/v3/contenttype/forms"/>
  </ds:schemaRefs>
</ds:datastoreItem>
</file>

<file path=customXml/itemProps3.xml><?xml version="1.0" encoding="utf-8"?>
<ds:datastoreItem xmlns:ds="http://schemas.openxmlformats.org/officeDocument/2006/customXml" ds:itemID="{9D9A6B83-3D26-42BC-A21F-FF77EC3673BA}">
  <ds:schemaRefs>
    <ds:schemaRef ds:uri="http://schemas.microsoft.com/office/2006/metadata/properties"/>
    <ds:schemaRef ds:uri="http://schemas.microsoft.com/office/infopath/2007/PartnerControls"/>
    <ds:schemaRef ds:uri="7d11b8ed-932e-4b78-b8de-9ed6e3bbb541"/>
    <ds:schemaRef ds:uri="9c954f1a-16cf-4817-9826-0512dd4ff2fa"/>
  </ds:schemaRefs>
</ds:datastoreItem>
</file>

<file path=customXml/itemProps4.xml><?xml version="1.0" encoding="utf-8"?>
<ds:datastoreItem xmlns:ds="http://schemas.openxmlformats.org/officeDocument/2006/customXml" ds:itemID="{695FD6EF-6EBA-40BA-AF14-7C90C6E0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c168b4-0267-4bd6-8e85-481e0b7f64cb}" enabled="1" method="Standar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10</TotalTime>
  <Pages>24</Pages>
  <Words>7590</Words>
  <Characters>44781</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52267</CharactersWithSpaces>
  <SharedDoc>false</SharedDoc>
  <HLinks>
    <vt:vector size="96" baseType="variant">
      <vt:variant>
        <vt:i4>8192007</vt:i4>
      </vt:variant>
      <vt:variant>
        <vt:i4>24</vt:i4>
      </vt:variant>
      <vt:variant>
        <vt:i4>0</vt:i4>
      </vt:variant>
      <vt:variant>
        <vt:i4>5</vt:i4>
      </vt:variant>
      <vt:variant>
        <vt:lpwstr>mailto:jan.chmelik@nakit.cz</vt:lpwstr>
      </vt:variant>
      <vt:variant>
        <vt:lpwstr/>
      </vt:variant>
      <vt:variant>
        <vt:i4>1179770</vt:i4>
      </vt:variant>
      <vt:variant>
        <vt:i4>21</vt:i4>
      </vt:variant>
      <vt:variant>
        <vt:i4>0</vt:i4>
      </vt:variant>
      <vt:variant>
        <vt:i4>5</vt:i4>
      </vt:variant>
      <vt:variant>
        <vt:lpwstr>mailto:jan.blahovsky@nakit.cz</vt:lpwstr>
      </vt:variant>
      <vt:variant>
        <vt:lpwstr/>
      </vt:variant>
      <vt:variant>
        <vt:i4>3014736</vt:i4>
      </vt:variant>
      <vt:variant>
        <vt:i4>18</vt:i4>
      </vt:variant>
      <vt:variant>
        <vt:i4>0</vt:i4>
      </vt:variant>
      <vt:variant>
        <vt:i4>5</vt:i4>
      </vt:variant>
      <vt:variant>
        <vt:lpwstr>mailto:michal.haskovec@nakit.cz</vt:lpwstr>
      </vt:variant>
      <vt:variant>
        <vt:lpwstr/>
      </vt:variant>
      <vt:variant>
        <vt:i4>983138</vt:i4>
      </vt:variant>
      <vt:variant>
        <vt:i4>15</vt:i4>
      </vt:variant>
      <vt:variant>
        <vt:i4>0</vt:i4>
      </vt:variant>
      <vt:variant>
        <vt:i4>5</vt:i4>
      </vt:variant>
      <vt:variant>
        <vt:lpwstr>mailto:tomas.novotny@nakit.cz</vt:lpwstr>
      </vt:variant>
      <vt:variant>
        <vt:lpwstr/>
      </vt:variant>
      <vt:variant>
        <vt:i4>2883610</vt:i4>
      </vt:variant>
      <vt:variant>
        <vt:i4>12</vt:i4>
      </vt:variant>
      <vt:variant>
        <vt:i4>0</vt:i4>
      </vt:variant>
      <vt:variant>
        <vt:i4>5</vt:i4>
      </vt:variant>
      <vt:variant>
        <vt:lpwstr>mailto:jan.vesely1@nakit.cz</vt:lpwstr>
      </vt:variant>
      <vt:variant>
        <vt:lpwstr/>
      </vt:variant>
      <vt:variant>
        <vt:i4>3997784</vt:i4>
      </vt:variant>
      <vt:variant>
        <vt:i4>9</vt:i4>
      </vt:variant>
      <vt:variant>
        <vt:i4>0</vt:i4>
      </vt:variant>
      <vt:variant>
        <vt:i4>5</vt:i4>
      </vt:variant>
      <vt:variant>
        <vt:lpwstr>mailto:michal.janci@nakit.cz</vt:lpwstr>
      </vt:variant>
      <vt:variant>
        <vt:lpwstr/>
      </vt:variant>
      <vt:variant>
        <vt:i4>1179770</vt:i4>
      </vt:variant>
      <vt:variant>
        <vt:i4>6</vt:i4>
      </vt:variant>
      <vt:variant>
        <vt:i4>0</vt:i4>
      </vt:variant>
      <vt:variant>
        <vt:i4>5</vt:i4>
      </vt:variant>
      <vt:variant>
        <vt:lpwstr>mailto:jan.blahovsky@nakit.cz</vt:lpwstr>
      </vt:variant>
      <vt:variant>
        <vt:lpwstr/>
      </vt:variant>
      <vt:variant>
        <vt:i4>2883597</vt:i4>
      </vt:variant>
      <vt:variant>
        <vt:i4>3</vt:i4>
      </vt:variant>
      <vt:variant>
        <vt:i4>0</vt:i4>
      </vt:variant>
      <vt:variant>
        <vt:i4>5</vt:i4>
      </vt:variant>
      <vt:variant>
        <vt:lpwstr>mailto:dohled@mvcr.cz</vt:lpwstr>
      </vt:variant>
      <vt:variant>
        <vt:lpwstr/>
      </vt:variant>
      <vt:variant>
        <vt:i4>7405643</vt:i4>
      </vt:variant>
      <vt:variant>
        <vt:i4>0</vt:i4>
      </vt:variant>
      <vt:variant>
        <vt:i4>0</vt:i4>
      </vt:variant>
      <vt:variant>
        <vt:i4>5</vt:i4>
      </vt:variant>
      <vt:variant>
        <vt:lpwstr>mailto:faktury@nakit.cz</vt:lpwstr>
      </vt:variant>
      <vt:variant>
        <vt:lpwstr/>
      </vt:variant>
      <vt:variant>
        <vt:i4>2818124</vt:i4>
      </vt:variant>
      <vt:variant>
        <vt:i4>6</vt:i4>
      </vt:variant>
      <vt:variant>
        <vt:i4>0</vt:i4>
      </vt:variant>
      <vt:variant>
        <vt:i4>5</vt:i4>
      </vt:variant>
      <vt:variant>
        <vt:lpwstr>mailto:Jaroslav.Jarusek@nakit.cz</vt:lpwstr>
      </vt:variant>
      <vt:variant>
        <vt:lpwstr/>
      </vt:variant>
      <vt:variant>
        <vt:i4>2818124</vt:i4>
      </vt:variant>
      <vt:variant>
        <vt:i4>3</vt:i4>
      </vt:variant>
      <vt:variant>
        <vt:i4>0</vt:i4>
      </vt:variant>
      <vt:variant>
        <vt:i4>5</vt:i4>
      </vt:variant>
      <vt:variant>
        <vt:lpwstr>mailto:Jaroslav.Jarusek@nakit.cz</vt:lpwstr>
      </vt:variant>
      <vt:variant>
        <vt:lpwstr/>
      </vt:variant>
      <vt:variant>
        <vt:i4>2359362</vt:i4>
      </vt:variant>
      <vt:variant>
        <vt:i4>0</vt:i4>
      </vt:variant>
      <vt:variant>
        <vt:i4>0</vt:i4>
      </vt:variant>
      <vt:variant>
        <vt:i4>5</vt:i4>
      </vt:variant>
      <vt:variant>
        <vt:lpwstr>mailto:Michaela.Bustova@nakit.cz</vt:lpwstr>
      </vt:variant>
      <vt:variant>
        <vt:lpwstr/>
      </vt:variant>
      <vt:variant>
        <vt:i4>1441804</vt:i4>
      </vt:variant>
      <vt:variant>
        <vt:i4>12</vt:i4>
      </vt:variant>
      <vt:variant>
        <vt:i4>0</vt:i4>
      </vt:variant>
      <vt:variant>
        <vt:i4>5</vt:i4>
      </vt:variant>
      <vt:variant>
        <vt:lpwstr>http://www.nakit.cz/</vt:lpwstr>
      </vt:variant>
      <vt:variant>
        <vt:lpwstr/>
      </vt:variant>
      <vt:variant>
        <vt:i4>7405657</vt:i4>
      </vt:variant>
      <vt:variant>
        <vt:i4>9</vt:i4>
      </vt:variant>
      <vt:variant>
        <vt:i4>0</vt:i4>
      </vt:variant>
      <vt:variant>
        <vt:i4>5</vt:i4>
      </vt:variant>
      <vt:variant>
        <vt:lpwstr>mailto:info@nakit.cz</vt:lpwstr>
      </vt:variant>
      <vt:variant>
        <vt:lpwstr/>
      </vt:variant>
      <vt:variant>
        <vt:i4>1441804</vt:i4>
      </vt:variant>
      <vt:variant>
        <vt:i4>6</vt:i4>
      </vt:variant>
      <vt:variant>
        <vt:i4>0</vt:i4>
      </vt:variant>
      <vt:variant>
        <vt:i4>5</vt:i4>
      </vt:variant>
      <vt:variant>
        <vt:lpwstr>http://www.nakit.cz/</vt:lpwstr>
      </vt:variant>
      <vt:variant>
        <vt:lpwstr/>
      </vt:variant>
      <vt:variant>
        <vt:i4>7405657</vt:i4>
      </vt:variant>
      <vt:variant>
        <vt:i4>3</vt:i4>
      </vt:variant>
      <vt:variant>
        <vt:i4>0</vt:i4>
      </vt:variant>
      <vt:variant>
        <vt:i4>5</vt:i4>
      </vt:variant>
      <vt:variant>
        <vt:lpwstr>mailto:info@nakit.cz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Vokřálová Klára</dc:creator>
  <cp:keywords/>
  <dc:description/>
  <cp:lastModifiedBy>Vokřálová Klára</cp:lastModifiedBy>
  <cp:revision>3</cp:revision>
  <dcterms:created xsi:type="dcterms:W3CDTF">2026-01-12T12:37:00Z</dcterms:created>
  <dcterms:modified xsi:type="dcterms:W3CDTF">2026-01-12T16:15:00Z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Created">
    <vt:filetime>2022-02-18T00:00:00Z</vt:filetime>
  </property>
  <property fmtid="{D5CDD505-2E9C-101B-9397-08002B2CF9AE}" pid="4" name="Creator">
    <vt:lpwstr>Acrobat PDFMaker 21 pro Word</vt:lpwstr>
  </property>
  <property fmtid="{D5CDD505-2E9C-101B-9397-08002B2CF9AE}" pid="5" name="LastSaved">
    <vt:filetime>2025-10-23T00:00:00Z</vt:filetime>
  </property>
  <property fmtid="{D5CDD505-2E9C-101B-9397-08002B2CF9AE}" pid="6" name="MSIP_Label_1a68a11f-5296-45db-bc37-b2d360301df4_ActionId">
    <vt:lpwstr>4f1e66f6-a764-4c9a-b802-28d462f2441a</vt:lpwstr>
  </property>
  <property fmtid="{D5CDD505-2E9C-101B-9397-08002B2CF9AE}" pid="7" name="MSIP_Label_1a68a11f-5296-45db-bc37-b2d360301df4_ContentBits">
    <vt:lpwstr>0</vt:lpwstr>
  </property>
  <property fmtid="{D5CDD505-2E9C-101B-9397-08002B2CF9AE}" pid="8" name="MSIP_Label_1a68a11f-5296-45db-bc37-b2d360301df4_Enabled">
    <vt:lpwstr>true</vt:lpwstr>
  </property>
  <property fmtid="{D5CDD505-2E9C-101B-9397-08002B2CF9AE}" pid="9" name="MSIP_Label_1a68a11f-5296-45db-bc37-b2d360301df4_Method">
    <vt:lpwstr>Privileged</vt:lpwstr>
  </property>
  <property fmtid="{D5CDD505-2E9C-101B-9397-08002B2CF9AE}" pid="10" name="MSIP_Label_1a68a11f-5296-45db-bc37-b2d360301df4_Name">
    <vt:lpwstr>1a68a11f-5296-45db-bc37-b2d360301df4</vt:lpwstr>
  </property>
  <property fmtid="{D5CDD505-2E9C-101B-9397-08002B2CF9AE}" pid="11" name="MSIP_Label_1a68a11f-5296-45db-bc37-b2d360301df4_SetDate">
    <vt:lpwstr>2021-10-15T06:10:17Z</vt:lpwstr>
  </property>
  <property fmtid="{D5CDD505-2E9C-101B-9397-08002B2CF9AE}" pid="12" name="MSIP_Label_1a68a11f-5296-45db-bc37-b2d360301df4_SiteId">
    <vt:lpwstr>1db41d6f-1f37-46db-bd3e-c483abb8105d</vt:lpwstr>
  </property>
  <property fmtid="{D5CDD505-2E9C-101B-9397-08002B2CF9AE}" pid="13" name="Producer">
    <vt:lpwstr>Adobe PDF Library 21.11.71</vt:lpwstr>
  </property>
  <property fmtid="{D5CDD505-2E9C-101B-9397-08002B2CF9AE}" pid="14" name="SourceModified">
    <vt:lpwstr>D:20220218105635</vt:lpwstr>
  </property>
  <property fmtid="{D5CDD505-2E9C-101B-9397-08002B2CF9AE}" pid="15" name="ClassificationContentMarkingFooterShapeIds">
    <vt:lpwstr>71f4b0c8,75f1873e,418fd3f8,50e9ae9</vt:lpwstr>
  </property>
  <property fmtid="{D5CDD505-2E9C-101B-9397-08002B2CF9AE}" pid="16" name="ClassificationContentMarkingFooterFontProps">
    <vt:lpwstr>#008000,10,Calibri</vt:lpwstr>
  </property>
  <property fmtid="{D5CDD505-2E9C-101B-9397-08002B2CF9AE}" pid="17" name="ClassificationContentMarkingFooterText">
    <vt:lpwstr>Interní informace</vt:lpwstr>
  </property>
  <property fmtid="{D5CDD505-2E9C-101B-9397-08002B2CF9AE}" pid="18" name="MediaServiceImageTags">
    <vt:lpwstr/>
  </property>
  <property fmtid="{D5CDD505-2E9C-101B-9397-08002B2CF9AE}" pid="19" name="docLang">
    <vt:lpwstr>cs</vt:lpwstr>
  </property>
</Properties>
</file>