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58E36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sz w:val="36"/>
        </w:rPr>
      </w:pPr>
      <w:r w:rsidRPr="000348B3">
        <w:rPr>
          <w:rFonts w:asciiTheme="minorHAnsi" w:hAnsiTheme="minorHAnsi" w:cstheme="minorHAnsi"/>
          <w:b/>
          <w:bCs/>
          <w:sz w:val="36"/>
        </w:rPr>
        <w:t>Smlouva o dílo</w:t>
      </w:r>
    </w:p>
    <w:p w14:paraId="7A4D9D1B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</w:rPr>
      </w:pPr>
      <w:r w:rsidRPr="000348B3">
        <w:rPr>
          <w:rFonts w:asciiTheme="minorHAnsi" w:hAnsiTheme="minorHAnsi" w:cstheme="minorHAnsi"/>
        </w:rPr>
        <w:t>(dle §2586 NOZ)</w:t>
      </w:r>
    </w:p>
    <w:p w14:paraId="0E911FCE" w14:textId="0F6EE4BE" w:rsidR="0064455C" w:rsidRPr="000348B3" w:rsidRDefault="0064455C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</w:rPr>
      </w:pPr>
      <w:r w:rsidRPr="000348B3">
        <w:rPr>
          <w:rFonts w:asciiTheme="minorHAnsi" w:hAnsiTheme="minorHAnsi" w:cstheme="minorHAnsi"/>
        </w:rPr>
        <w:t xml:space="preserve">Č. j. UPM / </w:t>
      </w:r>
      <w:r w:rsidR="00332983">
        <w:rPr>
          <w:rFonts w:asciiTheme="minorHAnsi" w:hAnsiTheme="minorHAnsi" w:cstheme="minorHAnsi"/>
        </w:rPr>
        <w:t>3203</w:t>
      </w:r>
      <w:r w:rsidR="009E117C">
        <w:rPr>
          <w:rFonts w:asciiTheme="minorHAnsi" w:hAnsiTheme="minorHAnsi" w:cstheme="minorHAnsi"/>
        </w:rPr>
        <w:t xml:space="preserve"> </w:t>
      </w:r>
      <w:r w:rsidR="00F10B89">
        <w:rPr>
          <w:rFonts w:asciiTheme="minorHAnsi" w:hAnsiTheme="minorHAnsi" w:cstheme="minorHAnsi"/>
        </w:rPr>
        <w:t>/ 202</w:t>
      </w:r>
      <w:r w:rsidR="00AC00B0">
        <w:rPr>
          <w:rFonts w:asciiTheme="minorHAnsi" w:hAnsiTheme="minorHAnsi" w:cstheme="minorHAnsi"/>
        </w:rPr>
        <w:t>5</w:t>
      </w:r>
    </w:p>
    <w:p w14:paraId="707DD336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ind w:left="1275" w:right="1275" w:hanging="1275"/>
        <w:rPr>
          <w:rFonts w:asciiTheme="minorHAnsi" w:hAnsiTheme="minorHAnsi" w:cstheme="minorHAnsi"/>
        </w:rPr>
      </w:pPr>
    </w:p>
    <w:p w14:paraId="261CB35B" w14:textId="77777777" w:rsidR="00E5182B" w:rsidRPr="000348B3" w:rsidRDefault="00190A00" w:rsidP="00E73065">
      <w:pPr>
        <w:shd w:val="clear" w:color="auto" w:fill="FFFFFF"/>
        <w:spacing w:after="0" w:line="259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1. </w:t>
      </w:r>
      <w:r w:rsidR="00E5182B" w:rsidRPr="000348B3">
        <w:rPr>
          <w:rFonts w:asciiTheme="minorHAnsi" w:hAnsiTheme="minorHAnsi" w:cstheme="minorHAnsi"/>
          <w:b/>
        </w:rPr>
        <w:t>Objednatel:</w:t>
      </w:r>
    </w:p>
    <w:p w14:paraId="361983E6" w14:textId="77777777" w:rsidR="00E5182B" w:rsidRPr="000348B3" w:rsidRDefault="00E5182B" w:rsidP="00E73065">
      <w:pPr>
        <w:pStyle w:val="Zpat"/>
        <w:spacing w:line="259" w:lineRule="auto"/>
        <w:rPr>
          <w:rFonts w:asciiTheme="minorHAnsi" w:hAnsiTheme="minorHAnsi" w:cstheme="minorHAnsi"/>
          <w:b/>
          <w:sz w:val="22"/>
          <w:szCs w:val="22"/>
        </w:rPr>
      </w:pPr>
      <w:r w:rsidRPr="000348B3">
        <w:rPr>
          <w:rFonts w:asciiTheme="minorHAnsi" w:hAnsiTheme="minorHAnsi" w:cstheme="minorHAnsi"/>
          <w:b/>
          <w:sz w:val="22"/>
          <w:szCs w:val="22"/>
        </w:rPr>
        <w:t>Uměleckoprůmyslové museum v Praze</w:t>
      </w:r>
    </w:p>
    <w:p w14:paraId="0BE5E03B" w14:textId="45CA4ABF" w:rsidR="00E5182B" w:rsidRPr="000348B3" w:rsidRDefault="00AC00B0" w:rsidP="00E73065">
      <w:pPr>
        <w:pStyle w:val="Zpat"/>
        <w:spacing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>s</w:t>
      </w:r>
      <w:r w:rsidR="00E5182B" w:rsidRPr="000348B3">
        <w:rPr>
          <w:rFonts w:asciiTheme="minorHAnsi" w:hAnsiTheme="minorHAnsi" w:cstheme="minorHAnsi"/>
          <w:sz w:val="22"/>
          <w:szCs w:val="22"/>
        </w:rPr>
        <w:t>e sídlem ulice 17. listopadu 2, 110 00 Praha 1</w:t>
      </w:r>
    </w:p>
    <w:p w14:paraId="0CD7EA77" w14:textId="5264E8C5" w:rsidR="00E5182B" w:rsidRPr="00091CFB" w:rsidRDefault="00AC00B0" w:rsidP="00E73065">
      <w:pPr>
        <w:pStyle w:val="Zpat"/>
        <w:spacing w:line="259" w:lineRule="auto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>z</w:t>
      </w:r>
      <w:r w:rsidR="00E5182B" w:rsidRPr="000348B3">
        <w:rPr>
          <w:rFonts w:asciiTheme="minorHAnsi" w:hAnsiTheme="minorHAnsi" w:cstheme="minorHAnsi"/>
          <w:sz w:val="22"/>
          <w:szCs w:val="22"/>
        </w:rPr>
        <w:t xml:space="preserve">astoupené PhDr. </w:t>
      </w:r>
      <w:r w:rsidR="00091CFB">
        <w:rPr>
          <w:rFonts w:asciiTheme="minorHAnsi" w:hAnsiTheme="minorHAnsi" w:cstheme="minorHAnsi"/>
          <w:sz w:val="22"/>
          <w:szCs w:val="22"/>
          <w:lang w:val="cs-CZ"/>
        </w:rPr>
        <w:t>Radime</w:t>
      </w:r>
      <w:r w:rsidR="001C40ED">
        <w:rPr>
          <w:rFonts w:asciiTheme="minorHAnsi" w:hAnsiTheme="minorHAnsi" w:cstheme="minorHAnsi"/>
          <w:sz w:val="22"/>
          <w:szCs w:val="22"/>
          <w:lang w:val="cs-CZ"/>
        </w:rPr>
        <w:t>m</w:t>
      </w:r>
      <w:r w:rsidR="00091CFB">
        <w:rPr>
          <w:rFonts w:asciiTheme="minorHAnsi" w:hAnsiTheme="minorHAnsi" w:cstheme="minorHAnsi"/>
          <w:sz w:val="22"/>
          <w:szCs w:val="22"/>
          <w:lang w:val="cs-CZ"/>
        </w:rPr>
        <w:t xml:space="preserve"> Vondráčkem, Ph.D.</w:t>
      </w:r>
      <w:r w:rsidR="001C40ED">
        <w:rPr>
          <w:rFonts w:asciiTheme="minorHAnsi" w:hAnsiTheme="minorHAnsi" w:cstheme="minorHAnsi"/>
          <w:sz w:val="22"/>
          <w:szCs w:val="22"/>
          <w:lang w:val="cs-CZ"/>
        </w:rPr>
        <w:t>, ředitelem</w:t>
      </w:r>
    </w:p>
    <w:p w14:paraId="524A7F17" w14:textId="77777777" w:rsidR="00E5182B" w:rsidRPr="000348B3" w:rsidRDefault="00E5182B" w:rsidP="00E73065">
      <w:pPr>
        <w:pStyle w:val="Zpat"/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0348B3">
        <w:rPr>
          <w:rFonts w:asciiTheme="minorHAnsi" w:hAnsiTheme="minorHAnsi" w:cstheme="minorHAnsi"/>
          <w:sz w:val="22"/>
          <w:szCs w:val="22"/>
        </w:rPr>
        <w:t>IČ : 00023442</w:t>
      </w:r>
      <w:r w:rsidR="00596237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r w:rsidRPr="000348B3">
        <w:rPr>
          <w:rFonts w:asciiTheme="minorHAnsi" w:hAnsiTheme="minorHAnsi" w:cstheme="minorHAnsi"/>
          <w:sz w:val="22"/>
          <w:szCs w:val="22"/>
        </w:rPr>
        <w:t>DIČ: CZ00023442</w:t>
      </w:r>
    </w:p>
    <w:p w14:paraId="0EFA8779" w14:textId="53AF41E3" w:rsidR="00E5182B" w:rsidRPr="000348B3" w:rsidRDefault="00E5182B" w:rsidP="00E73065">
      <w:pPr>
        <w:spacing w:after="0" w:line="259" w:lineRule="auto"/>
        <w:rPr>
          <w:rFonts w:asciiTheme="minorHAnsi" w:hAnsiTheme="minorHAnsi" w:cstheme="minorHAnsi"/>
        </w:rPr>
      </w:pPr>
      <w:r w:rsidRPr="000348B3">
        <w:rPr>
          <w:rFonts w:asciiTheme="minorHAnsi" w:hAnsiTheme="minorHAnsi" w:cstheme="minorHAnsi"/>
        </w:rPr>
        <w:t xml:space="preserve">Bankovní spojení: </w:t>
      </w:r>
      <w:r w:rsidR="00050602">
        <w:rPr>
          <w:rFonts w:asciiTheme="minorHAnsi" w:hAnsiTheme="minorHAnsi" w:cstheme="minorHAnsi"/>
        </w:rPr>
        <w:t>č</w:t>
      </w:r>
      <w:r w:rsidRPr="000348B3">
        <w:rPr>
          <w:rFonts w:asciiTheme="minorHAnsi" w:hAnsiTheme="minorHAnsi" w:cstheme="minorHAnsi"/>
        </w:rPr>
        <w:t xml:space="preserve">.ú. ČNB </w:t>
      </w:r>
      <w:r w:rsidR="00863E6B">
        <w:rPr>
          <w:rFonts w:asciiTheme="minorHAnsi" w:hAnsiTheme="minorHAnsi" w:cstheme="minorHAnsi"/>
        </w:rPr>
        <w:t>……………..</w:t>
      </w:r>
    </w:p>
    <w:p w14:paraId="7DF9C9B4" w14:textId="32F6191D" w:rsidR="00E5182B" w:rsidRPr="000348B3" w:rsidRDefault="00E5182B" w:rsidP="00E73065">
      <w:pPr>
        <w:spacing w:after="0" w:line="259" w:lineRule="auto"/>
        <w:rPr>
          <w:rFonts w:asciiTheme="minorHAnsi" w:hAnsiTheme="minorHAnsi" w:cstheme="minorHAnsi"/>
          <w:i/>
        </w:rPr>
      </w:pPr>
      <w:r w:rsidRPr="000348B3">
        <w:rPr>
          <w:rFonts w:asciiTheme="minorHAnsi" w:hAnsiTheme="minorHAnsi" w:cstheme="minorHAnsi"/>
          <w:i/>
        </w:rPr>
        <w:t xml:space="preserve">(dále jen </w:t>
      </w:r>
      <w:r w:rsidR="00190A00">
        <w:rPr>
          <w:rFonts w:asciiTheme="minorHAnsi" w:hAnsiTheme="minorHAnsi" w:cstheme="minorHAnsi"/>
          <w:i/>
        </w:rPr>
        <w:t>„</w:t>
      </w:r>
      <w:r w:rsidRPr="000348B3">
        <w:rPr>
          <w:rFonts w:asciiTheme="minorHAnsi" w:hAnsiTheme="minorHAnsi" w:cstheme="minorHAnsi"/>
          <w:i/>
        </w:rPr>
        <w:t>objednatel</w:t>
      </w:r>
      <w:r w:rsidR="00190A00">
        <w:rPr>
          <w:rFonts w:asciiTheme="minorHAnsi" w:hAnsiTheme="minorHAnsi" w:cstheme="minorHAnsi"/>
          <w:i/>
        </w:rPr>
        <w:t>“</w:t>
      </w:r>
      <w:r w:rsidRPr="000348B3">
        <w:rPr>
          <w:rFonts w:asciiTheme="minorHAnsi" w:hAnsiTheme="minorHAnsi" w:cstheme="minorHAnsi"/>
          <w:i/>
        </w:rPr>
        <w:t xml:space="preserve">) </w:t>
      </w:r>
    </w:p>
    <w:p w14:paraId="6D83523B" w14:textId="77777777" w:rsidR="00050602" w:rsidRDefault="00050602" w:rsidP="00E73065">
      <w:pPr>
        <w:spacing w:after="0" w:line="259" w:lineRule="auto"/>
        <w:rPr>
          <w:rFonts w:asciiTheme="minorHAnsi" w:hAnsiTheme="minorHAnsi" w:cstheme="minorHAnsi"/>
        </w:rPr>
      </w:pPr>
    </w:p>
    <w:p w14:paraId="72BBF945" w14:textId="038702CE" w:rsidR="00E5182B" w:rsidRPr="005D40CA" w:rsidRDefault="005D40CA" w:rsidP="00E73065">
      <w:pPr>
        <w:spacing w:after="0" w:line="259" w:lineRule="auto"/>
        <w:rPr>
          <w:rFonts w:asciiTheme="minorHAnsi" w:hAnsiTheme="minorHAnsi" w:cstheme="minorHAnsi"/>
        </w:rPr>
      </w:pPr>
      <w:r w:rsidRPr="005D40CA">
        <w:rPr>
          <w:rFonts w:asciiTheme="minorHAnsi" w:hAnsiTheme="minorHAnsi" w:cstheme="minorHAnsi"/>
        </w:rPr>
        <w:t>a</w:t>
      </w:r>
    </w:p>
    <w:p w14:paraId="625322F8" w14:textId="77777777" w:rsidR="00050602" w:rsidRDefault="00050602" w:rsidP="00E73065">
      <w:pPr>
        <w:spacing w:after="0" w:line="259" w:lineRule="auto"/>
        <w:rPr>
          <w:rFonts w:asciiTheme="minorHAnsi" w:hAnsiTheme="minorHAnsi" w:cstheme="minorHAnsi"/>
          <w:b/>
        </w:rPr>
      </w:pPr>
    </w:p>
    <w:p w14:paraId="3056C813" w14:textId="17102B20" w:rsidR="00E5182B" w:rsidRPr="000348B3" w:rsidRDefault="00E5182B" w:rsidP="00332983">
      <w:pPr>
        <w:spacing w:after="0" w:line="259" w:lineRule="auto"/>
        <w:rPr>
          <w:rFonts w:asciiTheme="minorHAnsi" w:hAnsiTheme="minorHAnsi" w:cstheme="minorHAnsi"/>
          <w:b/>
        </w:rPr>
      </w:pPr>
      <w:r w:rsidRPr="000348B3">
        <w:rPr>
          <w:rFonts w:asciiTheme="minorHAnsi" w:hAnsiTheme="minorHAnsi" w:cstheme="minorHAnsi"/>
          <w:b/>
        </w:rPr>
        <w:t xml:space="preserve">2. Dodavatel:  </w:t>
      </w:r>
    </w:p>
    <w:p w14:paraId="66FD2A10" w14:textId="4C7FA9F8" w:rsidR="00332983" w:rsidRPr="00332983" w:rsidRDefault="004E1467" w:rsidP="00332983">
      <w:pPr>
        <w:spacing w:after="0" w:line="259" w:lineRule="auto"/>
        <w:textAlignment w:val="baseline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Nela</w:t>
      </w:r>
      <w:r w:rsidR="00332983" w:rsidRPr="00332983">
        <w:rPr>
          <w:rFonts w:asciiTheme="minorHAnsi" w:hAnsiTheme="minorHAnsi" w:cstheme="minorHAnsi"/>
          <w:b/>
        </w:rPr>
        <w:t xml:space="preserve"> Redek</w:t>
      </w:r>
    </w:p>
    <w:p w14:paraId="752F5BBD" w14:textId="671FF8E2" w:rsidR="00332983" w:rsidRDefault="00332983" w:rsidP="00332983">
      <w:pPr>
        <w:spacing w:after="0" w:line="259" w:lineRule="auto"/>
        <w:textAlignment w:val="baseline"/>
        <w:outlineLvl w:val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Ruská 563/22, </w:t>
      </w:r>
      <w:r w:rsidRPr="00F5052D">
        <w:rPr>
          <w:rFonts w:asciiTheme="minorHAnsi" w:hAnsiTheme="minorHAnsi" w:cstheme="minorHAnsi"/>
        </w:rPr>
        <w:t>101 00  Praha 10</w:t>
      </w:r>
    </w:p>
    <w:p w14:paraId="509BD4CF" w14:textId="296B09F1" w:rsidR="00332983" w:rsidRPr="00F5052D" w:rsidRDefault="00332983" w:rsidP="00332983">
      <w:pPr>
        <w:spacing w:after="0" w:line="259" w:lineRule="auto"/>
        <w:textAlignment w:val="baseline"/>
        <w:outlineLvl w:val="1"/>
        <w:rPr>
          <w:rFonts w:asciiTheme="minorHAnsi" w:hAnsiTheme="minorHAnsi" w:cstheme="minorHAnsi"/>
        </w:rPr>
      </w:pPr>
      <w:r w:rsidRPr="00332983">
        <w:rPr>
          <w:rFonts w:asciiTheme="minorHAnsi" w:hAnsiTheme="minorHAnsi" w:cstheme="minorHAnsi"/>
        </w:rPr>
        <w:t xml:space="preserve">IČO: </w:t>
      </w:r>
      <w:r w:rsidR="004E1467">
        <w:rPr>
          <w:rFonts w:asciiTheme="minorHAnsi" w:hAnsiTheme="minorHAnsi" w:cstheme="minorHAnsi"/>
        </w:rPr>
        <w:t>11895764</w:t>
      </w:r>
    </w:p>
    <w:p w14:paraId="67E4D15C" w14:textId="12647D83" w:rsidR="00E5182B" w:rsidRPr="000348B3" w:rsidRDefault="00E5182B" w:rsidP="00332983">
      <w:pPr>
        <w:spacing w:after="0" w:line="259" w:lineRule="auto"/>
        <w:rPr>
          <w:rFonts w:asciiTheme="minorHAnsi" w:hAnsiTheme="minorHAnsi" w:cstheme="minorHAnsi"/>
          <w:i/>
        </w:rPr>
      </w:pPr>
      <w:r w:rsidRPr="000348B3">
        <w:rPr>
          <w:rFonts w:asciiTheme="minorHAnsi" w:hAnsiTheme="minorHAnsi" w:cstheme="minorHAnsi"/>
          <w:i/>
        </w:rPr>
        <w:t xml:space="preserve">(dále jen </w:t>
      </w:r>
      <w:r w:rsidR="00190A00">
        <w:rPr>
          <w:rFonts w:asciiTheme="minorHAnsi" w:hAnsiTheme="minorHAnsi" w:cstheme="minorHAnsi"/>
          <w:i/>
        </w:rPr>
        <w:t>„</w:t>
      </w:r>
      <w:r w:rsidRPr="000348B3">
        <w:rPr>
          <w:rFonts w:asciiTheme="minorHAnsi" w:hAnsiTheme="minorHAnsi" w:cstheme="minorHAnsi"/>
          <w:i/>
        </w:rPr>
        <w:t>dodavatel</w:t>
      </w:r>
      <w:r w:rsidR="00190A00">
        <w:rPr>
          <w:rFonts w:asciiTheme="minorHAnsi" w:hAnsiTheme="minorHAnsi" w:cstheme="minorHAnsi"/>
          <w:i/>
        </w:rPr>
        <w:t>“</w:t>
      </w:r>
      <w:r w:rsidRPr="000348B3">
        <w:rPr>
          <w:rFonts w:asciiTheme="minorHAnsi" w:hAnsiTheme="minorHAnsi" w:cstheme="minorHAnsi"/>
          <w:i/>
        </w:rPr>
        <w:t>)</w:t>
      </w:r>
    </w:p>
    <w:p w14:paraId="5040AF21" w14:textId="77777777" w:rsidR="00E5182B" w:rsidRPr="000348B3" w:rsidRDefault="00E5182B" w:rsidP="00332983">
      <w:pPr>
        <w:spacing w:after="0" w:line="259" w:lineRule="auto"/>
        <w:rPr>
          <w:rFonts w:asciiTheme="minorHAnsi" w:hAnsiTheme="minorHAnsi" w:cstheme="minorHAnsi"/>
        </w:rPr>
      </w:pPr>
    </w:p>
    <w:p w14:paraId="5C8B76BA" w14:textId="68ED721A" w:rsidR="00E5182B" w:rsidRPr="000348B3" w:rsidRDefault="00190A00" w:rsidP="00332983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Smluvní strany </w:t>
      </w:r>
      <w:r w:rsidR="00E5182B" w:rsidRPr="000348B3">
        <w:rPr>
          <w:rFonts w:asciiTheme="minorHAnsi" w:hAnsiTheme="minorHAnsi" w:cstheme="minorHAnsi"/>
        </w:rPr>
        <w:t xml:space="preserve">uzavírají tuto smlouvu, jíž se dodavatel zavazuje </w:t>
      </w:r>
      <w:r>
        <w:rPr>
          <w:rFonts w:asciiTheme="minorHAnsi" w:hAnsiTheme="minorHAnsi" w:cstheme="minorHAnsi"/>
        </w:rPr>
        <w:t xml:space="preserve">zajistit pro objednatele </w:t>
      </w:r>
      <w:r w:rsidR="008258E9">
        <w:rPr>
          <w:rFonts w:asciiTheme="minorHAnsi" w:hAnsiTheme="minorHAnsi" w:cstheme="minorHAnsi"/>
        </w:rPr>
        <w:t>výrobu textů</w:t>
      </w:r>
      <w:r w:rsidR="00555507">
        <w:rPr>
          <w:rFonts w:asciiTheme="minorHAnsi" w:hAnsiTheme="minorHAnsi" w:cstheme="minorHAnsi"/>
        </w:rPr>
        <w:t xml:space="preserve"> </w:t>
      </w:r>
      <w:r w:rsidR="00332983">
        <w:rPr>
          <w:rFonts w:asciiTheme="minorHAnsi" w:hAnsiTheme="minorHAnsi" w:cstheme="minorHAnsi"/>
        </w:rPr>
        <w:t>vertikálním potiskem stěn dle</w:t>
      </w:r>
      <w:r w:rsidR="004E1467">
        <w:rPr>
          <w:rFonts w:asciiTheme="minorHAnsi" w:hAnsiTheme="minorHAnsi" w:cstheme="minorHAnsi"/>
        </w:rPr>
        <w:t xml:space="preserve"> </w:t>
      </w:r>
      <w:r w:rsidR="00555507">
        <w:rPr>
          <w:rFonts w:asciiTheme="minorHAnsi" w:hAnsiTheme="minorHAnsi" w:cstheme="minorHAnsi"/>
        </w:rPr>
        <w:t>grafi</w:t>
      </w:r>
      <w:r w:rsidR="00332983">
        <w:rPr>
          <w:rFonts w:asciiTheme="minorHAnsi" w:hAnsiTheme="minorHAnsi" w:cstheme="minorHAnsi"/>
        </w:rPr>
        <w:t>ckých podkladů</w:t>
      </w:r>
      <w:r w:rsidR="00555507">
        <w:rPr>
          <w:rFonts w:asciiTheme="minorHAnsi" w:hAnsiTheme="minorHAnsi" w:cstheme="minorHAnsi"/>
        </w:rPr>
        <w:t xml:space="preserve"> </w:t>
      </w:r>
      <w:r w:rsidR="009E117C">
        <w:rPr>
          <w:rFonts w:asciiTheme="minorHAnsi" w:hAnsiTheme="minorHAnsi" w:cstheme="minorHAnsi"/>
        </w:rPr>
        <w:t>v sále</w:t>
      </w:r>
      <w:r w:rsidR="00332983">
        <w:rPr>
          <w:rFonts w:asciiTheme="minorHAnsi" w:hAnsiTheme="minorHAnsi" w:cstheme="minorHAnsi"/>
        </w:rPr>
        <w:t>ch</w:t>
      </w:r>
      <w:r w:rsidR="009E117C">
        <w:rPr>
          <w:rFonts w:asciiTheme="minorHAnsi" w:hAnsiTheme="minorHAnsi" w:cstheme="minorHAnsi"/>
        </w:rPr>
        <w:t xml:space="preserve"> </w:t>
      </w:r>
      <w:r w:rsidR="00332983">
        <w:rPr>
          <w:rFonts w:asciiTheme="minorHAnsi" w:hAnsiTheme="minorHAnsi" w:cstheme="minorHAnsi"/>
        </w:rPr>
        <w:t>3.NP</w:t>
      </w:r>
      <w:r w:rsidR="009E117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pro výstavní projekt „</w:t>
      </w:r>
      <w:r w:rsidR="00332983">
        <w:rPr>
          <w:rFonts w:asciiTheme="minorHAnsi" w:hAnsiTheme="minorHAnsi" w:cstheme="minorHAnsi"/>
          <w:b/>
        </w:rPr>
        <w:t>L</w:t>
      </w:r>
      <w:r w:rsidR="004E1467">
        <w:rPr>
          <w:rFonts w:asciiTheme="minorHAnsi" w:hAnsiTheme="minorHAnsi" w:cstheme="minorHAnsi"/>
          <w:b/>
        </w:rPr>
        <w:t>ʼ</w:t>
      </w:r>
      <w:r w:rsidR="00332983">
        <w:rPr>
          <w:rFonts w:asciiTheme="minorHAnsi" w:hAnsiTheme="minorHAnsi" w:cstheme="minorHAnsi"/>
          <w:b/>
        </w:rPr>
        <w:t>Esprit français</w:t>
      </w:r>
      <w:r>
        <w:rPr>
          <w:rFonts w:asciiTheme="minorHAnsi" w:hAnsiTheme="minorHAnsi" w:cstheme="minorHAnsi"/>
        </w:rPr>
        <w:t>“</w:t>
      </w:r>
      <w:r w:rsidR="000348B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(dále jen „výstava“) </w:t>
      </w:r>
      <w:r w:rsidR="000348B3">
        <w:rPr>
          <w:rFonts w:asciiTheme="minorHAnsi" w:hAnsiTheme="minorHAnsi" w:cstheme="minorHAnsi"/>
        </w:rPr>
        <w:t>dle</w:t>
      </w:r>
      <w:r>
        <w:rPr>
          <w:rFonts w:asciiTheme="minorHAnsi" w:hAnsiTheme="minorHAnsi" w:cstheme="minorHAnsi"/>
        </w:rPr>
        <w:t xml:space="preserve"> prostorového řešení výstavy, které tvoří</w:t>
      </w:r>
      <w:r w:rsidR="000348B3">
        <w:rPr>
          <w:rFonts w:asciiTheme="minorHAnsi" w:hAnsiTheme="minorHAnsi" w:cstheme="minorHAnsi"/>
        </w:rPr>
        <w:t xml:space="preserve"> příloh</w:t>
      </w:r>
      <w:r>
        <w:rPr>
          <w:rFonts w:asciiTheme="minorHAnsi" w:hAnsiTheme="minorHAnsi" w:cstheme="minorHAnsi"/>
        </w:rPr>
        <w:t>u</w:t>
      </w:r>
      <w:r w:rsidR="000348B3">
        <w:rPr>
          <w:rFonts w:asciiTheme="minorHAnsi" w:hAnsiTheme="minorHAnsi" w:cstheme="minorHAnsi"/>
        </w:rPr>
        <w:t xml:space="preserve"> č. </w:t>
      </w:r>
      <w:r>
        <w:rPr>
          <w:rFonts w:asciiTheme="minorHAnsi" w:hAnsiTheme="minorHAnsi" w:cstheme="minorHAnsi"/>
        </w:rPr>
        <w:t xml:space="preserve">1 této smlouvy, </w:t>
      </w:r>
      <w:r w:rsidR="00E5182B" w:rsidRPr="000348B3">
        <w:rPr>
          <w:rFonts w:asciiTheme="minorHAnsi" w:hAnsiTheme="minorHAnsi" w:cstheme="minorHAnsi"/>
        </w:rPr>
        <w:t>a objednatel se zavazuje k jeho převzetí a k zaplacení sjednané ceny za jeho provedení podle podmínek obsažených v následujících ustanoveních této smlouvy.</w:t>
      </w:r>
    </w:p>
    <w:p w14:paraId="6D56B36E" w14:textId="77777777" w:rsidR="00190A00" w:rsidRDefault="00190A00" w:rsidP="00E73065">
      <w:pPr>
        <w:spacing w:after="0" w:line="259" w:lineRule="auto"/>
        <w:rPr>
          <w:rFonts w:asciiTheme="minorHAnsi" w:hAnsiTheme="minorHAnsi" w:cstheme="minorHAnsi"/>
          <w:b/>
          <w:bCs/>
        </w:rPr>
      </w:pPr>
    </w:p>
    <w:p w14:paraId="322E7873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</w:rPr>
      </w:pPr>
      <w:r w:rsidRPr="000348B3">
        <w:rPr>
          <w:rFonts w:asciiTheme="minorHAnsi" w:hAnsiTheme="minorHAnsi" w:cstheme="minorHAnsi"/>
          <w:b/>
          <w:bCs/>
        </w:rPr>
        <w:t>I.</w:t>
      </w:r>
    </w:p>
    <w:p w14:paraId="3BCFA66D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</w:rPr>
      </w:pPr>
      <w:r w:rsidRPr="000348B3">
        <w:rPr>
          <w:rFonts w:asciiTheme="minorHAnsi" w:hAnsiTheme="minorHAnsi" w:cstheme="minorHAnsi"/>
          <w:b/>
          <w:bCs/>
        </w:rPr>
        <w:t>Předmět smlouvy</w:t>
      </w:r>
    </w:p>
    <w:p w14:paraId="2830647D" w14:textId="19403A65" w:rsidR="00393F5F" w:rsidRPr="000348B3" w:rsidRDefault="000348B3" w:rsidP="00E73065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Dodavatel</w:t>
      </w:r>
      <w:r w:rsidR="00393F5F" w:rsidRPr="000348B3">
        <w:rPr>
          <w:rFonts w:asciiTheme="minorHAnsi" w:hAnsiTheme="minorHAnsi" w:cstheme="minorHAnsi"/>
          <w:color w:val="000000"/>
        </w:rPr>
        <w:t xml:space="preserve"> se zavazuje provést na svůj náklad a nebezpečí pro objednatele dílo, které spočívá</w:t>
      </w:r>
      <w:r w:rsidR="00F10B89">
        <w:rPr>
          <w:rFonts w:asciiTheme="minorHAnsi" w:hAnsiTheme="minorHAnsi" w:cstheme="minorHAnsi"/>
          <w:color w:val="000000"/>
        </w:rPr>
        <w:t xml:space="preserve"> ve výrobě textů v české a anglické verzi ve formě </w:t>
      </w:r>
      <w:r w:rsidR="00332983">
        <w:rPr>
          <w:rFonts w:asciiTheme="minorHAnsi" w:hAnsiTheme="minorHAnsi" w:cstheme="minorHAnsi"/>
          <w:color w:val="000000"/>
        </w:rPr>
        <w:t>vertikálního potisku panelových stěn z dodaných podkladů</w:t>
      </w:r>
      <w:r w:rsidR="00555507">
        <w:rPr>
          <w:rFonts w:asciiTheme="minorHAnsi" w:hAnsiTheme="minorHAnsi" w:cstheme="minorHAnsi"/>
          <w:color w:val="000000"/>
        </w:rPr>
        <w:t xml:space="preserve"> na místě určení</w:t>
      </w:r>
      <w:r w:rsidR="00F10B89">
        <w:rPr>
          <w:rFonts w:asciiTheme="minorHAnsi" w:hAnsiTheme="minorHAnsi" w:cstheme="minorHAnsi"/>
          <w:color w:val="000000"/>
        </w:rPr>
        <w:t xml:space="preserve"> </w:t>
      </w:r>
      <w:r w:rsidR="00190A00">
        <w:rPr>
          <w:rFonts w:asciiTheme="minorHAnsi" w:hAnsiTheme="minorHAnsi" w:cstheme="minorHAnsi"/>
          <w:color w:val="000000"/>
        </w:rPr>
        <w:t>v sídle objednatele</w:t>
      </w:r>
      <w:r w:rsidR="0064455C" w:rsidRPr="000348B3">
        <w:rPr>
          <w:rFonts w:asciiTheme="minorHAnsi" w:hAnsiTheme="minorHAnsi" w:cstheme="minorHAnsi"/>
        </w:rPr>
        <w:t xml:space="preserve"> </w:t>
      </w:r>
      <w:r w:rsidR="00393F5F" w:rsidRPr="000348B3">
        <w:rPr>
          <w:rFonts w:asciiTheme="minorHAnsi" w:hAnsiTheme="minorHAnsi" w:cstheme="minorHAnsi"/>
          <w:color w:val="000000"/>
        </w:rPr>
        <w:t xml:space="preserve">(dále jen </w:t>
      </w:r>
      <w:r w:rsidR="00190A00">
        <w:rPr>
          <w:rFonts w:asciiTheme="minorHAnsi" w:hAnsiTheme="minorHAnsi" w:cstheme="minorHAnsi"/>
          <w:color w:val="000000"/>
        </w:rPr>
        <w:t>„</w:t>
      </w:r>
      <w:r w:rsidR="00393F5F" w:rsidRPr="000348B3">
        <w:rPr>
          <w:rFonts w:asciiTheme="minorHAnsi" w:hAnsiTheme="minorHAnsi" w:cstheme="minorHAnsi"/>
          <w:color w:val="000000"/>
        </w:rPr>
        <w:t xml:space="preserve">dílo“) a objednatel se zavazuje dílo převzít a zaplatit níže sjednanou cenu díla. </w:t>
      </w:r>
    </w:p>
    <w:p w14:paraId="638BCE6C" w14:textId="77777777" w:rsidR="00E73065" w:rsidRDefault="00E73065">
      <w:pPr>
        <w:spacing w:after="0"/>
        <w:rPr>
          <w:rFonts w:asciiTheme="minorHAnsi" w:hAnsiTheme="minorHAnsi" w:cstheme="minorHAnsi"/>
          <w:b/>
          <w:bCs/>
          <w:color w:val="000000"/>
        </w:rPr>
      </w:pPr>
    </w:p>
    <w:p w14:paraId="057AFC39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II.</w:t>
      </w:r>
    </w:p>
    <w:p w14:paraId="5A2ADB44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Čas a místo plnění</w:t>
      </w:r>
    </w:p>
    <w:p w14:paraId="392AA143" w14:textId="73A52C48" w:rsidR="00393F5F" w:rsidRPr="000348B3" w:rsidRDefault="000348B3" w:rsidP="00E73065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Dodavatel</w:t>
      </w:r>
      <w:r w:rsidR="0064455C" w:rsidRPr="000348B3">
        <w:rPr>
          <w:rFonts w:asciiTheme="minorHAnsi" w:hAnsiTheme="minorHAnsi" w:cstheme="minorHAnsi"/>
          <w:color w:val="000000"/>
        </w:rPr>
        <w:t xml:space="preserve"> provede dílo od </w:t>
      </w:r>
      <w:r w:rsidR="00332983">
        <w:rPr>
          <w:rFonts w:asciiTheme="minorHAnsi" w:hAnsiTheme="minorHAnsi" w:cstheme="minorHAnsi"/>
          <w:color w:val="000000"/>
        </w:rPr>
        <w:t>5. 12</w:t>
      </w:r>
      <w:r w:rsidR="009E117C">
        <w:rPr>
          <w:rFonts w:asciiTheme="minorHAnsi" w:hAnsiTheme="minorHAnsi" w:cstheme="minorHAnsi"/>
          <w:color w:val="000000"/>
        </w:rPr>
        <w:t xml:space="preserve">. </w:t>
      </w:r>
      <w:r w:rsidR="00926CEF" w:rsidRPr="000348B3">
        <w:rPr>
          <w:rFonts w:asciiTheme="minorHAnsi" w:hAnsiTheme="minorHAnsi" w:cstheme="minorHAnsi"/>
          <w:color w:val="000000"/>
        </w:rPr>
        <w:t>20</w:t>
      </w:r>
      <w:r w:rsidR="00555507">
        <w:rPr>
          <w:rFonts w:asciiTheme="minorHAnsi" w:hAnsiTheme="minorHAnsi" w:cstheme="minorHAnsi"/>
          <w:color w:val="000000"/>
        </w:rPr>
        <w:t>2</w:t>
      </w:r>
      <w:r w:rsidR="00AC00B0">
        <w:rPr>
          <w:rFonts w:asciiTheme="minorHAnsi" w:hAnsiTheme="minorHAnsi" w:cstheme="minorHAnsi"/>
          <w:color w:val="000000"/>
        </w:rPr>
        <w:t>5</w:t>
      </w:r>
      <w:r w:rsidR="00EF5D4E">
        <w:rPr>
          <w:rFonts w:asciiTheme="minorHAnsi" w:hAnsiTheme="minorHAnsi" w:cstheme="minorHAnsi"/>
          <w:color w:val="000000"/>
        </w:rPr>
        <w:t xml:space="preserve"> do </w:t>
      </w:r>
      <w:r w:rsidR="00332983">
        <w:rPr>
          <w:rFonts w:asciiTheme="minorHAnsi" w:hAnsiTheme="minorHAnsi" w:cstheme="minorHAnsi"/>
          <w:color w:val="000000"/>
        </w:rPr>
        <w:t>8</w:t>
      </w:r>
      <w:r w:rsidR="0064455C" w:rsidRPr="000348B3">
        <w:rPr>
          <w:rFonts w:asciiTheme="minorHAnsi" w:hAnsiTheme="minorHAnsi" w:cstheme="minorHAnsi"/>
          <w:color w:val="000000"/>
        </w:rPr>
        <w:t>.</w:t>
      </w:r>
      <w:r w:rsidR="00E73065">
        <w:rPr>
          <w:rFonts w:asciiTheme="minorHAnsi" w:hAnsiTheme="minorHAnsi" w:cstheme="minorHAnsi"/>
          <w:color w:val="000000"/>
        </w:rPr>
        <w:t xml:space="preserve"> </w:t>
      </w:r>
      <w:r w:rsidR="009E117C">
        <w:rPr>
          <w:rFonts w:asciiTheme="minorHAnsi" w:hAnsiTheme="minorHAnsi" w:cstheme="minorHAnsi"/>
          <w:color w:val="000000"/>
        </w:rPr>
        <w:t>1</w:t>
      </w:r>
      <w:r w:rsidR="00332983">
        <w:rPr>
          <w:rFonts w:asciiTheme="minorHAnsi" w:hAnsiTheme="minorHAnsi" w:cstheme="minorHAnsi"/>
          <w:color w:val="000000"/>
        </w:rPr>
        <w:t>2</w:t>
      </w:r>
      <w:r w:rsidR="009E117C">
        <w:rPr>
          <w:rFonts w:asciiTheme="minorHAnsi" w:hAnsiTheme="minorHAnsi" w:cstheme="minorHAnsi"/>
          <w:color w:val="000000"/>
        </w:rPr>
        <w:t>.</w:t>
      </w:r>
      <w:r w:rsidR="00926CEF" w:rsidRPr="000348B3">
        <w:rPr>
          <w:rFonts w:asciiTheme="minorHAnsi" w:hAnsiTheme="minorHAnsi" w:cstheme="minorHAnsi"/>
          <w:color w:val="000000"/>
        </w:rPr>
        <w:t xml:space="preserve"> 20</w:t>
      </w:r>
      <w:r w:rsidR="008258E9">
        <w:rPr>
          <w:rFonts w:asciiTheme="minorHAnsi" w:hAnsiTheme="minorHAnsi" w:cstheme="minorHAnsi"/>
          <w:color w:val="000000"/>
        </w:rPr>
        <w:t>2</w:t>
      </w:r>
      <w:r w:rsidR="00AC00B0">
        <w:rPr>
          <w:rFonts w:asciiTheme="minorHAnsi" w:hAnsiTheme="minorHAnsi" w:cstheme="minorHAnsi"/>
          <w:color w:val="000000"/>
        </w:rPr>
        <w:t>5</w:t>
      </w:r>
      <w:r w:rsidR="0064455C" w:rsidRPr="000348B3">
        <w:rPr>
          <w:rFonts w:asciiTheme="minorHAnsi" w:hAnsiTheme="minorHAnsi" w:cstheme="minorHAnsi"/>
          <w:color w:val="000000"/>
        </w:rPr>
        <w:t xml:space="preserve"> na místě určení</w:t>
      </w:r>
      <w:r w:rsidR="00AC00B0">
        <w:rPr>
          <w:rFonts w:asciiTheme="minorHAnsi" w:hAnsiTheme="minorHAnsi" w:cstheme="minorHAnsi"/>
          <w:color w:val="000000"/>
        </w:rPr>
        <w:t xml:space="preserve"> v sídle objednatel</w:t>
      </w:r>
      <w:r w:rsidR="0064455C" w:rsidRPr="000348B3">
        <w:rPr>
          <w:rFonts w:asciiTheme="minorHAnsi" w:hAnsiTheme="minorHAnsi" w:cstheme="minorHAnsi"/>
          <w:color w:val="000000"/>
        </w:rPr>
        <w:t>.</w:t>
      </w:r>
      <w:r w:rsidR="00190A00">
        <w:rPr>
          <w:rFonts w:asciiTheme="minorHAnsi" w:hAnsiTheme="minorHAnsi" w:cstheme="minorHAnsi"/>
          <w:color w:val="000000"/>
        </w:rPr>
        <w:t xml:space="preserve"> </w:t>
      </w:r>
    </w:p>
    <w:p w14:paraId="33794DD9" w14:textId="77777777" w:rsidR="00F10B89" w:rsidRDefault="00F10B89">
      <w:pPr>
        <w:spacing w:after="0"/>
        <w:rPr>
          <w:rFonts w:asciiTheme="minorHAnsi" w:hAnsiTheme="minorHAnsi" w:cstheme="minorHAnsi"/>
          <w:b/>
          <w:bCs/>
          <w:color w:val="000000"/>
        </w:rPr>
      </w:pPr>
    </w:p>
    <w:p w14:paraId="4FAC54C0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III.</w:t>
      </w:r>
    </w:p>
    <w:p w14:paraId="213C1834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Cena díla</w:t>
      </w:r>
    </w:p>
    <w:p w14:paraId="19793D30" w14:textId="57E02188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  <w:color w:val="000000"/>
        </w:rPr>
      </w:pPr>
      <w:r w:rsidRPr="008B64C1">
        <w:rPr>
          <w:rFonts w:asciiTheme="minorHAnsi" w:hAnsiTheme="minorHAnsi" w:cstheme="minorHAnsi"/>
          <w:color w:val="000000"/>
        </w:rPr>
        <w:t xml:space="preserve">Cena za provedení díla </w:t>
      </w:r>
      <w:r w:rsidR="00926CEF" w:rsidRPr="008B64C1">
        <w:rPr>
          <w:rFonts w:asciiTheme="minorHAnsi" w:hAnsiTheme="minorHAnsi" w:cstheme="minorHAnsi"/>
          <w:color w:val="000000"/>
        </w:rPr>
        <w:t xml:space="preserve">byla stanovena dohodou </w:t>
      </w:r>
      <w:r w:rsidR="00361379" w:rsidRPr="008B64C1">
        <w:rPr>
          <w:rFonts w:asciiTheme="minorHAnsi" w:hAnsiTheme="minorHAnsi" w:cstheme="minorHAnsi"/>
          <w:color w:val="000000"/>
        </w:rPr>
        <w:t xml:space="preserve">na </w:t>
      </w:r>
      <w:r w:rsidR="00332983">
        <w:rPr>
          <w:rFonts w:asciiTheme="minorHAnsi" w:hAnsiTheme="minorHAnsi" w:cstheme="minorHAnsi"/>
          <w:b/>
        </w:rPr>
        <w:t>52.700</w:t>
      </w:r>
      <w:r w:rsidR="00190A00" w:rsidRPr="008B64C1">
        <w:rPr>
          <w:rFonts w:asciiTheme="minorHAnsi" w:hAnsiTheme="minorHAnsi" w:cstheme="minorHAnsi"/>
          <w:b/>
        </w:rPr>
        <w:t>,-</w:t>
      </w:r>
      <w:r w:rsidR="00926CEF" w:rsidRPr="008B64C1">
        <w:rPr>
          <w:rFonts w:asciiTheme="minorHAnsi" w:hAnsiTheme="minorHAnsi" w:cstheme="minorHAnsi"/>
          <w:b/>
          <w:color w:val="000000"/>
        </w:rPr>
        <w:t>Kč</w:t>
      </w:r>
      <w:r w:rsidR="003F39B7" w:rsidRPr="008B64C1">
        <w:rPr>
          <w:rFonts w:asciiTheme="minorHAnsi" w:hAnsiTheme="minorHAnsi" w:cstheme="minorHAnsi"/>
          <w:color w:val="000000"/>
        </w:rPr>
        <w:t xml:space="preserve"> </w:t>
      </w:r>
      <w:r w:rsidR="00DB04EA" w:rsidRPr="008B64C1">
        <w:rPr>
          <w:rFonts w:asciiTheme="minorHAnsi" w:hAnsiTheme="minorHAnsi" w:cstheme="minorHAnsi"/>
          <w:color w:val="000000"/>
        </w:rPr>
        <w:t>(slovy</w:t>
      </w:r>
      <w:r w:rsidR="0064455C" w:rsidRPr="008B64C1">
        <w:rPr>
          <w:rFonts w:asciiTheme="minorHAnsi" w:hAnsiTheme="minorHAnsi" w:cstheme="minorHAnsi"/>
          <w:color w:val="000000"/>
        </w:rPr>
        <w:t>:</w:t>
      </w:r>
      <w:r w:rsidR="00DB04EA" w:rsidRPr="008B64C1">
        <w:rPr>
          <w:rFonts w:asciiTheme="minorHAnsi" w:hAnsiTheme="minorHAnsi" w:cstheme="minorHAnsi"/>
          <w:color w:val="000000"/>
        </w:rPr>
        <w:t xml:space="preserve"> </w:t>
      </w:r>
      <w:r w:rsidR="007A5605">
        <w:rPr>
          <w:rFonts w:asciiTheme="minorHAnsi" w:hAnsiTheme="minorHAnsi" w:cstheme="minorHAnsi"/>
        </w:rPr>
        <w:t>padesátdvatisícsedmset</w:t>
      </w:r>
      <w:r w:rsidR="00555507" w:rsidRPr="008B64C1">
        <w:rPr>
          <w:rFonts w:asciiTheme="minorHAnsi" w:hAnsiTheme="minorHAnsi" w:cstheme="minorHAnsi"/>
        </w:rPr>
        <w:t>korun českých</w:t>
      </w:r>
      <w:r w:rsidR="00555507" w:rsidRPr="008B64C1">
        <w:rPr>
          <w:rFonts w:asciiTheme="minorHAnsi" w:hAnsiTheme="minorHAnsi" w:cstheme="minorHAnsi"/>
          <w:color w:val="000000"/>
        </w:rPr>
        <w:t>), dodavatel není plátce DPH</w:t>
      </w:r>
      <w:r w:rsidR="00AC00B0">
        <w:rPr>
          <w:rFonts w:asciiTheme="minorHAnsi" w:hAnsiTheme="minorHAnsi" w:cstheme="minorHAnsi"/>
          <w:color w:val="000000"/>
        </w:rPr>
        <w:t xml:space="preserve"> a tato cena je cenou konečnou</w:t>
      </w:r>
      <w:r w:rsidR="00555507" w:rsidRPr="008B64C1">
        <w:rPr>
          <w:rFonts w:asciiTheme="minorHAnsi" w:hAnsiTheme="minorHAnsi" w:cstheme="minorHAnsi"/>
          <w:color w:val="000000"/>
        </w:rPr>
        <w:t>.</w:t>
      </w:r>
    </w:p>
    <w:p w14:paraId="5B2D1A0D" w14:textId="77777777" w:rsidR="00926CEF" w:rsidRPr="000348B3" w:rsidRDefault="00926CEF" w:rsidP="00E73065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</w:rPr>
      </w:pPr>
    </w:p>
    <w:p w14:paraId="6B9F3DE3" w14:textId="2AC8BDAC" w:rsidR="00393F5F" w:rsidRPr="000348B3" w:rsidRDefault="00393F5F" w:rsidP="00EF04E6">
      <w:pPr>
        <w:spacing w:after="0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IV.</w:t>
      </w:r>
    </w:p>
    <w:p w14:paraId="57161218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Platební podmínky</w:t>
      </w:r>
    </w:p>
    <w:p w14:paraId="04C0FA77" w14:textId="77777777" w:rsidR="00926CEF" w:rsidRPr="000348B3" w:rsidRDefault="00393F5F" w:rsidP="00E73065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  <w:color w:val="000000"/>
        </w:rPr>
      </w:pPr>
      <w:r w:rsidRPr="000348B3">
        <w:rPr>
          <w:rFonts w:asciiTheme="minorHAnsi" w:hAnsiTheme="minorHAnsi" w:cstheme="minorHAnsi"/>
          <w:color w:val="000000"/>
        </w:rPr>
        <w:t xml:space="preserve">Cena díla je splatná ve lhůtě </w:t>
      </w:r>
      <w:r w:rsidR="00190A00">
        <w:rPr>
          <w:rFonts w:asciiTheme="minorHAnsi" w:hAnsiTheme="minorHAnsi" w:cstheme="minorHAnsi"/>
          <w:color w:val="000000"/>
        </w:rPr>
        <w:t>3</w:t>
      </w:r>
      <w:r w:rsidRPr="000348B3">
        <w:rPr>
          <w:rFonts w:asciiTheme="minorHAnsi" w:hAnsiTheme="minorHAnsi" w:cstheme="minorHAnsi"/>
          <w:color w:val="000000"/>
        </w:rPr>
        <w:t xml:space="preserve">0 dnů od doručení daňového dokladu (faktury) objednateli a bude zaplacena formou bankovního převodu na účet </w:t>
      </w:r>
      <w:r w:rsidR="000348B3">
        <w:rPr>
          <w:rFonts w:asciiTheme="minorHAnsi" w:hAnsiTheme="minorHAnsi" w:cstheme="minorHAnsi"/>
          <w:color w:val="000000"/>
        </w:rPr>
        <w:t>dodavatele</w:t>
      </w:r>
      <w:r w:rsidR="0064455C" w:rsidRPr="000348B3">
        <w:rPr>
          <w:rFonts w:asciiTheme="minorHAnsi" w:hAnsiTheme="minorHAnsi" w:cstheme="minorHAnsi"/>
          <w:color w:val="000000"/>
        </w:rPr>
        <w:t>.</w:t>
      </w:r>
    </w:p>
    <w:p w14:paraId="7A554F3D" w14:textId="77777777" w:rsidR="00926CEF" w:rsidRPr="000348B3" w:rsidRDefault="00926CEF" w:rsidP="00E73065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  <w:color w:val="000000"/>
        </w:rPr>
      </w:pPr>
    </w:p>
    <w:p w14:paraId="35CDD737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lastRenderedPageBreak/>
        <w:t>V.</w:t>
      </w:r>
    </w:p>
    <w:p w14:paraId="34C61CCB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Způsob převzetí dodávky</w:t>
      </w:r>
    </w:p>
    <w:p w14:paraId="2F4B59FC" w14:textId="02A4A278" w:rsidR="00393F5F" w:rsidRPr="000348B3" w:rsidRDefault="000348B3" w:rsidP="00E73065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Dodavatel</w:t>
      </w:r>
      <w:r w:rsidR="0064455C" w:rsidRPr="000348B3">
        <w:rPr>
          <w:rFonts w:asciiTheme="minorHAnsi" w:hAnsiTheme="minorHAnsi" w:cstheme="minorHAnsi"/>
          <w:color w:val="000000"/>
        </w:rPr>
        <w:t xml:space="preserve"> předmět díla</w:t>
      </w:r>
      <w:r w:rsidR="00361379" w:rsidRPr="000348B3">
        <w:rPr>
          <w:rFonts w:asciiTheme="minorHAnsi" w:hAnsiTheme="minorHAnsi" w:cstheme="minorHAnsi"/>
          <w:color w:val="000000"/>
        </w:rPr>
        <w:t xml:space="preserve"> </w:t>
      </w:r>
      <w:r w:rsidR="00393F5F" w:rsidRPr="000348B3">
        <w:rPr>
          <w:rFonts w:asciiTheme="minorHAnsi" w:hAnsiTheme="minorHAnsi" w:cstheme="minorHAnsi"/>
          <w:color w:val="000000"/>
        </w:rPr>
        <w:t xml:space="preserve">předá </w:t>
      </w:r>
      <w:r w:rsidR="00361379" w:rsidRPr="000348B3">
        <w:rPr>
          <w:rFonts w:asciiTheme="minorHAnsi" w:hAnsiTheme="minorHAnsi" w:cstheme="minorHAnsi"/>
          <w:color w:val="000000"/>
        </w:rPr>
        <w:t>v </w:t>
      </w:r>
      <w:r w:rsidR="0064455C" w:rsidRPr="000348B3">
        <w:rPr>
          <w:rFonts w:asciiTheme="minorHAnsi" w:hAnsiTheme="minorHAnsi" w:cstheme="minorHAnsi"/>
          <w:color w:val="000000"/>
        </w:rPr>
        <w:t>reálné</w:t>
      </w:r>
      <w:r w:rsidR="00361379" w:rsidRPr="000348B3">
        <w:rPr>
          <w:rFonts w:asciiTheme="minorHAnsi" w:hAnsiTheme="minorHAnsi" w:cstheme="minorHAnsi"/>
          <w:color w:val="000000"/>
        </w:rPr>
        <w:t xml:space="preserve"> podobě </w:t>
      </w:r>
      <w:r w:rsidR="00393F5F" w:rsidRPr="000348B3">
        <w:rPr>
          <w:rFonts w:asciiTheme="minorHAnsi" w:hAnsiTheme="minorHAnsi" w:cstheme="minorHAnsi"/>
          <w:color w:val="000000"/>
        </w:rPr>
        <w:t>do</w:t>
      </w:r>
      <w:r w:rsidR="00361379" w:rsidRPr="000348B3">
        <w:rPr>
          <w:rFonts w:asciiTheme="minorHAnsi" w:hAnsiTheme="minorHAnsi" w:cstheme="minorHAnsi"/>
          <w:color w:val="000000"/>
        </w:rPr>
        <w:t xml:space="preserve"> </w:t>
      </w:r>
      <w:r w:rsidR="007A5605">
        <w:rPr>
          <w:rFonts w:asciiTheme="minorHAnsi" w:hAnsiTheme="minorHAnsi" w:cstheme="minorHAnsi"/>
          <w:color w:val="000000"/>
        </w:rPr>
        <w:t>4</w:t>
      </w:r>
      <w:r>
        <w:rPr>
          <w:rFonts w:asciiTheme="minorHAnsi" w:hAnsiTheme="minorHAnsi" w:cstheme="minorHAnsi"/>
          <w:color w:val="000000"/>
        </w:rPr>
        <w:t xml:space="preserve">. </w:t>
      </w:r>
      <w:r w:rsidR="009E117C">
        <w:rPr>
          <w:rFonts w:asciiTheme="minorHAnsi" w:hAnsiTheme="minorHAnsi" w:cstheme="minorHAnsi"/>
          <w:color w:val="000000"/>
        </w:rPr>
        <w:t>1</w:t>
      </w:r>
      <w:r w:rsidR="007A5605">
        <w:rPr>
          <w:rFonts w:asciiTheme="minorHAnsi" w:hAnsiTheme="minorHAnsi" w:cstheme="minorHAnsi"/>
          <w:color w:val="000000"/>
        </w:rPr>
        <w:t>2</w:t>
      </w:r>
      <w:r>
        <w:rPr>
          <w:rFonts w:asciiTheme="minorHAnsi" w:hAnsiTheme="minorHAnsi" w:cstheme="minorHAnsi"/>
          <w:color w:val="000000"/>
        </w:rPr>
        <w:t>.</w:t>
      </w:r>
      <w:r w:rsidR="00361379" w:rsidRPr="000348B3">
        <w:rPr>
          <w:rFonts w:asciiTheme="minorHAnsi" w:hAnsiTheme="minorHAnsi" w:cstheme="minorHAnsi"/>
          <w:color w:val="000000"/>
        </w:rPr>
        <w:t xml:space="preserve"> 20</w:t>
      </w:r>
      <w:r w:rsidR="00596237">
        <w:rPr>
          <w:rFonts w:asciiTheme="minorHAnsi" w:hAnsiTheme="minorHAnsi" w:cstheme="minorHAnsi"/>
          <w:color w:val="000000"/>
        </w:rPr>
        <w:t>2</w:t>
      </w:r>
      <w:r w:rsidR="00AC00B0">
        <w:rPr>
          <w:rFonts w:asciiTheme="minorHAnsi" w:hAnsiTheme="minorHAnsi" w:cstheme="minorHAnsi"/>
          <w:color w:val="000000"/>
        </w:rPr>
        <w:t>5</w:t>
      </w:r>
      <w:r w:rsidR="00361379" w:rsidRPr="000348B3">
        <w:rPr>
          <w:rFonts w:asciiTheme="minorHAnsi" w:hAnsiTheme="minorHAnsi" w:cstheme="minorHAnsi"/>
          <w:color w:val="000000"/>
        </w:rPr>
        <w:t xml:space="preserve"> a objednatel jej převezme </w:t>
      </w:r>
      <w:r w:rsidR="00393F5F" w:rsidRPr="000348B3">
        <w:rPr>
          <w:rFonts w:asciiTheme="minorHAnsi" w:hAnsiTheme="minorHAnsi" w:cstheme="minorHAnsi"/>
          <w:color w:val="000000"/>
        </w:rPr>
        <w:t xml:space="preserve">formou </w:t>
      </w:r>
      <w:r w:rsidR="00AC00B0">
        <w:rPr>
          <w:rFonts w:asciiTheme="minorHAnsi" w:hAnsiTheme="minorHAnsi" w:cstheme="minorHAnsi"/>
          <w:color w:val="000000"/>
        </w:rPr>
        <w:t>kontroly na místě určení</w:t>
      </w:r>
      <w:r w:rsidR="00393F5F" w:rsidRPr="000348B3">
        <w:rPr>
          <w:rFonts w:asciiTheme="minorHAnsi" w:hAnsiTheme="minorHAnsi" w:cstheme="minorHAnsi"/>
          <w:color w:val="000000"/>
        </w:rPr>
        <w:t>, přičemž k převzetí předmětu díla poskytne objednatel nezbytnou součinnost.</w:t>
      </w:r>
    </w:p>
    <w:p w14:paraId="78C7E1E6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</w:p>
    <w:p w14:paraId="27322E17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VI.</w:t>
      </w:r>
    </w:p>
    <w:p w14:paraId="4B1EF3CF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Odpovědnost za vady, reklamační řízení</w:t>
      </w:r>
    </w:p>
    <w:p w14:paraId="7D7C22AA" w14:textId="77777777" w:rsidR="00DB04EA" w:rsidRPr="000348B3" w:rsidRDefault="00DB04EA" w:rsidP="00E73065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</w:rPr>
      </w:pPr>
      <w:r w:rsidRPr="000348B3">
        <w:rPr>
          <w:rFonts w:asciiTheme="minorHAnsi" w:hAnsiTheme="minorHAnsi" w:cstheme="minorHAnsi"/>
        </w:rPr>
        <w:t xml:space="preserve">V případě, že objednatel shledá v díle vady, vyzve </w:t>
      </w:r>
      <w:r w:rsidR="000348B3">
        <w:rPr>
          <w:rFonts w:asciiTheme="minorHAnsi" w:hAnsiTheme="minorHAnsi" w:cstheme="minorHAnsi"/>
        </w:rPr>
        <w:t>dodavatel</w:t>
      </w:r>
      <w:r w:rsidRPr="000348B3">
        <w:rPr>
          <w:rFonts w:asciiTheme="minorHAnsi" w:hAnsiTheme="minorHAnsi" w:cstheme="minorHAnsi"/>
        </w:rPr>
        <w:t xml:space="preserve">e k jejich odstranění ve lhůtě </w:t>
      </w:r>
      <w:r w:rsidR="0064455C" w:rsidRPr="000348B3">
        <w:rPr>
          <w:rFonts w:asciiTheme="minorHAnsi" w:hAnsiTheme="minorHAnsi" w:cstheme="minorHAnsi"/>
        </w:rPr>
        <w:t>3</w:t>
      </w:r>
      <w:r w:rsidRPr="000348B3">
        <w:rPr>
          <w:rFonts w:asciiTheme="minorHAnsi" w:hAnsiTheme="minorHAnsi" w:cstheme="minorHAnsi"/>
        </w:rPr>
        <w:t xml:space="preserve"> dnů. </w:t>
      </w:r>
    </w:p>
    <w:p w14:paraId="1E4AC520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</w:rPr>
      </w:pPr>
    </w:p>
    <w:p w14:paraId="35792FB9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 xml:space="preserve">VII. </w:t>
      </w:r>
    </w:p>
    <w:p w14:paraId="0528908C" w14:textId="77777777" w:rsidR="00393F5F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Smluvní sankce</w:t>
      </w:r>
    </w:p>
    <w:p w14:paraId="003DF127" w14:textId="77777777" w:rsidR="00C25843" w:rsidRDefault="00190A00" w:rsidP="00C2584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</w:rPr>
      </w:pPr>
      <w:r w:rsidRPr="00C25843">
        <w:rPr>
          <w:rFonts w:asciiTheme="minorHAnsi" w:hAnsiTheme="minorHAnsi" w:cstheme="minorHAnsi"/>
          <w:color w:val="000000"/>
          <w:sz w:val="22"/>
        </w:rPr>
        <w:t xml:space="preserve">Pro případ prodlení dodavatele s plněním díla sjednávají smluvní strany pokutu ve výši 0,025% z celkové ceny díla denně za prvních 10 dnů prodlení, dále pak 0,05% za každý další den prodlení. </w:t>
      </w:r>
    </w:p>
    <w:p w14:paraId="635911AC" w14:textId="77777777" w:rsidR="00393F5F" w:rsidRPr="00C25843" w:rsidRDefault="00393F5F" w:rsidP="00C2584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</w:rPr>
      </w:pPr>
      <w:r w:rsidRPr="00C25843">
        <w:rPr>
          <w:rFonts w:asciiTheme="minorHAnsi" w:hAnsiTheme="minorHAnsi" w:cstheme="minorHAnsi"/>
          <w:color w:val="000000"/>
          <w:sz w:val="22"/>
        </w:rPr>
        <w:t>Pro případ prodlení objednatele se zaplacením ceny díla sjednávají smluvní strany smluvní pokutu ve výši 0,025% denně za prvých 30 dnů prodlení, dále pak 0,05% za každý další den prodlení.</w:t>
      </w:r>
    </w:p>
    <w:p w14:paraId="6B07EFA4" w14:textId="77777777" w:rsidR="0061563F" w:rsidRDefault="0061563F">
      <w:pPr>
        <w:spacing w:after="0"/>
        <w:rPr>
          <w:rFonts w:asciiTheme="minorHAnsi" w:hAnsiTheme="minorHAnsi" w:cstheme="minorHAnsi"/>
          <w:b/>
          <w:bCs/>
          <w:color w:val="000000"/>
        </w:rPr>
      </w:pPr>
    </w:p>
    <w:p w14:paraId="2A814DFB" w14:textId="77777777" w:rsidR="00393F5F" w:rsidRPr="000348B3" w:rsidRDefault="00393F5F" w:rsidP="00E73065">
      <w:pPr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VIII.</w:t>
      </w:r>
    </w:p>
    <w:p w14:paraId="3D996323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Jiná ujednání</w:t>
      </w:r>
    </w:p>
    <w:p w14:paraId="407CFE19" w14:textId="77777777" w:rsidR="00E73065" w:rsidRDefault="00393F5F" w:rsidP="0061563F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  <w:color w:val="000000"/>
        </w:rPr>
      </w:pPr>
      <w:r w:rsidRPr="000348B3">
        <w:rPr>
          <w:rFonts w:asciiTheme="minorHAnsi" w:hAnsiTheme="minorHAnsi" w:cstheme="minorHAnsi"/>
          <w:color w:val="000000"/>
        </w:rPr>
        <w:t>Případné změny této smlouvy budou provedeny písemně formou dodatků</w:t>
      </w:r>
      <w:r w:rsidR="0064455C" w:rsidRPr="000348B3">
        <w:rPr>
          <w:rFonts w:asciiTheme="minorHAnsi" w:hAnsiTheme="minorHAnsi" w:cstheme="minorHAnsi"/>
          <w:color w:val="000000"/>
        </w:rPr>
        <w:t>.</w:t>
      </w:r>
    </w:p>
    <w:p w14:paraId="162CCA65" w14:textId="77777777" w:rsidR="00555507" w:rsidRDefault="00555507">
      <w:pPr>
        <w:spacing w:after="0"/>
        <w:rPr>
          <w:rFonts w:asciiTheme="minorHAnsi" w:hAnsiTheme="minorHAnsi" w:cstheme="minorHAnsi"/>
          <w:b/>
          <w:bCs/>
          <w:color w:val="000000"/>
        </w:rPr>
      </w:pPr>
    </w:p>
    <w:p w14:paraId="4F5D38D7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IX.</w:t>
      </w:r>
    </w:p>
    <w:p w14:paraId="465A7A21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Ustanovení přechodná a závěrečná</w:t>
      </w:r>
    </w:p>
    <w:p w14:paraId="180C1EA7" w14:textId="77777777" w:rsidR="00E73065" w:rsidRDefault="00E73065" w:rsidP="00F10B8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</w:rPr>
      </w:pPr>
      <w:r w:rsidRPr="00C25843">
        <w:rPr>
          <w:rFonts w:asciiTheme="minorHAnsi" w:hAnsiTheme="minorHAnsi" w:cstheme="minorHAnsi"/>
          <w:color w:val="000000"/>
          <w:sz w:val="22"/>
        </w:rPr>
        <w:t xml:space="preserve">Tato smlouva je vyhotovena ve </w:t>
      </w:r>
      <w:r w:rsidR="003D7299">
        <w:rPr>
          <w:rFonts w:asciiTheme="minorHAnsi" w:hAnsiTheme="minorHAnsi" w:cstheme="minorHAnsi"/>
          <w:color w:val="000000"/>
          <w:sz w:val="22"/>
        </w:rPr>
        <w:t>třech</w:t>
      </w:r>
      <w:r w:rsidRPr="00C25843">
        <w:rPr>
          <w:rFonts w:asciiTheme="minorHAnsi" w:hAnsiTheme="minorHAnsi" w:cstheme="minorHAnsi"/>
          <w:color w:val="000000"/>
          <w:sz w:val="22"/>
        </w:rPr>
        <w:t xml:space="preserve"> výtiscích s platností originálu, z nichž dodavatel obdrží jeden výtisk a objednatel </w:t>
      </w:r>
      <w:r w:rsidR="003D7299">
        <w:rPr>
          <w:rFonts w:asciiTheme="minorHAnsi" w:hAnsiTheme="minorHAnsi" w:cstheme="minorHAnsi"/>
          <w:color w:val="000000"/>
          <w:sz w:val="22"/>
        </w:rPr>
        <w:t>dva</w:t>
      </w:r>
      <w:r w:rsidRPr="00C25843">
        <w:rPr>
          <w:rFonts w:asciiTheme="minorHAnsi" w:hAnsiTheme="minorHAnsi" w:cstheme="minorHAnsi"/>
          <w:color w:val="000000"/>
          <w:sz w:val="22"/>
        </w:rPr>
        <w:t>.</w:t>
      </w:r>
    </w:p>
    <w:p w14:paraId="2400BE44" w14:textId="77777777" w:rsidR="00EF5D4E" w:rsidRPr="00C25843" w:rsidRDefault="00EF5D4E" w:rsidP="00F10B8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>Veškeré změny budou zpracovány písemně ve formě číslovaných dodatků k této smlouvě.</w:t>
      </w:r>
    </w:p>
    <w:p w14:paraId="3E1258CC" w14:textId="77777777" w:rsidR="007A5605" w:rsidRDefault="0061563F" w:rsidP="007A560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 xml:space="preserve">Smlouva nabývá </w:t>
      </w:r>
      <w:r w:rsidR="00EF5D4E">
        <w:rPr>
          <w:rFonts w:asciiTheme="minorHAnsi" w:hAnsiTheme="minorHAnsi" w:cstheme="minorHAnsi"/>
          <w:color w:val="000000"/>
          <w:sz w:val="22"/>
        </w:rPr>
        <w:t xml:space="preserve">platnosti dnem podpisu oběma smluvními stranami a </w:t>
      </w:r>
      <w:r>
        <w:rPr>
          <w:rFonts w:asciiTheme="minorHAnsi" w:hAnsiTheme="minorHAnsi" w:cstheme="minorHAnsi"/>
          <w:color w:val="000000"/>
          <w:sz w:val="22"/>
        </w:rPr>
        <w:t>účinnosti dne zápisu ro registru smluv</w:t>
      </w:r>
      <w:r w:rsidR="00EF5D4E">
        <w:rPr>
          <w:rFonts w:asciiTheme="minorHAnsi" w:hAnsiTheme="minorHAnsi" w:cstheme="minorHAnsi"/>
          <w:color w:val="000000"/>
          <w:sz w:val="22"/>
        </w:rPr>
        <w:t>, což provede objednatel</w:t>
      </w:r>
      <w:r>
        <w:rPr>
          <w:rFonts w:asciiTheme="minorHAnsi" w:hAnsiTheme="minorHAnsi" w:cstheme="minorHAnsi"/>
          <w:color w:val="000000"/>
          <w:sz w:val="22"/>
        </w:rPr>
        <w:t>.</w:t>
      </w:r>
    </w:p>
    <w:p w14:paraId="6FA235D5" w14:textId="447B0241" w:rsidR="005F2F30" w:rsidRPr="007A5605" w:rsidRDefault="00EF5D4E" w:rsidP="007A560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</w:rPr>
      </w:pPr>
      <w:r w:rsidRPr="007A5605">
        <w:rPr>
          <w:rFonts w:asciiTheme="minorHAnsi" w:hAnsiTheme="minorHAnsi" w:cstheme="minorHAnsi"/>
          <w:color w:val="000000"/>
          <w:sz w:val="22"/>
        </w:rPr>
        <w:t>Nedílnou součástí této smlouvy j</w:t>
      </w:r>
      <w:r w:rsidR="007A5605" w:rsidRPr="007A5605">
        <w:rPr>
          <w:rFonts w:asciiTheme="minorHAnsi" w:hAnsiTheme="minorHAnsi" w:cstheme="minorHAnsi"/>
          <w:color w:val="000000"/>
          <w:sz w:val="22"/>
        </w:rPr>
        <w:t>e příloha č</w:t>
      </w:r>
      <w:r w:rsidRPr="007A5605">
        <w:rPr>
          <w:rFonts w:asciiTheme="minorHAnsi" w:hAnsiTheme="minorHAnsi" w:cstheme="minorHAnsi"/>
          <w:color w:val="000000"/>
          <w:sz w:val="22"/>
        </w:rPr>
        <w:t xml:space="preserve">. </w:t>
      </w:r>
      <w:r w:rsidR="009E117C" w:rsidRPr="007A5605">
        <w:rPr>
          <w:rFonts w:asciiTheme="minorHAnsi" w:hAnsiTheme="minorHAnsi" w:cstheme="minorHAnsi"/>
          <w:color w:val="000000"/>
          <w:sz w:val="22"/>
        </w:rPr>
        <w:t xml:space="preserve">1 – </w:t>
      </w:r>
      <w:r w:rsidR="007A5605" w:rsidRPr="007A5605">
        <w:rPr>
          <w:rFonts w:asciiTheme="minorHAnsi" w:hAnsiTheme="minorHAnsi" w:cstheme="minorHAnsi"/>
          <w:color w:val="000000"/>
          <w:sz w:val="22"/>
        </w:rPr>
        <w:t>Plochy pro potisk.</w:t>
      </w:r>
    </w:p>
    <w:p w14:paraId="164C3378" w14:textId="77777777" w:rsidR="00EF5D4E" w:rsidRPr="000348B3" w:rsidRDefault="00EF5D4E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</w:p>
    <w:p w14:paraId="6CB871B5" w14:textId="77777777" w:rsidR="00EF04E6" w:rsidRDefault="00EF04E6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</w:p>
    <w:p w14:paraId="693058C7" w14:textId="77777777" w:rsidR="00EF04E6" w:rsidRDefault="00EF04E6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</w:p>
    <w:p w14:paraId="045F2D9B" w14:textId="4049C5A6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  <w:r w:rsidRPr="000348B3">
        <w:rPr>
          <w:rFonts w:asciiTheme="minorHAnsi" w:hAnsiTheme="minorHAnsi" w:cstheme="minorHAnsi"/>
        </w:rPr>
        <w:t xml:space="preserve">V Praze dne </w:t>
      </w:r>
      <w:r w:rsidR="007A5605">
        <w:rPr>
          <w:rFonts w:asciiTheme="minorHAnsi" w:hAnsiTheme="minorHAnsi" w:cstheme="minorHAnsi"/>
        </w:rPr>
        <w:t>27</w:t>
      </w:r>
      <w:r w:rsidR="009E117C">
        <w:rPr>
          <w:rFonts w:asciiTheme="minorHAnsi" w:hAnsiTheme="minorHAnsi" w:cstheme="minorHAnsi"/>
        </w:rPr>
        <w:t>. 1</w:t>
      </w:r>
      <w:r w:rsidR="007A5605">
        <w:rPr>
          <w:rFonts w:asciiTheme="minorHAnsi" w:hAnsiTheme="minorHAnsi" w:cstheme="minorHAnsi"/>
        </w:rPr>
        <w:t>1</w:t>
      </w:r>
      <w:r w:rsidR="00050602">
        <w:rPr>
          <w:rFonts w:asciiTheme="minorHAnsi" w:hAnsiTheme="minorHAnsi" w:cstheme="minorHAnsi"/>
        </w:rPr>
        <w:t>.</w:t>
      </w:r>
      <w:r w:rsidR="00AC00B0">
        <w:rPr>
          <w:rFonts w:asciiTheme="minorHAnsi" w:hAnsiTheme="minorHAnsi" w:cstheme="minorHAnsi"/>
        </w:rPr>
        <w:t xml:space="preserve"> 2025</w:t>
      </w:r>
    </w:p>
    <w:p w14:paraId="526550D3" w14:textId="77777777" w:rsidR="0064455C" w:rsidRPr="000348B3" w:rsidRDefault="0064455C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</w:p>
    <w:p w14:paraId="13DA8D5D" w14:textId="4D38FA9C" w:rsidR="0064455C" w:rsidRDefault="0064455C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</w:p>
    <w:p w14:paraId="1DF31E7F" w14:textId="6639B295" w:rsidR="00EF04E6" w:rsidRDefault="00EF04E6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</w:p>
    <w:p w14:paraId="4E84F02B" w14:textId="77777777" w:rsidR="00EF04E6" w:rsidRPr="000348B3" w:rsidRDefault="00EF04E6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</w:p>
    <w:p w14:paraId="426DF30A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</w:rPr>
      </w:pPr>
    </w:p>
    <w:p w14:paraId="0F11A0B3" w14:textId="77777777" w:rsidR="00DB04EA" w:rsidRPr="000348B3" w:rsidRDefault="00DB04EA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  <w:r w:rsidRPr="000348B3">
        <w:rPr>
          <w:rFonts w:asciiTheme="minorHAnsi" w:hAnsiTheme="minorHAnsi" w:cstheme="minorHAnsi"/>
        </w:rPr>
        <w:t>…………………………………</w:t>
      </w:r>
      <w:r w:rsidR="000348B3">
        <w:rPr>
          <w:rFonts w:asciiTheme="minorHAnsi" w:hAnsiTheme="minorHAnsi" w:cstheme="minorHAnsi"/>
        </w:rPr>
        <w:t>…………..</w:t>
      </w:r>
      <w:r w:rsidRPr="000348B3">
        <w:rPr>
          <w:rFonts w:asciiTheme="minorHAnsi" w:hAnsiTheme="minorHAnsi" w:cstheme="minorHAnsi"/>
        </w:rPr>
        <w:t>…</w:t>
      </w:r>
      <w:r w:rsidRPr="000348B3">
        <w:rPr>
          <w:rFonts w:asciiTheme="minorHAnsi" w:hAnsiTheme="minorHAnsi" w:cstheme="minorHAnsi"/>
        </w:rPr>
        <w:tab/>
      </w:r>
      <w:r w:rsidRPr="000348B3">
        <w:rPr>
          <w:rFonts w:asciiTheme="minorHAnsi" w:hAnsiTheme="minorHAnsi" w:cstheme="minorHAnsi"/>
        </w:rPr>
        <w:tab/>
      </w:r>
      <w:r w:rsidRPr="000348B3">
        <w:rPr>
          <w:rFonts w:asciiTheme="minorHAnsi" w:hAnsiTheme="minorHAnsi" w:cstheme="minorHAnsi"/>
        </w:rPr>
        <w:tab/>
        <w:t>………………………………………………</w:t>
      </w:r>
    </w:p>
    <w:p w14:paraId="324EB33E" w14:textId="77777777" w:rsidR="00393F5F" w:rsidRDefault="00DB04EA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  <w:r w:rsidRPr="000348B3">
        <w:rPr>
          <w:rFonts w:asciiTheme="minorHAnsi" w:hAnsiTheme="minorHAnsi" w:cstheme="minorHAnsi"/>
        </w:rPr>
        <w:t>objednatel</w:t>
      </w:r>
      <w:r w:rsidR="00393F5F" w:rsidRPr="000348B3">
        <w:rPr>
          <w:rFonts w:asciiTheme="minorHAnsi" w:hAnsiTheme="minorHAnsi" w:cstheme="minorHAnsi"/>
        </w:rPr>
        <w:tab/>
      </w:r>
      <w:r w:rsidR="00393F5F" w:rsidRPr="000348B3">
        <w:rPr>
          <w:rFonts w:asciiTheme="minorHAnsi" w:hAnsiTheme="minorHAnsi" w:cstheme="minorHAnsi"/>
        </w:rPr>
        <w:tab/>
      </w:r>
      <w:r w:rsidR="00393F5F" w:rsidRPr="000348B3">
        <w:rPr>
          <w:rFonts w:asciiTheme="minorHAnsi" w:hAnsiTheme="minorHAnsi" w:cstheme="minorHAnsi"/>
        </w:rPr>
        <w:tab/>
      </w:r>
      <w:r w:rsidR="00393F5F" w:rsidRPr="000348B3">
        <w:rPr>
          <w:rFonts w:asciiTheme="minorHAnsi" w:hAnsiTheme="minorHAnsi" w:cstheme="minorHAnsi"/>
        </w:rPr>
        <w:tab/>
      </w:r>
      <w:r w:rsidR="00393F5F" w:rsidRPr="000348B3">
        <w:rPr>
          <w:rFonts w:asciiTheme="minorHAnsi" w:hAnsiTheme="minorHAnsi" w:cstheme="minorHAnsi"/>
        </w:rPr>
        <w:tab/>
      </w:r>
      <w:r w:rsidR="00393F5F" w:rsidRPr="000348B3">
        <w:rPr>
          <w:rFonts w:asciiTheme="minorHAnsi" w:hAnsiTheme="minorHAnsi" w:cstheme="minorHAnsi"/>
        </w:rPr>
        <w:tab/>
      </w:r>
      <w:r w:rsidR="000348B3">
        <w:rPr>
          <w:rFonts w:asciiTheme="minorHAnsi" w:hAnsiTheme="minorHAnsi" w:cstheme="minorHAnsi"/>
        </w:rPr>
        <w:t>dodavatel</w:t>
      </w:r>
    </w:p>
    <w:p w14:paraId="103F1E8E" w14:textId="447AC668" w:rsidR="000348B3" w:rsidRDefault="000348B3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6083D692" w14:textId="77777777" w:rsidR="00E73065" w:rsidRDefault="00E73065">
      <w:pPr>
        <w:spacing w:after="0"/>
        <w:rPr>
          <w:rFonts w:asciiTheme="minorHAnsi" w:hAnsiTheme="minorHAnsi" w:cstheme="minorHAnsi"/>
        </w:rPr>
      </w:pPr>
    </w:p>
    <w:p w14:paraId="366F62D2" w14:textId="77777777" w:rsidR="007A5605" w:rsidRDefault="007A5605">
      <w:pPr>
        <w:spacing w:after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3CCB8697" w14:textId="5DF5B6B7" w:rsidR="00E73065" w:rsidRPr="00E73065" w:rsidRDefault="00E73065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  <w:b/>
        </w:rPr>
      </w:pPr>
      <w:r w:rsidRPr="00E73065">
        <w:rPr>
          <w:rFonts w:asciiTheme="minorHAnsi" w:hAnsiTheme="minorHAnsi" w:cstheme="minorHAnsi"/>
          <w:b/>
        </w:rPr>
        <w:lastRenderedPageBreak/>
        <w:t>Příloha č. 1 ke Smlouvě o dílo č.j. UPM /</w:t>
      </w:r>
      <w:r w:rsidR="007A5605">
        <w:rPr>
          <w:rFonts w:asciiTheme="minorHAnsi" w:hAnsiTheme="minorHAnsi" w:cstheme="minorHAnsi"/>
          <w:b/>
        </w:rPr>
        <w:t>3203</w:t>
      </w:r>
      <w:r w:rsidR="00596237">
        <w:rPr>
          <w:rFonts w:asciiTheme="minorHAnsi" w:hAnsiTheme="minorHAnsi" w:cstheme="minorHAnsi"/>
          <w:b/>
        </w:rPr>
        <w:t xml:space="preserve"> </w:t>
      </w:r>
      <w:r w:rsidRPr="00E73065">
        <w:rPr>
          <w:rFonts w:asciiTheme="minorHAnsi" w:hAnsiTheme="minorHAnsi" w:cstheme="minorHAnsi"/>
          <w:b/>
        </w:rPr>
        <w:t>/ 20</w:t>
      </w:r>
      <w:r w:rsidR="00596237">
        <w:rPr>
          <w:rFonts w:asciiTheme="minorHAnsi" w:hAnsiTheme="minorHAnsi" w:cstheme="minorHAnsi"/>
          <w:b/>
        </w:rPr>
        <w:t>2</w:t>
      </w:r>
      <w:r w:rsidR="00AC00B0">
        <w:rPr>
          <w:rFonts w:asciiTheme="minorHAnsi" w:hAnsiTheme="minorHAnsi" w:cstheme="minorHAnsi"/>
          <w:b/>
        </w:rPr>
        <w:t>5</w:t>
      </w:r>
    </w:p>
    <w:p w14:paraId="166E3A44" w14:textId="77777777" w:rsidR="00CE43DF" w:rsidRDefault="00CE43DF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  <w:b/>
          <w:u w:val="single"/>
        </w:rPr>
      </w:pPr>
    </w:p>
    <w:p w14:paraId="66F729BE" w14:textId="14A1A6CF" w:rsidR="00E73065" w:rsidRPr="00EF5D4E" w:rsidRDefault="007A5605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Plochy pro potisk</w:t>
      </w:r>
    </w:p>
    <w:p w14:paraId="33094487" w14:textId="2F8B293D" w:rsidR="00E73065" w:rsidRPr="00AC00B0" w:rsidRDefault="00E73065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  <w:b/>
        </w:rPr>
      </w:pPr>
      <w:r w:rsidRPr="00AC00B0">
        <w:rPr>
          <w:rFonts w:asciiTheme="minorHAnsi" w:hAnsiTheme="minorHAnsi" w:cstheme="minorHAnsi"/>
          <w:b/>
        </w:rPr>
        <w:t>Výstava „</w:t>
      </w:r>
      <w:r w:rsidR="007A5605">
        <w:rPr>
          <w:rFonts w:asciiTheme="minorHAnsi" w:hAnsiTheme="minorHAnsi" w:cstheme="minorHAnsi"/>
          <w:b/>
        </w:rPr>
        <w:t>LʼEsprit français. Francouzský meziválečný reklamní plakát</w:t>
      </w:r>
      <w:r w:rsidRPr="00AC00B0">
        <w:rPr>
          <w:rFonts w:asciiTheme="minorHAnsi" w:hAnsiTheme="minorHAnsi" w:cstheme="minorHAnsi"/>
          <w:b/>
        </w:rPr>
        <w:t>“</w:t>
      </w:r>
    </w:p>
    <w:p w14:paraId="0596B51B" w14:textId="71805F37" w:rsidR="00F10B89" w:rsidRDefault="00F10B89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</w:p>
    <w:p w14:paraId="5228A7E6" w14:textId="379B2339" w:rsidR="00447E31" w:rsidRPr="000348B3" w:rsidRDefault="007A5605" w:rsidP="002955DD">
      <w:pPr>
        <w:spacing w:line="259" w:lineRule="auto"/>
        <w:rPr>
          <w:rFonts w:asciiTheme="minorHAnsi" w:hAnsiTheme="minorHAnsi" w:cstheme="minorHAnsi"/>
        </w:rPr>
      </w:pPr>
      <w:r>
        <w:rPr>
          <w:noProof/>
          <w:lang w:eastAsia="cs-CZ"/>
        </w:rPr>
        <w:drawing>
          <wp:inline distT="0" distB="0" distL="0" distR="0" wp14:anchorId="55A30BE3" wp14:editId="505915E0">
            <wp:extent cx="7473594" cy="4678347"/>
            <wp:effectExtent l="6985" t="0" r="1270" b="127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487493" cy="468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47E31">
        <w:rPr>
          <w:rFonts w:asciiTheme="minorHAnsi" w:hAnsiTheme="minorHAnsi" w:cstheme="minorHAnsi"/>
        </w:rPr>
        <w:t>_______________________________________________________________________________</w:t>
      </w:r>
    </w:p>
    <w:sectPr w:rsidR="00447E31" w:rsidRPr="000348B3" w:rsidSect="00EF04E6">
      <w:headerReference w:type="default" r:id="rId8"/>
      <w:footerReference w:type="default" r:id="rId9"/>
      <w:pgSz w:w="11906" w:h="16838" w:code="9"/>
      <w:pgMar w:top="1135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CE2D6" w14:textId="77777777" w:rsidR="00682185" w:rsidRDefault="00682185" w:rsidP="000348B3">
      <w:pPr>
        <w:spacing w:after="0"/>
      </w:pPr>
      <w:r>
        <w:separator/>
      </w:r>
    </w:p>
  </w:endnote>
  <w:endnote w:type="continuationSeparator" w:id="0">
    <w:p w14:paraId="129685DD" w14:textId="77777777" w:rsidR="00682185" w:rsidRDefault="00682185" w:rsidP="000348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195165871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D64235D" w14:textId="7C610490" w:rsidR="000348B3" w:rsidRPr="000348B3" w:rsidRDefault="000348B3">
            <w:pPr>
              <w:pStyle w:val="Zpa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348B3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Stránka </w:t>
            </w:r>
            <w:r w:rsidRPr="000348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0348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0348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EF04E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0348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0348B3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z </w:t>
            </w:r>
            <w:r w:rsidRPr="000348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0348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0348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EF04E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3</w:t>
            </w:r>
            <w:r w:rsidRPr="000348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5AD7E60" w14:textId="77777777" w:rsidR="000348B3" w:rsidRDefault="000348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C79CF" w14:textId="77777777" w:rsidR="00682185" w:rsidRDefault="00682185" w:rsidP="000348B3">
      <w:pPr>
        <w:spacing w:after="0"/>
      </w:pPr>
      <w:r>
        <w:separator/>
      </w:r>
    </w:p>
  </w:footnote>
  <w:footnote w:type="continuationSeparator" w:id="0">
    <w:p w14:paraId="4FE3735D" w14:textId="77777777" w:rsidR="00682185" w:rsidRDefault="00682185" w:rsidP="000348B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76FD0" w14:textId="77777777" w:rsidR="00F10B89" w:rsidRDefault="00F10B89" w:rsidP="00F10B89">
    <w:pPr>
      <w:pStyle w:val="Zhlav"/>
      <w:jc w:val="center"/>
    </w:pPr>
    <w:r>
      <w:rPr>
        <w:rFonts w:asciiTheme="minorHAnsi" w:hAnsiTheme="minorHAnsi" w:cstheme="minorHAnsi"/>
        <w:b/>
        <w:bCs/>
        <w:noProof/>
        <w:sz w:val="36"/>
        <w:lang w:eastAsia="cs-CZ"/>
      </w:rPr>
      <w:drawing>
        <wp:inline distT="0" distB="0" distL="0" distR="0" wp14:anchorId="7FFC58A3" wp14:editId="0EE17468">
          <wp:extent cx="1019175" cy="504825"/>
          <wp:effectExtent l="0" t="0" r="9525" b="9525"/>
          <wp:docPr id="4" name="Obrázek 4" descr="LOGO UP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UP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93DA9"/>
    <w:multiLevelType w:val="hybridMultilevel"/>
    <w:tmpl w:val="550E66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5092B"/>
    <w:multiLevelType w:val="hybridMultilevel"/>
    <w:tmpl w:val="B7B4FE44"/>
    <w:lvl w:ilvl="0" w:tplc="04050001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FC3832"/>
    <w:multiLevelType w:val="hybridMultilevel"/>
    <w:tmpl w:val="CB3662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2B6EFC"/>
    <w:multiLevelType w:val="hybridMultilevel"/>
    <w:tmpl w:val="4E046788"/>
    <w:lvl w:ilvl="0" w:tplc="A3D0CE70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8EB"/>
    <w:rsid w:val="00032F53"/>
    <w:rsid w:val="000348B3"/>
    <w:rsid w:val="0004315A"/>
    <w:rsid w:val="00050602"/>
    <w:rsid w:val="00091CFB"/>
    <w:rsid w:val="001011B2"/>
    <w:rsid w:val="0015645F"/>
    <w:rsid w:val="00190A00"/>
    <w:rsid w:val="001C40ED"/>
    <w:rsid w:val="001F2F5E"/>
    <w:rsid w:val="00213E60"/>
    <w:rsid w:val="00225FC7"/>
    <w:rsid w:val="002574A9"/>
    <w:rsid w:val="00284753"/>
    <w:rsid w:val="002955DD"/>
    <w:rsid w:val="002A2507"/>
    <w:rsid w:val="002B5582"/>
    <w:rsid w:val="002C3E29"/>
    <w:rsid w:val="002D0C20"/>
    <w:rsid w:val="002D4A01"/>
    <w:rsid w:val="002E6294"/>
    <w:rsid w:val="002F393F"/>
    <w:rsid w:val="003036FD"/>
    <w:rsid w:val="00332983"/>
    <w:rsid w:val="0034239B"/>
    <w:rsid w:val="00342B2B"/>
    <w:rsid w:val="003571E1"/>
    <w:rsid w:val="00361379"/>
    <w:rsid w:val="00393F5F"/>
    <w:rsid w:val="003C3201"/>
    <w:rsid w:val="003D7299"/>
    <w:rsid w:val="003F39B7"/>
    <w:rsid w:val="0040068B"/>
    <w:rsid w:val="00404851"/>
    <w:rsid w:val="00406A6B"/>
    <w:rsid w:val="00426D6E"/>
    <w:rsid w:val="00447E31"/>
    <w:rsid w:val="00472361"/>
    <w:rsid w:val="004A5719"/>
    <w:rsid w:val="004D6171"/>
    <w:rsid w:val="004E1467"/>
    <w:rsid w:val="004E26DE"/>
    <w:rsid w:val="004E4FE9"/>
    <w:rsid w:val="00515152"/>
    <w:rsid w:val="00526493"/>
    <w:rsid w:val="00555507"/>
    <w:rsid w:val="00572E40"/>
    <w:rsid w:val="00596237"/>
    <w:rsid w:val="005A56DB"/>
    <w:rsid w:val="005D40CA"/>
    <w:rsid w:val="005F2F30"/>
    <w:rsid w:val="005F7081"/>
    <w:rsid w:val="0061563F"/>
    <w:rsid w:val="0064455C"/>
    <w:rsid w:val="00651C0B"/>
    <w:rsid w:val="00682185"/>
    <w:rsid w:val="006B120C"/>
    <w:rsid w:val="00740B00"/>
    <w:rsid w:val="0074286F"/>
    <w:rsid w:val="00747131"/>
    <w:rsid w:val="00756422"/>
    <w:rsid w:val="00782944"/>
    <w:rsid w:val="007A5605"/>
    <w:rsid w:val="007E1B12"/>
    <w:rsid w:val="007F3DC4"/>
    <w:rsid w:val="008168C3"/>
    <w:rsid w:val="008258E9"/>
    <w:rsid w:val="0083315C"/>
    <w:rsid w:val="00863E6B"/>
    <w:rsid w:val="008855DE"/>
    <w:rsid w:val="00893A10"/>
    <w:rsid w:val="008B64C1"/>
    <w:rsid w:val="008D2A1B"/>
    <w:rsid w:val="008E675E"/>
    <w:rsid w:val="00926CEF"/>
    <w:rsid w:val="009407AF"/>
    <w:rsid w:val="00960D06"/>
    <w:rsid w:val="009E117C"/>
    <w:rsid w:val="00A516BA"/>
    <w:rsid w:val="00A63678"/>
    <w:rsid w:val="00A94C13"/>
    <w:rsid w:val="00AA1537"/>
    <w:rsid w:val="00AC00B0"/>
    <w:rsid w:val="00AE346E"/>
    <w:rsid w:val="00B04095"/>
    <w:rsid w:val="00B21DE2"/>
    <w:rsid w:val="00B36538"/>
    <w:rsid w:val="00B63C97"/>
    <w:rsid w:val="00BD46CD"/>
    <w:rsid w:val="00C25843"/>
    <w:rsid w:val="00C51F8D"/>
    <w:rsid w:val="00CE43DF"/>
    <w:rsid w:val="00D2305A"/>
    <w:rsid w:val="00DB04EA"/>
    <w:rsid w:val="00DB0665"/>
    <w:rsid w:val="00DB7D47"/>
    <w:rsid w:val="00DE68EB"/>
    <w:rsid w:val="00E5182B"/>
    <w:rsid w:val="00E536D8"/>
    <w:rsid w:val="00E73065"/>
    <w:rsid w:val="00E83A28"/>
    <w:rsid w:val="00EA1304"/>
    <w:rsid w:val="00EA51D0"/>
    <w:rsid w:val="00EB23FF"/>
    <w:rsid w:val="00EE5620"/>
    <w:rsid w:val="00EF04E6"/>
    <w:rsid w:val="00EF5D4E"/>
    <w:rsid w:val="00F10B89"/>
    <w:rsid w:val="00F23820"/>
    <w:rsid w:val="00FF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87C6E3"/>
  <w15:docId w15:val="{87B3A30C-1AFE-4919-904E-9469DE09B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5FC7"/>
    <w:pPr>
      <w:spacing w:after="200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6CEF"/>
    <w:pPr>
      <w:spacing w:after="0"/>
      <w:ind w:left="720"/>
      <w:contextualSpacing/>
    </w:pPr>
    <w:rPr>
      <w:rFonts w:eastAsia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5182B"/>
    <w:pPr>
      <w:tabs>
        <w:tab w:val="center" w:pos="4536"/>
        <w:tab w:val="right" w:pos="9072"/>
      </w:tabs>
      <w:spacing w:after="0"/>
    </w:pPr>
    <w:rPr>
      <w:rFonts w:eastAsia="Times New Roman"/>
      <w:sz w:val="24"/>
      <w:szCs w:val="24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E5182B"/>
    <w:rPr>
      <w:rFonts w:eastAsia="Times New Roman"/>
      <w:sz w:val="24"/>
      <w:szCs w:val="24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0348B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0348B3"/>
    <w:rPr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485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485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2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UPM Praha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UPM</dc:creator>
  <cp:lastModifiedBy>Neskerová Michaela</cp:lastModifiedBy>
  <cp:revision>3</cp:revision>
  <cp:lastPrinted>2025-12-04T08:35:00Z</cp:lastPrinted>
  <dcterms:created xsi:type="dcterms:W3CDTF">2025-12-08T11:08:00Z</dcterms:created>
  <dcterms:modified xsi:type="dcterms:W3CDTF">2025-12-08T11:08:00Z</dcterms:modified>
</cp:coreProperties>
</file>