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8301C6" w14:paraId="46C63752" w14:textId="77777777">
        <w:trPr>
          <w:cantSplit/>
        </w:trPr>
        <w:tc>
          <w:tcPr>
            <w:tcW w:w="187" w:type="dxa"/>
          </w:tcPr>
          <w:p w14:paraId="2F011ACE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86E1E3C" w14:textId="77777777" w:rsidR="008301C6" w:rsidRDefault="00FF7F2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D910C48" wp14:editId="6090F41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38AD5FE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50401DDB" w14:textId="77777777" w:rsidR="008301C6" w:rsidRDefault="00FF7F24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*S00BX02SONYV*</w:t>
            </w:r>
          </w:p>
        </w:tc>
      </w:tr>
      <w:tr w:rsidR="008301C6" w14:paraId="797AEF5C" w14:textId="77777777">
        <w:trPr>
          <w:cantSplit/>
        </w:trPr>
        <w:tc>
          <w:tcPr>
            <w:tcW w:w="187" w:type="dxa"/>
          </w:tcPr>
          <w:p w14:paraId="3D4519AF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1EF720B3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9AE2981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8301C6" w14:paraId="4AC42BB8" w14:textId="77777777">
        <w:trPr>
          <w:cantSplit/>
        </w:trPr>
        <w:tc>
          <w:tcPr>
            <w:tcW w:w="2150" w:type="dxa"/>
            <w:gridSpan w:val="5"/>
          </w:tcPr>
          <w:p w14:paraId="7C3D90C8" w14:textId="77777777" w:rsidR="008301C6" w:rsidRDefault="008301C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0E84C4E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8301C6" w14:paraId="16F35B1E" w14:textId="77777777">
        <w:trPr>
          <w:cantSplit/>
        </w:trPr>
        <w:tc>
          <w:tcPr>
            <w:tcW w:w="9352" w:type="dxa"/>
            <w:gridSpan w:val="11"/>
          </w:tcPr>
          <w:p w14:paraId="62CE1473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6E21AF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0FB517D" w14:textId="77777777" w:rsidR="008301C6" w:rsidRDefault="00FF7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1471D5BF" w14:textId="77777777" w:rsidR="008301C6" w:rsidRDefault="00FF7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8301C6" w14:paraId="371F0BA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D5FDE13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1D72E7C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BIOANALYTIKA CZ, s.r.o.</w:t>
            </w:r>
          </w:p>
        </w:tc>
      </w:tr>
      <w:tr w:rsidR="008301C6" w14:paraId="75B02FF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0E35B9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652FCBF4" w14:textId="77777777" w:rsidR="008301C6" w:rsidRDefault="008301C6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8301C6" w14:paraId="5659448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32E3A1C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F77EA03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 Chrudim III., </w:t>
            </w:r>
            <w:proofErr w:type="spellStart"/>
            <w:r>
              <w:rPr>
                <w:rFonts w:ascii="Calibri" w:hAnsi="Calibri"/>
                <w:sz w:val="21"/>
              </w:rPr>
              <w:t>Píšťovy</w:t>
            </w:r>
            <w:proofErr w:type="spellEnd"/>
            <w:r>
              <w:rPr>
                <w:rFonts w:ascii="Calibri" w:hAnsi="Calibri"/>
                <w:sz w:val="21"/>
              </w:rPr>
              <w:t xml:space="preserve"> čp. 820, PSČ 537 01</w:t>
            </w:r>
          </w:p>
        </w:tc>
      </w:tr>
      <w:tr w:rsidR="008301C6" w14:paraId="75C1267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A65B1D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3E02353C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25916629</w:t>
            </w:r>
          </w:p>
        </w:tc>
      </w:tr>
      <w:tr w:rsidR="008301C6" w14:paraId="52B3E42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DEEBEF7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B20C1B4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CZ25916629</w:t>
            </w:r>
          </w:p>
        </w:tc>
      </w:tr>
      <w:tr w:rsidR="008301C6" w14:paraId="3901941C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A450DED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263421CE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5D2F9523" w14:textId="77777777">
        <w:trPr>
          <w:cantSplit/>
        </w:trPr>
        <w:tc>
          <w:tcPr>
            <w:tcW w:w="5237" w:type="dxa"/>
            <w:gridSpan w:val="7"/>
          </w:tcPr>
          <w:p w14:paraId="0C9BB976" w14:textId="66A651C8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4D269BB0" w14:textId="77777777" w:rsidR="008301C6" w:rsidRDefault="008301C6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8301C6" w14:paraId="1AFD1C15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57956A1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3E35DA0C" w14:textId="77777777">
        <w:trPr>
          <w:cantSplit/>
        </w:trPr>
        <w:tc>
          <w:tcPr>
            <w:tcW w:w="9352" w:type="dxa"/>
            <w:gridSpan w:val="11"/>
          </w:tcPr>
          <w:p w14:paraId="7B2B10F1" w14:textId="77777777" w:rsidR="008301C6" w:rsidRDefault="00FF7F24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OBJ711/00727/25</w:t>
            </w:r>
          </w:p>
        </w:tc>
      </w:tr>
      <w:tr w:rsidR="008301C6" w14:paraId="5C5BED2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2FAD8CD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7E66CE3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A6430B" w14:textId="77777777" w:rsidR="008301C6" w:rsidRDefault="00FF7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8301C6" w14:paraId="6F37A78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9021049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3CA5CBDC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45237655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7C7F7803" w14:textId="77777777" w:rsidR="008301C6" w:rsidRDefault="00FF7F24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412C02D3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0753CAE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8301C6" w14:paraId="46C76B8E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78EF" w14:textId="77777777" w:rsidR="008301C6" w:rsidRDefault="008301C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43A3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akreditované měření pracovního prostředí v ZŠ Ohrazenice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5A3BF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86 360,00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C6EE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104 495,60</w:t>
            </w:r>
          </w:p>
        </w:tc>
      </w:tr>
      <w:tr w:rsidR="008301C6" w14:paraId="7BBCC338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6B761148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EA2C" w14:textId="77777777" w:rsidR="008301C6" w:rsidRDefault="008301C6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6CEE" w14:textId="77777777" w:rsidR="008301C6" w:rsidRDefault="00FF7F2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104 495,60</w:t>
            </w:r>
          </w:p>
        </w:tc>
      </w:tr>
      <w:tr w:rsidR="008301C6" w14:paraId="1E2D8425" w14:textId="77777777">
        <w:trPr>
          <w:cantSplit/>
        </w:trPr>
        <w:tc>
          <w:tcPr>
            <w:tcW w:w="9352" w:type="dxa"/>
            <w:gridSpan w:val="11"/>
          </w:tcPr>
          <w:p w14:paraId="139A369B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C6" w14:paraId="548909D8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53333CE2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FB381D7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30.12.2025</w:t>
            </w:r>
          </w:p>
        </w:tc>
      </w:tr>
      <w:tr w:rsidR="008301C6" w14:paraId="3D8E42E7" w14:textId="77777777">
        <w:trPr>
          <w:cantSplit/>
        </w:trPr>
        <w:tc>
          <w:tcPr>
            <w:tcW w:w="1122" w:type="dxa"/>
            <w:gridSpan w:val="3"/>
          </w:tcPr>
          <w:p w14:paraId="284B7D4F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7313115E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8301C6" w14:paraId="1EC3451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A96639" w14:textId="0E4583C4" w:rsidR="008301C6" w:rsidRDefault="00A776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Calibri" w:hAnsi="Calibri"/>
                <w:sz w:val="21"/>
              </w:rPr>
              <w:t>Hrazeno z akce: kapitola 0711 velká údržba školských zařízení</w:t>
            </w:r>
          </w:p>
        </w:tc>
      </w:tr>
      <w:tr w:rsidR="008301C6" w14:paraId="0259C52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43D6508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1D1B4369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48EDAD41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611C7E04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01.12.2025</w:t>
            </w:r>
          </w:p>
        </w:tc>
      </w:tr>
      <w:tr w:rsidR="008301C6" w14:paraId="2697BF0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9F5D276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2D4CD4BF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6873D71" w14:textId="77777777" w:rsidR="008301C6" w:rsidRDefault="008301C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301C6" w14:paraId="11F0E56D" w14:textId="77777777">
        <w:trPr>
          <w:cantSplit/>
        </w:trPr>
        <w:tc>
          <w:tcPr>
            <w:tcW w:w="9352" w:type="dxa"/>
            <w:gridSpan w:val="11"/>
          </w:tcPr>
          <w:p w14:paraId="778A5BCE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C6" w14:paraId="18CFAA7B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19E362D" w14:textId="3DCF75CC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5762D1">
              <w:rPr>
                <w:rFonts w:ascii="Calibri" w:hAnsi="Calibri"/>
                <w:sz w:val="21"/>
              </w:rPr>
              <w:t xml:space="preserve">: </w:t>
            </w:r>
          </w:p>
        </w:tc>
        <w:tc>
          <w:tcPr>
            <w:tcW w:w="4676" w:type="dxa"/>
            <w:gridSpan w:val="5"/>
            <w:vAlign w:val="center"/>
          </w:tcPr>
          <w:p w14:paraId="0D91434D" w14:textId="137DE615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5762D1">
              <w:rPr>
                <w:rFonts w:ascii="Calibri" w:hAnsi="Calibri"/>
                <w:sz w:val="21"/>
              </w:rPr>
              <w:t xml:space="preserve">: </w:t>
            </w:r>
            <w:r w:rsidR="005E73AB">
              <w:rPr>
                <w:rFonts w:ascii="Calibri" w:hAnsi="Calibri"/>
                <w:sz w:val="21"/>
              </w:rPr>
              <w:t>Ing. Kateřina</w:t>
            </w:r>
            <w:r w:rsidR="005762D1"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8301C6" w14:paraId="37139E06" w14:textId="77777777">
        <w:trPr>
          <w:cantSplit/>
        </w:trPr>
        <w:tc>
          <w:tcPr>
            <w:tcW w:w="9352" w:type="dxa"/>
            <w:gridSpan w:val="11"/>
          </w:tcPr>
          <w:p w14:paraId="71CBEB6D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C6" w14:paraId="1320FBF1" w14:textId="77777777">
        <w:trPr>
          <w:cantSplit/>
        </w:trPr>
        <w:tc>
          <w:tcPr>
            <w:tcW w:w="9352" w:type="dxa"/>
            <w:gridSpan w:val="11"/>
          </w:tcPr>
          <w:p w14:paraId="06A2158A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C6" w14:paraId="6195F516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736E17DA" w14:textId="5772C1FF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8301C6" w14:paraId="79E9543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0E8469A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Telefon:  |</w:t>
            </w:r>
            <w:proofErr w:type="gramEnd"/>
            <w:r>
              <w:rPr>
                <w:rFonts w:ascii="Calibri" w:hAnsi="Calibri"/>
                <w:sz w:val="21"/>
              </w:rPr>
              <w:t xml:space="preserve"> Email: </w:t>
            </w:r>
          </w:p>
        </w:tc>
      </w:tr>
      <w:tr w:rsidR="008301C6" w14:paraId="3D003BCF" w14:textId="77777777">
        <w:trPr>
          <w:cantSplit/>
        </w:trPr>
        <w:tc>
          <w:tcPr>
            <w:tcW w:w="9352" w:type="dxa"/>
            <w:gridSpan w:val="11"/>
          </w:tcPr>
          <w:p w14:paraId="0750ACC2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8301C6" w14:paraId="12378E6C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4D0349EB" w14:textId="77777777" w:rsidR="008301C6" w:rsidRDefault="00FF7F24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8301C6" w14:paraId="010E56A6" w14:textId="77777777">
        <w:trPr>
          <w:cantSplit/>
        </w:trPr>
        <w:tc>
          <w:tcPr>
            <w:tcW w:w="9352" w:type="dxa"/>
            <w:gridSpan w:val="11"/>
          </w:tcPr>
          <w:p w14:paraId="785F74BC" w14:textId="77777777" w:rsidR="008301C6" w:rsidRDefault="008301C6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E1EC5A5" w14:textId="77777777" w:rsidR="00FF7F24" w:rsidRDefault="00FF7F24"/>
    <w:sectPr w:rsidR="00FF7F24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1C6"/>
    <w:rsid w:val="005046A6"/>
    <w:rsid w:val="005762D1"/>
    <w:rsid w:val="005E73AB"/>
    <w:rsid w:val="008301C6"/>
    <w:rsid w:val="00847168"/>
    <w:rsid w:val="00A776C6"/>
    <w:rsid w:val="00B47250"/>
    <w:rsid w:val="00FB2443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D5B82"/>
  <w15:docId w15:val="{B3622DF5-14BA-4D85-B277-B205AD7C7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233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Sigmundová Martina</dc:creator>
  <cp:lastModifiedBy>Randusová Irena</cp:lastModifiedBy>
  <cp:revision>2</cp:revision>
  <dcterms:created xsi:type="dcterms:W3CDTF">2025-12-01T14:57:00Z</dcterms:created>
  <dcterms:modified xsi:type="dcterms:W3CDTF">2025-12-01T14:57:00Z</dcterms:modified>
</cp:coreProperties>
</file>