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CECC4" w14:textId="6C898008" w:rsidR="00672185" w:rsidRDefault="00672185" w:rsidP="00672185">
      <w:pPr>
        <w:rPr>
          <w:b/>
        </w:rPr>
      </w:pPr>
      <w:r w:rsidRPr="00BF02C4">
        <w:t xml:space="preserve">Objednávka č.: </w:t>
      </w:r>
      <w:r w:rsidR="00BF5E0C">
        <w:t>3</w:t>
      </w:r>
      <w:r w:rsidR="00CB64D8">
        <w:t>34</w:t>
      </w:r>
      <w:r w:rsidRPr="00BF02C4">
        <w:t>/00873489/2025</w:t>
      </w:r>
    </w:p>
    <w:p w14:paraId="4323C769" w14:textId="77777777" w:rsidR="001428FE" w:rsidRDefault="003E7371" w:rsidP="001428FE">
      <w:pPr>
        <w:rPr>
          <w:b/>
        </w:rPr>
      </w:pPr>
      <w:r>
        <w:rPr>
          <w:b/>
        </w:rPr>
        <w:t>Odběratel:</w:t>
      </w:r>
      <w:r w:rsidR="001428FE">
        <w:rPr>
          <w:b/>
        </w:rPr>
        <w:t xml:space="preserve">                                                                                                   </w:t>
      </w:r>
    </w:p>
    <w:p w14:paraId="4EA5E76D" w14:textId="77777777" w:rsidR="000D3D2C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ascii="Calibri" w:hAnsi="Calibri" w:cs="Calibri"/>
          <w:b/>
        </w:rPr>
      </w:pPr>
      <w:r w:rsidRPr="00870276">
        <w:rPr>
          <w:rFonts w:ascii="Calibri" w:hAnsi="Calibri" w:cs="Calibri"/>
          <w:b/>
        </w:rPr>
        <w:t xml:space="preserve">OU, </w:t>
      </w:r>
      <w:proofErr w:type="spellStart"/>
      <w:r w:rsidRPr="00870276">
        <w:rPr>
          <w:rFonts w:ascii="Calibri" w:hAnsi="Calibri" w:cs="Calibri"/>
          <w:b/>
        </w:rPr>
        <w:t>PrŠ</w:t>
      </w:r>
      <w:proofErr w:type="spellEnd"/>
      <w:r w:rsidR="00A302D5">
        <w:rPr>
          <w:rFonts w:ascii="Calibri" w:hAnsi="Calibri" w:cs="Calibri"/>
          <w:b/>
        </w:rPr>
        <w:t xml:space="preserve"> a</w:t>
      </w:r>
      <w:r w:rsidR="004B792E">
        <w:rPr>
          <w:rFonts w:ascii="Calibri" w:hAnsi="Calibri" w:cs="Calibri"/>
          <w:b/>
        </w:rPr>
        <w:t xml:space="preserve"> </w:t>
      </w:r>
      <w:r w:rsidRPr="00870276">
        <w:rPr>
          <w:rFonts w:ascii="Calibri" w:hAnsi="Calibri" w:cs="Calibri"/>
          <w:b/>
        </w:rPr>
        <w:t>ZŠ</w:t>
      </w:r>
      <w:r w:rsidR="00A302D5">
        <w:rPr>
          <w:rFonts w:ascii="Calibri" w:hAnsi="Calibri" w:cs="Calibri"/>
          <w:b/>
        </w:rPr>
        <w:t xml:space="preserve"> </w:t>
      </w:r>
      <w:r w:rsidRPr="00870276">
        <w:rPr>
          <w:rFonts w:ascii="Calibri" w:hAnsi="Calibri" w:cs="Calibri"/>
          <w:b/>
        </w:rPr>
        <w:t>Příbram IV, p. o.</w:t>
      </w:r>
      <w:r w:rsidR="001428FE" w:rsidRPr="00870276">
        <w:rPr>
          <w:rFonts w:ascii="Calibri" w:hAnsi="Calibri" w:cs="Calibri"/>
          <w:b/>
        </w:rPr>
        <w:t xml:space="preserve">                  </w:t>
      </w:r>
    </w:p>
    <w:p w14:paraId="4DAC2A19" w14:textId="77777777" w:rsidR="001428FE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0276">
        <w:rPr>
          <w:b/>
        </w:rPr>
        <w:t>IČ</w:t>
      </w:r>
      <w:r w:rsidR="001428FE" w:rsidRPr="00870276">
        <w:rPr>
          <w:b/>
        </w:rPr>
        <w:t>O</w:t>
      </w:r>
      <w:r w:rsidRPr="00870276">
        <w:rPr>
          <w:b/>
        </w:rPr>
        <w:t>: 00873489</w:t>
      </w:r>
      <w:r w:rsidR="001428FE" w:rsidRPr="00870276">
        <w:rPr>
          <w:b/>
        </w:rPr>
        <w:t xml:space="preserve"> </w:t>
      </w:r>
      <w:r w:rsidR="00026972" w:rsidRPr="00870276">
        <w:rPr>
          <w:b/>
        </w:rPr>
        <w:t xml:space="preserve"> </w:t>
      </w:r>
      <w:r w:rsidR="001428FE" w:rsidRPr="00870276">
        <w:rPr>
          <w:b/>
        </w:rPr>
        <w:t xml:space="preserve">                                                     </w:t>
      </w:r>
    </w:p>
    <w:p w14:paraId="60D7D154" w14:textId="77777777" w:rsidR="001428FE" w:rsidRPr="001428FE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70276">
        <w:rPr>
          <w:b/>
        </w:rPr>
        <w:t>Pod Šachtami 335</w:t>
      </w:r>
      <w:r w:rsidR="001428FE">
        <w:t xml:space="preserve">       </w:t>
      </w:r>
      <w:r w:rsidR="00026972">
        <w:t xml:space="preserve">                                    </w:t>
      </w:r>
      <w:r w:rsidR="001428FE">
        <w:t xml:space="preserve">  </w:t>
      </w:r>
    </w:p>
    <w:p w14:paraId="528671F6" w14:textId="77777777" w:rsidR="001428FE" w:rsidRPr="00924ACF" w:rsidRDefault="00870276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4ACF">
        <w:rPr>
          <w:b/>
        </w:rPr>
        <w:t xml:space="preserve">261 01 </w:t>
      </w:r>
      <w:r w:rsidR="003E7371" w:rsidRPr="00924ACF">
        <w:rPr>
          <w:b/>
        </w:rPr>
        <w:t>Příbram IV</w:t>
      </w:r>
      <w:r w:rsidR="001428FE" w:rsidRPr="00924ACF">
        <w:rPr>
          <w:b/>
        </w:rPr>
        <w:t xml:space="preserve">  </w:t>
      </w:r>
      <w:r w:rsidR="00026972" w:rsidRPr="00924ACF">
        <w:rPr>
          <w:b/>
        </w:rPr>
        <w:t xml:space="preserve">                                            </w:t>
      </w:r>
      <w:r w:rsidR="001428FE" w:rsidRPr="00924ACF">
        <w:rPr>
          <w:b/>
        </w:rPr>
        <w:t xml:space="preserve">            </w:t>
      </w:r>
    </w:p>
    <w:p w14:paraId="0ACEBA2B" w14:textId="492421B0" w:rsidR="00870276" w:rsidRDefault="007F3594" w:rsidP="00870276">
      <w:pPr>
        <w:spacing w:after="0" w:line="240" w:lineRule="auto"/>
      </w:pPr>
      <w:r>
        <w:t>K</w:t>
      </w:r>
      <w:r w:rsidR="00870276">
        <w:t xml:space="preserve">ontaktní osoba: </w:t>
      </w:r>
      <w:r w:rsidR="0090343C">
        <w:t>XXXXX</w:t>
      </w:r>
      <w:r w:rsidR="00DA3C3A">
        <w:t>, t</w:t>
      </w:r>
      <w:r w:rsidR="00870276">
        <w:t xml:space="preserve">el.: </w:t>
      </w:r>
      <w:r w:rsidR="0090343C">
        <w:t>XXXX</w:t>
      </w:r>
      <w:r w:rsidR="00DA3C3A">
        <w:t xml:space="preserve">, e-mail: </w:t>
      </w:r>
      <w:r w:rsidR="0090343C">
        <w:t>XXXXX</w:t>
      </w:r>
    </w:p>
    <w:p w14:paraId="0458F96F" w14:textId="1F978365" w:rsidR="0090343C" w:rsidRDefault="007F3594" w:rsidP="00DA3C3A">
      <w:pPr>
        <w:tabs>
          <w:tab w:val="left" w:pos="284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DA3C3A" w:rsidRPr="00DA3C3A">
        <w:rPr>
          <w:rFonts w:ascii="Calibri" w:hAnsi="Calibri" w:cs="Calibri"/>
          <w:szCs w:val="24"/>
        </w:rPr>
        <w:t>ankovní spojení</w:t>
      </w:r>
      <w:r w:rsidR="00DA3C3A">
        <w:rPr>
          <w:rFonts w:ascii="Calibri" w:hAnsi="Calibri" w:cs="Calibri"/>
          <w:szCs w:val="24"/>
        </w:rPr>
        <w:t xml:space="preserve">: </w:t>
      </w:r>
      <w:bookmarkStart w:id="0" w:name="_GoBack"/>
      <w:bookmarkEnd w:id="0"/>
      <w:r w:rsidR="0090343C">
        <w:rPr>
          <w:rFonts w:ascii="Calibri" w:hAnsi="Calibri" w:cs="Calibri"/>
          <w:szCs w:val="24"/>
        </w:rPr>
        <w:t>XXXXX</w:t>
      </w:r>
    </w:p>
    <w:p w14:paraId="2CB74E24" w14:textId="77777777" w:rsidR="00870276" w:rsidRPr="00DA3C3A" w:rsidRDefault="00870276" w:rsidP="00DA3C3A">
      <w:pPr>
        <w:spacing w:after="0" w:line="240" w:lineRule="auto"/>
        <w:rPr>
          <w:rFonts w:ascii="Calibri" w:hAnsi="Calibri" w:cs="Calibri"/>
        </w:rPr>
      </w:pPr>
      <w:r w:rsidRPr="00DA3C3A">
        <w:rPr>
          <w:rFonts w:ascii="Calibri" w:hAnsi="Calibri" w:cs="Calibri"/>
        </w:rPr>
        <w:t>Platební podmínky: převodem</w:t>
      </w:r>
    </w:p>
    <w:p w14:paraId="0F3D7D78" w14:textId="77777777" w:rsidR="00026972" w:rsidRDefault="00026972" w:rsidP="001428FE">
      <w:pPr>
        <w:tabs>
          <w:tab w:val="right" w:pos="6663"/>
        </w:tabs>
        <w:spacing w:after="0" w:line="276" w:lineRule="auto"/>
        <w:jc w:val="both"/>
      </w:pPr>
      <w:r>
        <w:t xml:space="preserve">                                      </w:t>
      </w:r>
      <w:r w:rsidR="001428FE">
        <w:t xml:space="preserve">        </w:t>
      </w:r>
    </w:p>
    <w:p w14:paraId="45031586" w14:textId="7201B73A" w:rsidR="006F6646" w:rsidRDefault="000D3D2C" w:rsidP="006C5B29">
      <w:pPr>
        <w:spacing w:after="0" w:line="240" w:lineRule="auto"/>
        <w:rPr>
          <w:b/>
        </w:rPr>
      </w:pPr>
      <w:r>
        <w:rPr>
          <w:b/>
        </w:rPr>
        <w:t>Dodava</w:t>
      </w:r>
      <w:r w:rsidR="006E4AC1">
        <w:rPr>
          <w:b/>
        </w:rPr>
        <w:t>tel</w:t>
      </w:r>
    </w:p>
    <w:p w14:paraId="46DF23E1" w14:textId="797059A8" w:rsidR="00CB64D8" w:rsidRDefault="00CB64D8" w:rsidP="006C5B29">
      <w:pPr>
        <w:spacing w:after="0" w:line="240" w:lineRule="auto"/>
        <w:rPr>
          <w:b/>
        </w:rPr>
      </w:pPr>
    </w:p>
    <w:p w14:paraId="3A8DDB9C" w14:textId="77777777" w:rsidR="00CB64D8" w:rsidRPr="00A12A1D" w:rsidRDefault="00CB64D8" w:rsidP="00CB64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12A1D">
        <w:rPr>
          <w:rFonts w:cstheme="minorHAnsi"/>
          <w:b/>
          <w:bCs/>
        </w:rPr>
        <w:t>REVITOP s. r. o.</w:t>
      </w:r>
    </w:p>
    <w:p w14:paraId="6F2ED1D3" w14:textId="77777777" w:rsidR="00CB64D8" w:rsidRPr="00A12A1D" w:rsidRDefault="00CB64D8" w:rsidP="00CB64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12A1D">
        <w:rPr>
          <w:rFonts w:eastAsia="Times New Roman" w:cstheme="minorHAnsi"/>
          <w:b/>
          <w:bCs/>
          <w:lang w:eastAsia="cs-CZ"/>
        </w:rPr>
        <w:t>IČO: 06539319</w:t>
      </w:r>
    </w:p>
    <w:p w14:paraId="723489E7" w14:textId="77777777" w:rsidR="00CB64D8" w:rsidRPr="00A12A1D" w:rsidRDefault="00CB64D8" w:rsidP="00CB64D8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A12A1D">
        <w:rPr>
          <w:rFonts w:eastAsia="Times New Roman" w:cstheme="minorHAnsi"/>
          <w:b/>
          <w:bCs/>
          <w:lang w:eastAsia="cs-CZ"/>
        </w:rPr>
        <w:t>Wolkerova 742</w:t>
      </w:r>
    </w:p>
    <w:p w14:paraId="649B65AA" w14:textId="77777777" w:rsidR="00CB64D8" w:rsidRPr="00A12A1D" w:rsidRDefault="00CB64D8" w:rsidP="00CB64D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12A1D">
        <w:rPr>
          <w:rStyle w:val="PsacstrojHTML"/>
          <w:rFonts w:asciiTheme="minorHAnsi" w:hAnsiTheme="minorHAnsi" w:cstheme="minorHAnsi"/>
          <w:b/>
          <w:sz w:val="22"/>
          <w:szCs w:val="22"/>
        </w:rPr>
        <w:t>259 01 Votice</w:t>
      </w:r>
    </w:p>
    <w:p w14:paraId="3898299D" w14:textId="77777777" w:rsidR="00CB64D8" w:rsidRDefault="00CB64D8" w:rsidP="00CB6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Zapsaný: Úřad příslušný podle § 71 odst. 2 živnostenského zákona – Městský Úřad Votice</w:t>
      </w:r>
    </w:p>
    <w:p w14:paraId="4C88A75F" w14:textId="77777777" w:rsidR="0090343C" w:rsidRDefault="00CB64D8" w:rsidP="00CB64D8">
      <w:pPr>
        <w:spacing w:after="0" w:line="240" w:lineRule="auto"/>
        <w:rPr>
          <w:rFonts w:cstheme="minorHAnsi"/>
        </w:rPr>
      </w:pPr>
      <w:r w:rsidRPr="0001746D">
        <w:t>Telefon</w:t>
      </w:r>
      <w:r w:rsidRPr="007437B9">
        <w:rPr>
          <w:rFonts w:cstheme="minorHAnsi"/>
        </w:rPr>
        <w:t xml:space="preserve">: </w:t>
      </w:r>
      <w:r w:rsidR="0090343C">
        <w:rPr>
          <w:rFonts w:cstheme="minorHAnsi"/>
        </w:rPr>
        <w:t>XXXXX</w:t>
      </w:r>
    </w:p>
    <w:p w14:paraId="379C73FE" w14:textId="612B51ED" w:rsidR="00CB64D8" w:rsidRDefault="00CB64D8" w:rsidP="00CB64D8">
      <w:pPr>
        <w:spacing w:after="0" w:line="240" w:lineRule="auto"/>
        <w:rPr>
          <w:rFonts w:cstheme="minorHAnsi"/>
        </w:rPr>
      </w:pPr>
      <w:r w:rsidRPr="007437B9">
        <w:rPr>
          <w:rFonts w:cstheme="minorHAnsi"/>
        </w:rPr>
        <w:t>E-mail:</w:t>
      </w:r>
      <w:r w:rsidR="0090343C">
        <w:rPr>
          <w:rFonts w:cstheme="minorHAnsi"/>
        </w:rPr>
        <w:t xml:space="preserve"> XXXX</w:t>
      </w:r>
    </w:p>
    <w:p w14:paraId="606E3331" w14:textId="77777777" w:rsidR="0090343C" w:rsidRDefault="00CB64D8" w:rsidP="00CB64D8">
      <w:pPr>
        <w:spacing w:after="0" w:line="240" w:lineRule="auto"/>
      </w:pPr>
      <w:r>
        <w:t xml:space="preserve">Kontaktní osoba: </w:t>
      </w:r>
    </w:p>
    <w:p w14:paraId="004936E5" w14:textId="77777777" w:rsidR="00CB64D8" w:rsidRPr="00DA3C3A" w:rsidRDefault="00CB64D8" w:rsidP="00CB64D8">
      <w:pPr>
        <w:tabs>
          <w:tab w:val="left" w:pos="284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Pr="00DA3C3A">
        <w:rPr>
          <w:rFonts w:ascii="Calibri" w:hAnsi="Calibri" w:cs="Calibri"/>
          <w:szCs w:val="24"/>
        </w:rPr>
        <w:t>ankovní spojení</w:t>
      </w:r>
      <w:r>
        <w:rPr>
          <w:rFonts w:ascii="Calibri" w:hAnsi="Calibri" w:cs="Calibri"/>
          <w:szCs w:val="24"/>
        </w:rPr>
        <w:t xml:space="preserve">: </w:t>
      </w:r>
    </w:p>
    <w:p w14:paraId="13CBAE6F" w14:textId="07EF977E" w:rsidR="00CB64D8" w:rsidRDefault="00CB64D8" w:rsidP="00CB64D8">
      <w:pPr>
        <w:spacing w:after="0" w:line="240" w:lineRule="auto"/>
        <w:rPr>
          <w:rFonts w:ascii="Calibri" w:hAnsi="Calibri" w:cs="Calibri"/>
        </w:rPr>
      </w:pPr>
      <w:r w:rsidRPr="00DA3C3A">
        <w:rPr>
          <w:rFonts w:ascii="Calibri" w:hAnsi="Calibri" w:cs="Calibri"/>
        </w:rPr>
        <w:t>Platební podmínky: převodem</w:t>
      </w:r>
    </w:p>
    <w:p w14:paraId="0D938357" w14:textId="77777777" w:rsidR="00CB64D8" w:rsidRPr="00DA3C3A" w:rsidRDefault="00CB64D8" w:rsidP="00CB64D8">
      <w:pPr>
        <w:spacing w:after="0" w:line="240" w:lineRule="auto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B47C53" w14:paraId="1EDA4F3B" w14:textId="77777777" w:rsidTr="00650489">
        <w:tc>
          <w:tcPr>
            <w:tcW w:w="1129" w:type="dxa"/>
          </w:tcPr>
          <w:p w14:paraId="04CBCE32" w14:textId="77777777" w:rsidR="00B47C53" w:rsidRPr="00650489" w:rsidRDefault="00B47C53" w:rsidP="00780AF3">
            <w:pPr>
              <w:rPr>
                <w:b/>
              </w:rPr>
            </w:pPr>
            <w:r w:rsidRPr="00650489">
              <w:rPr>
                <w:b/>
              </w:rPr>
              <w:t>Množství</w:t>
            </w:r>
          </w:p>
        </w:tc>
        <w:tc>
          <w:tcPr>
            <w:tcW w:w="6096" w:type="dxa"/>
          </w:tcPr>
          <w:p w14:paraId="19B1FAE8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Popis, místo plnění</w:t>
            </w:r>
          </w:p>
        </w:tc>
        <w:tc>
          <w:tcPr>
            <w:tcW w:w="1837" w:type="dxa"/>
          </w:tcPr>
          <w:p w14:paraId="5BF3463C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Dodací lhůta</w:t>
            </w:r>
          </w:p>
        </w:tc>
      </w:tr>
      <w:tr w:rsidR="00B47C53" w:rsidRPr="001E2F20" w14:paraId="5F23074F" w14:textId="77777777" w:rsidTr="00650489">
        <w:tc>
          <w:tcPr>
            <w:tcW w:w="1129" w:type="dxa"/>
          </w:tcPr>
          <w:p w14:paraId="381E3F55" w14:textId="77777777" w:rsidR="009E396B" w:rsidRPr="001E2F20" w:rsidRDefault="009E396B" w:rsidP="00780AF3">
            <w:pPr>
              <w:rPr>
                <w:rFonts w:ascii="Calibri" w:hAnsi="Calibri" w:cs="Calibri"/>
              </w:rPr>
            </w:pPr>
          </w:p>
          <w:p w14:paraId="7B7082DB" w14:textId="77777777" w:rsidR="00B47C53" w:rsidRPr="001E2F20" w:rsidRDefault="00B47C53" w:rsidP="00780AF3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</w:tcPr>
          <w:p w14:paraId="3222150A" w14:textId="77777777" w:rsidR="00CB64D8" w:rsidRDefault="00CB64D8" w:rsidP="00CB64D8">
            <w:pPr>
              <w:jc w:val="both"/>
              <w:rPr>
                <w:sz w:val="24"/>
                <w:szCs w:val="24"/>
              </w:rPr>
            </w:pPr>
            <w:r w:rsidRPr="00CD48C2">
              <w:rPr>
                <w:rFonts w:cstheme="minorHAnsi"/>
              </w:rPr>
              <w:t>Objednáváme u Vás</w:t>
            </w:r>
            <w:r w:rsidRPr="00CD48C2">
              <w:t xml:space="preserve"> </w:t>
            </w:r>
            <w:r>
              <w:t xml:space="preserve">pravidelnou </w:t>
            </w:r>
            <w:r w:rsidRPr="00CD48C2">
              <w:t>periodickou prohlídku, revizi</w:t>
            </w:r>
            <w:r>
              <w:t>,</w:t>
            </w:r>
            <w:r>
              <w:rPr>
                <w:sz w:val="24"/>
                <w:szCs w:val="24"/>
              </w:rPr>
              <w:t xml:space="preserve"> plynové kotelny, která je umístěna v objektu:</w:t>
            </w:r>
          </w:p>
          <w:p w14:paraId="608DF41A" w14:textId="77777777" w:rsidR="00CB64D8" w:rsidRPr="00767E81" w:rsidRDefault="00CB64D8" w:rsidP="00CB64D8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škola-</w:t>
            </w:r>
            <w:r w:rsidRPr="00767E81">
              <w:rPr>
                <w:rFonts w:cstheme="minorHAnsi"/>
                <w:sz w:val="24"/>
                <w:szCs w:val="24"/>
              </w:rPr>
              <w:t xml:space="preserve">dílny, na pozemku st. p. č. 62 v k. </w:t>
            </w:r>
            <w:proofErr w:type="spellStart"/>
            <w:r w:rsidRPr="00767E81">
              <w:rPr>
                <w:rFonts w:cstheme="minorHAnsi"/>
                <w:sz w:val="24"/>
                <w:szCs w:val="24"/>
              </w:rPr>
              <w:t>ú.</w:t>
            </w:r>
            <w:proofErr w:type="spellEnd"/>
            <w:r w:rsidRPr="00767E81">
              <w:rPr>
                <w:rFonts w:cstheme="minorHAnsi"/>
                <w:sz w:val="24"/>
                <w:szCs w:val="24"/>
              </w:rPr>
              <w:t xml:space="preserve"> Březové Hory, při ul. U Křížku, </w:t>
            </w:r>
            <w:r>
              <w:rPr>
                <w:rFonts w:cstheme="minorHAnsi"/>
                <w:sz w:val="24"/>
                <w:szCs w:val="24"/>
              </w:rPr>
              <w:t xml:space="preserve">261 01 </w:t>
            </w:r>
            <w:r w:rsidRPr="00767E81">
              <w:rPr>
                <w:rFonts w:cstheme="minorHAnsi"/>
                <w:sz w:val="24"/>
                <w:szCs w:val="24"/>
              </w:rPr>
              <w:t>Příbram IV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40DA709F" w14:textId="77777777" w:rsidR="00CB64D8" w:rsidRPr="00DA4DAA" w:rsidRDefault="00CB64D8" w:rsidP="00CB64D8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A4DAA">
              <w:rPr>
                <w:rFonts w:cstheme="minorHAnsi"/>
                <w:sz w:val="24"/>
                <w:szCs w:val="24"/>
              </w:rPr>
              <w:t>škol</w:t>
            </w:r>
            <w:r>
              <w:rPr>
                <w:rFonts w:cstheme="minorHAnsi"/>
                <w:sz w:val="24"/>
                <w:szCs w:val="24"/>
              </w:rPr>
              <w:t>a-tělocvična,</w:t>
            </w:r>
            <w:r w:rsidRPr="00DA4DAA">
              <w:rPr>
                <w:rFonts w:cstheme="minorHAnsi"/>
                <w:sz w:val="24"/>
                <w:szCs w:val="24"/>
              </w:rPr>
              <w:t xml:space="preserve"> na adrese: Pod Šachtami 3</w:t>
            </w:r>
            <w:r>
              <w:rPr>
                <w:rFonts w:cstheme="minorHAnsi"/>
                <w:sz w:val="24"/>
                <w:szCs w:val="24"/>
              </w:rPr>
              <w:t>54</w:t>
            </w:r>
            <w:r w:rsidRPr="00DA4DAA">
              <w:rPr>
                <w:rFonts w:cstheme="minorHAnsi"/>
                <w:sz w:val="24"/>
                <w:szCs w:val="24"/>
              </w:rPr>
              <w:t>, 261 01 Příbram IV.</w:t>
            </w:r>
          </w:p>
          <w:p w14:paraId="2A0606BB" w14:textId="3E0A4B4F" w:rsidR="00CB64D8" w:rsidRPr="00CD48C2" w:rsidRDefault="00CB64D8" w:rsidP="00CB64D8">
            <w:pPr>
              <w:jc w:val="both"/>
            </w:pPr>
            <w:r w:rsidRPr="00CD48C2">
              <w:t>Předpokládaný termín: 10/202</w:t>
            </w:r>
            <w:r w:rsidR="006A0220">
              <w:t>5</w:t>
            </w:r>
            <w:r w:rsidRPr="00CD48C2">
              <w:t>.</w:t>
            </w:r>
          </w:p>
          <w:p w14:paraId="72077BF9" w14:textId="160C7EE7" w:rsidR="00CB64D8" w:rsidRPr="00CD48C2" w:rsidRDefault="00CB64D8" w:rsidP="00CB64D8">
            <w:pPr>
              <w:jc w:val="both"/>
              <w:rPr>
                <w:rFonts w:cstheme="minorHAnsi"/>
              </w:rPr>
            </w:pPr>
            <w:r w:rsidRPr="00CD48C2">
              <w:rPr>
                <w:rFonts w:cstheme="minorHAnsi"/>
              </w:rPr>
              <w:t xml:space="preserve">Předběžná cena: </w:t>
            </w:r>
            <w:r w:rsidR="006A0220">
              <w:rPr>
                <w:rFonts w:cstheme="minorHAnsi"/>
              </w:rPr>
              <w:t>75</w:t>
            </w:r>
            <w:r w:rsidRPr="00CD48C2">
              <w:rPr>
                <w:rFonts w:cstheme="minorHAnsi"/>
              </w:rPr>
              <w:t>.000,-Kč bez DPH.</w:t>
            </w:r>
          </w:p>
          <w:p w14:paraId="242C00EF" w14:textId="77777777" w:rsidR="00CB64D8" w:rsidRPr="00CD48C2" w:rsidRDefault="00CB64D8" w:rsidP="00CB64D8">
            <w:pPr>
              <w:jc w:val="both"/>
              <w:rPr>
                <w:rFonts w:cstheme="minorHAnsi"/>
              </w:rPr>
            </w:pPr>
            <w:r w:rsidRPr="00CD48C2">
              <w:rPr>
                <w:rFonts w:cstheme="minorHAnsi"/>
              </w:rPr>
              <w:t>Děkuji za spolupráci.</w:t>
            </w:r>
          </w:p>
          <w:p w14:paraId="052D518A" w14:textId="6F225FF9" w:rsidR="003D005D" w:rsidRPr="00B21AEC" w:rsidRDefault="003D005D" w:rsidP="0079303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37" w:type="dxa"/>
          </w:tcPr>
          <w:p w14:paraId="369DCF35" w14:textId="5A2465EB" w:rsidR="00560551" w:rsidRPr="001E2F20" w:rsidRDefault="002F7BCF" w:rsidP="002F7BCF">
            <w:pPr>
              <w:jc w:val="both"/>
              <w:rPr>
                <w:rFonts w:ascii="Calibri" w:hAnsi="Calibri" w:cs="Calibri"/>
              </w:rPr>
            </w:pPr>
            <w:r w:rsidRPr="001E2F20">
              <w:rPr>
                <w:rFonts w:ascii="Calibri" w:hAnsi="Calibri" w:cs="Calibri"/>
              </w:rPr>
              <w:t>10/2025</w:t>
            </w:r>
          </w:p>
        </w:tc>
      </w:tr>
      <w:tr w:rsidR="00B47C53" w:rsidRPr="001E2F20" w14:paraId="1E68E2AE" w14:textId="77777777" w:rsidTr="00650489">
        <w:tc>
          <w:tcPr>
            <w:tcW w:w="1129" w:type="dxa"/>
          </w:tcPr>
          <w:p w14:paraId="5DDC407B" w14:textId="77777777" w:rsidR="00B47C53" w:rsidRPr="001E2F20" w:rsidRDefault="00FB283E" w:rsidP="00780AF3">
            <w:pPr>
              <w:rPr>
                <w:rFonts w:ascii="Calibri" w:hAnsi="Calibri" w:cs="Calibri"/>
              </w:rPr>
            </w:pPr>
            <w:r w:rsidRPr="001E2F20">
              <w:rPr>
                <w:rFonts w:ascii="Calibri" w:hAnsi="Calibri" w:cs="Calibri"/>
              </w:rPr>
              <w:t>Vyřizuje</w:t>
            </w:r>
          </w:p>
        </w:tc>
        <w:tc>
          <w:tcPr>
            <w:tcW w:w="6096" w:type="dxa"/>
          </w:tcPr>
          <w:p w14:paraId="65A2A644" w14:textId="77777777" w:rsidR="00B47C53" w:rsidRPr="001E2F20" w:rsidRDefault="00FB283E" w:rsidP="00780AF3">
            <w:pPr>
              <w:rPr>
                <w:rFonts w:ascii="Calibri" w:hAnsi="Calibri" w:cs="Calibri"/>
              </w:rPr>
            </w:pPr>
            <w:r w:rsidRPr="001E2F20">
              <w:rPr>
                <w:rFonts w:ascii="Calibri" w:hAnsi="Calibri" w:cs="Calibri"/>
              </w:rPr>
              <w:t>Kateřina Havelková</w:t>
            </w:r>
          </w:p>
        </w:tc>
        <w:tc>
          <w:tcPr>
            <w:tcW w:w="1837" w:type="dxa"/>
          </w:tcPr>
          <w:p w14:paraId="2BD17B03" w14:textId="77777777" w:rsidR="00B47C53" w:rsidRPr="001E2F20" w:rsidRDefault="00B47C53" w:rsidP="00780AF3">
            <w:pPr>
              <w:rPr>
                <w:rFonts w:ascii="Calibri" w:hAnsi="Calibri" w:cs="Calibri"/>
              </w:rPr>
            </w:pPr>
          </w:p>
        </w:tc>
      </w:tr>
    </w:tbl>
    <w:p w14:paraId="24FBD3EB" w14:textId="77777777" w:rsidR="007519AC" w:rsidRDefault="007519AC" w:rsidP="00AC5A46">
      <w:pPr>
        <w:spacing w:after="0" w:line="240" w:lineRule="auto"/>
        <w:rPr>
          <w:rFonts w:ascii="Calibri" w:hAnsi="Calibri" w:cs="Calibri"/>
        </w:rPr>
      </w:pPr>
    </w:p>
    <w:p w14:paraId="78B5E4DE" w14:textId="639C1ABC" w:rsidR="0016482F" w:rsidRPr="00780AF3" w:rsidRDefault="00780AF3" w:rsidP="00AC5A46">
      <w:pPr>
        <w:spacing w:after="0" w:line="240" w:lineRule="auto"/>
      </w:pPr>
      <w:r w:rsidRPr="001E2F20">
        <w:rPr>
          <w:rFonts w:ascii="Calibri" w:hAnsi="Calibri" w:cs="Calibri"/>
        </w:rPr>
        <w:t xml:space="preserve">Dne: </w:t>
      </w:r>
      <w:r w:rsidR="006A0220">
        <w:rPr>
          <w:rFonts w:ascii="Calibri" w:hAnsi="Calibri" w:cs="Calibri"/>
        </w:rPr>
        <w:t>20</w:t>
      </w:r>
      <w:r w:rsidR="002F5DF9" w:rsidRPr="001E2F20">
        <w:rPr>
          <w:rFonts w:ascii="Calibri" w:hAnsi="Calibri" w:cs="Calibri"/>
        </w:rPr>
        <w:t>.</w:t>
      </w:r>
      <w:r w:rsidR="006A0220">
        <w:rPr>
          <w:rFonts w:ascii="Calibri" w:hAnsi="Calibri" w:cs="Calibri"/>
        </w:rPr>
        <w:t>10</w:t>
      </w:r>
      <w:r w:rsidR="002F5DF9" w:rsidRPr="001E2F20">
        <w:rPr>
          <w:rFonts w:ascii="Calibri" w:hAnsi="Calibri" w:cs="Calibri"/>
        </w:rPr>
        <w:t>.202</w:t>
      </w:r>
      <w:r w:rsidR="001451C2" w:rsidRPr="001E2F20">
        <w:rPr>
          <w:rFonts w:ascii="Calibri" w:hAnsi="Calibri" w:cs="Calibri"/>
        </w:rPr>
        <w:t>5</w:t>
      </w:r>
      <w:r w:rsidR="00AC5A46">
        <w:rPr>
          <w:rFonts w:ascii="Calibri" w:hAnsi="Calibri" w:cs="Calibri"/>
        </w:rPr>
        <w:t xml:space="preserve">           </w:t>
      </w:r>
      <w:r w:rsidR="007A2804">
        <w:rPr>
          <w:rFonts w:ascii="Calibri" w:hAnsi="Calibri" w:cs="Calibri"/>
        </w:rPr>
        <w:t xml:space="preserve">    </w:t>
      </w:r>
      <w:r w:rsidR="00AC5A46">
        <w:rPr>
          <w:rFonts w:ascii="Calibri" w:hAnsi="Calibri" w:cs="Calibri"/>
        </w:rPr>
        <w:t xml:space="preserve">              Schvaluje:</w:t>
      </w:r>
      <w:r w:rsidR="003A6AD3" w:rsidRPr="00EC260F">
        <w:rPr>
          <w:rFonts w:cstheme="minorHAnsi"/>
          <w:sz w:val="24"/>
          <w:szCs w:val="24"/>
        </w:rPr>
        <w:t xml:space="preserve"> </w:t>
      </w:r>
      <w:r w:rsidR="0055305B" w:rsidRPr="00EC260F">
        <w:rPr>
          <w:rFonts w:cstheme="minorHAnsi"/>
          <w:sz w:val="24"/>
          <w:szCs w:val="24"/>
        </w:rPr>
        <w:t>Mgr. Pavlína Caisová, MBA, ředitelka školy</w:t>
      </w:r>
      <w:r w:rsidRPr="00EC260F">
        <w:rPr>
          <w:rFonts w:cstheme="minorHAnsi"/>
          <w:sz w:val="24"/>
          <w:szCs w:val="24"/>
        </w:rPr>
        <w:t xml:space="preserve">                    </w:t>
      </w:r>
      <w:r>
        <w:t xml:space="preserve">                                                 </w:t>
      </w:r>
      <w:r>
        <w:tab/>
      </w:r>
    </w:p>
    <w:sectPr w:rsidR="0016482F" w:rsidRPr="00780A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95387" w14:textId="77777777" w:rsidR="00424532" w:rsidRDefault="00424532" w:rsidP="0084049A">
      <w:pPr>
        <w:spacing w:after="0" w:line="240" w:lineRule="auto"/>
      </w:pPr>
      <w:r>
        <w:separator/>
      </w:r>
    </w:p>
  </w:endnote>
  <w:endnote w:type="continuationSeparator" w:id="0">
    <w:p w14:paraId="206FCFEB" w14:textId="77777777" w:rsidR="00424532" w:rsidRDefault="00424532" w:rsidP="0084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6D62A" w14:textId="77777777" w:rsidR="00E452F7" w:rsidRDefault="00E452F7" w:rsidP="00E452F7">
    <w:pPr>
      <w:pStyle w:val="Zpat"/>
      <w:jc w:val="center"/>
      <w:rPr>
        <w:b/>
        <w:sz w:val="18"/>
        <w:szCs w:val="18"/>
      </w:rPr>
    </w:pPr>
    <w:r>
      <w:rPr>
        <w:b/>
        <w:sz w:val="18"/>
        <w:szCs w:val="18"/>
      </w:rPr>
      <w:t>Tel</w:t>
    </w:r>
    <w:r w:rsidRPr="00891BFE">
      <w:rPr>
        <w:sz w:val="18"/>
        <w:szCs w:val="18"/>
      </w:rPr>
      <w:t>.</w:t>
    </w:r>
    <w:r>
      <w:rPr>
        <w:sz w:val="18"/>
        <w:szCs w:val="18"/>
      </w:rPr>
      <w:t xml:space="preserve">: </w:t>
    </w:r>
    <w:r w:rsidRPr="00891BFE">
      <w:rPr>
        <w:sz w:val="18"/>
        <w:szCs w:val="18"/>
      </w:rPr>
      <w:t>318 472</w:t>
    </w:r>
    <w:r>
      <w:rPr>
        <w:sz w:val="18"/>
        <w:szCs w:val="18"/>
      </w:rPr>
      <w:t> </w:t>
    </w:r>
    <w:r w:rsidRPr="00891BFE">
      <w:rPr>
        <w:sz w:val="18"/>
        <w:szCs w:val="18"/>
      </w:rPr>
      <w:t>113</w:t>
    </w:r>
    <w:r>
      <w:rPr>
        <w:sz w:val="18"/>
        <w:szCs w:val="18"/>
      </w:rPr>
      <w:t xml:space="preserve">, </w:t>
    </w:r>
    <w:r w:rsidRPr="00891BFE">
      <w:rPr>
        <w:b/>
        <w:sz w:val="18"/>
        <w:szCs w:val="18"/>
      </w:rPr>
      <w:t>email</w:t>
    </w:r>
    <w:r>
      <w:rPr>
        <w:sz w:val="18"/>
        <w:szCs w:val="18"/>
      </w:rPr>
      <w:t xml:space="preserve">: </w:t>
    </w:r>
    <w:r w:rsidRPr="00891BFE">
      <w:rPr>
        <w:sz w:val="18"/>
        <w:szCs w:val="18"/>
      </w:rPr>
      <w:t>ouppb@kr-s.cz</w:t>
    </w:r>
    <w:r>
      <w:rPr>
        <w:sz w:val="18"/>
        <w:szCs w:val="18"/>
      </w:rPr>
      <w:t xml:space="preserve">, </w:t>
    </w:r>
    <w:r w:rsidRPr="00891BFE">
      <w:rPr>
        <w:b/>
        <w:sz w:val="18"/>
        <w:szCs w:val="18"/>
      </w:rPr>
      <w:t>URL</w:t>
    </w:r>
    <w:r>
      <w:rPr>
        <w:sz w:val="18"/>
        <w:szCs w:val="18"/>
      </w:rPr>
      <w:t xml:space="preserve">: ouupb.cz, </w:t>
    </w:r>
    <w:r w:rsidRPr="00891BFE">
      <w:rPr>
        <w:b/>
        <w:sz w:val="18"/>
        <w:szCs w:val="18"/>
      </w:rPr>
      <w:t>ID datové schránky</w:t>
    </w:r>
    <w:r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qisxkys</w:t>
    </w:r>
    <w:proofErr w:type="spellEnd"/>
    <w:r w:rsidRPr="00891BFE">
      <w:rPr>
        <w:b/>
        <w:sz w:val="18"/>
        <w:szCs w:val="18"/>
      </w:rPr>
      <w:t xml:space="preserve"> </w:t>
    </w:r>
  </w:p>
  <w:p w14:paraId="29C2DDC7" w14:textId="77777777" w:rsidR="00E452F7" w:rsidRDefault="00E452F7" w:rsidP="00E452F7">
    <w:pPr>
      <w:pStyle w:val="Zpat"/>
      <w:jc w:val="center"/>
      <w:rPr>
        <w:sz w:val="18"/>
        <w:szCs w:val="18"/>
      </w:rPr>
    </w:pPr>
    <w:r w:rsidRPr="00891BFE">
      <w:rPr>
        <w:b/>
        <w:sz w:val="18"/>
        <w:szCs w:val="18"/>
      </w:rPr>
      <w:t>IZO</w:t>
    </w:r>
    <w:r>
      <w:rPr>
        <w:sz w:val="18"/>
        <w:szCs w:val="18"/>
      </w:rPr>
      <w:t xml:space="preserve">: 600170225, </w:t>
    </w:r>
    <w:r w:rsidRPr="00891BFE">
      <w:rPr>
        <w:b/>
        <w:sz w:val="18"/>
        <w:szCs w:val="18"/>
      </w:rPr>
      <w:t>IČO</w:t>
    </w:r>
    <w:r>
      <w:rPr>
        <w:sz w:val="18"/>
        <w:szCs w:val="18"/>
      </w:rPr>
      <w:t xml:space="preserve">: 00873489, </w:t>
    </w:r>
    <w:r w:rsidRPr="00891BFE">
      <w:rPr>
        <w:b/>
        <w:sz w:val="18"/>
        <w:szCs w:val="18"/>
      </w:rPr>
      <w:t>Číslo organizace</w:t>
    </w:r>
    <w:r>
      <w:rPr>
        <w:sz w:val="18"/>
        <w:szCs w:val="18"/>
      </w:rPr>
      <w:t>: 11120</w:t>
    </w:r>
  </w:p>
  <w:p w14:paraId="33C2F0F0" w14:textId="77777777" w:rsidR="00900293" w:rsidRPr="0084049A" w:rsidRDefault="00900293" w:rsidP="00E212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cs-CZ"/>
      </w:rPr>
    </w:pPr>
  </w:p>
  <w:p w14:paraId="58A1F244" w14:textId="77777777" w:rsidR="00900293" w:rsidRDefault="00900293" w:rsidP="00E21216">
    <w:pPr>
      <w:pStyle w:val="Zpat"/>
      <w:jc w:val="center"/>
    </w:pPr>
  </w:p>
  <w:p w14:paraId="57D7F4B1" w14:textId="77777777" w:rsidR="00672185" w:rsidRPr="00326E6E" w:rsidRDefault="00672185" w:rsidP="00900293">
    <w:pPr>
      <w:pStyle w:val="Zpat"/>
      <w:tabs>
        <w:tab w:val="left" w:pos="1013"/>
      </w:tabs>
    </w:pPr>
  </w:p>
  <w:p w14:paraId="12D309EA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</w:t>
    </w:r>
  </w:p>
  <w:p w14:paraId="453000CB" w14:textId="77777777" w:rsidR="0084049A" w:rsidRDefault="00840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2AFB1" w14:textId="77777777" w:rsidR="00424532" w:rsidRDefault="00424532" w:rsidP="0084049A">
      <w:pPr>
        <w:spacing w:after="0" w:line="240" w:lineRule="auto"/>
      </w:pPr>
      <w:r>
        <w:separator/>
      </w:r>
    </w:p>
  </w:footnote>
  <w:footnote w:type="continuationSeparator" w:id="0">
    <w:p w14:paraId="547A8403" w14:textId="77777777" w:rsidR="00424532" w:rsidRDefault="00424532" w:rsidP="0084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3E9F7" w14:textId="77777777" w:rsidR="00900293" w:rsidRDefault="00900293" w:rsidP="00E452F7">
    <w:pPr>
      <w:pStyle w:val="Zhlav"/>
    </w:pPr>
  </w:p>
  <w:p w14:paraId="72836FFC" w14:textId="0F5814A3" w:rsidR="00E452F7" w:rsidRPr="00746F4F" w:rsidRDefault="00E452F7" w:rsidP="00E452F7">
    <w:pPr>
      <w:pStyle w:val="Zhlav"/>
      <w:rPr>
        <w:i/>
      </w:rPr>
    </w:pPr>
    <w:r w:rsidRPr="007D1D4C">
      <w:rPr>
        <w:i/>
        <w:sz w:val="20"/>
        <w:szCs w:val="20"/>
      </w:rPr>
      <w:t>Sk. zn.: 12.1.1</w:t>
    </w:r>
    <w:r>
      <w:rPr>
        <w:i/>
        <w:sz w:val="20"/>
        <w:szCs w:val="20"/>
      </w:rPr>
      <w:t xml:space="preserve">                                                                                                </w:t>
    </w:r>
    <w:r w:rsidRPr="003C50F8">
      <w:rPr>
        <w:i/>
      </w:rPr>
      <w:t xml:space="preserve">Objednávka ev. č.: </w:t>
    </w:r>
    <w:r w:rsidR="00BF5E0C">
      <w:rPr>
        <w:i/>
      </w:rPr>
      <w:t>3</w:t>
    </w:r>
    <w:r w:rsidR="00CB64D8">
      <w:rPr>
        <w:i/>
      </w:rPr>
      <w:t>34</w:t>
    </w:r>
    <w:r>
      <w:rPr>
        <w:i/>
      </w:rPr>
      <w:t>/</w:t>
    </w:r>
    <w:r w:rsidRPr="003C50F8">
      <w:rPr>
        <w:i/>
      </w:rPr>
      <w:t>00873489/202</w:t>
    </w:r>
    <w:r>
      <w:rPr>
        <w:i/>
      </w:rPr>
      <w:t>5</w:t>
    </w:r>
  </w:p>
  <w:p w14:paraId="376C0CC9" w14:textId="77777777" w:rsidR="00E452F7" w:rsidRPr="00BF02C4" w:rsidRDefault="00E452F7" w:rsidP="00E452F7">
    <w:pPr>
      <w:pStyle w:val="Zhlav"/>
      <w:rPr>
        <w:i/>
        <w:sz w:val="20"/>
        <w:szCs w:val="20"/>
      </w:rPr>
    </w:pPr>
    <w:proofErr w:type="spellStart"/>
    <w:r w:rsidRPr="007D1D4C">
      <w:rPr>
        <w:i/>
        <w:sz w:val="20"/>
        <w:szCs w:val="20"/>
      </w:rPr>
      <w:t>Sk.lh</w:t>
    </w:r>
    <w:proofErr w:type="spellEnd"/>
    <w:r w:rsidRPr="007D1D4C">
      <w:rPr>
        <w:i/>
        <w:sz w:val="20"/>
        <w:szCs w:val="20"/>
      </w:rPr>
      <w:t>.: S/5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25F380" wp14:editId="7CFB5A20">
              <wp:simplePos x="0" y="0"/>
              <wp:positionH relativeFrom="page">
                <wp:posOffset>379730</wp:posOffset>
              </wp:positionH>
              <wp:positionV relativeFrom="paragraph">
                <wp:posOffset>237490</wp:posOffset>
              </wp:positionV>
              <wp:extent cx="7105650" cy="866775"/>
              <wp:effectExtent l="0" t="0" r="0" b="9525"/>
              <wp:wrapSquare wrapText="bothSides"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0" cy="866775"/>
                      </a:xfrm>
                      <a:prstGeom prst="rect">
                        <a:avLst/>
                      </a:prstGeom>
                      <a:pattFill prst="pct90">
                        <a:fgClr>
                          <a:schemeClr val="lt1"/>
                        </a:fgClr>
                        <a:bgClr>
                          <a:srgbClr val="FFC000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51BD7BA7" w14:textId="77777777" w:rsidR="00E452F7" w:rsidRPr="00891BFE" w:rsidRDefault="00E452F7" w:rsidP="00E452F7">
                          <w:pPr>
                            <w:jc w:val="center"/>
                            <w:rPr>
                              <w:b/>
                              <w:color w:val="FFC000"/>
                              <w:spacing w:val="34"/>
                              <w:sz w:val="32"/>
                            </w:rPr>
                          </w:pPr>
                          <w:r w:rsidRPr="00891BFE">
                            <w:rPr>
                              <w:b/>
                              <w:color w:val="FFC000"/>
                              <w:spacing w:val="34"/>
                              <w:sz w:val="32"/>
                            </w:rPr>
                            <w:t xml:space="preserve">Odborné učiliště, Praktická škola a Základní škola Příbram IV, </w:t>
                          </w:r>
                        </w:p>
                        <w:p w14:paraId="6D3DA396" w14:textId="77777777" w:rsidR="00E452F7" w:rsidRPr="00891BFE" w:rsidRDefault="00E452F7" w:rsidP="00E452F7">
                          <w:pPr>
                            <w:jc w:val="center"/>
                            <w:rPr>
                              <w:b/>
                              <w:color w:val="FFC000"/>
                              <w:sz w:val="32"/>
                            </w:rPr>
                          </w:pPr>
                          <w:r w:rsidRPr="00891BFE">
                            <w:rPr>
                              <w:b/>
                              <w:color w:val="FFC000"/>
                              <w:sz w:val="32"/>
                            </w:rPr>
                            <w:t>příspěvková organizace</w:t>
                          </w:r>
                        </w:p>
                        <w:p w14:paraId="70B99D3D" w14:textId="381A4037" w:rsidR="00E452F7" w:rsidRPr="00891BFE" w:rsidRDefault="00E452F7" w:rsidP="00E452F7">
                          <w:pPr>
                            <w:jc w:val="center"/>
                            <w:rPr>
                              <w:b/>
                              <w:color w:val="FFC000"/>
                              <w:sz w:val="32"/>
                            </w:rPr>
                          </w:pPr>
                          <w:r w:rsidRPr="00891BFE">
                            <w:rPr>
                              <w:b/>
                              <w:color w:val="FFC000"/>
                              <w:sz w:val="32"/>
                            </w:rPr>
                            <w:t xml:space="preserve">Pod </w:t>
                          </w:r>
                          <w:proofErr w:type="spellStart"/>
                          <w:r w:rsidRPr="00891BFE">
                            <w:rPr>
                              <w:b/>
                              <w:color w:val="FFC000"/>
                              <w:sz w:val="32"/>
                            </w:rPr>
                            <w:t>achtami</w:t>
                          </w:r>
                          <w:proofErr w:type="spellEnd"/>
                          <w:r w:rsidRPr="00891BFE">
                            <w:rPr>
                              <w:b/>
                              <w:color w:val="FFC000"/>
                              <w:sz w:val="32"/>
                            </w:rPr>
                            <w:t xml:space="preserve"> 335, Příbram IV, 261 01 Příbram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5F38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29.9pt;margin-top:18.7pt;width:559.5pt;height:68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" fillcolor="white [3201]" stroked="f" strokeweight=".5pt">
              <v:fill r:id="rId1" o:title="" color2="#ffc000" type="pattern"/>
              <v:textbox>
                <w:txbxContent>
                  <w:p w14:paraId="51BD7BA7" w14:textId="77777777" w:rsidR="00E452F7" w:rsidRPr="00891BFE" w:rsidRDefault="00E452F7" w:rsidP="00E452F7">
                    <w:pPr>
                      <w:jc w:val="center"/>
                      <w:rPr>
                        <w:b/>
                        <w:color w:val="FFC000"/>
                        <w:spacing w:val="34"/>
                        <w:sz w:val="32"/>
                      </w:rPr>
                    </w:pPr>
                    <w:r w:rsidRPr="00891BFE">
                      <w:rPr>
                        <w:b/>
                        <w:color w:val="FFC000"/>
                        <w:spacing w:val="34"/>
                        <w:sz w:val="32"/>
                      </w:rPr>
                      <w:t xml:space="preserve">Odborné učiliště, Praktická škola a Základní škola Příbram IV, </w:t>
                    </w:r>
                  </w:p>
                  <w:p w14:paraId="6D3DA396" w14:textId="77777777" w:rsidR="00E452F7" w:rsidRPr="00891BFE" w:rsidRDefault="00E452F7" w:rsidP="00E452F7">
                    <w:pPr>
                      <w:jc w:val="center"/>
                      <w:rPr>
                        <w:b/>
                        <w:color w:val="FFC000"/>
                        <w:sz w:val="32"/>
                      </w:rPr>
                    </w:pPr>
                    <w:r w:rsidRPr="00891BFE">
                      <w:rPr>
                        <w:b/>
                        <w:color w:val="FFC000"/>
                        <w:sz w:val="32"/>
                      </w:rPr>
                      <w:t>příspěvková organizace</w:t>
                    </w:r>
                  </w:p>
                  <w:p w14:paraId="70B99D3D" w14:textId="381A4037" w:rsidR="00E452F7" w:rsidRPr="00891BFE" w:rsidRDefault="00E452F7" w:rsidP="00E452F7">
                    <w:pPr>
                      <w:jc w:val="center"/>
                      <w:rPr>
                        <w:b/>
                        <w:color w:val="FFC000"/>
                        <w:sz w:val="32"/>
                      </w:rPr>
                    </w:pPr>
                    <w:r w:rsidRPr="00891BFE">
                      <w:rPr>
                        <w:b/>
                        <w:color w:val="FFC000"/>
                        <w:sz w:val="32"/>
                      </w:rPr>
                      <w:t xml:space="preserve">Pod </w:t>
                    </w:r>
                    <w:proofErr w:type="spellStart"/>
                    <w:r w:rsidRPr="00891BFE">
                      <w:rPr>
                        <w:b/>
                        <w:color w:val="FFC000"/>
                        <w:sz w:val="32"/>
                      </w:rPr>
                      <w:t>achtami</w:t>
                    </w:r>
                    <w:proofErr w:type="spellEnd"/>
                    <w:r w:rsidRPr="00891BFE">
                      <w:rPr>
                        <w:b/>
                        <w:color w:val="FFC000"/>
                        <w:sz w:val="32"/>
                      </w:rPr>
                      <w:t xml:space="preserve"> 335, Příbram IV, 261 01 Příbram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473346C6" w14:textId="35706D98" w:rsidR="00E452F7" w:rsidRPr="00E452F7" w:rsidRDefault="00822186" w:rsidP="00822186">
    <w:pPr>
      <w:pStyle w:val="Zhlav"/>
      <w:tabs>
        <w:tab w:val="clear" w:pos="4536"/>
        <w:tab w:val="clear" w:pos="9072"/>
        <w:tab w:val="left" w:pos="16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ABE"/>
    <w:multiLevelType w:val="multilevel"/>
    <w:tmpl w:val="45AA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3F9C"/>
    <w:multiLevelType w:val="multilevel"/>
    <w:tmpl w:val="141A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7034"/>
    <w:multiLevelType w:val="multilevel"/>
    <w:tmpl w:val="AED4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C150F"/>
    <w:multiLevelType w:val="multilevel"/>
    <w:tmpl w:val="08C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87371"/>
    <w:multiLevelType w:val="multilevel"/>
    <w:tmpl w:val="FCA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9387F"/>
    <w:multiLevelType w:val="multilevel"/>
    <w:tmpl w:val="616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92BF5"/>
    <w:multiLevelType w:val="hybridMultilevel"/>
    <w:tmpl w:val="E7E035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F715B"/>
    <w:multiLevelType w:val="hybridMultilevel"/>
    <w:tmpl w:val="EEBAE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56244"/>
    <w:multiLevelType w:val="multilevel"/>
    <w:tmpl w:val="1BBC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74D0B"/>
    <w:multiLevelType w:val="hybridMultilevel"/>
    <w:tmpl w:val="B57E5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C22EA"/>
    <w:multiLevelType w:val="multilevel"/>
    <w:tmpl w:val="280E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14153"/>
    <w:multiLevelType w:val="hybridMultilevel"/>
    <w:tmpl w:val="94F88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61925"/>
    <w:multiLevelType w:val="multilevel"/>
    <w:tmpl w:val="A87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A0D98"/>
    <w:multiLevelType w:val="multilevel"/>
    <w:tmpl w:val="8626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54E4C"/>
    <w:multiLevelType w:val="hybridMultilevel"/>
    <w:tmpl w:val="19A431CC"/>
    <w:lvl w:ilvl="0" w:tplc="CB16B6FA">
      <w:start w:val="1"/>
      <w:numFmt w:val="decimal"/>
      <w:lvlText w:val="%1.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744C"/>
    <w:multiLevelType w:val="multilevel"/>
    <w:tmpl w:val="AC90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160E9"/>
    <w:multiLevelType w:val="hybridMultilevel"/>
    <w:tmpl w:val="2F3C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15"/>
  </w:num>
  <w:num w:numId="13">
    <w:abstractNumId w:val="1"/>
  </w:num>
  <w:num w:numId="14">
    <w:abstractNumId w:val="8"/>
  </w:num>
  <w:num w:numId="15">
    <w:abstractNumId w:val="13"/>
  </w:num>
  <w:num w:numId="16">
    <w:abstractNumId w:val="7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82"/>
    <w:rsid w:val="000245BE"/>
    <w:rsid w:val="000266A3"/>
    <w:rsid w:val="00026972"/>
    <w:rsid w:val="00035247"/>
    <w:rsid w:val="00037368"/>
    <w:rsid w:val="0004173E"/>
    <w:rsid w:val="00043C65"/>
    <w:rsid w:val="00050026"/>
    <w:rsid w:val="00052FA3"/>
    <w:rsid w:val="000601E9"/>
    <w:rsid w:val="00061F3C"/>
    <w:rsid w:val="0006414E"/>
    <w:rsid w:val="000748C0"/>
    <w:rsid w:val="0007583F"/>
    <w:rsid w:val="00081B41"/>
    <w:rsid w:val="00082552"/>
    <w:rsid w:val="00082A9B"/>
    <w:rsid w:val="0009153F"/>
    <w:rsid w:val="000A5B37"/>
    <w:rsid w:val="000B2F20"/>
    <w:rsid w:val="000C226E"/>
    <w:rsid w:val="000D3734"/>
    <w:rsid w:val="000D3D2C"/>
    <w:rsid w:val="000E2913"/>
    <w:rsid w:val="000E6C71"/>
    <w:rsid w:val="000E7847"/>
    <w:rsid w:val="00105A2F"/>
    <w:rsid w:val="00107731"/>
    <w:rsid w:val="001276FC"/>
    <w:rsid w:val="00131EE7"/>
    <w:rsid w:val="001341D2"/>
    <w:rsid w:val="00136295"/>
    <w:rsid w:val="001428FE"/>
    <w:rsid w:val="001451C2"/>
    <w:rsid w:val="00154A18"/>
    <w:rsid w:val="001550B0"/>
    <w:rsid w:val="00160D9F"/>
    <w:rsid w:val="0016482F"/>
    <w:rsid w:val="00164E2A"/>
    <w:rsid w:val="00167D97"/>
    <w:rsid w:val="001759C0"/>
    <w:rsid w:val="0018280D"/>
    <w:rsid w:val="00182A35"/>
    <w:rsid w:val="001B46A4"/>
    <w:rsid w:val="001B7444"/>
    <w:rsid w:val="001C228D"/>
    <w:rsid w:val="001C34D2"/>
    <w:rsid w:val="001D3DB7"/>
    <w:rsid w:val="001E2F20"/>
    <w:rsid w:val="001F1E52"/>
    <w:rsid w:val="00200B98"/>
    <w:rsid w:val="00207032"/>
    <w:rsid w:val="0022233A"/>
    <w:rsid w:val="00237EC3"/>
    <w:rsid w:val="00246A82"/>
    <w:rsid w:val="002530A9"/>
    <w:rsid w:val="002627E6"/>
    <w:rsid w:val="00274DBD"/>
    <w:rsid w:val="0029177D"/>
    <w:rsid w:val="00293B83"/>
    <w:rsid w:val="002B098E"/>
    <w:rsid w:val="002B3A56"/>
    <w:rsid w:val="002C137E"/>
    <w:rsid w:val="002C5E41"/>
    <w:rsid w:val="002D0FAD"/>
    <w:rsid w:val="002D50B7"/>
    <w:rsid w:val="002F139F"/>
    <w:rsid w:val="002F18F3"/>
    <w:rsid w:val="002F2C16"/>
    <w:rsid w:val="002F5DF9"/>
    <w:rsid w:val="002F7372"/>
    <w:rsid w:val="002F75F9"/>
    <w:rsid w:val="002F77C6"/>
    <w:rsid w:val="002F7BCF"/>
    <w:rsid w:val="0030127A"/>
    <w:rsid w:val="00304929"/>
    <w:rsid w:val="003059BF"/>
    <w:rsid w:val="0031562B"/>
    <w:rsid w:val="00320BE2"/>
    <w:rsid w:val="003254C7"/>
    <w:rsid w:val="00332307"/>
    <w:rsid w:val="00332B6A"/>
    <w:rsid w:val="00342B59"/>
    <w:rsid w:val="003462CF"/>
    <w:rsid w:val="00346D62"/>
    <w:rsid w:val="003601FE"/>
    <w:rsid w:val="00380A97"/>
    <w:rsid w:val="00380DFE"/>
    <w:rsid w:val="00384AB7"/>
    <w:rsid w:val="00392330"/>
    <w:rsid w:val="003A6AD3"/>
    <w:rsid w:val="003B5217"/>
    <w:rsid w:val="003C410F"/>
    <w:rsid w:val="003C50F8"/>
    <w:rsid w:val="003D005D"/>
    <w:rsid w:val="003D6D04"/>
    <w:rsid w:val="003E13FD"/>
    <w:rsid w:val="003E7371"/>
    <w:rsid w:val="003F34C1"/>
    <w:rsid w:val="003F665A"/>
    <w:rsid w:val="00402424"/>
    <w:rsid w:val="004211AF"/>
    <w:rsid w:val="0042261B"/>
    <w:rsid w:val="00423175"/>
    <w:rsid w:val="00424532"/>
    <w:rsid w:val="00426AAE"/>
    <w:rsid w:val="004327EF"/>
    <w:rsid w:val="00432C0E"/>
    <w:rsid w:val="004413F0"/>
    <w:rsid w:val="00442DEC"/>
    <w:rsid w:val="0044712B"/>
    <w:rsid w:val="00453B79"/>
    <w:rsid w:val="00460437"/>
    <w:rsid w:val="00460814"/>
    <w:rsid w:val="00483AB4"/>
    <w:rsid w:val="004A7FEA"/>
    <w:rsid w:val="004B1646"/>
    <w:rsid w:val="004B4A8E"/>
    <w:rsid w:val="004B792E"/>
    <w:rsid w:val="004C3610"/>
    <w:rsid w:val="004C48DD"/>
    <w:rsid w:val="004C4F75"/>
    <w:rsid w:val="004D6D99"/>
    <w:rsid w:val="004F52E9"/>
    <w:rsid w:val="005030D3"/>
    <w:rsid w:val="00503FF7"/>
    <w:rsid w:val="005141BF"/>
    <w:rsid w:val="0051759D"/>
    <w:rsid w:val="005239F7"/>
    <w:rsid w:val="0053241A"/>
    <w:rsid w:val="0055305B"/>
    <w:rsid w:val="00560551"/>
    <w:rsid w:val="00562E73"/>
    <w:rsid w:val="00567720"/>
    <w:rsid w:val="0057096E"/>
    <w:rsid w:val="005738AE"/>
    <w:rsid w:val="00591EF8"/>
    <w:rsid w:val="005A3BF5"/>
    <w:rsid w:val="005C5710"/>
    <w:rsid w:val="005C5AB3"/>
    <w:rsid w:val="005D4656"/>
    <w:rsid w:val="005D683E"/>
    <w:rsid w:val="005F2F5C"/>
    <w:rsid w:val="00601142"/>
    <w:rsid w:val="006058D1"/>
    <w:rsid w:val="00606428"/>
    <w:rsid w:val="0061731F"/>
    <w:rsid w:val="00625E7D"/>
    <w:rsid w:val="006263F8"/>
    <w:rsid w:val="00642BF2"/>
    <w:rsid w:val="00647B07"/>
    <w:rsid w:val="00650489"/>
    <w:rsid w:val="00672185"/>
    <w:rsid w:val="00685E09"/>
    <w:rsid w:val="00690696"/>
    <w:rsid w:val="00695ACA"/>
    <w:rsid w:val="006A0220"/>
    <w:rsid w:val="006A708B"/>
    <w:rsid w:val="006B1A4A"/>
    <w:rsid w:val="006B2C46"/>
    <w:rsid w:val="006C40D7"/>
    <w:rsid w:val="006C5B29"/>
    <w:rsid w:val="006C6F30"/>
    <w:rsid w:val="006D2B0E"/>
    <w:rsid w:val="006D7FEE"/>
    <w:rsid w:val="006E4AC1"/>
    <w:rsid w:val="006F6646"/>
    <w:rsid w:val="00705724"/>
    <w:rsid w:val="00705DC7"/>
    <w:rsid w:val="007108B8"/>
    <w:rsid w:val="00711B0A"/>
    <w:rsid w:val="00714147"/>
    <w:rsid w:val="0072249E"/>
    <w:rsid w:val="00724FB4"/>
    <w:rsid w:val="0073225A"/>
    <w:rsid w:val="00736652"/>
    <w:rsid w:val="007437B9"/>
    <w:rsid w:val="007479DA"/>
    <w:rsid w:val="0075140A"/>
    <w:rsid w:val="007519AC"/>
    <w:rsid w:val="00756A36"/>
    <w:rsid w:val="00766085"/>
    <w:rsid w:val="007660C4"/>
    <w:rsid w:val="00780AF3"/>
    <w:rsid w:val="00783726"/>
    <w:rsid w:val="00793036"/>
    <w:rsid w:val="007A1EDD"/>
    <w:rsid w:val="007A2804"/>
    <w:rsid w:val="007A2ADB"/>
    <w:rsid w:val="007B0FA0"/>
    <w:rsid w:val="007B17AD"/>
    <w:rsid w:val="007B73E2"/>
    <w:rsid w:val="007C1832"/>
    <w:rsid w:val="007D2B91"/>
    <w:rsid w:val="007D643A"/>
    <w:rsid w:val="007E14AF"/>
    <w:rsid w:val="007E1690"/>
    <w:rsid w:val="007E4653"/>
    <w:rsid w:val="007F3594"/>
    <w:rsid w:val="007F5A6C"/>
    <w:rsid w:val="007F5B32"/>
    <w:rsid w:val="00801518"/>
    <w:rsid w:val="00801751"/>
    <w:rsid w:val="00804257"/>
    <w:rsid w:val="008072FE"/>
    <w:rsid w:val="00814EBF"/>
    <w:rsid w:val="0081652E"/>
    <w:rsid w:val="00820FCB"/>
    <w:rsid w:val="00822186"/>
    <w:rsid w:val="00826256"/>
    <w:rsid w:val="00835EA0"/>
    <w:rsid w:val="0084049A"/>
    <w:rsid w:val="00846B06"/>
    <w:rsid w:val="00870276"/>
    <w:rsid w:val="00871BE4"/>
    <w:rsid w:val="0087252C"/>
    <w:rsid w:val="008750E0"/>
    <w:rsid w:val="00887971"/>
    <w:rsid w:val="0089562F"/>
    <w:rsid w:val="00896337"/>
    <w:rsid w:val="008A0304"/>
    <w:rsid w:val="008A7914"/>
    <w:rsid w:val="008D3477"/>
    <w:rsid w:val="008F3326"/>
    <w:rsid w:val="00900293"/>
    <w:rsid w:val="00902DCA"/>
    <w:rsid w:val="0090343C"/>
    <w:rsid w:val="00907EB5"/>
    <w:rsid w:val="00924ACF"/>
    <w:rsid w:val="00926CF9"/>
    <w:rsid w:val="00932770"/>
    <w:rsid w:val="00944633"/>
    <w:rsid w:val="00966136"/>
    <w:rsid w:val="00980B96"/>
    <w:rsid w:val="00987B08"/>
    <w:rsid w:val="009A0429"/>
    <w:rsid w:val="009A26DB"/>
    <w:rsid w:val="009A655B"/>
    <w:rsid w:val="009C0D68"/>
    <w:rsid w:val="009C7FEA"/>
    <w:rsid w:val="009D5A05"/>
    <w:rsid w:val="009E07FE"/>
    <w:rsid w:val="009E0B97"/>
    <w:rsid w:val="009E396B"/>
    <w:rsid w:val="009E495F"/>
    <w:rsid w:val="009F7CCB"/>
    <w:rsid w:val="00A125AB"/>
    <w:rsid w:val="00A145E5"/>
    <w:rsid w:val="00A16297"/>
    <w:rsid w:val="00A21C1C"/>
    <w:rsid w:val="00A2799E"/>
    <w:rsid w:val="00A302D5"/>
    <w:rsid w:val="00A351AD"/>
    <w:rsid w:val="00A3551C"/>
    <w:rsid w:val="00A4372D"/>
    <w:rsid w:val="00A46211"/>
    <w:rsid w:val="00A7066A"/>
    <w:rsid w:val="00A74AD3"/>
    <w:rsid w:val="00A92D82"/>
    <w:rsid w:val="00AA1D07"/>
    <w:rsid w:val="00AA6C8A"/>
    <w:rsid w:val="00AB05FD"/>
    <w:rsid w:val="00AB2BAA"/>
    <w:rsid w:val="00AB525D"/>
    <w:rsid w:val="00AB56AA"/>
    <w:rsid w:val="00AB6AD1"/>
    <w:rsid w:val="00AC18CC"/>
    <w:rsid w:val="00AC5A46"/>
    <w:rsid w:val="00AD28E2"/>
    <w:rsid w:val="00AD448B"/>
    <w:rsid w:val="00AD5470"/>
    <w:rsid w:val="00AE0ACE"/>
    <w:rsid w:val="00AE3B66"/>
    <w:rsid w:val="00AF01C0"/>
    <w:rsid w:val="00AF1BE4"/>
    <w:rsid w:val="00AF2859"/>
    <w:rsid w:val="00B05EE2"/>
    <w:rsid w:val="00B07628"/>
    <w:rsid w:val="00B10AAC"/>
    <w:rsid w:val="00B21AEC"/>
    <w:rsid w:val="00B30AD6"/>
    <w:rsid w:val="00B320C8"/>
    <w:rsid w:val="00B362B2"/>
    <w:rsid w:val="00B37A5B"/>
    <w:rsid w:val="00B43D21"/>
    <w:rsid w:val="00B47C53"/>
    <w:rsid w:val="00B5334C"/>
    <w:rsid w:val="00B56C2B"/>
    <w:rsid w:val="00B578E4"/>
    <w:rsid w:val="00B628F7"/>
    <w:rsid w:val="00B73959"/>
    <w:rsid w:val="00B76D25"/>
    <w:rsid w:val="00B77924"/>
    <w:rsid w:val="00B83DD3"/>
    <w:rsid w:val="00B908F7"/>
    <w:rsid w:val="00B975CD"/>
    <w:rsid w:val="00B97C34"/>
    <w:rsid w:val="00BB3D81"/>
    <w:rsid w:val="00BC2B2B"/>
    <w:rsid w:val="00BC38B3"/>
    <w:rsid w:val="00BC77C3"/>
    <w:rsid w:val="00BD3863"/>
    <w:rsid w:val="00BE0420"/>
    <w:rsid w:val="00BF5E0C"/>
    <w:rsid w:val="00C04F57"/>
    <w:rsid w:val="00C11962"/>
    <w:rsid w:val="00C12824"/>
    <w:rsid w:val="00C13746"/>
    <w:rsid w:val="00C16407"/>
    <w:rsid w:val="00C20303"/>
    <w:rsid w:val="00C26788"/>
    <w:rsid w:val="00C359EF"/>
    <w:rsid w:val="00C4651D"/>
    <w:rsid w:val="00C51977"/>
    <w:rsid w:val="00C63A24"/>
    <w:rsid w:val="00C65EC7"/>
    <w:rsid w:val="00C6668A"/>
    <w:rsid w:val="00C75D96"/>
    <w:rsid w:val="00CA0FB3"/>
    <w:rsid w:val="00CA2949"/>
    <w:rsid w:val="00CB0C1C"/>
    <w:rsid w:val="00CB248B"/>
    <w:rsid w:val="00CB2EFA"/>
    <w:rsid w:val="00CB61A3"/>
    <w:rsid w:val="00CB64D8"/>
    <w:rsid w:val="00CB6F86"/>
    <w:rsid w:val="00CB74FA"/>
    <w:rsid w:val="00CC1B99"/>
    <w:rsid w:val="00CC29B2"/>
    <w:rsid w:val="00CC2E47"/>
    <w:rsid w:val="00CC631D"/>
    <w:rsid w:val="00CD31B7"/>
    <w:rsid w:val="00CE23A5"/>
    <w:rsid w:val="00D17688"/>
    <w:rsid w:val="00D50A54"/>
    <w:rsid w:val="00D53EEF"/>
    <w:rsid w:val="00D65FE8"/>
    <w:rsid w:val="00D67613"/>
    <w:rsid w:val="00D84B47"/>
    <w:rsid w:val="00D851D1"/>
    <w:rsid w:val="00D86E7F"/>
    <w:rsid w:val="00D878C8"/>
    <w:rsid w:val="00D957B9"/>
    <w:rsid w:val="00D95BE1"/>
    <w:rsid w:val="00D968B4"/>
    <w:rsid w:val="00DA1501"/>
    <w:rsid w:val="00DA3C3A"/>
    <w:rsid w:val="00DA4827"/>
    <w:rsid w:val="00DB564C"/>
    <w:rsid w:val="00DD7B62"/>
    <w:rsid w:val="00DE4F76"/>
    <w:rsid w:val="00DE7026"/>
    <w:rsid w:val="00DF3E8C"/>
    <w:rsid w:val="00DF6038"/>
    <w:rsid w:val="00DF6222"/>
    <w:rsid w:val="00DF684D"/>
    <w:rsid w:val="00E04632"/>
    <w:rsid w:val="00E13703"/>
    <w:rsid w:val="00E14E9C"/>
    <w:rsid w:val="00E1703B"/>
    <w:rsid w:val="00E21216"/>
    <w:rsid w:val="00E238B8"/>
    <w:rsid w:val="00E34236"/>
    <w:rsid w:val="00E372FE"/>
    <w:rsid w:val="00E43F92"/>
    <w:rsid w:val="00E452F7"/>
    <w:rsid w:val="00E4561C"/>
    <w:rsid w:val="00E53175"/>
    <w:rsid w:val="00E549B3"/>
    <w:rsid w:val="00E54A36"/>
    <w:rsid w:val="00E551CF"/>
    <w:rsid w:val="00E555A9"/>
    <w:rsid w:val="00E5628E"/>
    <w:rsid w:val="00E56674"/>
    <w:rsid w:val="00E56CF1"/>
    <w:rsid w:val="00E6693D"/>
    <w:rsid w:val="00E6784E"/>
    <w:rsid w:val="00E85246"/>
    <w:rsid w:val="00E85CC7"/>
    <w:rsid w:val="00E874A4"/>
    <w:rsid w:val="00E97AB1"/>
    <w:rsid w:val="00EA15C6"/>
    <w:rsid w:val="00EA4680"/>
    <w:rsid w:val="00EA7F09"/>
    <w:rsid w:val="00EB1123"/>
    <w:rsid w:val="00EC260F"/>
    <w:rsid w:val="00EC735F"/>
    <w:rsid w:val="00EE73B2"/>
    <w:rsid w:val="00EF45F5"/>
    <w:rsid w:val="00F00001"/>
    <w:rsid w:val="00F0027D"/>
    <w:rsid w:val="00F007CC"/>
    <w:rsid w:val="00F0327D"/>
    <w:rsid w:val="00F03FE2"/>
    <w:rsid w:val="00F33378"/>
    <w:rsid w:val="00F34221"/>
    <w:rsid w:val="00F54F39"/>
    <w:rsid w:val="00F57AF9"/>
    <w:rsid w:val="00F6796A"/>
    <w:rsid w:val="00F70142"/>
    <w:rsid w:val="00F7227B"/>
    <w:rsid w:val="00F75446"/>
    <w:rsid w:val="00F817A3"/>
    <w:rsid w:val="00F8461C"/>
    <w:rsid w:val="00F90005"/>
    <w:rsid w:val="00F957FE"/>
    <w:rsid w:val="00FA3487"/>
    <w:rsid w:val="00FA45C2"/>
    <w:rsid w:val="00FA5CDC"/>
    <w:rsid w:val="00FB05EA"/>
    <w:rsid w:val="00FB167F"/>
    <w:rsid w:val="00FB283E"/>
    <w:rsid w:val="00FB6DD7"/>
    <w:rsid w:val="00FC1D9B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065D95"/>
  <w15:chartTrackingRefBased/>
  <w15:docId w15:val="{B6F37B8C-4F49-4578-9FD6-3F85825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0AF3"/>
    <w:pPr>
      <w:spacing w:line="254" w:lineRule="auto"/>
    </w:pPr>
  </w:style>
  <w:style w:type="paragraph" w:styleId="Nadpis3">
    <w:name w:val="heading 3"/>
    <w:basedOn w:val="Normln"/>
    <w:link w:val="Nadpis3Char"/>
    <w:uiPriority w:val="9"/>
    <w:qFormat/>
    <w:rsid w:val="00EC2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EC26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49A"/>
  </w:style>
  <w:style w:type="paragraph" w:styleId="Zpat">
    <w:name w:val="footer"/>
    <w:basedOn w:val="Normln"/>
    <w:link w:val="Zpat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49A"/>
  </w:style>
  <w:style w:type="paragraph" w:styleId="Odstavecseseznamem">
    <w:name w:val="List Paragraph"/>
    <w:basedOn w:val="Normln"/>
    <w:uiPriority w:val="34"/>
    <w:qFormat/>
    <w:rsid w:val="00D50A54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C16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E56CF1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-wm-msonormal">
    <w:name w:val="-wm-msonormal"/>
    <w:basedOn w:val="Normln"/>
    <w:rsid w:val="00E17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3D21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43D2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43D21"/>
    <w:pPr>
      <w:spacing w:line="256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B43D21"/>
    <w:rPr>
      <w:rFonts w:ascii="Arial" w:eastAsiaTheme="minorEastAsia" w:hAnsi="Arial"/>
      <w:color w:val="5A5A5A" w:themeColor="text1" w:themeTint="A5"/>
      <w:spacing w:val="15"/>
    </w:rPr>
  </w:style>
  <w:style w:type="paragraph" w:styleId="Prosttext">
    <w:name w:val="Plain Text"/>
    <w:basedOn w:val="Normln"/>
    <w:link w:val="ProsttextChar"/>
    <w:rsid w:val="001428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428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B4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6E4AC1"/>
  </w:style>
  <w:style w:type="character" w:styleId="Hypertextovodkaz">
    <w:name w:val="Hyperlink"/>
    <w:basedOn w:val="Standardnpsmoodstavce"/>
    <w:uiPriority w:val="99"/>
    <w:unhideWhenUsed/>
    <w:rsid w:val="005677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72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8255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EC260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C26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C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C26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DB7D-055A-4DC2-B268-4388B07F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Kotesovska</dc:creator>
  <cp:keywords/>
  <dc:description/>
  <cp:lastModifiedBy>obedy</cp:lastModifiedBy>
  <cp:revision>41</cp:revision>
  <cp:lastPrinted>2025-10-23T10:27:00Z</cp:lastPrinted>
  <dcterms:created xsi:type="dcterms:W3CDTF">2023-01-03T08:56:00Z</dcterms:created>
  <dcterms:modified xsi:type="dcterms:W3CDTF">2025-10-23T10:38:00Z</dcterms:modified>
</cp:coreProperties>
</file>