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E2BC" w14:textId="77777777" w:rsidR="00472CA6" w:rsidRPr="00472CA6" w:rsidRDefault="00472CA6" w:rsidP="00472CA6">
      <w:bookmarkStart w:id="0" w:name="_MailOriginal"/>
      <w:proofErr w:type="spellStart"/>
      <w:r w:rsidRPr="00472CA6">
        <w:rPr>
          <w:b/>
          <w:bCs/>
        </w:rPr>
        <w:t>From</w:t>
      </w:r>
      <w:proofErr w:type="spellEnd"/>
      <w:r w:rsidRPr="00472CA6">
        <w:rPr>
          <w:b/>
          <w:bCs/>
        </w:rPr>
        <w:t>:</w:t>
      </w:r>
      <w:r w:rsidRPr="00472CA6">
        <w:t xml:space="preserve"> Lajdová Ilona </w:t>
      </w:r>
      <w:r w:rsidRPr="00472CA6">
        <w:br/>
      </w:r>
      <w:r w:rsidRPr="00472CA6">
        <w:rPr>
          <w:b/>
          <w:bCs/>
        </w:rPr>
        <w:t>Sent:</w:t>
      </w:r>
      <w:r w:rsidRPr="00472CA6">
        <w:t xml:space="preserve"> </w:t>
      </w:r>
      <w:proofErr w:type="spellStart"/>
      <w:r w:rsidRPr="00472CA6">
        <w:t>Friday</w:t>
      </w:r>
      <w:proofErr w:type="spellEnd"/>
      <w:r w:rsidRPr="00472CA6">
        <w:t xml:space="preserve">, </w:t>
      </w:r>
      <w:proofErr w:type="spellStart"/>
      <w:r w:rsidRPr="00472CA6">
        <w:t>October</w:t>
      </w:r>
      <w:proofErr w:type="spellEnd"/>
      <w:r w:rsidRPr="00472CA6">
        <w:t xml:space="preserve"> 10, 2025 4:46 PM</w:t>
      </w:r>
      <w:r w:rsidRPr="00472CA6">
        <w:br/>
      </w:r>
      <w:r w:rsidRPr="00472CA6">
        <w:rPr>
          <w:b/>
          <w:bCs/>
        </w:rPr>
        <w:t>To:</w:t>
      </w:r>
      <w:r w:rsidRPr="00472CA6">
        <w:t xml:space="preserve"> Kohoutová Markéta &lt;marketa.kohoutova@rozhlas.cz&gt;</w:t>
      </w:r>
      <w:r w:rsidRPr="00472CA6">
        <w:br/>
      </w:r>
      <w:proofErr w:type="spellStart"/>
      <w:r w:rsidRPr="00472CA6">
        <w:rPr>
          <w:b/>
          <w:bCs/>
        </w:rPr>
        <w:t>Cc</w:t>
      </w:r>
      <w:proofErr w:type="spellEnd"/>
      <w:r w:rsidRPr="00472CA6">
        <w:rPr>
          <w:b/>
          <w:bCs/>
        </w:rPr>
        <w:t>:</w:t>
      </w:r>
      <w:r w:rsidRPr="00472CA6">
        <w:t xml:space="preserve"> Tvrzníková Veronika &lt;veronika.tvrznikova@rozhlas.cz&gt;</w:t>
      </w:r>
      <w:r w:rsidRPr="00472CA6">
        <w:br/>
      </w:r>
      <w:proofErr w:type="spellStart"/>
      <w:r w:rsidRPr="00472CA6">
        <w:rPr>
          <w:b/>
          <w:bCs/>
        </w:rPr>
        <w:t>Subject</w:t>
      </w:r>
      <w:proofErr w:type="spellEnd"/>
      <w:r w:rsidRPr="00472CA6">
        <w:rPr>
          <w:b/>
          <w:bCs/>
        </w:rPr>
        <w:t>:</w:t>
      </w:r>
      <w:r w:rsidRPr="00472CA6">
        <w:t xml:space="preserve"> RE: </w:t>
      </w:r>
      <w:proofErr w:type="gramStart"/>
      <w:r w:rsidRPr="00472CA6">
        <w:t>ČRo - objednávka</w:t>
      </w:r>
      <w:proofErr w:type="gramEnd"/>
      <w:r w:rsidRPr="00472CA6">
        <w:t xml:space="preserve"> 20.10.2025</w:t>
      </w:r>
    </w:p>
    <w:p w14:paraId="17160AA2" w14:textId="77777777" w:rsidR="00472CA6" w:rsidRPr="00472CA6" w:rsidRDefault="00472CA6" w:rsidP="00472CA6"/>
    <w:p w14:paraId="43A2B581" w14:textId="77777777" w:rsidR="00472CA6" w:rsidRPr="00472CA6" w:rsidRDefault="00472CA6" w:rsidP="00472CA6">
      <w:r w:rsidRPr="00472CA6">
        <w:t>Hezký den, Markéto,</w:t>
      </w:r>
    </w:p>
    <w:p w14:paraId="5419E8BC" w14:textId="77777777" w:rsidR="00472CA6" w:rsidRPr="00472CA6" w:rsidRDefault="00472CA6" w:rsidP="00472CA6">
      <w:r w:rsidRPr="00472CA6">
        <w:t xml:space="preserve">                </w:t>
      </w:r>
    </w:p>
    <w:p w14:paraId="01024A18" w14:textId="77777777" w:rsidR="00472CA6" w:rsidRPr="00472CA6" w:rsidRDefault="00472CA6" w:rsidP="00472CA6">
      <w:r w:rsidRPr="00472CA6">
        <w:t xml:space="preserve">                děkuji za závaznou objednávku koncertu ve Dvořákově síni dne </w:t>
      </w:r>
      <w:r w:rsidRPr="00472CA6">
        <w:rPr>
          <w:b/>
          <w:bCs/>
        </w:rPr>
        <w:t>20. 10</w:t>
      </w:r>
      <w:r w:rsidRPr="00472CA6">
        <w:t>. a potvrzuji následující:</w:t>
      </w:r>
    </w:p>
    <w:p w14:paraId="4FE12D5F" w14:textId="77777777" w:rsidR="00472CA6" w:rsidRPr="00472CA6" w:rsidRDefault="00472CA6" w:rsidP="00472CA6"/>
    <w:p w14:paraId="0C966743" w14:textId="77777777" w:rsidR="00472CA6" w:rsidRPr="00472CA6" w:rsidRDefault="00472CA6" w:rsidP="00472CA6">
      <w:pPr>
        <w:numPr>
          <w:ilvl w:val="0"/>
          <w:numId w:val="1"/>
        </w:numPr>
      </w:pPr>
      <w:r w:rsidRPr="00472CA6">
        <w:t xml:space="preserve">zkoušku ve DS od 16 – 18,30 hod., pronájem Neumannova salónku, </w:t>
      </w:r>
      <w:proofErr w:type="spellStart"/>
      <w:r w:rsidRPr="00472CA6">
        <w:t>Ančerlova</w:t>
      </w:r>
      <w:proofErr w:type="spellEnd"/>
      <w:r w:rsidRPr="00472CA6">
        <w:t xml:space="preserve"> salónku, šaten 6, 7 a 8 v suterénu, sólistických šaten 1, 2 a šatny sborové č. 5, pronájem klavíru </w:t>
      </w:r>
      <w:proofErr w:type="spellStart"/>
      <w:r w:rsidRPr="00472CA6">
        <w:t>Steinway</w:t>
      </w:r>
      <w:proofErr w:type="spellEnd"/>
      <w:r w:rsidRPr="00472CA6">
        <w:t xml:space="preserve"> V včetně ladění</w:t>
      </w:r>
    </w:p>
    <w:p w14:paraId="01043ACD" w14:textId="77777777" w:rsidR="00472CA6" w:rsidRPr="00472CA6" w:rsidRDefault="00472CA6" w:rsidP="00472CA6">
      <w:pPr>
        <w:numPr>
          <w:ilvl w:val="0"/>
          <w:numId w:val="1"/>
        </w:numPr>
      </w:pPr>
      <w:r w:rsidRPr="00472CA6">
        <w:t xml:space="preserve">koncert ve DS s přestávkou od 19 – 21 hod., pronájem Neumannova salónku, </w:t>
      </w:r>
      <w:proofErr w:type="spellStart"/>
      <w:r w:rsidRPr="00472CA6">
        <w:t>Ančerlova</w:t>
      </w:r>
      <w:proofErr w:type="spellEnd"/>
      <w:r w:rsidRPr="00472CA6">
        <w:t xml:space="preserve"> salónku, šaten 6, 7 a 8 v suterénu, sólistických šaten 1, 2 a sborové šatny č. 5, pronájem klavíru </w:t>
      </w:r>
      <w:proofErr w:type="spellStart"/>
      <w:r w:rsidRPr="00472CA6">
        <w:t>Steinway</w:t>
      </w:r>
      <w:proofErr w:type="spellEnd"/>
      <w:r w:rsidRPr="00472CA6">
        <w:t xml:space="preserve"> V (bez přeladění), ozvučení mluveného slova ve DS od 19 – 21 hod. dvěma mikrofony (ozvučení živě provozované hudby si, prosím, upřesněte přímo se zvukařem ČF Šimonem Kotkem (</w:t>
      </w:r>
      <w:hyperlink r:id="rId5" w:history="1">
        <w:r w:rsidRPr="00472CA6">
          <w:rPr>
            <w:rStyle w:val="Hypertextovodkaz"/>
          </w:rPr>
          <w:t>info@100promotion.net</w:t>
        </w:r>
      </w:hyperlink>
      <w:r w:rsidRPr="00472CA6">
        <w:t xml:space="preserve">, tel.: +420 777 633 158), prodej almanachů ve foyer vaším prodejcem, prodej a tisk vstupenek, prodej vstupenek na varhanní </w:t>
      </w:r>
      <w:proofErr w:type="spellStart"/>
      <w:r w:rsidRPr="00472CA6">
        <w:t>emporu</w:t>
      </w:r>
      <w:proofErr w:type="spellEnd"/>
      <w:r w:rsidRPr="00472CA6">
        <w:t xml:space="preserve"> (příchod diváků na varhanní </w:t>
      </w:r>
      <w:proofErr w:type="spellStart"/>
      <w:r w:rsidRPr="00472CA6">
        <w:t>emporu</w:t>
      </w:r>
      <w:proofErr w:type="spellEnd"/>
      <w:r w:rsidRPr="00472CA6">
        <w:t xml:space="preserve"> je možný pouze zleva, neboť pravé respirium na balkoně je rezervováno pro účinkující sbor), programy budou rozdávány pořadatelskou službou ČF a sedadla 16 – 19 v řadě 17. a 18. naši technici demontují před vaší přípravou.</w:t>
      </w:r>
    </w:p>
    <w:p w14:paraId="1A508C90" w14:textId="77777777" w:rsidR="00472CA6" w:rsidRPr="00472CA6" w:rsidRDefault="00472CA6" w:rsidP="00472CA6"/>
    <w:p w14:paraId="1F2D2BBC" w14:textId="77777777" w:rsidR="00472CA6" w:rsidRPr="00472CA6" w:rsidRDefault="00472CA6" w:rsidP="00472CA6">
      <w:r w:rsidRPr="00472CA6">
        <w:t xml:space="preserve">Ráda bych vás upozornila, že od </w:t>
      </w:r>
      <w:proofErr w:type="gramStart"/>
      <w:r w:rsidRPr="00472CA6">
        <w:t>14 – 15</w:t>
      </w:r>
      <w:proofErr w:type="gramEnd"/>
      <w:r w:rsidRPr="00472CA6">
        <w:t xml:space="preserve"> hod. se bude na pódiu DS ladit klavírní křídlo, kdy musí být v sále pro tuto činnost ticho. Váš přístup do sálu před zkouškou může být z tohoto důvodu až od 15 hod.</w:t>
      </w:r>
    </w:p>
    <w:p w14:paraId="22F38BDA" w14:textId="77777777" w:rsidR="00472CA6" w:rsidRPr="00472CA6" w:rsidRDefault="00472CA6" w:rsidP="00472CA6"/>
    <w:p w14:paraId="7448DD08" w14:textId="77777777" w:rsidR="00472CA6" w:rsidRPr="00472CA6" w:rsidRDefault="00472CA6" w:rsidP="00472CA6">
      <w:r w:rsidRPr="00472CA6">
        <w:t>S pěkným pozdravem,</w:t>
      </w:r>
    </w:p>
    <w:p w14:paraId="04B010E4" w14:textId="77777777" w:rsidR="00472CA6" w:rsidRPr="00472CA6" w:rsidRDefault="00472CA6" w:rsidP="00472CA6"/>
    <w:p w14:paraId="7184B62B" w14:textId="77777777" w:rsidR="00472CA6" w:rsidRPr="00472CA6" w:rsidRDefault="00472CA6" w:rsidP="00472CA6">
      <w:pPr>
        <w:rPr>
          <w:b/>
          <w:bCs/>
        </w:rPr>
      </w:pPr>
      <w:r w:rsidRPr="00472CA6">
        <w:rPr>
          <w:b/>
          <w:bCs/>
        </w:rPr>
        <w:t>Ilona Lajdová</w:t>
      </w:r>
    </w:p>
    <w:p w14:paraId="0B4D8A6F" w14:textId="77777777" w:rsidR="00472CA6" w:rsidRPr="00472CA6" w:rsidRDefault="00472CA6" w:rsidP="00472CA6">
      <w:r w:rsidRPr="00472CA6">
        <w:t>obchodní manažerka</w:t>
      </w:r>
    </w:p>
    <w:p w14:paraId="38C46CB6" w14:textId="46AC83DA" w:rsidR="00472CA6" w:rsidRPr="00472CA6" w:rsidRDefault="00472CA6" w:rsidP="00472CA6">
      <w:r w:rsidRPr="00472CA6">
        <w:lastRenderedPageBreak/>
        <w:br/>
      </w:r>
      <w:r w:rsidRPr="00472CA6">
        <w:drawing>
          <wp:inline distT="0" distB="0" distL="0" distR="0" wp14:anchorId="064364AB" wp14:editId="64846892">
            <wp:extent cx="1809750" cy="323850"/>
            <wp:effectExtent l="0" t="0" r="0" b="0"/>
            <wp:docPr id="4" name="Obrázek 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CA6">
        <w:br/>
        <w:t> </w:t>
      </w:r>
    </w:p>
    <w:p w14:paraId="628B5848" w14:textId="77777777" w:rsidR="00472CA6" w:rsidRPr="00472CA6" w:rsidRDefault="00472CA6" w:rsidP="00472CA6">
      <w:r w:rsidRPr="00472CA6">
        <w:t>T: +420 227 059 290, M: +420 607 177 403</w:t>
      </w:r>
      <w:r w:rsidRPr="00472CA6">
        <w:br/>
      </w:r>
      <w:hyperlink r:id="rId8" w:history="1">
        <w:r w:rsidRPr="00472CA6">
          <w:rPr>
            <w:rStyle w:val="Hypertextovodkaz"/>
          </w:rPr>
          <w:t>ilona.lajdova@ceskafilharmonie.cz</w:t>
        </w:r>
      </w:hyperlink>
      <w:r w:rsidRPr="00472CA6">
        <w:br/>
      </w:r>
      <w:hyperlink r:id="rId9" w:history="1">
        <w:r w:rsidRPr="00472CA6">
          <w:rPr>
            <w:rStyle w:val="Hypertextovodkaz"/>
          </w:rPr>
          <w:t>www.ceskafilharmonie.cz</w:t>
        </w:r>
      </w:hyperlink>
    </w:p>
    <w:p w14:paraId="16C6BE04" w14:textId="77777777" w:rsidR="00472CA6" w:rsidRPr="00472CA6" w:rsidRDefault="00472CA6" w:rsidP="00472CA6"/>
    <w:p w14:paraId="61745C98" w14:textId="77777777" w:rsidR="00472CA6" w:rsidRPr="00472CA6" w:rsidRDefault="00472CA6" w:rsidP="00472CA6">
      <w:r w:rsidRPr="00472CA6">
        <w:pict w14:anchorId="62799935">
          <v:rect id="_x0000_i1073" style="width:470.3pt;height:.75pt" o:hralign="center" o:hrstd="t" o:hr="t" fillcolor="#a0a0a0" stroked="f"/>
        </w:pict>
      </w:r>
    </w:p>
    <w:p w14:paraId="48111573" w14:textId="77777777" w:rsidR="00472CA6" w:rsidRPr="00472CA6" w:rsidRDefault="00472CA6" w:rsidP="00472CA6">
      <w:r w:rsidRPr="00472CA6">
        <w:t>14. - 29. 10. 2025 | Asijské turné</w:t>
      </w:r>
    </w:p>
    <w:p w14:paraId="5270BBA3" w14:textId="77777777" w:rsidR="00472CA6" w:rsidRPr="00472CA6" w:rsidRDefault="00472CA6" w:rsidP="00472CA6">
      <w:hyperlink r:id="rId10" w:history="1">
        <w:proofErr w:type="spellStart"/>
        <w:r w:rsidRPr="00472CA6">
          <w:rPr>
            <w:rStyle w:val="Hypertextovodkaz"/>
            <w:b/>
            <w:bCs/>
          </w:rPr>
          <w:t>Byčkov</w:t>
        </w:r>
        <w:proofErr w:type="spellEnd"/>
        <w:r w:rsidRPr="00472CA6">
          <w:rPr>
            <w:rStyle w:val="Hypertextovodkaz"/>
            <w:b/>
            <w:bCs/>
          </w:rPr>
          <w:t xml:space="preserve">, </w:t>
        </w:r>
        <w:proofErr w:type="spellStart"/>
        <w:r w:rsidRPr="00472CA6">
          <w:rPr>
            <w:rStyle w:val="Hypertextovodkaz"/>
            <w:b/>
            <w:bCs/>
          </w:rPr>
          <w:t>Cho</w:t>
        </w:r>
        <w:proofErr w:type="spellEnd"/>
        <w:r w:rsidRPr="00472CA6">
          <w:rPr>
            <w:rStyle w:val="Hypertextovodkaz"/>
            <w:b/>
            <w:bCs/>
          </w:rPr>
          <w:t xml:space="preserve">, </w:t>
        </w:r>
        <w:proofErr w:type="spellStart"/>
        <w:r w:rsidRPr="00472CA6">
          <w:rPr>
            <w:rStyle w:val="Hypertextovodkaz"/>
            <w:b/>
            <w:bCs/>
          </w:rPr>
          <w:t>Kobekina</w:t>
        </w:r>
        <w:proofErr w:type="spellEnd"/>
        <w:r w:rsidRPr="00472CA6">
          <w:rPr>
            <w:rStyle w:val="Hypertextovodkaz"/>
          </w:rPr>
          <w:t xml:space="preserve"> | Smetana, </w:t>
        </w:r>
        <w:proofErr w:type="spellStart"/>
        <w:r w:rsidRPr="00472CA6">
          <w:rPr>
            <w:rStyle w:val="Hypertextovodkaz"/>
          </w:rPr>
          <w:t>Ravel</w:t>
        </w:r>
        <w:proofErr w:type="spellEnd"/>
        <w:r w:rsidRPr="00472CA6">
          <w:rPr>
            <w:rStyle w:val="Hypertextovodkaz"/>
          </w:rPr>
          <w:t>, Šostakovič, Dvořák, Čajkovskij</w:t>
        </w:r>
      </w:hyperlink>
    </w:p>
    <w:p w14:paraId="49DB3468" w14:textId="77777777" w:rsidR="00472CA6" w:rsidRPr="00472CA6" w:rsidRDefault="00472CA6" w:rsidP="00472CA6">
      <w:r w:rsidRPr="00472CA6">
        <w:pict w14:anchorId="6DF78315">
          <v:rect id="_x0000_i1074" style="width:470.3pt;height:.75pt" o:hralign="center" o:hrstd="t" o:hr="t" fillcolor="#a0a0a0" stroked="f"/>
        </w:pict>
      </w:r>
    </w:p>
    <w:p w14:paraId="79764B9A" w14:textId="77777777" w:rsidR="00472CA6" w:rsidRPr="00472CA6" w:rsidRDefault="00472CA6" w:rsidP="00472CA6">
      <w:r w:rsidRPr="00472CA6">
        <w:t>5., 6. &amp; 7. 11. 2025</w:t>
      </w:r>
    </w:p>
    <w:p w14:paraId="25FB6FE2" w14:textId="1D9A0CA5" w:rsidR="00472CA6" w:rsidRPr="00472CA6" w:rsidRDefault="00472CA6" w:rsidP="00472CA6">
      <w:hyperlink r:id="rId11" w:history="1">
        <w:proofErr w:type="spellStart"/>
        <w:r w:rsidRPr="00472CA6">
          <w:rPr>
            <w:rStyle w:val="Hypertextovodkaz"/>
            <w:b/>
            <w:bCs/>
          </w:rPr>
          <w:t>Byčkov</w:t>
        </w:r>
        <w:proofErr w:type="spellEnd"/>
        <w:r w:rsidRPr="00472CA6">
          <w:rPr>
            <w:rStyle w:val="Hypertextovodkaz"/>
            <w:b/>
            <w:bCs/>
          </w:rPr>
          <w:t xml:space="preserve">, </w:t>
        </w:r>
        <w:proofErr w:type="spellStart"/>
        <w:r w:rsidRPr="00472CA6">
          <w:rPr>
            <w:rStyle w:val="Hypertextovodkaz"/>
            <w:b/>
            <w:bCs/>
          </w:rPr>
          <w:t>Kissin</w:t>
        </w:r>
        <w:proofErr w:type="spellEnd"/>
        <w:r w:rsidRPr="00472CA6">
          <w:rPr>
            <w:rStyle w:val="Hypertextovodkaz"/>
          </w:rPr>
          <w:t xml:space="preserve"> | Adams, </w:t>
        </w:r>
        <w:proofErr w:type="spellStart"/>
        <w:r w:rsidRPr="00472CA6">
          <w:rPr>
            <w:rStyle w:val="Hypertextovodkaz"/>
          </w:rPr>
          <w:t>Prokofjev</w:t>
        </w:r>
        <w:proofErr w:type="spellEnd"/>
        <w:r w:rsidRPr="00472CA6">
          <w:rPr>
            <w:rStyle w:val="Hypertextovodkaz"/>
          </w:rPr>
          <w:t xml:space="preserve">, </w:t>
        </w:r>
        <w:proofErr w:type="spellStart"/>
        <w:r w:rsidRPr="00472CA6">
          <w:rPr>
            <w:rStyle w:val="Hypertextovodkaz"/>
          </w:rPr>
          <w:t>Elgar</w:t>
        </w:r>
        <w:proofErr w:type="spellEnd"/>
      </w:hyperlink>
    </w:p>
    <w:p w14:paraId="39FFF211" w14:textId="77777777" w:rsidR="00472CA6" w:rsidRPr="00472CA6" w:rsidRDefault="00472CA6" w:rsidP="00472CA6"/>
    <w:p w14:paraId="2AF63C29" w14:textId="77777777" w:rsidR="00472CA6" w:rsidRPr="00472CA6" w:rsidRDefault="00472CA6" w:rsidP="00472CA6">
      <w:proofErr w:type="spellStart"/>
      <w:r w:rsidRPr="00472CA6">
        <w:rPr>
          <w:b/>
          <w:bCs/>
        </w:rPr>
        <w:t>From</w:t>
      </w:r>
      <w:proofErr w:type="spellEnd"/>
      <w:r w:rsidRPr="00472CA6">
        <w:rPr>
          <w:b/>
          <w:bCs/>
        </w:rPr>
        <w:t>:</w:t>
      </w:r>
      <w:r w:rsidRPr="00472CA6">
        <w:t xml:space="preserve"> Kohoutová Markéta &lt;</w:t>
      </w:r>
      <w:hyperlink r:id="rId12" w:history="1">
        <w:r w:rsidRPr="00472CA6">
          <w:rPr>
            <w:rStyle w:val="Hypertextovodkaz"/>
          </w:rPr>
          <w:t>marketa.kohoutova@rozhlas.cz</w:t>
        </w:r>
      </w:hyperlink>
      <w:r w:rsidRPr="00472CA6">
        <w:t xml:space="preserve">&gt; </w:t>
      </w:r>
      <w:r w:rsidRPr="00472CA6">
        <w:br/>
      </w:r>
      <w:r w:rsidRPr="00472CA6">
        <w:rPr>
          <w:b/>
          <w:bCs/>
        </w:rPr>
        <w:t>Sent:</w:t>
      </w:r>
      <w:r w:rsidRPr="00472CA6">
        <w:t xml:space="preserve"> </w:t>
      </w:r>
      <w:proofErr w:type="spellStart"/>
      <w:r w:rsidRPr="00472CA6">
        <w:t>Thursday</w:t>
      </w:r>
      <w:proofErr w:type="spellEnd"/>
      <w:r w:rsidRPr="00472CA6">
        <w:t xml:space="preserve">, </w:t>
      </w:r>
      <w:proofErr w:type="spellStart"/>
      <w:r w:rsidRPr="00472CA6">
        <w:t>October</w:t>
      </w:r>
      <w:proofErr w:type="spellEnd"/>
      <w:r w:rsidRPr="00472CA6">
        <w:t xml:space="preserve"> 9, 2025 2:22 PM</w:t>
      </w:r>
      <w:r w:rsidRPr="00472CA6">
        <w:br/>
      </w:r>
      <w:r w:rsidRPr="00472CA6">
        <w:rPr>
          <w:b/>
          <w:bCs/>
        </w:rPr>
        <w:t>To:</w:t>
      </w:r>
      <w:r w:rsidRPr="00472CA6">
        <w:t xml:space="preserve"> Lajdová Ilona &lt;</w:t>
      </w:r>
      <w:hyperlink r:id="rId13" w:history="1">
        <w:r w:rsidRPr="00472CA6">
          <w:rPr>
            <w:rStyle w:val="Hypertextovodkaz"/>
          </w:rPr>
          <w:t>Ilona.Lajdova@ceskafilharmonie.cz</w:t>
        </w:r>
      </w:hyperlink>
      <w:r w:rsidRPr="00472CA6">
        <w:t>&gt;</w:t>
      </w:r>
      <w:r w:rsidRPr="00472CA6">
        <w:br/>
      </w:r>
      <w:proofErr w:type="spellStart"/>
      <w:r w:rsidRPr="00472CA6">
        <w:rPr>
          <w:b/>
          <w:bCs/>
        </w:rPr>
        <w:t>Cc</w:t>
      </w:r>
      <w:proofErr w:type="spellEnd"/>
      <w:r w:rsidRPr="00472CA6">
        <w:rPr>
          <w:b/>
          <w:bCs/>
        </w:rPr>
        <w:t>:</w:t>
      </w:r>
      <w:r w:rsidRPr="00472CA6">
        <w:t xml:space="preserve"> Tvrzníková Veronika &lt;</w:t>
      </w:r>
      <w:hyperlink r:id="rId14" w:history="1">
        <w:r w:rsidRPr="00472CA6">
          <w:rPr>
            <w:rStyle w:val="Hypertextovodkaz"/>
          </w:rPr>
          <w:t>veronika.tvrznikova@rozhlas.cz</w:t>
        </w:r>
      </w:hyperlink>
      <w:r w:rsidRPr="00472CA6">
        <w:t>&gt;</w:t>
      </w:r>
      <w:r w:rsidRPr="00472CA6">
        <w:br/>
      </w:r>
      <w:proofErr w:type="spellStart"/>
      <w:r w:rsidRPr="00472CA6">
        <w:rPr>
          <w:b/>
          <w:bCs/>
        </w:rPr>
        <w:t>Subject</w:t>
      </w:r>
      <w:proofErr w:type="spellEnd"/>
      <w:r w:rsidRPr="00472CA6">
        <w:rPr>
          <w:b/>
          <w:bCs/>
        </w:rPr>
        <w:t>:</w:t>
      </w:r>
      <w:r w:rsidRPr="00472CA6">
        <w:t xml:space="preserve"> </w:t>
      </w:r>
      <w:proofErr w:type="gramStart"/>
      <w:r w:rsidRPr="00472CA6">
        <w:t>ČRo - Objednávka</w:t>
      </w:r>
      <w:proofErr w:type="gramEnd"/>
      <w:r w:rsidRPr="00472CA6">
        <w:t xml:space="preserve"> 20.10.2025</w:t>
      </w:r>
    </w:p>
    <w:p w14:paraId="436EBD65" w14:textId="77777777" w:rsidR="00472CA6" w:rsidRPr="00472CA6" w:rsidRDefault="00472CA6" w:rsidP="00472CA6"/>
    <w:p w14:paraId="0A64B6FE" w14:textId="77777777" w:rsidR="00472CA6" w:rsidRPr="00472CA6" w:rsidRDefault="00472CA6" w:rsidP="00472CA6">
      <w:r w:rsidRPr="00472CA6">
        <w:t>Dobrý den, Ilonko</w:t>
      </w:r>
      <w:r w:rsidRPr="00472CA6">
        <w:rPr>
          <w:b/>
          <w:bCs/>
        </w:rPr>
        <w:t>,</w:t>
      </w:r>
    </w:p>
    <w:p w14:paraId="54CCE5F2" w14:textId="77777777" w:rsidR="00472CA6" w:rsidRPr="00472CA6" w:rsidRDefault="00472CA6" w:rsidP="00472CA6"/>
    <w:p w14:paraId="539E4D2E" w14:textId="77777777" w:rsidR="00472CA6" w:rsidRPr="00472CA6" w:rsidRDefault="00472CA6" w:rsidP="00472CA6">
      <w:r w:rsidRPr="00472CA6">
        <w:t>zdravím Vás a posílám objednávku na koncert 20.10.  </w:t>
      </w:r>
    </w:p>
    <w:p w14:paraId="587D2FB4" w14:textId="77777777" w:rsidR="00472CA6" w:rsidRPr="00472CA6" w:rsidRDefault="00472CA6" w:rsidP="00472CA6"/>
    <w:p w14:paraId="559BF91C" w14:textId="77777777" w:rsidR="00472CA6" w:rsidRPr="00472CA6" w:rsidRDefault="00472CA6" w:rsidP="00472CA6">
      <w:r w:rsidRPr="00472CA6">
        <w:rPr>
          <w:b/>
          <w:bCs/>
        </w:rPr>
        <w:t>Upřesnění šaten a jejich určení:</w:t>
      </w:r>
    </w:p>
    <w:p w14:paraId="5BB09684" w14:textId="77777777" w:rsidR="00472CA6" w:rsidRPr="00472CA6" w:rsidRDefault="00472CA6" w:rsidP="00472CA6">
      <w:r w:rsidRPr="00472CA6">
        <w:t xml:space="preserve">- sborová šatna v </w:t>
      </w:r>
      <w:proofErr w:type="gramStart"/>
      <w:r w:rsidRPr="00472CA6">
        <w:t>přízemí  (</w:t>
      </w:r>
      <w:proofErr w:type="gramEnd"/>
      <w:r w:rsidRPr="00472CA6">
        <w:t>prosím do ní připravit 40 židlí) </w:t>
      </w:r>
      <w:r w:rsidRPr="00472CA6">
        <w:rPr>
          <w:b/>
          <w:bCs/>
        </w:rPr>
        <w:t> 17:00 – 21:00</w:t>
      </w:r>
    </w:p>
    <w:p w14:paraId="208B1CA6" w14:textId="77777777" w:rsidR="00472CA6" w:rsidRPr="00472CA6" w:rsidRDefault="00472CA6" w:rsidP="00472CA6">
      <w:r w:rsidRPr="00472CA6">
        <w:t>- šatny č. 1 a 2 v přízemí → Hradišťan</w:t>
      </w:r>
      <w:r w:rsidRPr="00472CA6">
        <w:rPr>
          <w:b/>
          <w:bCs/>
        </w:rPr>
        <w:t>| 16:00 – 21:00</w:t>
      </w:r>
    </w:p>
    <w:p w14:paraId="13D6C5DA" w14:textId="77777777" w:rsidR="00472CA6" w:rsidRPr="00472CA6" w:rsidRDefault="00472CA6" w:rsidP="00472CA6">
      <w:r w:rsidRPr="00472CA6">
        <w:t xml:space="preserve">- šatna č. </w:t>
      </w:r>
      <w:proofErr w:type="gramStart"/>
      <w:r w:rsidRPr="00472CA6">
        <w:t>6  →</w:t>
      </w:r>
      <w:proofErr w:type="gramEnd"/>
      <w:r w:rsidRPr="00472CA6">
        <w:t xml:space="preserve"> odd. A4 + A5 </w:t>
      </w:r>
      <w:r w:rsidRPr="00472CA6">
        <w:rPr>
          <w:b/>
          <w:bCs/>
        </w:rPr>
        <w:t>| 18:00 – 21:00</w:t>
      </w:r>
    </w:p>
    <w:p w14:paraId="317102DB" w14:textId="77777777" w:rsidR="00472CA6" w:rsidRPr="00472CA6" w:rsidRDefault="00472CA6" w:rsidP="00472CA6">
      <w:r w:rsidRPr="00472CA6">
        <w:t>- šatna č. 7 → odd. A3 + A2 </w:t>
      </w:r>
      <w:r w:rsidRPr="00472CA6">
        <w:rPr>
          <w:b/>
          <w:bCs/>
        </w:rPr>
        <w:t>| 17:30 – 21:00</w:t>
      </w:r>
    </w:p>
    <w:p w14:paraId="57874A0C" w14:textId="77777777" w:rsidR="00472CA6" w:rsidRPr="00472CA6" w:rsidRDefault="00472CA6" w:rsidP="00472CA6">
      <w:r w:rsidRPr="00472CA6">
        <w:t xml:space="preserve">- šatna č. </w:t>
      </w:r>
      <w:proofErr w:type="gramStart"/>
      <w:r w:rsidRPr="00472CA6">
        <w:t>8  →</w:t>
      </w:r>
      <w:proofErr w:type="gramEnd"/>
      <w:r w:rsidRPr="00472CA6">
        <w:t xml:space="preserve"> koncertní odd. A1 + odd. A6 </w:t>
      </w:r>
      <w:r w:rsidRPr="00472CA6">
        <w:rPr>
          <w:b/>
          <w:bCs/>
        </w:rPr>
        <w:t>| 16:30 – 21:00</w:t>
      </w:r>
    </w:p>
    <w:p w14:paraId="7C309AED" w14:textId="77777777" w:rsidR="00472CA6" w:rsidRPr="00472CA6" w:rsidRDefault="00472CA6" w:rsidP="00472CA6">
      <w:r w:rsidRPr="00472CA6">
        <w:lastRenderedPageBreak/>
        <w:t>- Neumannův salonek → Alice z Holubová a Jana Trojanová </w:t>
      </w:r>
      <w:r w:rsidRPr="00472CA6">
        <w:rPr>
          <w:b/>
          <w:bCs/>
        </w:rPr>
        <w:t>| 16:00 – 21:00</w:t>
      </w:r>
    </w:p>
    <w:p w14:paraId="6FB47DDD" w14:textId="77777777" w:rsidR="00472CA6" w:rsidRPr="00472CA6" w:rsidRDefault="00472CA6" w:rsidP="00472CA6">
      <w:r w:rsidRPr="00472CA6">
        <w:t xml:space="preserve">- </w:t>
      </w:r>
      <w:proofErr w:type="spellStart"/>
      <w:r w:rsidRPr="00472CA6">
        <w:t>Ančerlův</w:t>
      </w:r>
      <w:proofErr w:type="spellEnd"/>
      <w:r w:rsidRPr="00472CA6">
        <w:t xml:space="preserve"> salonek → sbormistryně Věra Hrdinková </w:t>
      </w:r>
      <w:r w:rsidRPr="00472CA6">
        <w:rPr>
          <w:b/>
          <w:bCs/>
        </w:rPr>
        <w:t>| 16:30 – 21:00</w:t>
      </w:r>
      <w:r w:rsidRPr="00472CA6">
        <w:t>  </w:t>
      </w:r>
    </w:p>
    <w:p w14:paraId="7A4D8C94" w14:textId="77777777" w:rsidR="00472CA6" w:rsidRPr="00472CA6" w:rsidRDefault="00472CA6" w:rsidP="00472CA6">
      <w:r w:rsidRPr="00472CA6">
        <w:t>- pravé respirium vedle výtahu (s přípravou 25 židlí a zamčenými dveřmi do foyer) → sbor </w:t>
      </w:r>
      <w:proofErr w:type="spellStart"/>
      <w:r w:rsidRPr="00472CA6">
        <w:t>Carmina</w:t>
      </w:r>
      <w:proofErr w:type="spellEnd"/>
      <w:r w:rsidRPr="00472CA6">
        <w:t xml:space="preserve"> </w:t>
      </w:r>
      <w:proofErr w:type="spellStart"/>
      <w:r w:rsidRPr="00472CA6">
        <w:t>Bohemica</w:t>
      </w:r>
      <w:proofErr w:type="spellEnd"/>
      <w:r w:rsidRPr="00472CA6">
        <w:t> </w:t>
      </w:r>
      <w:r w:rsidRPr="00472CA6">
        <w:rPr>
          <w:b/>
          <w:bCs/>
        </w:rPr>
        <w:t>| 17:00 – 21:00</w:t>
      </w:r>
    </w:p>
    <w:p w14:paraId="6BB53787" w14:textId="39E3C718" w:rsidR="00472CA6" w:rsidRPr="00472CA6" w:rsidRDefault="00472CA6" w:rsidP="00472CA6">
      <w:r w:rsidRPr="00472CA6">
        <w:t> </w:t>
      </w:r>
    </w:p>
    <w:p w14:paraId="22202098" w14:textId="77777777" w:rsidR="00472CA6" w:rsidRPr="00472CA6" w:rsidRDefault="00472CA6" w:rsidP="00472CA6">
      <w:r w:rsidRPr="00472CA6">
        <w:t> </w:t>
      </w:r>
    </w:p>
    <w:p w14:paraId="458F2615" w14:textId="77777777" w:rsidR="00472CA6" w:rsidRPr="00472CA6" w:rsidRDefault="00472CA6" w:rsidP="00472CA6">
      <w:r w:rsidRPr="00472CA6">
        <w:t xml:space="preserve">- vyndání sedaček pro zvukaře (řada 17. a 18, č. </w:t>
      </w:r>
      <w:proofErr w:type="gramStart"/>
      <w:r w:rsidRPr="00472CA6">
        <w:t>16 - 19</w:t>
      </w:r>
      <w:proofErr w:type="gramEnd"/>
      <w:r w:rsidRPr="00472CA6">
        <w:t>)</w:t>
      </w:r>
    </w:p>
    <w:p w14:paraId="1FB4DCAE" w14:textId="77777777" w:rsidR="00472CA6" w:rsidRPr="00472CA6" w:rsidRDefault="00472CA6" w:rsidP="00472CA6">
      <w:r w:rsidRPr="00472CA6">
        <w:t>- prosím stojánky na letáky vyprázdnit</w:t>
      </w:r>
    </w:p>
    <w:p w14:paraId="7882CC02" w14:textId="77777777" w:rsidR="00472CA6" w:rsidRPr="00472CA6" w:rsidRDefault="00472CA6" w:rsidP="00472CA6">
      <w:r w:rsidRPr="00472CA6">
        <w:t>- prosím o distribuci programů koncertu, které budou zadarmo</w:t>
      </w:r>
    </w:p>
    <w:p w14:paraId="4CD96FE6" w14:textId="77777777" w:rsidR="00472CA6" w:rsidRPr="00472CA6" w:rsidRDefault="00472CA6" w:rsidP="00472CA6">
      <w:r w:rsidRPr="00472CA6">
        <w:t xml:space="preserve">- ve </w:t>
      </w:r>
      <w:proofErr w:type="spellStart"/>
      <w:r w:rsidRPr="00472CA6">
        <w:t>foyeuru</w:t>
      </w:r>
      <w:proofErr w:type="spellEnd"/>
      <w:r w:rsidRPr="00472CA6">
        <w:t xml:space="preserve"> bude náš asistent prodávat almanachy sboru</w:t>
      </w:r>
    </w:p>
    <w:p w14:paraId="2E261D93" w14:textId="77777777" w:rsidR="00472CA6" w:rsidRPr="00472CA6" w:rsidRDefault="00472CA6" w:rsidP="00472CA6"/>
    <w:p w14:paraId="07495B1C" w14:textId="77777777" w:rsidR="00472CA6" w:rsidRPr="00472CA6" w:rsidRDefault="00472CA6" w:rsidP="00472CA6"/>
    <w:p w14:paraId="2438F852" w14:textId="77777777" w:rsidR="00472CA6" w:rsidRPr="00472CA6" w:rsidRDefault="00472CA6" w:rsidP="00472CA6">
      <w:r w:rsidRPr="00472CA6">
        <w:t>ZVUČENÍ</w:t>
      </w:r>
    </w:p>
    <w:p w14:paraId="389B2FA4" w14:textId="77777777" w:rsidR="00472CA6" w:rsidRPr="00472CA6" w:rsidRDefault="00472CA6" w:rsidP="00472CA6">
      <w:r w:rsidRPr="00472CA6">
        <w:t>Prosím zvučení mluveného slova pro moderátorku koncertu a hosty - 2 mikrofony</w:t>
      </w:r>
    </w:p>
    <w:p w14:paraId="347F75DA" w14:textId="77777777" w:rsidR="00472CA6" w:rsidRPr="00472CA6" w:rsidRDefault="00472CA6" w:rsidP="00472CA6">
      <w:r w:rsidRPr="00472CA6">
        <w:t xml:space="preserve">Prosím ve spolupráci se zvukařem skupiny Hradišťan Milanem </w:t>
      </w:r>
      <w:proofErr w:type="spellStart"/>
      <w:r w:rsidRPr="00472CA6">
        <w:t>Aichingrem</w:t>
      </w:r>
      <w:proofErr w:type="spellEnd"/>
      <w:r w:rsidRPr="00472CA6">
        <w:t xml:space="preserve"> tel. 777320740 a zvukovou mistrní ČRo Ivou Darebnou tel. 606814046 zajistit zvučení skupiny a </w:t>
      </w:r>
      <w:proofErr w:type="spellStart"/>
      <w:r w:rsidRPr="00472CA6">
        <w:t>popojení</w:t>
      </w:r>
      <w:proofErr w:type="spellEnd"/>
      <w:r w:rsidRPr="00472CA6">
        <w:t xml:space="preserve"> s náběrem ČRo. Prosím o kontakt na zvukaře, který bude akci za Vás zajišťovat. </w:t>
      </w:r>
    </w:p>
    <w:p w14:paraId="59CC0D4D" w14:textId="36EFC682" w:rsidR="00472CA6" w:rsidRPr="00472CA6" w:rsidRDefault="00472CA6" w:rsidP="00472CA6">
      <w:r w:rsidRPr="00472CA6">
        <w:t>Zvuková zkouška skupiny Hradišťan bude 16 - 16:30</w:t>
      </w:r>
    </w:p>
    <w:p w14:paraId="0427291B" w14:textId="77777777" w:rsidR="00472CA6" w:rsidRPr="00472CA6" w:rsidRDefault="00472CA6" w:rsidP="00472CA6">
      <w:r w:rsidRPr="00472CA6">
        <w:t> </w:t>
      </w:r>
    </w:p>
    <w:p w14:paraId="6D609406" w14:textId="77777777" w:rsidR="00472CA6" w:rsidRPr="00472CA6" w:rsidRDefault="00472CA6" w:rsidP="00472CA6">
      <w:r w:rsidRPr="00472CA6">
        <w:t>PODIUM</w:t>
      </w:r>
    </w:p>
    <w:p w14:paraId="2D1B9242" w14:textId="77777777" w:rsidR="00472CA6" w:rsidRPr="00472CA6" w:rsidRDefault="00472CA6" w:rsidP="00472CA6">
      <w:r w:rsidRPr="00472CA6">
        <w:t xml:space="preserve">-  klavír prosím na podiu </w:t>
      </w:r>
      <w:proofErr w:type="gramStart"/>
      <w:r w:rsidRPr="00472CA6">
        <w:t>umístit  napravo</w:t>
      </w:r>
      <w:proofErr w:type="gramEnd"/>
      <w:r w:rsidRPr="00472CA6">
        <w:t xml:space="preserve"> z pohledu diváka (co nejdál, aby zakrýval co nejméně dětí,)</w:t>
      </w:r>
    </w:p>
    <w:p w14:paraId="15C6ACFF" w14:textId="77777777" w:rsidR="00472CA6" w:rsidRPr="00472CA6" w:rsidRDefault="00472CA6" w:rsidP="00472CA6">
      <w:r w:rsidRPr="00472CA6">
        <w:t>- 2 vyjeté zadní stupně </w:t>
      </w:r>
    </w:p>
    <w:p w14:paraId="01E75CE7" w14:textId="77777777" w:rsidR="00472CA6" w:rsidRPr="00472CA6" w:rsidRDefault="00472CA6" w:rsidP="00472CA6">
      <w:r w:rsidRPr="00472CA6">
        <w:t>- na střed podia prosím připravit pult pro sbormistryni </w:t>
      </w:r>
    </w:p>
    <w:p w14:paraId="23E3A81E" w14:textId="77777777" w:rsidR="00472CA6" w:rsidRPr="00472CA6" w:rsidRDefault="00472CA6" w:rsidP="00472CA6">
      <w:r w:rsidRPr="00472CA6">
        <w:t xml:space="preserve">- vlevo vzadu </w:t>
      </w:r>
      <w:proofErr w:type="gramStart"/>
      <w:r w:rsidRPr="00472CA6">
        <w:t>prosím  3</w:t>
      </w:r>
      <w:proofErr w:type="gramEnd"/>
      <w:r w:rsidRPr="00472CA6">
        <w:t xml:space="preserve"> židle pro skupinu </w:t>
      </w:r>
      <w:proofErr w:type="spellStart"/>
      <w:r w:rsidRPr="00472CA6">
        <w:t>Hardišťan</w:t>
      </w:r>
      <w:proofErr w:type="spellEnd"/>
    </w:p>
    <w:p w14:paraId="6FB54217" w14:textId="77777777" w:rsidR="00472CA6" w:rsidRPr="00472CA6" w:rsidRDefault="00472CA6" w:rsidP="00472CA6"/>
    <w:p w14:paraId="17B5703B" w14:textId="77777777" w:rsidR="00472CA6" w:rsidRPr="00472CA6" w:rsidRDefault="00472CA6" w:rsidP="00472CA6">
      <w:r w:rsidRPr="00472CA6">
        <w:t> </w:t>
      </w:r>
    </w:p>
    <w:p w14:paraId="269F5549" w14:textId="77777777" w:rsidR="00472CA6" w:rsidRPr="00472CA6" w:rsidRDefault="00472CA6" w:rsidP="00472CA6"/>
    <w:p w14:paraId="4997A0CB" w14:textId="77777777" w:rsidR="00472CA6" w:rsidRPr="00472CA6" w:rsidRDefault="00472CA6" w:rsidP="00472CA6">
      <w:r w:rsidRPr="00472CA6">
        <w:rPr>
          <w:b/>
          <w:bCs/>
        </w:rPr>
        <w:t>Harmonogram:</w:t>
      </w:r>
    </w:p>
    <w:p w14:paraId="59006C54" w14:textId="77777777" w:rsidR="00472CA6" w:rsidRPr="00472CA6" w:rsidRDefault="00472CA6" w:rsidP="00472CA6">
      <w:r w:rsidRPr="00472CA6">
        <w:lastRenderedPageBreak/>
        <w:t>14:00 nájezd věcí</w:t>
      </w:r>
    </w:p>
    <w:p w14:paraId="0048B187" w14:textId="77777777" w:rsidR="00472CA6" w:rsidRPr="00472CA6" w:rsidRDefault="00472CA6" w:rsidP="00472CA6">
      <w:r w:rsidRPr="00472CA6">
        <w:t>15:00 přístup do sálu, instalace techniky</w:t>
      </w:r>
    </w:p>
    <w:p w14:paraId="7FCF47CE" w14:textId="77777777" w:rsidR="00472CA6" w:rsidRPr="00472CA6" w:rsidRDefault="00472CA6" w:rsidP="00472CA6">
      <w:r w:rsidRPr="00472CA6">
        <w:t>16:00 zvukovka Hradišťan</w:t>
      </w:r>
    </w:p>
    <w:p w14:paraId="4E0299C8" w14:textId="77777777" w:rsidR="00472CA6" w:rsidRPr="00472CA6" w:rsidRDefault="00472CA6" w:rsidP="00472CA6">
      <w:r w:rsidRPr="00472CA6">
        <w:t>16:30 koncertní odd. A1</w:t>
      </w:r>
    </w:p>
    <w:p w14:paraId="54D25DC1" w14:textId="77777777" w:rsidR="00472CA6" w:rsidRPr="00472CA6" w:rsidRDefault="00472CA6" w:rsidP="00472CA6">
      <w:r w:rsidRPr="00472CA6">
        <w:t xml:space="preserve">17:00 absolventi + </w:t>
      </w:r>
      <w:proofErr w:type="spellStart"/>
      <w:r w:rsidRPr="00472CA6">
        <w:t>Carmina</w:t>
      </w:r>
      <w:proofErr w:type="spellEnd"/>
      <w:r w:rsidRPr="00472CA6">
        <w:t xml:space="preserve"> </w:t>
      </w:r>
      <w:proofErr w:type="spellStart"/>
      <w:r w:rsidRPr="00472CA6">
        <w:t>Bohemica</w:t>
      </w:r>
      <w:proofErr w:type="spellEnd"/>
    </w:p>
    <w:p w14:paraId="2563959F" w14:textId="77777777" w:rsidR="00472CA6" w:rsidRPr="00472CA6" w:rsidRDefault="00472CA6" w:rsidP="00472CA6">
      <w:r w:rsidRPr="00472CA6">
        <w:t>17:30 přípravná odd. A2 + A3</w:t>
      </w:r>
    </w:p>
    <w:p w14:paraId="786FCCCD" w14:textId="77777777" w:rsidR="00472CA6" w:rsidRPr="00472CA6" w:rsidRDefault="00472CA6" w:rsidP="00472CA6">
      <w:r w:rsidRPr="00472CA6">
        <w:t>18:00 přípravná odd. A4, A5, A6</w:t>
      </w:r>
    </w:p>
    <w:p w14:paraId="7410BEB8" w14:textId="77777777" w:rsidR="00472CA6" w:rsidRPr="00472CA6" w:rsidRDefault="00472CA6" w:rsidP="00472CA6">
      <w:r w:rsidRPr="00472CA6">
        <w:rPr>
          <w:b/>
          <w:bCs/>
        </w:rPr>
        <w:t xml:space="preserve">18:30 </w:t>
      </w:r>
      <w:proofErr w:type="spellStart"/>
      <w:r w:rsidRPr="00472CA6">
        <w:rPr>
          <w:b/>
          <w:bCs/>
        </w:rPr>
        <w:t>doors</w:t>
      </w:r>
      <w:proofErr w:type="spellEnd"/>
    </w:p>
    <w:p w14:paraId="41718890" w14:textId="77777777" w:rsidR="00472CA6" w:rsidRPr="00472CA6" w:rsidRDefault="00472CA6" w:rsidP="00472CA6">
      <w:r w:rsidRPr="00472CA6">
        <w:rPr>
          <w:b/>
          <w:bCs/>
        </w:rPr>
        <w:t>19:00 začátek</w:t>
      </w:r>
    </w:p>
    <w:p w14:paraId="3B90CF8F" w14:textId="77777777" w:rsidR="00472CA6" w:rsidRPr="00472CA6" w:rsidRDefault="00472CA6" w:rsidP="00472CA6">
      <w:r w:rsidRPr="00472CA6">
        <w:rPr>
          <w:b/>
          <w:bCs/>
        </w:rPr>
        <w:t>19:45 ½ koncertu</w:t>
      </w:r>
    </w:p>
    <w:p w14:paraId="3D777339" w14:textId="77777777" w:rsidR="00472CA6" w:rsidRPr="00472CA6" w:rsidRDefault="00472CA6" w:rsidP="00472CA6">
      <w:r w:rsidRPr="00472CA6">
        <w:rPr>
          <w:b/>
          <w:bCs/>
        </w:rPr>
        <w:t>19:45 – 20:05 přestávka</w:t>
      </w:r>
    </w:p>
    <w:p w14:paraId="2A8C161E" w14:textId="77777777" w:rsidR="00472CA6" w:rsidRPr="00472CA6" w:rsidRDefault="00472CA6" w:rsidP="00472CA6">
      <w:r w:rsidRPr="00472CA6">
        <w:rPr>
          <w:b/>
          <w:bCs/>
        </w:rPr>
        <w:t>20:05 2/2 koncertu</w:t>
      </w:r>
    </w:p>
    <w:p w14:paraId="5B395084" w14:textId="77777777" w:rsidR="00472CA6" w:rsidRPr="00472CA6" w:rsidRDefault="00472CA6" w:rsidP="00472CA6">
      <w:r w:rsidRPr="00472CA6">
        <w:rPr>
          <w:b/>
          <w:bCs/>
        </w:rPr>
        <w:t>21:00 konec</w:t>
      </w:r>
    </w:p>
    <w:p w14:paraId="40D2CD11" w14:textId="77777777" w:rsidR="00472CA6" w:rsidRPr="00472CA6" w:rsidRDefault="00472CA6" w:rsidP="00472CA6">
      <w:r w:rsidRPr="00472CA6">
        <w:rPr>
          <w:b/>
          <w:bCs/>
        </w:rPr>
        <w:t>21:00 - 22:00 deinstalace</w:t>
      </w:r>
    </w:p>
    <w:p w14:paraId="32189477" w14:textId="670F9A9D" w:rsidR="00472CA6" w:rsidRPr="00472CA6" w:rsidRDefault="00472CA6" w:rsidP="00472CA6">
      <w:r w:rsidRPr="00472CA6">
        <w:t> </w:t>
      </w:r>
    </w:p>
    <w:p w14:paraId="74045672" w14:textId="77777777" w:rsidR="00472CA6" w:rsidRPr="00472CA6" w:rsidRDefault="00472CA6" w:rsidP="00472CA6">
      <w:r w:rsidRPr="00472CA6">
        <w:t> </w:t>
      </w:r>
    </w:p>
    <w:p w14:paraId="65753C9D" w14:textId="77777777" w:rsidR="00472CA6" w:rsidRPr="00472CA6" w:rsidRDefault="00472CA6" w:rsidP="00472CA6">
      <w:r w:rsidRPr="00472CA6">
        <w:t> Předem děkuji za případné doplňující otázky a přeju krásné odpoledne</w:t>
      </w:r>
    </w:p>
    <w:p w14:paraId="5DA32DC6" w14:textId="77777777" w:rsidR="00472CA6" w:rsidRPr="00472CA6" w:rsidRDefault="00472CA6" w:rsidP="00472CA6"/>
    <w:p w14:paraId="59811F70" w14:textId="0DEF0C8F" w:rsidR="00472CA6" w:rsidRPr="00472CA6" w:rsidRDefault="00472CA6" w:rsidP="00472CA6">
      <w:r w:rsidRPr="00472CA6">
        <w:t>Markéta</w:t>
      </w:r>
      <w:r>
        <w:t xml:space="preserve"> Kohoutová</w:t>
      </w:r>
    </w:p>
    <w:p w14:paraId="499FDE68" w14:textId="77777777" w:rsidR="00472CA6" w:rsidRPr="00472CA6" w:rsidRDefault="00472CA6" w:rsidP="00472CA6"/>
    <w:p w14:paraId="276C2342" w14:textId="5CAB6934" w:rsidR="00472CA6" w:rsidRPr="00472CA6" w:rsidRDefault="00472CA6" w:rsidP="00472CA6">
      <w:r w:rsidRPr="00472CA6">
        <w:drawing>
          <wp:inline distT="0" distB="0" distL="0" distR="0" wp14:anchorId="4B6CADFF" wp14:editId="569CEE10">
            <wp:extent cx="1066800" cy="4857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CA6">
        <w:br/>
        <w:t> </w:t>
      </w:r>
    </w:p>
    <w:p w14:paraId="7A916BF9" w14:textId="77777777" w:rsidR="00472CA6" w:rsidRPr="00472CA6" w:rsidRDefault="00472CA6" w:rsidP="00472CA6">
      <w:r w:rsidRPr="00472CA6">
        <w:t>Symfonický orchestr Českého rozhlasu </w:t>
      </w:r>
      <w:r w:rsidRPr="00472CA6">
        <w:br/>
        <w:t>Vinohradská 12 | 120 99 Praha 2 </w:t>
      </w:r>
      <w:r w:rsidRPr="00472CA6">
        <w:br/>
        <w:t>tel.: 221 551 412 | mobil: +420 775 234 553 </w:t>
      </w:r>
      <w:r w:rsidRPr="00472CA6">
        <w:br/>
        <w:t>e-mail: </w:t>
      </w:r>
      <w:hyperlink r:id="rId16" w:history="1">
        <w:r w:rsidRPr="00472CA6">
          <w:rPr>
            <w:rStyle w:val="Hypertextovodkaz"/>
          </w:rPr>
          <w:t>marketa.kohoutova@rozhlas.cz</w:t>
        </w:r>
      </w:hyperlink>
      <w:r w:rsidRPr="00472CA6">
        <w:rPr>
          <w:u w:val="single"/>
        </w:rPr>
        <w:t> </w:t>
      </w:r>
      <w:r w:rsidRPr="00472CA6">
        <w:t>| </w:t>
      </w:r>
      <w:hyperlink r:id="rId17" w:history="1">
        <w:r w:rsidRPr="00472CA6">
          <w:rPr>
            <w:rStyle w:val="Hypertextovodkaz"/>
          </w:rPr>
          <w:t>www.rozhlas.cz</w:t>
        </w:r>
      </w:hyperlink>
    </w:p>
    <w:p w14:paraId="37E816DC" w14:textId="77777777" w:rsidR="00472CA6" w:rsidRPr="00472CA6" w:rsidRDefault="00472CA6" w:rsidP="00472CA6">
      <w:r w:rsidRPr="00472CA6">
        <w:t>IČ 45245053 | DIČ CZ45245053 </w:t>
      </w:r>
      <w:r w:rsidRPr="00472CA6">
        <w:br/>
        <w:t>Zřízen zákonem č. 484/1991 Sb., o Českém rozhlasu </w:t>
      </w:r>
    </w:p>
    <w:p w14:paraId="5DC1C2DF" w14:textId="77777777" w:rsidR="00472CA6" w:rsidRPr="00472CA6" w:rsidRDefault="00472CA6" w:rsidP="00472CA6">
      <w:r w:rsidRPr="00472CA6">
        <w:t> </w:t>
      </w:r>
    </w:p>
    <w:p w14:paraId="6D5DD3C1" w14:textId="77777777" w:rsidR="00472CA6" w:rsidRPr="00472CA6" w:rsidRDefault="00472CA6" w:rsidP="00472CA6"/>
    <w:p w14:paraId="43917EC9" w14:textId="77777777" w:rsidR="00472CA6" w:rsidRPr="00472CA6" w:rsidRDefault="00472CA6" w:rsidP="00472CA6">
      <w:hyperlink r:id="rId18" w:history="1">
        <w:r w:rsidRPr="00472CA6">
          <w:rPr>
            <w:rStyle w:val="Hypertextovodkaz"/>
          </w:rPr>
          <w:t>Prosím, než vytisknete tento e-mail, vzpomeňte si na životní prostředí. </w:t>
        </w:r>
        <w:r w:rsidRPr="00472CA6">
          <w:rPr>
            <w:rStyle w:val="Hypertextovodkaz"/>
          </w:rPr>
          <w:br/>
        </w:r>
        <w:proofErr w:type="spellStart"/>
        <w:r w:rsidRPr="00472CA6">
          <w:rPr>
            <w:rStyle w:val="Hypertextovodkaz"/>
          </w:rPr>
          <w:t>Please</w:t>
        </w:r>
        <w:proofErr w:type="spellEnd"/>
        <w:r w:rsidRPr="00472CA6">
          <w:rPr>
            <w:rStyle w:val="Hypertextovodkaz"/>
          </w:rPr>
          <w:t xml:space="preserve"> </w:t>
        </w:r>
        <w:proofErr w:type="spellStart"/>
        <w:r w:rsidRPr="00472CA6">
          <w:rPr>
            <w:rStyle w:val="Hypertextovodkaz"/>
          </w:rPr>
          <w:t>consider</w:t>
        </w:r>
        <w:proofErr w:type="spellEnd"/>
        <w:r w:rsidRPr="00472CA6">
          <w:rPr>
            <w:rStyle w:val="Hypertextovodkaz"/>
          </w:rPr>
          <w:t xml:space="preserve"> </w:t>
        </w:r>
        <w:proofErr w:type="spellStart"/>
        <w:r w:rsidRPr="00472CA6">
          <w:rPr>
            <w:rStyle w:val="Hypertextovodkaz"/>
          </w:rPr>
          <w:t>the</w:t>
        </w:r>
        <w:proofErr w:type="spellEnd"/>
        <w:r w:rsidRPr="00472CA6">
          <w:rPr>
            <w:rStyle w:val="Hypertextovodkaz"/>
          </w:rPr>
          <w:t xml:space="preserve"> environment </w:t>
        </w:r>
        <w:proofErr w:type="spellStart"/>
        <w:r w:rsidRPr="00472CA6">
          <w:rPr>
            <w:rStyle w:val="Hypertextovodkaz"/>
          </w:rPr>
          <w:t>before</w:t>
        </w:r>
        <w:proofErr w:type="spellEnd"/>
        <w:r w:rsidRPr="00472CA6">
          <w:rPr>
            <w:rStyle w:val="Hypertextovodkaz"/>
          </w:rPr>
          <w:t xml:space="preserve"> </w:t>
        </w:r>
        <w:proofErr w:type="spellStart"/>
        <w:r w:rsidRPr="00472CA6">
          <w:rPr>
            <w:rStyle w:val="Hypertextovodkaz"/>
          </w:rPr>
          <w:t>printing</w:t>
        </w:r>
        <w:proofErr w:type="spellEnd"/>
        <w:r w:rsidRPr="00472CA6">
          <w:rPr>
            <w:rStyle w:val="Hypertextovodkaz"/>
          </w:rPr>
          <w:t xml:space="preserve"> </w:t>
        </w:r>
        <w:proofErr w:type="spellStart"/>
        <w:r w:rsidRPr="00472CA6">
          <w:rPr>
            <w:rStyle w:val="Hypertextovodkaz"/>
          </w:rPr>
          <w:t>this</w:t>
        </w:r>
        <w:proofErr w:type="spellEnd"/>
        <w:r w:rsidRPr="00472CA6">
          <w:rPr>
            <w:rStyle w:val="Hypertextovodkaz"/>
          </w:rPr>
          <w:t xml:space="preserve"> e-mail.</w:t>
        </w:r>
      </w:hyperlink>
    </w:p>
    <w:p w14:paraId="3FB9BF9C" w14:textId="77777777" w:rsidR="00472CA6" w:rsidRPr="00472CA6" w:rsidRDefault="00472CA6" w:rsidP="00472CA6">
      <w:pPr>
        <w:rPr>
          <w:u w:val="single"/>
        </w:rPr>
      </w:pPr>
      <w:hyperlink r:id="rId19" w:history="1">
        <w:r w:rsidRPr="00472CA6">
          <w:rPr>
            <w:rStyle w:val="Hypertextovodkaz"/>
          </w:rPr>
          <w:t> </w:t>
        </w:r>
      </w:hyperlink>
    </w:p>
    <w:p w14:paraId="53F88E4D" w14:textId="77777777" w:rsidR="00472CA6" w:rsidRPr="00472CA6" w:rsidRDefault="00472CA6" w:rsidP="00472CA6">
      <w:pPr>
        <w:rPr>
          <w:u w:val="single"/>
        </w:rPr>
      </w:pPr>
      <w:hyperlink r:id="rId20" w:history="1">
        <w:r w:rsidRPr="00472CA6">
          <w:rPr>
            <w:rStyle w:val="Hypertextovodkaz"/>
            <w:b/>
            <w:bCs/>
          </w:rPr>
          <w:t>Upozornění:</w:t>
        </w:r>
        <w:r w:rsidRPr="00472CA6">
          <w:rPr>
            <w:rStyle w:val="Hypertextovodkaz"/>
          </w:rPr>
          <w:br/>
          <w:t>Pro případ, že je tento e-mail součástí obchodního jednání mezi jeho odesílatelem a adresátem, vyhrazuje si odesílatel právo vést takové jednání o uzavření smlouvy, aniž by odpovídal za to, zda bude či nebude smlouva uzavřena. Je vyloučena aplikace pravidel dle ustanovení § 1728 až 1729 zákona č. 89/2012 Sb., občanského zákoníku („OZ“) o předsmluvní odpovědnosti a adresát e-mailu nemá právo ve smyslu § 2910 OZ po ČRo požadovat při neuzavření smlouvy náhradu škody. Pro případ, že si odesílatel a adresát tohoto e-mailu mezi sebou v rámci obchodního jednání o podmínkách návrhu smlouvy opakovaně zašlou návrh takové smlouvy, platí, že i odpověď nebo úprava návrhu smlouvy s dodatkem nebo odchylkou, které podstatně nemění podmínky návrhu smlouvy, jsou novou nabídkou. </w:t>
        </w:r>
      </w:hyperlink>
    </w:p>
    <w:p w14:paraId="0177F685" w14:textId="77777777" w:rsidR="00472CA6" w:rsidRPr="00472CA6" w:rsidRDefault="00472CA6" w:rsidP="00472CA6">
      <w:pPr>
        <w:rPr>
          <w:u w:val="single"/>
        </w:rPr>
      </w:pPr>
      <w:hyperlink r:id="rId21" w:history="1">
        <w:r w:rsidRPr="00472CA6">
          <w:rPr>
            <w:rStyle w:val="Hypertextovodkaz"/>
          </w:rPr>
          <w:br/>
        </w:r>
        <w:r w:rsidRPr="00472CA6">
          <w:rPr>
            <w:rStyle w:val="Hypertextovodkaz"/>
          </w:rPr>
          <w:br/>
        </w:r>
      </w:hyperlink>
    </w:p>
    <w:p w14:paraId="7238F7EC" w14:textId="77777777" w:rsidR="00472CA6" w:rsidRPr="00472CA6" w:rsidRDefault="00472CA6" w:rsidP="00472CA6"/>
    <w:bookmarkEnd w:id="0"/>
    <w:p w14:paraId="0E8C0E00" w14:textId="77777777" w:rsidR="00472CA6" w:rsidRPr="00472CA6" w:rsidRDefault="00472CA6" w:rsidP="00472CA6"/>
    <w:p w14:paraId="4739999C" w14:textId="77777777" w:rsidR="00AC7EF1" w:rsidRDefault="00AC7EF1"/>
    <w:sectPr w:rsidR="00AC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0A40"/>
    <w:multiLevelType w:val="hybridMultilevel"/>
    <w:tmpl w:val="D0FE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12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A6"/>
    <w:rsid w:val="00472CA6"/>
    <w:rsid w:val="00AC7EF1"/>
    <w:rsid w:val="00BC533D"/>
    <w:rsid w:val="00B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78B7"/>
  <w15:chartTrackingRefBased/>
  <w15:docId w15:val="{715ACA5B-19DD-4068-B530-67763E67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C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C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C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C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C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C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C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C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C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CA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72CA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2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lajdova@ceskafilharmonie.cz" TargetMode="External"/><Relationship Id="rId13" Type="http://schemas.openxmlformats.org/officeDocument/2006/relationships/hyperlink" Target="mailto:Ilona.Lajdova@ceskafilharmonie.cz" TargetMode="External"/><Relationship Id="rId18" Type="http://schemas.openxmlformats.org/officeDocument/2006/relationships/hyperlink" Target="http://www.rozhlas.cz/iradio/ziv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zhlas.cz/iradio/zive/" TargetMode="External"/><Relationship Id="rId7" Type="http://schemas.openxmlformats.org/officeDocument/2006/relationships/image" Target="file:///C:\Users\lajdova\AppData\Roaming\Microsoft\Signatures\Ceska%20filharmonie_soubory\CF_logo_.png" TargetMode="External"/><Relationship Id="rId12" Type="http://schemas.openxmlformats.org/officeDocument/2006/relationships/hyperlink" Target="mailto:marketa.kohoutova@rozhlas.cz" TargetMode="External"/><Relationship Id="rId17" Type="http://schemas.openxmlformats.org/officeDocument/2006/relationships/hyperlink" Target="http://www.rozhlas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eta.kohoutova@rozhlas.cz" TargetMode="External"/><Relationship Id="rId20" Type="http://schemas.openxmlformats.org/officeDocument/2006/relationships/hyperlink" Target="http://www.rozhlas.cz/iradio/ziv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eskafilharmonie.cz/event/33705-jevgenij-kissin-ceska-filharmonie/" TargetMode="External"/><Relationship Id="rId5" Type="http://schemas.openxmlformats.org/officeDocument/2006/relationships/hyperlink" Target="mailto:info@100promotion.net" TargetMode="Externa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ceskafilharmonie.cz/zajezdy/34043-asijske-turne-2025/" TargetMode="External"/><Relationship Id="rId19" Type="http://schemas.openxmlformats.org/officeDocument/2006/relationships/hyperlink" Target="http://www.rozhlas.cz/iradio/z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kafilharmonie.cz" TargetMode="External"/><Relationship Id="rId14" Type="http://schemas.openxmlformats.org/officeDocument/2006/relationships/hyperlink" Target="mailto:veronika.tvrznikova@rozhlas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5141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1</cp:revision>
  <dcterms:created xsi:type="dcterms:W3CDTF">2025-10-14T12:38:00Z</dcterms:created>
  <dcterms:modified xsi:type="dcterms:W3CDTF">2025-10-14T12:40:00Z</dcterms:modified>
</cp:coreProperties>
</file>