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5B53D29" w14:textId="77777777" w:rsidR="008F4E49" w:rsidRDefault="008F4E49" w:rsidP="00564F53">
      <w:pPr>
        <w:spacing w:after="0" w:line="240" w:lineRule="auto"/>
        <w:contextualSpacing/>
        <w:jc w:val="center"/>
        <w:rPr>
          <w:rFonts w:ascii="Arial" w:hAnsi="Arial" w:cs="Arial"/>
          <w:b/>
        </w:rPr>
      </w:pPr>
    </w:p>
    <w:p w14:paraId="55C45714" w14:textId="1E4199C8" w:rsidR="0088591C" w:rsidRDefault="0088591C" w:rsidP="00564F53">
      <w:pPr>
        <w:spacing w:after="0" w:line="240" w:lineRule="auto"/>
        <w:contextualSpacing/>
        <w:jc w:val="center"/>
        <w:rPr>
          <w:rFonts w:ascii="Arial" w:hAnsi="Arial" w:cs="Arial"/>
          <w:b/>
        </w:rPr>
      </w:pPr>
      <w:r w:rsidRPr="006B20C5">
        <w:rPr>
          <w:rFonts w:ascii="Arial" w:hAnsi="Arial" w:cs="Arial"/>
          <w:b/>
        </w:rPr>
        <w:t>SMLOUVA O DÍLO</w:t>
      </w:r>
    </w:p>
    <w:p w14:paraId="3CFB7634" w14:textId="54D919A2" w:rsidR="00A639E8" w:rsidRPr="006B20C5" w:rsidRDefault="00A639E8" w:rsidP="00564F53">
      <w:pPr>
        <w:spacing w:after="0" w:line="240" w:lineRule="auto"/>
        <w:contextualSpacing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MUZ/</w:t>
      </w:r>
      <w:r w:rsidR="00604B2D">
        <w:rPr>
          <w:rFonts w:ascii="Arial" w:hAnsi="Arial" w:cs="Arial"/>
          <w:b/>
        </w:rPr>
        <w:t>236</w:t>
      </w:r>
      <w:r>
        <w:rPr>
          <w:rFonts w:ascii="Arial" w:hAnsi="Arial" w:cs="Arial"/>
          <w:b/>
        </w:rPr>
        <w:t>/2025</w:t>
      </w:r>
    </w:p>
    <w:p w14:paraId="684D6B1C" w14:textId="77777777" w:rsidR="0088591C" w:rsidRPr="006B20C5" w:rsidRDefault="0088591C" w:rsidP="00564F53">
      <w:pPr>
        <w:spacing w:after="0" w:line="240" w:lineRule="auto"/>
        <w:contextualSpacing/>
        <w:rPr>
          <w:rFonts w:ascii="Arial" w:hAnsi="Arial" w:cs="Arial"/>
        </w:rPr>
      </w:pPr>
    </w:p>
    <w:p w14:paraId="7D1310FF" w14:textId="77777777" w:rsidR="00697AF6" w:rsidRPr="0079047A" w:rsidRDefault="00697AF6" w:rsidP="00564F53">
      <w:pPr>
        <w:spacing w:after="0" w:line="240" w:lineRule="auto"/>
        <w:contextualSpacing/>
        <w:jc w:val="center"/>
        <w:rPr>
          <w:rFonts w:ascii="Arial" w:hAnsi="Arial" w:cs="Arial"/>
        </w:rPr>
      </w:pPr>
      <w:r w:rsidRPr="0079047A">
        <w:rPr>
          <w:rFonts w:ascii="Arial" w:hAnsi="Arial" w:cs="Arial"/>
        </w:rPr>
        <w:t>uzavřená ve smyslu § 2586 a násl. zákona č. 89/2012 Sb., občanský zákoník, ve znění pozdějších předpisů (dále jen „</w:t>
      </w:r>
      <w:r w:rsidRPr="000D7D24">
        <w:rPr>
          <w:rFonts w:ascii="Arial" w:hAnsi="Arial" w:cs="Arial"/>
          <w:b/>
          <w:bCs/>
        </w:rPr>
        <w:t>občanský zákoník</w:t>
      </w:r>
      <w:r w:rsidRPr="0079047A">
        <w:rPr>
          <w:rFonts w:ascii="Arial" w:hAnsi="Arial" w:cs="Arial"/>
        </w:rPr>
        <w:t>“)</w:t>
      </w:r>
    </w:p>
    <w:p w14:paraId="5F800231" w14:textId="77777777" w:rsidR="00697AF6" w:rsidRDefault="00697AF6" w:rsidP="00564F53">
      <w:pPr>
        <w:pStyle w:val="Bezmezer"/>
        <w:contextualSpacing/>
        <w:jc w:val="both"/>
        <w:rPr>
          <w:rFonts w:ascii="Arial" w:hAnsi="Arial" w:cs="Arial"/>
        </w:rPr>
      </w:pPr>
    </w:p>
    <w:p w14:paraId="6004DE5D" w14:textId="77777777" w:rsidR="008F4E49" w:rsidRDefault="008F4E49" w:rsidP="00564F53">
      <w:pPr>
        <w:pStyle w:val="Bezmezer"/>
        <w:contextualSpacing/>
        <w:jc w:val="both"/>
        <w:rPr>
          <w:rFonts w:ascii="Arial" w:hAnsi="Arial" w:cs="Arial"/>
        </w:rPr>
      </w:pPr>
    </w:p>
    <w:p w14:paraId="4CE0FFDF" w14:textId="24F82DE1" w:rsidR="0088591C" w:rsidRPr="006B20C5" w:rsidRDefault="0088591C" w:rsidP="00564F53">
      <w:pPr>
        <w:pStyle w:val="Bezmezer"/>
        <w:contextualSpacing/>
        <w:jc w:val="both"/>
        <w:rPr>
          <w:rFonts w:ascii="Arial" w:hAnsi="Arial" w:cs="Arial"/>
        </w:rPr>
      </w:pPr>
      <w:r w:rsidRPr="006B20C5">
        <w:rPr>
          <w:rFonts w:ascii="Arial" w:hAnsi="Arial" w:cs="Arial"/>
        </w:rPr>
        <w:t>Smluvní strany:</w:t>
      </w:r>
    </w:p>
    <w:p w14:paraId="6EC4E154" w14:textId="77777777" w:rsidR="0088591C" w:rsidRPr="006B20C5" w:rsidRDefault="0088591C" w:rsidP="00564F53">
      <w:pPr>
        <w:pStyle w:val="Bezmezer"/>
        <w:contextualSpacing/>
        <w:jc w:val="both"/>
        <w:rPr>
          <w:rFonts w:ascii="Arial" w:hAnsi="Arial" w:cs="Arial"/>
        </w:rPr>
      </w:pPr>
    </w:p>
    <w:p w14:paraId="1205531F" w14:textId="77777777" w:rsidR="0088591C" w:rsidRPr="006B20C5" w:rsidRDefault="0088591C" w:rsidP="00564F53">
      <w:pPr>
        <w:pStyle w:val="Bezmezer"/>
        <w:numPr>
          <w:ilvl w:val="0"/>
          <w:numId w:val="1"/>
        </w:numPr>
        <w:ind w:left="567" w:hanging="567"/>
        <w:contextualSpacing/>
        <w:jc w:val="both"/>
        <w:rPr>
          <w:rFonts w:ascii="Arial" w:hAnsi="Arial" w:cs="Arial"/>
          <w:b/>
          <w:bCs/>
          <w:i/>
        </w:rPr>
      </w:pPr>
      <w:r w:rsidRPr="006B20C5">
        <w:rPr>
          <w:rFonts w:ascii="Arial" w:hAnsi="Arial" w:cs="Arial"/>
          <w:b/>
          <w:bCs/>
        </w:rPr>
        <w:t>Muzeum hlavního města Prahy, příspěvková organizace</w:t>
      </w:r>
    </w:p>
    <w:p w14:paraId="71528C9F" w14:textId="64571623" w:rsidR="0088591C" w:rsidRPr="006B20C5" w:rsidRDefault="0088591C" w:rsidP="00564F53">
      <w:pPr>
        <w:pStyle w:val="Bezmezer"/>
        <w:ind w:left="567"/>
        <w:contextualSpacing/>
        <w:rPr>
          <w:rFonts w:ascii="Arial" w:hAnsi="Arial" w:cs="Arial"/>
          <w:iCs/>
        </w:rPr>
      </w:pPr>
      <w:r w:rsidRPr="006B20C5">
        <w:rPr>
          <w:rFonts w:ascii="Arial" w:hAnsi="Arial" w:cs="Arial"/>
          <w:iCs/>
        </w:rPr>
        <w:t>IČO</w:t>
      </w:r>
      <w:r w:rsidR="00182D1C">
        <w:rPr>
          <w:rFonts w:ascii="Arial" w:hAnsi="Arial" w:cs="Arial"/>
          <w:iCs/>
        </w:rPr>
        <w:t xml:space="preserve">: </w:t>
      </w:r>
      <w:r w:rsidRPr="006B20C5">
        <w:rPr>
          <w:rFonts w:ascii="Arial" w:hAnsi="Arial" w:cs="Arial"/>
          <w:iCs/>
        </w:rPr>
        <w:t>00064432</w:t>
      </w:r>
      <w:r w:rsidR="003D621A">
        <w:rPr>
          <w:rFonts w:ascii="Arial" w:hAnsi="Arial" w:cs="Arial"/>
          <w:iCs/>
        </w:rPr>
        <w:t xml:space="preserve">, </w:t>
      </w:r>
      <w:r w:rsidR="003B6E0E">
        <w:rPr>
          <w:rFonts w:ascii="Arial" w:hAnsi="Arial" w:cs="Arial"/>
          <w:iCs/>
        </w:rPr>
        <w:t>DIČ</w:t>
      </w:r>
      <w:r w:rsidR="00182D1C">
        <w:rPr>
          <w:rFonts w:ascii="Arial" w:hAnsi="Arial" w:cs="Arial"/>
          <w:iCs/>
        </w:rPr>
        <w:t>:</w:t>
      </w:r>
      <w:r w:rsidR="003B6E0E">
        <w:rPr>
          <w:rFonts w:ascii="Arial" w:hAnsi="Arial" w:cs="Arial"/>
          <w:iCs/>
        </w:rPr>
        <w:t xml:space="preserve"> CZ00064432</w:t>
      </w:r>
    </w:p>
    <w:p w14:paraId="4E3B869D" w14:textId="1A5AABE5" w:rsidR="0088591C" w:rsidRPr="00F241D9" w:rsidRDefault="0088591C" w:rsidP="00564F53">
      <w:pPr>
        <w:pStyle w:val="Bezmezer"/>
        <w:ind w:left="567"/>
        <w:contextualSpacing/>
        <w:rPr>
          <w:rFonts w:ascii="Arial" w:hAnsi="Arial" w:cs="Arial"/>
        </w:rPr>
      </w:pPr>
      <w:r w:rsidRPr="006B20C5">
        <w:rPr>
          <w:rFonts w:ascii="Arial" w:hAnsi="Arial" w:cs="Arial"/>
        </w:rPr>
        <w:t>se sídlem Kožná 1/475, 110 01 Praha</w:t>
      </w:r>
      <w:r w:rsidR="003B6E0E">
        <w:rPr>
          <w:rFonts w:ascii="Arial" w:hAnsi="Arial" w:cs="Arial"/>
        </w:rPr>
        <w:br/>
      </w:r>
      <w:r w:rsidRPr="00F241D9">
        <w:rPr>
          <w:rFonts w:ascii="Arial" w:hAnsi="Arial" w:cs="Arial"/>
        </w:rPr>
        <w:t xml:space="preserve">zastoupen </w:t>
      </w:r>
      <w:r w:rsidR="009644C0" w:rsidRPr="00290428">
        <w:rPr>
          <w:rFonts w:ascii="Arial" w:hAnsi="Arial" w:cs="Arial"/>
        </w:rPr>
        <w:t>RNDr. Ing. Iv</w:t>
      </w:r>
      <w:r w:rsidR="009644C0">
        <w:rPr>
          <w:rFonts w:ascii="Arial" w:hAnsi="Arial" w:cs="Arial"/>
        </w:rPr>
        <w:t>em</w:t>
      </w:r>
      <w:r w:rsidR="009644C0" w:rsidRPr="00290428">
        <w:rPr>
          <w:rFonts w:ascii="Arial" w:hAnsi="Arial" w:cs="Arial"/>
        </w:rPr>
        <w:t xml:space="preserve"> Mac</w:t>
      </w:r>
      <w:r w:rsidR="009644C0">
        <w:rPr>
          <w:rFonts w:ascii="Arial" w:hAnsi="Arial" w:cs="Arial"/>
        </w:rPr>
        <w:t>kem</w:t>
      </w:r>
      <w:r w:rsidR="009644C0" w:rsidRPr="00290428">
        <w:rPr>
          <w:rFonts w:ascii="Arial" w:hAnsi="Arial" w:cs="Arial"/>
        </w:rPr>
        <w:t>, ředitel</w:t>
      </w:r>
      <w:r w:rsidR="009644C0">
        <w:rPr>
          <w:rFonts w:ascii="Arial" w:hAnsi="Arial" w:cs="Arial"/>
        </w:rPr>
        <w:t>em</w:t>
      </w:r>
    </w:p>
    <w:p w14:paraId="69AE79F1" w14:textId="7A71C701" w:rsidR="00152ED3" w:rsidRPr="006B20C5" w:rsidRDefault="00152ED3" w:rsidP="00564F53">
      <w:pPr>
        <w:pStyle w:val="Bezmezer"/>
        <w:ind w:left="567"/>
        <w:contextualSpacing/>
        <w:jc w:val="both"/>
        <w:rPr>
          <w:rFonts w:ascii="Arial" w:hAnsi="Arial" w:cs="Arial"/>
          <w:iCs/>
        </w:rPr>
      </w:pPr>
      <w:r w:rsidRPr="00F241D9">
        <w:rPr>
          <w:rFonts w:ascii="Arial" w:hAnsi="Arial" w:cs="Arial"/>
        </w:rPr>
        <w:t xml:space="preserve">e-mail: </w:t>
      </w:r>
      <w:r w:rsidR="009644C0" w:rsidRPr="002F5FAF">
        <w:rPr>
          <w:rFonts w:ascii="Arial" w:hAnsi="Arial" w:cs="Arial"/>
        </w:rPr>
        <w:t>macek@muzeumprahy.cz</w:t>
      </w:r>
    </w:p>
    <w:p w14:paraId="5CA804E8" w14:textId="77777777" w:rsidR="0088591C" w:rsidRPr="006B20C5" w:rsidRDefault="0088591C" w:rsidP="00564F53">
      <w:pPr>
        <w:spacing w:after="0" w:line="240" w:lineRule="auto"/>
        <w:ind w:left="567"/>
        <w:contextualSpacing/>
        <w:rPr>
          <w:rFonts w:ascii="Arial" w:hAnsi="Arial" w:cs="Arial"/>
        </w:rPr>
      </w:pPr>
    </w:p>
    <w:p w14:paraId="34D12A40" w14:textId="77777777" w:rsidR="0088591C" w:rsidRPr="006B20C5" w:rsidRDefault="0088591C" w:rsidP="00564F53">
      <w:pPr>
        <w:spacing w:after="0" w:line="240" w:lineRule="auto"/>
        <w:ind w:firstLine="567"/>
        <w:contextualSpacing/>
        <w:rPr>
          <w:rFonts w:ascii="Arial" w:hAnsi="Arial" w:cs="Arial"/>
        </w:rPr>
      </w:pPr>
      <w:r w:rsidRPr="006B20C5">
        <w:rPr>
          <w:rFonts w:ascii="Arial" w:hAnsi="Arial" w:cs="Arial"/>
        </w:rPr>
        <w:t>(dále jen „</w:t>
      </w:r>
      <w:r w:rsidR="00566E25" w:rsidRPr="006B20C5">
        <w:rPr>
          <w:rFonts w:ascii="Arial" w:hAnsi="Arial" w:cs="Arial"/>
          <w:b/>
        </w:rPr>
        <w:t>Objednatel</w:t>
      </w:r>
      <w:r w:rsidRPr="006B20C5">
        <w:rPr>
          <w:rFonts w:ascii="Arial" w:hAnsi="Arial" w:cs="Arial"/>
        </w:rPr>
        <w:t>“) na straně jedné</w:t>
      </w:r>
    </w:p>
    <w:p w14:paraId="574E974A" w14:textId="77777777" w:rsidR="0088591C" w:rsidRPr="006B20C5" w:rsidRDefault="0088591C" w:rsidP="00564F53">
      <w:pPr>
        <w:spacing w:after="0" w:line="240" w:lineRule="auto"/>
        <w:contextualSpacing/>
        <w:rPr>
          <w:rFonts w:ascii="Arial" w:hAnsi="Arial" w:cs="Arial"/>
        </w:rPr>
      </w:pPr>
    </w:p>
    <w:p w14:paraId="7D0EDB01" w14:textId="77777777" w:rsidR="0088591C" w:rsidRPr="00CC78EA" w:rsidRDefault="0088591C" w:rsidP="00564F53">
      <w:pPr>
        <w:spacing w:after="0" w:line="240" w:lineRule="auto"/>
        <w:contextualSpacing/>
        <w:rPr>
          <w:rFonts w:ascii="Arial" w:hAnsi="Arial" w:cs="Arial"/>
        </w:rPr>
      </w:pPr>
      <w:r w:rsidRPr="00CC78EA">
        <w:rPr>
          <w:rFonts w:ascii="Arial" w:hAnsi="Arial" w:cs="Arial"/>
        </w:rPr>
        <w:t>a</w:t>
      </w:r>
    </w:p>
    <w:p w14:paraId="3DF4AF7F" w14:textId="77777777" w:rsidR="0088591C" w:rsidRPr="00CC78EA" w:rsidRDefault="0088591C" w:rsidP="00564F53">
      <w:pPr>
        <w:spacing w:after="0" w:line="240" w:lineRule="auto"/>
        <w:contextualSpacing/>
        <w:rPr>
          <w:rFonts w:ascii="Arial" w:hAnsi="Arial" w:cs="Arial"/>
        </w:rPr>
      </w:pPr>
    </w:p>
    <w:p w14:paraId="6EFD77F8" w14:textId="24839D39" w:rsidR="0088591C" w:rsidRPr="00CC78EA" w:rsidRDefault="009F11F1" w:rsidP="00564F53">
      <w:pPr>
        <w:pStyle w:val="Bezmezer"/>
        <w:numPr>
          <w:ilvl w:val="0"/>
          <w:numId w:val="1"/>
        </w:numPr>
        <w:ind w:left="567" w:hanging="567"/>
        <w:contextualSpacing/>
        <w:jc w:val="both"/>
        <w:rPr>
          <w:rFonts w:ascii="Arial" w:hAnsi="Arial" w:cs="Arial"/>
          <w:b/>
          <w:bCs/>
          <w:i/>
        </w:rPr>
      </w:pPr>
      <w:r w:rsidRPr="00CC78EA">
        <w:rPr>
          <w:rFonts w:ascii="Arial" w:hAnsi="Arial" w:cs="Arial"/>
          <w:b/>
          <w:bCs/>
        </w:rPr>
        <w:t>Martin Ondráček</w:t>
      </w:r>
    </w:p>
    <w:p w14:paraId="0CF06753" w14:textId="4149BB31" w:rsidR="0088591C" w:rsidRPr="00CC78EA" w:rsidRDefault="0088591C" w:rsidP="00564F53">
      <w:pPr>
        <w:spacing w:after="0" w:line="240" w:lineRule="auto"/>
        <w:ind w:left="567"/>
        <w:contextualSpacing/>
        <w:rPr>
          <w:rFonts w:ascii="Arial" w:hAnsi="Arial" w:cs="Arial"/>
        </w:rPr>
      </w:pPr>
      <w:r w:rsidRPr="00CC78EA">
        <w:rPr>
          <w:rFonts w:ascii="Arial" w:hAnsi="Arial" w:cs="Arial"/>
        </w:rPr>
        <w:t>IČO</w:t>
      </w:r>
      <w:r w:rsidR="004F653C" w:rsidRPr="00CC78EA">
        <w:rPr>
          <w:rFonts w:ascii="Arial" w:hAnsi="Arial" w:cs="Arial"/>
        </w:rPr>
        <w:t>: 08135240</w:t>
      </w:r>
      <w:r w:rsidRPr="00CC78EA">
        <w:rPr>
          <w:rFonts w:ascii="Arial" w:hAnsi="Arial" w:cs="Arial"/>
        </w:rPr>
        <w:t xml:space="preserve">, DIČ </w:t>
      </w:r>
      <w:r w:rsidR="00CB6B06" w:rsidRPr="00CC78EA">
        <w:rPr>
          <w:rFonts w:ascii="Arial" w:hAnsi="Arial" w:cs="Arial"/>
        </w:rPr>
        <w:t>CZ</w:t>
      </w:r>
      <w:r w:rsidR="004F653C" w:rsidRPr="00CC78EA">
        <w:rPr>
          <w:rFonts w:ascii="Arial" w:hAnsi="Arial" w:cs="Arial"/>
        </w:rPr>
        <w:t>7710030306</w:t>
      </w:r>
    </w:p>
    <w:p w14:paraId="76C39AEF" w14:textId="096D2341" w:rsidR="00937AAC" w:rsidRDefault="0088591C" w:rsidP="00564F53">
      <w:pPr>
        <w:spacing w:after="0" w:line="240" w:lineRule="auto"/>
        <w:ind w:left="567"/>
        <w:contextualSpacing/>
        <w:rPr>
          <w:rFonts w:ascii="Arial" w:hAnsi="Arial" w:cs="Arial"/>
        </w:rPr>
      </w:pPr>
      <w:r w:rsidRPr="00CC78EA">
        <w:rPr>
          <w:rFonts w:ascii="Arial" w:hAnsi="Arial" w:cs="Arial"/>
        </w:rPr>
        <w:t>se sídlem</w:t>
      </w:r>
      <w:r w:rsidRPr="006B20C5">
        <w:rPr>
          <w:rFonts w:ascii="Arial" w:hAnsi="Arial" w:cs="Arial"/>
        </w:rPr>
        <w:t xml:space="preserve"> </w:t>
      </w:r>
      <w:r w:rsidR="004F653C">
        <w:rPr>
          <w:rFonts w:ascii="Arial" w:hAnsi="Arial" w:cs="Arial"/>
        </w:rPr>
        <w:t xml:space="preserve">Brechtova 829, 149 </w:t>
      </w:r>
      <w:proofErr w:type="gramStart"/>
      <w:r w:rsidR="004F653C">
        <w:rPr>
          <w:rFonts w:ascii="Arial" w:hAnsi="Arial" w:cs="Arial"/>
        </w:rPr>
        <w:t>00  Praha</w:t>
      </w:r>
      <w:proofErr w:type="gramEnd"/>
      <w:r w:rsidR="004F653C">
        <w:rPr>
          <w:rFonts w:ascii="Arial" w:hAnsi="Arial" w:cs="Arial"/>
        </w:rPr>
        <w:t xml:space="preserve"> 4</w:t>
      </w:r>
    </w:p>
    <w:p w14:paraId="7DB882F0" w14:textId="6D97884E" w:rsidR="0088591C" w:rsidRPr="006B20C5" w:rsidRDefault="00182D1C" w:rsidP="00564F53">
      <w:pPr>
        <w:spacing w:after="0" w:line="240" w:lineRule="auto"/>
        <w:ind w:left="567"/>
        <w:contextualSpacing/>
        <w:rPr>
          <w:rFonts w:ascii="Arial" w:hAnsi="Arial" w:cs="Arial"/>
        </w:rPr>
      </w:pPr>
      <w:r>
        <w:rPr>
          <w:rFonts w:ascii="Arial" w:hAnsi="Arial" w:cs="Arial"/>
        </w:rPr>
        <w:t>bankovní spojení</w:t>
      </w:r>
      <w:r w:rsidR="004F653C">
        <w:rPr>
          <w:rFonts w:ascii="Arial" w:hAnsi="Arial" w:cs="Arial"/>
        </w:rPr>
        <w:t xml:space="preserve">: </w:t>
      </w:r>
      <w:proofErr w:type="spellStart"/>
      <w:r w:rsidR="00CD34CB">
        <w:rPr>
          <w:rFonts w:ascii="Arial" w:hAnsi="Arial" w:cs="Arial"/>
        </w:rPr>
        <w:t>xxx</w:t>
      </w:r>
      <w:proofErr w:type="spellEnd"/>
    </w:p>
    <w:p w14:paraId="2A841C56" w14:textId="1961A529" w:rsidR="0088591C" w:rsidRDefault="0088591C" w:rsidP="00564F53">
      <w:pPr>
        <w:spacing w:after="0" w:line="240" w:lineRule="auto"/>
        <w:ind w:left="567"/>
        <w:contextualSpacing/>
        <w:rPr>
          <w:rFonts w:ascii="Arial" w:hAnsi="Arial" w:cs="Arial"/>
        </w:rPr>
      </w:pPr>
      <w:r w:rsidRPr="006B20C5">
        <w:rPr>
          <w:rFonts w:ascii="Arial" w:hAnsi="Arial" w:cs="Arial"/>
        </w:rPr>
        <w:t xml:space="preserve">zastoupen </w:t>
      </w:r>
      <w:r w:rsidR="004F653C">
        <w:rPr>
          <w:rFonts w:ascii="Arial" w:hAnsi="Arial" w:cs="Arial"/>
        </w:rPr>
        <w:t>Martinem Ondráčkem</w:t>
      </w:r>
    </w:p>
    <w:p w14:paraId="293FDF7E" w14:textId="2D4DBF68" w:rsidR="00E86665" w:rsidRPr="006B20C5" w:rsidRDefault="000B162F" w:rsidP="00564F53">
      <w:pPr>
        <w:spacing w:after="0" w:line="240" w:lineRule="auto"/>
        <w:ind w:left="567"/>
        <w:contextualSpacing/>
        <w:rPr>
          <w:rFonts w:ascii="Arial" w:hAnsi="Arial" w:cs="Arial"/>
        </w:rPr>
      </w:pPr>
      <w:r>
        <w:rPr>
          <w:rFonts w:ascii="Arial" w:hAnsi="Arial" w:cs="Arial"/>
        </w:rPr>
        <w:t>e</w:t>
      </w:r>
      <w:r w:rsidR="000A323A">
        <w:rPr>
          <w:rFonts w:ascii="Arial" w:hAnsi="Arial" w:cs="Arial"/>
        </w:rPr>
        <w:t>-</w:t>
      </w:r>
      <w:r w:rsidR="00E86665">
        <w:rPr>
          <w:rFonts w:ascii="Arial" w:hAnsi="Arial" w:cs="Arial"/>
        </w:rPr>
        <w:t>mail</w:t>
      </w:r>
      <w:r w:rsidR="00182D1C">
        <w:rPr>
          <w:rFonts w:ascii="Arial" w:hAnsi="Arial" w:cs="Arial"/>
        </w:rPr>
        <w:t>:</w:t>
      </w:r>
      <w:r w:rsidR="00E86665">
        <w:rPr>
          <w:rFonts w:ascii="Arial" w:hAnsi="Arial" w:cs="Arial"/>
        </w:rPr>
        <w:t xml:space="preserve"> </w:t>
      </w:r>
      <w:proofErr w:type="spellStart"/>
      <w:r w:rsidR="00CD34CB">
        <w:rPr>
          <w:rFonts w:ascii="Arial" w:hAnsi="Arial" w:cs="Arial"/>
        </w:rPr>
        <w:t>xxx</w:t>
      </w:r>
      <w:proofErr w:type="spellEnd"/>
    </w:p>
    <w:p w14:paraId="126DACDC" w14:textId="77777777" w:rsidR="0088591C" w:rsidRPr="006B20C5" w:rsidRDefault="0088591C" w:rsidP="00564F53">
      <w:pPr>
        <w:spacing w:after="0" w:line="240" w:lineRule="auto"/>
        <w:contextualSpacing/>
        <w:rPr>
          <w:rFonts w:ascii="Arial" w:hAnsi="Arial" w:cs="Arial"/>
        </w:rPr>
      </w:pPr>
    </w:p>
    <w:p w14:paraId="148D1D5C" w14:textId="77777777" w:rsidR="0088591C" w:rsidRPr="006B20C5" w:rsidRDefault="0088591C" w:rsidP="00564F53">
      <w:pPr>
        <w:spacing w:after="0" w:line="240" w:lineRule="auto"/>
        <w:ind w:firstLine="567"/>
        <w:contextualSpacing/>
        <w:rPr>
          <w:rFonts w:ascii="Arial" w:hAnsi="Arial" w:cs="Arial"/>
        </w:rPr>
      </w:pPr>
      <w:r w:rsidRPr="006B20C5">
        <w:rPr>
          <w:rFonts w:ascii="Arial" w:hAnsi="Arial" w:cs="Arial"/>
        </w:rPr>
        <w:t>(dále jen „</w:t>
      </w:r>
      <w:r w:rsidRPr="006B20C5">
        <w:rPr>
          <w:rFonts w:ascii="Arial" w:hAnsi="Arial" w:cs="Arial"/>
          <w:b/>
        </w:rPr>
        <w:t>Zhotovitel</w:t>
      </w:r>
      <w:r w:rsidRPr="006B20C5">
        <w:rPr>
          <w:rFonts w:ascii="Arial" w:hAnsi="Arial" w:cs="Arial"/>
        </w:rPr>
        <w:t xml:space="preserve">“) na straně druhé </w:t>
      </w:r>
    </w:p>
    <w:p w14:paraId="04AC170F" w14:textId="77777777" w:rsidR="0088591C" w:rsidRPr="006B20C5" w:rsidRDefault="0088591C" w:rsidP="00564F53">
      <w:pPr>
        <w:spacing w:after="0" w:line="240" w:lineRule="auto"/>
        <w:contextualSpacing/>
        <w:rPr>
          <w:rFonts w:ascii="Arial" w:hAnsi="Arial" w:cs="Arial"/>
        </w:rPr>
      </w:pPr>
    </w:p>
    <w:p w14:paraId="58FD5C9C" w14:textId="77777777" w:rsidR="0088591C" w:rsidRPr="006B20C5" w:rsidRDefault="0088591C" w:rsidP="00564F53">
      <w:pPr>
        <w:spacing w:after="0" w:line="240" w:lineRule="auto"/>
        <w:contextualSpacing/>
        <w:rPr>
          <w:rFonts w:ascii="Arial" w:hAnsi="Arial" w:cs="Arial"/>
        </w:rPr>
      </w:pPr>
      <w:r w:rsidRPr="006B20C5">
        <w:rPr>
          <w:rFonts w:ascii="Arial" w:hAnsi="Arial" w:cs="Arial"/>
        </w:rPr>
        <w:t>(</w:t>
      </w:r>
      <w:r w:rsidR="00566E25" w:rsidRPr="006B20C5">
        <w:rPr>
          <w:rFonts w:ascii="Arial" w:hAnsi="Arial" w:cs="Arial"/>
        </w:rPr>
        <w:t>Objednatel</w:t>
      </w:r>
      <w:r w:rsidRPr="006B20C5">
        <w:rPr>
          <w:rFonts w:ascii="Arial" w:hAnsi="Arial" w:cs="Arial"/>
        </w:rPr>
        <w:t xml:space="preserve"> a Zhotovitel společně dále také jen jako „</w:t>
      </w:r>
      <w:r w:rsidRPr="006B20C5">
        <w:rPr>
          <w:rFonts w:ascii="Arial" w:hAnsi="Arial" w:cs="Arial"/>
          <w:b/>
        </w:rPr>
        <w:t>Smluvní strany</w:t>
      </w:r>
      <w:r w:rsidRPr="006B20C5">
        <w:rPr>
          <w:rFonts w:ascii="Arial" w:hAnsi="Arial" w:cs="Arial"/>
        </w:rPr>
        <w:t>“)</w:t>
      </w:r>
    </w:p>
    <w:p w14:paraId="69FAC786" w14:textId="77777777" w:rsidR="0054304B" w:rsidRPr="006B20C5" w:rsidRDefault="0088591C" w:rsidP="00564F53">
      <w:pPr>
        <w:spacing w:after="0" w:line="240" w:lineRule="auto"/>
        <w:contextualSpacing/>
        <w:jc w:val="both"/>
        <w:rPr>
          <w:rFonts w:ascii="Arial" w:hAnsi="Arial" w:cs="Arial"/>
        </w:rPr>
      </w:pPr>
      <w:r w:rsidRPr="006B20C5">
        <w:rPr>
          <w:rFonts w:ascii="Arial" w:hAnsi="Arial" w:cs="Arial"/>
        </w:rPr>
        <w:t xml:space="preserve">uzavírají </w:t>
      </w:r>
      <w:r w:rsidR="0054304B" w:rsidRPr="006B20C5">
        <w:rPr>
          <w:rFonts w:ascii="Arial" w:hAnsi="Arial" w:cs="Arial"/>
        </w:rPr>
        <w:t xml:space="preserve">tuto </w:t>
      </w:r>
      <w:r w:rsidR="00ED7BB9" w:rsidRPr="006B20C5">
        <w:rPr>
          <w:rFonts w:ascii="Arial" w:hAnsi="Arial" w:cs="Arial"/>
        </w:rPr>
        <w:t>smlouv</w:t>
      </w:r>
      <w:r w:rsidR="0054304B" w:rsidRPr="006B20C5">
        <w:rPr>
          <w:rFonts w:ascii="Arial" w:hAnsi="Arial" w:cs="Arial"/>
        </w:rPr>
        <w:t>u o dílo následujícího znění (dále jen „</w:t>
      </w:r>
      <w:r w:rsidR="0054304B" w:rsidRPr="006B20C5">
        <w:rPr>
          <w:rFonts w:ascii="Arial" w:hAnsi="Arial" w:cs="Arial"/>
          <w:b/>
          <w:bCs/>
        </w:rPr>
        <w:t>Smlouva</w:t>
      </w:r>
      <w:r w:rsidR="0054304B" w:rsidRPr="006B20C5">
        <w:rPr>
          <w:rFonts w:ascii="Arial" w:hAnsi="Arial" w:cs="Arial"/>
        </w:rPr>
        <w:t>“):</w:t>
      </w:r>
    </w:p>
    <w:p w14:paraId="54C550F8" w14:textId="77777777" w:rsidR="0054304B" w:rsidRPr="006B20C5" w:rsidRDefault="0054304B" w:rsidP="00564F53">
      <w:pPr>
        <w:spacing w:after="0" w:line="240" w:lineRule="auto"/>
        <w:contextualSpacing/>
        <w:jc w:val="both"/>
        <w:rPr>
          <w:rFonts w:ascii="Arial" w:hAnsi="Arial" w:cs="Arial"/>
        </w:rPr>
      </w:pPr>
    </w:p>
    <w:p w14:paraId="0C7692E7" w14:textId="77777777" w:rsidR="008F4E49" w:rsidRDefault="008F4E49" w:rsidP="00564F53">
      <w:pPr>
        <w:spacing w:after="0" w:line="240" w:lineRule="auto"/>
        <w:ind w:firstLine="284"/>
        <w:contextualSpacing/>
        <w:jc w:val="center"/>
        <w:rPr>
          <w:rFonts w:ascii="Arial" w:hAnsi="Arial" w:cs="Arial"/>
          <w:b/>
          <w:bCs/>
        </w:rPr>
      </w:pPr>
    </w:p>
    <w:p w14:paraId="30C02C83" w14:textId="35D37685" w:rsidR="0054304B" w:rsidRPr="006B20C5" w:rsidRDefault="0054304B" w:rsidP="00564F53">
      <w:pPr>
        <w:spacing w:after="0" w:line="240" w:lineRule="auto"/>
        <w:ind w:firstLine="284"/>
        <w:contextualSpacing/>
        <w:jc w:val="center"/>
        <w:rPr>
          <w:rFonts w:ascii="Arial" w:hAnsi="Arial" w:cs="Arial"/>
          <w:b/>
          <w:bCs/>
        </w:rPr>
      </w:pPr>
      <w:r w:rsidRPr="006B20C5">
        <w:rPr>
          <w:rFonts w:ascii="Arial" w:hAnsi="Arial" w:cs="Arial"/>
          <w:b/>
          <w:bCs/>
        </w:rPr>
        <w:t>Preambule</w:t>
      </w:r>
    </w:p>
    <w:p w14:paraId="57785F13" w14:textId="77777777" w:rsidR="0054304B" w:rsidRPr="006B20C5" w:rsidRDefault="0054304B" w:rsidP="00564F53">
      <w:pPr>
        <w:spacing w:after="0" w:line="240" w:lineRule="auto"/>
        <w:contextualSpacing/>
        <w:jc w:val="both"/>
        <w:rPr>
          <w:rFonts w:ascii="Arial" w:hAnsi="Arial" w:cs="Arial"/>
        </w:rPr>
      </w:pPr>
    </w:p>
    <w:p w14:paraId="3FE452AA" w14:textId="0A2FE710" w:rsidR="000220FD" w:rsidRPr="006B20C5" w:rsidRDefault="0054304B" w:rsidP="00564F53">
      <w:pPr>
        <w:spacing w:after="0" w:line="240" w:lineRule="auto"/>
        <w:contextualSpacing/>
        <w:jc w:val="both"/>
        <w:rPr>
          <w:rFonts w:ascii="Arial" w:hAnsi="Arial" w:cs="Arial"/>
        </w:rPr>
      </w:pPr>
      <w:r w:rsidRPr="006B20C5">
        <w:rPr>
          <w:rFonts w:ascii="Arial" w:hAnsi="Arial" w:cs="Arial"/>
        </w:rPr>
        <w:t xml:space="preserve">Tato Smlouva je </w:t>
      </w:r>
      <w:r w:rsidR="00967D56" w:rsidRPr="006B20C5">
        <w:rPr>
          <w:rFonts w:ascii="Arial" w:hAnsi="Arial" w:cs="Arial"/>
        </w:rPr>
        <w:t>uzavřena</w:t>
      </w:r>
      <w:r w:rsidR="00967D56">
        <w:rPr>
          <w:rFonts w:ascii="Arial" w:hAnsi="Arial" w:cs="Arial"/>
        </w:rPr>
        <w:t xml:space="preserve"> n</w:t>
      </w:r>
      <w:r w:rsidR="00967D56" w:rsidRPr="00967D56">
        <w:rPr>
          <w:rFonts w:ascii="Arial" w:hAnsi="Arial" w:cs="Arial"/>
        </w:rPr>
        <w:t xml:space="preserve">a základě výsledků </w:t>
      </w:r>
      <w:r w:rsidR="009F3BF0">
        <w:rPr>
          <w:rFonts w:ascii="Arial" w:hAnsi="Arial" w:cs="Arial"/>
        </w:rPr>
        <w:t>poptávkového</w:t>
      </w:r>
      <w:r w:rsidR="00967D56" w:rsidRPr="00967D56">
        <w:rPr>
          <w:rFonts w:ascii="Arial" w:hAnsi="Arial" w:cs="Arial"/>
        </w:rPr>
        <w:t xml:space="preserve"> řízení pro veřejnou zakázku s názvem: </w:t>
      </w:r>
      <w:r w:rsidR="00967D56" w:rsidRPr="00967D56">
        <w:rPr>
          <w:rFonts w:ascii="Arial" w:hAnsi="Arial" w:cs="Arial"/>
          <w:b/>
          <w:bCs/>
        </w:rPr>
        <w:t>„</w:t>
      </w:r>
      <w:r w:rsidR="00937AAC">
        <w:rPr>
          <w:rFonts w:ascii="Arial" w:hAnsi="Arial" w:cs="Arial"/>
          <w:b/>
          <w:bCs/>
        </w:rPr>
        <w:t>Výmalba interiérů Müllerovi vily</w:t>
      </w:r>
      <w:r w:rsidR="00967D56" w:rsidRPr="00967D56">
        <w:rPr>
          <w:rFonts w:ascii="Arial" w:hAnsi="Arial" w:cs="Arial"/>
          <w:b/>
          <w:bCs/>
        </w:rPr>
        <w:t>“</w:t>
      </w:r>
      <w:r w:rsidR="00967D56" w:rsidRPr="00967D56">
        <w:rPr>
          <w:rFonts w:ascii="Arial" w:hAnsi="Arial" w:cs="Arial"/>
        </w:rPr>
        <w:t xml:space="preserve"> realizovaného jako veřejná zakázka malého rozsahu mimo zákon č. 134/2016 Sb., o zadávání veřejných zakázek (dále jen „veřejná zakázka“),</w:t>
      </w:r>
      <w:r w:rsidRPr="006B20C5">
        <w:rPr>
          <w:rFonts w:ascii="Arial" w:hAnsi="Arial" w:cs="Arial"/>
        </w:rPr>
        <w:t xml:space="preserve"> kdy byla nabídka Zhotovitele vybrána </w:t>
      </w:r>
      <w:r w:rsidR="00566E25" w:rsidRPr="006B20C5">
        <w:rPr>
          <w:rFonts w:ascii="Arial" w:hAnsi="Arial" w:cs="Arial"/>
        </w:rPr>
        <w:t>Objednatel</w:t>
      </w:r>
      <w:r w:rsidRPr="006B20C5">
        <w:rPr>
          <w:rFonts w:ascii="Arial" w:hAnsi="Arial" w:cs="Arial"/>
        </w:rPr>
        <w:t xml:space="preserve">em jako nabídka pro </w:t>
      </w:r>
      <w:r w:rsidR="00566E25" w:rsidRPr="006B20C5">
        <w:rPr>
          <w:rFonts w:ascii="Arial" w:hAnsi="Arial" w:cs="Arial"/>
        </w:rPr>
        <w:t>Objednatel</w:t>
      </w:r>
      <w:r w:rsidRPr="006B20C5">
        <w:rPr>
          <w:rFonts w:ascii="Arial" w:hAnsi="Arial" w:cs="Arial"/>
        </w:rPr>
        <w:t>e nejvhodnější</w:t>
      </w:r>
      <w:r w:rsidR="00182D1C">
        <w:rPr>
          <w:rFonts w:ascii="Arial" w:hAnsi="Arial" w:cs="Arial"/>
        </w:rPr>
        <w:t>.</w:t>
      </w:r>
    </w:p>
    <w:p w14:paraId="00885D40" w14:textId="77777777" w:rsidR="002550C2" w:rsidRPr="006B20C5" w:rsidRDefault="002550C2" w:rsidP="00564F53">
      <w:pPr>
        <w:spacing w:after="0" w:line="240" w:lineRule="auto"/>
        <w:contextualSpacing/>
        <w:rPr>
          <w:rFonts w:ascii="Arial" w:eastAsia="Arial" w:hAnsi="Arial" w:cs="Arial"/>
          <w:b/>
          <w:bCs/>
        </w:rPr>
      </w:pPr>
      <w:bookmarkStart w:id="0" w:name="bookmark5"/>
    </w:p>
    <w:p w14:paraId="0A6E1FCB" w14:textId="77777777" w:rsidR="0088591C" w:rsidRPr="003D621A" w:rsidRDefault="0088591C" w:rsidP="00564F53">
      <w:pPr>
        <w:pStyle w:val="Odstavecseseznamem"/>
        <w:numPr>
          <w:ilvl w:val="0"/>
          <w:numId w:val="54"/>
        </w:numPr>
        <w:spacing w:after="0" w:line="240" w:lineRule="auto"/>
        <w:jc w:val="center"/>
        <w:rPr>
          <w:rFonts w:ascii="Arial" w:hAnsi="Arial" w:cs="Arial"/>
          <w:b/>
          <w:bCs/>
        </w:rPr>
      </w:pPr>
      <w:bookmarkStart w:id="1" w:name="bookmark6"/>
      <w:bookmarkEnd w:id="0"/>
      <w:r w:rsidRPr="003D621A">
        <w:rPr>
          <w:rFonts w:ascii="Arial" w:hAnsi="Arial" w:cs="Arial"/>
          <w:b/>
          <w:bCs/>
        </w:rPr>
        <w:t xml:space="preserve">Předmět </w:t>
      </w:r>
      <w:r w:rsidR="002550C2" w:rsidRPr="003D621A">
        <w:rPr>
          <w:rFonts w:ascii="Arial" w:hAnsi="Arial" w:cs="Arial"/>
          <w:b/>
          <w:bCs/>
        </w:rPr>
        <w:t>S</w:t>
      </w:r>
      <w:r w:rsidRPr="003D621A">
        <w:rPr>
          <w:rFonts w:ascii="Arial" w:hAnsi="Arial" w:cs="Arial"/>
          <w:b/>
          <w:bCs/>
        </w:rPr>
        <w:t>mlouvy</w:t>
      </w:r>
      <w:bookmarkEnd w:id="1"/>
    </w:p>
    <w:p w14:paraId="3DC6636C" w14:textId="77777777" w:rsidR="0054304B" w:rsidRPr="003D621A" w:rsidRDefault="0054304B" w:rsidP="00564F53">
      <w:pPr>
        <w:spacing w:after="0" w:line="240" w:lineRule="auto"/>
        <w:contextualSpacing/>
        <w:jc w:val="center"/>
        <w:rPr>
          <w:rFonts w:ascii="Arial" w:hAnsi="Arial" w:cs="Arial"/>
          <w:b/>
          <w:bCs/>
        </w:rPr>
      </w:pPr>
    </w:p>
    <w:p w14:paraId="7EE0FFCF" w14:textId="493F1D34" w:rsidR="00EF4547" w:rsidRPr="00937AAC" w:rsidRDefault="00EF4547" w:rsidP="00A544BD">
      <w:pPr>
        <w:pStyle w:val="Odstavecseseznamem"/>
        <w:numPr>
          <w:ilvl w:val="1"/>
          <w:numId w:val="16"/>
        </w:numPr>
        <w:spacing w:after="0" w:line="240" w:lineRule="auto"/>
        <w:jc w:val="both"/>
        <w:rPr>
          <w:rFonts w:ascii="Arial" w:hAnsi="Arial" w:cs="Arial"/>
        </w:rPr>
      </w:pPr>
      <w:r w:rsidRPr="00937AAC">
        <w:rPr>
          <w:rFonts w:ascii="Arial" w:hAnsi="Arial" w:cs="Arial"/>
        </w:rPr>
        <w:t xml:space="preserve">Za podmínek uvedených v této Smlouvě se Zhotovitel zavazuje na svůj náklad a na své nebezpečí a </w:t>
      </w:r>
      <w:bookmarkStart w:id="2" w:name="_Hlk208313367"/>
      <w:r w:rsidRPr="00937AAC">
        <w:rPr>
          <w:rFonts w:ascii="Arial" w:hAnsi="Arial" w:cs="Arial"/>
        </w:rPr>
        <w:t xml:space="preserve">v souladu </w:t>
      </w:r>
      <w:r w:rsidR="00937AAC" w:rsidRPr="00937AAC">
        <w:rPr>
          <w:rFonts w:ascii="Arial" w:hAnsi="Arial" w:cs="Arial"/>
        </w:rPr>
        <w:t>s cenovou nabídkou Zhotovitele ze dne 2. 9. 2025</w:t>
      </w:r>
      <w:r w:rsidR="00A07C56" w:rsidRPr="00937AAC">
        <w:rPr>
          <w:rFonts w:ascii="Arial" w:hAnsi="Arial" w:cs="Arial"/>
        </w:rPr>
        <w:t xml:space="preserve"> </w:t>
      </w:r>
      <w:r w:rsidR="00A07C56" w:rsidRPr="00937AAC">
        <w:rPr>
          <w:rFonts w:ascii="Arial" w:hAnsi="Arial" w:cs="Arial"/>
          <w:bCs/>
          <w:iCs/>
        </w:rPr>
        <w:t>pro provedení „</w:t>
      </w:r>
      <w:r w:rsidR="00937AAC" w:rsidRPr="00937AAC">
        <w:rPr>
          <w:rFonts w:ascii="Arial" w:hAnsi="Arial" w:cs="Arial"/>
          <w:bCs/>
          <w:iCs/>
        </w:rPr>
        <w:t>Výmalby interiérů Müllerovi vily</w:t>
      </w:r>
      <w:r w:rsidR="00A07C56" w:rsidRPr="00937AAC">
        <w:rPr>
          <w:rFonts w:ascii="Arial" w:hAnsi="Arial" w:cs="Arial"/>
          <w:bCs/>
          <w:iCs/>
        </w:rPr>
        <w:t>“</w:t>
      </w:r>
      <w:r w:rsidR="00F441B3" w:rsidRPr="00937AAC">
        <w:rPr>
          <w:rFonts w:ascii="Arial" w:hAnsi="Arial" w:cs="Arial"/>
          <w:bCs/>
          <w:iCs/>
        </w:rPr>
        <w:t xml:space="preserve">, </w:t>
      </w:r>
      <w:r w:rsidR="001F0CF7" w:rsidRPr="00937AAC">
        <w:rPr>
          <w:rFonts w:ascii="Arial" w:hAnsi="Arial" w:cs="Arial"/>
        </w:rPr>
        <w:t>která tvoří Přílohu č. 1</w:t>
      </w:r>
      <w:r w:rsidR="001F0CF7" w:rsidRPr="00937AAC">
        <w:rPr>
          <w:rFonts w:ascii="Arial" w:hAnsi="Arial" w:cs="Arial"/>
          <w:color w:val="FF0000"/>
        </w:rPr>
        <w:t xml:space="preserve"> </w:t>
      </w:r>
      <w:r w:rsidR="001F0CF7" w:rsidRPr="00937AAC">
        <w:rPr>
          <w:rFonts w:ascii="Arial" w:hAnsi="Arial" w:cs="Arial"/>
        </w:rPr>
        <w:t>této Smlouvy</w:t>
      </w:r>
      <w:bookmarkEnd w:id="2"/>
      <w:r w:rsidR="001F0CF7" w:rsidRPr="00937AAC">
        <w:rPr>
          <w:rFonts w:ascii="Arial" w:hAnsi="Arial" w:cs="Arial"/>
        </w:rPr>
        <w:t xml:space="preserve">, </w:t>
      </w:r>
      <w:r w:rsidR="00F441B3" w:rsidRPr="00937AAC">
        <w:rPr>
          <w:rFonts w:ascii="Arial" w:hAnsi="Arial" w:cs="Arial"/>
        </w:rPr>
        <w:t xml:space="preserve">výzvou k podání nabídek, </w:t>
      </w:r>
      <w:r w:rsidR="001159EB" w:rsidRPr="00937AAC">
        <w:rPr>
          <w:rFonts w:ascii="Arial" w:hAnsi="Arial" w:cs="Arial"/>
        </w:rPr>
        <w:t xml:space="preserve">závaznými </w:t>
      </w:r>
      <w:r w:rsidRPr="00937AAC">
        <w:rPr>
          <w:rFonts w:ascii="Arial" w:hAnsi="Arial" w:cs="Arial"/>
        </w:rPr>
        <w:t xml:space="preserve">právními předpisy a </w:t>
      </w:r>
      <w:r w:rsidR="001159EB" w:rsidRPr="00937AAC">
        <w:rPr>
          <w:rFonts w:ascii="Arial" w:hAnsi="Arial" w:cs="Arial"/>
        </w:rPr>
        <w:t xml:space="preserve">technickými </w:t>
      </w:r>
      <w:r w:rsidRPr="00937AAC">
        <w:rPr>
          <w:rFonts w:ascii="Arial" w:hAnsi="Arial" w:cs="Arial"/>
        </w:rPr>
        <w:t xml:space="preserve">normami, v rozsahu, způsobem, v jakosti a ve lhůtách podle této Smlouvy, řádně a včas provést </w:t>
      </w:r>
      <w:r w:rsidR="00F0427D" w:rsidRPr="00937AAC">
        <w:rPr>
          <w:rFonts w:ascii="Arial" w:hAnsi="Arial" w:cs="Arial"/>
        </w:rPr>
        <w:t xml:space="preserve">pro </w:t>
      </w:r>
      <w:r w:rsidR="00566E25" w:rsidRPr="00937AAC">
        <w:rPr>
          <w:rFonts w:ascii="Arial" w:hAnsi="Arial" w:cs="Arial"/>
        </w:rPr>
        <w:t>Objednatel</w:t>
      </w:r>
      <w:r w:rsidR="00F0427D" w:rsidRPr="00937AAC">
        <w:rPr>
          <w:rFonts w:ascii="Arial" w:hAnsi="Arial" w:cs="Arial"/>
        </w:rPr>
        <w:t xml:space="preserve">e </w:t>
      </w:r>
      <w:r w:rsidRPr="00937AAC">
        <w:rPr>
          <w:rFonts w:ascii="Arial" w:hAnsi="Arial" w:cs="Arial"/>
          <w:bCs/>
          <w:iCs/>
        </w:rPr>
        <w:t>realizac</w:t>
      </w:r>
      <w:r w:rsidR="00F0427D" w:rsidRPr="00937AAC">
        <w:rPr>
          <w:rFonts w:ascii="Arial" w:hAnsi="Arial" w:cs="Arial"/>
          <w:bCs/>
          <w:iCs/>
        </w:rPr>
        <w:t>i</w:t>
      </w:r>
      <w:r w:rsidRPr="00937AAC">
        <w:rPr>
          <w:rFonts w:ascii="Arial" w:hAnsi="Arial" w:cs="Arial"/>
          <w:bCs/>
          <w:iCs/>
        </w:rPr>
        <w:t xml:space="preserve"> </w:t>
      </w:r>
      <w:r w:rsidR="00937AAC" w:rsidRPr="00937AAC">
        <w:rPr>
          <w:rFonts w:ascii="Arial" w:hAnsi="Arial" w:cs="Arial"/>
          <w:bCs/>
          <w:iCs/>
        </w:rPr>
        <w:t xml:space="preserve">restaurátorské výmalby interiérů </w:t>
      </w:r>
      <w:r w:rsidR="004E458B" w:rsidRPr="00937AAC">
        <w:rPr>
          <w:rFonts w:ascii="Arial" w:hAnsi="Arial" w:cs="Arial"/>
          <w:bCs/>
          <w:iCs/>
        </w:rPr>
        <w:t xml:space="preserve">objektu </w:t>
      </w:r>
      <w:r w:rsidR="00937AAC" w:rsidRPr="00937AAC">
        <w:rPr>
          <w:rFonts w:ascii="Arial" w:hAnsi="Arial" w:cs="Arial"/>
          <w:bCs/>
          <w:iCs/>
        </w:rPr>
        <w:t>Müllerova vila</w:t>
      </w:r>
      <w:r w:rsidR="004E458B" w:rsidRPr="00937AAC">
        <w:rPr>
          <w:rFonts w:ascii="Arial" w:hAnsi="Arial" w:cs="Arial"/>
          <w:bCs/>
          <w:iCs/>
        </w:rPr>
        <w:t xml:space="preserve"> na adrese </w:t>
      </w:r>
      <w:r w:rsidR="00937AAC" w:rsidRPr="00937AAC">
        <w:rPr>
          <w:rFonts w:ascii="Arial" w:hAnsi="Arial" w:cs="Arial"/>
          <w:bCs/>
          <w:iCs/>
        </w:rPr>
        <w:t>Nad Hradním vodojemem 642/14, 162 00 Praha 6 – Střešovice</w:t>
      </w:r>
      <w:r w:rsidR="004E458B" w:rsidRPr="00937AAC">
        <w:rPr>
          <w:rFonts w:ascii="Arial" w:hAnsi="Arial" w:cs="Arial"/>
          <w:bCs/>
          <w:iCs/>
        </w:rPr>
        <w:t>,</w:t>
      </w:r>
      <w:r w:rsidR="0071338D" w:rsidRPr="00937AAC">
        <w:rPr>
          <w:rFonts w:ascii="Arial" w:hAnsi="Arial" w:cs="Arial"/>
          <w:bCs/>
        </w:rPr>
        <w:t xml:space="preserve"> která je součástí pozemku </w:t>
      </w:r>
      <w:proofErr w:type="spellStart"/>
      <w:r w:rsidR="0071338D" w:rsidRPr="00937AAC">
        <w:rPr>
          <w:rFonts w:ascii="Arial" w:hAnsi="Arial" w:cs="Arial"/>
          <w:bCs/>
        </w:rPr>
        <w:t>parc</w:t>
      </w:r>
      <w:proofErr w:type="spellEnd"/>
      <w:r w:rsidR="0071338D" w:rsidRPr="00937AAC">
        <w:rPr>
          <w:rFonts w:ascii="Arial" w:hAnsi="Arial" w:cs="Arial"/>
          <w:bCs/>
        </w:rPr>
        <w:t>. č.</w:t>
      </w:r>
      <w:r w:rsidR="004E458B" w:rsidRPr="00937AAC">
        <w:rPr>
          <w:rFonts w:ascii="Arial" w:hAnsi="Arial" w:cs="Arial"/>
          <w:bCs/>
        </w:rPr>
        <w:t xml:space="preserve"> </w:t>
      </w:r>
      <w:r w:rsidR="00937AAC">
        <w:rPr>
          <w:rFonts w:ascii="Arial" w:hAnsi="Arial" w:cs="Arial"/>
          <w:bCs/>
        </w:rPr>
        <w:t>865</w:t>
      </w:r>
      <w:r w:rsidR="0071338D" w:rsidRPr="00937AAC">
        <w:rPr>
          <w:rFonts w:ascii="Arial" w:hAnsi="Arial" w:cs="Arial"/>
          <w:bCs/>
        </w:rPr>
        <w:t xml:space="preserve"> v k. </w:t>
      </w:r>
      <w:proofErr w:type="spellStart"/>
      <w:r w:rsidR="0071338D" w:rsidRPr="00937AAC">
        <w:rPr>
          <w:rFonts w:ascii="Arial" w:hAnsi="Arial" w:cs="Arial"/>
          <w:bCs/>
        </w:rPr>
        <w:t>ú.</w:t>
      </w:r>
      <w:proofErr w:type="spellEnd"/>
      <w:r w:rsidR="0071338D" w:rsidRPr="00937AAC">
        <w:rPr>
          <w:rFonts w:ascii="Arial" w:hAnsi="Arial" w:cs="Arial"/>
          <w:bCs/>
        </w:rPr>
        <w:t xml:space="preserve"> </w:t>
      </w:r>
      <w:r w:rsidR="00937AAC" w:rsidRPr="00937AAC">
        <w:rPr>
          <w:rFonts w:ascii="Arial" w:hAnsi="Arial" w:cs="Arial"/>
          <w:bCs/>
        </w:rPr>
        <w:t xml:space="preserve">729302 Střešovice </w:t>
      </w:r>
      <w:r w:rsidR="001F0CF7" w:rsidRPr="00937AAC">
        <w:rPr>
          <w:rFonts w:ascii="Arial" w:hAnsi="Arial" w:cs="Arial"/>
        </w:rPr>
        <w:t>(dále jen „</w:t>
      </w:r>
      <w:r w:rsidR="001F0CF7" w:rsidRPr="00937AAC">
        <w:rPr>
          <w:rFonts w:ascii="Arial" w:hAnsi="Arial" w:cs="Arial"/>
          <w:b/>
          <w:bCs/>
        </w:rPr>
        <w:t>Budova</w:t>
      </w:r>
      <w:r w:rsidR="001F0CF7" w:rsidRPr="00937AAC">
        <w:rPr>
          <w:rFonts w:ascii="Arial" w:hAnsi="Arial" w:cs="Arial"/>
        </w:rPr>
        <w:t xml:space="preserve">“) </w:t>
      </w:r>
      <w:r w:rsidRPr="00937AAC">
        <w:rPr>
          <w:rFonts w:ascii="Arial" w:hAnsi="Arial" w:cs="Arial"/>
        </w:rPr>
        <w:t xml:space="preserve">a předat </w:t>
      </w:r>
      <w:r w:rsidR="00566E25" w:rsidRPr="00937AAC">
        <w:rPr>
          <w:rFonts w:ascii="Arial" w:hAnsi="Arial" w:cs="Arial"/>
        </w:rPr>
        <w:t>Objednatel</w:t>
      </w:r>
      <w:r w:rsidRPr="00937AAC">
        <w:rPr>
          <w:rFonts w:ascii="Arial" w:hAnsi="Arial" w:cs="Arial"/>
        </w:rPr>
        <w:t xml:space="preserve">i předmět </w:t>
      </w:r>
      <w:r w:rsidR="0036468F" w:rsidRPr="00937AAC">
        <w:rPr>
          <w:rFonts w:ascii="Arial" w:hAnsi="Arial" w:cs="Arial"/>
        </w:rPr>
        <w:t>díla</w:t>
      </w:r>
      <w:r w:rsidRPr="00937AAC">
        <w:rPr>
          <w:rFonts w:ascii="Arial" w:hAnsi="Arial" w:cs="Arial"/>
        </w:rPr>
        <w:t xml:space="preserve"> bez vad a nedodělků a </w:t>
      </w:r>
      <w:r w:rsidR="00566E25" w:rsidRPr="00937AAC">
        <w:rPr>
          <w:rFonts w:ascii="Arial" w:hAnsi="Arial" w:cs="Arial"/>
        </w:rPr>
        <w:t>Objednatel</w:t>
      </w:r>
      <w:r w:rsidRPr="00937AAC">
        <w:rPr>
          <w:rFonts w:ascii="Arial" w:hAnsi="Arial" w:cs="Arial"/>
        </w:rPr>
        <w:t xml:space="preserve"> se zavazuje </w:t>
      </w:r>
      <w:r w:rsidR="001F0CF7" w:rsidRPr="00937AAC">
        <w:rPr>
          <w:rFonts w:ascii="Arial" w:hAnsi="Arial" w:cs="Arial"/>
        </w:rPr>
        <w:t xml:space="preserve">poskytnout náležitou součinnost při provádění </w:t>
      </w:r>
      <w:r w:rsidR="0036468F" w:rsidRPr="00937AAC">
        <w:rPr>
          <w:rFonts w:ascii="Arial" w:hAnsi="Arial" w:cs="Arial"/>
        </w:rPr>
        <w:t>d</w:t>
      </w:r>
      <w:r w:rsidR="001F0CF7" w:rsidRPr="00937AAC">
        <w:rPr>
          <w:rFonts w:ascii="Arial" w:hAnsi="Arial" w:cs="Arial"/>
        </w:rPr>
        <w:t xml:space="preserve">íla, řádně provedené </w:t>
      </w:r>
      <w:r w:rsidRPr="00937AAC">
        <w:rPr>
          <w:rFonts w:ascii="Arial" w:hAnsi="Arial" w:cs="Arial"/>
        </w:rPr>
        <w:t xml:space="preserve">dílo převzít a zaplatit Zhotoviteli za řádně a včas provedené dílo cenu </w:t>
      </w:r>
      <w:r w:rsidR="0071338D" w:rsidRPr="00937AAC">
        <w:rPr>
          <w:rFonts w:ascii="Arial" w:hAnsi="Arial" w:cs="Arial"/>
        </w:rPr>
        <w:t xml:space="preserve">díla </w:t>
      </w:r>
      <w:r w:rsidRPr="00937AAC">
        <w:rPr>
          <w:rFonts w:ascii="Arial" w:hAnsi="Arial" w:cs="Arial"/>
        </w:rPr>
        <w:t>dle této Smlouvy.</w:t>
      </w:r>
    </w:p>
    <w:p w14:paraId="69B9FDA6" w14:textId="1E91279A" w:rsidR="00983FA7" w:rsidRPr="004E458B" w:rsidRDefault="00EF4547" w:rsidP="004E458B">
      <w:pPr>
        <w:pStyle w:val="Odstavecseseznamem"/>
        <w:numPr>
          <w:ilvl w:val="1"/>
          <w:numId w:val="16"/>
        </w:numPr>
        <w:spacing w:after="0" w:line="240" w:lineRule="auto"/>
        <w:ind w:left="709" w:hanging="709"/>
        <w:jc w:val="both"/>
        <w:rPr>
          <w:rFonts w:ascii="Arial" w:hAnsi="Arial" w:cs="Arial"/>
          <w:bCs/>
          <w:iCs/>
        </w:rPr>
      </w:pPr>
      <w:r w:rsidRPr="006B20C5">
        <w:rPr>
          <w:rFonts w:ascii="Arial" w:hAnsi="Arial" w:cs="Arial"/>
          <w:bCs/>
          <w:iCs/>
        </w:rPr>
        <w:lastRenderedPageBreak/>
        <w:t xml:space="preserve">Dílem podle této Smlouvy se rozumí zejména realizace </w:t>
      </w:r>
      <w:r w:rsidR="006A339E">
        <w:rPr>
          <w:rFonts w:ascii="Arial" w:hAnsi="Arial" w:cs="Arial"/>
          <w:bCs/>
          <w:iCs/>
        </w:rPr>
        <w:t xml:space="preserve">interiérové výmalby </w:t>
      </w:r>
      <w:r w:rsidR="006A339E" w:rsidRPr="006B20C5">
        <w:rPr>
          <w:rFonts w:ascii="Arial" w:hAnsi="Arial" w:cs="Arial"/>
          <w:bCs/>
          <w:iCs/>
        </w:rPr>
        <w:t xml:space="preserve">Budovy </w:t>
      </w:r>
      <w:r w:rsidR="006A339E">
        <w:rPr>
          <w:rFonts w:ascii="Arial" w:hAnsi="Arial" w:cs="Arial"/>
          <w:bCs/>
          <w:iCs/>
        </w:rPr>
        <w:t>včetně přípravy podkladů</w:t>
      </w:r>
      <w:r w:rsidRPr="006B20C5">
        <w:rPr>
          <w:rFonts w:ascii="Arial" w:hAnsi="Arial" w:cs="Arial"/>
          <w:bCs/>
          <w:iCs/>
        </w:rPr>
        <w:t xml:space="preserve"> a provedení </w:t>
      </w:r>
      <w:r w:rsidR="00F0427D" w:rsidRPr="006B20C5">
        <w:rPr>
          <w:rFonts w:ascii="Arial" w:hAnsi="Arial" w:cs="Arial"/>
          <w:bCs/>
          <w:iCs/>
        </w:rPr>
        <w:t xml:space="preserve">veškerých </w:t>
      </w:r>
      <w:r w:rsidRPr="006B20C5">
        <w:rPr>
          <w:rFonts w:ascii="Arial" w:hAnsi="Arial" w:cs="Arial"/>
          <w:bCs/>
          <w:iCs/>
        </w:rPr>
        <w:t xml:space="preserve">souvisejících stavebních a stavebně montážních prací podle této Smlouvy, nutných k přípravě, řádnému provedení a dokončení </w:t>
      </w:r>
      <w:r w:rsidR="0036468F" w:rsidRPr="006B20C5">
        <w:rPr>
          <w:rFonts w:ascii="Arial" w:hAnsi="Arial" w:cs="Arial"/>
          <w:bCs/>
          <w:iCs/>
        </w:rPr>
        <w:t>díla</w:t>
      </w:r>
      <w:r w:rsidRPr="006B20C5">
        <w:rPr>
          <w:rFonts w:ascii="Arial" w:hAnsi="Arial" w:cs="Arial"/>
          <w:bCs/>
          <w:iCs/>
        </w:rPr>
        <w:t xml:space="preserve"> ve stanovených termínech</w:t>
      </w:r>
      <w:r w:rsidR="006A339E">
        <w:rPr>
          <w:rFonts w:ascii="Arial" w:hAnsi="Arial" w:cs="Arial"/>
          <w:bCs/>
          <w:iCs/>
        </w:rPr>
        <w:t xml:space="preserve"> </w:t>
      </w:r>
      <w:r w:rsidR="006A339E" w:rsidRPr="006B20C5">
        <w:rPr>
          <w:rFonts w:ascii="Arial" w:hAnsi="Arial" w:cs="Arial"/>
          <w:bCs/>
          <w:iCs/>
        </w:rPr>
        <w:t>(dále jen „</w:t>
      </w:r>
      <w:r w:rsidR="006A339E" w:rsidRPr="006B20C5">
        <w:rPr>
          <w:rFonts w:ascii="Arial" w:hAnsi="Arial" w:cs="Arial"/>
          <w:b/>
          <w:bCs/>
          <w:iCs/>
        </w:rPr>
        <w:t>Dílo</w:t>
      </w:r>
      <w:r w:rsidR="006A339E" w:rsidRPr="006B20C5">
        <w:rPr>
          <w:rFonts w:ascii="Arial" w:hAnsi="Arial" w:cs="Arial"/>
          <w:bCs/>
          <w:iCs/>
        </w:rPr>
        <w:t>“)</w:t>
      </w:r>
      <w:r w:rsidRPr="006B20C5">
        <w:rPr>
          <w:rFonts w:ascii="Arial" w:hAnsi="Arial" w:cs="Arial"/>
          <w:bCs/>
          <w:iCs/>
        </w:rPr>
        <w:t>. Dílo dále zahrnuje veškeré v této souvislosti potřebné práce, dodávky a služby</w:t>
      </w:r>
      <w:r w:rsidR="006A339E">
        <w:rPr>
          <w:rFonts w:ascii="Arial" w:hAnsi="Arial" w:cs="Arial"/>
          <w:bCs/>
          <w:iCs/>
        </w:rPr>
        <w:t>.</w:t>
      </w:r>
    </w:p>
    <w:p w14:paraId="0767D1F4" w14:textId="4041CEE7" w:rsidR="0088591C" w:rsidRPr="004138B4" w:rsidRDefault="0088591C" w:rsidP="00D5667C">
      <w:pPr>
        <w:pStyle w:val="Odstavecseseznamem"/>
        <w:numPr>
          <w:ilvl w:val="1"/>
          <w:numId w:val="16"/>
        </w:numPr>
        <w:spacing w:after="0" w:line="240" w:lineRule="auto"/>
        <w:ind w:left="709" w:hanging="709"/>
        <w:jc w:val="both"/>
        <w:rPr>
          <w:rFonts w:ascii="Arial" w:hAnsi="Arial" w:cs="Arial"/>
        </w:rPr>
      </w:pPr>
      <w:r w:rsidRPr="004138B4">
        <w:rPr>
          <w:rFonts w:ascii="Arial" w:hAnsi="Arial" w:cs="Arial"/>
        </w:rPr>
        <w:t>Zhotovitel prohlašuje, že se seznámil s</w:t>
      </w:r>
      <w:r w:rsidR="006A339E">
        <w:rPr>
          <w:rFonts w:ascii="Arial" w:hAnsi="Arial" w:cs="Arial"/>
        </w:rPr>
        <w:t xml:space="preserve"> Vyjádřením Národního památkového ústavu </w:t>
      </w:r>
      <w:r w:rsidR="006A339E">
        <w:rPr>
          <w:rFonts w:ascii="Arial" w:hAnsi="Arial" w:cs="Arial"/>
        </w:rPr>
        <w:br/>
        <w:t xml:space="preserve">č. j. </w:t>
      </w:r>
      <w:r w:rsidRPr="004138B4">
        <w:rPr>
          <w:rFonts w:ascii="Arial" w:hAnsi="Arial" w:cs="Arial"/>
        </w:rPr>
        <w:t xml:space="preserve"> </w:t>
      </w:r>
      <w:r w:rsidR="006A339E" w:rsidRPr="006A339E">
        <w:rPr>
          <w:rFonts w:ascii="Arial" w:hAnsi="Arial" w:cs="Arial"/>
        </w:rPr>
        <w:t>NPÚ-310/54018/2025</w:t>
      </w:r>
      <w:r w:rsidR="006A339E">
        <w:rPr>
          <w:rFonts w:ascii="Arial" w:hAnsi="Arial" w:cs="Arial"/>
        </w:rPr>
        <w:t xml:space="preserve"> ze dne 10. 7. 2025 </w:t>
      </w:r>
      <w:r w:rsidRPr="004138B4">
        <w:rPr>
          <w:rFonts w:ascii="Arial" w:hAnsi="Arial" w:cs="Arial"/>
        </w:rPr>
        <w:t>v</w:t>
      </w:r>
      <w:r w:rsidR="00AC7E01" w:rsidRPr="004138B4">
        <w:rPr>
          <w:rFonts w:ascii="Arial" w:hAnsi="Arial" w:cs="Arial"/>
        </w:rPr>
        <w:t xml:space="preserve"> </w:t>
      </w:r>
      <w:r w:rsidRPr="004138B4">
        <w:rPr>
          <w:rFonts w:ascii="Arial" w:hAnsi="Arial" w:cs="Arial"/>
        </w:rPr>
        <w:t>plném rozsahu</w:t>
      </w:r>
      <w:r w:rsidR="00CB49B9" w:rsidRPr="004138B4">
        <w:rPr>
          <w:rFonts w:ascii="Arial" w:hAnsi="Arial" w:cs="Arial"/>
        </w:rPr>
        <w:t>, nerozporuje ji a souhlasí s</w:t>
      </w:r>
      <w:r w:rsidR="004E458B">
        <w:rPr>
          <w:rFonts w:ascii="Arial" w:hAnsi="Arial" w:cs="Arial"/>
        </w:rPr>
        <w:t> </w:t>
      </w:r>
      <w:r w:rsidR="00CB49B9" w:rsidRPr="004138B4">
        <w:rPr>
          <w:rFonts w:ascii="Arial" w:hAnsi="Arial" w:cs="Arial"/>
        </w:rPr>
        <w:t>ní</w:t>
      </w:r>
      <w:r w:rsidR="004E458B">
        <w:rPr>
          <w:rFonts w:ascii="Arial" w:hAnsi="Arial" w:cs="Arial"/>
        </w:rPr>
        <w:t xml:space="preserve">. </w:t>
      </w:r>
      <w:r w:rsidR="001F0CF7" w:rsidRPr="004138B4">
        <w:rPr>
          <w:rFonts w:ascii="Arial" w:hAnsi="Arial" w:cs="Arial"/>
        </w:rPr>
        <w:t>Zhotovitel d</w:t>
      </w:r>
      <w:r w:rsidRPr="004138B4">
        <w:rPr>
          <w:rFonts w:ascii="Arial" w:hAnsi="Arial" w:cs="Arial"/>
        </w:rPr>
        <w:t xml:space="preserve">ále prohlašuje, že místní podmínky jsou mu známy z podkladů předaných </w:t>
      </w:r>
      <w:r w:rsidR="00566E25" w:rsidRPr="004138B4">
        <w:rPr>
          <w:rFonts w:ascii="Arial" w:hAnsi="Arial" w:cs="Arial"/>
        </w:rPr>
        <w:t>Objednatel</w:t>
      </w:r>
      <w:r w:rsidRPr="004138B4">
        <w:rPr>
          <w:rFonts w:ascii="Arial" w:hAnsi="Arial" w:cs="Arial"/>
        </w:rPr>
        <w:t xml:space="preserve">em, </w:t>
      </w:r>
      <w:r w:rsidR="001159EB" w:rsidRPr="004138B4">
        <w:rPr>
          <w:rFonts w:ascii="Arial" w:hAnsi="Arial" w:cs="Arial"/>
        </w:rPr>
        <w:t>řádně</w:t>
      </w:r>
      <w:r w:rsidRPr="004138B4">
        <w:rPr>
          <w:rFonts w:ascii="Arial" w:hAnsi="Arial" w:cs="Arial"/>
        </w:rPr>
        <w:t xml:space="preserve"> je prozkoumal</w:t>
      </w:r>
      <w:r w:rsidR="001159EB" w:rsidRPr="004138B4">
        <w:rPr>
          <w:rFonts w:ascii="Arial" w:hAnsi="Arial" w:cs="Arial"/>
        </w:rPr>
        <w:t xml:space="preserve"> a</w:t>
      </w:r>
      <w:r w:rsidRPr="004138B4">
        <w:rPr>
          <w:rFonts w:ascii="Arial" w:hAnsi="Arial" w:cs="Arial"/>
        </w:rPr>
        <w:t xml:space="preserve"> posoudil</w:t>
      </w:r>
      <w:r w:rsidR="001159EB" w:rsidRPr="004138B4">
        <w:rPr>
          <w:rFonts w:ascii="Arial" w:hAnsi="Arial" w:cs="Arial"/>
        </w:rPr>
        <w:t>,</w:t>
      </w:r>
      <w:r w:rsidRPr="004138B4">
        <w:rPr>
          <w:rFonts w:ascii="Arial" w:hAnsi="Arial" w:cs="Arial"/>
        </w:rPr>
        <w:t xml:space="preserve"> a že všechny práce </w:t>
      </w:r>
      <w:r w:rsidR="001159EB" w:rsidRPr="004138B4">
        <w:rPr>
          <w:rFonts w:ascii="Arial" w:hAnsi="Arial" w:cs="Arial"/>
        </w:rPr>
        <w:t xml:space="preserve">potřebné k řádnému provedení Díla </w:t>
      </w:r>
      <w:r w:rsidRPr="004138B4">
        <w:rPr>
          <w:rFonts w:ascii="Arial" w:hAnsi="Arial" w:cs="Arial"/>
        </w:rPr>
        <w:t xml:space="preserve">mohou být provedeny a dokončeny způsobem a ve lhůtách stanovených touto </w:t>
      </w:r>
      <w:r w:rsidR="001159EB" w:rsidRPr="004138B4">
        <w:rPr>
          <w:rFonts w:ascii="Arial" w:hAnsi="Arial" w:cs="Arial"/>
        </w:rPr>
        <w:t>S</w:t>
      </w:r>
      <w:r w:rsidRPr="004138B4">
        <w:rPr>
          <w:rFonts w:ascii="Arial" w:hAnsi="Arial" w:cs="Arial"/>
        </w:rPr>
        <w:t>mlouvou</w:t>
      </w:r>
      <w:r w:rsidR="00241D28">
        <w:rPr>
          <w:rFonts w:ascii="Arial" w:hAnsi="Arial" w:cs="Arial"/>
        </w:rPr>
        <w:t>.</w:t>
      </w:r>
    </w:p>
    <w:p w14:paraId="34EE29A0" w14:textId="7D508B41" w:rsidR="0054304B" w:rsidRPr="006B20C5" w:rsidRDefault="004A5013" w:rsidP="00564F53">
      <w:pPr>
        <w:pStyle w:val="Odstavecseseznamem"/>
        <w:numPr>
          <w:ilvl w:val="1"/>
          <w:numId w:val="16"/>
        </w:numPr>
        <w:spacing w:after="0" w:line="240" w:lineRule="auto"/>
        <w:ind w:left="709" w:hanging="709"/>
        <w:jc w:val="both"/>
        <w:rPr>
          <w:rFonts w:ascii="Arial" w:hAnsi="Arial" w:cs="Arial"/>
        </w:rPr>
      </w:pPr>
      <w:bookmarkStart w:id="3" w:name="_Ref38964611"/>
      <w:r>
        <w:rPr>
          <w:rFonts w:ascii="Arial" w:hAnsi="Arial" w:cs="Arial"/>
        </w:rPr>
        <w:t>Jakékoliv změny v rozsahu Díla</w:t>
      </w:r>
      <w:r w:rsidRPr="006B20C5">
        <w:rPr>
          <w:rFonts w:ascii="Arial" w:hAnsi="Arial" w:cs="Arial"/>
        </w:rPr>
        <w:t xml:space="preserve"> </w:t>
      </w:r>
      <w:r w:rsidR="0088591C" w:rsidRPr="006B20C5">
        <w:rPr>
          <w:rFonts w:ascii="Arial" w:hAnsi="Arial" w:cs="Arial"/>
        </w:rPr>
        <w:t xml:space="preserve">budou sjednány písemnými dodatky jako změny </w:t>
      </w:r>
      <w:r w:rsidR="00ED7BB9" w:rsidRPr="006B20C5">
        <w:rPr>
          <w:rFonts w:ascii="Arial" w:hAnsi="Arial" w:cs="Arial"/>
        </w:rPr>
        <w:t>S</w:t>
      </w:r>
      <w:r w:rsidR="0088591C" w:rsidRPr="006B20C5">
        <w:rPr>
          <w:rFonts w:ascii="Arial" w:hAnsi="Arial" w:cs="Arial"/>
        </w:rPr>
        <w:t xml:space="preserve">mlouvy </w:t>
      </w:r>
      <w:r w:rsidR="00D310A0" w:rsidRPr="00FC2C5F">
        <w:rPr>
          <w:rFonts w:ascii="Arial" w:hAnsi="Arial" w:cs="Arial"/>
        </w:rPr>
        <w:t xml:space="preserve">a </w:t>
      </w:r>
      <w:r w:rsidR="00D310A0" w:rsidRPr="00E7124D">
        <w:rPr>
          <w:rFonts w:ascii="Arial" w:hAnsi="Arial" w:cs="Arial"/>
          <w:color w:val="000000"/>
          <w:shd w:val="clear" w:color="auto" w:fill="FFFFFF"/>
        </w:rPr>
        <w:t>budou uveřejněny prostřednictvím registru smluv podle zákona č.</w:t>
      </w:r>
      <w:r w:rsidR="0071338D">
        <w:rPr>
          <w:rFonts w:ascii="Arial" w:hAnsi="Arial" w:cs="Arial"/>
          <w:color w:val="000000"/>
          <w:shd w:val="clear" w:color="auto" w:fill="FFFFFF"/>
        </w:rPr>
        <w:t> </w:t>
      </w:r>
      <w:r w:rsidR="00D310A0" w:rsidRPr="00E7124D">
        <w:rPr>
          <w:rFonts w:ascii="Arial" w:hAnsi="Arial" w:cs="Arial"/>
          <w:color w:val="000000"/>
          <w:shd w:val="clear" w:color="auto" w:fill="FFFFFF"/>
        </w:rPr>
        <w:t>340/2015 Sb., o zvláštních podmínkách účinnosti některých smluv, uveřejňování těchto smluv a o registru smluv (zákon o registru smluv)</w:t>
      </w:r>
      <w:r w:rsidR="00D310A0" w:rsidRPr="00FC2C5F">
        <w:rPr>
          <w:rFonts w:ascii="Arial" w:hAnsi="Arial" w:cs="Arial"/>
        </w:rPr>
        <w:t>.</w:t>
      </w:r>
      <w:bookmarkEnd w:id="3"/>
    </w:p>
    <w:p w14:paraId="24151A36" w14:textId="1AB4CE5A" w:rsidR="002550C2" w:rsidRPr="006B20C5" w:rsidRDefault="00566E25" w:rsidP="00564F53">
      <w:pPr>
        <w:pStyle w:val="Odstavecseseznamem"/>
        <w:numPr>
          <w:ilvl w:val="1"/>
          <w:numId w:val="16"/>
        </w:numPr>
        <w:spacing w:after="0" w:line="240" w:lineRule="auto"/>
        <w:ind w:left="709" w:hanging="709"/>
        <w:jc w:val="both"/>
        <w:rPr>
          <w:rFonts w:ascii="Arial" w:hAnsi="Arial" w:cs="Arial"/>
        </w:rPr>
      </w:pPr>
      <w:r w:rsidRPr="006B20C5">
        <w:rPr>
          <w:rFonts w:ascii="Arial" w:hAnsi="Arial" w:cs="Arial"/>
        </w:rPr>
        <w:t>Objednatel</w:t>
      </w:r>
      <w:r w:rsidR="002550C2" w:rsidRPr="006B20C5">
        <w:rPr>
          <w:rFonts w:ascii="Arial" w:hAnsi="Arial" w:cs="Arial"/>
        </w:rPr>
        <w:t xml:space="preserve"> si vyhrazuje právo odsouhlasit použité materiály, výrobky, komponenty a povrchové úpravy. Zhotovitel je povinen konzultovat veškeré použité materiály před jejich použitím rovněž s dotčenými orgány památkové péče</w:t>
      </w:r>
      <w:r w:rsidR="006A339E">
        <w:rPr>
          <w:rFonts w:ascii="Arial" w:hAnsi="Arial" w:cs="Arial"/>
        </w:rPr>
        <w:t>.</w:t>
      </w:r>
    </w:p>
    <w:p w14:paraId="589B41E3" w14:textId="77777777" w:rsidR="007F2D57" w:rsidRPr="006B20C5" w:rsidRDefault="007F2D57" w:rsidP="00564F53">
      <w:pPr>
        <w:spacing w:after="0" w:line="240" w:lineRule="auto"/>
        <w:contextualSpacing/>
        <w:jc w:val="center"/>
        <w:rPr>
          <w:rFonts w:ascii="Arial" w:hAnsi="Arial" w:cs="Arial"/>
          <w:b/>
          <w:bCs/>
        </w:rPr>
      </w:pPr>
      <w:bookmarkStart w:id="4" w:name="bookmark7"/>
    </w:p>
    <w:p w14:paraId="573B8B1D" w14:textId="77777777" w:rsidR="002550C2" w:rsidRPr="003C2F57" w:rsidRDefault="002550C2" w:rsidP="00564F53">
      <w:pPr>
        <w:pStyle w:val="Odstavecseseznamem"/>
        <w:numPr>
          <w:ilvl w:val="0"/>
          <w:numId w:val="54"/>
        </w:numPr>
        <w:spacing w:after="0" w:line="240" w:lineRule="auto"/>
        <w:jc w:val="center"/>
        <w:rPr>
          <w:rFonts w:ascii="Arial" w:hAnsi="Arial" w:cs="Arial"/>
          <w:b/>
          <w:bCs/>
        </w:rPr>
      </w:pPr>
      <w:r w:rsidRPr="003C2F57">
        <w:rPr>
          <w:rFonts w:ascii="Arial" w:hAnsi="Arial" w:cs="Arial"/>
          <w:b/>
          <w:bCs/>
        </w:rPr>
        <w:t>Doba plnění</w:t>
      </w:r>
      <w:bookmarkEnd w:id="4"/>
    </w:p>
    <w:p w14:paraId="2254B5B9" w14:textId="77777777" w:rsidR="0054304B" w:rsidRPr="006B20C5" w:rsidRDefault="0054304B" w:rsidP="00564F53">
      <w:pPr>
        <w:spacing w:after="0" w:line="240" w:lineRule="auto"/>
        <w:contextualSpacing/>
        <w:jc w:val="center"/>
        <w:rPr>
          <w:rFonts w:ascii="Arial" w:hAnsi="Arial" w:cs="Arial"/>
          <w:b/>
          <w:bCs/>
        </w:rPr>
      </w:pPr>
    </w:p>
    <w:p w14:paraId="4DA25C31" w14:textId="77777777" w:rsidR="00D7561A" w:rsidRDefault="00241D28" w:rsidP="00633CEB">
      <w:pPr>
        <w:pStyle w:val="Odstavecseseznamem"/>
        <w:numPr>
          <w:ilvl w:val="1"/>
          <w:numId w:val="1"/>
        </w:numPr>
        <w:spacing w:after="0" w:line="240" w:lineRule="auto"/>
        <w:ind w:left="709" w:hanging="709"/>
        <w:jc w:val="both"/>
        <w:rPr>
          <w:rFonts w:ascii="Arial" w:hAnsi="Arial" w:cs="Arial"/>
        </w:rPr>
      </w:pPr>
      <w:bookmarkStart w:id="5" w:name="_Toc305060600"/>
      <w:bookmarkStart w:id="6" w:name="_Toc305061094"/>
      <w:r w:rsidRPr="00D7561A">
        <w:rPr>
          <w:rFonts w:ascii="Arial" w:hAnsi="Arial" w:cs="Arial"/>
        </w:rPr>
        <w:t xml:space="preserve">Zhotovitel se zavazuje </w:t>
      </w:r>
      <w:r w:rsidR="006A339E" w:rsidRPr="00D7561A">
        <w:rPr>
          <w:rFonts w:ascii="Arial" w:hAnsi="Arial" w:cs="Arial"/>
        </w:rPr>
        <w:t>zahájit</w:t>
      </w:r>
      <w:r w:rsidRPr="00D7561A">
        <w:rPr>
          <w:rFonts w:ascii="Arial" w:hAnsi="Arial" w:cs="Arial"/>
        </w:rPr>
        <w:t xml:space="preserve"> poskytování plnění neprodleně po nabytí účinnosti této smlouvy</w:t>
      </w:r>
      <w:r w:rsidR="007D1592" w:rsidRPr="00D7561A">
        <w:rPr>
          <w:rFonts w:ascii="Arial" w:hAnsi="Arial" w:cs="Arial"/>
        </w:rPr>
        <w:t>, nedohodnou-li se Smluvní strany jinak</w:t>
      </w:r>
      <w:r w:rsidR="006A06B2" w:rsidRPr="00D7561A">
        <w:rPr>
          <w:rFonts w:ascii="Arial" w:hAnsi="Arial" w:cs="Arial"/>
        </w:rPr>
        <w:t>.</w:t>
      </w:r>
      <w:r w:rsidR="00D7561A" w:rsidRPr="00D7561A">
        <w:rPr>
          <w:rFonts w:ascii="Arial" w:hAnsi="Arial" w:cs="Arial"/>
        </w:rPr>
        <w:t xml:space="preserve"> </w:t>
      </w:r>
    </w:p>
    <w:p w14:paraId="1FF90365" w14:textId="2195004A" w:rsidR="00561B8E" w:rsidRDefault="00561B8E" w:rsidP="00633CEB">
      <w:pPr>
        <w:pStyle w:val="Odstavecseseznamem"/>
        <w:numPr>
          <w:ilvl w:val="1"/>
          <w:numId w:val="1"/>
        </w:numPr>
        <w:spacing w:after="0" w:line="240" w:lineRule="auto"/>
        <w:ind w:left="709" w:hanging="709"/>
        <w:jc w:val="both"/>
        <w:rPr>
          <w:rFonts w:ascii="Arial" w:hAnsi="Arial" w:cs="Arial"/>
        </w:rPr>
      </w:pPr>
      <w:r>
        <w:rPr>
          <w:rFonts w:ascii="Arial" w:hAnsi="Arial" w:cs="Arial"/>
        </w:rPr>
        <w:t>Tato smlouva se uzavírá na dobu určitou, a to do vyčerpání maximální ceny Díla dle článku III. odst. 3.1.</w:t>
      </w:r>
    </w:p>
    <w:p w14:paraId="26CC3A0C" w14:textId="3288341C" w:rsidR="0048448F" w:rsidRPr="00D7561A" w:rsidRDefault="00D7561A" w:rsidP="00633CEB">
      <w:pPr>
        <w:pStyle w:val="Odstavecseseznamem"/>
        <w:numPr>
          <w:ilvl w:val="1"/>
          <w:numId w:val="1"/>
        </w:numPr>
        <w:spacing w:after="0" w:line="240" w:lineRule="auto"/>
        <w:ind w:left="709" w:hanging="709"/>
        <w:jc w:val="both"/>
        <w:rPr>
          <w:rFonts w:ascii="Arial" w:hAnsi="Arial" w:cs="Arial"/>
        </w:rPr>
      </w:pPr>
      <w:r w:rsidRPr="00D7561A">
        <w:rPr>
          <w:rFonts w:ascii="Arial" w:hAnsi="Arial" w:cs="Arial"/>
        </w:rPr>
        <w:t xml:space="preserve">Práce budou realizovány průběžně v závislosti na </w:t>
      </w:r>
      <w:r w:rsidR="002746B9" w:rsidRPr="00D7561A">
        <w:rPr>
          <w:rFonts w:ascii="Arial" w:hAnsi="Arial" w:cs="Arial"/>
        </w:rPr>
        <w:t>jednání s příslušnými institucemi</w:t>
      </w:r>
      <w:r>
        <w:rPr>
          <w:rFonts w:ascii="Arial" w:hAnsi="Arial" w:cs="Arial"/>
        </w:rPr>
        <w:t>, a to především zástupci památkové péče</w:t>
      </w:r>
      <w:r w:rsidR="002746B9" w:rsidRPr="00D7561A">
        <w:rPr>
          <w:rFonts w:ascii="Arial" w:hAnsi="Arial" w:cs="Arial"/>
        </w:rPr>
        <w:t xml:space="preserve">, které však nesmí být způsobeny </w:t>
      </w:r>
      <w:proofErr w:type="gramStart"/>
      <w:r w:rsidR="002746B9" w:rsidRPr="00D7561A">
        <w:rPr>
          <w:rFonts w:ascii="Arial" w:hAnsi="Arial" w:cs="Arial"/>
        </w:rPr>
        <w:t>konáním</w:t>
      </w:r>
      <w:proofErr w:type="gramEnd"/>
      <w:r w:rsidR="002746B9" w:rsidRPr="00D7561A">
        <w:rPr>
          <w:rFonts w:ascii="Arial" w:hAnsi="Arial" w:cs="Arial"/>
        </w:rPr>
        <w:t xml:space="preserve"> resp. nekonáním zhotovitele</w:t>
      </w:r>
      <w:r>
        <w:rPr>
          <w:rFonts w:ascii="Arial" w:hAnsi="Arial" w:cs="Arial"/>
        </w:rPr>
        <w:t xml:space="preserve">, </w:t>
      </w:r>
      <w:r w:rsidR="002746B9" w:rsidRPr="00D7561A">
        <w:rPr>
          <w:rFonts w:ascii="Arial" w:hAnsi="Arial" w:cs="Arial"/>
        </w:rPr>
        <w:t xml:space="preserve">nebo </w:t>
      </w:r>
      <w:r>
        <w:rPr>
          <w:rFonts w:ascii="Arial" w:hAnsi="Arial" w:cs="Arial"/>
        </w:rPr>
        <w:t>jinými</w:t>
      </w:r>
      <w:r w:rsidR="002746B9" w:rsidRPr="00D7561A">
        <w:rPr>
          <w:rFonts w:ascii="Arial" w:hAnsi="Arial" w:cs="Arial"/>
        </w:rPr>
        <w:t xml:space="preserve"> provozní</w:t>
      </w:r>
      <w:r>
        <w:rPr>
          <w:rFonts w:ascii="Arial" w:hAnsi="Arial" w:cs="Arial"/>
        </w:rPr>
        <w:t>mi</w:t>
      </w:r>
      <w:r w:rsidR="002746B9" w:rsidRPr="00D7561A">
        <w:rPr>
          <w:rFonts w:ascii="Arial" w:hAnsi="Arial" w:cs="Arial"/>
        </w:rPr>
        <w:t xml:space="preserve"> a technick</w:t>
      </w:r>
      <w:r>
        <w:rPr>
          <w:rFonts w:ascii="Arial" w:hAnsi="Arial" w:cs="Arial"/>
        </w:rPr>
        <w:t>ými</w:t>
      </w:r>
      <w:r w:rsidR="002746B9" w:rsidRPr="00D7561A">
        <w:rPr>
          <w:rFonts w:ascii="Arial" w:hAnsi="Arial" w:cs="Arial"/>
        </w:rPr>
        <w:t xml:space="preserve"> důvody ležící na straně objednatele např. v souvislosti </w:t>
      </w:r>
      <w:r>
        <w:rPr>
          <w:rFonts w:ascii="Arial" w:hAnsi="Arial" w:cs="Arial"/>
        </w:rPr>
        <w:t>se stěhováním sbírkových předmětů a dalších činností týkající se údržby Budovy</w:t>
      </w:r>
      <w:r w:rsidR="002746B9" w:rsidRPr="00D7561A">
        <w:rPr>
          <w:rFonts w:ascii="Arial" w:hAnsi="Arial" w:cs="Arial"/>
        </w:rPr>
        <w:t>.</w:t>
      </w:r>
    </w:p>
    <w:bookmarkEnd w:id="5"/>
    <w:bookmarkEnd w:id="6"/>
    <w:p w14:paraId="219D87E5" w14:textId="33542239" w:rsidR="00824C0C" w:rsidRPr="006B20C5" w:rsidRDefault="00566E25" w:rsidP="00564F53">
      <w:pPr>
        <w:pStyle w:val="Odstavecseseznamem"/>
        <w:numPr>
          <w:ilvl w:val="1"/>
          <w:numId w:val="1"/>
        </w:numPr>
        <w:spacing w:after="0" w:line="240" w:lineRule="auto"/>
        <w:ind w:left="709" w:hanging="709"/>
        <w:jc w:val="both"/>
        <w:rPr>
          <w:rFonts w:ascii="Arial" w:hAnsi="Arial" w:cs="Arial"/>
        </w:rPr>
      </w:pPr>
      <w:r w:rsidRPr="006B20C5">
        <w:rPr>
          <w:rFonts w:ascii="Arial" w:hAnsi="Arial" w:cs="Arial"/>
        </w:rPr>
        <w:t>Objednatel</w:t>
      </w:r>
      <w:r w:rsidR="0088591C" w:rsidRPr="006B20C5">
        <w:rPr>
          <w:rFonts w:ascii="Arial" w:hAnsi="Arial" w:cs="Arial"/>
        </w:rPr>
        <w:t xml:space="preserve"> je oprávněn kdykoli </w:t>
      </w:r>
      <w:r w:rsidR="00BD3457" w:rsidRPr="006B20C5">
        <w:rPr>
          <w:rFonts w:ascii="Arial" w:hAnsi="Arial" w:cs="Arial"/>
        </w:rPr>
        <w:t>Z</w:t>
      </w:r>
      <w:r w:rsidR="0088591C" w:rsidRPr="006B20C5">
        <w:rPr>
          <w:rFonts w:ascii="Arial" w:hAnsi="Arial" w:cs="Arial"/>
        </w:rPr>
        <w:t xml:space="preserve">hotoviteli nařídit přerušení provádění </w:t>
      </w:r>
      <w:r w:rsidR="00BD3457" w:rsidRPr="006B20C5">
        <w:rPr>
          <w:rFonts w:ascii="Arial" w:hAnsi="Arial" w:cs="Arial"/>
        </w:rPr>
        <w:t>D</w:t>
      </w:r>
      <w:r w:rsidR="0088591C" w:rsidRPr="006B20C5">
        <w:rPr>
          <w:rFonts w:ascii="Arial" w:hAnsi="Arial" w:cs="Arial"/>
        </w:rPr>
        <w:t xml:space="preserve">íla nebo jeho části. Jestliže k přerušení provádění </w:t>
      </w:r>
      <w:r w:rsidR="00BD3457" w:rsidRPr="006B20C5">
        <w:rPr>
          <w:rFonts w:ascii="Arial" w:hAnsi="Arial" w:cs="Arial"/>
        </w:rPr>
        <w:t>D</w:t>
      </w:r>
      <w:r w:rsidR="0088591C" w:rsidRPr="006B20C5">
        <w:rPr>
          <w:rFonts w:ascii="Arial" w:hAnsi="Arial" w:cs="Arial"/>
        </w:rPr>
        <w:t xml:space="preserve">íla dojde zaviněním </w:t>
      </w:r>
      <w:r w:rsidRPr="006B20C5">
        <w:rPr>
          <w:rFonts w:ascii="Arial" w:hAnsi="Arial" w:cs="Arial"/>
        </w:rPr>
        <w:t>Objednatel</w:t>
      </w:r>
      <w:r w:rsidR="0088591C" w:rsidRPr="006B20C5">
        <w:rPr>
          <w:rFonts w:ascii="Arial" w:hAnsi="Arial" w:cs="Arial"/>
        </w:rPr>
        <w:t xml:space="preserve">e, má </w:t>
      </w:r>
      <w:r w:rsidR="00BD3457" w:rsidRPr="006B20C5">
        <w:rPr>
          <w:rFonts w:ascii="Arial" w:hAnsi="Arial" w:cs="Arial"/>
        </w:rPr>
        <w:t>Z</w:t>
      </w:r>
      <w:r w:rsidR="0088591C" w:rsidRPr="006B20C5">
        <w:rPr>
          <w:rFonts w:ascii="Arial" w:hAnsi="Arial" w:cs="Arial"/>
        </w:rPr>
        <w:t xml:space="preserve">hotovitel právo na adekvátní prodloužení lhůty pro </w:t>
      </w:r>
      <w:r w:rsidR="00BD3457" w:rsidRPr="006B20C5">
        <w:rPr>
          <w:rFonts w:ascii="Arial" w:hAnsi="Arial" w:cs="Arial"/>
        </w:rPr>
        <w:t>Předání a převzetí Díla</w:t>
      </w:r>
      <w:r w:rsidR="0088591C" w:rsidRPr="006B20C5">
        <w:rPr>
          <w:rFonts w:ascii="Arial" w:hAnsi="Arial" w:cs="Arial"/>
        </w:rPr>
        <w:t xml:space="preserve"> nebo jeho části, a to maximálně o dobu pozastavení provádění </w:t>
      </w:r>
      <w:r w:rsidR="00BD3457" w:rsidRPr="006B20C5">
        <w:rPr>
          <w:rFonts w:ascii="Arial" w:hAnsi="Arial" w:cs="Arial"/>
        </w:rPr>
        <w:t>D</w:t>
      </w:r>
      <w:r w:rsidR="0088591C" w:rsidRPr="006B20C5">
        <w:rPr>
          <w:rFonts w:ascii="Arial" w:hAnsi="Arial" w:cs="Arial"/>
        </w:rPr>
        <w:t>íla nebo jeho části, pokud to bude technologicky možné</w:t>
      </w:r>
      <w:r w:rsidR="00BD3457" w:rsidRPr="006B20C5">
        <w:rPr>
          <w:rFonts w:ascii="Arial" w:hAnsi="Arial" w:cs="Arial"/>
        </w:rPr>
        <w:t>.</w:t>
      </w:r>
      <w:r w:rsidR="0088591C" w:rsidRPr="006B20C5">
        <w:rPr>
          <w:rFonts w:ascii="Arial" w:hAnsi="Arial" w:cs="Arial"/>
        </w:rPr>
        <w:t xml:space="preserve"> </w:t>
      </w:r>
    </w:p>
    <w:p w14:paraId="33733043" w14:textId="497D0C36" w:rsidR="00824C0C" w:rsidRPr="006B20C5" w:rsidRDefault="0088591C" w:rsidP="00564F53">
      <w:pPr>
        <w:pStyle w:val="Odstavecseseznamem"/>
        <w:numPr>
          <w:ilvl w:val="1"/>
          <w:numId w:val="1"/>
        </w:numPr>
        <w:spacing w:after="0" w:line="240" w:lineRule="auto"/>
        <w:ind w:left="709" w:hanging="709"/>
        <w:jc w:val="both"/>
        <w:rPr>
          <w:rFonts w:ascii="Arial" w:hAnsi="Arial" w:cs="Arial"/>
        </w:rPr>
      </w:pPr>
      <w:r w:rsidRPr="006B20C5">
        <w:rPr>
          <w:rFonts w:ascii="Arial" w:hAnsi="Arial" w:cs="Arial"/>
        </w:rPr>
        <w:t xml:space="preserve">Zhotovitel je oprávněn přerušit provádění </w:t>
      </w:r>
      <w:r w:rsidR="00BD3457" w:rsidRPr="006B20C5">
        <w:rPr>
          <w:rFonts w:ascii="Arial" w:hAnsi="Arial" w:cs="Arial"/>
        </w:rPr>
        <w:t>D</w:t>
      </w:r>
      <w:r w:rsidRPr="006B20C5">
        <w:rPr>
          <w:rFonts w:ascii="Arial" w:hAnsi="Arial" w:cs="Arial"/>
        </w:rPr>
        <w:t xml:space="preserve">íla nebo jeho části, zjistí-li skryté překážky znemožňující provedení </w:t>
      </w:r>
      <w:r w:rsidR="00BD3457" w:rsidRPr="006B20C5">
        <w:rPr>
          <w:rFonts w:ascii="Arial" w:hAnsi="Arial" w:cs="Arial"/>
        </w:rPr>
        <w:t>D</w:t>
      </w:r>
      <w:r w:rsidRPr="006B20C5">
        <w:rPr>
          <w:rFonts w:ascii="Arial" w:hAnsi="Arial" w:cs="Arial"/>
        </w:rPr>
        <w:t xml:space="preserve">íla sjednaným způsobem. </w:t>
      </w:r>
      <w:r w:rsidR="00646008" w:rsidRPr="006B20C5">
        <w:rPr>
          <w:rFonts w:ascii="Arial" w:hAnsi="Arial" w:cs="Arial"/>
        </w:rPr>
        <w:t>Důvody p</w:t>
      </w:r>
      <w:r w:rsidRPr="006B20C5">
        <w:rPr>
          <w:rFonts w:ascii="Arial" w:hAnsi="Arial" w:cs="Arial"/>
        </w:rPr>
        <w:t xml:space="preserve">řerušení provádění </w:t>
      </w:r>
      <w:r w:rsidR="00BD3457" w:rsidRPr="006B20C5">
        <w:rPr>
          <w:rFonts w:ascii="Arial" w:hAnsi="Arial" w:cs="Arial"/>
        </w:rPr>
        <w:t>D</w:t>
      </w:r>
      <w:r w:rsidRPr="006B20C5">
        <w:rPr>
          <w:rFonts w:ascii="Arial" w:hAnsi="Arial" w:cs="Arial"/>
        </w:rPr>
        <w:t xml:space="preserve">íla nebo jeho části je </w:t>
      </w:r>
      <w:r w:rsidR="00BD3457" w:rsidRPr="006B20C5">
        <w:rPr>
          <w:rFonts w:ascii="Arial" w:hAnsi="Arial" w:cs="Arial"/>
        </w:rPr>
        <w:t>Z</w:t>
      </w:r>
      <w:r w:rsidRPr="006B20C5">
        <w:rPr>
          <w:rFonts w:ascii="Arial" w:hAnsi="Arial" w:cs="Arial"/>
        </w:rPr>
        <w:t>hotovitel povinen</w:t>
      </w:r>
      <w:r w:rsidR="00646008" w:rsidRPr="006B20C5">
        <w:rPr>
          <w:rFonts w:ascii="Arial" w:hAnsi="Arial" w:cs="Arial"/>
        </w:rPr>
        <w:t xml:space="preserve"> neprodleně</w:t>
      </w:r>
      <w:r w:rsidRPr="006B20C5">
        <w:rPr>
          <w:rFonts w:ascii="Arial" w:hAnsi="Arial" w:cs="Arial"/>
        </w:rPr>
        <w:t xml:space="preserve"> písemně </w:t>
      </w:r>
      <w:r w:rsidR="00646008" w:rsidRPr="006B20C5">
        <w:rPr>
          <w:rFonts w:ascii="Arial" w:hAnsi="Arial" w:cs="Arial"/>
        </w:rPr>
        <w:t>oznámit</w:t>
      </w:r>
      <w:r w:rsidRPr="006B20C5">
        <w:rPr>
          <w:rFonts w:ascii="Arial" w:hAnsi="Arial" w:cs="Arial"/>
        </w:rPr>
        <w:t xml:space="preserve"> </w:t>
      </w:r>
      <w:r w:rsidR="00566E25" w:rsidRPr="006B20C5">
        <w:rPr>
          <w:rFonts w:ascii="Arial" w:hAnsi="Arial" w:cs="Arial"/>
        </w:rPr>
        <w:t>Objednatel</w:t>
      </w:r>
      <w:r w:rsidRPr="006B20C5">
        <w:rPr>
          <w:rFonts w:ascii="Arial" w:hAnsi="Arial" w:cs="Arial"/>
        </w:rPr>
        <w:t xml:space="preserve">i. </w:t>
      </w:r>
    </w:p>
    <w:p w14:paraId="1560BA9E" w14:textId="77777777" w:rsidR="007F2D57" w:rsidRPr="006B20C5" w:rsidRDefault="007F2D57" w:rsidP="00564F53">
      <w:pPr>
        <w:pStyle w:val="Bodytext40"/>
        <w:widowControl/>
        <w:shd w:val="clear" w:color="auto" w:fill="auto"/>
        <w:spacing w:line="240" w:lineRule="auto"/>
        <w:ind w:firstLine="0"/>
        <w:contextualSpacing/>
        <w:rPr>
          <w:sz w:val="22"/>
          <w:szCs w:val="22"/>
        </w:rPr>
      </w:pPr>
    </w:p>
    <w:p w14:paraId="3AE40323" w14:textId="77777777" w:rsidR="0088591C" w:rsidRPr="006B20C5" w:rsidRDefault="0088591C" w:rsidP="00564F53">
      <w:pPr>
        <w:pStyle w:val="Bodytext40"/>
        <w:widowControl/>
        <w:numPr>
          <w:ilvl w:val="0"/>
          <w:numId w:val="54"/>
        </w:numPr>
        <w:shd w:val="clear" w:color="auto" w:fill="auto"/>
        <w:spacing w:line="240" w:lineRule="auto"/>
        <w:contextualSpacing/>
        <w:rPr>
          <w:sz w:val="22"/>
          <w:szCs w:val="22"/>
        </w:rPr>
      </w:pPr>
      <w:r w:rsidRPr="006B20C5">
        <w:rPr>
          <w:sz w:val="22"/>
          <w:szCs w:val="22"/>
        </w:rPr>
        <w:t xml:space="preserve">Cena </w:t>
      </w:r>
      <w:r w:rsidR="008E2C55" w:rsidRPr="006B20C5">
        <w:rPr>
          <w:sz w:val="22"/>
          <w:szCs w:val="22"/>
        </w:rPr>
        <w:t>D</w:t>
      </w:r>
      <w:r w:rsidRPr="006B20C5">
        <w:rPr>
          <w:sz w:val="22"/>
          <w:szCs w:val="22"/>
        </w:rPr>
        <w:t>íla</w:t>
      </w:r>
    </w:p>
    <w:p w14:paraId="585927FC" w14:textId="77777777" w:rsidR="0054304B" w:rsidRPr="006B20C5" w:rsidRDefault="0054304B" w:rsidP="00564F53">
      <w:pPr>
        <w:pStyle w:val="Bodytext40"/>
        <w:widowControl/>
        <w:shd w:val="clear" w:color="auto" w:fill="auto"/>
        <w:spacing w:line="240" w:lineRule="auto"/>
        <w:ind w:firstLine="0"/>
        <w:contextualSpacing/>
        <w:rPr>
          <w:sz w:val="22"/>
          <w:szCs w:val="22"/>
        </w:rPr>
      </w:pPr>
    </w:p>
    <w:p w14:paraId="6F5FD951" w14:textId="77777777" w:rsidR="0088591C" w:rsidRPr="006B20C5" w:rsidRDefault="00566E25" w:rsidP="00564F53">
      <w:pPr>
        <w:pStyle w:val="Odstavecseseznamem"/>
        <w:numPr>
          <w:ilvl w:val="1"/>
          <w:numId w:val="44"/>
        </w:numPr>
        <w:spacing w:after="0" w:line="240" w:lineRule="auto"/>
        <w:ind w:left="709" w:hanging="709"/>
        <w:jc w:val="both"/>
        <w:rPr>
          <w:rFonts w:ascii="Arial" w:hAnsi="Arial" w:cs="Arial"/>
        </w:rPr>
      </w:pPr>
      <w:r w:rsidRPr="006B20C5">
        <w:rPr>
          <w:rFonts w:ascii="Arial" w:hAnsi="Arial" w:cs="Arial"/>
        </w:rPr>
        <w:t>Objednatel</w:t>
      </w:r>
      <w:r w:rsidR="0088591C" w:rsidRPr="006B20C5">
        <w:rPr>
          <w:rFonts w:ascii="Arial" w:hAnsi="Arial" w:cs="Arial"/>
        </w:rPr>
        <w:t xml:space="preserve"> se zavazuje uhradit </w:t>
      </w:r>
      <w:r w:rsidRPr="006B20C5">
        <w:rPr>
          <w:rFonts w:ascii="Arial" w:hAnsi="Arial" w:cs="Arial"/>
        </w:rPr>
        <w:t>Zhotovitel</w:t>
      </w:r>
      <w:r w:rsidR="0088591C" w:rsidRPr="006B20C5">
        <w:rPr>
          <w:rFonts w:ascii="Arial" w:hAnsi="Arial" w:cs="Arial"/>
        </w:rPr>
        <w:t xml:space="preserve">i celkovou smluvní cenu za řádné provedení a předání </w:t>
      </w:r>
      <w:r w:rsidR="008E2C55" w:rsidRPr="006B20C5">
        <w:rPr>
          <w:rFonts w:ascii="Arial" w:hAnsi="Arial" w:cs="Arial"/>
        </w:rPr>
        <w:t>D</w:t>
      </w:r>
      <w:r w:rsidR="0088591C" w:rsidRPr="006B20C5">
        <w:rPr>
          <w:rFonts w:ascii="Arial" w:hAnsi="Arial" w:cs="Arial"/>
        </w:rPr>
        <w:t>íla ve výš</w:t>
      </w:r>
      <w:r w:rsidRPr="006B20C5">
        <w:rPr>
          <w:rFonts w:ascii="Arial" w:hAnsi="Arial" w:cs="Arial"/>
        </w:rPr>
        <w:t>i</w:t>
      </w:r>
      <w:r w:rsidR="0088591C" w:rsidRPr="006B20C5">
        <w:rPr>
          <w:rFonts w:ascii="Arial" w:hAnsi="Arial" w:cs="Arial"/>
        </w:rPr>
        <w:t>:</w:t>
      </w:r>
    </w:p>
    <w:p w14:paraId="4B20F269" w14:textId="48BC6B92" w:rsidR="0088591C" w:rsidRPr="006B20C5" w:rsidRDefault="00566E25" w:rsidP="00564F53">
      <w:pPr>
        <w:pStyle w:val="Bodytext40"/>
        <w:widowControl/>
        <w:shd w:val="clear" w:color="auto" w:fill="auto"/>
        <w:tabs>
          <w:tab w:val="left" w:pos="5554"/>
        </w:tabs>
        <w:spacing w:line="240" w:lineRule="auto"/>
        <w:ind w:left="1420" w:firstLine="0"/>
        <w:contextualSpacing/>
        <w:jc w:val="both"/>
        <w:rPr>
          <w:sz w:val="22"/>
          <w:szCs w:val="22"/>
        </w:rPr>
      </w:pPr>
      <w:r w:rsidRPr="006B20C5">
        <w:rPr>
          <w:sz w:val="22"/>
          <w:szCs w:val="22"/>
        </w:rPr>
        <w:t>C</w:t>
      </w:r>
      <w:r w:rsidR="0088591C" w:rsidRPr="006B20C5">
        <w:rPr>
          <w:sz w:val="22"/>
          <w:szCs w:val="22"/>
        </w:rPr>
        <w:t xml:space="preserve">ena </w:t>
      </w:r>
      <w:r w:rsidRPr="006B20C5">
        <w:rPr>
          <w:sz w:val="22"/>
          <w:szCs w:val="22"/>
        </w:rPr>
        <w:t>D</w:t>
      </w:r>
      <w:r w:rsidR="0088591C" w:rsidRPr="006B20C5">
        <w:rPr>
          <w:sz w:val="22"/>
          <w:szCs w:val="22"/>
        </w:rPr>
        <w:t>íla bez DPH:</w:t>
      </w:r>
      <w:r w:rsidR="0088591C" w:rsidRPr="006B20C5">
        <w:rPr>
          <w:sz w:val="22"/>
          <w:szCs w:val="22"/>
        </w:rPr>
        <w:tab/>
      </w:r>
      <w:r w:rsidR="00D7561A">
        <w:rPr>
          <w:sz w:val="22"/>
          <w:szCs w:val="22"/>
        </w:rPr>
        <w:t>450.000,-</w:t>
      </w:r>
      <w:r w:rsidR="006203B7">
        <w:rPr>
          <w:sz w:val="22"/>
          <w:szCs w:val="22"/>
        </w:rPr>
        <w:t xml:space="preserve"> </w:t>
      </w:r>
      <w:r w:rsidR="0088591C" w:rsidRPr="006B20C5">
        <w:rPr>
          <w:sz w:val="22"/>
          <w:szCs w:val="22"/>
        </w:rPr>
        <w:t>Kč</w:t>
      </w:r>
    </w:p>
    <w:p w14:paraId="4A0074E5" w14:textId="184D196F" w:rsidR="0088591C" w:rsidRPr="006B20C5" w:rsidRDefault="0088591C" w:rsidP="00564F53">
      <w:pPr>
        <w:pStyle w:val="Bodytext40"/>
        <w:widowControl/>
        <w:shd w:val="clear" w:color="auto" w:fill="auto"/>
        <w:tabs>
          <w:tab w:val="left" w:pos="5554"/>
        </w:tabs>
        <w:spacing w:line="240" w:lineRule="auto"/>
        <w:ind w:left="1420" w:firstLine="0"/>
        <w:contextualSpacing/>
        <w:jc w:val="both"/>
        <w:rPr>
          <w:sz w:val="22"/>
          <w:szCs w:val="22"/>
        </w:rPr>
      </w:pPr>
      <w:r w:rsidRPr="006B20C5">
        <w:rPr>
          <w:sz w:val="22"/>
          <w:szCs w:val="22"/>
        </w:rPr>
        <w:t>DPH 21 %:</w:t>
      </w:r>
      <w:proofErr w:type="gramStart"/>
      <w:r w:rsidRPr="006B20C5">
        <w:rPr>
          <w:sz w:val="22"/>
          <w:szCs w:val="22"/>
        </w:rPr>
        <w:tab/>
      </w:r>
      <w:r w:rsidR="00D7561A">
        <w:rPr>
          <w:sz w:val="22"/>
          <w:szCs w:val="22"/>
        </w:rPr>
        <w:t xml:space="preserve">  94.500</w:t>
      </w:r>
      <w:proofErr w:type="gramEnd"/>
      <w:r w:rsidR="00D7561A">
        <w:rPr>
          <w:sz w:val="22"/>
          <w:szCs w:val="22"/>
        </w:rPr>
        <w:t>,-</w:t>
      </w:r>
      <w:r w:rsidR="001D23CA" w:rsidRPr="006B20C5">
        <w:rPr>
          <w:sz w:val="22"/>
          <w:szCs w:val="22"/>
        </w:rPr>
        <w:t xml:space="preserve"> </w:t>
      </w:r>
      <w:r w:rsidRPr="006B20C5">
        <w:rPr>
          <w:sz w:val="22"/>
          <w:szCs w:val="22"/>
        </w:rPr>
        <w:t>Kč</w:t>
      </w:r>
    </w:p>
    <w:p w14:paraId="0E914B5D" w14:textId="16B000EE" w:rsidR="0088591C" w:rsidRPr="006B20C5" w:rsidRDefault="00566E25" w:rsidP="00564F53">
      <w:pPr>
        <w:pStyle w:val="Bodytext40"/>
        <w:widowControl/>
        <w:shd w:val="clear" w:color="auto" w:fill="auto"/>
        <w:tabs>
          <w:tab w:val="left" w:pos="5554"/>
        </w:tabs>
        <w:spacing w:line="240" w:lineRule="auto"/>
        <w:ind w:left="1420" w:firstLine="0"/>
        <w:contextualSpacing/>
        <w:jc w:val="both"/>
        <w:rPr>
          <w:sz w:val="22"/>
          <w:szCs w:val="22"/>
        </w:rPr>
      </w:pPr>
      <w:r w:rsidRPr="006B20C5">
        <w:rPr>
          <w:sz w:val="22"/>
          <w:szCs w:val="22"/>
        </w:rPr>
        <w:t>C</w:t>
      </w:r>
      <w:r w:rsidR="0088591C" w:rsidRPr="006B20C5">
        <w:rPr>
          <w:sz w:val="22"/>
          <w:szCs w:val="22"/>
        </w:rPr>
        <w:t xml:space="preserve">ena </w:t>
      </w:r>
      <w:r w:rsidRPr="006B20C5">
        <w:rPr>
          <w:sz w:val="22"/>
          <w:szCs w:val="22"/>
        </w:rPr>
        <w:t>D</w:t>
      </w:r>
      <w:r w:rsidR="0088591C" w:rsidRPr="006B20C5">
        <w:rPr>
          <w:sz w:val="22"/>
          <w:szCs w:val="22"/>
        </w:rPr>
        <w:t>íla celkem vč. DPH:</w:t>
      </w:r>
      <w:r w:rsidR="0088591C" w:rsidRPr="006B20C5">
        <w:rPr>
          <w:sz w:val="22"/>
          <w:szCs w:val="22"/>
        </w:rPr>
        <w:tab/>
      </w:r>
      <w:r w:rsidR="00D7561A">
        <w:rPr>
          <w:sz w:val="22"/>
          <w:szCs w:val="22"/>
        </w:rPr>
        <w:t>544.500.-</w:t>
      </w:r>
      <w:r w:rsidR="001D23CA" w:rsidRPr="006B20C5">
        <w:rPr>
          <w:sz w:val="22"/>
          <w:szCs w:val="22"/>
        </w:rPr>
        <w:t xml:space="preserve"> </w:t>
      </w:r>
      <w:r w:rsidR="0088591C" w:rsidRPr="006B20C5">
        <w:rPr>
          <w:sz w:val="22"/>
          <w:szCs w:val="22"/>
        </w:rPr>
        <w:t>Kč</w:t>
      </w:r>
    </w:p>
    <w:p w14:paraId="5CD80957" w14:textId="77777777" w:rsidR="00D7561A" w:rsidRDefault="0088591C" w:rsidP="00D7561A">
      <w:pPr>
        <w:spacing w:after="0" w:line="240" w:lineRule="auto"/>
        <w:ind w:left="709"/>
        <w:contextualSpacing/>
        <w:jc w:val="both"/>
        <w:rPr>
          <w:rFonts w:ascii="Arial" w:hAnsi="Arial" w:cs="Arial"/>
        </w:rPr>
      </w:pPr>
      <w:r w:rsidRPr="006B20C5">
        <w:rPr>
          <w:rFonts w:ascii="Arial" w:hAnsi="Arial" w:cs="Arial"/>
        </w:rPr>
        <w:t xml:space="preserve">za splnění podmínek uvedených v tomto článku, jakož i dalších podmínek z této </w:t>
      </w:r>
      <w:r w:rsidR="00ED7BB9" w:rsidRPr="006B20C5">
        <w:rPr>
          <w:rFonts w:ascii="Arial" w:hAnsi="Arial" w:cs="Arial"/>
        </w:rPr>
        <w:t>S</w:t>
      </w:r>
      <w:r w:rsidRPr="006B20C5">
        <w:rPr>
          <w:rFonts w:ascii="Arial" w:hAnsi="Arial" w:cs="Arial"/>
        </w:rPr>
        <w:t>mlouvy vyplývajících</w:t>
      </w:r>
      <w:r w:rsidR="00566E25" w:rsidRPr="006B20C5">
        <w:rPr>
          <w:rFonts w:ascii="Arial" w:hAnsi="Arial" w:cs="Arial"/>
        </w:rPr>
        <w:t xml:space="preserve"> (dále jen „</w:t>
      </w:r>
      <w:r w:rsidR="00566E25" w:rsidRPr="006B20C5">
        <w:rPr>
          <w:rFonts w:ascii="Arial" w:hAnsi="Arial" w:cs="Arial"/>
          <w:b/>
          <w:bCs/>
        </w:rPr>
        <w:t>Cena Díla</w:t>
      </w:r>
      <w:r w:rsidR="00566E25" w:rsidRPr="006B20C5">
        <w:rPr>
          <w:rFonts w:ascii="Arial" w:hAnsi="Arial" w:cs="Arial"/>
        </w:rPr>
        <w:t>“)</w:t>
      </w:r>
      <w:r w:rsidRPr="006B20C5">
        <w:rPr>
          <w:rFonts w:ascii="Arial" w:hAnsi="Arial" w:cs="Arial"/>
        </w:rPr>
        <w:t xml:space="preserve">. DPH bude účtováno dle platných právních předpisů v době vystavení daňového dokladu. </w:t>
      </w:r>
    </w:p>
    <w:p w14:paraId="15803B97" w14:textId="41DA72EF" w:rsidR="00B70CC1" w:rsidRDefault="00566E25" w:rsidP="00D7561A">
      <w:pPr>
        <w:pStyle w:val="Odstavecseseznamem"/>
        <w:numPr>
          <w:ilvl w:val="1"/>
          <w:numId w:val="44"/>
        </w:numPr>
        <w:spacing w:after="0" w:line="240" w:lineRule="auto"/>
        <w:ind w:left="709"/>
        <w:jc w:val="both"/>
        <w:rPr>
          <w:rFonts w:ascii="Arial" w:hAnsi="Arial" w:cs="Arial"/>
        </w:rPr>
      </w:pPr>
      <w:r w:rsidRPr="00B70CC1">
        <w:rPr>
          <w:rFonts w:ascii="Arial" w:hAnsi="Arial" w:cs="Arial"/>
        </w:rPr>
        <w:t>C</w:t>
      </w:r>
      <w:r w:rsidR="0088591C" w:rsidRPr="00B70CC1">
        <w:rPr>
          <w:rFonts w:ascii="Arial" w:hAnsi="Arial" w:cs="Arial"/>
        </w:rPr>
        <w:t xml:space="preserve">ena </w:t>
      </w:r>
      <w:r w:rsidRPr="00B70CC1">
        <w:rPr>
          <w:rFonts w:ascii="Arial" w:hAnsi="Arial" w:cs="Arial"/>
        </w:rPr>
        <w:t>D</w:t>
      </w:r>
      <w:r w:rsidR="0088591C" w:rsidRPr="00B70CC1">
        <w:rPr>
          <w:rFonts w:ascii="Arial" w:hAnsi="Arial" w:cs="Arial"/>
        </w:rPr>
        <w:t xml:space="preserve">íla je stanovena dohodou </w:t>
      </w:r>
      <w:r w:rsidRPr="00B70CC1">
        <w:rPr>
          <w:rFonts w:ascii="Arial" w:hAnsi="Arial" w:cs="Arial"/>
        </w:rPr>
        <w:t>S</w:t>
      </w:r>
      <w:r w:rsidR="0088591C" w:rsidRPr="00B70CC1">
        <w:rPr>
          <w:rFonts w:ascii="Arial" w:hAnsi="Arial" w:cs="Arial"/>
        </w:rPr>
        <w:t xml:space="preserve">mluvních stran jako cena maximální, nejvýše přípustná. </w:t>
      </w:r>
    </w:p>
    <w:p w14:paraId="141EBA0D" w14:textId="4FDE12B3" w:rsidR="00B70CC1" w:rsidRPr="00B70CC1" w:rsidRDefault="00B70CC1" w:rsidP="002D7D47">
      <w:pPr>
        <w:pStyle w:val="Odstavecseseznamem"/>
        <w:numPr>
          <w:ilvl w:val="1"/>
          <w:numId w:val="44"/>
        </w:numPr>
        <w:spacing w:after="0" w:line="240" w:lineRule="auto"/>
        <w:ind w:left="709"/>
        <w:jc w:val="both"/>
        <w:rPr>
          <w:rFonts w:ascii="Arial" w:hAnsi="Arial" w:cs="Arial"/>
        </w:rPr>
      </w:pPr>
      <w:r w:rsidRPr="00B70CC1">
        <w:rPr>
          <w:rFonts w:ascii="Arial" w:hAnsi="Arial" w:cs="Arial"/>
        </w:rPr>
        <w:t>Dohodnutá cena zahrnuje veškeré přímé i nepřímé náklady zhotovitele nezbytné k řádnému poskytnutí plnění, zejména veškeré náklady:</w:t>
      </w:r>
    </w:p>
    <w:p w14:paraId="79D433D9" w14:textId="77777777" w:rsidR="00B70CC1" w:rsidRPr="00B70CC1" w:rsidRDefault="00B70CC1" w:rsidP="00B70CC1">
      <w:pPr>
        <w:pStyle w:val="Odstavecseseznamem"/>
        <w:numPr>
          <w:ilvl w:val="0"/>
          <w:numId w:val="62"/>
        </w:numPr>
        <w:spacing w:after="0" w:line="240" w:lineRule="auto"/>
        <w:jc w:val="both"/>
        <w:rPr>
          <w:rFonts w:ascii="Arial" w:hAnsi="Arial" w:cs="Arial"/>
        </w:rPr>
      </w:pPr>
      <w:r w:rsidRPr="00B70CC1">
        <w:rPr>
          <w:rFonts w:ascii="Arial" w:hAnsi="Arial" w:cs="Arial"/>
        </w:rPr>
        <w:t>na úplné a kvalitní poskytnutí plnění,</w:t>
      </w:r>
    </w:p>
    <w:p w14:paraId="5CD615B3" w14:textId="7C4953C5" w:rsidR="00B70CC1" w:rsidRPr="00B70CC1" w:rsidRDefault="00B70CC1" w:rsidP="00B70CC1">
      <w:pPr>
        <w:pStyle w:val="Odstavecseseznamem"/>
        <w:numPr>
          <w:ilvl w:val="0"/>
          <w:numId w:val="62"/>
        </w:numPr>
        <w:spacing w:after="0" w:line="240" w:lineRule="auto"/>
        <w:jc w:val="both"/>
        <w:rPr>
          <w:rFonts w:ascii="Arial" w:hAnsi="Arial" w:cs="Arial"/>
        </w:rPr>
      </w:pPr>
      <w:r w:rsidRPr="00B70CC1">
        <w:rPr>
          <w:rFonts w:ascii="Arial" w:hAnsi="Arial" w:cs="Arial"/>
        </w:rPr>
        <w:lastRenderedPageBreak/>
        <w:t>na zhotovení, dodávku, uskladnění, správu</w:t>
      </w:r>
      <w:r w:rsidR="00BF50BB">
        <w:rPr>
          <w:rFonts w:ascii="Arial" w:hAnsi="Arial" w:cs="Arial"/>
        </w:rPr>
        <w:t xml:space="preserve"> všech</w:t>
      </w:r>
      <w:r w:rsidRPr="00B70CC1">
        <w:rPr>
          <w:rFonts w:ascii="Arial" w:hAnsi="Arial" w:cs="Arial"/>
        </w:rPr>
        <w:t xml:space="preserve"> součástí, celků a materiálů nezbytných k poskytnutí plnění,</w:t>
      </w:r>
    </w:p>
    <w:p w14:paraId="1C0B5643" w14:textId="772DFCA8" w:rsidR="00B70CC1" w:rsidRPr="00B70CC1" w:rsidRDefault="00B70CC1" w:rsidP="00B70CC1">
      <w:pPr>
        <w:pStyle w:val="Odstavecseseznamem"/>
        <w:numPr>
          <w:ilvl w:val="0"/>
          <w:numId w:val="62"/>
        </w:numPr>
        <w:spacing w:after="0" w:line="240" w:lineRule="auto"/>
        <w:jc w:val="both"/>
        <w:rPr>
          <w:rFonts w:ascii="Arial" w:hAnsi="Arial" w:cs="Arial"/>
        </w:rPr>
      </w:pPr>
      <w:r w:rsidRPr="00B70CC1">
        <w:rPr>
          <w:rFonts w:ascii="Arial" w:hAnsi="Arial" w:cs="Arial"/>
        </w:rPr>
        <w:t>na dopravu</w:t>
      </w:r>
      <w:r w:rsidR="00BF50BB">
        <w:rPr>
          <w:rFonts w:ascii="Arial" w:hAnsi="Arial" w:cs="Arial"/>
        </w:rPr>
        <w:t xml:space="preserve"> a</w:t>
      </w:r>
      <w:r w:rsidRPr="00B70CC1">
        <w:rPr>
          <w:rFonts w:ascii="Arial" w:hAnsi="Arial" w:cs="Arial"/>
        </w:rPr>
        <w:t xml:space="preserve"> skladování,</w:t>
      </w:r>
    </w:p>
    <w:p w14:paraId="79F900D5" w14:textId="77777777" w:rsidR="00B70CC1" w:rsidRPr="00B70CC1" w:rsidRDefault="00B70CC1" w:rsidP="00B70CC1">
      <w:pPr>
        <w:pStyle w:val="Odstavecseseznamem"/>
        <w:numPr>
          <w:ilvl w:val="0"/>
          <w:numId w:val="62"/>
        </w:numPr>
        <w:spacing w:after="0" w:line="240" w:lineRule="auto"/>
        <w:jc w:val="both"/>
        <w:rPr>
          <w:rFonts w:ascii="Arial" w:hAnsi="Arial" w:cs="Arial"/>
        </w:rPr>
      </w:pPr>
      <w:r w:rsidRPr="00B70CC1">
        <w:rPr>
          <w:rFonts w:ascii="Arial" w:hAnsi="Arial" w:cs="Arial"/>
        </w:rPr>
        <w:t>běžné i mimořádné provozní náklady zhotovitele nezbytné k poskytnutí plnění,</w:t>
      </w:r>
    </w:p>
    <w:p w14:paraId="60A1E9EE" w14:textId="77777777" w:rsidR="00B70CC1" w:rsidRPr="00B70CC1" w:rsidRDefault="00B70CC1" w:rsidP="00B70CC1">
      <w:pPr>
        <w:pStyle w:val="Odstavecseseznamem"/>
        <w:numPr>
          <w:ilvl w:val="0"/>
          <w:numId w:val="62"/>
        </w:numPr>
        <w:spacing w:after="0" w:line="240" w:lineRule="auto"/>
        <w:jc w:val="both"/>
        <w:rPr>
          <w:rFonts w:ascii="Arial" w:hAnsi="Arial" w:cs="Arial"/>
        </w:rPr>
      </w:pPr>
      <w:r w:rsidRPr="00B70CC1">
        <w:rPr>
          <w:rFonts w:ascii="Arial" w:hAnsi="Arial" w:cs="Arial"/>
        </w:rPr>
        <w:t>na dopravu a ubytování pracovníků zhotovitele,</w:t>
      </w:r>
    </w:p>
    <w:p w14:paraId="3E9847B9" w14:textId="77777777" w:rsidR="00B70CC1" w:rsidRPr="00B70CC1" w:rsidRDefault="00B70CC1" w:rsidP="00B70CC1">
      <w:pPr>
        <w:pStyle w:val="Odstavecseseznamem"/>
        <w:numPr>
          <w:ilvl w:val="0"/>
          <w:numId w:val="62"/>
        </w:numPr>
        <w:spacing w:after="0" w:line="240" w:lineRule="auto"/>
        <w:jc w:val="both"/>
        <w:rPr>
          <w:rFonts w:ascii="Arial" w:hAnsi="Arial" w:cs="Arial"/>
        </w:rPr>
      </w:pPr>
      <w:r w:rsidRPr="00B70CC1">
        <w:rPr>
          <w:rFonts w:ascii="Arial" w:hAnsi="Arial" w:cs="Arial"/>
        </w:rPr>
        <w:t>vyplývající ze zvláštností poskytovaného plnění,</w:t>
      </w:r>
    </w:p>
    <w:p w14:paraId="73044C23" w14:textId="426C9605" w:rsidR="00B70CC1" w:rsidRPr="00B70CC1" w:rsidRDefault="00B70CC1" w:rsidP="00B70CC1">
      <w:pPr>
        <w:pStyle w:val="Odstavecseseznamem"/>
        <w:numPr>
          <w:ilvl w:val="0"/>
          <w:numId w:val="62"/>
        </w:numPr>
        <w:spacing w:after="0" w:line="240" w:lineRule="auto"/>
        <w:jc w:val="both"/>
        <w:rPr>
          <w:rFonts w:ascii="Arial" w:hAnsi="Arial" w:cs="Arial"/>
        </w:rPr>
      </w:pPr>
      <w:r w:rsidRPr="00B70CC1">
        <w:rPr>
          <w:rFonts w:ascii="Arial" w:hAnsi="Arial" w:cs="Arial"/>
        </w:rPr>
        <w:t>běžné i mimořádné pojištění odpovědnosti zhotovitele a pojištění poskytovaného plnění.</w:t>
      </w:r>
    </w:p>
    <w:p w14:paraId="6FF122C2" w14:textId="49541677" w:rsidR="004673BA" w:rsidRPr="006B20C5" w:rsidRDefault="00566E25" w:rsidP="00564F53">
      <w:pPr>
        <w:pStyle w:val="Odstavecseseznamem"/>
        <w:numPr>
          <w:ilvl w:val="1"/>
          <w:numId w:val="44"/>
        </w:numPr>
        <w:spacing w:after="0" w:line="240" w:lineRule="auto"/>
        <w:ind w:left="709" w:hanging="709"/>
        <w:jc w:val="both"/>
        <w:rPr>
          <w:rFonts w:ascii="Arial" w:hAnsi="Arial" w:cs="Arial"/>
        </w:rPr>
      </w:pPr>
      <w:r w:rsidRPr="006B20C5">
        <w:rPr>
          <w:rFonts w:ascii="Arial" w:hAnsi="Arial" w:cs="Arial"/>
        </w:rPr>
        <w:t>Objednatel</w:t>
      </w:r>
      <w:r w:rsidR="0088591C" w:rsidRPr="006B20C5">
        <w:rPr>
          <w:rFonts w:ascii="Arial" w:hAnsi="Arial" w:cs="Arial"/>
        </w:rPr>
        <w:t xml:space="preserve"> připouští změnu </w:t>
      </w:r>
      <w:r w:rsidR="0036468F" w:rsidRPr="006B20C5">
        <w:rPr>
          <w:rFonts w:ascii="Arial" w:hAnsi="Arial" w:cs="Arial"/>
        </w:rPr>
        <w:t>C</w:t>
      </w:r>
      <w:r w:rsidR="0088591C" w:rsidRPr="006B20C5">
        <w:rPr>
          <w:rFonts w:ascii="Arial" w:hAnsi="Arial" w:cs="Arial"/>
        </w:rPr>
        <w:t xml:space="preserve">eny </w:t>
      </w:r>
      <w:r w:rsidR="0036468F" w:rsidRPr="006B20C5">
        <w:rPr>
          <w:rFonts w:ascii="Arial" w:hAnsi="Arial" w:cs="Arial"/>
        </w:rPr>
        <w:t>D</w:t>
      </w:r>
      <w:r w:rsidR="0088591C" w:rsidRPr="006B20C5">
        <w:rPr>
          <w:rFonts w:ascii="Arial" w:hAnsi="Arial" w:cs="Arial"/>
        </w:rPr>
        <w:t xml:space="preserve">íla pouze v případě změn, které si </w:t>
      </w:r>
      <w:r w:rsidR="0036468F" w:rsidRPr="006B20C5">
        <w:rPr>
          <w:rFonts w:ascii="Arial" w:hAnsi="Arial" w:cs="Arial"/>
        </w:rPr>
        <w:t>O</w:t>
      </w:r>
      <w:r w:rsidR="0088591C" w:rsidRPr="006B20C5">
        <w:rPr>
          <w:rFonts w:ascii="Arial" w:hAnsi="Arial" w:cs="Arial"/>
        </w:rPr>
        <w:t xml:space="preserve">bjednatel sám vyžádá nebo změny z rozhodnutí dotčených orgánů státní správy nebo pokud v průběhu </w:t>
      </w:r>
      <w:r w:rsidR="0023604B">
        <w:rPr>
          <w:rFonts w:ascii="Arial" w:hAnsi="Arial" w:cs="Arial"/>
        </w:rPr>
        <w:t>provádění díla</w:t>
      </w:r>
      <w:r w:rsidR="0088591C" w:rsidRPr="006B20C5">
        <w:rPr>
          <w:rFonts w:ascii="Arial" w:hAnsi="Arial" w:cs="Arial"/>
        </w:rPr>
        <w:t xml:space="preserve"> dojde ke změnám DPH. </w:t>
      </w:r>
    </w:p>
    <w:p w14:paraId="2E4DCF6F" w14:textId="77777777" w:rsidR="00AE1AA6" w:rsidRPr="006B20C5" w:rsidRDefault="00AE1AA6" w:rsidP="00564F53">
      <w:pPr>
        <w:pStyle w:val="Bodytext40"/>
        <w:widowControl/>
        <w:shd w:val="clear" w:color="auto" w:fill="auto"/>
        <w:spacing w:line="240" w:lineRule="auto"/>
        <w:ind w:firstLine="0"/>
        <w:contextualSpacing/>
        <w:rPr>
          <w:sz w:val="22"/>
          <w:szCs w:val="22"/>
        </w:rPr>
      </w:pPr>
    </w:p>
    <w:p w14:paraId="7A1B94C9" w14:textId="77777777" w:rsidR="0088591C" w:rsidRPr="006B20C5" w:rsidRDefault="0088591C" w:rsidP="00564F53">
      <w:pPr>
        <w:pStyle w:val="Bodytext40"/>
        <w:widowControl/>
        <w:numPr>
          <w:ilvl w:val="0"/>
          <w:numId w:val="54"/>
        </w:numPr>
        <w:shd w:val="clear" w:color="auto" w:fill="auto"/>
        <w:spacing w:line="240" w:lineRule="auto"/>
        <w:contextualSpacing/>
        <w:rPr>
          <w:sz w:val="22"/>
          <w:szCs w:val="22"/>
        </w:rPr>
      </w:pPr>
      <w:r w:rsidRPr="006B20C5">
        <w:rPr>
          <w:sz w:val="22"/>
          <w:szCs w:val="22"/>
        </w:rPr>
        <w:t>Platební podmínky</w:t>
      </w:r>
    </w:p>
    <w:p w14:paraId="0F27DD75" w14:textId="77777777" w:rsidR="0054304B" w:rsidRPr="006B20C5" w:rsidRDefault="0054304B" w:rsidP="00564F53">
      <w:pPr>
        <w:pStyle w:val="Bodytext40"/>
        <w:widowControl/>
        <w:shd w:val="clear" w:color="auto" w:fill="auto"/>
        <w:spacing w:line="240" w:lineRule="auto"/>
        <w:ind w:firstLine="0"/>
        <w:contextualSpacing/>
        <w:rPr>
          <w:sz w:val="22"/>
          <w:szCs w:val="22"/>
        </w:rPr>
      </w:pPr>
    </w:p>
    <w:p w14:paraId="30E551E5" w14:textId="1E7EBDED" w:rsidR="00DA5B46" w:rsidRPr="00DA5B46" w:rsidRDefault="00913415" w:rsidP="00DA5B46">
      <w:pPr>
        <w:pStyle w:val="Odstavecseseznamem"/>
        <w:widowControl w:val="0"/>
        <w:numPr>
          <w:ilvl w:val="1"/>
          <w:numId w:val="45"/>
        </w:numPr>
        <w:spacing w:after="0" w:line="240" w:lineRule="auto"/>
        <w:ind w:left="709" w:hanging="709"/>
        <w:jc w:val="both"/>
        <w:rPr>
          <w:rFonts w:ascii="Arial" w:hAnsi="Arial" w:cs="Arial"/>
        </w:rPr>
      </w:pPr>
      <w:r w:rsidRPr="00DA5B46">
        <w:rPr>
          <w:rFonts w:ascii="Arial" w:hAnsi="Arial" w:cs="Arial"/>
        </w:rPr>
        <w:t>Smluvní cena bude Objednatelem hrazena dílčími platbami dle skutečného</w:t>
      </w:r>
      <w:r w:rsidR="00BE39C5">
        <w:rPr>
          <w:rFonts w:ascii="Arial" w:hAnsi="Arial" w:cs="Arial"/>
        </w:rPr>
        <w:t>,</w:t>
      </w:r>
      <w:r w:rsidRPr="00DA5B46">
        <w:rPr>
          <w:rFonts w:ascii="Arial" w:hAnsi="Arial" w:cs="Arial"/>
        </w:rPr>
        <w:t xml:space="preserve"> Objednatelem schváleného postupu</w:t>
      </w:r>
      <w:r w:rsidR="00BE39C5">
        <w:rPr>
          <w:rFonts w:ascii="Arial" w:hAnsi="Arial" w:cs="Arial"/>
        </w:rPr>
        <w:t xml:space="preserve"> včetně finančních nákladů na</w:t>
      </w:r>
      <w:r w:rsidRPr="00DA5B46">
        <w:rPr>
          <w:rFonts w:ascii="Arial" w:hAnsi="Arial" w:cs="Arial"/>
        </w:rPr>
        <w:t xml:space="preserve"> provádění</w:t>
      </w:r>
      <w:r w:rsidR="007D1450">
        <w:rPr>
          <w:rFonts w:ascii="Arial" w:hAnsi="Arial" w:cs="Arial"/>
        </w:rPr>
        <w:t xml:space="preserve"> </w:t>
      </w:r>
      <w:r w:rsidR="00BE39C5" w:rsidRPr="00DA5B46">
        <w:rPr>
          <w:rFonts w:ascii="Arial" w:hAnsi="Arial" w:cs="Arial"/>
        </w:rPr>
        <w:t>Díla Zhotovitelem</w:t>
      </w:r>
      <w:r w:rsidR="00B70CC1" w:rsidRPr="00DA5B46">
        <w:rPr>
          <w:rFonts w:ascii="Arial" w:hAnsi="Arial" w:cs="Arial"/>
        </w:rPr>
        <w:t>.</w:t>
      </w:r>
      <w:r w:rsidR="00DA5B46" w:rsidRPr="00DA5B46">
        <w:rPr>
          <w:rFonts w:ascii="Arial" w:hAnsi="Arial" w:cs="Arial"/>
        </w:rPr>
        <w:t xml:space="preserve"> </w:t>
      </w:r>
    </w:p>
    <w:p w14:paraId="6E22C11E" w14:textId="449FABC5" w:rsidR="00913415" w:rsidRPr="006B20C5" w:rsidRDefault="00913415" w:rsidP="00913415">
      <w:pPr>
        <w:pStyle w:val="Odstavecseseznamem"/>
        <w:widowControl w:val="0"/>
        <w:numPr>
          <w:ilvl w:val="1"/>
          <w:numId w:val="45"/>
        </w:numPr>
        <w:spacing w:after="0" w:line="240" w:lineRule="auto"/>
        <w:ind w:left="709" w:hanging="709"/>
        <w:jc w:val="both"/>
        <w:rPr>
          <w:rFonts w:ascii="Arial" w:hAnsi="Arial" w:cs="Arial"/>
        </w:rPr>
      </w:pPr>
      <w:r w:rsidRPr="006B20C5">
        <w:rPr>
          <w:rFonts w:ascii="Arial" w:hAnsi="Arial" w:cs="Arial"/>
        </w:rPr>
        <w:t>V</w:t>
      </w:r>
      <w:r w:rsidR="00BF50BB">
        <w:rPr>
          <w:rFonts w:ascii="Arial" w:hAnsi="Arial" w:cs="Arial"/>
        </w:rPr>
        <w:t xml:space="preserve"> předávacím </w:t>
      </w:r>
      <w:r w:rsidRPr="006B20C5">
        <w:rPr>
          <w:rFonts w:ascii="Arial" w:hAnsi="Arial" w:cs="Arial"/>
        </w:rPr>
        <w:t xml:space="preserve">protokolu musí být uveden výčet všech v příslušném </w:t>
      </w:r>
      <w:r w:rsidR="00F0376A">
        <w:rPr>
          <w:rFonts w:ascii="Arial" w:hAnsi="Arial" w:cs="Arial"/>
        </w:rPr>
        <w:t>období</w:t>
      </w:r>
      <w:r w:rsidRPr="006B20C5">
        <w:rPr>
          <w:rFonts w:ascii="Arial" w:hAnsi="Arial" w:cs="Arial"/>
        </w:rPr>
        <w:t xml:space="preserve"> skutečně vykonaných prací a dodávek na provedení Díla.</w:t>
      </w:r>
    </w:p>
    <w:p w14:paraId="21BDF25D" w14:textId="0317AA88" w:rsidR="00913415" w:rsidRPr="006B20C5" w:rsidRDefault="00913415" w:rsidP="00913415">
      <w:pPr>
        <w:pStyle w:val="Odstavecseseznamem"/>
        <w:widowControl w:val="0"/>
        <w:numPr>
          <w:ilvl w:val="1"/>
          <w:numId w:val="45"/>
        </w:numPr>
        <w:spacing w:after="0" w:line="240" w:lineRule="auto"/>
        <w:ind w:left="709" w:hanging="709"/>
        <w:jc w:val="both"/>
        <w:rPr>
          <w:rFonts w:ascii="Arial" w:hAnsi="Arial" w:cs="Arial"/>
        </w:rPr>
      </w:pPr>
      <w:r w:rsidRPr="006B20C5">
        <w:rPr>
          <w:rFonts w:ascii="Arial" w:hAnsi="Arial" w:cs="Arial"/>
        </w:rPr>
        <w:t xml:space="preserve">Úhrada bude prováděna na základě řádných daňových dokladů (faktur) se všemi zákonem požadovanými náležitostmi vystavených Zhotovitelem vždy za </w:t>
      </w:r>
      <w:r w:rsidR="00F0376A">
        <w:rPr>
          <w:rFonts w:ascii="Arial" w:hAnsi="Arial" w:cs="Arial"/>
        </w:rPr>
        <w:t>příslušné období</w:t>
      </w:r>
      <w:r w:rsidRPr="006B20C5">
        <w:rPr>
          <w:rFonts w:ascii="Arial" w:hAnsi="Arial" w:cs="Arial"/>
        </w:rPr>
        <w:t xml:space="preserve"> zpětně po písemném schválení </w:t>
      </w:r>
      <w:r w:rsidR="00971338">
        <w:rPr>
          <w:rFonts w:ascii="Arial" w:hAnsi="Arial" w:cs="Arial"/>
        </w:rPr>
        <w:t>předávacího</w:t>
      </w:r>
      <w:r w:rsidRPr="006B20C5">
        <w:rPr>
          <w:rFonts w:ascii="Arial" w:hAnsi="Arial" w:cs="Arial"/>
        </w:rPr>
        <w:t xml:space="preserve"> protokolu Objednatelem. </w:t>
      </w:r>
    </w:p>
    <w:p w14:paraId="70289839" w14:textId="6B0095E1" w:rsidR="004673BA" w:rsidRPr="00EE1EB9" w:rsidRDefault="00566E25" w:rsidP="00564F53">
      <w:pPr>
        <w:pStyle w:val="Odstavecseseznamem"/>
        <w:numPr>
          <w:ilvl w:val="1"/>
          <w:numId w:val="45"/>
        </w:numPr>
        <w:spacing w:after="0" w:line="240" w:lineRule="auto"/>
        <w:ind w:left="709" w:hanging="709"/>
        <w:jc w:val="both"/>
        <w:rPr>
          <w:rFonts w:ascii="Arial" w:hAnsi="Arial" w:cs="Arial"/>
        </w:rPr>
      </w:pPr>
      <w:r w:rsidRPr="00EE1EB9">
        <w:rPr>
          <w:rFonts w:ascii="Arial" w:hAnsi="Arial" w:cs="Arial"/>
        </w:rPr>
        <w:t>Objednatel</w:t>
      </w:r>
      <w:r w:rsidR="0088591C" w:rsidRPr="00EE1EB9">
        <w:rPr>
          <w:rFonts w:ascii="Arial" w:hAnsi="Arial" w:cs="Arial"/>
        </w:rPr>
        <w:t xml:space="preserve"> je oprávněn zaslat ve lhůtě splatnosti zpět </w:t>
      </w:r>
      <w:r w:rsidRPr="00EE1EB9">
        <w:rPr>
          <w:rFonts w:ascii="Arial" w:hAnsi="Arial" w:cs="Arial"/>
        </w:rPr>
        <w:t>Zhotovitel</w:t>
      </w:r>
      <w:r w:rsidR="0088591C" w:rsidRPr="00EE1EB9">
        <w:rPr>
          <w:rFonts w:ascii="Arial" w:hAnsi="Arial" w:cs="Arial"/>
        </w:rPr>
        <w:t xml:space="preserve">i </w:t>
      </w:r>
      <w:r w:rsidR="003C6E73">
        <w:rPr>
          <w:rFonts w:ascii="Arial" w:hAnsi="Arial" w:cs="Arial"/>
        </w:rPr>
        <w:t>fakturu v případě</w:t>
      </w:r>
      <w:r w:rsidR="0088591C" w:rsidRPr="00EE1EB9">
        <w:rPr>
          <w:rFonts w:ascii="Arial" w:hAnsi="Arial" w:cs="Arial"/>
        </w:rPr>
        <w:t xml:space="preserve">, </w:t>
      </w:r>
      <w:r w:rsidR="003C6E73">
        <w:rPr>
          <w:rFonts w:ascii="Arial" w:hAnsi="Arial" w:cs="Arial"/>
        </w:rPr>
        <w:t>že</w:t>
      </w:r>
      <w:r w:rsidR="0088591C" w:rsidRPr="00EE1EB9">
        <w:rPr>
          <w:rFonts w:ascii="Arial" w:hAnsi="Arial" w:cs="Arial"/>
        </w:rPr>
        <w:t xml:space="preserve"> nebud</w:t>
      </w:r>
      <w:r w:rsidR="003C6E73">
        <w:rPr>
          <w:rFonts w:ascii="Arial" w:hAnsi="Arial" w:cs="Arial"/>
        </w:rPr>
        <w:t>e</w:t>
      </w:r>
      <w:r w:rsidR="0088591C" w:rsidRPr="00EE1EB9">
        <w:rPr>
          <w:rFonts w:ascii="Arial" w:hAnsi="Arial" w:cs="Arial"/>
        </w:rPr>
        <w:t xml:space="preserve"> splňovat tyto náležitosti</w:t>
      </w:r>
      <w:r w:rsidR="00EE1EB9" w:rsidRPr="00EE1EB9">
        <w:rPr>
          <w:rFonts w:ascii="Arial" w:hAnsi="Arial" w:cs="Arial"/>
        </w:rPr>
        <w:t>, v takovém případě Objednatel není v prodlení s úhradou faktury</w:t>
      </w:r>
      <w:r w:rsidR="0088591C" w:rsidRPr="00EE1EB9">
        <w:rPr>
          <w:rFonts w:ascii="Arial" w:hAnsi="Arial" w:cs="Arial"/>
        </w:rPr>
        <w:t>.</w:t>
      </w:r>
    </w:p>
    <w:p w14:paraId="6064BBB7" w14:textId="1BF459A8" w:rsidR="003C5D41" w:rsidRDefault="0088591C" w:rsidP="00564F53">
      <w:pPr>
        <w:pStyle w:val="Odstavecseseznamem"/>
        <w:numPr>
          <w:ilvl w:val="1"/>
          <w:numId w:val="45"/>
        </w:numPr>
        <w:spacing w:after="0" w:line="240" w:lineRule="auto"/>
        <w:ind w:left="709" w:hanging="709"/>
        <w:jc w:val="both"/>
        <w:rPr>
          <w:rFonts w:ascii="Arial" w:hAnsi="Arial" w:cs="Arial"/>
        </w:rPr>
      </w:pPr>
      <w:r w:rsidRPr="006B20C5">
        <w:rPr>
          <w:rFonts w:ascii="Arial" w:hAnsi="Arial" w:cs="Arial"/>
        </w:rPr>
        <w:t>Faktur</w:t>
      </w:r>
      <w:r w:rsidR="003C6E73">
        <w:rPr>
          <w:rFonts w:ascii="Arial" w:hAnsi="Arial" w:cs="Arial"/>
        </w:rPr>
        <w:t>a</w:t>
      </w:r>
      <w:r w:rsidRPr="006B20C5">
        <w:rPr>
          <w:rFonts w:ascii="Arial" w:hAnsi="Arial" w:cs="Arial"/>
        </w:rPr>
        <w:t xml:space="preserve"> bud</w:t>
      </w:r>
      <w:r w:rsidR="003C6E73">
        <w:rPr>
          <w:rFonts w:ascii="Arial" w:hAnsi="Arial" w:cs="Arial"/>
        </w:rPr>
        <w:t>e</w:t>
      </w:r>
      <w:r w:rsidRPr="006B20C5">
        <w:rPr>
          <w:rFonts w:ascii="Arial" w:hAnsi="Arial" w:cs="Arial"/>
        </w:rPr>
        <w:t xml:space="preserve"> vystaven</w:t>
      </w:r>
      <w:r w:rsidR="003C6E73">
        <w:rPr>
          <w:rFonts w:ascii="Arial" w:hAnsi="Arial" w:cs="Arial"/>
        </w:rPr>
        <w:t>a</w:t>
      </w:r>
      <w:r w:rsidRPr="006B20C5">
        <w:rPr>
          <w:rFonts w:ascii="Arial" w:hAnsi="Arial" w:cs="Arial"/>
        </w:rPr>
        <w:t xml:space="preserve"> </w:t>
      </w:r>
      <w:r w:rsidR="00076509">
        <w:rPr>
          <w:rFonts w:ascii="Arial" w:hAnsi="Arial" w:cs="Arial"/>
        </w:rPr>
        <w:t>v elektronické podobě a zas</w:t>
      </w:r>
      <w:r w:rsidR="003C6E73">
        <w:rPr>
          <w:rFonts w:ascii="Arial" w:hAnsi="Arial" w:cs="Arial"/>
        </w:rPr>
        <w:t xml:space="preserve">lána </w:t>
      </w:r>
      <w:r w:rsidR="00A97FDA" w:rsidRPr="006B20C5">
        <w:rPr>
          <w:rFonts w:ascii="Arial" w:hAnsi="Arial" w:cs="Arial"/>
        </w:rPr>
        <w:t xml:space="preserve">na adresu Objednatele </w:t>
      </w:r>
      <w:hyperlink r:id="rId11" w:history="1">
        <w:r w:rsidR="00833751" w:rsidRPr="00833751">
          <w:rPr>
            <w:rStyle w:val="Hypertextovodkaz"/>
            <w:rFonts w:ascii="Arial" w:hAnsi="Arial" w:cs="Arial"/>
          </w:rPr>
          <w:t>faktury@muzeumprahy.cz</w:t>
        </w:r>
      </w:hyperlink>
      <w:r w:rsidR="00C65848">
        <w:rPr>
          <w:rFonts w:ascii="Arial" w:hAnsi="Arial" w:cs="Arial"/>
        </w:rPr>
        <w:t xml:space="preserve"> </w:t>
      </w:r>
      <w:r w:rsidR="00A97FDA" w:rsidRPr="006B20C5">
        <w:rPr>
          <w:rFonts w:ascii="Arial" w:hAnsi="Arial" w:cs="Arial"/>
        </w:rPr>
        <w:t xml:space="preserve">se všemi požadovanými přílohami </w:t>
      </w:r>
      <w:r w:rsidRPr="006B20C5">
        <w:rPr>
          <w:rFonts w:ascii="Arial" w:hAnsi="Arial" w:cs="Arial"/>
        </w:rPr>
        <w:t>nebo osobně doručen</w:t>
      </w:r>
      <w:r w:rsidR="003C6E73">
        <w:rPr>
          <w:rFonts w:ascii="Arial" w:hAnsi="Arial" w:cs="Arial"/>
        </w:rPr>
        <w:t>a</w:t>
      </w:r>
      <w:r w:rsidRPr="006B20C5">
        <w:rPr>
          <w:rFonts w:ascii="Arial" w:hAnsi="Arial" w:cs="Arial"/>
        </w:rPr>
        <w:t xml:space="preserve"> na adresu </w:t>
      </w:r>
      <w:r w:rsidR="00A2176F">
        <w:rPr>
          <w:rFonts w:ascii="Arial" w:hAnsi="Arial" w:cs="Arial"/>
        </w:rPr>
        <w:t xml:space="preserve">sídla </w:t>
      </w:r>
      <w:r w:rsidR="0036468F" w:rsidRPr="006B20C5">
        <w:rPr>
          <w:rFonts w:ascii="Arial" w:hAnsi="Arial" w:cs="Arial"/>
        </w:rPr>
        <w:t>Objednatel</w:t>
      </w:r>
      <w:r w:rsidRPr="006B20C5">
        <w:rPr>
          <w:rFonts w:ascii="Arial" w:hAnsi="Arial" w:cs="Arial"/>
        </w:rPr>
        <w:t xml:space="preserve">e. Splatnost </w:t>
      </w:r>
      <w:r w:rsidR="00913415">
        <w:rPr>
          <w:rFonts w:ascii="Arial" w:hAnsi="Arial" w:cs="Arial"/>
        </w:rPr>
        <w:t xml:space="preserve">každé </w:t>
      </w:r>
      <w:r w:rsidR="003C5D41" w:rsidRPr="006B20C5">
        <w:rPr>
          <w:rFonts w:ascii="Arial" w:hAnsi="Arial" w:cs="Arial"/>
        </w:rPr>
        <w:t>faktury</w:t>
      </w:r>
      <w:r w:rsidRPr="006B20C5">
        <w:rPr>
          <w:rFonts w:ascii="Arial" w:hAnsi="Arial" w:cs="Arial"/>
        </w:rPr>
        <w:t xml:space="preserve"> je </w:t>
      </w:r>
      <w:r w:rsidR="003C6E73">
        <w:rPr>
          <w:rFonts w:ascii="Arial" w:hAnsi="Arial" w:cs="Arial"/>
        </w:rPr>
        <w:t>3</w:t>
      </w:r>
      <w:r w:rsidR="003C5D41" w:rsidRPr="006B20C5">
        <w:rPr>
          <w:rFonts w:ascii="Arial" w:hAnsi="Arial" w:cs="Arial"/>
        </w:rPr>
        <w:t>0</w:t>
      </w:r>
      <w:r w:rsidRPr="006B20C5">
        <w:rPr>
          <w:rFonts w:ascii="Arial" w:hAnsi="Arial" w:cs="Arial"/>
        </w:rPr>
        <w:t xml:space="preserve"> kalendářních dní od data </w:t>
      </w:r>
      <w:r w:rsidR="003C6E73">
        <w:rPr>
          <w:rFonts w:ascii="Arial" w:hAnsi="Arial" w:cs="Arial"/>
        </w:rPr>
        <w:t xml:space="preserve">jejího </w:t>
      </w:r>
      <w:r w:rsidR="003C5D41" w:rsidRPr="006B20C5">
        <w:rPr>
          <w:rFonts w:ascii="Arial" w:hAnsi="Arial" w:cs="Arial"/>
        </w:rPr>
        <w:t>doručení</w:t>
      </w:r>
      <w:r w:rsidR="003C6E73">
        <w:rPr>
          <w:rFonts w:ascii="Arial" w:hAnsi="Arial" w:cs="Arial"/>
        </w:rPr>
        <w:t xml:space="preserve"> Objednateli</w:t>
      </w:r>
      <w:r w:rsidR="003C5D41" w:rsidRPr="006B20C5">
        <w:rPr>
          <w:rFonts w:ascii="Arial" w:hAnsi="Arial" w:cs="Arial"/>
        </w:rPr>
        <w:t>.</w:t>
      </w:r>
    </w:p>
    <w:p w14:paraId="0749C530" w14:textId="77777777" w:rsidR="004673BA" w:rsidRPr="006B20C5" w:rsidRDefault="0088591C" w:rsidP="00564F53">
      <w:pPr>
        <w:pStyle w:val="Odstavecseseznamem"/>
        <w:numPr>
          <w:ilvl w:val="1"/>
          <w:numId w:val="45"/>
        </w:numPr>
        <w:spacing w:after="0" w:line="240" w:lineRule="auto"/>
        <w:ind w:left="709" w:hanging="709"/>
        <w:jc w:val="both"/>
        <w:rPr>
          <w:rFonts w:ascii="Arial" w:hAnsi="Arial" w:cs="Arial"/>
        </w:rPr>
      </w:pPr>
      <w:r w:rsidRPr="006B20C5">
        <w:rPr>
          <w:rFonts w:ascii="Arial" w:hAnsi="Arial" w:cs="Arial"/>
        </w:rPr>
        <w:t xml:space="preserve">Dnem úhrady je den odepsání předmětné částky z účtu </w:t>
      </w:r>
      <w:r w:rsidR="0036468F" w:rsidRPr="006B20C5">
        <w:rPr>
          <w:rFonts w:ascii="Arial" w:hAnsi="Arial" w:cs="Arial"/>
        </w:rPr>
        <w:t>Objednatel</w:t>
      </w:r>
      <w:r w:rsidRPr="006B20C5">
        <w:rPr>
          <w:rFonts w:ascii="Arial" w:hAnsi="Arial" w:cs="Arial"/>
        </w:rPr>
        <w:t xml:space="preserve">e ve prospěch účtu </w:t>
      </w:r>
      <w:r w:rsidR="00566E25" w:rsidRPr="006B20C5">
        <w:rPr>
          <w:rFonts w:ascii="Arial" w:hAnsi="Arial" w:cs="Arial"/>
        </w:rPr>
        <w:t>Zhotovitel</w:t>
      </w:r>
      <w:r w:rsidRPr="006B20C5">
        <w:rPr>
          <w:rFonts w:ascii="Arial" w:hAnsi="Arial" w:cs="Arial"/>
        </w:rPr>
        <w:t>e.</w:t>
      </w:r>
    </w:p>
    <w:p w14:paraId="2BA20587" w14:textId="6E44CC5C" w:rsidR="00DD1726" w:rsidRPr="00E441B0" w:rsidRDefault="00DD1726" w:rsidP="00564F53">
      <w:pPr>
        <w:pStyle w:val="Odstavecseseznamem"/>
        <w:numPr>
          <w:ilvl w:val="1"/>
          <w:numId w:val="45"/>
        </w:numPr>
        <w:spacing w:after="0" w:line="240" w:lineRule="auto"/>
        <w:ind w:left="709" w:hanging="709"/>
        <w:jc w:val="both"/>
        <w:rPr>
          <w:rFonts w:ascii="Arial" w:hAnsi="Arial" w:cs="Arial"/>
          <w:strike/>
        </w:rPr>
      </w:pPr>
      <w:r w:rsidRPr="00DD1726">
        <w:rPr>
          <w:rStyle w:val="normaltextrun"/>
          <w:rFonts w:ascii="Arial" w:hAnsi="Arial" w:cs="Arial"/>
          <w:color w:val="000000"/>
          <w:shd w:val="clear" w:color="auto" w:fill="FFFFFF"/>
        </w:rPr>
        <w:t xml:space="preserve">V případě prodlení Objednatele s úhradou splatné faktury obsahující náležitosti uvedené v této Smlouvě, má Zhotovitel právo účtovat Objednateli úrok z prodlení z dlužné částky </w:t>
      </w:r>
      <w:r w:rsidR="003C6E73">
        <w:rPr>
          <w:rStyle w:val="normaltextrun"/>
          <w:rFonts w:ascii="Arial" w:hAnsi="Arial" w:cs="Arial"/>
          <w:color w:val="000000"/>
          <w:shd w:val="clear" w:color="auto" w:fill="FFFFFF"/>
        </w:rPr>
        <w:t xml:space="preserve">v zákonem </w:t>
      </w:r>
      <w:r w:rsidR="003C6E73" w:rsidRPr="00E441B0">
        <w:rPr>
          <w:rStyle w:val="normaltextrun"/>
          <w:rFonts w:ascii="Arial" w:hAnsi="Arial" w:cs="Arial"/>
          <w:color w:val="000000"/>
          <w:shd w:val="clear" w:color="auto" w:fill="FFFFFF"/>
        </w:rPr>
        <w:t>stanovené výši.</w:t>
      </w:r>
    </w:p>
    <w:p w14:paraId="21FD8AF6" w14:textId="77777777" w:rsidR="00DD1726" w:rsidRPr="00E441B0" w:rsidRDefault="00DD1726" w:rsidP="00564F53">
      <w:pPr>
        <w:spacing w:after="0" w:line="240" w:lineRule="auto"/>
        <w:jc w:val="both"/>
        <w:rPr>
          <w:rFonts w:ascii="Arial" w:hAnsi="Arial" w:cs="Arial"/>
        </w:rPr>
      </w:pPr>
    </w:p>
    <w:p w14:paraId="750DF90E" w14:textId="77777777" w:rsidR="0088591C" w:rsidRPr="00E441B0" w:rsidRDefault="0088591C" w:rsidP="00564F53">
      <w:pPr>
        <w:pStyle w:val="Bodytext40"/>
        <w:widowControl/>
        <w:numPr>
          <w:ilvl w:val="0"/>
          <w:numId w:val="54"/>
        </w:numPr>
        <w:shd w:val="clear" w:color="auto" w:fill="auto"/>
        <w:spacing w:line="240" w:lineRule="auto"/>
        <w:contextualSpacing/>
        <w:rPr>
          <w:sz w:val="22"/>
          <w:szCs w:val="22"/>
        </w:rPr>
      </w:pPr>
      <w:r w:rsidRPr="00E441B0">
        <w:rPr>
          <w:sz w:val="22"/>
          <w:szCs w:val="22"/>
        </w:rPr>
        <w:t>Pojištění</w:t>
      </w:r>
    </w:p>
    <w:p w14:paraId="2E4AE2B9" w14:textId="5CC8565A" w:rsidR="00647957" w:rsidRPr="00E441B0" w:rsidRDefault="00B932F6" w:rsidP="00564F53">
      <w:pPr>
        <w:pStyle w:val="Odstavecseseznamem"/>
        <w:numPr>
          <w:ilvl w:val="1"/>
          <w:numId w:val="18"/>
        </w:numPr>
        <w:spacing w:after="0" w:line="240" w:lineRule="auto"/>
        <w:ind w:left="709" w:hanging="709"/>
        <w:jc w:val="both"/>
        <w:rPr>
          <w:rFonts w:ascii="Arial" w:hAnsi="Arial" w:cs="Arial"/>
        </w:rPr>
      </w:pPr>
      <w:r w:rsidRPr="00E441B0">
        <w:rPr>
          <w:rFonts w:ascii="Arial" w:hAnsi="Arial" w:cs="Arial"/>
        </w:rPr>
        <w:t xml:space="preserve">Počínaje dnem </w:t>
      </w:r>
      <w:r w:rsidR="00971338" w:rsidRPr="00E441B0">
        <w:rPr>
          <w:rFonts w:ascii="Arial" w:hAnsi="Arial" w:cs="Arial"/>
        </w:rPr>
        <w:t xml:space="preserve">účinnosti této smlouvy </w:t>
      </w:r>
      <w:r w:rsidR="00C64893" w:rsidRPr="00E441B0">
        <w:rPr>
          <w:rFonts w:ascii="Arial" w:hAnsi="Arial" w:cs="Arial"/>
        </w:rPr>
        <w:t>odpovídá Zhotovitel za veškeré</w:t>
      </w:r>
      <w:r w:rsidR="00FD74FC" w:rsidRPr="00E441B0">
        <w:rPr>
          <w:rFonts w:ascii="Arial" w:hAnsi="Arial" w:cs="Arial"/>
        </w:rPr>
        <w:t xml:space="preserve"> </w:t>
      </w:r>
      <w:r w:rsidR="001D633B" w:rsidRPr="00E441B0">
        <w:rPr>
          <w:rFonts w:ascii="Arial" w:hAnsi="Arial" w:cs="Arial"/>
        </w:rPr>
        <w:t xml:space="preserve">způsobené </w:t>
      </w:r>
      <w:r w:rsidR="00005677" w:rsidRPr="00E441B0">
        <w:rPr>
          <w:rFonts w:ascii="Arial" w:hAnsi="Arial" w:cs="Arial"/>
        </w:rPr>
        <w:t xml:space="preserve">škody na </w:t>
      </w:r>
      <w:r w:rsidR="00BC2245" w:rsidRPr="00E441B0">
        <w:rPr>
          <w:rFonts w:ascii="Arial" w:hAnsi="Arial" w:cs="Arial"/>
        </w:rPr>
        <w:t>D</w:t>
      </w:r>
      <w:r w:rsidR="00103F50" w:rsidRPr="00E441B0">
        <w:rPr>
          <w:rFonts w:ascii="Arial" w:hAnsi="Arial" w:cs="Arial"/>
        </w:rPr>
        <w:t>íl</w:t>
      </w:r>
      <w:r w:rsidR="00005677" w:rsidRPr="00E441B0">
        <w:rPr>
          <w:rFonts w:ascii="Arial" w:hAnsi="Arial" w:cs="Arial"/>
        </w:rPr>
        <w:t>e</w:t>
      </w:r>
      <w:r w:rsidR="00103F50" w:rsidRPr="00E441B0">
        <w:rPr>
          <w:rFonts w:ascii="Arial" w:hAnsi="Arial" w:cs="Arial"/>
        </w:rPr>
        <w:t xml:space="preserve"> </w:t>
      </w:r>
      <w:r w:rsidR="00477B5F" w:rsidRPr="00E441B0">
        <w:rPr>
          <w:rFonts w:ascii="Arial" w:hAnsi="Arial" w:cs="Arial"/>
        </w:rPr>
        <w:t>anebo</w:t>
      </w:r>
      <w:r w:rsidR="00494E5E" w:rsidRPr="00E441B0">
        <w:rPr>
          <w:rFonts w:ascii="Arial" w:hAnsi="Arial" w:cs="Arial"/>
        </w:rPr>
        <w:t xml:space="preserve"> </w:t>
      </w:r>
      <w:r w:rsidR="00BC2245" w:rsidRPr="00E441B0">
        <w:rPr>
          <w:rFonts w:ascii="Arial" w:hAnsi="Arial" w:cs="Arial"/>
        </w:rPr>
        <w:t>B</w:t>
      </w:r>
      <w:r w:rsidR="00494E5E" w:rsidRPr="00E441B0">
        <w:rPr>
          <w:rFonts w:ascii="Arial" w:hAnsi="Arial" w:cs="Arial"/>
        </w:rPr>
        <w:t>udov</w:t>
      </w:r>
      <w:r w:rsidR="00477B5F" w:rsidRPr="00E441B0">
        <w:rPr>
          <w:rFonts w:ascii="Arial" w:hAnsi="Arial" w:cs="Arial"/>
        </w:rPr>
        <w:t>ě</w:t>
      </w:r>
      <w:r w:rsidR="00F92500" w:rsidRPr="00E441B0">
        <w:rPr>
          <w:rFonts w:ascii="Arial" w:hAnsi="Arial" w:cs="Arial"/>
        </w:rPr>
        <w:t>, a to</w:t>
      </w:r>
      <w:r w:rsidR="00103F50" w:rsidRPr="00E441B0">
        <w:rPr>
          <w:rFonts w:ascii="Arial" w:hAnsi="Arial" w:cs="Arial"/>
        </w:rPr>
        <w:t xml:space="preserve"> až do </w:t>
      </w:r>
      <w:r w:rsidR="00F92500" w:rsidRPr="00E441B0">
        <w:rPr>
          <w:rFonts w:ascii="Arial" w:hAnsi="Arial" w:cs="Arial"/>
        </w:rPr>
        <w:t>převzetí</w:t>
      </w:r>
      <w:r w:rsidR="00103F50" w:rsidRPr="00E441B0">
        <w:rPr>
          <w:rFonts w:ascii="Arial" w:hAnsi="Arial" w:cs="Arial"/>
        </w:rPr>
        <w:t xml:space="preserve"> hotového </w:t>
      </w:r>
      <w:r w:rsidR="00BC2245" w:rsidRPr="00E441B0">
        <w:rPr>
          <w:rFonts w:ascii="Arial" w:hAnsi="Arial" w:cs="Arial"/>
        </w:rPr>
        <w:t>D</w:t>
      </w:r>
      <w:r w:rsidR="00103F50" w:rsidRPr="00E441B0">
        <w:rPr>
          <w:rFonts w:ascii="Arial" w:hAnsi="Arial" w:cs="Arial"/>
        </w:rPr>
        <w:t>íla Objednatel</w:t>
      </w:r>
      <w:r w:rsidR="00F92500" w:rsidRPr="00E441B0">
        <w:rPr>
          <w:rFonts w:ascii="Arial" w:hAnsi="Arial" w:cs="Arial"/>
        </w:rPr>
        <w:t>em</w:t>
      </w:r>
      <w:r w:rsidR="00103F50" w:rsidRPr="00E441B0">
        <w:rPr>
          <w:rFonts w:ascii="Arial" w:hAnsi="Arial" w:cs="Arial"/>
        </w:rPr>
        <w:t>.</w:t>
      </w:r>
    </w:p>
    <w:p w14:paraId="291657D1" w14:textId="5A456002" w:rsidR="001D23CA" w:rsidRPr="006A06B2" w:rsidRDefault="0088591C" w:rsidP="00564F53">
      <w:pPr>
        <w:pStyle w:val="Odstavecseseznamem"/>
        <w:numPr>
          <w:ilvl w:val="1"/>
          <w:numId w:val="18"/>
        </w:numPr>
        <w:spacing w:after="0" w:line="240" w:lineRule="auto"/>
        <w:ind w:left="709" w:hanging="709"/>
        <w:jc w:val="both"/>
        <w:rPr>
          <w:rFonts w:ascii="Arial" w:hAnsi="Arial" w:cs="Arial"/>
        </w:rPr>
      </w:pPr>
      <w:r w:rsidRPr="00E441B0">
        <w:rPr>
          <w:rFonts w:ascii="Arial" w:hAnsi="Arial" w:cs="Arial"/>
        </w:rPr>
        <w:t xml:space="preserve">Zhotovitel je povinen uzavřít pojistnou </w:t>
      </w:r>
      <w:r w:rsidR="00ED7BB9" w:rsidRPr="00E441B0">
        <w:rPr>
          <w:rFonts w:ascii="Arial" w:hAnsi="Arial" w:cs="Arial"/>
        </w:rPr>
        <w:t>Smlouv</w:t>
      </w:r>
      <w:r w:rsidRPr="00E441B0">
        <w:rPr>
          <w:rFonts w:ascii="Arial" w:hAnsi="Arial" w:cs="Arial"/>
        </w:rPr>
        <w:t>u</w:t>
      </w:r>
      <w:r w:rsidRPr="006A06B2">
        <w:rPr>
          <w:rFonts w:ascii="Arial" w:hAnsi="Arial" w:cs="Arial"/>
        </w:rPr>
        <w:t>, jejíž pojistné plnění bude pokrývat</w:t>
      </w:r>
      <w:r w:rsidR="001B643F" w:rsidRPr="006A06B2">
        <w:rPr>
          <w:rFonts w:ascii="Arial" w:hAnsi="Arial" w:cs="Arial"/>
        </w:rPr>
        <w:t xml:space="preserve"> po celou dobu</w:t>
      </w:r>
      <w:r w:rsidRPr="006A06B2">
        <w:rPr>
          <w:rFonts w:ascii="Arial" w:hAnsi="Arial" w:cs="Arial"/>
        </w:rPr>
        <w:t xml:space="preserve"> úhradu škody způsobenou na životě, zdraví a majetku třetích osob a </w:t>
      </w:r>
      <w:r w:rsidR="00A32280" w:rsidRPr="006A06B2">
        <w:rPr>
          <w:rFonts w:ascii="Arial" w:hAnsi="Arial" w:cs="Arial"/>
        </w:rPr>
        <w:t>Objednateli</w:t>
      </w:r>
      <w:r w:rsidRPr="006A06B2">
        <w:rPr>
          <w:rFonts w:ascii="Arial" w:hAnsi="Arial" w:cs="Arial"/>
        </w:rPr>
        <w:t xml:space="preserve"> nebo škody způsobené na životním prostředí činností prováděnou v souvislosti s plněním této </w:t>
      </w:r>
      <w:r w:rsidR="00ED7BB9" w:rsidRPr="006A06B2">
        <w:rPr>
          <w:rFonts w:ascii="Arial" w:hAnsi="Arial" w:cs="Arial"/>
        </w:rPr>
        <w:t>Smlouv</w:t>
      </w:r>
      <w:r w:rsidRPr="006A06B2">
        <w:rPr>
          <w:rFonts w:ascii="Arial" w:hAnsi="Arial" w:cs="Arial"/>
        </w:rPr>
        <w:t xml:space="preserve">y s ročním limitem pojistného plnění minimálně </w:t>
      </w:r>
      <w:proofErr w:type="gramStart"/>
      <w:r w:rsidR="00E441B0">
        <w:rPr>
          <w:rFonts w:ascii="Arial" w:hAnsi="Arial" w:cs="Arial"/>
        </w:rPr>
        <w:t>1</w:t>
      </w:r>
      <w:r w:rsidR="00C95821" w:rsidRPr="006A06B2">
        <w:rPr>
          <w:rFonts w:ascii="Arial" w:hAnsi="Arial" w:cs="Arial"/>
        </w:rPr>
        <w:t>.000.000,-</w:t>
      </w:r>
      <w:proofErr w:type="gramEnd"/>
      <w:r w:rsidR="00C95821" w:rsidRPr="006A06B2">
        <w:rPr>
          <w:rFonts w:ascii="Arial" w:hAnsi="Arial" w:cs="Arial"/>
        </w:rPr>
        <w:t xml:space="preserve"> Kč</w:t>
      </w:r>
      <w:r w:rsidRPr="006A06B2">
        <w:rPr>
          <w:rFonts w:ascii="Arial" w:hAnsi="Arial" w:cs="Arial"/>
        </w:rPr>
        <w:t>.</w:t>
      </w:r>
    </w:p>
    <w:p w14:paraId="5933AB44" w14:textId="14145911" w:rsidR="001D23CA" w:rsidRPr="006B20C5" w:rsidRDefault="00566E25" w:rsidP="00564F53">
      <w:pPr>
        <w:pStyle w:val="Odstavecseseznamem"/>
        <w:numPr>
          <w:ilvl w:val="1"/>
          <w:numId w:val="18"/>
        </w:numPr>
        <w:spacing w:after="0" w:line="240" w:lineRule="auto"/>
        <w:ind w:left="709" w:hanging="709"/>
        <w:jc w:val="both"/>
        <w:rPr>
          <w:rFonts w:ascii="Arial" w:hAnsi="Arial" w:cs="Arial"/>
        </w:rPr>
      </w:pPr>
      <w:r w:rsidRPr="006A06B2">
        <w:rPr>
          <w:rFonts w:ascii="Arial" w:hAnsi="Arial" w:cs="Arial"/>
        </w:rPr>
        <w:t>Objednatel</w:t>
      </w:r>
      <w:r w:rsidR="0088591C" w:rsidRPr="006A06B2">
        <w:rPr>
          <w:rFonts w:ascii="Arial" w:hAnsi="Arial" w:cs="Arial"/>
        </w:rPr>
        <w:t xml:space="preserve"> není odpovědný za škodu způsobenou pracovním úrazem </w:t>
      </w:r>
      <w:r w:rsidR="00E441B0">
        <w:rPr>
          <w:rFonts w:ascii="Arial" w:hAnsi="Arial" w:cs="Arial"/>
        </w:rPr>
        <w:t xml:space="preserve">při provádění díla v Budově </w:t>
      </w:r>
      <w:r w:rsidR="0088591C" w:rsidRPr="006A06B2">
        <w:rPr>
          <w:rFonts w:ascii="Arial" w:hAnsi="Arial" w:cs="Arial"/>
        </w:rPr>
        <w:t xml:space="preserve">pracovníkovi </w:t>
      </w:r>
      <w:r w:rsidRPr="006A06B2">
        <w:rPr>
          <w:rFonts w:ascii="Arial" w:hAnsi="Arial" w:cs="Arial"/>
        </w:rPr>
        <w:t>Zhotovitel</w:t>
      </w:r>
      <w:r w:rsidR="0088591C" w:rsidRPr="006A06B2">
        <w:rPr>
          <w:rFonts w:ascii="Arial" w:hAnsi="Arial" w:cs="Arial"/>
        </w:rPr>
        <w:t>e nebo třetí osobě.</w:t>
      </w:r>
      <w:r w:rsidR="00C95821" w:rsidRPr="006A06B2">
        <w:rPr>
          <w:rFonts w:ascii="Arial" w:hAnsi="Arial" w:cs="Arial"/>
        </w:rPr>
        <w:t xml:space="preserve"> </w:t>
      </w:r>
      <w:r w:rsidR="0088591C" w:rsidRPr="006A06B2">
        <w:rPr>
          <w:rFonts w:ascii="Arial" w:hAnsi="Arial" w:cs="Arial"/>
        </w:rPr>
        <w:t xml:space="preserve">Zhotovitel je povinen odškodnit </w:t>
      </w:r>
      <w:r w:rsidR="0036468F" w:rsidRPr="006A06B2">
        <w:rPr>
          <w:rFonts w:ascii="Arial" w:hAnsi="Arial" w:cs="Arial"/>
        </w:rPr>
        <w:t>Objednatel</w:t>
      </w:r>
      <w:r w:rsidR="0088591C" w:rsidRPr="006A06B2">
        <w:rPr>
          <w:rFonts w:ascii="Arial" w:hAnsi="Arial" w:cs="Arial"/>
        </w:rPr>
        <w:t>e za všechny</w:t>
      </w:r>
      <w:r w:rsidR="0088591C" w:rsidRPr="006B20C5">
        <w:rPr>
          <w:rFonts w:ascii="Arial" w:hAnsi="Arial" w:cs="Arial"/>
        </w:rPr>
        <w:t xml:space="preserve"> nároky a náklady, které by mu vznikly v souvislosti s takovým pracovním úrazem.</w:t>
      </w:r>
    </w:p>
    <w:p w14:paraId="2E3E2E57" w14:textId="77777777" w:rsidR="001D23CA" w:rsidRPr="006B20C5" w:rsidRDefault="0088591C" w:rsidP="00564F53">
      <w:pPr>
        <w:pStyle w:val="Odstavecseseznamem"/>
        <w:numPr>
          <w:ilvl w:val="1"/>
          <w:numId w:val="18"/>
        </w:numPr>
        <w:spacing w:after="0" w:line="240" w:lineRule="auto"/>
        <w:ind w:left="709" w:hanging="709"/>
        <w:jc w:val="both"/>
        <w:rPr>
          <w:rFonts w:ascii="Arial" w:hAnsi="Arial" w:cs="Arial"/>
        </w:rPr>
      </w:pPr>
      <w:r w:rsidRPr="006B20C5">
        <w:rPr>
          <w:rFonts w:ascii="Arial" w:hAnsi="Arial" w:cs="Arial"/>
        </w:rPr>
        <w:t xml:space="preserve">Zhotovitel je povinen uzavřít pojistnou </w:t>
      </w:r>
      <w:r w:rsidR="00ED7BB9" w:rsidRPr="006B20C5">
        <w:rPr>
          <w:rFonts w:ascii="Arial" w:hAnsi="Arial" w:cs="Arial"/>
        </w:rPr>
        <w:t>Smlouv</w:t>
      </w:r>
      <w:r w:rsidRPr="006B20C5">
        <w:rPr>
          <w:rFonts w:ascii="Arial" w:hAnsi="Arial" w:cs="Arial"/>
        </w:rPr>
        <w:t xml:space="preserve">u pokrývající rizika vyplývající z pracovních úrazů svých zaměstnanců a zaměstnanců </w:t>
      </w:r>
      <w:r w:rsidR="00FE0D4B" w:rsidRPr="006B20C5">
        <w:rPr>
          <w:rFonts w:ascii="Arial" w:hAnsi="Arial" w:cs="Arial"/>
        </w:rPr>
        <w:t>pod</w:t>
      </w:r>
      <w:r w:rsidRPr="006B20C5">
        <w:rPr>
          <w:rFonts w:ascii="Arial" w:hAnsi="Arial" w:cs="Arial"/>
        </w:rPr>
        <w:t xml:space="preserve">dodavatelů po celou dobu, po kterou budou tito pracovníci provádět </w:t>
      </w:r>
      <w:r w:rsidR="00FE0D4B" w:rsidRPr="006B20C5">
        <w:rPr>
          <w:rFonts w:ascii="Arial" w:hAnsi="Arial" w:cs="Arial"/>
        </w:rPr>
        <w:t xml:space="preserve">jakékoliv </w:t>
      </w:r>
      <w:r w:rsidRPr="006B20C5">
        <w:rPr>
          <w:rFonts w:ascii="Arial" w:hAnsi="Arial" w:cs="Arial"/>
        </w:rPr>
        <w:t xml:space="preserve">práce na </w:t>
      </w:r>
      <w:r w:rsidR="0036468F" w:rsidRPr="006B20C5">
        <w:rPr>
          <w:rFonts w:ascii="Arial" w:hAnsi="Arial" w:cs="Arial"/>
        </w:rPr>
        <w:t>D</w:t>
      </w:r>
      <w:r w:rsidRPr="006B20C5">
        <w:rPr>
          <w:rFonts w:ascii="Arial" w:hAnsi="Arial" w:cs="Arial"/>
        </w:rPr>
        <w:t>íle</w:t>
      </w:r>
      <w:r w:rsidR="00FE0D4B" w:rsidRPr="006B20C5">
        <w:rPr>
          <w:rFonts w:ascii="Arial" w:hAnsi="Arial" w:cs="Arial"/>
        </w:rPr>
        <w:t xml:space="preserve"> dle této Smlouvy</w:t>
      </w:r>
      <w:r w:rsidR="0036468F" w:rsidRPr="006B20C5">
        <w:rPr>
          <w:rFonts w:ascii="Arial" w:hAnsi="Arial" w:cs="Arial"/>
        </w:rPr>
        <w:t>.</w:t>
      </w:r>
      <w:r w:rsidRPr="006B20C5">
        <w:rPr>
          <w:rFonts w:ascii="Arial" w:hAnsi="Arial" w:cs="Arial"/>
        </w:rPr>
        <w:t xml:space="preserve"> Za splnění této podmínky se má i skutečnost, že </w:t>
      </w:r>
      <w:r w:rsidR="00566E25" w:rsidRPr="006B20C5">
        <w:rPr>
          <w:rFonts w:ascii="Arial" w:hAnsi="Arial" w:cs="Arial"/>
        </w:rPr>
        <w:t>Zhotovitel</w:t>
      </w:r>
      <w:r w:rsidRPr="006B20C5">
        <w:rPr>
          <w:rFonts w:ascii="Arial" w:hAnsi="Arial" w:cs="Arial"/>
        </w:rPr>
        <w:t xml:space="preserve"> řádně platí povinné pojištěni zaměstnanců dle zákona.</w:t>
      </w:r>
    </w:p>
    <w:p w14:paraId="228482E5" w14:textId="1403CDDF" w:rsidR="001D23CA" w:rsidRPr="006B20C5" w:rsidRDefault="0088591C" w:rsidP="00564F53">
      <w:pPr>
        <w:pStyle w:val="Odstavecseseznamem"/>
        <w:numPr>
          <w:ilvl w:val="1"/>
          <w:numId w:val="18"/>
        </w:numPr>
        <w:spacing w:after="0" w:line="240" w:lineRule="auto"/>
        <w:ind w:left="709" w:hanging="709"/>
        <w:jc w:val="both"/>
        <w:rPr>
          <w:rFonts w:ascii="Arial" w:hAnsi="Arial" w:cs="Arial"/>
        </w:rPr>
      </w:pPr>
      <w:r w:rsidRPr="006B20C5">
        <w:rPr>
          <w:rFonts w:ascii="Arial" w:hAnsi="Arial" w:cs="Arial"/>
        </w:rPr>
        <w:t>Zhotovitel je povinen</w:t>
      </w:r>
      <w:r w:rsidR="001B643F">
        <w:rPr>
          <w:rFonts w:ascii="Arial" w:hAnsi="Arial" w:cs="Arial"/>
        </w:rPr>
        <w:t xml:space="preserve"> kdykoli na vyžádání </w:t>
      </w:r>
      <w:r w:rsidRPr="006B20C5">
        <w:rPr>
          <w:rFonts w:ascii="Arial" w:hAnsi="Arial" w:cs="Arial"/>
        </w:rPr>
        <w:t xml:space="preserve">doložit </w:t>
      </w:r>
      <w:r w:rsidR="0036468F" w:rsidRPr="006B20C5">
        <w:rPr>
          <w:rFonts w:ascii="Arial" w:hAnsi="Arial" w:cs="Arial"/>
        </w:rPr>
        <w:t>Objednatel</w:t>
      </w:r>
      <w:r w:rsidRPr="006B20C5">
        <w:rPr>
          <w:rFonts w:ascii="Arial" w:hAnsi="Arial" w:cs="Arial"/>
        </w:rPr>
        <w:t>i, že byly uzavřen</w:t>
      </w:r>
      <w:r w:rsidR="00FE0D4B" w:rsidRPr="006B20C5">
        <w:rPr>
          <w:rFonts w:ascii="Arial" w:hAnsi="Arial" w:cs="Arial"/>
        </w:rPr>
        <w:t>y</w:t>
      </w:r>
      <w:r w:rsidRPr="006B20C5">
        <w:rPr>
          <w:rFonts w:ascii="Arial" w:hAnsi="Arial" w:cs="Arial"/>
        </w:rPr>
        <w:t xml:space="preserve"> pojistné </w:t>
      </w:r>
      <w:r w:rsidR="00ED7BB9" w:rsidRPr="006B20C5">
        <w:rPr>
          <w:rFonts w:ascii="Arial" w:hAnsi="Arial" w:cs="Arial"/>
        </w:rPr>
        <w:t>Smlouv</w:t>
      </w:r>
      <w:r w:rsidRPr="006B20C5">
        <w:rPr>
          <w:rFonts w:ascii="Arial" w:hAnsi="Arial" w:cs="Arial"/>
        </w:rPr>
        <w:t xml:space="preserve">y </w:t>
      </w:r>
      <w:r w:rsidR="00FE0D4B" w:rsidRPr="006B20C5">
        <w:rPr>
          <w:rFonts w:ascii="Arial" w:hAnsi="Arial" w:cs="Arial"/>
        </w:rPr>
        <w:t xml:space="preserve">v touto Smlouvou nebo zákonem </w:t>
      </w:r>
      <w:r w:rsidRPr="006B20C5">
        <w:rPr>
          <w:rFonts w:ascii="Arial" w:hAnsi="Arial" w:cs="Arial"/>
        </w:rPr>
        <w:t>požadované výš</w:t>
      </w:r>
      <w:r w:rsidR="00FE0D4B" w:rsidRPr="006B20C5">
        <w:rPr>
          <w:rFonts w:ascii="Arial" w:hAnsi="Arial" w:cs="Arial"/>
        </w:rPr>
        <w:t>i</w:t>
      </w:r>
      <w:r w:rsidR="001B643F">
        <w:rPr>
          <w:rFonts w:ascii="Arial" w:hAnsi="Arial" w:cs="Arial"/>
        </w:rPr>
        <w:t>.</w:t>
      </w:r>
    </w:p>
    <w:p w14:paraId="627DB04A" w14:textId="77777777" w:rsidR="001D23CA" w:rsidRPr="006B20C5" w:rsidRDefault="0088591C" w:rsidP="00564F53">
      <w:pPr>
        <w:pStyle w:val="Odstavecseseznamem"/>
        <w:numPr>
          <w:ilvl w:val="1"/>
          <w:numId w:val="18"/>
        </w:numPr>
        <w:spacing w:after="0" w:line="240" w:lineRule="auto"/>
        <w:ind w:left="709" w:hanging="709"/>
        <w:jc w:val="both"/>
        <w:rPr>
          <w:rFonts w:ascii="Arial" w:hAnsi="Arial" w:cs="Arial"/>
        </w:rPr>
      </w:pPr>
      <w:r w:rsidRPr="006B20C5">
        <w:rPr>
          <w:rFonts w:ascii="Arial" w:hAnsi="Arial" w:cs="Arial"/>
        </w:rPr>
        <w:lastRenderedPageBreak/>
        <w:t xml:space="preserve">Jestliže </w:t>
      </w:r>
      <w:r w:rsidR="00566E25" w:rsidRPr="006B20C5">
        <w:rPr>
          <w:rFonts w:ascii="Arial" w:hAnsi="Arial" w:cs="Arial"/>
        </w:rPr>
        <w:t>Zhotovitel</w:t>
      </w:r>
      <w:r w:rsidRPr="006B20C5">
        <w:rPr>
          <w:rFonts w:ascii="Arial" w:hAnsi="Arial" w:cs="Arial"/>
        </w:rPr>
        <w:t xml:space="preserve"> poruší svou povinnost uzavřít a udržovat platnou pojistnou </w:t>
      </w:r>
      <w:r w:rsidR="00ED7BB9" w:rsidRPr="006B20C5">
        <w:rPr>
          <w:rFonts w:ascii="Arial" w:hAnsi="Arial" w:cs="Arial"/>
        </w:rPr>
        <w:t>Smlouv</w:t>
      </w:r>
      <w:r w:rsidRPr="006B20C5">
        <w:rPr>
          <w:rFonts w:ascii="Arial" w:hAnsi="Arial" w:cs="Arial"/>
        </w:rPr>
        <w:t xml:space="preserve">u v požadovaném rozsahu nebo nepředloží </w:t>
      </w:r>
      <w:r w:rsidR="0036468F" w:rsidRPr="006B20C5">
        <w:rPr>
          <w:rFonts w:ascii="Arial" w:hAnsi="Arial" w:cs="Arial"/>
        </w:rPr>
        <w:t>Objednatel</w:t>
      </w:r>
      <w:r w:rsidRPr="006B20C5">
        <w:rPr>
          <w:rFonts w:ascii="Arial" w:hAnsi="Arial" w:cs="Arial"/>
        </w:rPr>
        <w:t xml:space="preserve">i ve stanovené lhůtě plné znění pojistných smluv, je </w:t>
      </w:r>
      <w:r w:rsidR="0036468F" w:rsidRPr="006B20C5">
        <w:rPr>
          <w:rFonts w:ascii="Arial" w:hAnsi="Arial" w:cs="Arial"/>
        </w:rPr>
        <w:t>Objednatel</w:t>
      </w:r>
      <w:r w:rsidRPr="006B20C5">
        <w:rPr>
          <w:rFonts w:ascii="Arial" w:hAnsi="Arial" w:cs="Arial"/>
        </w:rPr>
        <w:t xml:space="preserve"> oprávněn uzavřít a udržovat takové pojistné </w:t>
      </w:r>
      <w:r w:rsidR="00ED7BB9" w:rsidRPr="006B20C5">
        <w:rPr>
          <w:rFonts w:ascii="Arial" w:hAnsi="Arial" w:cs="Arial"/>
        </w:rPr>
        <w:t>Smlouv</w:t>
      </w:r>
      <w:r w:rsidRPr="006B20C5">
        <w:rPr>
          <w:rFonts w:ascii="Arial" w:hAnsi="Arial" w:cs="Arial"/>
        </w:rPr>
        <w:t xml:space="preserve">y vlastním jménem, zaplatit jakékoliv pojistné nezbytné k uzavření a udržování takových pojistných smluv a takové výdaje započíst na sjednané plnění </w:t>
      </w:r>
      <w:r w:rsidR="00566E25" w:rsidRPr="006B20C5">
        <w:rPr>
          <w:rFonts w:ascii="Arial" w:hAnsi="Arial" w:cs="Arial"/>
        </w:rPr>
        <w:t>Zhotovitel</w:t>
      </w:r>
      <w:r w:rsidRPr="006B20C5">
        <w:rPr>
          <w:rFonts w:ascii="Arial" w:hAnsi="Arial" w:cs="Arial"/>
        </w:rPr>
        <w:t xml:space="preserve">i nebo vymáhat tyto částky po </w:t>
      </w:r>
      <w:r w:rsidR="00566E25" w:rsidRPr="006B20C5">
        <w:rPr>
          <w:rFonts w:ascii="Arial" w:hAnsi="Arial" w:cs="Arial"/>
        </w:rPr>
        <w:t>Zhotovitel</w:t>
      </w:r>
      <w:r w:rsidRPr="006B20C5">
        <w:rPr>
          <w:rFonts w:ascii="Arial" w:hAnsi="Arial" w:cs="Arial"/>
        </w:rPr>
        <w:t>i přímo</w:t>
      </w:r>
      <w:r w:rsidR="00FE0D4B" w:rsidRPr="006B20C5">
        <w:rPr>
          <w:rFonts w:ascii="Arial" w:hAnsi="Arial" w:cs="Arial"/>
        </w:rPr>
        <w:t>.</w:t>
      </w:r>
    </w:p>
    <w:p w14:paraId="0AE0FDCC" w14:textId="77777777" w:rsidR="0088591C" w:rsidRPr="006B20C5" w:rsidRDefault="0088591C" w:rsidP="00564F53">
      <w:pPr>
        <w:pStyle w:val="Odstavecseseznamem"/>
        <w:numPr>
          <w:ilvl w:val="1"/>
          <w:numId w:val="18"/>
        </w:numPr>
        <w:spacing w:after="0" w:line="240" w:lineRule="auto"/>
        <w:ind w:left="709" w:hanging="709"/>
        <w:jc w:val="both"/>
        <w:rPr>
          <w:rFonts w:ascii="Arial" w:hAnsi="Arial" w:cs="Arial"/>
        </w:rPr>
      </w:pPr>
      <w:r w:rsidRPr="006B20C5">
        <w:rPr>
          <w:rFonts w:ascii="Arial" w:hAnsi="Arial" w:cs="Arial"/>
        </w:rPr>
        <w:t xml:space="preserve">V případě, že </w:t>
      </w:r>
      <w:r w:rsidR="0036468F" w:rsidRPr="006B20C5">
        <w:rPr>
          <w:rFonts w:ascii="Arial" w:hAnsi="Arial" w:cs="Arial"/>
        </w:rPr>
        <w:t>Objednatel</w:t>
      </w:r>
      <w:r w:rsidRPr="006B20C5">
        <w:rPr>
          <w:rFonts w:ascii="Arial" w:hAnsi="Arial" w:cs="Arial"/>
        </w:rPr>
        <w:t xml:space="preserve"> nebo </w:t>
      </w:r>
      <w:r w:rsidR="00566E25" w:rsidRPr="006B20C5">
        <w:rPr>
          <w:rFonts w:ascii="Arial" w:hAnsi="Arial" w:cs="Arial"/>
        </w:rPr>
        <w:t>Zhotovitel</w:t>
      </w:r>
      <w:r w:rsidRPr="006B20C5">
        <w:rPr>
          <w:rFonts w:ascii="Arial" w:hAnsi="Arial" w:cs="Arial"/>
        </w:rPr>
        <w:t xml:space="preserve"> bude postupovat v rozporu s podmínkami stanovenými pojistnou </w:t>
      </w:r>
      <w:r w:rsidR="00FE0D4B" w:rsidRPr="006B20C5">
        <w:rPr>
          <w:rFonts w:ascii="Arial" w:hAnsi="Arial" w:cs="Arial"/>
        </w:rPr>
        <w:t>s</w:t>
      </w:r>
      <w:r w:rsidR="00ED7BB9" w:rsidRPr="006B20C5">
        <w:rPr>
          <w:rFonts w:ascii="Arial" w:hAnsi="Arial" w:cs="Arial"/>
        </w:rPr>
        <w:t>mlouv</w:t>
      </w:r>
      <w:r w:rsidRPr="006B20C5">
        <w:rPr>
          <w:rFonts w:ascii="Arial" w:hAnsi="Arial" w:cs="Arial"/>
        </w:rPr>
        <w:t>ou, je povinen druhou stranu odškodnit za jakékoliv ztráty nebo nároky vyplývající z nedodrženi pojistných podmínek.</w:t>
      </w:r>
    </w:p>
    <w:p w14:paraId="747538B3" w14:textId="77777777" w:rsidR="00AE1AA6" w:rsidRPr="006B20C5" w:rsidRDefault="00AE1AA6" w:rsidP="00564F53">
      <w:pPr>
        <w:pStyle w:val="Bodytext40"/>
        <w:widowControl/>
        <w:shd w:val="clear" w:color="auto" w:fill="auto"/>
        <w:spacing w:line="240" w:lineRule="auto"/>
        <w:ind w:firstLine="0"/>
        <w:contextualSpacing/>
        <w:rPr>
          <w:sz w:val="22"/>
          <w:szCs w:val="22"/>
        </w:rPr>
      </w:pPr>
    </w:p>
    <w:p w14:paraId="500D10B4" w14:textId="2FE77AA5" w:rsidR="0088591C" w:rsidRPr="006B20C5" w:rsidRDefault="006479C4" w:rsidP="00564F53">
      <w:pPr>
        <w:pStyle w:val="Bodytext40"/>
        <w:widowControl/>
        <w:numPr>
          <w:ilvl w:val="0"/>
          <w:numId w:val="54"/>
        </w:numPr>
        <w:shd w:val="clear" w:color="auto" w:fill="auto"/>
        <w:spacing w:line="240" w:lineRule="auto"/>
        <w:contextualSpacing/>
        <w:rPr>
          <w:sz w:val="22"/>
          <w:szCs w:val="22"/>
        </w:rPr>
      </w:pPr>
      <w:r>
        <w:rPr>
          <w:sz w:val="22"/>
          <w:szCs w:val="22"/>
        </w:rPr>
        <w:t>Místo plnění Díla</w:t>
      </w:r>
    </w:p>
    <w:p w14:paraId="2046B5F7" w14:textId="77777777" w:rsidR="0054304B" w:rsidRPr="006B20C5" w:rsidRDefault="0054304B" w:rsidP="00564F53">
      <w:pPr>
        <w:pStyle w:val="Bodytext40"/>
        <w:widowControl/>
        <w:shd w:val="clear" w:color="auto" w:fill="auto"/>
        <w:spacing w:line="240" w:lineRule="auto"/>
        <w:ind w:firstLine="0"/>
        <w:contextualSpacing/>
        <w:rPr>
          <w:sz w:val="22"/>
          <w:szCs w:val="22"/>
        </w:rPr>
      </w:pPr>
    </w:p>
    <w:p w14:paraId="53BF7FC6" w14:textId="3BE441E4" w:rsidR="00D65FF3" w:rsidRPr="006B20C5" w:rsidRDefault="00566E25" w:rsidP="00564F53">
      <w:pPr>
        <w:pStyle w:val="Odstavecseseznamem"/>
        <w:numPr>
          <w:ilvl w:val="1"/>
          <w:numId w:val="20"/>
        </w:numPr>
        <w:spacing w:after="0" w:line="240" w:lineRule="auto"/>
        <w:ind w:left="709" w:hanging="709"/>
        <w:jc w:val="both"/>
        <w:rPr>
          <w:rFonts w:ascii="Arial" w:hAnsi="Arial" w:cs="Arial"/>
        </w:rPr>
      </w:pPr>
      <w:r w:rsidRPr="006B20C5">
        <w:rPr>
          <w:rFonts w:ascii="Arial" w:hAnsi="Arial" w:cs="Arial"/>
        </w:rPr>
        <w:t>Objednatel</w:t>
      </w:r>
      <w:r w:rsidR="0088591C" w:rsidRPr="006B20C5">
        <w:rPr>
          <w:rFonts w:ascii="Arial" w:hAnsi="Arial" w:cs="Arial"/>
        </w:rPr>
        <w:t xml:space="preserve"> se zavazuje </w:t>
      </w:r>
      <w:r w:rsidR="006479C4">
        <w:rPr>
          <w:rFonts w:ascii="Arial" w:hAnsi="Arial" w:cs="Arial"/>
        </w:rPr>
        <w:t>umožnit přístup</w:t>
      </w:r>
      <w:r w:rsidR="0088591C" w:rsidRPr="006B20C5">
        <w:rPr>
          <w:rFonts w:ascii="Arial" w:hAnsi="Arial" w:cs="Arial"/>
        </w:rPr>
        <w:t xml:space="preserve"> </w:t>
      </w:r>
      <w:r w:rsidRPr="006B20C5">
        <w:rPr>
          <w:rFonts w:ascii="Arial" w:hAnsi="Arial" w:cs="Arial"/>
        </w:rPr>
        <w:t>Zhotovitel</w:t>
      </w:r>
      <w:r w:rsidR="0088591C" w:rsidRPr="006B20C5">
        <w:rPr>
          <w:rFonts w:ascii="Arial" w:hAnsi="Arial" w:cs="Arial"/>
        </w:rPr>
        <w:t>i</w:t>
      </w:r>
      <w:r w:rsidR="006479C4">
        <w:rPr>
          <w:rFonts w:ascii="Arial" w:hAnsi="Arial" w:cs="Arial"/>
        </w:rPr>
        <w:t xml:space="preserve"> do</w:t>
      </w:r>
      <w:r w:rsidR="0088591C" w:rsidRPr="006B20C5">
        <w:rPr>
          <w:rFonts w:ascii="Arial" w:hAnsi="Arial" w:cs="Arial"/>
        </w:rPr>
        <w:t xml:space="preserve"> </w:t>
      </w:r>
      <w:r w:rsidR="00D76728" w:rsidRPr="006B20C5">
        <w:rPr>
          <w:rFonts w:ascii="Arial" w:hAnsi="Arial" w:cs="Arial"/>
        </w:rPr>
        <w:t xml:space="preserve">prostor </w:t>
      </w:r>
      <w:r w:rsidR="006479C4">
        <w:rPr>
          <w:rFonts w:ascii="Arial" w:hAnsi="Arial" w:cs="Arial"/>
        </w:rPr>
        <w:t>plnění</w:t>
      </w:r>
      <w:r w:rsidR="00D76728" w:rsidRPr="006B20C5">
        <w:rPr>
          <w:rFonts w:ascii="Arial" w:hAnsi="Arial" w:cs="Arial"/>
        </w:rPr>
        <w:t xml:space="preserve"> Díla</w:t>
      </w:r>
      <w:r w:rsidR="0088591C" w:rsidRPr="006B20C5">
        <w:rPr>
          <w:rFonts w:ascii="Arial" w:hAnsi="Arial" w:cs="Arial"/>
          <w:lang w:bidi="en-US"/>
        </w:rPr>
        <w:t xml:space="preserve">. </w:t>
      </w:r>
    </w:p>
    <w:p w14:paraId="7316D5DA" w14:textId="6123B7C7" w:rsidR="00D65FF3" w:rsidRPr="006B20C5" w:rsidRDefault="0088591C" w:rsidP="00564F53">
      <w:pPr>
        <w:pStyle w:val="Odstavecseseznamem"/>
        <w:numPr>
          <w:ilvl w:val="1"/>
          <w:numId w:val="20"/>
        </w:numPr>
        <w:spacing w:after="0" w:line="240" w:lineRule="auto"/>
        <w:ind w:left="709" w:hanging="709"/>
        <w:jc w:val="both"/>
        <w:rPr>
          <w:rFonts w:ascii="Arial" w:hAnsi="Arial" w:cs="Arial"/>
        </w:rPr>
      </w:pPr>
      <w:r w:rsidRPr="006B20C5">
        <w:rPr>
          <w:rFonts w:ascii="Arial" w:hAnsi="Arial" w:cs="Arial"/>
        </w:rPr>
        <w:t>Zhotovitel odpovídá v průběhu prov</w:t>
      </w:r>
      <w:r w:rsidR="00CA3C9C" w:rsidRPr="006B20C5">
        <w:rPr>
          <w:rFonts w:ascii="Arial" w:hAnsi="Arial" w:cs="Arial"/>
        </w:rPr>
        <w:t>ádě</w:t>
      </w:r>
      <w:r w:rsidRPr="006B20C5">
        <w:rPr>
          <w:rFonts w:ascii="Arial" w:hAnsi="Arial" w:cs="Arial"/>
        </w:rPr>
        <w:t xml:space="preserve">ní </w:t>
      </w:r>
      <w:r w:rsidR="0036468F" w:rsidRPr="006B20C5">
        <w:rPr>
          <w:rFonts w:ascii="Arial" w:hAnsi="Arial" w:cs="Arial"/>
        </w:rPr>
        <w:t>Díla</w:t>
      </w:r>
      <w:r w:rsidRPr="006B20C5">
        <w:rPr>
          <w:rFonts w:ascii="Arial" w:hAnsi="Arial" w:cs="Arial"/>
        </w:rPr>
        <w:t xml:space="preserve"> za pořádek a čistotu </w:t>
      </w:r>
      <w:r w:rsidR="006479C4">
        <w:rPr>
          <w:rFonts w:ascii="Arial" w:hAnsi="Arial" w:cs="Arial"/>
        </w:rPr>
        <w:t>místa plnění</w:t>
      </w:r>
      <w:r w:rsidRPr="006B20C5">
        <w:rPr>
          <w:rFonts w:ascii="Arial" w:hAnsi="Arial" w:cs="Arial"/>
        </w:rPr>
        <w:t xml:space="preserve">. Je povinen na své náklady odstranit odpady a nečistoty vzniklé </w:t>
      </w:r>
      <w:r w:rsidR="00CA3C9C" w:rsidRPr="006B20C5">
        <w:rPr>
          <w:rFonts w:ascii="Arial" w:hAnsi="Arial" w:cs="Arial"/>
        </w:rPr>
        <w:t xml:space="preserve">prováděním </w:t>
      </w:r>
      <w:r w:rsidR="0036468F" w:rsidRPr="006B20C5">
        <w:rPr>
          <w:rFonts w:ascii="Arial" w:hAnsi="Arial" w:cs="Arial"/>
        </w:rPr>
        <w:t>Díla</w:t>
      </w:r>
      <w:r w:rsidRPr="006B20C5">
        <w:rPr>
          <w:rFonts w:ascii="Arial" w:hAnsi="Arial" w:cs="Arial"/>
        </w:rPr>
        <w:t xml:space="preserve"> a průběžně odstraňovat veškerá znečištění, ke kterým </w:t>
      </w:r>
      <w:r w:rsidR="00CA3C9C" w:rsidRPr="006B20C5">
        <w:rPr>
          <w:rFonts w:ascii="Arial" w:hAnsi="Arial" w:cs="Arial"/>
        </w:rPr>
        <w:t xml:space="preserve">případně </w:t>
      </w:r>
      <w:r w:rsidRPr="006B20C5">
        <w:rPr>
          <w:rFonts w:ascii="Arial" w:hAnsi="Arial" w:cs="Arial"/>
        </w:rPr>
        <w:t xml:space="preserve">dojde </w:t>
      </w:r>
      <w:r w:rsidR="00CA3C9C" w:rsidRPr="006B20C5">
        <w:rPr>
          <w:rFonts w:ascii="Arial" w:hAnsi="Arial" w:cs="Arial"/>
        </w:rPr>
        <w:t>činností</w:t>
      </w:r>
      <w:r w:rsidRPr="006B20C5">
        <w:rPr>
          <w:rFonts w:ascii="Arial" w:hAnsi="Arial" w:cs="Arial"/>
        </w:rPr>
        <w:t xml:space="preserve"> </w:t>
      </w:r>
      <w:r w:rsidR="00566E25" w:rsidRPr="006B20C5">
        <w:rPr>
          <w:rFonts w:ascii="Arial" w:hAnsi="Arial" w:cs="Arial"/>
        </w:rPr>
        <w:t>Zhotovitel</w:t>
      </w:r>
      <w:r w:rsidRPr="006B20C5">
        <w:rPr>
          <w:rFonts w:ascii="Arial" w:hAnsi="Arial" w:cs="Arial"/>
        </w:rPr>
        <w:t>e.</w:t>
      </w:r>
    </w:p>
    <w:p w14:paraId="4E170FC5" w14:textId="394EBB7E" w:rsidR="00D65FF3" w:rsidRPr="006B20C5" w:rsidRDefault="0088591C" w:rsidP="00564F53">
      <w:pPr>
        <w:pStyle w:val="Odstavecseseznamem"/>
        <w:numPr>
          <w:ilvl w:val="1"/>
          <w:numId w:val="20"/>
        </w:numPr>
        <w:spacing w:after="0" w:line="240" w:lineRule="auto"/>
        <w:ind w:left="709" w:hanging="709"/>
        <w:jc w:val="both"/>
        <w:rPr>
          <w:rFonts w:ascii="Arial" w:hAnsi="Arial" w:cs="Arial"/>
        </w:rPr>
      </w:pPr>
      <w:r w:rsidRPr="006B20C5">
        <w:rPr>
          <w:rFonts w:ascii="Arial" w:hAnsi="Arial" w:cs="Arial"/>
        </w:rPr>
        <w:t xml:space="preserve">Zhotovitel se zavazuje </w:t>
      </w:r>
      <w:r w:rsidR="006479C4">
        <w:rPr>
          <w:rFonts w:ascii="Arial" w:hAnsi="Arial" w:cs="Arial"/>
        </w:rPr>
        <w:t>po dokončení prací</w:t>
      </w:r>
      <w:r w:rsidR="006479C4" w:rsidRPr="006B20C5">
        <w:rPr>
          <w:rFonts w:ascii="Arial" w:hAnsi="Arial" w:cs="Arial"/>
        </w:rPr>
        <w:t xml:space="preserve"> </w:t>
      </w:r>
      <w:r w:rsidRPr="006B20C5">
        <w:rPr>
          <w:rFonts w:ascii="Arial" w:hAnsi="Arial" w:cs="Arial"/>
        </w:rPr>
        <w:t xml:space="preserve">vyklidit a uvést </w:t>
      </w:r>
      <w:r w:rsidR="006479C4">
        <w:rPr>
          <w:rFonts w:ascii="Arial" w:hAnsi="Arial" w:cs="Arial"/>
        </w:rPr>
        <w:t>místo plnění</w:t>
      </w:r>
      <w:r w:rsidR="00D76728" w:rsidRPr="006B20C5">
        <w:rPr>
          <w:rFonts w:ascii="Arial" w:hAnsi="Arial" w:cs="Arial"/>
        </w:rPr>
        <w:t xml:space="preserve"> </w:t>
      </w:r>
      <w:r w:rsidRPr="006B20C5">
        <w:rPr>
          <w:rFonts w:ascii="Arial" w:hAnsi="Arial" w:cs="Arial"/>
        </w:rPr>
        <w:t>do náležitého stavu</w:t>
      </w:r>
      <w:r w:rsidR="002E74BB">
        <w:rPr>
          <w:rFonts w:ascii="Arial" w:hAnsi="Arial" w:cs="Arial"/>
        </w:rPr>
        <w:t>.</w:t>
      </w:r>
    </w:p>
    <w:p w14:paraId="231B1A3A" w14:textId="525DB8D3" w:rsidR="0088591C" w:rsidRDefault="0088591C" w:rsidP="002209D7">
      <w:pPr>
        <w:pStyle w:val="Odstavecseseznamem"/>
        <w:numPr>
          <w:ilvl w:val="1"/>
          <w:numId w:val="20"/>
        </w:numPr>
        <w:spacing w:after="0" w:line="240" w:lineRule="auto"/>
        <w:ind w:left="709" w:hanging="709"/>
        <w:jc w:val="both"/>
        <w:rPr>
          <w:rFonts w:ascii="Arial" w:hAnsi="Arial" w:cs="Arial"/>
        </w:rPr>
      </w:pPr>
      <w:r w:rsidRPr="002E74BB">
        <w:rPr>
          <w:rFonts w:ascii="Arial" w:hAnsi="Arial" w:cs="Arial"/>
        </w:rPr>
        <w:t xml:space="preserve">Zhotovitel se zavazuje respektovat skutečnost, že </w:t>
      </w:r>
      <w:r w:rsidR="00D76728" w:rsidRPr="002E74BB">
        <w:rPr>
          <w:rFonts w:ascii="Arial" w:hAnsi="Arial" w:cs="Arial"/>
        </w:rPr>
        <w:t xml:space="preserve">Budova je </w:t>
      </w:r>
      <w:r w:rsidRPr="002E74BB">
        <w:rPr>
          <w:rFonts w:ascii="Arial" w:hAnsi="Arial" w:cs="Arial"/>
        </w:rPr>
        <w:t>památkově chráněný</w:t>
      </w:r>
      <w:r w:rsidR="00D76728" w:rsidRPr="002E74BB">
        <w:rPr>
          <w:rFonts w:ascii="Arial" w:hAnsi="Arial" w:cs="Arial"/>
        </w:rPr>
        <w:t>m</w:t>
      </w:r>
      <w:r w:rsidRPr="002E74BB">
        <w:rPr>
          <w:rFonts w:ascii="Arial" w:hAnsi="Arial" w:cs="Arial"/>
        </w:rPr>
        <w:t xml:space="preserve"> objekt</w:t>
      </w:r>
      <w:r w:rsidR="00D76728" w:rsidRPr="002E74BB">
        <w:rPr>
          <w:rFonts w:ascii="Arial" w:hAnsi="Arial" w:cs="Arial"/>
        </w:rPr>
        <w:t>em</w:t>
      </w:r>
      <w:r w:rsidRPr="002E74BB">
        <w:rPr>
          <w:rFonts w:ascii="Arial" w:hAnsi="Arial" w:cs="Arial"/>
        </w:rPr>
        <w:t xml:space="preserve"> </w:t>
      </w:r>
      <w:r w:rsidR="007C64CF" w:rsidRPr="002E74BB">
        <w:rPr>
          <w:rFonts w:ascii="Arial" w:hAnsi="Arial" w:cs="Arial"/>
        </w:rPr>
        <w:t xml:space="preserve">zapsaným v seznamu kulturních památek, </w:t>
      </w:r>
      <w:proofErr w:type="spellStart"/>
      <w:r w:rsidR="007C64CF" w:rsidRPr="002E74BB">
        <w:rPr>
          <w:rFonts w:ascii="Arial" w:hAnsi="Arial" w:cs="Arial"/>
        </w:rPr>
        <w:t>rejst</w:t>
      </w:r>
      <w:proofErr w:type="spellEnd"/>
      <w:r w:rsidR="007C64CF" w:rsidRPr="002E74BB">
        <w:rPr>
          <w:rFonts w:ascii="Arial" w:hAnsi="Arial" w:cs="Arial"/>
        </w:rPr>
        <w:t>. č.</w:t>
      </w:r>
      <w:r w:rsidR="002E74BB" w:rsidRPr="002E74BB">
        <w:t xml:space="preserve"> </w:t>
      </w:r>
      <w:r w:rsidR="002E74BB" w:rsidRPr="002E74BB">
        <w:rPr>
          <w:rFonts w:ascii="Arial" w:hAnsi="Arial" w:cs="Arial"/>
        </w:rPr>
        <w:t xml:space="preserve">ÚSKP </w:t>
      </w:r>
      <w:r w:rsidR="006479C4" w:rsidRPr="006479C4">
        <w:rPr>
          <w:rFonts w:ascii="Arial" w:hAnsi="Arial" w:cs="Arial"/>
        </w:rPr>
        <w:t>183 (r. č. KP 40543/</w:t>
      </w:r>
      <w:proofErr w:type="gramStart"/>
      <w:r w:rsidR="006479C4" w:rsidRPr="006479C4">
        <w:rPr>
          <w:rFonts w:ascii="Arial" w:hAnsi="Arial" w:cs="Arial"/>
        </w:rPr>
        <w:t>1 – 1524</w:t>
      </w:r>
      <w:proofErr w:type="gramEnd"/>
      <w:r w:rsidR="006479C4" w:rsidRPr="006479C4">
        <w:rPr>
          <w:rFonts w:ascii="Arial" w:hAnsi="Arial" w:cs="Arial"/>
        </w:rPr>
        <w:t>)</w:t>
      </w:r>
      <w:r w:rsidR="007C64CF" w:rsidRPr="002E74BB">
        <w:rPr>
          <w:rFonts w:ascii="Arial" w:hAnsi="Arial" w:cs="Arial"/>
        </w:rPr>
        <w:t>,</w:t>
      </w:r>
      <w:r w:rsidRPr="002E74BB">
        <w:rPr>
          <w:rFonts w:ascii="Arial" w:hAnsi="Arial" w:cs="Arial"/>
        </w:rPr>
        <w:t xml:space="preserve"> a bude dodržovat </w:t>
      </w:r>
      <w:r w:rsidR="00C23821" w:rsidRPr="002E74BB">
        <w:rPr>
          <w:rFonts w:ascii="Arial" w:hAnsi="Arial" w:cs="Arial"/>
        </w:rPr>
        <w:t xml:space="preserve">podmínky a požadavky </w:t>
      </w:r>
      <w:r w:rsidRPr="002E74BB">
        <w:rPr>
          <w:rFonts w:ascii="Arial" w:hAnsi="Arial" w:cs="Arial"/>
        </w:rPr>
        <w:t xml:space="preserve">orgánů památkové péče a bude chránit </w:t>
      </w:r>
      <w:r w:rsidR="0079358F" w:rsidRPr="002E74BB">
        <w:rPr>
          <w:rFonts w:ascii="Arial" w:hAnsi="Arial" w:cs="Arial"/>
        </w:rPr>
        <w:t>Budovu</w:t>
      </w:r>
      <w:r w:rsidRPr="002E74BB">
        <w:rPr>
          <w:rFonts w:ascii="Arial" w:hAnsi="Arial" w:cs="Arial"/>
        </w:rPr>
        <w:t xml:space="preserve"> před </w:t>
      </w:r>
      <w:r w:rsidR="0079358F" w:rsidRPr="002E74BB">
        <w:rPr>
          <w:rFonts w:ascii="Arial" w:hAnsi="Arial" w:cs="Arial"/>
        </w:rPr>
        <w:t>poškozením</w:t>
      </w:r>
      <w:r w:rsidRPr="002E74BB">
        <w:rPr>
          <w:rFonts w:ascii="Arial" w:hAnsi="Arial" w:cs="Arial"/>
        </w:rPr>
        <w:t>.</w:t>
      </w:r>
    </w:p>
    <w:p w14:paraId="42D03C61" w14:textId="77777777" w:rsidR="008F4E49" w:rsidRPr="002E74BB" w:rsidRDefault="008F4E49" w:rsidP="008F4E49">
      <w:pPr>
        <w:pStyle w:val="Odstavecseseznamem"/>
        <w:spacing w:after="0" w:line="240" w:lineRule="auto"/>
        <w:ind w:left="709"/>
        <w:jc w:val="both"/>
        <w:rPr>
          <w:rFonts w:ascii="Arial" w:hAnsi="Arial" w:cs="Arial"/>
        </w:rPr>
      </w:pPr>
    </w:p>
    <w:p w14:paraId="6ECA0579" w14:textId="77777777" w:rsidR="00AE1AA6" w:rsidRPr="006B20C5" w:rsidRDefault="00AE1AA6" w:rsidP="00564F53">
      <w:pPr>
        <w:pStyle w:val="Bodytext40"/>
        <w:widowControl/>
        <w:shd w:val="clear" w:color="auto" w:fill="auto"/>
        <w:spacing w:line="240" w:lineRule="auto"/>
        <w:ind w:left="3960" w:firstLine="0"/>
        <w:contextualSpacing/>
        <w:jc w:val="left"/>
        <w:rPr>
          <w:sz w:val="22"/>
          <w:szCs w:val="22"/>
        </w:rPr>
      </w:pPr>
    </w:p>
    <w:p w14:paraId="5740E3DF" w14:textId="77777777" w:rsidR="0088591C" w:rsidRPr="006B20C5" w:rsidRDefault="00BC69BF" w:rsidP="00564F53">
      <w:pPr>
        <w:pStyle w:val="Bodytext40"/>
        <w:widowControl/>
        <w:numPr>
          <w:ilvl w:val="0"/>
          <w:numId w:val="54"/>
        </w:numPr>
        <w:shd w:val="clear" w:color="auto" w:fill="auto"/>
        <w:spacing w:line="240" w:lineRule="auto"/>
        <w:contextualSpacing/>
        <w:rPr>
          <w:sz w:val="22"/>
          <w:szCs w:val="22"/>
        </w:rPr>
      </w:pPr>
      <w:r>
        <w:rPr>
          <w:sz w:val="22"/>
          <w:szCs w:val="22"/>
        </w:rPr>
        <w:t>Způsob</w:t>
      </w:r>
      <w:r w:rsidR="0088591C" w:rsidRPr="006B20C5">
        <w:rPr>
          <w:sz w:val="22"/>
          <w:szCs w:val="22"/>
        </w:rPr>
        <w:t xml:space="preserve"> provádění </w:t>
      </w:r>
      <w:r w:rsidR="0036468F" w:rsidRPr="006B20C5">
        <w:rPr>
          <w:sz w:val="22"/>
          <w:szCs w:val="22"/>
        </w:rPr>
        <w:t>Díla</w:t>
      </w:r>
    </w:p>
    <w:p w14:paraId="6F72D805" w14:textId="77777777" w:rsidR="0054304B" w:rsidRPr="006B20C5" w:rsidRDefault="0054304B" w:rsidP="00564F53">
      <w:pPr>
        <w:pStyle w:val="Bodytext40"/>
        <w:widowControl/>
        <w:shd w:val="clear" w:color="auto" w:fill="auto"/>
        <w:spacing w:line="240" w:lineRule="auto"/>
        <w:ind w:firstLine="0"/>
        <w:contextualSpacing/>
        <w:rPr>
          <w:sz w:val="22"/>
          <w:szCs w:val="22"/>
        </w:rPr>
      </w:pPr>
    </w:p>
    <w:p w14:paraId="23D63B3E" w14:textId="77777777" w:rsidR="0088591C" w:rsidRPr="006B20C5" w:rsidRDefault="0088591C" w:rsidP="00564F53">
      <w:pPr>
        <w:pStyle w:val="Odstavecseseznamem"/>
        <w:numPr>
          <w:ilvl w:val="1"/>
          <w:numId w:val="22"/>
        </w:numPr>
        <w:spacing w:after="0" w:line="240" w:lineRule="auto"/>
        <w:ind w:left="709" w:hanging="709"/>
        <w:jc w:val="both"/>
        <w:rPr>
          <w:rFonts w:ascii="Arial" w:hAnsi="Arial" w:cs="Arial"/>
        </w:rPr>
      </w:pPr>
      <w:bookmarkStart w:id="7" w:name="_Ref36799092"/>
      <w:r w:rsidRPr="006B20C5">
        <w:rPr>
          <w:rFonts w:ascii="Arial" w:hAnsi="Arial" w:cs="Arial"/>
        </w:rPr>
        <w:t xml:space="preserve">Zhotovitel se zavazuje provádět </w:t>
      </w:r>
      <w:r w:rsidR="0036468F" w:rsidRPr="006B20C5">
        <w:rPr>
          <w:rFonts w:ascii="Arial" w:hAnsi="Arial" w:cs="Arial"/>
        </w:rPr>
        <w:t>D</w:t>
      </w:r>
      <w:r w:rsidRPr="006B20C5">
        <w:rPr>
          <w:rFonts w:ascii="Arial" w:hAnsi="Arial" w:cs="Arial"/>
        </w:rPr>
        <w:t>ílo s vynaložením odborné péče, přičemž je povinen zejména:</w:t>
      </w:r>
      <w:bookmarkEnd w:id="7"/>
    </w:p>
    <w:p w14:paraId="6CAB8413" w14:textId="5939B167" w:rsidR="0088591C" w:rsidRPr="009B694C" w:rsidRDefault="0088591C" w:rsidP="00564F53">
      <w:pPr>
        <w:numPr>
          <w:ilvl w:val="0"/>
          <w:numId w:val="23"/>
        </w:numPr>
        <w:spacing w:after="0" w:line="240" w:lineRule="auto"/>
        <w:ind w:left="1276" w:hanging="566"/>
        <w:contextualSpacing/>
        <w:jc w:val="both"/>
        <w:rPr>
          <w:rFonts w:ascii="Arial" w:hAnsi="Arial" w:cs="Arial"/>
        </w:rPr>
      </w:pPr>
      <w:r w:rsidRPr="009B694C">
        <w:rPr>
          <w:rFonts w:ascii="Arial" w:hAnsi="Arial" w:cs="Arial"/>
        </w:rPr>
        <w:t xml:space="preserve">zajistit veškeré pracovní síly, vybavení a materiál potřebný k provedeni </w:t>
      </w:r>
      <w:r w:rsidR="0036468F" w:rsidRPr="009B694C">
        <w:rPr>
          <w:rFonts w:ascii="Arial" w:hAnsi="Arial" w:cs="Arial"/>
        </w:rPr>
        <w:t>Díla</w:t>
      </w:r>
      <w:r w:rsidRPr="009B694C">
        <w:rPr>
          <w:rFonts w:ascii="Arial" w:hAnsi="Arial" w:cs="Arial"/>
        </w:rPr>
        <w:t xml:space="preserve"> řádným způsobem</w:t>
      </w:r>
      <w:r w:rsidR="00F94B79" w:rsidRPr="009B694C">
        <w:rPr>
          <w:rFonts w:ascii="Arial" w:hAnsi="Arial" w:cs="Arial"/>
        </w:rPr>
        <w:t>;</w:t>
      </w:r>
    </w:p>
    <w:p w14:paraId="0AF6C2D8" w14:textId="0E8E857B" w:rsidR="0088591C" w:rsidRPr="009B694C" w:rsidRDefault="0088591C" w:rsidP="00564F53">
      <w:pPr>
        <w:numPr>
          <w:ilvl w:val="0"/>
          <w:numId w:val="23"/>
        </w:numPr>
        <w:spacing w:after="0" w:line="240" w:lineRule="auto"/>
        <w:ind w:left="1276" w:hanging="566"/>
        <w:contextualSpacing/>
        <w:jc w:val="both"/>
        <w:rPr>
          <w:rFonts w:ascii="Arial" w:hAnsi="Arial" w:cs="Arial"/>
        </w:rPr>
      </w:pPr>
      <w:r w:rsidRPr="009B694C">
        <w:rPr>
          <w:rFonts w:ascii="Arial" w:hAnsi="Arial" w:cs="Arial"/>
        </w:rPr>
        <w:t>zajistit kvalitní říze</w:t>
      </w:r>
      <w:r w:rsidR="009169B3" w:rsidRPr="009B694C">
        <w:rPr>
          <w:rFonts w:ascii="Arial" w:hAnsi="Arial" w:cs="Arial"/>
        </w:rPr>
        <w:t xml:space="preserve">ní a organizaci práce </w:t>
      </w:r>
      <w:r w:rsidRPr="009B694C">
        <w:rPr>
          <w:rFonts w:ascii="Arial" w:hAnsi="Arial" w:cs="Arial"/>
        </w:rPr>
        <w:t xml:space="preserve">a dohled nad </w:t>
      </w:r>
      <w:r w:rsidR="009169B3" w:rsidRPr="009B694C">
        <w:rPr>
          <w:rFonts w:ascii="Arial" w:hAnsi="Arial" w:cs="Arial"/>
        </w:rPr>
        <w:t xml:space="preserve">řádným </w:t>
      </w:r>
      <w:r w:rsidRPr="009B694C">
        <w:rPr>
          <w:rFonts w:ascii="Arial" w:hAnsi="Arial" w:cs="Arial"/>
        </w:rPr>
        <w:t xml:space="preserve">provedením </w:t>
      </w:r>
      <w:r w:rsidR="0036468F" w:rsidRPr="009B694C">
        <w:rPr>
          <w:rFonts w:ascii="Arial" w:hAnsi="Arial" w:cs="Arial"/>
        </w:rPr>
        <w:t>Díla</w:t>
      </w:r>
      <w:r w:rsidR="00D76728" w:rsidRPr="009B694C">
        <w:rPr>
          <w:rFonts w:ascii="Arial" w:hAnsi="Arial" w:cs="Arial"/>
        </w:rPr>
        <w:t xml:space="preserve"> a</w:t>
      </w:r>
      <w:r w:rsidRPr="009B694C">
        <w:rPr>
          <w:rFonts w:ascii="Arial" w:hAnsi="Arial" w:cs="Arial"/>
        </w:rPr>
        <w:t xml:space="preserve"> nezbytnou kontrolu </w:t>
      </w:r>
      <w:r w:rsidR="009169B3" w:rsidRPr="009B694C">
        <w:rPr>
          <w:rFonts w:ascii="Arial" w:hAnsi="Arial" w:cs="Arial"/>
        </w:rPr>
        <w:t xml:space="preserve">jakosti </w:t>
      </w:r>
      <w:r w:rsidRPr="009B694C">
        <w:rPr>
          <w:rFonts w:ascii="Arial" w:hAnsi="Arial" w:cs="Arial"/>
        </w:rPr>
        <w:t>prováděných prací</w:t>
      </w:r>
      <w:r w:rsidR="00D76728" w:rsidRPr="009B694C">
        <w:rPr>
          <w:rFonts w:ascii="Arial" w:hAnsi="Arial" w:cs="Arial"/>
        </w:rPr>
        <w:t>;</w:t>
      </w:r>
    </w:p>
    <w:p w14:paraId="157EC8CE" w14:textId="3DB9B431" w:rsidR="00586FCE" w:rsidRPr="009B694C" w:rsidRDefault="00586FCE" w:rsidP="00564F53">
      <w:pPr>
        <w:numPr>
          <w:ilvl w:val="0"/>
          <w:numId w:val="23"/>
        </w:numPr>
        <w:spacing w:after="0" w:line="240" w:lineRule="auto"/>
        <w:ind w:left="1276" w:hanging="566"/>
        <w:contextualSpacing/>
        <w:jc w:val="both"/>
        <w:rPr>
          <w:rFonts w:ascii="Arial" w:hAnsi="Arial" w:cs="Arial"/>
        </w:rPr>
      </w:pPr>
      <w:r w:rsidRPr="009B694C">
        <w:rPr>
          <w:rFonts w:ascii="Arial" w:hAnsi="Arial" w:cs="Arial"/>
        </w:rPr>
        <w:t xml:space="preserve">při provádění prací zajistit instalaci adekvátních </w:t>
      </w:r>
      <w:r w:rsidR="006479C4">
        <w:rPr>
          <w:rFonts w:ascii="Arial" w:hAnsi="Arial" w:cs="Arial"/>
        </w:rPr>
        <w:t>opatření</w:t>
      </w:r>
      <w:r w:rsidRPr="009B694C">
        <w:rPr>
          <w:rFonts w:ascii="Arial" w:hAnsi="Arial" w:cs="Arial"/>
        </w:rPr>
        <w:t xml:space="preserve"> tak, aby nedocházelo k</w:t>
      </w:r>
      <w:r w:rsidR="006479C4">
        <w:rPr>
          <w:rFonts w:ascii="Arial" w:hAnsi="Arial" w:cs="Arial"/>
        </w:rPr>
        <w:t> poškození nebo znečištění Budovy</w:t>
      </w:r>
      <w:r w:rsidRPr="009B694C">
        <w:rPr>
          <w:rFonts w:ascii="Arial" w:hAnsi="Arial" w:cs="Arial"/>
        </w:rPr>
        <w:t>;</w:t>
      </w:r>
    </w:p>
    <w:p w14:paraId="47333D21" w14:textId="71044150" w:rsidR="0088591C" w:rsidRPr="009B694C" w:rsidRDefault="0088591C" w:rsidP="00564F53">
      <w:pPr>
        <w:numPr>
          <w:ilvl w:val="0"/>
          <w:numId w:val="23"/>
        </w:numPr>
        <w:spacing w:after="0" w:line="240" w:lineRule="auto"/>
        <w:ind w:left="1276" w:hanging="566"/>
        <w:contextualSpacing/>
        <w:jc w:val="both"/>
        <w:rPr>
          <w:rFonts w:ascii="Arial" w:hAnsi="Arial" w:cs="Arial"/>
        </w:rPr>
      </w:pPr>
      <w:r w:rsidRPr="009B694C">
        <w:rPr>
          <w:rFonts w:ascii="Arial" w:hAnsi="Arial" w:cs="Arial"/>
        </w:rPr>
        <w:t xml:space="preserve">omezit provádění </w:t>
      </w:r>
      <w:r w:rsidR="0036468F" w:rsidRPr="009B694C">
        <w:rPr>
          <w:rFonts w:ascii="Arial" w:hAnsi="Arial" w:cs="Arial"/>
        </w:rPr>
        <w:t>Díla</w:t>
      </w:r>
      <w:r w:rsidRPr="009B694C">
        <w:rPr>
          <w:rFonts w:ascii="Arial" w:hAnsi="Arial" w:cs="Arial"/>
        </w:rPr>
        <w:t xml:space="preserve"> na místo provádění </w:t>
      </w:r>
      <w:r w:rsidR="0036468F" w:rsidRPr="009B694C">
        <w:rPr>
          <w:rFonts w:ascii="Arial" w:hAnsi="Arial" w:cs="Arial"/>
        </w:rPr>
        <w:t>Díla</w:t>
      </w:r>
      <w:r w:rsidRPr="009B694C">
        <w:rPr>
          <w:rFonts w:ascii="Arial" w:hAnsi="Arial" w:cs="Arial"/>
        </w:rPr>
        <w:t xml:space="preserve"> a nedomáhat se vstupu na jakékoli pozemky</w:t>
      </w:r>
      <w:r w:rsidR="00D76728" w:rsidRPr="009B694C">
        <w:rPr>
          <w:rFonts w:ascii="Arial" w:hAnsi="Arial" w:cs="Arial"/>
        </w:rPr>
        <w:t>;</w:t>
      </w:r>
    </w:p>
    <w:p w14:paraId="13BCFD99" w14:textId="60943B3E" w:rsidR="0088591C" w:rsidRPr="009B694C" w:rsidRDefault="0088591C" w:rsidP="00564F53">
      <w:pPr>
        <w:numPr>
          <w:ilvl w:val="0"/>
          <w:numId w:val="23"/>
        </w:numPr>
        <w:spacing w:after="0" w:line="240" w:lineRule="auto"/>
        <w:ind w:left="1276" w:hanging="566"/>
        <w:contextualSpacing/>
        <w:jc w:val="both"/>
        <w:rPr>
          <w:rFonts w:ascii="Arial" w:hAnsi="Arial" w:cs="Arial"/>
        </w:rPr>
      </w:pPr>
      <w:r w:rsidRPr="009B694C">
        <w:rPr>
          <w:rFonts w:ascii="Arial" w:hAnsi="Arial" w:cs="Arial"/>
        </w:rPr>
        <w:t xml:space="preserve">dodržovat obecně závazné právní předpisy, nařízení orgánů veřejné správy, </w:t>
      </w:r>
      <w:r w:rsidR="009B694C" w:rsidRPr="009B694C">
        <w:rPr>
          <w:rFonts w:ascii="Arial" w:hAnsi="Arial" w:cs="Arial"/>
        </w:rPr>
        <w:t>nařízení</w:t>
      </w:r>
      <w:r w:rsidR="00D76728" w:rsidRPr="009B694C">
        <w:rPr>
          <w:rFonts w:ascii="Arial" w:hAnsi="Arial" w:cs="Arial"/>
        </w:rPr>
        <w:t xml:space="preserve"> orgánů památkové péče, </w:t>
      </w:r>
      <w:r w:rsidRPr="009B694C">
        <w:rPr>
          <w:rFonts w:ascii="Arial" w:hAnsi="Arial" w:cs="Arial"/>
        </w:rPr>
        <w:t xml:space="preserve">závazné i doporučené technické normy a vyhlášky, podklady a podmínky uvedené v této </w:t>
      </w:r>
      <w:r w:rsidR="00ED7BB9" w:rsidRPr="009B694C">
        <w:rPr>
          <w:rFonts w:ascii="Arial" w:hAnsi="Arial" w:cs="Arial"/>
        </w:rPr>
        <w:t>Smlouv</w:t>
      </w:r>
      <w:r w:rsidRPr="009B694C">
        <w:rPr>
          <w:rFonts w:ascii="Arial" w:hAnsi="Arial" w:cs="Arial"/>
        </w:rPr>
        <w:t xml:space="preserve">ě a veškeré pokyny </w:t>
      </w:r>
      <w:r w:rsidR="0036468F" w:rsidRPr="009B694C">
        <w:rPr>
          <w:rFonts w:ascii="Arial" w:hAnsi="Arial" w:cs="Arial"/>
        </w:rPr>
        <w:t>Objednatel</w:t>
      </w:r>
      <w:r w:rsidRPr="009B694C">
        <w:rPr>
          <w:rFonts w:ascii="Arial" w:hAnsi="Arial" w:cs="Arial"/>
        </w:rPr>
        <w:t>e</w:t>
      </w:r>
      <w:r w:rsidR="00D76728" w:rsidRPr="009B694C">
        <w:rPr>
          <w:rFonts w:ascii="Arial" w:hAnsi="Arial" w:cs="Arial"/>
        </w:rPr>
        <w:t>;</w:t>
      </w:r>
    </w:p>
    <w:p w14:paraId="54598B8E" w14:textId="77777777" w:rsidR="0088591C" w:rsidRPr="009B694C" w:rsidRDefault="0088591C" w:rsidP="00564F53">
      <w:pPr>
        <w:numPr>
          <w:ilvl w:val="0"/>
          <w:numId w:val="23"/>
        </w:numPr>
        <w:spacing w:after="0" w:line="240" w:lineRule="auto"/>
        <w:ind w:left="1276" w:hanging="566"/>
        <w:contextualSpacing/>
        <w:jc w:val="both"/>
        <w:rPr>
          <w:rFonts w:ascii="Arial" w:hAnsi="Arial" w:cs="Arial"/>
        </w:rPr>
      </w:pPr>
      <w:r w:rsidRPr="009B694C">
        <w:rPr>
          <w:rFonts w:ascii="Arial" w:hAnsi="Arial" w:cs="Arial"/>
        </w:rPr>
        <w:t xml:space="preserve">chránit </w:t>
      </w:r>
      <w:r w:rsidR="0036468F" w:rsidRPr="009B694C">
        <w:rPr>
          <w:rFonts w:ascii="Arial" w:hAnsi="Arial" w:cs="Arial"/>
        </w:rPr>
        <w:t>Objednatel</w:t>
      </w:r>
      <w:r w:rsidRPr="009B694C">
        <w:rPr>
          <w:rFonts w:ascii="Arial" w:hAnsi="Arial" w:cs="Arial"/>
        </w:rPr>
        <w:t xml:space="preserve">e před vznikem škod v důsledku porušení právních či jiných předpisů a v případě jejich vzniku tyto škody </w:t>
      </w:r>
      <w:r w:rsidR="00D76728" w:rsidRPr="009B694C">
        <w:rPr>
          <w:rFonts w:ascii="Arial" w:hAnsi="Arial" w:cs="Arial"/>
        </w:rPr>
        <w:t>minimalizovat a nahradit</w:t>
      </w:r>
      <w:r w:rsidRPr="009B694C">
        <w:rPr>
          <w:rFonts w:ascii="Arial" w:hAnsi="Arial" w:cs="Arial"/>
        </w:rPr>
        <w:t xml:space="preserve"> na vlastní náklady</w:t>
      </w:r>
      <w:r w:rsidR="00540F41" w:rsidRPr="009B694C">
        <w:rPr>
          <w:rFonts w:ascii="Arial" w:hAnsi="Arial" w:cs="Arial"/>
        </w:rPr>
        <w:t>;</w:t>
      </w:r>
    </w:p>
    <w:p w14:paraId="76C4FDD7" w14:textId="7A957C4C" w:rsidR="00586FCE" w:rsidRDefault="00586FCE" w:rsidP="00564F53">
      <w:pPr>
        <w:numPr>
          <w:ilvl w:val="0"/>
          <w:numId w:val="23"/>
        </w:numPr>
        <w:spacing w:after="0" w:line="240" w:lineRule="auto"/>
        <w:ind w:left="1276" w:hanging="566"/>
        <w:contextualSpacing/>
        <w:jc w:val="both"/>
        <w:rPr>
          <w:rFonts w:ascii="Arial" w:hAnsi="Arial" w:cs="Arial"/>
        </w:rPr>
      </w:pPr>
      <w:r w:rsidRPr="008F4E49">
        <w:rPr>
          <w:rFonts w:ascii="Arial" w:hAnsi="Arial" w:cs="Arial"/>
        </w:rPr>
        <w:t>na žádost objednatele zajistit spolupr</w:t>
      </w:r>
      <w:r w:rsidR="00913415" w:rsidRPr="008F4E49">
        <w:rPr>
          <w:rFonts w:ascii="Arial" w:hAnsi="Arial" w:cs="Arial"/>
        </w:rPr>
        <w:t>á</w:t>
      </w:r>
      <w:r w:rsidRPr="008F4E49">
        <w:rPr>
          <w:rFonts w:ascii="Arial" w:hAnsi="Arial" w:cs="Arial"/>
        </w:rPr>
        <w:t xml:space="preserve">ci s dalšími dodavateli </w:t>
      </w:r>
      <w:r w:rsidR="00913415" w:rsidRPr="008F4E49">
        <w:rPr>
          <w:rFonts w:ascii="Arial" w:hAnsi="Arial" w:cs="Arial"/>
        </w:rPr>
        <w:t>O</w:t>
      </w:r>
      <w:r w:rsidRPr="008F4E49">
        <w:rPr>
          <w:rFonts w:ascii="Arial" w:hAnsi="Arial" w:cs="Arial"/>
        </w:rPr>
        <w:t>bjednatele či jim poskytne součinnost (např. tým restaurátorů, dodavatel EPS);</w:t>
      </w:r>
    </w:p>
    <w:p w14:paraId="04EAC2E6" w14:textId="5C61A1EF" w:rsidR="009B694C" w:rsidRPr="008F4E49" w:rsidRDefault="009B694C" w:rsidP="00564F53">
      <w:pPr>
        <w:numPr>
          <w:ilvl w:val="0"/>
          <w:numId w:val="23"/>
        </w:numPr>
        <w:spacing w:after="0" w:line="240" w:lineRule="auto"/>
        <w:ind w:left="1276" w:hanging="566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>p</w:t>
      </w:r>
      <w:r w:rsidRPr="009B694C">
        <w:rPr>
          <w:rFonts w:ascii="Arial" w:hAnsi="Arial" w:cs="Arial"/>
        </w:rPr>
        <w:t>ráce prováděné v blízkosti zabezpečovacích prvků budou koordinované s vedoucím bezpečnosti muzea a jejich případné dočasné odpojení musí být vždy provedeno pouze s jeho prokazatelným souhlasem</w:t>
      </w:r>
      <w:r>
        <w:rPr>
          <w:rFonts w:ascii="Arial" w:hAnsi="Arial" w:cs="Arial"/>
        </w:rPr>
        <w:t>;</w:t>
      </w:r>
    </w:p>
    <w:p w14:paraId="14C04B78" w14:textId="479E7B09" w:rsidR="0088591C" w:rsidRPr="002132AB" w:rsidRDefault="00950804" w:rsidP="00564F53">
      <w:pPr>
        <w:numPr>
          <w:ilvl w:val="0"/>
          <w:numId w:val="23"/>
        </w:numPr>
        <w:spacing w:after="0" w:line="240" w:lineRule="auto"/>
        <w:ind w:left="1276" w:hanging="566"/>
        <w:contextualSpacing/>
        <w:jc w:val="both"/>
        <w:rPr>
          <w:rFonts w:ascii="Arial" w:hAnsi="Arial" w:cs="Arial"/>
        </w:rPr>
      </w:pPr>
      <w:r w:rsidRPr="009B694C">
        <w:rPr>
          <w:rFonts w:ascii="Arial" w:hAnsi="Arial" w:cs="Arial"/>
        </w:rPr>
        <w:t xml:space="preserve">v průběhu provádění Díla předkládat ke schválení vzorky užitých materiálů a </w:t>
      </w:r>
      <w:r w:rsidRPr="002132AB">
        <w:rPr>
          <w:rFonts w:ascii="Arial" w:hAnsi="Arial" w:cs="Arial"/>
        </w:rPr>
        <w:t>technologií, a to nejméně 10 dnů před zahájením příslušných prací</w:t>
      </w:r>
      <w:r w:rsidR="00BA56AB">
        <w:rPr>
          <w:rFonts w:ascii="Arial" w:hAnsi="Arial" w:cs="Arial"/>
        </w:rPr>
        <w:t>.</w:t>
      </w:r>
    </w:p>
    <w:p w14:paraId="5839EF70" w14:textId="06B9D356" w:rsidR="00D65FF3" w:rsidRPr="00CD3B3F" w:rsidRDefault="0088591C" w:rsidP="00564F53">
      <w:pPr>
        <w:pStyle w:val="Odstavecseseznamem"/>
        <w:numPr>
          <w:ilvl w:val="1"/>
          <w:numId w:val="22"/>
        </w:numPr>
        <w:spacing w:after="0" w:line="240" w:lineRule="auto"/>
        <w:ind w:left="709" w:hanging="709"/>
        <w:jc w:val="both"/>
        <w:rPr>
          <w:rFonts w:ascii="Arial" w:hAnsi="Arial" w:cs="Arial"/>
        </w:rPr>
      </w:pPr>
      <w:r w:rsidRPr="00CD3B3F">
        <w:rPr>
          <w:rFonts w:ascii="Arial" w:hAnsi="Arial" w:cs="Arial"/>
        </w:rPr>
        <w:t xml:space="preserve">Zhotovitel je povinen při provádění </w:t>
      </w:r>
      <w:r w:rsidR="0036468F" w:rsidRPr="00CD3B3F">
        <w:rPr>
          <w:rFonts w:ascii="Arial" w:hAnsi="Arial" w:cs="Arial"/>
        </w:rPr>
        <w:t>Díla</w:t>
      </w:r>
      <w:r w:rsidRPr="00CD3B3F">
        <w:rPr>
          <w:rFonts w:ascii="Arial" w:hAnsi="Arial" w:cs="Arial"/>
        </w:rPr>
        <w:t xml:space="preserve"> udržovat v maximální možné míře pořádek a čistotu na místě provedeni i na místech, která mohou být prováděním </w:t>
      </w:r>
      <w:r w:rsidR="0036468F" w:rsidRPr="00CD3B3F">
        <w:rPr>
          <w:rFonts w:ascii="Arial" w:hAnsi="Arial" w:cs="Arial"/>
        </w:rPr>
        <w:t>Díla</w:t>
      </w:r>
      <w:r w:rsidRPr="00CD3B3F">
        <w:rPr>
          <w:rFonts w:ascii="Arial" w:hAnsi="Arial" w:cs="Arial"/>
        </w:rPr>
        <w:t xml:space="preserve"> dotčena a denně čistotu a pořádek na předmětných místech kontrolovat. Zhotovitel odpovídá za škody vzniklé v důsledku porušení této povinnosti</w:t>
      </w:r>
      <w:r w:rsidR="009754AF" w:rsidRPr="00CD3B3F">
        <w:rPr>
          <w:rFonts w:ascii="Arial" w:hAnsi="Arial" w:cs="Arial"/>
        </w:rPr>
        <w:t xml:space="preserve">. </w:t>
      </w:r>
      <w:r w:rsidRPr="00CD3B3F">
        <w:rPr>
          <w:rFonts w:ascii="Arial" w:hAnsi="Arial" w:cs="Arial"/>
        </w:rPr>
        <w:t xml:space="preserve">Zhotovitel nese plnou odpovědnost </w:t>
      </w:r>
      <w:r w:rsidRPr="00CD3B3F">
        <w:rPr>
          <w:rFonts w:ascii="Arial" w:hAnsi="Arial" w:cs="Arial"/>
        </w:rPr>
        <w:lastRenderedPageBreak/>
        <w:t xml:space="preserve">v oblasti ochrany životního prostředí. Zhotovitel je povinen svým jménem a na svůj náklad zajistit průběžné odstraňování nečistot, jakož i likvidaci odpadů vznikajících při provedení </w:t>
      </w:r>
      <w:r w:rsidR="0036468F" w:rsidRPr="00CD3B3F">
        <w:rPr>
          <w:rFonts w:ascii="Arial" w:hAnsi="Arial" w:cs="Arial"/>
        </w:rPr>
        <w:t>Díla</w:t>
      </w:r>
      <w:r w:rsidRPr="00CD3B3F">
        <w:rPr>
          <w:rFonts w:ascii="Arial" w:hAnsi="Arial" w:cs="Arial"/>
        </w:rPr>
        <w:t xml:space="preserve"> v souladu se zákonem o odpadech, v platném znění a prováděcími předpisy. Zhotovitel se zavazuje vést veškerou evidenci dokladů požadovanou příslušnými předpisy.</w:t>
      </w:r>
    </w:p>
    <w:p w14:paraId="7B03DD86" w14:textId="25E2DC91" w:rsidR="00950804" w:rsidRPr="002329CA" w:rsidRDefault="00950804" w:rsidP="00564F53">
      <w:pPr>
        <w:pStyle w:val="Odstavecseseznamem"/>
        <w:numPr>
          <w:ilvl w:val="1"/>
          <w:numId w:val="22"/>
        </w:numPr>
        <w:spacing w:after="0" w:line="240" w:lineRule="auto"/>
        <w:ind w:left="709" w:hanging="709"/>
        <w:jc w:val="both"/>
        <w:rPr>
          <w:rFonts w:ascii="Arial" w:hAnsi="Arial" w:cs="Arial"/>
        </w:rPr>
      </w:pPr>
      <w:r w:rsidRPr="002329CA">
        <w:rPr>
          <w:rFonts w:ascii="Arial" w:hAnsi="Arial" w:cs="Arial"/>
        </w:rPr>
        <w:t>Zhotovitel není oprávněn používat jiná odběrná místa než ta, která určil Objednatel. Platí přísný zákaz používat vnitřní kanalizaci Budovy pro odstraňování odpadů.</w:t>
      </w:r>
    </w:p>
    <w:p w14:paraId="41A38F61" w14:textId="473422C0" w:rsidR="00D65FF3" w:rsidRPr="002329CA" w:rsidRDefault="0088591C" w:rsidP="00564F53">
      <w:pPr>
        <w:pStyle w:val="Odstavecseseznamem"/>
        <w:numPr>
          <w:ilvl w:val="1"/>
          <w:numId w:val="22"/>
        </w:numPr>
        <w:spacing w:after="0" w:line="240" w:lineRule="auto"/>
        <w:ind w:left="709" w:hanging="709"/>
        <w:jc w:val="both"/>
        <w:rPr>
          <w:rFonts w:ascii="Arial" w:hAnsi="Arial" w:cs="Arial"/>
        </w:rPr>
      </w:pPr>
      <w:r w:rsidRPr="002329CA">
        <w:rPr>
          <w:rFonts w:ascii="Arial" w:hAnsi="Arial" w:cs="Arial"/>
        </w:rPr>
        <w:t>Zhotovitel odpovídá za dodržování ochrany přírody v souladu se zákonem č. 114/1992 Sb</w:t>
      </w:r>
      <w:r w:rsidR="004E08F7" w:rsidRPr="002329CA">
        <w:rPr>
          <w:rFonts w:ascii="Arial" w:hAnsi="Arial" w:cs="Arial"/>
        </w:rPr>
        <w:t>.,</w:t>
      </w:r>
      <w:r w:rsidRPr="002329CA">
        <w:rPr>
          <w:rFonts w:ascii="Arial" w:hAnsi="Arial" w:cs="Arial"/>
        </w:rPr>
        <w:t xml:space="preserve"> o ochraně krajiny a přírody, v</w:t>
      </w:r>
      <w:r w:rsidR="00540F41" w:rsidRPr="002329CA">
        <w:rPr>
          <w:rFonts w:ascii="Arial" w:hAnsi="Arial" w:cs="Arial"/>
        </w:rPr>
        <w:t>e</w:t>
      </w:r>
      <w:r w:rsidRPr="002329CA">
        <w:rPr>
          <w:rFonts w:ascii="Arial" w:hAnsi="Arial" w:cs="Arial"/>
        </w:rPr>
        <w:t xml:space="preserve"> </w:t>
      </w:r>
      <w:r w:rsidR="00540F41" w:rsidRPr="002329CA">
        <w:rPr>
          <w:rFonts w:ascii="Arial" w:hAnsi="Arial" w:cs="Arial"/>
        </w:rPr>
        <w:t>z</w:t>
      </w:r>
      <w:r w:rsidRPr="002329CA">
        <w:rPr>
          <w:rFonts w:ascii="Arial" w:hAnsi="Arial" w:cs="Arial"/>
        </w:rPr>
        <w:t>nění</w:t>
      </w:r>
      <w:r w:rsidR="00540F41" w:rsidRPr="002329CA">
        <w:rPr>
          <w:rFonts w:ascii="Arial" w:hAnsi="Arial" w:cs="Arial"/>
        </w:rPr>
        <w:t xml:space="preserve"> pozdějších předpisů</w:t>
      </w:r>
      <w:r w:rsidR="00CD3B3F" w:rsidRPr="002329CA">
        <w:rPr>
          <w:rFonts w:ascii="Arial" w:hAnsi="Arial" w:cs="Arial"/>
        </w:rPr>
        <w:t>.</w:t>
      </w:r>
    </w:p>
    <w:p w14:paraId="6693F1A7" w14:textId="77777777" w:rsidR="00D65FF3" w:rsidRPr="002329CA" w:rsidRDefault="0088591C" w:rsidP="00564F53">
      <w:pPr>
        <w:pStyle w:val="Odstavecseseznamem"/>
        <w:numPr>
          <w:ilvl w:val="1"/>
          <w:numId w:val="22"/>
        </w:numPr>
        <w:spacing w:after="0" w:line="240" w:lineRule="auto"/>
        <w:ind w:left="709" w:hanging="709"/>
        <w:jc w:val="both"/>
        <w:rPr>
          <w:rFonts w:ascii="Arial" w:hAnsi="Arial" w:cs="Arial"/>
        </w:rPr>
      </w:pPr>
      <w:r w:rsidRPr="002329CA">
        <w:rPr>
          <w:rFonts w:ascii="Arial" w:hAnsi="Arial" w:cs="Arial"/>
        </w:rPr>
        <w:t xml:space="preserve">Případný postih ze strany státních orgánů a organizací za nedodržení obecně závazných právních předpisů v souvislosti s prováděním </w:t>
      </w:r>
      <w:r w:rsidR="0036468F" w:rsidRPr="002329CA">
        <w:rPr>
          <w:rFonts w:ascii="Arial" w:hAnsi="Arial" w:cs="Arial"/>
        </w:rPr>
        <w:t>Díla</w:t>
      </w:r>
      <w:r w:rsidRPr="002329CA">
        <w:rPr>
          <w:rFonts w:ascii="Arial" w:hAnsi="Arial" w:cs="Arial"/>
        </w:rPr>
        <w:t xml:space="preserve"> je vždy plně k tíži a na vrub </w:t>
      </w:r>
      <w:r w:rsidR="00566E25" w:rsidRPr="002329CA">
        <w:rPr>
          <w:rFonts w:ascii="Arial" w:hAnsi="Arial" w:cs="Arial"/>
        </w:rPr>
        <w:t>Zhotovitel</w:t>
      </w:r>
      <w:r w:rsidRPr="002329CA">
        <w:rPr>
          <w:rFonts w:ascii="Arial" w:hAnsi="Arial" w:cs="Arial"/>
        </w:rPr>
        <w:t xml:space="preserve">e, nezávisle na tom, která osoba podílející se na provádění </w:t>
      </w:r>
      <w:r w:rsidR="0036468F" w:rsidRPr="002329CA">
        <w:rPr>
          <w:rFonts w:ascii="Arial" w:hAnsi="Arial" w:cs="Arial"/>
        </w:rPr>
        <w:t>Díla</w:t>
      </w:r>
      <w:r w:rsidRPr="002329CA">
        <w:rPr>
          <w:rFonts w:ascii="Arial" w:hAnsi="Arial" w:cs="Arial"/>
        </w:rPr>
        <w:t xml:space="preserve"> zavdala k</w:t>
      </w:r>
      <w:r w:rsidR="00540F41" w:rsidRPr="002329CA">
        <w:rPr>
          <w:rFonts w:ascii="Arial" w:hAnsi="Arial" w:cs="Arial"/>
        </w:rPr>
        <w:t xml:space="preserve"> takovému </w:t>
      </w:r>
      <w:r w:rsidRPr="002329CA">
        <w:rPr>
          <w:rFonts w:ascii="Arial" w:hAnsi="Arial" w:cs="Arial"/>
        </w:rPr>
        <w:t>postihu příčinu.</w:t>
      </w:r>
    </w:p>
    <w:p w14:paraId="0317589C" w14:textId="77777777" w:rsidR="005E01C5" w:rsidRDefault="005E01C5" w:rsidP="002E74BB">
      <w:pPr>
        <w:pStyle w:val="Bodytext40"/>
        <w:widowControl/>
        <w:shd w:val="clear" w:color="auto" w:fill="auto"/>
        <w:spacing w:line="240" w:lineRule="auto"/>
        <w:ind w:firstLine="0"/>
        <w:contextualSpacing/>
        <w:jc w:val="left"/>
        <w:rPr>
          <w:sz w:val="22"/>
          <w:szCs w:val="22"/>
        </w:rPr>
      </w:pPr>
      <w:bookmarkStart w:id="8" w:name="bookmark9"/>
    </w:p>
    <w:bookmarkEnd w:id="8"/>
    <w:p w14:paraId="2068CD65" w14:textId="77777777" w:rsidR="0088591C" w:rsidRPr="003C2F57" w:rsidRDefault="00BC69BF" w:rsidP="00564F53">
      <w:pPr>
        <w:pStyle w:val="Odstavecseseznamem"/>
        <w:numPr>
          <w:ilvl w:val="0"/>
          <w:numId w:val="54"/>
        </w:numPr>
        <w:spacing w:after="0" w:line="24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Kontrola provádění Díla</w:t>
      </w:r>
    </w:p>
    <w:p w14:paraId="6F9C706F" w14:textId="77777777" w:rsidR="0054304B" w:rsidRPr="006B20C5" w:rsidRDefault="0054304B" w:rsidP="00564F53">
      <w:pPr>
        <w:spacing w:after="0" w:line="240" w:lineRule="auto"/>
        <w:ind w:left="567" w:hanging="567"/>
        <w:contextualSpacing/>
        <w:jc w:val="center"/>
        <w:rPr>
          <w:rFonts w:ascii="Arial" w:hAnsi="Arial" w:cs="Arial"/>
          <w:b/>
        </w:rPr>
      </w:pPr>
    </w:p>
    <w:p w14:paraId="5F923CDF" w14:textId="4587C963" w:rsidR="00D65FF3" w:rsidRPr="00396058" w:rsidRDefault="00566E25" w:rsidP="00396058">
      <w:pPr>
        <w:pStyle w:val="Odstavecseseznamem"/>
        <w:numPr>
          <w:ilvl w:val="1"/>
          <w:numId w:val="54"/>
        </w:numPr>
        <w:spacing w:after="0" w:line="240" w:lineRule="auto"/>
        <w:ind w:left="709" w:hanging="709"/>
        <w:jc w:val="both"/>
        <w:rPr>
          <w:rFonts w:ascii="Arial" w:hAnsi="Arial" w:cs="Arial"/>
        </w:rPr>
      </w:pPr>
      <w:r w:rsidRPr="00396058">
        <w:rPr>
          <w:rFonts w:ascii="Arial" w:hAnsi="Arial" w:cs="Arial"/>
        </w:rPr>
        <w:t>Objednatel</w:t>
      </w:r>
      <w:r w:rsidR="0088591C" w:rsidRPr="00396058">
        <w:rPr>
          <w:rFonts w:ascii="Arial" w:hAnsi="Arial" w:cs="Arial"/>
        </w:rPr>
        <w:t xml:space="preserve"> nebo </w:t>
      </w:r>
      <w:r w:rsidR="000643B1" w:rsidRPr="00396058">
        <w:rPr>
          <w:rFonts w:ascii="Arial" w:hAnsi="Arial" w:cs="Arial"/>
        </w:rPr>
        <w:t>jím pověřený</w:t>
      </w:r>
      <w:r w:rsidR="0088591C" w:rsidRPr="00396058">
        <w:rPr>
          <w:rFonts w:ascii="Arial" w:hAnsi="Arial" w:cs="Arial"/>
        </w:rPr>
        <w:t xml:space="preserve"> zástupce je oprávněn kontrolovat provádění </w:t>
      </w:r>
      <w:r w:rsidR="0036468F" w:rsidRPr="00396058">
        <w:rPr>
          <w:rFonts w:ascii="Arial" w:hAnsi="Arial" w:cs="Arial"/>
        </w:rPr>
        <w:t>Díla</w:t>
      </w:r>
      <w:r w:rsidR="0088591C" w:rsidRPr="00396058">
        <w:rPr>
          <w:rFonts w:ascii="Arial" w:hAnsi="Arial" w:cs="Arial"/>
        </w:rPr>
        <w:t xml:space="preserve">. </w:t>
      </w:r>
    </w:p>
    <w:p w14:paraId="1EE63936" w14:textId="52C3AB7F" w:rsidR="00D65FF3" w:rsidRPr="006B20C5" w:rsidRDefault="00566E25" w:rsidP="00396058">
      <w:pPr>
        <w:pStyle w:val="Odstavecseseznamem"/>
        <w:numPr>
          <w:ilvl w:val="1"/>
          <w:numId w:val="54"/>
        </w:numPr>
        <w:spacing w:after="0" w:line="240" w:lineRule="auto"/>
        <w:ind w:left="709" w:hanging="709"/>
        <w:jc w:val="both"/>
        <w:rPr>
          <w:rFonts w:ascii="Arial" w:hAnsi="Arial" w:cs="Arial"/>
        </w:rPr>
      </w:pPr>
      <w:r w:rsidRPr="006B20C5">
        <w:rPr>
          <w:rFonts w:ascii="Arial" w:hAnsi="Arial" w:cs="Arial"/>
        </w:rPr>
        <w:t>Objednatel</w:t>
      </w:r>
      <w:r w:rsidR="0088591C" w:rsidRPr="006B20C5">
        <w:rPr>
          <w:rFonts w:ascii="Arial" w:hAnsi="Arial" w:cs="Arial"/>
        </w:rPr>
        <w:t xml:space="preserve"> </w:t>
      </w:r>
      <w:r w:rsidR="00007FF5" w:rsidRPr="006B20C5">
        <w:rPr>
          <w:rFonts w:ascii="Arial" w:hAnsi="Arial" w:cs="Arial"/>
        </w:rPr>
        <w:t xml:space="preserve">nebo jím pověřený zástupce </w:t>
      </w:r>
      <w:r w:rsidR="0088591C" w:rsidRPr="006B20C5">
        <w:rPr>
          <w:rFonts w:ascii="Arial" w:hAnsi="Arial" w:cs="Arial"/>
        </w:rPr>
        <w:t xml:space="preserve">je oprávněn vstupovat do všech prostor, kde se provádí </w:t>
      </w:r>
      <w:r w:rsidR="0036468F" w:rsidRPr="006B20C5">
        <w:rPr>
          <w:rFonts w:ascii="Arial" w:hAnsi="Arial" w:cs="Arial"/>
        </w:rPr>
        <w:t>D</w:t>
      </w:r>
      <w:r w:rsidR="0088591C" w:rsidRPr="006B20C5">
        <w:rPr>
          <w:rFonts w:ascii="Arial" w:hAnsi="Arial" w:cs="Arial"/>
        </w:rPr>
        <w:t xml:space="preserve">ílo nebo činnosti s prováděním </w:t>
      </w:r>
      <w:r w:rsidR="0036468F" w:rsidRPr="006B20C5">
        <w:rPr>
          <w:rFonts w:ascii="Arial" w:hAnsi="Arial" w:cs="Arial"/>
        </w:rPr>
        <w:t>Díla</w:t>
      </w:r>
      <w:r w:rsidR="0088591C" w:rsidRPr="006B20C5">
        <w:rPr>
          <w:rFonts w:ascii="Arial" w:hAnsi="Arial" w:cs="Arial"/>
        </w:rPr>
        <w:t xml:space="preserve"> související. </w:t>
      </w:r>
    </w:p>
    <w:p w14:paraId="4D637EAE" w14:textId="0D79CAFC" w:rsidR="00D65FF3" w:rsidRPr="006B20C5" w:rsidRDefault="0088591C" w:rsidP="00396058">
      <w:pPr>
        <w:pStyle w:val="Odstavecseseznamem"/>
        <w:numPr>
          <w:ilvl w:val="1"/>
          <w:numId w:val="54"/>
        </w:numPr>
        <w:spacing w:after="0" w:line="240" w:lineRule="auto"/>
        <w:ind w:left="709" w:hanging="709"/>
        <w:jc w:val="both"/>
        <w:rPr>
          <w:rFonts w:ascii="Arial" w:hAnsi="Arial" w:cs="Arial"/>
        </w:rPr>
      </w:pPr>
      <w:r w:rsidRPr="006B20C5">
        <w:rPr>
          <w:rFonts w:ascii="Arial" w:hAnsi="Arial" w:cs="Arial"/>
        </w:rPr>
        <w:t xml:space="preserve">Zjistí-li </w:t>
      </w:r>
      <w:r w:rsidR="0036468F" w:rsidRPr="006B20C5">
        <w:rPr>
          <w:rFonts w:ascii="Arial" w:hAnsi="Arial" w:cs="Arial"/>
        </w:rPr>
        <w:t>Objednatel</w:t>
      </w:r>
      <w:r w:rsidRPr="006B20C5">
        <w:rPr>
          <w:rFonts w:ascii="Arial" w:hAnsi="Arial" w:cs="Arial"/>
        </w:rPr>
        <w:t xml:space="preserve"> </w:t>
      </w:r>
      <w:r w:rsidR="00007FF5" w:rsidRPr="00007FF5">
        <w:rPr>
          <w:rFonts w:ascii="Arial" w:hAnsi="Arial" w:cs="Arial"/>
        </w:rPr>
        <w:t xml:space="preserve">nebo jím pověřený zástupce </w:t>
      </w:r>
      <w:r w:rsidRPr="006B20C5">
        <w:rPr>
          <w:rFonts w:ascii="Arial" w:hAnsi="Arial" w:cs="Arial"/>
        </w:rPr>
        <w:t xml:space="preserve">při svých kontrolách </w:t>
      </w:r>
      <w:r w:rsidR="007E71B9">
        <w:rPr>
          <w:rFonts w:ascii="Arial" w:hAnsi="Arial" w:cs="Arial"/>
        </w:rPr>
        <w:t>nedostatky</w:t>
      </w:r>
      <w:r w:rsidRPr="006B20C5">
        <w:rPr>
          <w:rFonts w:ascii="Arial" w:hAnsi="Arial" w:cs="Arial"/>
        </w:rPr>
        <w:t xml:space="preserve">, </w:t>
      </w:r>
      <w:r w:rsidR="007E71B9">
        <w:rPr>
          <w:rFonts w:ascii="Arial" w:hAnsi="Arial" w:cs="Arial"/>
        </w:rPr>
        <w:t>určí</w:t>
      </w:r>
      <w:r w:rsidRPr="006B20C5">
        <w:rPr>
          <w:rFonts w:ascii="Arial" w:hAnsi="Arial" w:cs="Arial"/>
        </w:rPr>
        <w:t xml:space="preserve"> k jejich odstranění</w:t>
      </w:r>
      <w:r w:rsidR="00AE1AA6" w:rsidRPr="006B20C5">
        <w:rPr>
          <w:rFonts w:ascii="Arial" w:hAnsi="Arial" w:cs="Arial"/>
        </w:rPr>
        <w:t xml:space="preserve"> </w:t>
      </w:r>
      <w:r w:rsidRPr="006B20C5">
        <w:rPr>
          <w:rFonts w:ascii="Arial" w:hAnsi="Arial" w:cs="Arial"/>
        </w:rPr>
        <w:t xml:space="preserve">přiměřenou lhůtu. </w:t>
      </w:r>
    </w:p>
    <w:p w14:paraId="7A97C630" w14:textId="77777777" w:rsidR="00AE1AA6" w:rsidRPr="006B20C5" w:rsidRDefault="00AE1AA6" w:rsidP="00564F53">
      <w:pPr>
        <w:pStyle w:val="Bodytext40"/>
        <w:widowControl/>
        <w:shd w:val="clear" w:color="auto" w:fill="auto"/>
        <w:spacing w:line="240" w:lineRule="auto"/>
        <w:ind w:firstLine="0"/>
        <w:contextualSpacing/>
        <w:rPr>
          <w:sz w:val="22"/>
          <w:szCs w:val="22"/>
        </w:rPr>
      </w:pPr>
    </w:p>
    <w:p w14:paraId="2B9B2244" w14:textId="77777777" w:rsidR="0088591C" w:rsidRPr="006B20C5" w:rsidRDefault="0088591C" w:rsidP="00564F53">
      <w:pPr>
        <w:pStyle w:val="Bodytext40"/>
        <w:widowControl/>
        <w:numPr>
          <w:ilvl w:val="0"/>
          <w:numId w:val="54"/>
        </w:numPr>
        <w:shd w:val="clear" w:color="auto" w:fill="auto"/>
        <w:spacing w:line="240" w:lineRule="auto"/>
        <w:contextualSpacing/>
        <w:rPr>
          <w:sz w:val="22"/>
          <w:szCs w:val="22"/>
        </w:rPr>
      </w:pPr>
      <w:r w:rsidRPr="006B20C5">
        <w:rPr>
          <w:sz w:val="22"/>
          <w:szCs w:val="22"/>
        </w:rPr>
        <w:t xml:space="preserve">Předání a převzetí </w:t>
      </w:r>
      <w:r w:rsidR="0036468F" w:rsidRPr="006B20C5">
        <w:rPr>
          <w:sz w:val="22"/>
          <w:szCs w:val="22"/>
        </w:rPr>
        <w:t>Díla</w:t>
      </w:r>
    </w:p>
    <w:p w14:paraId="797E43DF" w14:textId="77777777" w:rsidR="0054304B" w:rsidRPr="006B20C5" w:rsidRDefault="0054304B" w:rsidP="00564F53">
      <w:pPr>
        <w:pStyle w:val="Bodytext40"/>
        <w:widowControl/>
        <w:shd w:val="clear" w:color="auto" w:fill="auto"/>
        <w:spacing w:line="240" w:lineRule="auto"/>
        <w:ind w:firstLine="0"/>
        <w:contextualSpacing/>
        <w:rPr>
          <w:sz w:val="22"/>
          <w:szCs w:val="22"/>
        </w:rPr>
      </w:pPr>
    </w:p>
    <w:p w14:paraId="7BFEB28D" w14:textId="5B582549" w:rsidR="00D65FF3" w:rsidRPr="00396058" w:rsidRDefault="0088591C" w:rsidP="00396058">
      <w:pPr>
        <w:pStyle w:val="Odstavecseseznamem"/>
        <w:numPr>
          <w:ilvl w:val="1"/>
          <w:numId w:val="54"/>
        </w:numPr>
        <w:spacing w:after="0" w:line="240" w:lineRule="auto"/>
        <w:ind w:left="709" w:hanging="709"/>
        <w:jc w:val="both"/>
        <w:rPr>
          <w:rFonts w:ascii="Arial" w:hAnsi="Arial" w:cs="Arial"/>
        </w:rPr>
      </w:pPr>
      <w:r w:rsidRPr="00396058">
        <w:rPr>
          <w:rFonts w:ascii="Arial" w:hAnsi="Arial" w:cs="Arial"/>
        </w:rPr>
        <w:t>Dílo</w:t>
      </w:r>
      <w:r w:rsidR="00282DCE">
        <w:rPr>
          <w:rFonts w:ascii="Arial" w:hAnsi="Arial" w:cs="Arial"/>
        </w:rPr>
        <w:t xml:space="preserve"> nebo část Díla</w:t>
      </w:r>
      <w:r w:rsidRPr="00396058">
        <w:rPr>
          <w:rFonts w:ascii="Arial" w:hAnsi="Arial" w:cs="Arial"/>
        </w:rPr>
        <w:t xml:space="preserve"> se považuje za provedené, je-li řádně</w:t>
      </w:r>
      <w:r w:rsidR="00F857D6" w:rsidRPr="00396058">
        <w:rPr>
          <w:rFonts w:ascii="Arial" w:hAnsi="Arial" w:cs="Arial"/>
        </w:rPr>
        <w:t xml:space="preserve"> a</w:t>
      </w:r>
      <w:r w:rsidRPr="00396058">
        <w:rPr>
          <w:rFonts w:ascii="Arial" w:hAnsi="Arial" w:cs="Arial"/>
        </w:rPr>
        <w:t xml:space="preserve"> v souladu s touto </w:t>
      </w:r>
      <w:r w:rsidR="00ED7BB9" w:rsidRPr="00396058">
        <w:rPr>
          <w:rFonts w:ascii="Arial" w:hAnsi="Arial" w:cs="Arial"/>
        </w:rPr>
        <w:t>Smlouv</w:t>
      </w:r>
      <w:r w:rsidRPr="00396058">
        <w:rPr>
          <w:rFonts w:ascii="Arial" w:hAnsi="Arial" w:cs="Arial"/>
        </w:rPr>
        <w:t xml:space="preserve">ou </w:t>
      </w:r>
      <w:r w:rsidR="00F857D6" w:rsidRPr="00396058">
        <w:rPr>
          <w:rFonts w:ascii="Arial" w:hAnsi="Arial" w:cs="Arial"/>
        </w:rPr>
        <w:t>do</w:t>
      </w:r>
      <w:r w:rsidRPr="00396058">
        <w:rPr>
          <w:rFonts w:ascii="Arial" w:hAnsi="Arial" w:cs="Arial"/>
        </w:rPr>
        <w:t>končeno a předáno.</w:t>
      </w:r>
      <w:r w:rsidR="00655BA5" w:rsidRPr="00396058">
        <w:rPr>
          <w:rFonts w:ascii="Arial" w:hAnsi="Arial" w:cs="Arial"/>
        </w:rPr>
        <w:t xml:space="preserve"> </w:t>
      </w:r>
    </w:p>
    <w:p w14:paraId="56952359" w14:textId="27696035" w:rsidR="0088591C" w:rsidRPr="006B20C5" w:rsidRDefault="00566E25" w:rsidP="00396058">
      <w:pPr>
        <w:pStyle w:val="Odstavecseseznamem"/>
        <w:numPr>
          <w:ilvl w:val="1"/>
          <w:numId w:val="54"/>
        </w:numPr>
        <w:spacing w:after="0" w:line="240" w:lineRule="auto"/>
        <w:ind w:left="709" w:hanging="709"/>
        <w:jc w:val="both"/>
        <w:rPr>
          <w:rFonts w:ascii="Arial" w:hAnsi="Arial" w:cs="Arial"/>
        </w:rPr>
      </w:pPr>
      <w:r w:rsidRPr="006B20C5">
        <w:rPr>
          <w:rFonts w:ascii="Arial" w:hAnsi="Arial" w:cs="Arial"/>
        </w:rPr>
        <w:t>Objednatel</w:t>
      </w:r>
      <w:r w:rsidR="0088591C" w:rsidRPr="006B20C5">
        <w:rPr>
          <w:rFonts w:ascii="Arial" w:hAnsi="Arial" w:cs="Arial"/>
        </w:rPr>
        <w:t xml:space="preserve"> je oprávněn </w:t>
      </w:r>
      <w:r w:rsidR="0036468F" w:rsidRPr="006B20C5">
        <w:rPr>
          <w:rFonts w:ascii="Arial" w:hAnsi="Arial" w:cs="Arial"/>
        </w:rPr>
        <w:t>D</w:t>
      </w:r>
      <w:r w:rsidR="0088591C" w:rsidRPr="006B20C5">
        <w:rPr>
          <w:rFonts w:ascii="Arial" w:hAnsi="Arial" w:cs="Arial"/>
        </w:rPr>
        <w:t xml:space="preserve">ílo </w:t>
      </w:r>
      <w:r w:rsidR="00282DCE">
        <w:rPr>
          <w:rFonts w:ascii="Arial" w:hAnsi="Arial" w:cs="Arial"/>
        </w:rPr>
        <w:t xml:space="preserve">nebo část Díla </w:t>
      </w:r>
      <w:r w:rsidR="0088591C" w:rsidRPr="006B20C5">
        <w:rPr>
          <w:rFonts w:ascii="Arial" w:hAnsi="Arial" w:cs="Arial"/>
        </w:rPr>
        <w:t>nepřevzít, pokud:</w:t>
      </w:r>
    </w:p>
    <w:p w14:paraId="3279F974" w14:textId="72AAEF39" w:rsidR="0088591C" w:rsidRPr="006B20C5" w:rsidRDefault="0088591C" w:rsidP="00564F53">
      <w:pPr>
        <w:numPr>
          <w:ilvl w:val="0"/>
          <w:numId w:val="10"/>
        </w:numPr>
        <w:spacing w:after="0" w:line="240" w:lineRule="auto"/>
        <w:ind w:left="1276" w:hanging="567"/>
        <w:contextualSpacing/>
        <w:jc w:val="both"/>
        <w:rPr>
          <w:rFonts w:ascii="Arial" w:hAnsi="Arial" w:cs="Arial"/>
        </w:rPr>
      </w:pPr>
      <w:r w:rsidRPr="006B20C5">
        <w:rPr>
          <w:rFonts w:ascii="Arial" w:hAnsi="Arial" w:cs="Arial"/>
        </w:rPr>
        <w:t>vykazuje zjevné vady a nedodělky</w:t>
      </w:r>
      <w:r w:rsidR="00655BA5">
        <w:rPr>
          <w:rFonts w:ascii="Arial" w:hAnsi="Arial" w:cs="Arial"/>
        </w:rPr>
        <w:t>,</w:t>
      </w:r>
    </w:p>
    <w:p w14:paraId="682777BE" w14:textId="7DD41BB4" w:rsidR="00EA6B31" w:rsidRPr="006E7103" w:rsidRDefault="00566E25" w:rsidP="006E7103">
      <w:pPr>
        <w:numPr>
          <w:ilvl w:val="0"/>
          <w:numId w:val="10"/>
        </w:numPr>
        <w:spacing w:after="0" w:line="240" w:lineRule="auto"/>
        <w:ind w:left="1276" w:hanging="567"/>
        <w:contextualSpacing/>
        <w:jc w:val="both"/>
        <w:rPr>
          <w:rFonts w:ascii="Arial" w:hAnsi="Arial" w:cs="Arial"/>
        </w:rPr>
      </w:pPr>
      <w:r w:rsidRPr="006B20C5">
        <w:rPr>
          <w:rFonts w:ascii="Arial" w:hAnsi="Arial" w:cs="Arial"/>
        </w:rPr>
        <w:t>Zhotovitel</w:t>
      </w:r>
      <w:r w:rsidR="0088591C" w:rsidRPr="006B20C5">
        <w:rPr>
          <w:rFonts w:ascii="Arial" w:hAnsi="Arial" w:cs="Arial"/>
        </w:rPr>
        <w:t xml:space="preserve"> </w:t>
      </w:r>
      <w:r w:rsidR="00EA6B31" w:rsidRPr="006B20C5">
        <w:rPr>
          <w:rFonts w:ascii="Arial" w:hAnsi="Arial" w:cs="Arial"/>
        </w:rPr>
        <w:t xml:space="preserve">Objednateli </w:t>
      </w:r>
      <w:r w:rsidR="0088591C" w:rsidRPr="006B20C5">
        <w:rPr>
          <w:rFonts w:ascii="Arial" w:hAnsi="Arial" w:cs="Arial"/>
        </w:rPr>
        <w:t xml:space="preserve">nepředá některý </w:t>
      </w:r>
      <w:r w:rsidR="00EA6B31" w:rsidRPr="006B20C5">
        <w:rPr>
          <w:rFonts w:ascii="Arial" w:hAnsi="Arial" w:cs="Arial"/>
        </w:rPr>
        <w:t>z dokumentů, které je dle této Smlouvy nebo obecně závazných právních předpisů povinen předat spolu s Dílem</w:t>
      </w:r>
      <w:r w:rsidR="00EA6B31" w:rsidRPr="006E7103">
        <w:rPr>
          <w:rFonts w:ascii="Arial" w:hAnsi="Arial" w:cs="Arial"/>
        </w:rPr>
        <w:t>.</w:t>
      </w:r>
    </w:p>
    <w:p w14:paraId="2FC61DBF" w14:textId="208FF84F" w:rsidR="0088591C" w:rsidRPr="006B20C5" w:rsidRDefault="00EA6B31" w:rsidP="00396058">
      <w:pPr>
        <w:pStyle w:val="Odstavecseseznamem"/>
        <w:numPr>
          <w:ilvl w:val="1"/>
          <w:numId w:val="54"/>
        </w:numPr>
        <w:spacing w:after="0" w:line="240" w:lineRule="auto"/>
        <w:ind w:left="709" w:hanging="709"/>
        <w:jc w:val="both"/>
        <w:rPr>
          <w:rFonts w:ascii="Arial" w:hAnsi="Arial" w:cs="Arial"/>
        </w:rPr>
      </w:pPr>
      <w:r w:rsidRPr="006B20C5">
        <w:rPr>
          <w:rStyle w:val="Bodytext2Spacing1pt"/>
          <w:sz w:val="22"/>
          <w:szCs w:val="22"/>
        </w:rPr>
        <w:t xml:space="preserve">O </w:t>
      </w:r>
      <w:r w:rsidRPr="006B20C5">
        <w:rPr>
          <w:rFonts w:ascii="Arial" w:hAnsi="Arial" w:cs="Arial"/>
        </w:rPr>
        <w:t>Předání</w:t>
      </w:r>
      <w:r w:rsidR="0088591C" w:rsidRPr="006B20C5">
        <w:rPr>
          <w:rFonts w:ascii="Arial" w:hAnsi="Arial" w:cs="Arial"/>
        </w:rPr>
        <w:t xml:space="preserve"> a převzetí </w:t>
      </w:r>
      <w:r w:rsidR="0036468F" w:rsidRPr="006B20C5">
        <w:rPr>
          <w:rFonts w:ascii="Arial" w:hAnsi="Arial" w:cs="Arial"/>
        </w:rPr>
        <w:t>Díla</w:t>
      </w:r>
      <w:r w:rsidR="0088591C" w:rsidRPr="006B20C5">
        <w:rPr>
          <w:rFonts w:ascii="Arial" w:hAnsi="Arial" w:cs="Arial"/>
        </w:rPr>
        <w:t xml:space="preserve"> je </w:t>
      </w:r>
      <w:r w:rsidR="00566E25" w:rsidRPr="006B20C5">
        <w:rPr>
          <w:rFonts w:ascii="Arial" w:hAnsi="Arial" w:cs="Arial"/>
        </w:rPr>
        <w:t>Zhotovitel</w:t>
      </w:r>
      <w:r w:rsidR="0088591C" w:rsidRPr="006B20C5">
        <w:rPr>
          <w:rFonts w:ascii="Arial" w:hAnsi="Arial" w:cs="Arial"/>
        </w:rPr>
        <w:t xml:space="preserve"> povinen sepsat protokol o </w:t>
      </w:r>
      <w:r w:rsidRPr="006B20C5">
        <w:rPr>
          <w:rFonts w:ascii="Arial" w:hAnsi="Arial" w:cs="Arial"/>
        </w:rPr>
        <w:t>P</w:t>
      </w:r>
      <w:r w:rsidR="0088591C" w:rsidRPr="006B20C5">
        <w:rPr>
          <w:rFonts w:ascii="Arial" w:hAnsi="Arial" w:cs="Arial"/>
        </w:rPr>
        <w:t xml:space="preserve">ředání a převzetí </w:t>
      </w:r>
      <w:r w:rsidR="0036468F" w:rsidRPr="006B20C5">
        <w:rPr>
          <w:rFonts w:ascii="Arial" w:hAnsi="Arial" w:cs="Arial"/>
        </w:rPr>
        <w:t>Díla</w:t>
      </w:r>
      <w:r w:rsidR="00282DCE">
        <w:rPr>
          <w:rFonts w:ascii="Arial" w:hAnsi="Arial" w:cs="Arial"/>
        </w:rPr>
        <w:t>.</w:t>
      </w:r>
    </w:p>
    <w:p w14:paraId="094905CC" w14:textId="77777777" w:rsidR="004D130A" w:rsidRPr="006B20C5" w:rsidRDefault="0088591C" w:rsidP="00BA56AB">
      <w:pPr>
        <w:pStyle w:val="Odstavecseseznamem"/>
        <w:numPr>
          <w:ilvl w:val="1"/>
          <w:numId w:val="54"/>
        </w:numPr>
        <w:spacing w:after="0" w:line="240" w:lineRule="auto"/>
        <w:ind w:left="709" w:hanging="709"/>
        <w:jc w:val="both"/>
        <w:rPr>
          <w:rFonts w:ascii="Arial" w:hAnsi="Arial" w:cs="Arial"/>
        </w:rPr>
      </w:pPr>
      <w:r w:rsidRPr="006B20C5">
        <w:rPr>
          <w:rFonts w:ascii="Arial" w:hAnsi="Arial" w:cs="Arial"/>
        </w:rPr>
        <w:t xml:space="preserve">Jestliže </w:t>
      </w:r>
      <w:r w:rsidR="0036468F" w:rsidRPr="006B20C5">
        <w:rPr>
          <w:rFonts w:ascii="Arial" w:hAnsi="Arial" w:cs="Arial"/>
        </w:rPr>
        <w:t>Objednatel</w:t>
      </w:r>
      <w:r w:rsidRPr="006B20C5">
        <w:rPr>
          <w:rFonts w:ascii="Arial" w:hAnsi="Arial" w:cs="Arial"/>
        </w:rPr>
        <w:t xml:space="preserve"> odmítne převzít </w:t>
      </w:r>
      <w:r w:rsidR="0036468F" w:rsidRPr="006B20C5">
        <w:rPr>
          <w:rFonts w:ascii="Arial" w:hAnsi="Arial" w:cs="Arial"/>
        </w:rPr>
        <w:t>Dílo</w:t>
      </w:r>
      <w:r w:rsidRPr="006B20C5">
        <w:rPr>
          <w:rFonts w:ascii="Arial" w:hAnsi="Arial" w:cs="Arial"/>
        </w:rPr>
        <w:t xml:space="preserve">, </w:t>
      </w:r>
      <w:proofErr w:type="gramStart"/>
      <w:r w:rsidR="00132B6E" w:rsidRPr="006B20C5">
        <w:rPr>
          <w:rFonts w:ascii="Arial" w:hAnsi="Arial" w:cs="Arial"/>
        </w:rPr>
        <w:t>sepíší</w:t>
      </w:r>
      <w:proofErr w:type="gramEnd"/>
      <w:r w:rsidR="00132B6E" w:rsidRPr="006B20C5">
        <w:rPr>
          <w:rFonts w:ascii="Arial" w:hAnsi="Arial" w:cs="Arial"/>
        </w:rPr>
        <w:t xml:space="preserve"> Smluvní strany</w:t>
      </w:r>
      <w:r w:rsidRPr="006B20C5">
        <w:rPr>
          <w:rFonts w:ascii="Arial" w:hAnsi="Arial" w:cs="Arial"/>
        </w:rPr>
        <w:t xml:space="preserve"> protokol, v němž </w:t>
      </w:r>
      <w:r w:rsidR="00132B6E" w:rsidRPr="006B20C5">
        <w:rPr>
          <w:rFonts w:ascii="Arial" w:hAnsi="Arial" w:cs="Arial"/>
        </w:rPr>
        <w:t>Objednatel uvede</w:t>
      </w:r>
      <w:r w:rsidRPr="006B20C5">
        <w:rPr>
          <w:rFonts w:ascii="Arial" w:hAnsi="Arial" w:cs="Arial"/>
        </w:rPr>
        <w:t xml:space="preserve">, že </w:t>
      </w:r>
      <w:r w:rsidR="0036468F" w:rsidRPr="006B20C5">
        <w:rPr>
          <w:rFonts w:ascii="Arial" w:hAnsi="Arial" w:cs="Arial"/>
        </w:rPr>
        <w:t>D</w:t>
      </w:r>
      <w:r w:rsidRPr="006B20C5">
        <w:rPr>
          <w:rFonts w:ascii="Arial" w:hAnsi="Arial" w:cs="Arial"/>
        </w:rPr>
        <w:t>ílo nepřevzal</w:t>
      </w:r>
      <w:r w:rsidR="00132B6E" w:rsidRPr="006B20C5">
        <w:rPr>
          <w:rFonts w:ascii="Arial" w:hAnsi="Arial" w:cs="Arial"/>
        </w:rPr>
        <w:t xml:space="preserve"> a z jakých konkrétních důvodů</w:t>
      </w:r>
      <w:r w:rsidRPr="006B20C5">
        <w:rPr>
          <w:rFonts w:ascii="Arial" w:hAnsi="Arial" w:cs="Arial"/>
        </w:rPr>
        <w:t>.</w:t>
      </w:r>
    </w:p>
    <w:p w14:paraId="570AA88A" w14:textId="77777777" w:rsidR="00DE74FC" w:rsidRPr="006B20C5" w:rsidRDefault="00DE74FC" w:rsidP="00564F53">
      <w:pPr>
        <w:pStyle w:val="Bodytext40"/>
        <w:widowControl/>
        <w:shd w:val="clear" w:color="auto" w:fill="auto"/>
        <w:spacing w:line="240" w:lineRule="auto"/>
        <w:ind w:left="220" w:firstLine="0"/>
        <w:contextualSpacing/>
        <w:rPr>
          <w:sz w:val="22"/>
          <w:szCs w:val="22"/>
        </w:rPr>
      </w:pPr>
    </w:p>
    <w:p w14:paraId="7E633C78" w14:textId="77777777" w:rsidR="0088591C" w:rsidRPr="006B20C5" w:rsidRDefault="0088591C" w:rsidP="00564F53">
      <w:pPr>
        <w:pStyle w:val="Bodytext40"/>
        <w:keepNext/>
        <w:widowControl/>
        <w:numPr>
          <w:ilvl w:val="0"/>
          <w:numId w:val="54"/>
        </w:numPr>
        <w:shd w:val="clear" w:color="auto" w:fill="auto"/>
        <w:spacing w:line="240" w:lineRule="auto"/>
        <w:ind w:left="1077"/>
        <w:contextualSpacing/>
        <w:rPr>
          <w:sz w:val="22"/>
          <w:szCs w:val="22"/>
        </w:rPr>
      </w:pPr>
      <w:r w:rsidRPr="006B20C5">
        <w:rPr>
          <w:sz w:val="22"/>
          <w:szCs w:val="22"/>
        </w:rPr>
        <w:t>Smluvní pokuty</w:t>
      </w:r>
    </w:p>
    <w:p w14:paraId="4013CEC4" w14:textId="77777777" w:rsidR="00C336BF" w:rsidRPr="006B20C5" w:rsidRDefault="00C336BF" w:rsidP="00564F53">
      <w:pPr>
        <w:pStyle w:val="Bodytext40"/>
        <w:widowControl/>
        <w:shd w:val="clear" w:color="auto" w:fill="auto"/>
        <w:spacing w:line="240" w:lineRule="auto"/>
        <w:ind w:firstLine="0"/>
        <w:contextualSpacing/>
        <w:rPr>
          <w:sz w:val="22"/>
          <w:szCs w:val="22"/>
        </w:rPr>
      </w:pPr>
    </w:p>
    <w:p w14:paraId="52F002C1" w14:textId="33E166CE" w:rsidR="004D130A" w:rsidRPr="00396058" w:rsidRDefault="00566E25" w:rsidP="00396058">
      <w:pPr>
        <w:pStyle w:val="Odstavecseseznamem"/>
        <w:numPr>
          <w:ilvl w:val="1"/>
          <w:numId w:val="54"/>
        </w:numPr>
        <w:spacing w:after="0" w:line="240" w:lineRule="auto"/>
        <w:ind w:left="709" w:hanging="709"/>
        <w:jc w:val="both"/>
        <w:rPr>
          <w:rFonts w:ascii="Arial" w:hAnsi="Arial" w:cs="Arial"/>
        </w:rPr>
      </w:pPr>
      <w:r w:rsidRPr="00396058">
        <w:rPr>
          <w:rFonts w:ascii="Arial" w:hAnsi="Arial" w:cs="Arial"/>
        </w:rPr>
        <w:t>Objednatel</w:t>
      </w:r>
      <w:r w:rsidR="0088591C" w:rsidRPr="00396058">
        <w:rPr>
          <w:rFonts w:ascii="Arial" w:hAnsi="Arial" w:cs="Arial"/>
        </w:rPr>
        <w:t xml:space="preserve"> je oprávněn požadovat po </w:t>
      </w:r>
      <w:r w:rsidRPr="00396058">
        <w:rPr>
          <w:rFonts w:ascii="Arial" w:hAnsi="Arial" w:cs="Arial"/>
        </w:rPr>
        <w:t>Zhotovitel</w:t>
      </w:r>
      <w:r w:rsidR="0088591C" w:rsidRPr="00396058">
        <w:rPr>
          <w:rFonts w:ascii="Arial" w:hAnsi="Arial" w:cs="Arial"/>
        </w:rPr>
        <w:t>i uhrazení smluvní pokuty v případech stanovených v tomto článku.</w:t>
      </w:r>
    </w:p>
    <w:p w14:paraId="5CA67FE0" w14:textId="6515B492" w:rsidR="004D130A" w:rsidRPr="002329CA" w:rsidRDefault="0088591C" w:rsidP="00396058">
      <w:pPr>
        <w:pStyle w:val="Odstavecseseznamem"/>
        <w:numPr>
          <w:ilvl w:val="1"/>
          <w:numId w:val="54"/>
        </w:numPr>
        <w:spacing w:after="0" w:line="240" w:lineRule="auto"/>
        <w:ind w:left="709" w:hanging="709"/>
        <w:jc w:val="both"/>
        <w:rPr>
          <w:rFonts w:ascii="Arial" w:hAnsi="Arial" w:cs="Arial"/>
        </w:rPr>
      </w:pPr>
      <w:r w:rsidRPr="002329CA">
        <w:rPr>
          <w:rFonts w:ascii="Arial" w:hAnsi="Arial" w:cs="Arial"/>
        </w:rPr>
        <w:t xml:space="preserve">V případě prodlení s předáním nebo dokončením </w:t>
      </w:r>
      <w:r w:rsidR="0036468F" w:rsidRPr="002329CA">
        <w:rPr>
          <w:rFonts w:ascii="Arial" w:hAnsi="Arial" w:cs="Arial"/>
        </w:rPr>
        <w:t>Díla</w:t>
      </w:r>
      <w:r w:rsidRPr="002329CA">
        <w:rPr>
          <w:rFonts w:ascii="Arial" w:hAnsi="Arial" w:cs="Arial"/>
        </w:rPr>
        <w:t xml:space="preserve"> z </w:t>
      </w:r>
      <w:r w:rsidR="00E414E0" w:rsidRPr="002329CA">
        <w:rPr>
          <w:rFonts w:ascii="Arial" w:hAnsi="Arial" w:cs="Arial"/>
        </w:rPr>
        <w:t>důvodů</w:t>
      </w:r>
      <w:r w:rsidRPr="002329CA">
        <w:rPr>
          <w:rFonts w:ascii="Arial" w:hAnsi="Arial" w:cs="Arial"/>
        </w:rPr>
        <w:t xml:space="preserve"> na straně </w:t>
      </w:r>
      <w:r w:rsidR="00566E25" w:rsidRPr="002329CA">
        <w:rPr>
          <w:rFonts w:ascii="Arial" w:hAnsi="Arial" w:cs="Arial"/>
        </w:rPr>
        <w:t>Zhotovitel</w:t>
      </w:r>
      <w:r w:rsidRPr="002329CA">
        <w:rPr>
          <w:rFonts w:ascii="Arial" w:hAnsi="Arial" w:cs="Arial"/>
        </w:rPr>
        <w:t xml:space="preserve">e </w:t>
      </w:r>
      <w:r w:rsidR="00E414E0" w:rsidRPr="002329CA">
        <w:rPr>
          <w:rFonts w:ascii="Arial" w:hAnsi="Arial" w:cs="Arial"/>
        </w:rPr>
        <w:t>má</w:t>
      </w:r>
      <w:r w:rsidRPr="002329CA">
        <w:rPr>
          <w:rFonts w:ascii="Arial" w:hAnsi="Arial" w:cs="Arial"/>
        </w:rPr>
        <w:t xml:space="preserve"> </w:t>
      </w:r>
      <w:r w:rsidR="00566E25" w:rsidRPr="002329CA">
        <w:rPr>
          <w:rFonts w:ascii="Arial" w:hAnsi="Arial" w:cs="Arial"/>
        </w:rPr>
        <w:t>Zhotovitel</w:t>
      </w:r>
      <w:r w:rsidRPr="002329CA">
        <w:rPr>
          <w:rFonts w:ascii="Arial" w:hAnsi="Arial" w:cs="Arial"/>
        </w:rPr>
        <w:t xml:space="preserve"> povinnost uhradit </w:t>
      </w:r>
      <w:r w:rsidR="0036468F" w:rsidRPr="002329CA">
        <w:rPr>
          <w:rFonts w:ascii="Arial" w:hAnsi="Arial" w:cs="Arial"/>
        </w:rPr>
        <w:t>Objednatel</w:t>
      </w:r>
      <w:r w:rsidRPr="002329CA">
        <w:rPr>
          <w:rFonts w:ascii="Arial" w:hAnsi="Arial" w:cs="Arial"/>
        </w:rPr>
        <w:t xml:space="preserve">i smluvní pokutu ve výši </w:t>
      </w:r>
      <w:proofErr w:type="gramStart"/>
      <w:r w:rsidR="00D13BE7">
        <w:rPr>
          <w:rFonts w:ascii="Arial" w:hAnsi="Arial" w:cs="Arial"/>
        </w:rPr>
        <w:t>2</w:t>
      </w:r>
      <w:r w:rsidR="002329CA" w:rsidRPr="002329CA">
        <w:rPr>
          <w:rFonts w:ascii="Arial" w:hAnsi="Arial" w:cs="Arial"/>
        </w:rPr>
        <w:t>.</w:t>
      </w:r>
      <w:r w:rsidRPr="002329CA">
        <w:rPr>
          <w:rFonts w:ascii="Arial" w:hAnsi="Arial" w:cs="Arial"/>
        </w:rPr>
        <w:t>000,-</w:t>
      </w:r>
      <w:proofErr w:type="gramEnd"/>
      <w:r w:rsidRPr="002329CA">
        <w:rPr>
          <w:rFonts w:ascii="Arial" w:hAnsi="Arial" w:cs="Arial"/>
        </w:rPr>
        <w:t xml:space="preserve"> Kč za každý den prodlen</w:t>
      </w:r>
      <w:r w:rsidR="00E414E0" w:rsidRPr="002329CA">
        <w:rPr>
          <w:rFonts w:ascii="Arial" w:hAnsi="Arial" w:cs="Arial"/>
        </w:rPr>
        <w:t>í</w:t>
      </w:r>
      <w:r w:rsidRPr="002329CA">
        <w:rPr>
          <w:rFonts w:ascii="Arial" w:hAnsi="Arial" w:cs="Arial"/>
        </w:rPr>
        <w:t>.</w:t>
      </w:r>
    </w:p>
    <w:p w14:paraId="139D1989" w14:textId="00186442" w:rsidR="004D130A" w:rsidRPr="00B84829" w:rsidRDefault="0088591C" w:rsidP="00396058">
      <w:pPr>
        <w:pStyle w:val="Odstavecseseznamem"/>
        <w:numPr>
          <w:ilvl w:val="1"/>
          <w:numId w:val="54"/>
        </w:numPr>
        <w:spacing w:after="0" w:line="240" w:lineRule="auto"/>
        <w:ind w:left="709" w:hanging="709"/>
        <w:jc w:val="both"/>
        <w:rPr>
          <w:rFonts w:ascii="Arial" w:hAnsi="Arial" w:cs="Arial"/>
        </w:rPr>
      </w:pPr>
      <w:r w:rsidRPr="00B84829">
        <w:rPr>
          <w:rFonts w:ascii="Arial" w:hAnsi="Arial" w:cs="Arial"/>
        </w:rPr>
        <w:t xml:space="preserve">Při prodlení s odstraněním vad a nedodělků oproti lhůtám, jež byly </w:t>
      </w:r>
      <w:r w:rsidR="0036468F" w:rsidRPr="00B84829">
        <w:rPr>
          <w:rFonts w:ascii="Arial" w:hAnsi="Arial" w:cs="Arial"/>
        </w:rPr>
        <w:t>Objednatel</w:t>
      </w:r>
      <w:r w:rsidRPr="00B84829">
        <w:rPr>
          <w:rFonts w:ascii="Arial" w:hAnsi="Arial" w:cs="Arial"/>
        </w:rPr>
        <w:t xml:space="preserve">em stanoveny v </w:t>
      </w:r>
      <w:r w:rsidR="00E414E0" w:rsidRPr="00B84829">
        <w:rPr>
          <w:rFonts w:ascii="Arial" w:hAnsi="Arial" w:cs="Arial"/>
        </w:rPr>
        <w:t>P</w:t>
      </w:r>
      <w:r w:rsidRPr="00B84829">
        <w:rPr>
          <w:rFonts w:ascii="Arial" w:hAnsi="Arial" w:cs="Arial"/>
        </w:rPr>
        <w:t xml:space="preserve">rotokolu </w:t>
      </w:r>
      <w:r w:rsidR="00E414E0" w:rsidRPr="00B84829">
        <w:rPr>
          <w:rFonts w:ascii="Arial" w:hAnsi="Arial" w:cs="Arial"/>
        </w:rPr>
        <w:t>má</w:t>
      </w:r>
      <w:r w:rsidRPr="00B84829">
        <w:rPr>
          <w:rFonts w:ascii="Arial" w:hAnsi="Arial" w:cs="Arial"/>
        </w:rPr>
        <w:t xml:space="preserve"> </w:t>
      </w:r>
      <w:r w:rsidR="00566E25" w:rsidRPr="00B84829">
        <w:rPr>
          <w:rFonts w:ascii="Arial" w:hAnsi="Arial" w:cs="Arial"/>
        </w:rPr>
        <w:t>Zhotovitel</w:t>
      </w:r>
      <w:r w:rsidRPr="00B84829">
        <w:rPr>
          <w:rFonts w:ascii="Arial" w:hAnsi="Arial" w:cs="Arial"/>
        </w:rPr>
        <w:t xml:space="preserve"> povinnost uhradit </w:t>
      </w:r>
      <w:r w:rsidR="0036468F" w:rsidRPr="00B84829">
        <w:rPr>
          <w:rFonts w:ascii="Arial" w:hAnsi="Arial" w:cs="Arial"/>
        </w:rPr>
        <w:t>Objednatel</w:t>
      </w:r>
      <w:r w:rsidRPr="00B84829">
        <w:rPr>
          <w:rFonts w:ascii="Arial" w:hAnsi="Arial" w:cs="Arial"/>
        </w:rPr>
        <w:t xml:space="preserve">i smluvní pokutu ve výši </w:t>
      </w:r>
      <w:r w:rsidR="00D13BE7">
        <w:rPr>
          <w:rFonts w:ascii="Arial" w:hAnsi="Arial" w:cs="Arial"/>
        </w:rPr>
        <w:t>2</w:t>
      </w:r>
      <w:r w:rsidRPr="00B84829">
        <w:rPr>
          <w:rFonts w:ascii="Arial" w:hAnsi="Arial" w:cs="Arial"/>
        </w:rPr>
        <w:t xml:space="preserve">00,- </w:t>
      </w:r>
      <w:r w:rsidR="00E414E0" w:rsidRPr="00B84829">
        <w:rPr>
          <w:rFonts w:ascii="Arial" w:hAnsi="Arial" w:cs="Arial"/>
        </w:rPr>
        <w:t xml:space="preserve">Kč </w:t>
      </w:r>
      <w:r w:rsidRPr="00B84829">
        <w:rPr>
          <w:rFonts w:ascii="Arial" w:hAnsi="Arial" w:cs="Arial"/>
        </w:rPr>
        <w:t xml:space="preserve">za každou </w:t>
      </w:r>
      <w:r w:rsidR="00E414E0" w:rsidRPr="00B84829">
        <w:rPr>
          <w:rFonts w:ascii="Arial" w:hAnsi="Arial" w:cs="Arial"/>
        </w:rPr>
        <w:t xml:space="preserve">jednotlivou </w:t>
      </w:r>
      <w:r w:rsidRPr="00B84829">
        <w:rPr>
          <w:rFonts w:ascii="Arial" w:hAnsi="Arial" w:cs="Arial"/>
        </w:rPr>
        <w:t>vadu</w:t>
      </w:r>
      <w:r w:rsidR="00E414E0" w:rsidRPr="00B84829">
        <w:rPr>
          <w:rFonts w:ascii="Arial" w:hAnsi="Arial" w:cs="Arial"/>
        </w:rPr>
        <w:t xml:space="preserve"> nebo</w:t>
      </w:r>
      <w:r w:rsidRPr="00B84829">
        <w:rPr>
          <w:rFonts w:ascii="Arial" w:hAnsi="Arial" w:cs="Arial"/>
        </w:rPr>
        <w:t xml:space="preserve"> nedodělek a </w:t>
      </w:r>
      <w:r w:rsidR="00E414E0" w:rsidRPr="00B84829">
        <w:rPr>
          <w:rFonts w:ascii="Arial" w:hAnsi="Arial" w:cs="Arial"/>
        </w:rPr>
        <w:t xml:space="preserve">každý </w:t>
      </w:r>
      <w:r w:rsidRPr="00B84829">
        <w:rPr>
          <w:rFonts w:ascii="Arial" w:hAnsi="Arial" w:cs="Arial"/>
        </w:rPr>
        <w:t>den prodlení.</w:t>
      </w:r>
    </w:p>
    <w:p w14:paraId="6E06C236" w14:textId="77777777" w:rsidR="004D130A" w:rsidRPr="00B84829" w:rsidRDefault="0088591C" w:rsidP="00396058">
      <w:pPr>
        <w:pStyle w:val="Odstavecseseznamem"/>
        <w:numPr>
          <w:ilvl w:val="1"/>
          <w:numId w:val="54"/>
        </w:numPr>
        <w:spacing w:after="0" w:line="240" w:lineRule="auto"/>
        <w:ind w:left="709" w:hanging="709"/>
        <w:jc w:val="both"/>
        <w:rPr>
          <w:rFonts w:ascii="Arial" w:hAnsi="Arial" w:cs="Arial"/>
        </w:rPr>
      </w:pPr>
      <w:r w:rsidRPr="00B84829">
        <w:rPr>
          <w:rFonts w:ascii="Arial" w:hAnsi="Arial" w:cs="Arial"/>
        </w:rPr>
        <w:t xml:space="preserve">Smluvní pokutu může </w:t>
      </w:r>
      <w:r w:rsidR="0036468F" w:rsidRPr="00B84829">
        <w:rPr>
          <w:rFonts w:ascii="Arial" w:hAnsi="Arial" w:cs="Arial"/>
        </w:rPr>
        <w:t>Objednatel</w:t>
      </w:r>
      <w:r w:rsidRPr="00B84829">
        <w:rPr>
          <w:rFonts w:ascii="Arial" w:hAnsi="Arial" w:cs="Arial"/>
        </w:rPr>
        <w:t xml:space="preserve"> započíst oproti </w:t>
      </w:r>
      <w:r w:rsidR="00E414E0" w:rsidRPr="00B84829">
        <w:rPr>
          <w:rFonts w:ascii="Arial" w:hAnsi="Arial" w:cs="Arial"/>
        </w:rPr>
        <w:t xml:space="preserve">kterékoli </w:t>
      </w:r>
      <w:r w:rsidRPr="00B84829">
        <w:rPr>
          <w:rFonts w:ascii="Arial" w:hAnsi="Arial" w:cs="Arial"/>
        </w:rPr>
        <w:t xml:space="preserve">pohledávce </w:t>
      </w:r>
      <w:r w:rsidR="00566E25" w:rsidRPr="00B84829">
        <w:rPr>
          <w:rFonts w:ascii="Arial" w:hAnsi="Arial" w:cs="Arial"/>
        </w:rPr>
        <w:t>Zhotovitel</w:t>
      </w:r>
      <w:r w:rsidRPr="00B84829">
        <w:rPr>
          <w:rFonts w:ascii="Arial" w:hAnsi="Arial" w:cs="Arial"/>
        </w:rPr>
        <w:t xml:space="preserve">e z titulu úhrady části ceny </w:t>
      </w:r>
      <w:r w:rsidR="0036468F" w:rsidRPr="00B84829">
        <w:rPr>
          <w:rFonts w:ascii="Arial" w:hAnsi="Arial" w:cs="Arial"/>
        </w:rPr>
        <w:t>Díla</w:t>
      </w:r>
      <w:r w:rsidRPr="00B84829">
        <w:rPr>
          <w:rFonts w:ascii="Arial" w:hAnsi="Arial" w:cs="Arial"/>
        </w:rPr>
        <w:t xml:space="preserve">, kterou uplatnil nebo uplatní </w:t>
      </w:r>
      <w:r w:rsidR="00566E25" w:rsidRPr="00B84829">
        <w:rPr>
          <w:rFonts w:ascii="Arial" w:hAnsi="Arial" w:cs="Arial"/>
        </w:rPr>
        <w:t>Zhotovitel</w:t>
      </w:r>
      <w:r w:rsidRPr="00B84829">
        <w:rPr>
          <w:rFonts w:ascii="Arial" w:hAnsi="Arial" w:cs="Arial"/>
        </w:rPr>
        <w:t xml:space="preserve"> vystavením </w:t>
      </w:r>
      <w:r w:rsidR="00E414E0" w:rsidRPr="00B84829">
        <w:rPr>
          <w:rFonts w:ascii="Arial" w:hAnsi="Arial" w:cs="Arial"/>
        </w:rPr>
        <w:t>faktury</w:t>
      </w:r>
      <w:r w:rsidRPr="00B84829">
        <w:rPr>
          <w:rFonts w:ascii="Arial" w:hAnsi="Arial" w:cs="Arial"/>
        </w:rPr>
        <w:t>.</w:t>
      </w:r>
    </w:p>
    <w:p w14:paraId="2D21EC94" w14:textId="7AE39613" w:rsidR="003C2F57" w:rsidRPr="0023604B" w:rsidRDefault="0088591C" w:rsidP="00A21C18">
      <w:pPr>
        <w:pStyle w:val="Odstavecseseznamem"/>
        <w:numPr>
          <w:ilvl w:val="1"/>
          <w:numId w:val="54"/>
        </w:numPr>
        <w:spacing w:after="0" w:line="240" w:lineRule="auto"/>
        <w:ind w:left="709" w:hanging="709"/>
        <w:jc w:val="both"/>
        <w:rPr>
          <w:rFonts w:ascii="Arial" w:hAnsi="Arial" w:cs="Arial"/>
        </w:rPr>
      </w:pPr>
      <w:r w:rsidRPr="0023604B">
        <w:rPr>
          <w:rFonts w:ascii="Arial" w:hAnsi="Arial" w:cs="Arial"/>
        </w:rPr>
        <w:t xml:space="preserve">Uhrazením smluvní pokuty není dotčeno právo poškozené </w:t>
      </w:r>
      <w:r w:rsidR="00D707E1" w:rsidRPr="0023604B">
        <w:rPr>
          <w:rFonts w:ascii="Arial" w:hAnsi="Arial" w:cs="Arial"/>
        </w:rPr>
        <w:t>S</w:t>
      </w:r>
      <w:r w:rsidRPr="0023604B">
        <w:rPr>
          <w:rFonts w:ascii="Arial" w:hAnsi="Arial" w:cs="Arial"/>
        </w:rPr>
        <w:t xml:space="preserve">mluvní strany domáhat se náhrady </w:t>
      </w:r>
      <w:r w:rsidR="00D707E1" w:rsidRPr="0023604B">
        <w:rPr>
          <w:rFonts w:ascii="Arial" w:hAnsi="Arial" w:cs="Arial"/>
        </w:rPr>
        <w:t>veškeré újmy</w:t>
      </w:r>
      <w:r w:rsidRPr="0023604B">
        <w:rPr>
          <w:rFonts w:ascii="Arial" w:hAnsi="Arial" w:cs="Arial"/>
        </w:rPr>
        <w:t xml:space="preserve">, </w:t>
      </w:r>
      <w:r w:rsidR="00D707E1" w:rsidRPr="0023604B">
        <w:rPr>
          <w:rFonts w:ascii="Arial" w:hAnsi="Arial" w:cs="Arial"/>
        </w:rPr>
        <w:t>která</w:t>
      </w:r>
      <w:r w:rsidRPr="0023604B">
        <w:rPr>
          <w:rFonts w:ascii="Arial" w:hAnsi="Arial" w:cs="Arial"/>
        </w:rPr>
        <w:t xml:space="preserve"> jí vznikla porušením smluvní povinnosti, které se smluvní pokuta týká.</w:t>
      </w:r>
    </w:p>
    <w:p w14:paraId="097DB5E5" w14:textId="77777777" w:rsidR="0088591C" w:rsidRPr="006B20C5" w:rsidRDefault="0088591C" w:rsidP="00564F53">
      <w:pPr>
        <w:pStyle w:val="Bodytext40"/>
        <w:widowControl/>
        <w:numPr>
          <w:ilvl w:val="0"/>
          <w:numId w:val="54"/>
        </w:numPr>
        <w:shd w:val="clear" w:color="auto" w:fill="auto"/>
        <w:spacing w:line="240" w:lineRule="auto"/>
        <w:contextualSpacing/>
        <w:rPr>
          <w:sz w:val="22"/>
          <w:szCs w:val="22"/>
        </w:rPr>
      </w:pPr>
      <w:r w:rsidRPr="006B20C5">
        <w:rPr>
          <w:sz w:val="22"/>
          <w:szCs w:val="22"/>
        </w:rPr>
        <w:t>Záruky</w:t>
      </w:r>
    </w:p>
    <w:p w14:paraId="36B7DAA6" w14:textId="77777777" w:rsidR="00C336BF" w:rsidRPr="006B20C5" w:rsidRDefault="00C336BF" w:rsidP="00EB657B">
      <w:pPr>
        <w:pStyle w:val="Bodytext40"/>
        <w:widowControl/>
        <w:shd w:val="clear" w:color="auto" w:fill="auto"/>
        <w:spacing w:line="240" w:lineRule="auto"/>
        <w:ind w:left="709" w:hanging="709"/>
        <w:contextualSpacing/>
        <w:rPr>
          <w:sz w:val="22"/>
          <w:szCs w:val="22"/>
        </w:rPr>
      </w:pPr>
    </w:p>
    <w:p w14:paraId="464BDE95" w14:textId="0C757453" w:rsidR="004D130A" w:rsidRPr="00EB657B" w:rsidRDefault="0088591C" w:rsidP="00EB657B">
      <w:pPr>
        <w:pStyle w:val="Odstavecseseznamem"/>
        <w:numPr>
          <w:ilvl w:val="1"/>
          <w:numId w:val="54"/>
        </w:numPr>
        <w:spacing w:after="0" w:line="240" w:lineRule="auto"/>
        <w:ind w:left="709" w:hanging="709"/>
        <w:jc w:val="both"/>
        <w:rPr>
          <w:rFonts w:ascii="Arial" w:hAnsi="Arial" w:cs="Arial"/>
        </w:rPr>
      </w:pPr>
      <w:r w:rsidRPr="00EB657B">
        <w:rPr>
          <w:rFonts w:ascii="Arial" w:hAnsi="Arial" w:cs="Arial"/>
        </w:rPr>
        <w:t xml:space="preserve">Za všechny vady </w:t>
      </w:r>
      <w:r w:rsidR="0036468F" w:rsidRPr="00EB657B">
        <w:rPr>
          <w:rFonts w:ascii="Arial" w:hAnsi="Arial" w:cs="Arial"/>
        </w:rPr>
        <w:t>Díla</w:t>
      </w:r>
      <w:r w:rsidRPr="00EB657B">
        <w:rPr>
          <w:rFonts w:ascii="Arial" w:hAnsi="Arial" w:cs="Arial"/>
        </w:rPr>
        <w:t xml:space="preserve">, které se vyskytnou po </w:t>
      </w:r>
      <w:r w:rsidR="00D707E1" w:rsidRPr="00EB657B">
        <w:rPr>
          <w:rFonts w:ascii="Arial" w:hAnsi="Arial" w:cs="Arial"/>
        </w:rPr>
        <w:t>P</w:t>
      </w:r>
      <w:r w:rsidRPr="00EB657B">
        <w:rPr>
          <w:rFonts w:ascii="Arial" w:hAnsi="Arial" w:cs="Arial"/>
        </w:rPr>
        <w:t xml:space="preserve">řevzetí </w:t>
      </w:r>
      <w:r w:rsidR="00D707E1" w:rsidRPr="00EB657B">
        <w:rPr>
          <w:rFonts w:ascii="Arial" w:hAnsi="Arial" w:cs="Arial"/>
        </w:rPr>
        <w:t xml:space="preserve">a převzetí </w:t>
      </w:r>
      <w:r w:rsidR="0036468F" w:rsidRPr="00EB657B">
        <w:rPr>
          <w:rFonts w:ascii="Arial" w:hAnsi="Arial" w:cs="Arial"/>
        </w:rPr>
        <w:t>Díla</w:t>
      </w:r>
      <w:r w:rsidRPr="00EB657B">
        <w:rPr>
          <w:rFonts w:ascii="Arial" w:hAnsi="Arial" w:cs="Arial"/>
        </w:rPr>
        <w:t xml:space="preserve"> </w:t>
      </w:r>
      <w:r w:rsidR="0036468F" w:rsidRPr="00EB657B">
        <w:rPr>
          <w:rFonts w:ascii="Arial" w:hAnsi="Arial" w:cs="Arial"/>
        </w:rPr>
        <w:t>Objednatel</w:t>
      </w:r>
      <w:r w:rsidRPr="00EB657B">
        <w:rPr>
          <w:rFonts w:ascii="Arial" w:hAnsi="Arial" w:cs="Arial"/>
        </w:rPr>
        <w:t xml:space="preserve">em v záručních lhůtách nese odpovědnost </w:t>
      </w:r>
      <w:r w:rsidR="00566E25" w:rsidRPr="00EB657B">
        <w:rPr>
          <w:rFonts w:ascii="Arial" w:hAnsi="Arial" w:cs="Arial"/>
        </w:rPr>
        <w:t>Zhotovitel</w:t>
      </w:r>
      <w:r w:rsidRPr="00EB657B">
        <w:rPr>
          <w:rFonts w:ascii="Arial" w:hAnsi="Arial" w:cs="Arial"/>
        </w:rPr>
        <w:t>.</w:t>
      </w:r>
    </w:p>
    <w:p w14:paraId="67A6D085" w14:textId="51514A29" w:rsidR="0088591C" w:rsidRPr="006B20C5" w:rsidRDefault="0088591C" w:rsidP="00EB657B">
      <w:pPr>
        <w:pStyle w:val="Odstavecseseznamem"/>
        <w:numPr>
          <w:ilvl w:val="1"/>
          <w:numId w:val="54"/>
        </w:numPr>
        <w:spacing w:after="0" w:line="240" w:lineRule="auto"/>
        <w:ind w:left="709" w:hanging="709"/>
        <w:jc w:val="both"/>
        <w:rPr>
          <w:rFonts w:ascii="Arial" w:hAnsi="Arial" w:cs="Arial"/>
        </w:rPr>
      </w:pPr>
      <w:bookmarkStart w:id="9" w:name="_Ref36821062"/>
      <w:r w:rsidRPr="006B20C5">
        <w:rPr>
          <w:rFonts w:ascii="Arial" w:hAnsi="Arial" w:cs="Arial"/>
        </w:rPr>
        <w:lastRenderedPageBreak/>
        <w:t xml:space="preserve">Tyto vady je </w:t>
      </w:r>
      <w:r w:rsidR="00566E25" w:rsidRPr="006B20C5">
        <w:rPr>
          <w:rFonts w:ascii="Arial" w:hAnsi="Arial" w:cs="Arial"/>
        </w:rPr>
        <w:t>Zhotovitel</w:t>
      </w:r>
      <w:r w:rsidRPr="006B20C5">
        <w:rPr>
          <w:rFonts w:ascii="Arial" w:hAnsi="Arial" w:cs="Arial"/>
        </w:rPr>
        <w:t xml:space="preserve"> povinen bezplatně odstranit v souladu s níže uvedenými podmínkami. Práva z odpovědnosti za vady </w:t>
      </w:r>
      <w:r w:rsidR="0036468F" w:rsidRPr="006B20C5">
        <w:rPr>
          <w:rFonts w:ascii="Arial" w:hAnsi="Arial" w:cs="Arial"/>
        </w:rPr>
        <w:t>Díla</w:t>
      </w:r>
      <w:r w:rsidRPr="006B20C5">
        <w:rPr>
          <w:rFonts w:ascii="Arial" w:hAnsi="Arial" w:cs="Arial"/>
        </w:rPr>
        <w:t xml:space="preserve"> musí </w:t>
      </w:r>
      <w:r w:rsidR="0036468F" w:rsidRPr="006B20C5">
        <w:rPr>
          <w:rFonts w:ascii="Arial" w:hAnsi="Arial" w:cs="Arial"/>
        </w:rPr>
        <w:t>Objednatel</w:t>
      </w:r>
      <w:r w:rsidRPr="006B20C5">
        <w:rPr>
          <w:rFonts w:ascii="Arial" w:hAnsi="Arial" w:cs="Arial"/>
        </w:rPr>
        <w:t xml:space="preserve"> uplatnit u </w:t>
      </w:r>
      <w:r w:rsidR="00566E25" w:rsidRPr="006B20C5">
        <w:rPr>
          <w:rFonts w:ascii="Arial" w:hAnsi="Arial" w:cs="Arial"/>
        </w:rPr>
        <w:t>Zhotovitel</w:t>
      </w:r>
      <w:r w:rsidRPr="006B20C5">
        <w:rPr>
          <w:rFonts w:ascii="Arial" w:hAnsi="Arial" w:cs="Arial"/>
        </w:rPr>
        <w:t>e v</w:t>
      </w:r>
      <w:r w:rsidR="00C43EB5">
        <w:rPr>
          <w:rFonts w:ascii="Arial" w:hAnsi="Arial" w:cs="Arial"/>
        </w:rPr>
        <w:t> </w:t>
      </w:r>
      <w:r w:rsidRPr="006B20C5">
        <w:rPr>
          <w:rFonts w:ascii="Arial" w:hAnsi="Arial" w:cs="Arial"/>
        </w:rPr>
        <w:t>odpovídající</w:t>
      </w:r>
      <w:r w:rsidR="00C43EB5">
        <w:rPr>
          <w:rFonts w:ascii="Arial" w:hAnsi="Arial" w:cs="Arial"/>
        </w:rPr>
        <w:t xml:space="preserve"> </w:t>
      </w:r>
      <w:r w:rsidRPr="006B20C5">
        <w:rPr>
          <w:rFonts w:ascii="Arial" w:hAnsi="Arial" w:cs="Arial"/>
        </w:rPr>
        <w:t>záruční dob</w:t>
      </w:r>
      <w:bookmarkEnd w:id="9"/>
      <w:r w:rsidR="00C43EB5">
        <w:rPr>
          <w:rFonts w:ascii="Arial" w:hAnsi="Arial" w:cs="Arial"/>
        </w:rPr>
        <w:t xml:space="preserve">ě </w:t>
      </w:r>
      <w:r w:rsidR="00D13BE7">
        <w:rPr>
          <w:rFonts w:ascii="Arial" w:hAnsi="Arial" w:cs="Arial"/>
        </w:rPr>
        <w:t>24</w:t>
      </w:r>
      <w:r w:rsidR="00C43EB5" w:rsidRPr="00C43EB5">
        <w:rPr>
          <w:rFonts w:ascii="Arial" w:hAnsi="Arial" w:cs="Arial"/>
        </w:rPr>
        <w:t xml:space="preserve"> měsíců</w:t>
      </w:r>
      <w:r w:rsidR="00C43EB5">
        <w:rPr>
          <w:rFonts w:ascii="Arial" w:hAnsi="Arial" w:cs="Arial"/>
        </w:rPr>
        <w:t>.</w:t>
      </w:r>
    </w:p>
    <w:p w14:paraId="7977943A" w14:textId="77777777" w:rsidR="004D130A" w:rsidRPr="006B20C5" w:rsidRDefault="0088591C" w:rsidP="00EB657B">
      <w:pPr>
        <w:pStyle w:val="Odstavecseseznamem"/>
        <w:numPr>
          <w:ilvl w:val="1"/>
          <w:numId w:val="54"/>
        </w:numPr>
        <w:spacing w:after="0" w:line="240" w:lineRule="auto"/>
        <w:ind w:left="709" w:hanging="709"/>
        <w:jc w:val="both"/>
        <w:rPr>
          <w:rFonts w:ascii="Arial" w:hAnsi="Arial" w:cs="Arial"/>
        </w:rPr>
      </w:pPr>
      <w:r w:rsidRPr="006B20C5">
        <w:rPr>
          <w:rFonts w:ascii="Arial" w:hAnsi="Arial" w:cs="Arial"/>
        </w:rPr>
        <w:t xml:space="preserve">Zhotovitel neodpovídá za vady, které byly po převzetí </w:t>
      </w:r>
      <w:r w:rsidR="0036468F" w:rsidRPr="006B20C5">
        <w:rPr>
          <w:rFonts w:ascii="Arial" w:hAnsi="Arial" w:cs="Arial"/>
        </w:rPr>
        <w:t>Díla</w:t>
      </w:r>
      <w:r w:rsidRPr="006B20C5">
        <w:rPr>
          <w:rFonts w:ascii="Arial" w:hAnsi="Arial" w:cs="Arial"/>
        </w:rPr>
        <w:t xml:space="preserve"> prokazatelně způsobeny </w:t>
      </w:r>
      <w:r w:rsidR="0036468F" w:rsidRPr="006B20C5">
        <w:rPr>
          <w:rFonts w:ascii="Arial" w:hAnsi="Arial" w:cs="Arial"/>
        </w:rPr>
        <w:t>Objednatel</w:t>
      </w:r>
      <w:r w:rsidRPr="006B20C5">
        <w:rPr>
          <w:rFonts w:ascii="Arial" w:hAnsi="Arial" w:cs="Arial"/>
        </w:rPr>
        <w:t>em nebo zásahem vyšší moci nebo třetími osobami.</w:t>
      </w:r>
    </w:p>
    <w:p w14:paraId="7B7E702D" w14:textId="0681020A" w:rsidR="004D130A" w:rsidRPr="006B20C5" w:rsidRDefault="00566E25" w:rsidP="00EB657B">
      <w:pPr>
        <w:pStyle w:val="Odstavecseseznamem"/>
        <w:numPr>
          <w:ilvl w:val="1"/>
          <w:numId w:val="54"/>
        </w:numPr>
        <w:spacing w:after="0" w:line="240" w:lineRule="auto"/>
        <w:ind w:left="709" w:hanging="709"/>
        <w:jc w:val="both"/>
        <w:rPr>
          <w:rFonts w:ascii="Arial" w:hAnsi="Arial" w:cs="Arial"/>
        </w:rPr>
      </w:pPr>
      <w:r w:rsidRPr="006B20C5">
        <w:rPr>
          <w:rFonts w:ascii="Arial" w:hAnsi="Arial" w:cs="Arial"/>
        </w:rPr>
        <w:t>Objednatel</w:t>
      </w:r>
      <w:r w:rsidR="0088591C" w:rsidRPr="006B20C5">
        <w:rPr>
          <w:rFonts w:ascii="Arial" w:hAnsi="Arial" w:cs="Arial"/>
        </w:rPr>
        <w:t xml:space="preserve"> se zavazuje uplatnit nárok na odstranění vady u </w:t>
      </w:r>
      <w:r w:rsidRPr="006B20C5">
        <w:rPr>
          <w:rFonts w:ascii="Arial" w:hAnsi="Arial" w:cs="Arial"/>
        </w:rPr>
        <w:t>Zhotovitel</w:t>
      </w:r>
      <w:r w:rsidR="0088591C" w:rsidRPr="006B20C5">
        <w:rPr>
          <w:rFonts w:ascii="Arial" w:hAnsi="Arial" w:cs="Arial"/>
        </w:rPr>
        <w:t>e bezodkladně.</w:t>
      </w:r>
    </w:p>
    <w:p w14:paraId="3883E827" w14:textId="77777777" w:rsidR="00DE74FC" w:rsidRPr="006B20C5" w:rsidRDefault="00DE74FC" w:rsidP="00564F53">
      <w:pPr>
        <w:pStyle w:val="Bodytext40"/>
        <w:widowControl/>
        <w:shd w:val="clear" w:color="auto" w:fill="auto"/>
        <w:spacing w:line="240" w:lineRule="auto"/>
        <w:ind w:firstLine="0"/>
        <w:contextualSpacing/>
        <w:rPr>
          <w:sz w:val="22"/>
          <w:szCs w:val="22"/>
        </w:rPr>
      </w:pPr>
    </w:p>
    <w:p w14:paraId="376DE481" w14:textId="77777777" w:rsidR="0088591C" w:rsidRPr="006B20C5" w:rsidRDefault="0088591C" w:rsidP="00564F53">
      <w:pPr>
        <w:pStyle w:val="Bodytext40"/>
        <w:widowControl/>
        <w:numPr>
          <w:ilvl w:val="0"/>
          <w:numId w:val="54"/>
        </w:numPr>
        <w:shd w:val="clear" w:color="auto" w:fill="auto"/>
        <w:spacing w:line="240" w:lineRule="auto"/>
        <w:contextualSpacing/>
        <w:rPr>
          <w:sz w:val="22"/>
          <w:szCs w:val="22"/>
        </w:rPr>
      </w:pPr>
      <w:r w:rsidRPr="006B20C5">
        <w:rPr>
          <w:sz w:val="22"/>
          <w:szCs w:val="22"/>
        </w:rPr>
        <w:t>Bezpečnost a ochrana zdraví</w:t>
      </w:r>
    </w:p>
    <w:p w14:paraId="0DE3F585" w14:textId="77777777" w:rsidR="00C336BF" w:rsidRPr="006B20C5" w:rsidRDefault="00C336BF" w:rsidP="00564F53">
      <w:pPr>
        <w:pStyle w:val="Bodytext40"/>
        <w:widowControl/>
        <w:shd w:val="clear" w:color="auto" w:fill="auto"/>
        <w:spacing w:line="240" w:lineRule="auto"/>
        <w:ind w:firstLine="0"/>
        <w:contextualSpacing/>
        <w:rPr>
          <w:sz w:val="22"/>
          <w:szCs w:val="22"/>
        </w:rPr>
      </w:pPr>
    </w:p>
    <w:p w14:paraId="7D4E9BD2" w14:textId="0706F060" w:rsidR="004D130A" w:rsidRPr="008B1364" w:rsidRDefault="0088591C" w:rsidP="008B1364">
      <w:pPr>
        <w:pStyle w:val="Odstavecseseznamem"/>
        <w:numPr>
          <w:ilvl w:val="1"/>
          <w:numId w:val="54"/>
        </w:numPr>
        <w:spacing w:after="0" w:line="240" w:lineRule="auto"/>
        <w:ind w:left="709" w:hanging="709"/>
        <w:jc w:val="both"/>
        <w:rPr>
          <w:rFonts w:ascii="Arial" w:hAnsi="Arial" w:cs="Arial"/>
        </w:rPr>
      </w:pPr>
      <w:r w:rsidRPr="008B1364">
        <w:rPr>
          <w:rFonts w:ascii="Arial" w:hAnsi="Arial" w:cs="Arial"/>
        </w:rPr>
        <w:t xml:space="preserve">Zhotovitel je povinen při provádění </w:t>
      </w:r>
      <w:r w:rsidR="0036468F" w:rsidRPr="008B1364">
        <w:rPr>
          <w:rFonts w:ascii="Arial" w:hAnsi="Arial" w:cs="Arial"/>
        </w:rPr>
        <w:t>Díla</w:t>
      </w:r>
      <w:r w:rsidRPr="008B1364">
        <w:rPr>
          <w:rFonts w:ascii="Arial" w:hAnsi="Arial" w:cs="Arial"/>
        </w:rPr>
        <w:t xml:space="preserve"> dle této </w:t>
      </w:r>
      <w:r w:rsidR="00ED7BB9" w:rsidRPr="008B1364">
        <w:rPr>
          <w:rFonts w:ascii="Arial" w:hAnsi="Arial" w:cs="Arial"/>
        </w:rPr>
        <w:t>Smlouv</w:t>
      </w:r>
      <w:r w:rsidRPr="008B1364">
        <w:rPr>
          <w:rFonts w:ascii="Arial" w:hAnsi="Arial" w:cs="Arial"/>
        </w:rPr>
        <w:t xml:space="preserve">y dodržovat všechny předpisy o bezpečnosti a ochraně zdrávi při práci, předpisy hygienické a požární a další závazné předpisy. Za dodržování těchto předpisů v místě provedení </w:t>
      </w:r>
      <w:r w:rsidR="0036468F" w:rsidRPr="008B1364">
        <w:rPr>
          <w:rFonts w:ascii="Arial" w:hAnsi="Arial" w:cs="Arial"/>
        </w:rPr>
        <w:t>Díla</w:t>
      </w:r>
      <w:r w:rsidRPr="008B1364">
        <w:rPr>
          <w:rFonts w:ascii="Arial" w:hAnsi="Arial" w:cs="Arial"/>
        </w:rPr>
        <w:t xml:space="preserve"> i při veškerých činnostech s provedením </w:t>
      </w:r>
      <w:r w:rsidR="0036468F" w:rsidRPr="008B1364">
        <w:rPr>
          <w:rFonts w:ascii="Arial" w:hAnsi="Arial" w:cs="Arial"/>
        </w:rPr>
        <w:t>Díla</w:t>
      </w:r>
      <w:r w:rsidRPr="008B1364">
        <w:rPr>
          <w:rFonts w:ascii="Arial" w:hAnsi="Arial" w:cs="Arial"/>
        </w:rPr>
        <w:t xml:space="preserve"> souvisejících nese odpovědnost </w:t>
      </w:r>
      <w:r w:rsidR="00566E25" w:rsidRPr="008B1364">
        <w:rPr>
          <w:rFonts w:ascii="Arial" w:hAnsi="Arial" w:cs="Arial"/>
        </w:rPr>
        <w:t>Zhotovitel</w:t>
      </w:r>
      <w:r w:rsidRPr="008B1364">
        <w:rPr>
          <w:rFonts w:ascii="Arial" w:hAnsi="Arial" w:cs="Arial"/>
        </w:rPr>
        <w:t xml:space="preserve">. Zhotovitel odpovídá v plném rozsahu i za činnost </w:t>
      </w:r>
      <w:r w:rsidR="00A86F89" w:rsidRPr="008B1364">
        <w:rPr>
          <w:rFonts w:ascii="Arial" w:hAnsi="Arial" w:cs="Arial"/>
        </w:rPr>
        <w:t>poddo</w:t>
      </w:r>
      <w:r w:rsidRPr="008B1364">
        <w:rPr>
          <w:rFonts w:ascii="Arial" w:hAnsi="Arial" w:cs="Arial"/>
        </w:rPr>
        <w:t>davatelů.</w:t>
      </w:r>
    </w:p>
    <w:p w14:paraId="4BBCC372" w14:textId="77777777" w:rsidR="004D130A" w:rsidRPr="006B20C5" w:rsidRDefault="0088591C" w:rsidP="008B1364">
      <w:pPr>
        <w:pStyle w:val="Odstavecseseznamem"/>
        <w:numPr>
          <w:ilvl w:val="1"/>
          <w:numId w:val="54"/>
        </w:numPr>
        <w:spacing w:after="0" w:line="240" w:lineRule="auto"/>
        <w:ind w:left="709" w:hanging="709"/>
        <w:jc w:val="both"/>
        <w:rPr>
          <w:rFonts w:ascii="Arial" w:hAnsi="Arial" w:cs="Arial"/>
        </w:rPr>
      </w:pPr>
      <w:r w:rsidRPr="006B20C5">
        <w:rPr>
          <w:rFonts w:ascii="Arial" w:hAnsi="Arial" w:cs="Arial"/>
        </w:rPr>
        <w:t xml:space="preserve">Zhotovitel je povinen zajistit vybavení všech osob vykonávající činnosti související s provedením </w:t>
      </w:r>
      <w:r w:rsidR="0036468F" w:rsidRPr="006B20C5">
        <w:rPr>
          <w:rFonts w:ascii="Arial" w:hAnsi="Arial" w:cs="Arial"/>
        </w:rPr>
        <w:t>Díla</w:t>
      </w:r>
      <w:r w:rsidRPr="006B20C5">
        <w:rPr>
          <w:rFonts w:ascii="Arial" w:hAnsi="Arial" w:cs="Arial"/>
        </w:rPr>
        <w:t xml:space="preserve"> ochrannými pracovními prostředky a pomůckami podle druhu vykonávané činnosti. Odpovídá za porušení této povinnosti a rizik s tím spojených.</w:t>
      </w:r>
    </w:p>
    <w:p w14:paraId="05D5C0D9" w14:textId="77777777" w:rsidR="0088591C" w:rsidRPr="006B20C5" w:rsidRDefault="0088591C" w:rsidP="008B1364">
      <w:pPr>
        <w:pStyle w:val="Odstavecseseznamem"/>
        <w:numPr>
          <w:ilvl w:val="1"/>
          <w:numId w:val="54"/>
        </w:numPr>
        <w:spacing w:after="0" w:line="240" w:lineRule="auto"/>
        <w:ind w:left="709" w:hanging="709"/>
        <w:jc w:val="both"/>
        <w:rPr>
          <w:rFonts w:ascii="Arial" w:hAnsi="Arial" w:cs="Arial"/>
        </w:rPr>
      </w:pPr>
      <w:r w:rsidRPr="006B20C5">
        <w:rPr>
          <w:rFonts w:ascii="Arial" w:hAnsi="Arial" w:cs="Arial"/>
        </w:rPr>
        <w:t xml:space="preserve">V případě úrazu pracovníka </w:t>
      </w:r>
      <w:r w:rsidR="00566E25" w:rsidRPr="006B20C5">
        <w:rPr>
          <w:rFonts w:ascii="Arial" w:hAnsi="Arial" w:cs="Arial"/>
        </w:rPr>
        <w:t>Zhotovitel</w:t>
      </w:r>
      <w:r w:rsidRPr="006B20C5">
        <w:rPr>
          <w:rFonts w:ascii="Arial" w:hAnsi="Arial" w:cs="Arial"/>
        </w:rPr>
        <w:t xml:space="preserve">e, případně jeho </w:t>
      </w:r>
      <w:r w:rsidR="00A86F89" w:rsidRPr="006B20C5">
        <w:rPr>
          <w:rFonts w:ascii="Arial" w:hAnsi="Arial" w:cs="Arial"/>
        </w:rPr>
        <w:t>poddo</w:t>
      </w:r>
      <w:r w:rsidRPr="006B20C5">
        <w:rPr>
          <w:rFonts w:ascii="Arial" w:hAnsi="Arial" w:cs="Arial"/>
        </w:rPr>
        <w:t xml:space="preserve">davatele, vyšetří a sepíše záznam o úrazu podle platných předpisů </w:t>
      </w:r>
      <w:r w:rsidR="00566E25" w:rsidRPr="006B20C5">
        <w:rPr>
          <w:rFonts w:ascii="Arial" w:hAnsi="Arial" w:cs="Arial"/>
        </w:rPr>
        <w:t>Zhotovitel</w:t>
      </w:r>
      <w:r w:rsidRPr="006B20C5">
        <w:rPr>
          <w:rFonts w:ascii="Arial" w:hAnsi="Arial" w:cs="Arial"/>
        </w:rPr>
        <w:t xml:space="preserve">, který je rovněž povinen provést veškeré úkony s úrazem související, případně úrazem vyvolané. Veškeré následky vyplývající ze skutečnosti, že došlo k úrazu, nese na svou odpovědnost a náklad </w:t>
      </w:r>
      <w:r w:rsidR="00566E25" w:rsidRPr="006B20C5">
        <w:rPr>
          <w:rFonts w:ascii="Arial" w:hAnsi="Arial" w:cs="Arial"/>
        </w:rPr>
        <w:t>Zhotovitel</w:t>
      </w:r>
      <w:r w:rsidRPr="006B20C5">
        <w:rPr>
          <w:rFonts w:ascii="Arial" w:hAnsi="Arial" w:cs="Arial"/>
        </w:rPr>
        <w:t xml:space="preserve">. Zhotovitel se zavazuje informovat </w:t>
      </w:r>
      <w:r w:rsidR="0036468F" w:rsidRPr="006B20C5">
        <w:rPr>
          <w:rFonts w:ascii="Arial" w:hAnsi="Arial" w:cs="Arial"/>
        </w:rPr>
        <w:t>Objednatel</w:t>
      </w:r>
      <w:r w:rsidRPr="006B20C5">
        <w:rPr>
          <w:rFonts w:ascii="Arial" w:hAnsi="Arial" w:cs="Arial"/>
        </w:rPr>
        <w:t xml:space="preserve">e o každém úrazu, pokud k němu dojde v souvislosti s prováděním </w:t>
      </w:r>
      <w:r w:rsidR="0036468F" w:rsidRPr="006B20C5">
        <w:rPr>
          <w:rFonts w:ascii="Arial" w:hAnsi="Arial" w:cs="Arial"/>
        </w:rPr>
        <w:t>Díla</w:t>
      </w:r>
      <w:r w:rsidRPr="006B20C5">
        <w:rPr>
          <w:rFonts w:ascii="Arial" w:hAnsi="Arial" w:cs="Arial"/>
        </w:rPr>
        <w:t>.</w:t>
      </w:r>
    </w:p>
    <w:p w14:paraId="7453E712" w14:textId="77777777" w:rsidR="00C336BF" w:rsidRPr="006B20C5" w:rsidRDefault="00C336BF" w:rsidP="00564F53">
      <w:pPr>
        <w:spacing w:after="0" w:line="240" w:lineRule="auto"/>
        <w:ind w:left="500"/>
        <w:contextualSpacing/>
        <w:jc w:val="both"/>
        <w:rPr>
          <w:rFonts w:ascii="Arial" w:hAnsi="Arial" w:cs="Arial"/>
        </w:rPr>
      </w:pPr>
    </w:p>
    <w:p w14:paraId="715D379C" w14:textId="77777777" w:rsidR="0088591C" w:rsidRPr="007E6CE4" w:rsidRDefault="0088591C" w:rsidP="00564F53">
      <w:pPr>
        <w:pStyle w:val="Bodytext40"/>
        <w:widowControl/>
        <w:numPr>
          <w:ilvl w:val="0"/>
          <w:numId w:val="54"/>
        </w:numPr>
        <w:shd w:val="clear" w:color="auto" w:fill="auto"/>
        <w:spacing w:line="240" w:lineRule="auto"/>
        <w:contextualSpacing/>
        <w:rPr>
          <w:sz w:val="22"/>
          <w:szCs w:val="22"/>
        </w:rPr>
      </w:pPr>
      <w:bookmarkStart w:id="10" w:name="bookmark13"/>
      <w:r w:rsidRPr="007E6CE4">
        <w:rPr>
          <w:sz w:val="22"/>
          <w:szCs w:val="22"/>
        </w:rPr>
        <w:t xml:space="preserve">Odstoupení od </w:t>
      </w:r>
      <w:r w:rsidR="00ED7BB9" w:rsidRPr="007E6CE4">
        <w:rPr>
          <w:sz w:val="22"/>
          <w:szCs w:val="22"/>
        </w:rPr>
        <w:t>Smlouv</w:t>
      </w:r>
      <w:r w:rsidRPr="007E6CE4">
        <w:rPr>
          <w:sz w:val="22"/>
          <w:szCs w:val="22"/>
        </w:rPr>
        <w:t>y</w:t>
      </w:r>
      <w:bookmarkEnd w:id="10"/>
    </w:p>
    <w:p w14:paraId="202B3E34" w14:textId="77777777" w:rsidR="00C336BF" w:rsidRPr="007E6CE4" w:rsidRDefault="00C336BF" w:rsidP="00564F53">
      <w:pPr>
        <w:pStyle w:val="Bodytext40"/>
        <w:widowControl/>
        <w:shd w:val="clear" w:color="auto" w:fill="auto"/>
        <w:spacing w:line="240" w:lineRule="auto"/>
        <w:ind w:firstLine="0"/>
        <w:contextualSpacing/>
        <w:rPr>
          <w:sz w:val="22"/>
          <w:szCs w:val="22"/>
        </w:rPr>
      </w:pPr>
    </w:p>
    <w:p w14:paraId="35FE2556" w14:textId="614A864E" w:rsidR="0088591C" w:rsidRPr="008B1364" w:rsidRDefault="00566E25" w:rsidP="008B1364">
      <w:pPr>
        <w:pStyle w:val="Odstavecseseznamem"/>
        <w:numPr>
          <w:ilvl w:val="1"/>
          <w:numId w:val="54"/>
        </w:numPr>
        <w:spacing w:after="0" w:line="240" w:lineRule="auto"/>
        <w:ind w:left="709" w:hanging="709"/>
        <w:jc w:val="both"/>
        <w:rPr>
          <w:rFonts w:ascii="Arial" w:hAnsi="Arial" w:cs="Arial"/>
        </w:rPr>
      </w:pPr>
      <w:bookmarkStart w:id="11" w:name="_Ref36822365"/>
      <w:r w:rsidRPr="008B1364">
        <w:rPr>
          <w:rFonts w:ascii="Arial" w:hAnsi="Arial" w:cs="Arial"/>
        </w:rPr>
        <w:t>Objednatel</w:t>
      </w:r>
      <w:r w:rsidR="0088591C" w:rsidRPr="008B1364">
        <w:rPr>
          <w:rFonts w:ascii="Arial" w:hAnsi="Arial" w:cs="Arial"/>
        </w:rPr>
        <w:t xml:space="preserve"> je oprávněn písemně odstoupit od </w:t>
      </w:r>
      <w:r w:rsidR="00ED7BB9" w:rsidRPr="008B1364">
        <w:rPr>
          <w:rFonts w:ascii="Arial" w:hAnsi="Arial" w:cs="Arial"/>
        </w:rPr>
        <w:t>Smlouv</w:t>
      </w:r>
      <w:r w:rsidR="0088591C" w:rsidRPr="008B1364">
        <w:rPr>
          <w:rFonts w:ascii="Arial" w:hAnsi="Arial" w:cs="Arial"/>
        </w:rPr>
        <w:t xml:space="preserve">y, v případě že </w:t>
      </w:r>
      <w:r w:rsidRPr="008B1364">
        <w:rPr>
          <w:rFonts w:ascii="Arial" w:hAnsi="Arial" w:cs="Arial"/>
        </w:rPr>
        <w:t>Zhotovitel</w:t>
      </w:r>
      <w:r w:rsidR="0088591C" w:rsidRPr="008B1364">
        <w:rPr>
          <w:rFonts w:ascii="Arial" w:hAnsi="Arial" w:cs="Arial"/>
        </w:rPr>
        <w:t>:</w:t>
      </w:r>
      <w:bookmarkEnd w:id="11"/>
    </w:p>
    <w:p w14:paraId="71EB22EA" w14:textId="337CE0B5" w:rsidR="0088591C" w:rsidRPr="006B20C5" w:rsidRDefault="00AF61DB" w:rsidP="00564F53">
      <w:pPr>
        <w:numPr>
          <w:ilvl w:val="0"/>
          <w:numId w:val="14"/>
        </w:numPr>
        <w:spacing w:after="0" w:line="240" w:lineRule="auto"/>
        <w:ind w:left="1276" w:hanging="567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>je</w:t>
      </w:r>
      <w:r w:rsidRPr="006B20C5">
        <w:rPr>
          <w:rFonts w:ascii="Arial" w:hAnsi="Arial" w:cs="Arial"/>
        </w:rPr>
        <w:t xml:space="preserve"> v prodlení se zahájením </w:t>
      </w:r>
      <w:r w:rsidR="00500230">
        <w:rPr>
          <w:rFonts w:ascii="Arial" w:hAnsi="Arial" w:cs="Arial"/>
        </w:rPr>
        <w:t>plnění</w:t>
      </w:r>
      <w:r w:rsidRPr="006B20C5">
        <w:rPr>
          <w:rFonts w:ascii="Arial" w:hAnsi="Arial" w:cs="Arial"/>
        </w:rPr>
        <w:t xml:space="preserve"> Díla </w:t>
      </w:r>
      <w:r>
        <w:rPr>
          <w:rFonts w:ascii="Arial" w:hAnsi="Arial" w:cs="Arial"/>
        </w:rPr>
        <w:t>delším</w:t>
      </w:r>
      <w:r w:rsidRPr="006B20C5">
        <w:rPr>
          <w:rFonts w:ascii="Arial" w:hAnsi="Arial" w:cs="Arial"/>
        </w:rPr>
        <w:t xml:space="preserve"> než </w:t>
      </w:r>
      <w:r w:rsidRPr="00BE292C">
        <w:rPr>
          <w:rFonts w:ascii="Arial" w:hAnsi="Arial" w:cs="Arial"/>
        </w:rPr>
        <w:t>10 pracovních dnů</w:t>
      </w:r>
      <w:r>
        <w:rPr>
          <w:rFonts w:ascii="Arial" w:hAnsi="Arial" w:cs="Arial"/>
        </w:rPr>
        <w:t>;</w:t>
      </w:r>
    </w:p>
    <w:p w14:paraId="64A76092" w14:textId="58C55FA9" w:rsidR="0088591C" w:rsidRPr="006B20C5" w:rsidRDefault="0088591C" w:rsidP="00564F53">
      <w:pPr>
        <w:numPr>
          <w:ilvl w:val="0"/>
          <w:numId w:val="14"/>
        </w:numPr>
        <w:spacing w:after="0" w:line="240" w:lineRule="auto"/>
        <w:ind w:left="1276" w:hanging="567"/>
        <w:contextualSpacing/>
        <w:jc w:val="both"/>
        <w:rPr>
          <w:rFonts w:ascii="Arial" w:hAnsi="Arial" w:cs="Arial"/>
        </w:rPr>
      </w:pPr>
      <w:r w:rsidRPr="006B20C5">
        <w:rPr>
          <w:rFonts w:ascii="Arial" w:hAnsi="Arial" w:cs="Arial"/>
        </w:rPr>
        <w:t xml:space="preserve">neodstraní v průběhu provádění </w:t>
      </w:r>
      <w:r w:rsidR="0036468F" w:rsidRPr="006B20C5">
        <w:rPr>
          <w:rFonts w:ascii="Arial" w:hAnsi="Arial" w:cs="Arial"/>
        </w:rPr>
        <w:t>Díla</w:t>
      </w:r>
      <w:r w:rsidRPr="006B20C5">
        <w:rPr>
          <w:rFonts w:ascii="Arial" w:hAnsi="Arial" w:cs="Arial"/>
        </w:rPr>
        <w:t xml:space="preserve"> vady zjištěné </w:t>
      </w:r>
      <w:r w:rsidR="0036468F" w:rsidRPr="006B20C5">
        <w:rPr>
          <w:rFonts w:ascii="Arial" w:hAnsi="Arial" w:cs="Arial"/>
        </w:rPr>
        <w:t>Objednatel</w:t>
      </w:r>
      <w:r w:rsidRPr="006B20C5">
        <w:rPr>
          <w:rFonts w:ascii="Arial" w:hAnsi="Arial" w:cs="Arial"/>
        </w:rPr>
        <w:t>em</w:t>
      </w:r>
      <w:r w:rsidR="00417B8F" w:rsidRPr="006B20C5">
        <w:rPr>
          <w:rFonts w:ascii="Arial" w:hAnsi="Arial" w:cs="Arial"/>
        </w:rPr>
        <w:t>,</w:t>
      </w:r>
      <w:r w:rsidRPr="006B20C5">
        <w:rPr>
          <w:rFonts w:ascii="Arial" w:hAnsi="Arial" w:cs="Arial"/>
        </w:rPr>
        <w:t xml:space="preserve"> a to ani v dodatečné lhůtě stanovené písemně </w:t>
      </w:r>
      <w:r w:rsidR="0036468F" w:rsidRPr="006B20C5">
        <w:rPr>
          <w:rFonts w:ascii="Arial" w:hAnsi="Arial" w:cs="Arial"/>
        </w:rPr>
        <w:t>Objednatel</w:t>
      </w:r>
      <w:r w:rsidRPr="006B20C5">
        <w:rPr>
          <w:rFonts w:ascii="Arial" w:hAnsi="Arial" w:cs="Arial"/>
        </w:rPr>
        <w:t>em</w:t>
      </w:r>
      <w:r w:rsidR="00417B8F" w:rsidRPr="006B20C5">
        <w:rPr>
          <w:rFonts w:ascii="Arial" w:hAnsi="Arial" w:cs="Arial"/>
        </w:rPr>
        <w:t>;</w:t>
      </w:r>
    </w:p>
    <w:p w14:paraId="18A870C1" w14:textId="3562CFA7" w:rsidR="0088591C" w:rsidRPr="006B20C5" w:rsidRDefault="0088591C" w:rsidP="00564F53">
      <w:pPr>
        <w:numPr>
          <w:ilvl w:val="0"/>
          <w:numId w:val="14"/>
        </w:numPr>
        <w:spacing w:after="0" w:line="240" w:lineRule="auto"/>
        <w:ind w:left="1276" w:hanging="567"/>
        <w:contextualSpacing/>
        <w:jc w:val="both"/>
        <w:rPr>
          <w:rFonts w:ascii="Arial" w:hAnsi="Arial" w:cs="Arial"/>
        </w:rPr>
      </w:pPr>
      <w:r w:rsidRPr="006B20C5">
        <w:rPr>
          <w:rFonts w:ascii="Arial" w:hAnsi="Arial" w:cs="Arial"/>
        </w:rPr>
        <w:t xml:space="preserve">přes písemné upozornění </w:t>
      </w:r>
      <w:r w:rsidR="0036468F" w:rsidRPr="006B20C5">
        <w:rPr>
          <w:rFonts w:ascii="Arial" w:hAnsi="Arial" w:cs="Arial"/>
        </w:rPr>
        <w:t>Objednatel</w:t>
      </w:r>
      <w:r w:rsidRPr="006B20C5">
        <w:rPr>
          <w:rFonts w:ascii="Arial" w:hAnsi="Arial" w:cs="Arial"/>
        </w:rPr>
        <w:t xml:space="preserve">e provádí </w:t>
      </w:r>
      <w:r w:rsidR="0036468F" w:rsidRPr="006B20C5">
        <w:rPr>
          <w:rFonts w:ascii="Arial" w:hAnsi="Arial" w:cs="Arial"/>
        </w:rPr>
        <w:t>D</w:t>
      </w:r>
      <w:r w:rsidRPr="006B20C5">
        <w:rPr>
          <w:rFonts w:ascii="Arial" w:hAnsi="Arial" w:cs="Arial"/>
        </w:rPr>
        <w:t>ílo s nedostatečnou odbornou péč</w:t>
      </w:r>
      <w:r w:rsidR="00417B8F" w:rsidRPr="006B20C5">
        <w:rPr>
          <w:rFonts w:ascii="Arial" w:hAnsi="Arial" w:cs="Arial"/>
        </w:rPr>
        <w:t>í</w:t>
      </w:r>
      <w:r w:rsidRPr="006B20C5">
        <w:rPr>
          <w:rFonts w:ascii="Arial" w:hAnsi="Arial" w:cs="Arial"/>
        </w:rPr>
        <w:t>, v rozporu s</w:t>
      </w:r>
      <w:r w:rsidR="00500230">
        <w:rPr>
          <w:rFonts w:ascii="Arial" w:hAnsi="Arial" w:cs="Arial"/>
        </w:rPr>
        <w:t> požadavky zástupců památkové péče</w:t>
      </w:r>
      <w:r w:rsidRPr="006B20C5">
        <w:rPr>
          <w:rFonts w:ascii="Arial" w:hAnsi="Arial" w:cs="Arial"/>
        </w:rPr>
        <w:t xml:space="preserve">, </w:t>
      </w:r>
      <w:r w:rsidR="00417B8F" w:rsidRPr="006B20C5">
        <w:rPr>
          <w:rFonts w:ascii="Arial" w:hAnsi="Arial" w:cs="Arial"/>
        </w:rPr>
        <w:t>relevantními</w:t>
      </w:r>
      <w:r w:rsidRPr="006B20C5">
        <w:rPr>
          <w:rFonts w:ascii="Arial" w:hAnsi="Arial" w:cs="Arial"/>
        </w:rPr>
        <w:t xml:space="preserve"> technickými normami, obecně závaznými právními předpisy</w:t>
      </w:r>
      <w:r w:rsidR="00417B8F" w:rsidRPr="006B20C5">
        <w:rPr>
          <w:rFonts w:ascii="Arial" w:hAnsi="Arial" w:cs="Arial"/>
        </w:rPr>
        <w:t xml:space="preserve"> nebo</w:t>
      </w:r>
      <w:r w:rsidRPr="006B20C5">
        <w:rPr>
          <w:rFonts w:ascii="Arial" w:hAnsi="Arial" w:cs="Arial"/>
        </w:rPr>
        <w:t xml:space="preserve"> pokyny </w:t>
      </w:r>
      <w:r w:rsidR="0036468F" w:rsidRPr="006B20C5">
        <w:rPr>
          <w:rFonts w:ascii="Arial" w:hAnsi="Arial" w:cs="Arial"/>
        </w:rPr>
        <w:t>Objednatel</w:t>
      </w:r>
      <w:r w:rsidRPr="006B20C5">
        <w:rPr>
          <w:rFonts w:ascii="Arial" w:hAnsi="Arial" w:cs="Arial"/>
        </w:rPr>
        <w:t>e</w:t>
      </w:r>
      <w:r w:rsidR="00417B8F" w:rsidRPr="006B20C5">
        <w:rPr>
          <w:rFonts w:ascii="Arial" w:hAnsi="Arial" w:cs="Arial"/>
        </w:rPr>
        <w:t>.</w:t>
      </w:r>
    </w:p>
    <w:p w14:paraId="453A0D7E" w14:textId="6BE433C8" w:rsidR="00824C0C" w:rsidRPr="006B20C5" w:rsidRDefault="0088591C" w:rsidP="008B1364">
      <w:pPr>
        <w:pStyle w:val="Odstavecseseznamem"/>
        <w:numPr>
          <w:ilvl w:val="1"/>
          <w:numId w:val="54"/>
        </w:numPr>
        <w:spacing w:after="0" w:line="240" w:lineRule="auto"/>
        <w:jc w:val="both"/>
        <w:rPr>
          <w:rFonts w:ascii="Arial" w:hAnsi="Arial" w:cs="Arial"/>
        </w:rPr>
      </w:pPr>
      <w:r w:rsidRPr="006B20C5">
        <w:rPr>
          <w:rFonts w:ascii="Arial" w:hAnsi="Arial" w:cs="Arial"/>
        </w:rPr>
        <w:t xml:space="preserve">Každá ze </w:t>
      </w:r>
      <w:r w:rsidR="00846FDD" w:rsidRPr="006B20C5">
        <w:rPr>
          <w:rFonts w:ascii="Arial" w:hAnsi="Arial" w:cs="Arial"/>
        </w:rPr>
        <w:t>S</w:t>
      </w:r>
      <w:r w:rsidRPr="006B20C5">
        <w:rPr>
          <w:rFonts w:ascii="Arial" w:hAnsi="Arial" w:cs="Arial"/>
        </w:rPr>
        <w:t xml:space="preserve">mluvních stran je oprávněna písemně odstoupit od </w:t>
      </w:r>
      <w:r w:rsidR="00ED7BB9" w:rsidRPr="006B20C5">
        <w:rPr>
          <w:rFonts w:ascii="Arial" w:hAnsi="Arial" w:cs="Arial"/>
        </w:rPr>
        <w:t>Smlouv</w:t>
      </w:r>
      <w:r w:rsidRPr="006B20C5">
        <w:rPr>
          <w:rFonts w:ascii="Arial" w:hAnsi="Arial" w:cs="Arial"/>
        </w:rPr>
        <w:t xml:space="preserve">y v případě, že druhá </w:t>
      </w:r>
      <w:r w:rsidR="00846FDD" w:rsidRPr="006B20C5">
        <w:rPr>
          <w:rFonts w:ascii="Arial" w:hAnsi="Arial" w:cs="Arial"/>
        </w:rPr>
        <w:t>S</w:t>
      </w:r>
      <w:r w:rsidRPr="006B20C5">
        <w:rPr>
          <w:rFonts w:ascii="Arial" w:hAnsi="Arial" w:cs="Arial"/>
        </w:rPr>
        <w:t xml:space="preserve">mluvní strana vstoupí do likvidace nebo byl </w:t>
      </w:r>
      <w:r w:rsidR="00AF61DB">
        <w:rPr>
          <w:rFonts w:ascii="Arial" w:hAnsi="Arial" w:cs="Arial"/>
        </w:rPr>
        <w:t xml:space="preserve">pravomocně </w:t>
      </w:r>
      <w:r w:rsidRPr="006B20C5">
        <w:rPr>
          <w:rFonts w:ascii="Arial" w:hAnsi="Arial" w:cs="Arial"/>
        </w:rPr>
        <w:t>prohlášen</w:t>
      </w:r>
      <w:r w:rsidR="00846FDD" w:rsidRPr="006B20C5">
        <w:rPr>
          <w:rFonts w:ascii="Arial" w:hAnsi="Arial" w:cs="Arial"/>
        </w:rPr>
        <w:t xml:space="preserve"> </w:t>
      </w:r>
      <w:r w:rsidRPr="006B20C5">
        <w:rPr>
          <w:rFonts w:ascii="Arial" w:hAnsi="Arial" w:cs="Arial"/>
        </w:rPr>
        <w:t xml:space="preserve">úpadek této </w:t>
      </w:r>
      <w:r w:rsidR="00AF61DB">
        <w:rPr>
          <w:rFonts w:ascii="Arial" w:hAnsi="Arial" w:cs="Arial"/>
        </w:rPr>
        <w:t xml:space="preserve">druhé </w:t>
      </w:r>
      <w:r w:rsidR="00846FDD" w:rsidRPr="006B20C5">
        <w:rPr>
          <w:rFonts w:ascii="Arial" w:hAnsi="Arial" w:cs="Arial"/>
        </w:rPr>
        <w:t>S</w:t>
      </w:r>
      <w:r w:rsidRPr="006B20C5">
        <w:rPr>
          <w:rFonts w:ascii="Arial" w:hAnsi="Arial" w:cs="Arial"/>
        </w:rPr>
        <w:t>mluvní strany.</w:t>
      </w:r>
    </w:p>
    <w:p w14:paraId="5F2477E8" w14:textId="77777777" w:rsidR="00824C0C" w:rsidRPr="006B20C5" w:rsidRDefault="0088591C" w:rsidP="008B1364">
      <w:pPr>
        <w:pStyle w:val="Odstavecseseznamem"/>
        <w:numPr>
          <w:ilvl w:val="1"/>
          <w:numId w:val="54"/>
        </w:numPr>
        <w:spacing w:after="0" w:line="240" w:lineRule="auto"/>
        <w:jc w:val="both"/>
        <w:rPr>
          <w:rFonts w:ascii="Arial" w:hAnsi="Arial" w:cs="Arial"/>
        </w:rPr>
      </w:pPr>
      <w:r w:rsidRPr="006B20C5">
        <w:rPr>
          <w:rFonts w:ascii="Arial" w:hAnsi="Arial" w:cs="Arial"/>
        </w:rPr>
        <w:t xml:space="preserve">Každá ze </w:t>
      </w:r>
      <w:r w:rsidR="00846FDD" w:rsidRPr="006B20C5">
        <w:rPr>
          <w:rFonts w:ascii="Arial" w:hAnsi="Arial" w:cs="Arial"/>
        </w:rPr>
        <w:t>S</w:t>
      </w:r>
      <w:r w:rsidRPr="006B20C5">
        <w:rPr>
          <w:rFonts w:ascii="Arial" w:hAnsi="Arial" w:cs="Arial"/>
        </w:rPr>
        <w:t xml:space="preserve">mluvních stran je dále oprávněna písemně odstoupit od </w:t>
      </w:r>
      <w:r w:rsidR="00ED7BB9" w:rsidRPr="006B20C5">
        <w:rPr>
          <w:rFonts w:ascii="Arial" w:hAnsi="Arial" w:cs="Arial"/>
        </w:rPr>
        <w:t>Smlouv</w:t>
      </w:r>
      <w:r w:rsidRPr="006B20C5">
        <w:rPr>
          <w:rFonts w:ascii="Arial" w:hAnsi="Arial" w:cs="Arial"/>
        </w:rPr>
        <w:t xml:space="preserve">y v případě, že nastane </w:t>
      </w:r>
      <w:r w:rsidR="00846FDD" w:rsidRPr="006B20C5">
        <w:rPr>
          <w:rFonts w:ascii="Arial" w:hAnsi="Arial" w:cs="Arial"/>
        </w:rPr>
        <w:t xml:space="preserve">mimořádná, nepředvídatelná, neodvratitelná a nezaviněná </w:t>
      </w:r>
      <w:r w:rsidRPr="006B20C5">
        <w:rPr>
          <w:rFonts w:ascii="Arial" w:hAnsi="Arial" w:cs="Arial"/>
        </w:rPr>
        <w:t>okolnost</w:t>
      </w:r>
      <w:r w:rsidR="007E6BC3" w:rsidRPr="006B20C5">
        <w:rPr>
          <w:rFonts w:ascii="Arial" w:hAnsi="Arial" w:cs="Arial"/>
        </w:rPr>
        <w:t xml:space="preserve"> (dále jen „</w:t>
      </w:r>
      <w:r w:rsidR="007E6BC3" w:rsidRPr="006B20C5">
        <w:rPr>
          <w:rFonts w:ascii="Arial" w:hAnsi="Arial" w:cs="Arial"/>
          <w:b/>
          <w:bCs/>
        </w:rPr>
        <w:t>Vyšší moc</w:t>
      </w:r>
      <w:r w:rsidR="007E6BC3" w:rsidRPr="006B20C5">
        <w:rPr>
          <w:rFonts w:ascii="Arial" w:hAnsi="Arial" w:cs="Arial"/>
        </w:rPr>
        <w:t>“)</w:t>
      </w:r>
      <w:r w:rsidRPr="006B20C5">
        <w:rPr>
          <w:rFonts w:ascii="Arial" w:hAnsi="Arial" w:cs="Arial"/>
        </w:rPr>
        <w:t xml:space="preserve">, v jejímž důsledku </w:t>
      </w:r>
      <w:r w:rsidR="00846FDD" w:rsidRPr="006B20C5">
        <w:rPr>
          <w:rFonts w:ascii="Arial" w:hAnsi="Arial" w:cs="Arial"/>
        </w:rPr>
        <w:t>kterákoli ze S</w:t>
      </w:r>
      <w:r w:rsidRPr="006B20C5">
        <w:rPr>
          <w:rFonts w:ascii="Arial" w:hAnsi="Arial" w:cs="Arial"/>
        </w:rPr>
        <w:t xml:space="preserve">mluvních stran po dobu delší než </w:t>
      </w:r>
      <w:r w:rsidR="00846FDD" w:rsidRPr="00BE292C">
        <w:rPr>
          <w:rFonts w:ascii="Arial" w:hAnsi="Arial" w:cs="Arial"/>
        </w:rPr>
        <w:t>20 pracovních dnů</w:t>
      </w:r>
      <w:r w:rsidRPr="00BE292C">
        <w:rPr>
          <w:rFonts w:ascii="Arial" w:hAnsi="Arial" w:cs="Arial"/>
        </w:rPr>
        <w:t xml:space="preserve"> nemůže plnit své závazky z</w:t>
      </w:r>
      <w:r w:rsidR="00846FDD" w:rsidRPr="00BE292C">
        <w:rPr>
          <w:rFonts w:ascii="Arial" w:hAnsi="Arial" w:cs="Arial"/>
        </w:rPr>
        <w:t xml:space="preserve"> této</w:t>
      </w:r>
      <w:r w:rsidRPr="00BE292C">
        <w:rPr>
          <w:rFonts w:ascii="Arial" w:hAnsi="Arial" w:cs="Arial"/>
        </w:rPr>
        <w:t xml:space="preserve"> </w:t>
      </w:r>
      <w:r w:rsidR="00ED7BB9" w:rsidRPr="00BE292C">
        <w:rPr>
          <w:rFonts w:ascii="Arial" w:hAnsi="Arial" w:cs="Arial"/>
        </w:rPr>
        <w:t>Sm</w:t>
      </w:r>
      <w:r w:rsidR="00ED7BB9" w:rsidRPr="006B20C5">
        <w:rPr>
          <w:rFonts w:ascii="Arial" w:hAnsi="Arial" w:cs="Arial"/>
        </w:rPr>
        <w:t>louv</w:t>
      </w:r>
      <w:r w:rsidRPr="006B20C5">
        <w:rPr>
          <w:rFonts w:ascii="Arial" w:hAnsi="Arial" w:cs="Arial"/>
        </w:rPr>
        <w:t>y.</w:t>
      </w:r>
    </w:p>
    <w:p w14:paraId="3782F397" w14:textId="77777777" w:rsidR="00824C0C" w:rsidRDefault="0088591C" w:rsidP="008B1364">
      <w:pPr>
        <w:pStyle w:val="Odstavecseseznamem"/>
        <w:numPr>
          <w:ilvl w:val="1"/>
          <w:numId w:val="54"/>
        </w:numPr>
        <w:spacing w:after="0" w:line="240" w:lineRule="auto"/>
        <w:jc w:val="both"/>
        <w:rPr>
          <w:rFonts w:ascii="Arial" w:hAnsi="Arial" w:cs="Arial"/>
        </w:rPr>
      </w:pPr>
      <w:r w:rsidRPr="006B20C5">
        <w:rPr>
          <w:rFonts w:ascii="Arial" w:hAnsi="Arial" w:cs="Arial"/>
        </w:rPr>
        <w:t xml:space="preserve">Vzájemné pohledávky </w:t>
      </w:r>
      <w:r w:rsidR="00846FDD" w:rsidRPr="006B20C5">
        <w:rPr>
          <w:rFonts w:ascii="Arial" w:hAnsi="Arial" w:cs="Arial"/>
        </w:rPr>
        <w:t>S</w:t>
      </w:r>
      <w:r w:rsidRPr="006B20C5">
        <w:rPr>
          <w:rFonts w:ascii="Arial" w:hAnsi="Arial" w:cs="Arial"/>
        </w:rPr>
        <w:t>mluvních s</w:t>
      </w:r>
      <w:r w:rsidR="00846FDD" w:rsidRPr="006B20C5">
        <w:rPr>
          <w:rFonts w:ascii="Arial" w:hAnsi="Arial" w:cs="Arial"/>
        </w:rPr>
        <w:t>t</w:t>
      </w:r>
      <w:r w:rsidRPr="006B20C5">
        <w:rPr>
          <w:rFonts w:ascii="Arial" w:hAnsi="Arial" w:cs="Arial"/>
        </w:rPr>
        <w:t xml:space="preserve">ran vzniklé ke dni odstoupení od </w:t>
      </w:r>
      <w:r w:rsidR="00ED7BB9" w:rsidRPr="006B20C5">
        <w:rPr>
          <w:rFonts w:ascii="Arial" w:hAnsi="Arial" w:cs="Arial"/>
        </w:rPr>
        <w:t>Smlouv</w:t>
      </w:r>
      <w:r w:rsidRPr="006B20C5">
        <w:rPr>
          <w:rFonts w:ascii="Arial" w:hAnsi="Arial" w:cs="Arial"/>
        </w:rPr>
        <w:t>y se vypořádají vzájemným zápočtem.</w:t>
      </w:r>
    </w:p>
    <w:p w14:paraId="5980B467" w14:textId="2AC502F4" w:rsidR="004362EA" w:rsidRPr="004362EA" w:rsidRDefault="004362EA" w:rsidP="008B1364">
      <w:pPr>
        <w:pStyle w:val="Odstavecseseznamem"/>
        <w:numPr>
          <w:ilvl w:val="1"/>
          <w:numId w:val="54"/>
        </w:numPr>
        <w:jc w:val="both"/>
        <w:rPr>
          <w:rFonts w:ascii="Arial" w:hAnsi="Arial" w:cs="Arial"/>
        </w:rPr>
      </w:pPr>
      <w:r w:rsidRPr="004362EA">
        <w:rPr>
          <w:rFonts w:ascii="Arial" w:hAnsi="Arial" w:cs="Arial"/>
        </w:rPr>
        <w:t xml:space="preserve">Smlouva může být ukončena dohodou Smluvních stran. Při ukončení Smlouvy jsou smluvní strany povinny vzájemně vypořádat své závazky, zejména si vrátit věci předané k provedení Díla, vyklidit prostory poskytnuté k provedení Díla a uhradit veškeré splatné peněžité závazky podle Smlouvy. Zánikem Smlouvy rovněž nezanikají </w:t>
      </w:r>
      <w:proofErr w:type="gramStart"/>
      <w:r w:rsidRPr="004362EA">
        <w:rPr>
          <w:rFonts w:ascii="Arial" w:hAnsi="Arial" w:cs="Arial"/>
        </w:rPr>
        <w:t>práva</w:t>
      </w:r>
      <w:proofErr w:type="gramEnd"/>
      <w:r w:rsidRPr="004362EA">
        <w:rPr>
          <w:rFonts w:ascii="Arial" w:hAnsi="Arial" w:cs="Arial"/>
        </w:rPr>
        <w:t xml:space="preserve"> na již vzniklé (splatné) peněžité sankce podle Smlouvy.</w:t>
      </w:r>
    </w:p>
    <w:p w14:paraId="4908B63C" w14:textId="34F9ECC3" w:rsidR="00C336BF" w:rsidRDefault="00EE1EB9" w:rsidP="00564F53">
      <w:pPr>
        <w:pStyle w:val="Bodytext40"/>
        <w:widowControl/>
        <w:numPr>
          <w:ilvl w:val="0"/>
          <w:numId w:val="54"/>
        </w:numPr>
        <w:shd w:val="clear" w:color="auto" w:fill="auto"/>
        <w:spacing w:line="240" w:lineRule="auto"/>
        <w:ind w:hanging="796"/>
        <w:contextualSpacing/>
        <w:rPr>
          <w:sz w:val="22"/>
          <w:szCs w:val="22"/>
        </w:rPr>
      </w:pPr>
      <w:r>
        <w:rPr>
          <w:sz w:val="22"/>
          <w:szCs w:val="22"/>
        </w:rPr>
        <w:t>Komunikace Smluvních stran</w:t>
      </w:r>
    </w:p>
    <w:p w14:paraId="6E44025F" w14:textId="77777777" w:rsidR="003C2F57" w:rsidRPr="003C2F57" w:rsidRDefault="003C2F57" w:rsidP="00564F53">
      <w:pPr>
        <w:pStyle w:val="Bodytext40"/>
        <w:widowControl/>
        <w:shd w:val="clear" w:color="auto" w:fill="auto"/>
        <w:spacing w:line="240" w:lineRule="auto"/>
        <w:ind w:left="1080" w:firstLine="0"/>
        <w:contextualSpacing/>
        <w:jc w:val="left"/>
        <w:rPr>
          <w:sz w:val="22"/>
          <w:szCs w:val="22"/>
        </w:rPr>
      </w:pPr>
    </w:p>
    <w:p w14:paraId="421BE9E7" w14:textId="77777777" w:rsidR="0088591C" w:rsidRPr="00BC69BF" w:rsidRDefault="0088591C" w:rsidP="00564F53">
      <w:pPr>
        <w:pStyle w:val="Odstavecseseznamem"/>
        <w:numPr>
          <w:ilvl w:val="1"/>
          <w:numId w:val="54"/>
        </w:numPr>
        <w:spacing w:after="0" w:line="240" w:lineRule="auto"/>
        <w:ind w:left="709" w:hanging="709"/>
        <w:jc w:val="both"/>
        <w:rPr>
          <w:rFonts w:ascii="Arial" w:hAnsi="Arial" w:cs="Arial"/>
        </w:rPr>
      </w:pPr>
      <w:r w:rsidRPr="00BC69BF">
        <w:rPr>
          <w:rFonts w:ascii="Arial" w:hAnsi="Arial" w:cs="Arial"/>
        </w:rPr>
        <w:t xml:space="preserve">Osobami, oprávněnými k úkonům mezi </w:t>
      </w:r>
      <w:r w:rsidR="007E6BC3" w:rsidRPr="00BC69BF">
        <w:rPr>
          <w:rFonts w:ascii="Arial" w:hAnsi="Arial" w:cs="Arial"/>
        </w:rPr>
        <w:t>S</w:t>
      </w:r>
      <w:r w:rsidRPr="00BC69BF">
        <w:rPr>
          <w:rFonts w:ascii="Arial" w:hAnsi="Arial" w:cs="Arial"/>
        </w:rPr>
        <w:t xml:space="preserve">mluvními stranami, jsou pro účel </w:t>
      </w:r>
      <w:r w:rsidR="007E6BC3" w:rsidRPr="00BC69BF">
        <w:rPr>
          <w:rFonts w:ascii="Arial" w:hAnsi="Arial" w:cs="Arial"/>
        </w:rPr>
        <w:t xml:space="preserve">této </w:t>
      </w:r>
      <w:r w:rsidR="00ED7BB9" w:rsidRPr="00BC69BF">
        <w:rPr>
          <w:rFonts w:ascii="Arial" w:hAnsi="Arial" w:cs="Arial"/>
        </w:rPr>
        <w:t>Smlouv</w:t>
      </w:r>
      <w:r w:rsidRPr="00BC69BF">
        <w:rPr>
          <w:rFonts w:ascii="Arial" w:hAnsi="Arial" w:cs="Arial"/>
        </w:rPr>
        <w:t>y kromě statutárních orgánů a osob písemně zmocněných:</w:t>
      </w:r>
    </w:p>
    <w:p w14:paraId="43E91244" w14:textId="1FA1166A" w:rsidR="002D7603" w:rsidRDefault="0088591C" w:rsidP="00747058">
      <w:pPr>
        <w:pStyle w:val="Odstavecseseznamem"/>
        <w:numPr>
          <w:ilvl w:val="0"/>
          <w:numId w:val="57"/>
        </w:numPr>
        <w:spacing w:after="0" w:line="240" w:lineRule="auto"/>
        <w:jc w:val="both"/>
        <w:rPr>
          <w:rFonts w:ascii="Arial" w:hAnsi="Arial" w:cs="Arial"/>
        </w:rPr>
      </w:pPr>
      <w:r w:rsidRPr="006147D2">
        <w:rPr>
          <w:rFonts w:ascii="Arial" w:hAnsi="Arial" w:cs="Arial"/>
        </w:rPr>
        <w:t xml:space="preserve">na </w:t>
      </w:r>
      <w:r w:rsidRPr="00A32BD9">
        <w:rPr>
          <w:rFonts w:ascii="Arial" w:hAnsi="Arial" w:cs="Arial"/>
        </w:rPr>
        <w:t xml:space="preserve">straně </w:t>
      </w:r>
      <w:r w:rsidR="0036468F" w:rsidRPr="00A32BD9">
        <w:rPr>
          <w:rFonts w:ascii="Arial" w:hAnsi="Arial" w:cs="Arial"/>
        </w:rPr>
        <w:t>Objednatel</w:t>
      </w:r>
      <w:r w:rsidRPr="00A32BD9">
        <w:rPr>
          <w:rFonts w:ascii="Arial" w:hAnsi="Arial" w:cs="Arial"/>
        </w:rPr>
        <w:t>e:</w:t>
      </w:r>
      <w:r w:rsidR="00680D67" w:rsidRPr="00A32BD9">
        <w:rPr>
          <w:rFonts w:ascii="Arial" w:hAnsi="Arial" w:cs="Arial"/>
        </w:rPr>
        <w:t xml:space="preserve"> </w:t>
      </w:r>
      <w:proofErr w:type="spellStart"/>
      <w:r w:rsidR="002D7603">
        <w:rPr>
          <w:rFonts w:ascii="Arial" w:hAnsi="Arial" w:cs="Arial"/>
        </w:rPr>
        <w:t>xxx</w:t>
      </w:r>
      <w:proofErr w:type="spellEnd"/>
      <w:r w:rsidR="00680D67" w:rsidRPr="00A32BD9">
        <w:rPr>
          <w:rFonts w:ascii="Arial" w:hAnsi="Arial" w:cs="Arial"/>
        </w:rPr>
        <w:t>;</w:t>
      </w:r>
    </w:p>
    <w:p w14:paraId="01E5AED0" w14:textId="77777777" w:rsidR="002D7603" w:rsidRDefault="002D7603">
      <w:pPr>
        <w:spacing w:after="160" w:line="259" w:lineRule="auto"/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11FC85AE" w14:textId="77777777" w:rsidR="007E6BC3" w:rsidRDefault="007E6BC3" w:rsidP="002D7603">
      <w:pPr>
        <w:pStyle w:val="Odstavecseseznamem"/>
        <w:spacing w:after="0" w:line="240" w:lineRule="auto"/>
        <w:ind w:left="1428"/>
        <w:jc w:val="both"/>
        <w:rPr>
          <w:rFonts w:ascii="Arial" w:hAnsi="Arial" w:cs="Arial"/>
        </w:rPr>
      </w:pPr>
    </w:p>
    <w:p w14:paraId="16963FF2" w14:textId="26C4D967" w:rsidR="00442C68" w:rsidRPr="00AF61DB" w:rsidRDefault="00442C68" w:rsidP="00442C68">
      <w:pPr>
        <w:pStyle w:val="Odstavecseseznamem"/>
        <w:spacing w:after="0" w:line="240" w:lineRule="auto"/>
        <w:ind w:left="142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ve věcech technických: </w:t>
      </w:r>
      <w:proofErr w:type="spellStart"/>
      <w:r w:rsidR="002D7603">
        <w:rPr>
          <w:rFonts w:ascii="Arial" w:hAnsi="Arial" w:cs="Arial"/>
        </w:rPr>
        <w:t>xxx</w:t>
      </w:r>
      <w:proofErr w:type="spellEnd"/>
      <w:r w:rsidR="004362EA">
        <w:rPr>
          <w:rFonts w:ascii="Arial" w:hAnsi="Arial" w:cs="Arial"/>
        </w:rPr>
        <w:t>;</w:t>
      </w:r>
    </w:p>
    <w:p w14:paraId="5F6EA241" w14:textId="0DBDD6A2" w:rsidR="0088591C" w:rsidRDefault="0088591C" w:rsidP="00564F53">
      <w:pPr>
        <w:pStyle w:val="Odstavecseseznamem"/>
        <w:numPr>
          <w:ilvl w:val="0"/>
          <w:numId w:val="57"/>
        </w:numPr>
        <w:spacing w:after="0" w:line="240" w:lineRule="auto"/>
        <w:rPr>
          <w:rFonts w:ascii="Arial" w:hAnsi="Arial" w:cs="Arial"/>
        </w:rPr>
      </w:pPr>
      <w:r w:rsidRPr="006147D2">
        <w:rPr>
          <w:rFonts w:ascii="Arial" w:hAnsi="Arial" w:cs="Arial"/>
        </w:rPr>
        <w:t xml:space="preserve">na straně </w:t>
      </w:r>
      <w:r w:rsidR="00566E25" w:rsidRPr="007D1592">
        <w:rPr>
          <w:rFonts w:ascii="Arial" w:hAnsi="Arial" w:cs="Arial"/>
        </w:rPr>
        <w:t>Zhotovitel</w:t>
      </w:r>
      <w:r w:rsidRPr="007D1592">
        <w:rPr>
          <w:rFonts w:ascii="Arial" w:hAnsi="Arial" w:cs="Arial"/>
        </w:rPr>
        <w:t xml:space="preserve">e: </w:t>
      </w:r>
      <w:proofErr w:type="spellStart"/>
      <w:r w:rsidR="002D7603">
        <w:rPr>
          <w:rFonts w:ascii="Arial" w:hAnsi="Arial" w:cs="Arial"/>
        </w:rPr>
        <w:t>xxx</w:t>
      </w:r>
      <w:proofErr w:type="spellEnd"/>
    </w:p>
    <w:p w14:paraId="5550D25C" w14:textId="77777777" w:rsidR="0023604B" w:rsidRPr="006147D2" w:rsidRDefault="0023604B" w:rsidP="0023604B">
      <w:pPr>
        <w:pStyle w:val="Odstavecseseznamem"/>
        <w:spacing w:after="0" w:line="240" w:lineRule="auto"/>
        <w:ind w:left="1428"/>
        <w:rPr>
          <w:rFonts w:ascii="Arial" w:hAnsi="Arial" w:cs="Arial"/>
        </w:rPr>
      </w:pPr>
    </w:p>
    <w:p w14:paraId="2F741BCC" w14:textId="77777777" w:rsidR="0088591C" w:rsidRPr="006B20C5" w:rsidRDefault="003C2F57" w:rsidP="00564F53">
      <w:pPr>
        <w:pStyle w:val="Bodytext40"/>
        <w:widowControl/>
        <w:numPr>
          <w:ilvl w:val="0"/>
          <w:numId w:val="54"/>
        </w:numPr>
        <w:shd w:val="clear" w:color="auto" w:fill="auto"/>
        <w:spacing w:line="240" w:lineRule="auto"/>
        <w:contextualSpacing/>
        <w:rPr>
          <w:sz w:val="22"/>
          <w:szCs w:val="22"/>
        </w:rPr>
      </w:pPr>
      <w:r>
        <w:rPr>
          <w:sz w:val="22"/>
          <w:szCs w:val="22"/>
        </w:rPr>
        <w:t>Ustanovení s</w:t>
      </w:r>
      <w:r w:rsidR="006B20C5" w:rsidRPr="006B20C5">
        <w:rPr>
          <w:sz w:val="22"/>
          <w:szCs w:val="22"/>
        </w:rPr>
        <w:t>polečná a z</w:t>
      </w:r>
      <w:r w:rsidR="0088591C" w:rsidRPr="006B20C5">
        <w:rPr>
          <w:sz w:val="22"/>
          <w:szCs w:val="22"/>
        </w:rPr>
        <w:t>ávěrečná</w:t>
      </w:r>
    </w:p>
    <w:p w14:paraId="145B2C44" w14:textId="77777777" w:rsidR="00C336BF" w:rsidRPr="006B20C5" w:rsidRDefault="00C336BF" w:rsidP="00564F53">
      <w:pPr>
        <w:pStyle w:val="Bodytext40"/>
        <w:widowControl/>
        <w:shd w:val="clear" w:color="auto" w:fill="auto"/>
        <w:spacing w:line="240" w:lineRule="auto"/>
        <w:ind w:firstLine="0"/>
        <w:contextualSpacing/>
        <w:rPr>
          <w:sz w:val="22"/>
          <w:szCs w:val="22"/>
        </w:rPr>
      </w:pPr>
    </w:p>
    <w:p w14:paraId="08BDE74D" w14:textId="77777777" w:rsidR="006B20C5" w:rsidRPr="007D6291" w:rsidRDefault="006B20C5" w:rsidP="00564F53">
      <w:pPr>
        <w:pStyle w:val="Odstavecseseznamem"/>
        <w:numPr>
          <w:ilvl w:val="1"/>
          <w:numId w:val="54"/>
        </w:numPr>
        <w:spacing w:after="0" w:line="240" w:lineRule="auto"/>
        <w:ind w:left="709"/>
        <w:jc w:val="both"/>
        <w:rPr>
          <w:rFonts w:ascii="Arial" w:hAnsi="Arial" w:cs="Arial"/>
        </w:rPr>
      </w:pPr>
      <w:r w:rsidRPr="007D6291">
        <w:rPr>
          <w:rFonts w:ascii="Arial" w:hAnsi="Arial" w:cs="Arial"/>
        </w:rPr>
        <w:t xml:space="preserve">Smlouva nabývá platnosti dnem podpisu oběma Smluvními stranami a účinnosti dnem jejího </w:t>
      </w:r>
      <w:r w:rsidR="00034307" w:rsidRPr="007D6291">
        <w:rPr>
          <w:rFonts w:ascii="Arial" w:hAnsi="Arial" w:cs="Arial"/>
        </w:rPr>
        <w:t>u</w:t>
      </w:r>
      <w:r w:rsidRPr="007D6291">
        <w:rPr>
          <w:rFonts w:ascii="Arial" w:hAnsi="Arial" w:cs="Arial"/>
        </w:rPr>
        <w:t>veřejnění v registru smluv.</w:t>
      </w:r>
    </w:p>
    <w:p w14:paraId="785F2A18" w14:textId="77777777" w:rsidR="00824C0C" w:rsidRPr="006B20C5" w:rsidRDefault="0088591C" w:rsidP="00564F53">
      <w:pPr>
        <w:pStyle w:val="Odstavecseseznamem"/>
        <w:numPr>
          <w:ilvl w:val="1"/>
          <w:numId w:val="54"/>
        </w:numPr>
        <w:spacing w:after="0" w:line="240" w:lineRule="auto"/>
        <w:ind w:left="709"/>
        <w:jc w:val="both"/>
        <w:rPr>
          <w:rFonts w:ascii="Arial" w:hAnsi="Arial" w:cs="Arial"/>
        </w:rPr>
      </w:pPr>
      <w:r w:rsidRPr="006B20C5">
        <w:rPr>
          <w:rFonts w:ascii="Arial" w:hAnsi="Arial" w:cs="Arial"/>
        </w:rPr>
        <w:t xml:space="preserve">Smlouva obsahuje úplnou dohodu a vyjadřuje soulad mezi </w:t>
      </w:r>
      <w:r w:rsidR="005C016A">
        <w:rPr>
          <w:rFonts w:ascii="Arial" w:hAnsi="Arial" w:cs="Arial"/>
        </w:rPr>
        <w:t>S</w:t>
      </w:r>
      <w:r w:rsidRPr="006B20C5">
        <w:rPr>
          <w:rFonts w:ascii="Arial" w:hAnsi="Arial" w:cs="Arial"/>
        </w:rPr>
        <w:t xml:space="preserve">mluvními stranami. Žádná ze </w:t>
      </w:r>
      <w:r w:rsidR="005C016A">
        <w:rPr>
          <w:rFonts w:ascii="Arial" w:hAnsi="Arial" w:cs="Arial"/>
        </w:rPr>
        <w:t>S</w:t>
      </w:r>
      <w:r w:rsidRPr="006B20C5">
        <w:rPr>
          <w:rFonts w:ascii="Arial" w:hAnsi="Arial" w:cs="Arial"/>
        </w:rPr>
        <w:t xml:space="preserve">mluvních stran není oprávněna spoléhat na dohody nebo ujednání, které nejsou výslovně obsaženy v této </w:t>
      </w:r>
      <w:r w:rsidR="00ED7BB9" w:rsidRPr="006B20C5">
        <w:rPr>
          <w:rFonts w:ascii="Arial" w:hAnsi="Arial" w:cs="Arial"/>
        </w:rPr>
        <w:t>Smlouv</w:t>
      </w:r>
      <w:r w:rsidRPr="006B20C5">
        <w:rPr>
          <w:rFonts w:ascii="Arial" w:hAnsi="Arial" w:cs="Arial"/>
        </w:rPr>
        <w:t>ě.</w:t>
      </w:r>
    </w:p>
    <w:p w14:paraId="0AFAC263" w14:textId="77777777" w:rsidR="00824C0C" w:rsidRPr="006B20C5" w:rsidRDefault="0088591C" w:rsidP="00564F53">
      <w:pPr>
        <w:pStyle w:val="Odstavecseseznamem"/>
        <w:numPr>
          <w:ilvl w:val="1"/>
          <w:numId w:val="54"/>
        </w:numPr>
        <w:spacing w:after="0" w:line="240" w:lineRule="auto"/>
        <w:ind w:left="709"/>
        <w:jc w:val="both"/>
        <w:rPr>
          <w:rFonts w:ascii="Arial" w:hAnsi="Arial" w:cs="Arial"/>
        </w:rPr>
      </w:pPr>
      <w:r w:rsidRPr="006B20C5">
        <w:rPr>
          <w:rFonts w:ascii="Arial" w:hAnsi="Arial" w:cs="Arial"/>
        </w:rPr>
        <w:t xml:space="preserve">Smlouva se řídí právním řádem České republiky. Vztahy mezi stranami se řídí </w:t>
      </w:r>
      <w:r w:rsidR="00824C0C" w:rsidRPr="006B20C5">
        <w:rPr>
          <w:rFonts w:ascii="Arial" w:hAnsi="Arial" w:cs="Arial"/>
        </w:rPr>
        <w:t>především občanským</w:t>
      </w:r>
      <w:r w:rsidRPr="006B20C5">
        <w:rPr>
          <w:rFonts w:ascii="Arial" w:hAnsi="Arial" w:cs="Arial"/>
        </w:rPr>
        <w:t xml:space="preserve"> zákoníkem, pokud </w:t>
      </w:r>
      <w:r w:rsidR="00ED7BB9" w:rsidRPr="006B20C5">
        <w:rPr>
          <w:rFonts w:ascii="Arial" w:hAnsi="Arial" w:cs="Arial"/>
        </w:rPr>
        <w:t>Smlouv</w:t>
      </w:r>
      <w:r w:rsidRPr="006B20C5">
        <w:rPr>
          <w:rFonts w:ascii="Arial" w:hAnsi="Arial" w:cs="Arial"/>
        </w:rPr>
        <w:t>a nestanoví jinak.</w:t>
      </w:r>
    </w:p>
    <w:p w14:paraId="076313AF" w14:textId="77777777" w:rsidR="00824C0C" w:rsidRPr="00AE0C64" w:rsidRDefault="0088591C" w:rsidP="00564F53">
      <w:pPr>
        <w:pStyle w:val="Odstavecseseznamem"/>
        <w:numPr>
          <w:ilvl w:val="1"/>
          <w:numId w:val="54"/>
        </w:numPr>
        <w:spacing w:after="0" w:line="240" w:lineRule="auto"/>
        <w:ind w:left="709"/>
        <w:jc w:val="both"/>
        <w:rPr>
          <w:rFonts w:ascii="Arial" w:hAnsi="Arial" w:cs="Arial"/>
        </w:rPr>
      </w:pPr>
      <w:r w:rsidRPr="00AE0C64">
        <w:rPr>
          <w:rFonts w:ascii="Arial" w:hAnsi="Arial" w:cs="Arial"/>
        </w:rPr>
        <w:t xml:space="preserve">Měnit, doplňovat nebo zrušit tuto </w:t>
      </w:r>
      <w:r w:rsidR="00ED7BB9" w:rsidRPr="00AE0C64">
        <w:rPr>
          <w:rFonts w:ascii="Arial" w:hAnsi="Arial" w:cs="Arial"/>
        </w:rPr>
        <w:t>Smlouv</w:t>
      </w:r>
      <w:r w:rsidRPr="00AE0C64">
        <w:rPr>
          <w:rFonts w:ascii="Arial" w:hAnsi="Arial" w:cs="Arial"/>
        </w:rPr>
        <w:t xml:space="preserve">u je možné jen formou písemných dodatků, které budou platné </w:t>
      </w:r>
      <w:r w:rsidR="005C016A" w:rsidRPr="00AE0C64">
        <w:rPr>
          <w:rFonts w:ascii="Arial" w:hAnsi="Arial" w:cs="Arial"/>
        </w:rPr>
        <w:t>podpisem</w:t>
      </w:r>
      <w:r w:rsidRPr="00AE0C64">
        <w:rPr>
          <w:rFonts w:ascii="Arial" w:hAnsi="Arial" w:cs="Arial"/>
        </w:rPr>
        <w:t xml:space="preserve"> oprávněných zástupců </w:t>
      </w:r>
      <w:r w:rsidR="005C016A" w:rsidRPr="00AE0C64">
        <w:rPr>
          <w:rFonts w:ascii="Arial" w:hAnsi="Arial" w:cs="Arial"/>
        </w:rPr>
        <w:t>Smluvních</w:t>
      </w:r>
      <w:r w:rsidRPr="00AE0C64">
        <w:rPr>
          <w:rFonts w:ascii="Arial" w:hAnsi="Arial" w:cs="Arial"/>
        </w:rPr>
        <w:t xml:space="preserve"> stran</w:t>
      </w:r>
      <w:r w:rsidR="005C016A" w:rsidRPr="00AE0C64">
        <w:rPr>
          <w:rFonts w:ascii="Arial" w:hAnsi="Arial" w:cs="Arial"/>
        </w:rPr>
        <w:t xml:space="preserve"> a účinné uveřejněním v registru smluv</w:t>
      </w:r>
      <w:r w:rsidRPr="00AE0C64">
        <w:rPr>
          <w:rFonts w:ascii="Arial" w:hAnsi="Arial" w:cs="Arial"/>
        </w:rPr>
        <w:t>.</w:t>
      </w:r>
    </w:p>
    <w:p w14:paraId="7EF6CA3B" w14:textId="77777777" w:rsidR="003C2F57" w:rsidRPr="00162D17" w:rsidRDefault="003C2F57" w:rsidP="00564F53">
      <w:pPr>
        <w:pStyle w:val="Odstavecseseznamem"/>
        <w:numPr>
          <w:ilvl w:val="1"/>
          <w:numId w:val="54"/>
        </w:numPr>
        <w:spacing w:after="0" w:line="240" w:lineRule="auto"/>
        <w:ind w:left="709"/>
        <w:jc w:val="both"/>
        <w:rPr>
          <w:rFonts w:ascii="Arial" w:hAnsi="Arial" w:cs="Arial"/>
        </w:rPr>
      </w:pPr>
      <w:r w:rsidRPr="00AE0C64">
        <w:rPr>
          <w:rFonts w:ascii="Arial" w:hAnsi="Arial" w:cs="Arial"/>
        </w:rPr>
        <w:t xml:space="preserve">Pokud jakákoli část </w:t>
      </w:r>
      <w:r w:rsidRPr="00162D17">
        <w:rPr>
          <w:rFonts w:ascii="Arial" w:hAnsi="Arial" w:cs="Arial"/>
        </w:rPr>
        <w:t>závazku podle této Smlouvy je nebo se stane neplatnou či nevymahatelnou, nebude to mít vliv na platnost a vymahatelnost ostatních závazků podle této Smlouvy a Smluvní strany se zavazují nahradit takovouto neplatnou nebo nevymahatelnou část závazku novou, platnou a vymahatelnou částí závazku, jejíž předmět bude nejlépe odpovídat předmětu původního závazku a úmyslu Smluvních stran.</w:t>
      </w:r>
    </w:p>
    <w:p w14:paraId="48D9747B" w14:textId="10C0F2C3" w:rsidR="00824C0C" w:rsidRPr="00162D17" w:rsidRDefault="00162D17" w:rsidP="00564F53">
      <w:pPr>
        <w:pStyle w:val="Odstavecseseznamem"/>
        <w:numPr>
          <w:ilvl w:val="1"/>
          <w:numId w:val="54"/>
        </w:numPr>
        <w:spacing w:after="0" w:line="240" w:lineRule="auto"/>
        <w:ind w:left="709"/>
        <w:jc w:val="both"/>
        <w:rPr>
          <w:rFonts w:ascii="Arial" w:hAnsi="Arial" w:cs="Arial"/>
        </w:rPr>
      </w:pPr>
      <w:r w:rsidRPr="00162D17">
        <w:rPr>
          <w:rFonts w:ascii="Arial" w:hAnsi="Arial" w:cs="Arial"/>
        </w:rPr>
        <w:t>Tato smlouva je vyhotovena ve tři (3) vyhotoveních, s platností originálu, z nichž objednatel obdrží dvě (2) vyhotovení a zhotovitel jedno (1) vyhotovení. Pro případ, že tato smlouva je uzavírána elektronicky za využití uznávaných elektronických podpisů, je vyhotovena v jednom (1) provedení, na kterém jsou zaznamenány uznávané elektronické podpisy zástupců smluvních stran oprávněných tuto smlouvu uzavřít</w:t>
      </w:r>
      <w:r w:rsidR="00481CB7">
        <w:rPr>
          <w:rFonts w:ascii="Arial" w:hAnsi="Arial" w:cs="Arial"/>
        </w:rPr>
        <w:t xml:space="preserve">. </w:t>
      </w:r>
      <w:r w:rsidR="0088591C" w:rsidRPr="00162D17">
        <w:rPr>
          <w:rFonts w:ascii="Arial" w:hAnsi="Arial" w:cs="Arial"/>
        </w:rPr>
        <w:t xml:space="preserve"> </w:t>
      </w:r>
    </w:p>
    <w:p w14:paraId="59565D29" w14:textId="77777777" w:rsidR="0088591C" w:rsidRPr="006B20C5" w:rsidRDefault="0088591C" w:rsidP="00564F53">
      <w:pPr>
        <w:pStyle w:val="Odstavecseseznamem"/>
        <w:numPr>
          <w:ilvl w:val="1"/>
          <w:numId w:val="54"/>
        </w:numPr>
        <w:spacing w:after="0" w:line="240" w:lineRule="auto"/>
        <w:ind w:left="709"/>
        <w:jc w:val="both"/>
        <w:rPr>
          <w:rFonts w:ascii="Arial" w:hAnsi="Arial" w:cs="Arial"/>
        </w:rPr>
      </w:pPr>
      <w:r w:rsidRPr="00162D17">
        <w:rPr>
          <w:rFonts w:ascii="Arial" w:hAnsi="Arial" w:cs="Arial"/>
        </w:rPr>
        <w:t xml:space="preserve">Smluvní strany prohlašují, že je jim znám celý obsah </w:t>
      </w:r>
      <w:r w:rsidR="00ED7BB9" w:rsidRPr="00162D17">
        <w:rPr>
          <w:rFonts w:ascii="Arial" w:hAnsi="Arial" w:cs="Arial"/>
        </w:rPr>
        <w:t>Smlouv</w:t>
      </w:r>
      <w:r w:rsidRPr="00162D17">
        <w:rPr>
          <w:rFonts w:ascii="Arial" w:hAnsi="Arial" w:cs="Arial"/>
        </w:rPr>
        <w:t xml:space="preserve">y a </w:t>
      </w:r>
      <w:r w:rsidRPr="006B20C5">
        <w:rPr>
          <w:rFonts w:ascii="Arial" w:hAnsi="Arial" w:cs="Arial"/>
        </w:rPr>
        <w:t>že ji uzavřely na základě své svobodné a vážné vůle</w:t>
      </w:r>
      <w:r w:rsidR="00C80611">
        <w:rPr>
          <w:rFonts w:ascii="Arial" w:hAnsi="Arial" w:cs="Arial"/>
        </w:rPr>
        <w:t>,</w:t>
      </w:r>
      <w:r w:rsidRPr="006B20C5">
        <w:rPr>
          <w:rFonts w:ascii="Arial" w:hAnsi="Arial" w:cs="Arial"/>
        </w:rPr>
        <w:t xml:space="preserve"> na důkaz </w:t>
      </w:r>
      <w:r w:rsidR="00C80611">
        <w:rPr>
          <w:rFonts w:ascii="Arial" w:hAnsi="Arial" w:cs="Arial"/>
        </w:rPr>
        <w:t>čehož</w:t>
      </w:r>
      <w:r w:rsidRPr="006B20C5">
        <w:rPr>
          <w:rFonts w:ascii="Arial" w:hAnsi="Arial" w:cs="Arial"/>
        </w:rPr>
        <w:t xml:space="preserve"> připojují své podpisy.</w:t>
      </w:r>
    </w:p>
    <w:p w14:paraId="6140DCDD" w14:textId="77777777" w:rsidR="004548EE" w:rsidRPr="006B20C5" w:rsidRDefault="004548EE" w:rsidP="00564F53">
      <w:pPr>
        <w:spacing w:after="0" w:line="240" w:lineRule="auto"/>
        <w:ind w:left="460" w:hanging="460"/>
        <w:contextualSpacing/>
        <w:jc w:val="both"/>
        <w:rPr>
          <w:rFonts w:ascii="Arial" w:hAnsi="Arial" w:cs="Arial"/>
        </w:rPr>
      </w:pPr>
    </w:p>
    <w:p w14:paraId="1065E481" w14:textId="77777777" w:rsidR="00B02E4C" w:rsidRPr="006B20C5" w:rsidRDefault="007D6291" w:rsidP="00564F53">
      <w:pPr>
        <w:spacing w:after="0" w:line="240" w:lineRule="auto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>N</w:t>
      </w:r>
      <w:r w:rsidR="00B02E4C" w:rsidRPr="006B20C5">
        <w:rPr>
          <w:rFonts w:ascii="Arial" w:hAnsi="Arial" w:cs="Arial"/>
        </w:rPr>
        <w:t>edílnou součástí této Smlouvy</w:t>
      </w:r>
      <w:r>
        <w:rPr>
          <w:rFonts w:ascii="Arial" w:hAnsi="Arial" w:cs="Arial"/>
        </w:rPr>
        <w:t xml:space="preserve"> jsou n</w:t>
      </w:r>
      <w:r w:rsidRPr="006B20C5">
        <w:rPr>
          <w:rFonts w:ascii="Arial" w:hAnsi="Arial" w:cs="Arial"/>
        </w:rPr>
        <w:t xml:space="preserve">ásledující </w:t>
      </w:r>
      <w:r>
        <w:rPr>
          <w:rFonts w:ascii="Arial" w:hAnsi="Arial" w:cs="Arial"/>
        </w:rPr>
        <w:t>p</w:t>
      </w:r>
      <w:r w:rsidRPr="006B20C5">
        <w:rPr>
          <w:rFonts w:ascii="Arial" w:hAnsi="Arial" w:cs="Arial"/>
        </w:rPr>
        <w:t>řílohy</w:t>
      </w:r>
      <w:r w:rsidR="00B02E4C" w:rsidRPr="006B20C5">
        <w:rPr>
          <w:rFonts w:ascii="Arial" w:hAnsi="Arial" w:cs="Arial"/>
        </w:rPr>
        <w:t xml:space="preserve">. Všechny Přílohy společně s touto Smlouvou tvoří vzájemně se doplňující smluvní dokumenty. </w:t>
      </w:r>
    </w:p>
    <w:p w14:paraId="2FFBD0A7" w14:textId="77777777" w:rsidR="00B02E4C" w:rsidRPr="006B20C5" w:rsidRDefault="00B02E4C" w:rsidP="00564F53">
      <w:pPr>
        <w:spacing w:after="0" w:line="240" w:lineRule="auto"/>
        <w:contextualSpacing/>
        <w:jc w:val="both"/>
        <w:rPr>
          <w:rFonts w:ascii="Arial" w:hAnsi="Arial" w:cs="Arial"/>
        </w:rPr>
      </w:pPr>
    </w:p>
    <w:p w14:paraId="6A805B73" w14:textId="5F24C0A8" w:rsidR="00B02E4C" w:rsidRPr="006B20C5" w:rsidRDefault="00B02E4C" w:rsidP="00564F53">
      <w:pPr>
        <w:spacing w:after="0" w:line="240" w:lineRule="auto"/>
        <w:ind w:left="1410" w:hanging="1410"/>
        <w:contextualSpacing/>
        <w:jc w:val="both"/>
        <w:rPr>
          <w:rFonts w:ascii="Arial" w:hAnsi="Arial" w:cs="Arial"/>
        </w:rPr>
      </w:pPr>
      <w:r w:rsidRPr="006B20C5">
        <w:rPr>
          <w:rFonts w:ascii="Arial" w:hAnsi="Arial" w:cs="Arial"/>
        </w:rPr>
        <w:t xml:space="preserve">Příloha </w:t>
      </w:r>
      <w:r w:rsidR="007D6291">
        <w:rPr>
          <w:rFonts w:ascii="Arial" w:hAnsi="Arial" w:cs="Arial"/>
        </w:rPr>
        <w:t xml:space="preserve">č. </w:t>
      </w:r>
      <w:r w:rsidRPr="006B20C5">
        <w:rPr>
          <w:rFonts w:ascii="Arial" w:hAnsi="Arial" w:cs="Arial"/>
        </w:rPr>
        <w:t xml:space="preserve">1: </w:t>
      </w:r>
      <w:r w:rsidRPr="006B20C5">
        <w:rPr>
          <w:rFonts w:ascii="Arial" w:hAnsi="Arial" w:cs="Arial"/>
        </w:rPr>
        <w:tab/>
      </w:r>
      <w:r w:rsidR="00481CB7">
        <w:rPr>
          <w:rFonts w:ascii="Arial" w:hAnsi="Arial" w:cs="Arial"/>
        </w:rPr>
        <w:t>nabídka Zhotovitele ze dne 2.9.2025</w:t>
      </w:r>
    </w:p>
    <w:p w14:paraId="5941413D" w14:textId="34592C24" w:rsidR="00B02E4C" w:rsidRPr="006B20C5" w:rsidRDefault="007D6291" w:rsidP="00481CB7">
      <w:pPr>
        <w:spacing w:after="0" w:line="240" w:lineRule="auto"/>
        <w:ind w:left="1410" w:hanging="1410"/>
        <w:contextualSpacing/>
        <w:jc w:val="both"/>
        <w:rPr>
          <w:rFonts w:ascii="Arial" w:hAnsi="Arial" w:cs="Arial"/>
        </w:rPr>
      </w:pPr>
      <w:r w:rsidRPr="006B20C5">
        <w:rPr>
          <w:rFonts w:ascii="Arial" w:hAnsi="Arial" w:cs="Arial"/>
        </w:rPr>
        <w:t xml:space="preserve">Příloha </w:t>
      </w:r>
      <w:r>
        <w:rPr>
          <w:rFonts w:ascii="Arial" w:hAnsi="Arial" w:cs="Arial"/>
        </w:rPr>
        <w:t xml:space="preserve">č. </w:t>
      </w:r>
      <w:r w:rsidR="00B02E4C" w:rsidRPr="006B20C5">
        <w:rPr>
          <w:rFonts w:ascii="Arial" w:hAnsi="Arial" w:cs="Arial"/>
        </w:rPr>
        <w:t xml:space="preserve">2: </w:t>
      </w:r>
      <w:r w:rsidR="00B02E4C" w:rsidRPr="006B20C5">
        <w:rPr>
          <w:rFonts w:ascii="Arial" w:hAnsi="Arial" w:cs="Arial"/>
        </w:rPr>
        <w:tab/>
      </w:r>
      <w:r w:rsidR="00B02E4C" w:rsidRPr="006B20C5">
        <w:rPr>
          <w:rFonts w:ascii="Arial" w:hAnsi="Arial" w:cs="Arial"/>
        </w:rPr>
        <w:tab/>
      </w:r>
      <w:r w:rsidR="00481CB7" w:rsidRPr="00481CB7">
        <w:rPr>
          <w:rFonts w:ascii="Arial" w:hAnsi="Arial" w:cs="Arial"/>
        </w:rPr>
        <w:t xml:space="preserve">Písemné vyjádření odborné organizace státní památkové péče </w:t>
      </w:r>
      <w:r w:rsidR="00481CB7">
        <w:rPr>
          <w:rFonts w:ascii="Arial" w:hAnsi="Arial" w:cs="Arial"/>
        </w:rPr>
        <w:t xml:space="preserve">č.j. </w:t>
      </w:r>
      <w:r w:rsidR="00481CB7" w:rsidRPr="00481CB7">
        <w:rPr>
          <w:rFonts w:ascii="Arial" w:hAnsi="Arial" w:cs="Arial"/>
        </w:rPr>
        <w:t>NPÚ-310/54018/2025</w:t>
      </w:r>
    </w:p>
    <w:p w14:paraId="59D8034A" w14:textId="173CA043" w:rsidR="00B02E4C" w:rsidRPr="006B20C5" w:rsidRDefault="00B02E4C" w:rsidP="004362EA">
      <w:pPr>
        <w:spacing w:after="0" w:line="240" w:lineRule="auto"/>
        <w:contextualSpacing/>
        <w:jc w:val="both"/>
        <w:rPr>
          <w:rFonts w:ascii="Arial" w:hAnsi="Arial" w:cs="Arial"/>
        </w:rPr>
      </w:pPr>
    </w:p>
    <w:p w14:paraId="415D809D" w14:textId="77777777" w:rsidR="0088591C" w:rsidRPr="006B20C5" w:rsidRDefault="0088591C" w:rsidP="00564F53">
      <w:pPr>
        <w:spacing w:after="0" w:line="240" w:lineRule="auto"/>
        <w:contextualSpacing/>
        <w:rPr>
          <w:rFonts w:ascii="Arial" w:hAnsi="Arial" w:cs="Arial"/>
        </w:rPr>
      </w:pPr>
      <w:r w:rsidRPr="006B20C5">
        <w:rPr>
          <w:rFonts w:ascii="Arial" w:hAnsi="Arial" w:cs="Arial"/>
          <w:noProof/>
          <w:lang w:eastAsia="cs-CZ"/>
        </w:rPr>
        <mc:AlternateContent>
          <mc:Choice Requires="wps">
            <w:drawing>
              <wp:anchor distT="0" distB="0" distL="63500" distR="63500" simplePos="0" relativeHeight="251658240" behindDoc="0" locked="0" layoutInCell="1" allowOverlap="1" wp14:anchorId="35448066" wp14:editId="1FFE8E5E">
                <wp:simplePos x="0" y="0"/>
                <wp:positionH relativeFrom="margin">
                  <wp:posOffset>2945765</wp:posOffset>
                </wp:positionH>
                <wp:positionV relativeFrom="paragraph">
                  <wp:posOffset>0</wp:posOffset>
                </wp:positionV>
                <wp:extent cx="2182495" cy="2122805"/>
                <wp:effectExtent l="2540" t="0" r="0" b="4445"/>
                <wp:wrapNone/>
                <wp:docPr id="7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82495" cy="21228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182E568" w14:textId="77777777" w:rsidR="00FD74FC" w:rsidRDefault="00FD74FC" w:rsidP="0088591C">
                            <w:pPr>
                              <w:pStyle w:val="Picturecaption"/>
                              <w:shd w:val="clear" w:color="auto" w:fill="auto"/>
                              <w:spacing w:line="254" w:lineRule="exact"/>
                              <w:jc w:val="lef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5448066" id="_x0000_t202" coordsize="21600,21600" o:spt="202" path="m,l,21600r21600,l21600,xe">
                <v:stroke joinstyle="miter"/>
                <v:path gradientshapeok="t" o:connecttype="rect"/>
              </v:shapetype>
              <v:shape id="Text Box 19" o:spid="_x0000_s1026" type="#_x0000_t202" style="position:absolute;margin-left:231.95pt;margin-top:0;width:171.85pt;height:167.15pt;z-index:251658240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" filled="f" stroked="f">
                <v:textbox style="mso-fit-shape-to-text:t" inset="0,0,0,0">
                  <w:txbxContent>
                    <w:p w14:paraId="7182E568" w14:textId="77777777" w:rsidR="00FD74FC" w:rsidRDefault="00FD74FC" w:rsidP="0088591C">
                      <w:pPr>
                        <w:pStyle w:val="Picturecaption"/>
                        <w:shd w:val="clear" w:color="auto" w:fill="auto"/>
                        <w:spacing w:line="254" w:lineRule="exact"/>
                        <w:jc w:val="left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Pr="006B20C5">
        <w:rPr>
          <w:rFonts w:ascii="Arial" w:hAnsi="Arial" w:cs="Arial"/>
        </w:rPr>
        <w:t xml:space="preserve">   </w:t>
      </w:r>
    </w:p>
    <w:p w14:paraId="3B1BDD34" w14:textId="77777777" w:rsidR="0088591C" w:rsidRPr="006B20C5" w:rsidRDefault="0088591C" w:rsidP="00564F53">
      <w:pPr>
        <w:spacing w:after="0" w:line="240" w:lineRule="auto"/>
        <w:contextualSpacing/>
        <w:rPr>
          <w:rFonts w:ascii="Arial" w:hAnsi="Arial" w:cs="Arial"/>
        </w:rPr>
      </w:pPr>
    </w:p>
    <w:tbl>
      <w:tblPr>
        <w:tblW w:w="9187" w:type="dxa"/>
        <w:tblLook w:val="04A0" w:firstRow="1" w:lastRow="0" w:firstColumn="1" w:lastColumn="0" w:noHBand="0" w:noVBand="1"/>
      </w:tblPr>
      <w:tblGrid>
        <w:gridCol w:w="4602"/>
        <w:gridCol w:w="4585"/>
      </w:tblGrid>
      <w:tr w:rsidR="0088591C" w:rsidRPr="007D1592" w14:paraId="5FBEE05F" w14:textId="77777777" w:rsidTr="001F0CF7">
        <w:trPr>
          <w:trHeight w:val="2281"/>
        </w:trPr>
        <w:tc>
          <w:tcPr>
            <w:tcW w:w="4602" w:type="dxa"/>
          </w:tcPr>
          <w:p w14:paraId="3701E962" w14:textId="77777777" w:rsidR="0088591C" w:rsidRPr="006B20C5" w:rsidRDefault="0088591C" w:rsidP="00564F53">
            <w:pPr>
              <w:spacing w:after="0" w:line="240" w:lineRule="auto"/>
              <w:contextualSpacing/>
              <w:rPr>
                <w:rFonts w:ascii="Arial" w:hAnsi="Arial" w:cs="Arial"/>
                <w:b/>
                <w:bCs/>
              </w:rPr>
            </w:pPr>
            <w:r w:rsidRPr="006B20C5">
              <w:rPr>
                <w:rFonts w:ascii="Arial" w:hAnsi="Arial" w:cs="Arial"/>
                <w:b/>
                <w:bCs/>
              </w:rPr>
              <w:t>Muzeum hlavního města Prahy, příspěvková organizace</w:t>
            </w:r>
          </w:p>
          <w:p w14:paraId="5F63381B" w14:textId="77777777" w:rsidR="0088591C" w:rsidRPr="006B20C5" w:rsidRDefault="0088591C" w:rsidP="00564F53">
            <w:pPr>
              <w:spacing w:after="0" w:line="240" w:lineRule="auto"/>
              <w:contextualSpacing/>
              <w:rPr>
                <w:rFonts w:ascii="Arial" w:hAnsi="Arial" w:cs="Arial"/>
              </w:rPr>
            </w:pPr>
          </w:p>
          <w:p w14:paraId="7C6C4609" w14:textId="6D20E027" w:rsidR="0088591C" w:rsidRPr="006B20C5" w:rsidRDefault="0088591C" w:rsidP="00564F53">
            <w:pPr>
              <w:spacing w:after="0" w:line="240" w:lineRule="auto"/>
              <w:contextualSpacing/>
              <w:rPr>
                <w:rFonts w:ascii="Arial" w:hAnsi="Arial" w:cs="Arial"/>
              </w:rPr>
            </w:pPr>
            <w:r w:rsidRPr="006B20C5">
              <w:rPr>
                <w:rFonts w:ascii="Arial" w:hAnsi="Arial" w:cs="Arial"/>
              </w:rPr>
              <w:t xml:space="preserve">V Praze dne </w:t>
            </w:r>
            <w:r w:rsidR="002D7603">
              <w:rPr>
                <w:rFonts w:ascii="Arial" w:hAnsi="Arial" w:cs="Arial"/>
              </w:rPr>
              <w:t>22.9.2025</w:t>
            </w:r>
          </w:p>
          <w:p w14:paraId="60C7CC7E" w14:textId="77777777" w:rsidR="0088591C" w:rsidRPr="006B20C5" w:rsidRDefault="0088591C" w:rsidP="00564F53">
            <w:pPr>
              <w:spacing w:after="0" w:line="240" w:lineRule="auto"/>
              <w:contextualSpacing/>
              <w:rPr>
                <w:rFonts w:ascii="Arial" w:hAnsi="Arial" w:cs="Arial"/>
              </w:rPr>
            </w:pPr>
          </w:p>
          <w:p w14:paraId="6BFCD61D" w14:textId="77777777" w:rsidR="0088591C" w:rsidRDefault="0088591C" w:rsidP="00564F53">
            <w:pPr>
              <w:spacing w:after="0" w:line="240" w:lineRule="auto"/>
              <w:contextualSpacing/>
              <w:rPr>
                <w:rFonts w:ascii="Arial" w:hAnsi="Arial" w:cs="Arial"/>
              </w:rPr>
            </w:pPr>
          </w:p>
          <w:p w14:paraId="63484800" w14:textId="77777777" w:rsidR="007D1592" w:rsidRDefault="007D1592" w:rsidP="00564F53">
            <w:pPr>
              <w:spacing w:after="0" w:line="240" w:lineRule="auto"/>
              <w:contextualSpacing/>
              <w:rPr>
                <w:rFonts w:ascii="Arial" w:hAnsi="Arial" w:cs="Arial"/>
              </w:rPr>
            </w:pPr>
          </w:p>
          <w:p w14:paraId="6509AC52" w14:textId="77777777" w:rsidR="007D1592" w:rsidRPr="006B20C5" w:rsidRDefault="007D1592" w:rsidP="00564F53">
            <w:pPr>
              <w:spacing w:after="0" w:line="240" w:lineRule="auto"/>
              <w:contextualSpacing/>
              <w:rPr>
                <w:rFonts w:ascii="Arial" w:hAnsi="Arial" w:cs="Arial"/>
              </w:rPr>
            </w:pPr>
          </w:p>
          <w:p w14:paraId="5DAEF64B" w14:textId="77777777" w:rsidR="0088591C" w:rsidRPr="006B20C5" w:rsidRDefault="0088591C" w:rsidP="00564F53">
            <w:pPr>
              <w:spacing w:after="0" w:line="240" w:lineRule="auto"/>
              <w:contextualSpacing/>
              <w:rPr>
                <w:rFonts w:ascii="Arial" w:hAnsi="Arial" w:cs="Arial"/>
              </w:rPr>
            </w:pPr>
            <w:r w:rsidRPr="006B20C5">
              <w:rPr>
                <w:rFonts w:ascii="Arial" w:hAnsi="Arial" w:cs="Arial"/>
              </w:rPr>
              <w:t>______________________</w:t>
            </w:r>
          </w:p>
          <w:p w14:paraId="1C2B7A7C" w14:textId="4C7C39DA" w:rsidR="0088591C" w:rsidRPr="006B20C5" w:rsidRDefault="009644C0" w:rsidP="00564F53">
            <w:pPr>
              <w:spacing w:after="0" w:line="240" w:lineRule="auto"/>
              <w:contextualSpacing/>
              <w:rPr>
                <w:rFonts w:ascii="Arial" w:hAnsi="Arial" w:cs="Arial"/>
              </w:rPr>
            </w:pPr>
            <w:r w:rsidRPr="009644C0">
              <w:rPr>
                <w:rFonts w:ascii="Arial" w:hAnsi="Arial" w:cs="Arial"/>
                <w:b/>
                <w:bCs/>
              </w:rPr>
              <w:t>RNDr. Ing. Ivo Macek,</w:t>
            </w:r>
            <w:r w:rsidR="0088591C" w:rsidRPr="006B20C5">
              <w:rPr>
                <w:rFonts w:ascii="Arial" w:hAnsi="Arial" w:cs="Arial"/>
              </w:rPr>
              <w:t xml:space="preserve"> </w:t>
            </w:r>
          </w:p>
          <w:p w14:paraId="4B06955A" w14:textId="0B0BF86E" w:rsidR="0088591C" w:rsidRPr="006B20C5" w:rsidRDefault="0088591C" w:rsidP="00564F53">
            <w:pPr>
              <w:spacing w:after="0" w:line="240" w:lineRule="auto"/>
              <w:contextualSpacing/>
              <w:rPr>
                <w:rFonts w:ascii="Arial" w:hAnsi="Arial" w:cs="Arial"/>
                <w:b/>
                <w:bCs/>
              </w:rPr>
            </w:pPr>
            <w:r w:rsidRPr="006B20C5">
              <w:rPr>
                <w:rFonts w:ascii="Arial" w:hAnsi="Arial" w:cs="Arial"/>
              </w:rPr>
              <w:t>ředitel</w:t>
            </w:r>
          </w:p>
        </w:tc>
        <w:tc>
          <w:tcPr>
            <w:tcW w:w="4585" w:type="dxa"/>
          </w:tcPr>
          <w:p w14:paraId="4D1843A1" w14:textId="7541D3E9" w:rsidR="0088591C" w:rsidRPr="007D1592" w:rsidRDefault="004F653C" w:rsidP="00564F53">
            <w:pPr>
              <w:spacing w:after="0" w:line="240" w:lineRule="auto"/>
              <w:contextualSpacing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Martin Ondráček</w:t>
            </w:r>
          </w:p>
          <w:p w14:paraId="36E7523A" w14:textId="77777777" w:rsidR="0088591C" w:rsidRPr="007D1592" w:rsidRDefault="0088591C" w:rsidP="00564F53">
            <w:pPr>
              <w:spacing w:after="0" w:line="240" w:lineRule="auto"/>
              <w:contextualSpacing/>
              <w:rPr>
                <w:rFonts w:ascii="Arial" w:hAnsi="Arial" w:cs="Arial"/>
              </w:rPr>
            </w:pPr>
          </w:p>
          <w:p w14:paraId="021EB8B0" w14:textId="77777777" w:rsidR="007D1592" w:rsidRDefault="007D1592" w:rsidP="00564F53">
            <w:pPr>
              <w:spacing w:after="0" w:line="240" w:lineRule="auto"/>
              <w:contextualSpacing/>
              <w:rPr>
                <w:rFonts w:ascii="Arial" w:hAnsi="Arial" w:cs="Arial"/>
              </w:rPr>
            </w:pPr>
          </w:p>
          <w:p w14:paraId="634A53A2" w14:textId="2C3CA05A" w:rsidR="0088591C" w:rsidRPr="007D1592" w:rsidRDefault="0088591C" w:rsidP="00564F53">
            <w:pPr>
              <w:spacing w:after="0" w:line="240" w:lineRule="auto"/>
              <w:contextualSpacing/>
              <w:rPr>
                <w:rFonts w:ascii="Arial" w:hAnsi="Arial" w:cs="Arial"/>
              </w:rPr>
            </w:pPr>
            <w:r w:rsidRPr="007D1592">
              <w:rPr>
                <w:rFonts w:ascii="Arial" w:hAnsi="Arial" w:cs="Arial"/>
              </w:rPr>
              <w:t>V</w:t>
            </w:r>
            <w:r w:rsidR="00D535D7" w:rsidRPr="007D1592">
              <w:rPr>
                <w:rFonts w:ascii="Arial" w:hAnsi="Arial" w:cs="Arial"/>
              </w:rPr>
              <w:t xml:space="preserve"> Praze </w:t>
            </w:r>
            <w:r w:rsidRPr="007D1592">
              <w:rPr>
                <w:rFonts w:ascii="Arial" w:hAnsi="Arial" w:cs="Arial"/>
              </w:rPr>
              <w:t xml:space="preserve">dne </w:t>
            </w:r>
            <w:r w:rsidR="002D7603">
              <w:rPr>
                <w:rFonts w:ascii="Arial" w:hAnsi="Arial" w:cs="Arial"/>
              </w:rPr>
              <w:t>29.9.2025</w:t>
            </w:r>
          </w:p>
          <w:p w14:paraId="35776284" w14:textId="77777777" w:rsidR="0088591C" w:rsidRDefault="0088591C" w:rsidP="00564F53">
            <w:pPr>
              <w:spacing w:after="0" w:line="240" w:lineRule="auto"/>
              <w:contextualSpacing/>
              <w:rPr>
                <w:rFonts w:ascii="Arial" w:hAnsi="Arial" w:cs="Arial"/>
              </w:rPr>
            </w:pPr>
          </w:p>
          <w:p w14:paraId="7D8AD872" w14:textId="77777777" w:rsidR="007D1592" w:rsidRDefault="007D1592" w:rsidP="00564F53">
            <w:pPr>
              <w:spacing w:after="0" w:line="240" w:lineRule="auto"/>
              <w:contextualSpacing/>
              <w:rPr>
                <w:rFonts w:ascii="Arial" w:hAnsi="Arial" w:cs="Arial"/>
              </w:rPr>
            </w:pPr>
          </w:p>
          <w:p w14:paraId="287AAED6" w14:textId="77777777" w:rsidR="007D1592" w:rsidRPr="007D1592" w:rsidRDefault="007D1592" w:rsidP="00564F53">
            <w:pPr>
              <w:spacing w:after="0" w:line="240" w:lineRule="auto"/>
              <w:contextualSpacing/>
              <w:rPr>
                <w:rFonts w:ascii="Arial" w:hAnsi="Arial" w:cs="Arial"/>
              </w:rPr>
            </w:pPr>
          </w:p>
          <w:p w14:paraId="400B34AD" w14:textId="77777777" w:rsidR="0088591C" w:rsidRPr="007D1592" w:rsidRDefault="0088591C" w:rsidP="00564F53">
            <w:pPr>
              <w:spacing w:after="0" w:line="240" w:lineRule="auto"/>
              <w:contextualSpacing/>
              <w:rPr>
                <w:rFonts w:ascii="Arial" w:hAnsi="Arial" w:cs="Arial"/>
              </w:rPr>
            </w:pPr>
          </w:p>
          <w:p w14:paraId="08F098B5" w14:textId="77777777" w:rsidR="0088591C" w:rsidRPr="007D1592" w:rsidRDefault="0088591C" w:rsidP="00564F53">
            <w:pPr>
              <w:spacing w:after="0" w:line="240" w:lineRule="auto"/>
              <w:contextualSpacing/>
              <w:rPr>
                <w:rFonts w:ascii="Arial" w:hAnsi="Arial" w:cs="Arial"/>
              </w:rPr>
            </w:pPr>
            <w:r w:rsidRPr="007D1592">
              <w:rPr>
                <w:rFonts w:ascii="Arial" w:hAnsi="Arial" w:cs="Arial"/>
              </w:rPr>
              <w:t>______________________</w:t>
            </w:r>
          </w:p>
          <w:p w14:paraId="111F12A7" w14:textId="41497CAE" w:rsidR="0088591C" w:rsidRPr="007D1592" w:rsidRDefault="004F653C" w:rsidP="00564F53">
            <w:pPr>
              <w:spacing w:after="0" w:line="240" w:lineRule="auto"/>
              <w:contextualSpacing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Martin Ondráček</w:t>
            </w:r>
          </w:p>
          <w:p w14:paraId="701B3B4D" w14:textId="7E5180AB" w:rsidR="0088591C" w:rsidRPr="007D1592" w:rsidRDefault="0088591C" w:rsidP="00564F53">
            <w:pPr>
              <w:spacing w:after="0" w:line="240" w:lineRule="auto"/>
              <w:contextualSpacing/>
              <w:rPr>
                <w:rFonts w:ascii="Arial" w:hAnsi="Arial" w:cs="Arial"/>
              </w:rPr>
            </w:pPr>
          </w:p>
        </w:tc>
      </w:tr>
    </w:tbl>
    <w:p w14:paraId="38B28FD4" w14:textId="77777777" w:rsidR="0088591C" w:rsidRPr="006B20C5" w:rsidRDefault="0088591C" w:rsidP="00564F53">
      <w:pPr>
        <w:spacing w:after="0" w:line="240" w:lineRule="auto"/>
        <w:contextualSpacing/>
        <w:rPr>
          <w:rFonts w:ascii="Arial" w:hAnsi="Arial" w:cs="Arial"/>
        </w:rPr>
      </w:pPr>
    </w:p>
    <w:sectPr w:rsidR="0088591C" w:rsidRPr="006B20C5">
      <w:footerReference w:type="even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B100B50" w14:textId="77777777" w:rsidR="00612355" w:rsidRDefault="00612355" w:rsidP="004548EE">
      <w:pPr>
        <w:spacing w:after="0" w:line="240" w:lineRule="auto"/>
      </w:pPr>
      <w:r>
        <w:separator/>
      </w:r>
    </w:p>
  </w:endnote>
  <w:endnote w:type="continuationSeparator" w:id="0">
    <w:p w14:paraId="56AFA02B" w14:textId="77777777" w:rsidR="00612355" w:rsidRDefault="00612355" w:rsidP="004548EE">
      <w:pPr>
        <w:spacing w:after="0" w:line="240" w:lineRule="auto"/>
      </w:pPr>
      <w:r>
        <w:continuationSeparator/>
      </w:r>
    </w:p>
  </w:endnote>
  <w:endnote w:type="continuationNotice" w:id="1">
    <w:p w14:paraId="69BCE337" w14:textId="77777777" w:rsidR="00612355" w:rsidRDefault="0061235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E82DCE8" w14:textId="77777777" w:rsidR="00FD74FC" w:rsidRDefault="00FD74FC">
    <w:pPr>
      <w:rPr>
        <w:sz w:val="2"/>
        <w:szCs w:val="2"/>
      </w:rPr>
    </w:pPr>
    <w:r>
      <w:rPr>
        <w:noProof/>
        <w:lang w:eastAsia="cs-CZ"/>
      </w:rPr>
      <mc:AlternateContent>
        <mc:Choice Requires="wps">
          <w:drawing>
            <wp:anchor distT="0" distB="0" distL="63500" distR="63500" simplePos="0" relativeHeight="251658240" behindDoc="1" locked="0" layoutInCell="1" allowOverlap="1" wp14:anchorId="1AFE6F22" wp14:editId="2DFA2C51">
              <wp:simplePos x="0" y="0"/>
              <wp:positionH relativeFrom="page">
                <wp:posOffset>6439535</wp:posOffset>
              </wp:positionH>
              <wp:positionV relativeFrom="page">
                <wp:posOffset>10153015</wp:posOffset>
              </wp:positionV>
              <wp:extent cx="141605" cy="146050"/>
              <wp:effectExtent l="635" t="0" r="1270" b="127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1605" cy="146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9891412" w14:textId="77777777" w:rsidR="00FD74FC" w:rsidRDefault="00FD74FC">
                          <w:pPr>
                            <w:spacing w:line="240" w:lineRule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Pr="009A06C8">
                            <w:rPr>
                              <w:rStyle w:val="Headerorfooter0"/>
                              <w:noProof/>
                            </w:rPr>
                            <w:t>4</w:t>
                          </w:r>
                          <w:r>
                            <w:rPr>
                              <w:rStyle w:val="Headerorfooter0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AFE6F22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style="position:absolute;margin-left:507.05pt;margin-top:799.45pt;width:11.15pt;height:11.5pt;z-index:-251658240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" filled="f" stroked="f">
              <v:textbox style="mso-fit-shape-to-text:t" inset="0,0,0,0">
                <w:txbxContent>
                  <w:p w14:paraId="19891412" w14:textId="77777777" w:rsidR="00FD74FC" w:rsidRDefault="00FD74FC">
                    <w:pPr>
                      <w:spacing w:line="240" w:lineRule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Pr="009A06C8">
                      <w:rPr>
                        <w:rStyle w:val="Headerorfooter0"/>
                        <w:noProof/>
                      </w:rPr>
                      <w:t>4</w:t>
                    </w:r>
                    <w:r>
                      <w:rPr>
                        <w:rStyle w:val="Headerorfooter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759356595"/>
      <w:docPartObj>
        <w:docPartGallery w:val="Page Numbers (Bottom of Page)"/>
        <w:docPartUnique/>
      </w:docPartObj>
    </w:sdtPr>
    <w:sdtEndPr>
      <w:rPr>
        <w:rFonts w:ascii="Arial" w:hAnsi="Arial" w:cs="Arial"/>
        <w:sz w:val="20"/>
        <w:szCs w:val="20"/>
      </w:rPr>
    </w:sdtEndPr>
    <w:sdtContent>
      <w:p w14:paraId="5155E06F" w14:textId="77777777" w:rsidR="00FD74FC" w:rsidRPr="004548EE" w:rsidRDefault="00FD74FC">
        <w:pPr>
          <w:pStyle w:val="Zpat"/>
          <w:jc w:val="right"/>
          <w:rPr>
            <w:rFonts w:ascii="Arial" w:hAnsi="Arial" w:cs="Arial"/>
            <w:sz w:val="20"/>
            <w:szCs w:val="20"/>
          </w:rPr>
        </w:pPr>
        <w:r w:rsidRPr="004548EE">
          <w:rPr>
            <w:rFonts w:ascii="Arial" w:hAnsi="Arial" w:cs="Arial"/>
            <w:sz w:val="20"/>
            <w:szCs w:val="20"/>
          </w:rPr>
          <w:fldChar w:fldCharType="begin"/>
        </w:r>
        <w:r w:rsidRPr="004548EE">
          <w:rPr>
            <w:rFonts w:ascii="Arial" w:hAnsi="Arial" w:cs="Arial"/>
            <w:sz w:val="20"/>
            <w:szCs w:val="20"/>
          </w:rPr>
          <w:instrText>PAGE   \* MERGEFORMAT</w:instrText>
        </w:r>
        <w:r w:rsidRPr="004548EE">
          <w:rPr>
            <w:rFonts w:ascii="Arial" w:hAnsi="Arial" w:cs="Arial"/>
            <w:sz w:val="20"/>
            <w:szCs w:val="20"/>
          </w:rPr>
          <w:fldChar w:fldCharType="separate"/>
        </w:r>
        <w:r>
          <w:rPr>
            <w:rFonts w:ascii="Arial" w:hAnsi="Arial" w:cs="Arial"/>
            <w:noProof/>
            <w:sz w:val="20"/>
            <w:szCs w:val="20"/>
          </w:rPr>
          <w:t>21</w:t>
        </w:r>
        <w:r w:rsidRPr="004548EE">
          <w:rPr>
            <w:rFonts w:ascii="Arial" w:hAnsi="Arial" w:cs="Arial"/>
            <w:sz w:val="20"/>
            <w:szCs w:val="20"/>
          </w:rPr>
          <w:fldChar w:fldCharType="end"/>
        </w:r>
      </w:p>
    </w:sdtContent>
  </w:sdt>
  <w:p w14:paraId="668FE48E" w14:textId="77777777" w:rsidR="00FD74FC" w:rsidRDefault="00FD74FC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FE413B5" w14:textId="77777777" w:rsidR="00612355" w:rsidRDefault="00612355" w:rsidP="004548EE">
      <w:pPr>
        <w:spacing w:after="0" w:line="240" w:lineRule="auto"/>
      </w:pPr>
      <w:r>
        <w:separator/>
      </w:r>
    </w:p>
  </w:footnote>
  <w:footnote w:type="continuationSeparator" w:id="0">
    <w:p w14:paraId="0D0D032F" w14:textId="77777777" w:rsidR="00612355" w:rsidRDefault="00612355" w:rsidP="004548EE">
      <w:pPr>
        <w:spacing w:after="0" w:line="240" w:lineRule="auto"/>
      </w:pPr>
      <w:r>
        <w:continuationSeparator/>
      </w:r>
    </w:p>
  </w:footnote>
  <w:footnote w:type="continuationNotice" w:id="1">
    <w:p w14:paraId="7799EC43" w14:textId="77777777" w:rsidR="00612355" w:rsidRDefault="00612355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C37340"/>
    <w:multiLevelType w:val="hybridMultilevel"/>
    <w:tmpl w:val="75F25436"/>
    <w:lvl w:ilvl="0" w:tplc="58FC10E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373F52"/>
    <w:multiLevelType w:val="hybridMultilevel"/>
    <w:tmpl w:val="F544CA70"/>
    <w:lvl w:ilvl="0" w:tplc="8110BC1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69402432">
      <w:start w:val="1"/>
      <w:numFmt w:val="lowerRoman"/>
      <w:lvlText w:val="(%2)"/>
      <w:lvlJc w:val="left"/>
      <w:pPr>
        <w:ind w:left="1800" w:hanging="360"/>
      </w:pPr>
      <w:rPr>
        <w:rFonts w:ascii="Calibri" w:hAnsi="Calibri" w:hint="default"/>
        <w:b w:val="0"/>
        <w:i w:val="0"/>
        <w:caps w:val="0"/>
        <w:strike w:val="0"/>
        <w:dstrike w:val="0"/>
        <w:vanish w:val="0"/>
        <w:color w:val="auto"/>
        <w:sz w:val="22"/>
        <w:szCs w:val="22"/>
        <w:u w:val="none"/>
        <w:vertAlign w:val="baseline"/>
      </w:r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45022CC"/>
    <w:multiLevelType w:val="multilevel"/>
    <w:tmpl w:val="3F701D7C"/>
    <w:lvl w:ilvl="0">
      <w:start w:val="1"/>
      <w:numFmt w:val="bullet"/>
      <w:lvlText w:val="-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8282371"/>
    <w:multiLevelType w:val="hybridMultilevel"/>
    <w:tmpl w:val="DE60A774"/>
    <w:lvl w:ilvl="0" w:tplc="8110BC1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B">
      <w:start w:val="1"/>
      <w:numFmt w:val="lowerRoman"/>
      <w:lvlText w:val="%2."/>
      <w:lvlJc w:val="right"/>
      <w:pPr>
        <w:ind w:left="1800" w:hanging="360"/>
      </w:pPr>
      <w:rPr>
        <w:rFonts w:hint="default"/>
        <w:sz w:val="22"/>
        <w:szCs w:val="22"/>
      </w:r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C024F9F"/>
    <w:multiLevelType w:val="multilevel"/>
    <w:tmpl w:val="831689AA"/>
    <w:lvl w:ilvl="0">
      <w:start w:val="17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0D120AEA"/>
    <w:multiLevelType w:val="multilevel"/>
    <w:tmpl w:val="69D2F50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" w15:restartNumberingAfterBreak="0">
    <w:nsid w:val="0E4C3BC4"/>
    <w:multiLevelType w:val="multilevel"/>
    <w:tmpl w:val="13A4E706"/>
    <w:lvl w:ilvl="0">
      <w:start w:val="2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0F1F47AB"/>
    <w:multiLevelType w:val="multilevel"/>
    <w:tmpl w:val="7138EEF0"/>
    <w:lvl w:ilvl="0">
      <w:start w:val="23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1001169E"/>
    <w:multiLevelType w:val="multilevel"/>
    <w:tmpl w:val="CB96E6A4"/>
    <w:lvl w:ilvl="0">
      <w:start w:val="25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13F259AE"/>
    <w:multiLevelType w:val="multilevel"/>
    <w:tmpl w:val="64E411A0"/>
    <w:lvl w:ilvl="0">
      <w:start w:val="1"/>
      <w:numFmt w:val="lowerLetter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144B2378"/>
    <w:multiLevelType w:val="hybridMultilevel"/>
    <w:tmpl w:val="BF769980"/>
    <w:lvl w:ilvl="0" w:tplc="5C98AD1C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7652BD6"/>
    <w:multiLevelType w:val="multilevel"/>
    <w:tmpl w:val="99BC4D1C"/>
    <w:lvl w:ilvl="0">
      <w:start w:val="1"/>
      <w:numFmt w:val="lowerLetter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195C0FD2"/>
    <w:multiLevelType w:val="multilevel"/>
    <w:tmpl w:val="2C985036"/>
    <w:lvl w:ilvl="0">
      <w:start w:val="1"/>
      <w:numFmt w:val="lowerLetter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1D533EE7"/>
    <w:multiLevelType w:val="multilevel"/>
    <w:tmpl w:val="E6A03D0A"/>
    <w:lvl w:ilvl="0">
      <w:start w:val="1"/>
      <w:numFmt w:val="lowerLetter"/>
      <w:lvlText w:val="%1)"/>
      <w:lvlJc w:val="left"/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232B6663"/>
    <w:multiLevelType w:val="multilevel"/>
    <w:tmpl w:val="537060F2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23BA3D94"/>
    <w:multiLevelType w:val="multilevel"/>
    <w:tmpl w:val="1E38A894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24003BF6"/>
    <w:multiLevelType w:val="multilevel"/>
    <w:tmpl w:val="325419EC"/>
    <w:lvl w:ilvl="0">
      <w:start w:val="15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29C238C6"/>
    <w:multiLevelType w:val="multilevel"/>
    <w:tmpl w:val="7E9A4BC4"/>
    <w:lvl w:ilvl="0">
      <w:start w:val="2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2ABA5102"/>
    <w:multiLevelType w:val="multilevel"/>
    <w:tmpl w:val="49C215E4"/>
    <w:lvl w:ilvl="0">
      <w:start w:val="1"/>
      <w:numFmt w:val="lowerLetter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2B25702C"/>
    <w:multiLevelType w:val="multilevel"/>
    <w:tmpl w:val="20AA744C"/>
    <w:lvl w:ilvl="0">
      <w:start w:val="19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2BAB006B"/>
    <w:multiLevelType w:val="hybridMultilevel"/>
    <w:tmpl w:val="85906874"/>
    <w:lvl w:ilvl="0" w:tplc="58FC10E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10848D8"/>
    <w:multiLevelType w:val="multilevel"/>
    <w:tmpl w:val="6F709C5C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2" w15:restartNumberingAfterBreak="0">
    <w:nsid w:val="36407371"/>
    <w:multiLevelType w:val="multilevel"/>
    <w:tmpl w:val="17102B18"/>
    <w:lvl w:ilvl="0">
      <w:start w:val="14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367B5BED"/>
    <w:multiLevelType w:val="multilevel"/>
    <w:tmpl w:val="49C2F394"/>
    <w:lvl w:ilvl="0">
      <w:start w:val="1"/>
      <w:numFmt w:val="lowerLetter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370452C3"/>
    <w:multiLevelType w:val="multilevel"/>
    <w:tmpl w:val="AA9E0824"/>
    <w:lvl w:ilvl="0">
      <w:start w:val="24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5" w15:restartNumberingAfterBreak="0">
    <w:nsid w:val="3BAA30DC"/>
    <w:multiLevelType w:val="hybridMultilevel"/>
    <w:tmpl w:val="257E9BFC"/>
    <w:lvl w:ilvl="0" w:tplc="023AD3CA">
      <w:start w:val="13"/>
      <w:numFmt w:val="bullet"/>
      <w:lvlText w:val="-"/>
      <w:lvlJc w:val="left"/>
      <w:pPr>
        <w:ind w:left="1429" w:hanging="360"/>
      </w:pPr>
      <w:rPr>
        <w:rFonts w:ascii="Times New Roman" w:eastAsia="Arial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6" w15:restartNumberingAfterBreak="0">
    <w:nsid w:val="3E877C74"/>
    <w:multiLevelType w:val="multilevel"/>
    <w:tmpl w:val="D3CCBBF8"/>
    <w:lvl w:ilvl="0">
      <w:start w:val="1"/>
      <w:numFmt w:val="lowerLetter"/>
      <w:lvlText w:val="%1)"/>
      <w:lvlJc w:val="left"/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 w15:restartNumberingAfterBreak="0">
    <w:nsid w:val="3E8B0974"/>
    <w:multiLevelType w:val="hybridMultilevel"/>
    <w:tmpl w:val="60AE5B96"/>
    <w:lvl w:ilvl="0" w:tplc="8110BC1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12686BE">
      <w:start w:val="1"/>
      <w:numFmt w:val="lowerLetter"/>
      <w:lvlText w:val="%2."/>
      <w:lvlJc w:val="left"/>
      <w:pPr>
        <w:ind w:left="1800" w:hanging="360"/>
      </w:pPr>
      <w:rPr>
        <w:rFonts w:ascii="Arial" w:hAnsi="Arial" w:cs="Arial" w:hint="default"/>
        <w:sz w:val="22"/>
        <w:szCs w:val="22"/>
      </w:r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421B4AD0"/>
    <w:multiLevelType w:val="multilevel"/>
    <w:tmpl w:val="BB36A930"/>
    <w:lvl w:ilvl="0">
      <w:start w:val="24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9" w15:restartNumberingAfterBreak="0">
    <w:nsid w:val="439E59E2"/>
    <w:multiLevelType w:val="multilevel"/>
    <w:tmpl w:val="9788BDEC"/>
    <w:lvl w:ilvl="0">
      <w:start w:val="1"/>
      <w:numFmt w:val="lowerLetter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 w15:restartNumberingAfterBreak="0">
    <w:nsid w:val="46A45419"/>
    <w:multiLevelType w:val="multilevel"/>
    <w:tmpl w:val="0D141784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1" w15:restartNumberingAfterBreak="0">
    <w:nsid w:val="478E5AED"/>
    <w:multiLevelType w:val="hybridMultilevel"/>
    <w:tmpl w:val="0B04F07E"/>
    <w:lvl w:ilvl="0" w:tplc="AB3C8AEE">
      <w:start w:val="1"/>
      <w:numFmt w:val="lowerRoman"/>
      <w:lvlText w:val="(%1)"/>
      <w:lvlJc w:val="righ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8FC10E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8884282"/>
    <w:multiLevelType w:val="hybridMultilevel"/>
    <w:tmpl w:val="6CC64978"/>
    <w:lvl w:ilvl="0" w:tplc="E25ED2EE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3" w15:restartNumberingAfterBreak="0">
    <w:nsid w:val="4C9661C2"/>
    <w:multiLevelType w:val="hybridMultilevel"/>
    <w:tmpl w:val="5EA2C51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DE04194"/>
    <w:multiLevelType w:val="multilevel"/>
    <w:tmpl w:val="0D168920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5" w15:restartNumberingAfterBreak="0">
    <w:nsid w:val="54615801"/>
    <w:multiLevelType w:val="multilevel"/>
    <w:tmpl w:val="376697F6"/>
    <w:lvl w:ilvl="0">
      <w:start w:val="1"/>
      <w:numFmt w:val="lowerLetter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" w15:restartNumberingAfterBreak="0">
    <w:nsid w:val="57D42E16"/>
    <w:multiLevelType w:val="multilevel"/>
    <w:tmpl w:val="6EB81736"/>
    <w:lvl w:ilvl="0">
      <w:start w:val="1"/>
      <w:numFmt w:val="decimal"/>
      <w:lvlText w:val="%1."/>
      <w:lvlJc w:val="left"/>
      <w:pPr>
        <w:tabs>
          <w:tab w:val="num" w:pos="363"/>
        </w:tabs>
        <w:ind w:left="363" w:hanging="360"/>
      </w:pPr>
      <w:rPr>
        <w:rFonts w:ascii="Calibri" w:hAnsi="Calibri" w:cs="Times New Roman" w:hint="default"/>
        <w:sz w:val="22"/>
        <w:szCs w:val="24"/>
      </w:rPr>
    </w:lvl>
    <w:lvl w:ilvl="1">
      <w:start w:val="1"/>
      <w:numFmt w:val="lowerLetter"/>
      <w:lvlText w:val="%2)"/>
      <w:lvlJc w:val="left"/>
      <w:pPr>
        <w:ind w:left="1083" w:hanging="360"/>
      </w:pPr>
    </w:lvl>
    <w:lvl w:ilvl="2">
      <w:start w:val="1"/>
      <w:numFmt w:val="lowerRoman"/>
      <w:lvlText w:val="%3."/>
      <w:lvlJc w:val="right"/>
      <w:pPr>
        <w:tabs>
          <w:tab w:val="num" w:pos="1803"/>
        </w:tabs>
        <w:ind w:left="1803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523"/>
        </w:tabs>
        <w:ind w:left="2523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243"/>
        </w:tabs>
        <w:ind w:left="3243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963"/>
        </w:tabs>
        <w:ind w:left="3963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3"/>
        </w:tabs>
        <w:ind w:left="4683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03"/>
        </w:tabs>
        <w:ind w:left="5403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23"/>
        </w:tabs>
        <w:ind w:left="6123" w:hanging="180"/>
      </w:pPr>
      <w:rPr>
        <w:rFonts w:cs="Times New Roman"/>
      </w:rPr>
    </w:lvl>
  </w:abstractNum>
  <w:abstractNum w:abstractNumId="37" w15:restartNumberingAfterBreak="0">
    <w:nsid w:val="5897716F"/>
    <w:multiLevelType w:val="multilevel"/>
    <w:tmpl w:val="3C4ED2B2"/>
    <w:lvl w:ilvl="0">
      <w:start w:val="1"/>
      <w:numFmt w:val="decimal"/>
      <w:pStyle w:val="Nadpis1"/>
      <w:lvlText w:val="%1."/>
      <w:lvlJc w:val="left"/>
      <w:pPr>
        <w:tabs>
          <w:tab w:val="num" w:pos="1844"/>
        </w:tabs>
        <w:ind w:left="1844" w:hanging="1134"/>
      </w:pPr>
      <w:rPr>
        <w:rFonts w:hint="default"/>
      </w:rPr>
    </w:lvl>
    <w:lvl w:ilvl="1">
      <w:start w:val="1"/>
      <w:numFmt w:val="decimal"/>
      <w:pStyle w:val="Nadpis2"/>
      <w:lvlText w:val="%1.%2."/>
      <w:lvlJc w:val="left"/>
      <w:pPr>
        <w:tabs>
          <w:tab w:val="num" w:pos="1844"/>
        </w:tabs>
        <w:ind w:left="1844" w:hanging="1134"/>
      </w:pPr>
      <w:rPr>
        <w:rFonts w:hint="default"/>
        <w:b w:val="0"/>
        <w:i w:val="0"/>
      </w:rPr>
    </w:lvl>
    <w:lvl w:ilvl="2">
      <w:start w:val="1"/>
      <w:numFmt w:val="decimal"/>
      <w:pStyle w:val="Nadpis3"/>
      <w:lvlText w:val="%1.%2.%3."/>
      <w:lvlJc w:val="left"/>
      <w:pPr>
        <w:tabs>
          <w:tab w:val="num" w:pos="1134"/>
        </w:tabs>
        <w:ind w:left="1134" w:hanging="1134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2870"/>
        </w:tabs>
        <w:ind w:left="2438" w:hanging="648"/>
      </w:pPr>
      <w:rPr>
        <w:rFonts w:hint="default"/>
        <w:lang w:val="cs-CZ"/>
      </w:rPr>
    </w:lvl>
    <w:lvl w:ilvl="4">
      <w:start w:val="1"/>
      <w:numFmt w:val="decimal"/>
      <w:lvlText w:val="%1.%2.%3.%4.%5."/>
      <w:lvlJc w:val="left"/>
      <w:pPr>
        <w:tabs>
          <w:tab w:val="num" w:pos="3230"/>
        </w:tabs>
        <w:ind w:left="294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50"/>
        </w:tabs>
        <w:ind w:left="344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10"/>
        </w:tabs>
        <w:ind w:left="395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030"/>
        </w:tabs>
        <w:ind w:left="445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50"/>
        </w:tabs>
        <w:ind w:left="5030" w:hanging="1440"/>
      </w:pPr>
      <w:rPr>
        <w:rFonts w:hint="default"/>
      </w:rPr>
    </w:lvl>
  </w:abstractNum>
  <w:abstractNum w:abstractNumId="38" w15:restartNumberingAfterBreak="0">
    <w:nsid w:val="58D47629"/>
    <w:multiLevelType w:val="multilevel"/>
    <w:tmpl w:val="AFA8693A"/>
    <w:lvl w:ilvl="0">
      <w:start w:val="1"/>
      <w:numFmt w:val="lowerLetter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9" w15:restartNumberingAfterBreak="0">
    <w:nsid w:val="5B713C99"/>
    <w:multiLevelType w:val="hybridMultilevel"/>
    <w:tmpl w:val="1662F20E"/>
    <w:lvl w:ilvl="0" w:tplc="1F4E418C">
      <w:start w:val="1"/>
      <w:numFmt w:val="lowerLetter"/>
      <w:lvlText w:val="%1)"/>
      <w:lvlJc w:val="left"/>
      <w:pPr>
        <w:ind w:left="39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15" w:hanging="360"/>
      </w:pPr>
    </w:lvl>
    <w:lvl w:ilvl="2" w:tplc="0405001B" w:tentative="1">
      <w:start w:val="1"/>
      <w:numFmt w:val="lowerRoman"/>
      <w:lvlText w:val="%3."/>
      <w:lvlJc w:val="right"/>
      <w:pPr>
        <w:ind w:left="1835" w:hanging="180"/>
      </w:pPr>
    </w:lvl>
    <w:lvl w:ilvl="3" w:tplc="0405000F" w:tentative="1">
      <w:start w:val="1"/>
      <w:numFmt w:val="decimal"/>
      <w:lvlText w:val="%4."/>
      <w:lvlJc w:val="left"/>
      <w:pPr>
        <w:ind w:left="2555" w:hanging="360"/>
      </w:pPr>
    </w:lvl>
    <w:lvl w:ilvl="4" w:tplc="04050019" w:tentative="1">
      <w:start w:val="1"/>
      <w:numFmt w:val="lowerLetter"/>
      <w:lvlText w:val="%5."/>
      <w:lvlJc w:val="left"/>
      <w:pPr>
        <w:ind w:left="3275" w:hanging="360"/>
      </w:pPr>
    </w:lvl>
    <w:lvl w:ilvl="5" w:tplc="0405001B" w:tentative="1">
      <w:start w:val="1"/>
      <w:numFmt w:val="lowerRoman"/>
      <w:lvlText w:val="%6."/>
      <w:lvlJc w:val="right"/>
      <w:pPr>
        <w:ind w:left="3995" w:hanging="180"/>
      </w:pPr>
    </w:lvl>
    <w:lvl w:ilvl="6" w:tplc="0405000F" w:tentative="1">
      <w:start w:val="1"/>
      <w:numFmt w:val="decimal"/>
      <w:lvlText w:val="%7."/>
      <w:lvlJc w:val="left"/>
      <w:pPr>
        <w:ind w:left="4715" w:hanging="360"/>
      </w:pPr>
    </w:lvl>
    <w:lvl w:ilvl="7" w:tplc="04050019" w:tentative="1">
      <w:start w:val="1"/>
      <w:numFmt w:val="lowerLetter"/>
      <w:lvlText w:val="%8."/>
      <w:lvlJc w:val="left"/>
      <w:pPr>
        <w:ind w:left="5435" w:hanging="360"/>
      </w:pPr>
    </w:lvl>
    <w:lvl w:ilvl="8" w:tplc="0405001B" w:tentative="1">
      <w:start w:val="1"/>
      <w:numFmt w:val="lowerRoman"/>
      <w:lvlText w:val="%9."/>
      <w:lvlJc w:val="right"/>
      <w:pPr>
        <w:ind w:left="6155" w:hanging="180"/>
      </w:pPr>
    </w:lvl>
  </w:abstractNum>
  <w:abstractNum w:abstractNumId="40" w15:restartNumberingAfterBreak="0">
    <w:nsid w:val="5C94668C"/>
    <w:multiLevelType w:val="multilevel"/>
    <w:tmpl w:val="B8AE6E6C"/>
    <w:lvl w:ilvl="0">
      <w:start w:val="1"/>
      <w:numFmt w:val="lowerLetter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1" w15:restartNumberingAfterBreak="0">
    <w:nsid w:val="5D0D0A50"/>
    <w:multiLevelType w:val="multilevel"/>
    <w:tmpl w:val="AD0E7D44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00" w:hanging="720"/>
      </w:pPr>
      <w:rPr>
        <w:rFonts w:hint="default"/>
        <w:strike w:val="0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3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0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40" w:hanging="1800"/>
      </w:pPr>
      <w:rPr>
        <w:rFonts w:hint="default"/>
      </w:rPr>
    </w:lvl>
  </w:abstractNum>
  <w:abstractNum w:abstractNumId="42" w15:restartNumberingAfterBreak="0">
    <w:nsid w:val="5ECA3BEE"/>
    <w:multiLevelType w:val="multilevel"/>
    <w:tmpl w:val="D7824D88"/>
    <w:lvl w:ilvl="0">
      <w:start w:val="13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3" w15:restartNumberingAfterBreak="0">
    <w:nsid w:val="5F9400DE"/>
    <w:multiLevelType w:val="multilevel"/>
    <w:tmpl w:val="D4929CEA"/>
    <w:lvl w:ilvl="0">
      <w:start w:val="1"/>
      <w:numFmt w:val="lowerLetter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4" w15:restartNumberingAfterBreak="0">
    <w:nsid w:val="5FF91E4F"/>
    <w:multiLevelType w:val="multilevel"/>
    <w:tmpl w:val="EB62D562"/>
    <w:lvl w:ilvl="0">
      <w:start w:val="1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5" w15:restartNumberingAfterBreak="0">
    <w:nsid w:val="60753EF3"/>
    <w:multiLevelType w:val="hybridMultilevel"/>
    <w:tmpl w:val="04906C86"/>
    <w:lvl w:ilvl="0" w:tplc="342A8B4E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>
      <w:start w:val="1"/>
      <w:numFmt w:val="lowerRoman"/>
      <w:lvlText w:val="%3."/>
      <w:lvlJc w:val="right"/>
      <w:pPr>
        <w:ind w:left="2520" w:hanging="180"/>
      </w:pPr>
    </w:lvl>
    <w:lvl w:ilvl="3" w:tplc="0405000F">
      <w:start w:val="1"/>
      <w:numFmt w:val="decimal"/>
      <w:lvlText w:val="%4."/>
      <w:lvlJc w:val="left"/>
      <w:pPr>
        <w:ind w:left="3240" w:hanging="360"/>
      </w:pPr>
    </w:lvl>
    <w:lvl w:ilvl="4" w:tplc="04050019">
      <w:start w:val="1"/>
      <w:numFmt w:val="lowerLetter"/>
      <w:lvlText w:val="%5."/>
      <w:lvlJc w:val="left"/>
      <w:pPr>
        <w:ind w:left="3960" w:hanging="360"/>
      </w:pPr>
    </w:lvl>
    <w:lvl w:ilvl="5" w:tplc="0405001B">
      <w:start w:val="1"/>
      <w:numFmt w:val="lowerRoman"/>
      <w:lvlText w:val="%6."/>
      <w:lvlJc w:val="right"/>
      <w:pPr>
        <w:ind w:left="4680" w:hanging="180"/>
      </w:pPr>
    </w:lvl>
    <w:lvl w:ilvl="6" w:tplc="0405000F">
      <w:start w:val="1"/>
      <w:numFmt w:val="decimal"/>
      <w:lvlText w:val="%7."/>
      <w:lvlJc w:val="left"/>
      <w:pPr>
        <w:ind w:left="5400" w:hanging="360"/>
      </w:pPr>
    </w:lvl>
    <w:lvl w:ilvl="7" w:tplc="04050019">
      <w:start w:val="1"/>
      <w:numFmt w:val="lowerLetter"/>
      <w:lvlText w:val="%8."/>
      <w:lvlJc w:val="left"/>
      <w:pPr>
        <w:ind w:left="6120" w:hanging="360"/>
      </w:pPr>
    </w:lvl>
    <w:lvl w:ilvl="8" w:tplc="0405001B">
      <w:start w:val="1"/>
      <w:numFmt w:val="lowerRoman"/>
      <w:lvlText w:val="%9."/>
      <w:lvlJc w:val="right"/>
      <w:pPr>
        <w:ind w:left="6840" w:hanging="180"/>
      </w:pPr>
    </w:lvl>
  </w:abstractNum>
  <w:abstractNum w:abstractNumId="46" w15:restartNumberingAfterBreak="0">
    <w:nsid w:val="6278500C"/>
    <w:multiLevelType w:val="multilevel"/>
    <w:tmpl w:val="D50A9108"/>
    <w:lvl w:ilvl="0">
      <w:start w:val="1"/>
      <w:numFmt w:val="lowerLetter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7" w15:restartNumberingAfterBreak="0">
    <w:nsid w:val="6354623F"/>
    <w:multiLevelType w:val="multilevel"/>
    <w:tmpl w:val="D136B2E4"/>
    <w:lvl w:ilvl="0">
      <w:start w:val="16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8" w15:restartNumberingAfterBreak="0">
    <w:nsid w:val="64D920C5"/>
    <w:multiLevelType w:val="multilevel"/>
    <w:tmpl w:val="D046B0AA"/>
    <w:lvl w:ilvl="0">
      <w:start w:val="2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9" w15:restartNumberingAfterBreak="0">
    <w:nsid w:val="67BD18C5"/>
    <w:multiLevelType w:val="hybridMultilevel"/>
    <w:tmpl w:val="D6E0E8BA"/>
    <w:lvl w:ilvl="0" w:tplc="8110BC10">
      <w:start w:val="1"/>
      <w:numFmt w:val="lowerLetter"/>
      <w:lvlText w:val="%1)"/>
      <w:lvlJc w:val="left"/>
      <w:pPr>
        <w:ind w:left="525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5976" w:hanging="360"/>
      </w:pPr>
    </w:lvl>
    <w:lvl w:ilvl="2" w:tplc="0405001B" w:tentative="1">
      <w:start w:val="1"/>
      <w:numFmt w:val="lowerRoman"/>
      <w:lvlText w:val="%3."/>
      <w:lvlJc w:val="right"/>
      <w:pPr>
        <w:ind w:left="6696" w:hanging="180"/>
      </w:pPr>
    </w:lvl>
    <w:lvl w:ilvl="3" w:tplc="0405000F" w:tentative="1">
      <w:start w:val="1"/>
      <w:numFmt w:val="decimal"/>
      <w:lvlText w:val="%4."/>
      <w:lvlJc w:val="left"/>
      <w:pPr>
        <w:ind w:left="7416" w:hanging="360"/>
      </w:pPr>
    </w:lvl>
    <w:lvl w:ilvl="4" w:tplc="04050019" w:tentative="1">
      <w:start w:val="1"/>
      <w:numFmt w:val="lowerLetter"/>
      <w:lvlText w:val="%5."/>
      <w:lvlJc w:val="left"/>
      <w:pPr>
        <w:ind w:left="8136" w:hanging="360"/>
      </w:pPr>
    </w:lvl>
    <w:lvl w:ilvl="5" w:tplc="0405001B" w:tentative="1">
      <w:start w:val="1"/>
      <w:numFmt w:val="lowerRoman"/>
      <w:lvlText w:val="%6."/>
      <w:lvlJc w:val="right"/>
      <w:pPr>
        <w:ind w:left="8856" w:hanging="180"/>
      </w:pPr>
    </w:lvl>
    <w:lvl w:ilvl="6" w:tplc="0405000F" w:tentative="1">
      <w:start w:val="1"/>
      <w:numFmt w:val="decimal"/>
      <w:lvlText w:val="%7."/>
      <w:lvlJc w:val="left"/>
      <w:pPr>
        <w:ind w:left="9576" w:hanging="360"/>
      </w:pPr>
    </w:lvl>
    <w:lvl w:ilvl="7" w:tplc="04050019" w:tentative="1">
      <w:start w:val="1"/>
      <w:numFmt w:val="lowerLetter"/>
      <w:lvlText w:val="%8."/>
      <w:lvlJc w:val="left"/>
      <w:pPr>
        <w:ind w:left="10296" w:hanging="360"/>
      </w:pPr>
    </w:lvl>
    <w:lvl w:ilvl="8" w:tplc="0405001B" w:tentative="1">
      <w:start w:val="1"/>
      <w:numFmt w:val="lowerRoman"/>
      <w:lvlText w:val="%9."/>
      <w:lvlJc w:val="right"/>
      <w:pPr>
        <w:ind w:left="11016" w:hanging="180"/>
      </w:pPr>
    </w:lvl>
  </w:abstractNum>
  <w:abstractNum w:abstractNumId="50" w15:restartNumberingAfterBreak="0">
    <w:nsid w:val="69FD4C1E"/>
    <w:multiLevelType w:val="multilevel"/>
    <w:tmpl w:val="F5A44EE2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1" w15:restartNumberingAfterBreak="0">
    <w:nsid w:val="6C9903F6"/>
    <w:multiLevelType w:val="multilevel"/>
    <w:tmpl w:val="2C985036"/>
    <w:lvl w:ilvl="0">
      <w:start w:val="1"/>
      <w:numFmt w:val="lowerLetter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2" w15:restartNumberingAfterBreak="0">
    <w:nsid w:val="6ED12107"/>
    <w:multiLevelType w:val="multilevel"/>
    <w:tmpl w:val="830279D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53" w15:restartNumberingAfterBreak="0">
    <w:nsid w:val="71F759BD"/>
    <w:multiLevelType w:val="multilevel"/>
    <w:tmpl w:val="C8366132"/>
    <w:lvl w:ilvl="0">
      <w:start w:val="2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4" w15:restartNumberingAfterBreak="0">
    <w:nsid w:val="724638C1"/>
    <w:multiLevelType w:val="hybridMultilevel"/>
    <w:tmpl w:val="092EA8B8"/>
    <w:lvl w:ilvl="0" w:tplc="BAB427FE">
      <w:start w:val="1"/>
      <w:numFmt w:val="bullet"/>
      <w:lvlText w:val="-"/>
      <w:lvlJc w:val="left"/>
      <w:pPr>
        <w:ind w:left="1428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5" w15:restartNumberingAfterBreak="0">
    <w:nsid w:val="747B6A37"/>
    <w:multiLevelType w:val="multilevel"/>
    <w:tmpl w:val="1BC6E53C"/>
    <w:lvl w:ilvl="0">
      <w:start w:val="1"/>
      <w:numFmt w:val="lowerLetter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6" w15:restartNumberingAfterBreak="0">
    <w:nsid w:val="750229E5"/>
    <w:multiLevelType w:val="multilevel"/>
    <w:tmpl w:val="D9B206B8"/>
    <w:lvl w:ilvl="0">
      <w:start w:val="23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7" w15:restartNumberingAfterBreak="0">
    <w:nsid w:val="75A04EDE"/>
    <w:multiLevelType w:val="hybridMultilevel"/>
    <w:tmpl w:val="E02A274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79A217FC"/>
    <w:multiLevelType w:val="multilevel"/>
    <w:tmpl w:val="8A3CA570"/>
    <w:lvl w:ilvl="0">
      <w:start w:val="18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9" w15:restartNumberingAfterBreak="0">
    <w:nsid w:val="79B611B7"/>
    <w:multiLevelType w:val="multilevel"/>
    <w:tmpl w:val="E23477B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ascii="Arial" w:hAnsi="Arial" w:cs="Arial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0" w15:restartNumberingAfterBreak="0">
    <w:nsid w:val="7A5C6895"/>
    <w:multiLevelType w:val="multilevel"/>
    <w:tmpl w:val="F126D322"/>
    <w:lvl w:ilvl="0">
      <w:start w:val="1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1" w15:restartNumberingAfterBreak="0">
    <w:nsid w:val="7F0C5179"/>
    <w:multiLevelType w:val="multilevel"/>
    <w:tmpl w:val="CDBC5882"/>
    <w:lvl w:ilvl="0">
      <w:start w:val="1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 w16cid:durableId="2001880527">
    <w:abstractNumId w:val="5"/>
  </w:num>
  <w:num w:numId="2" w16cid:durableId="796796310">
    <w:abstractNumId w:val="18"/>
  </w:num>
  <w:num w:numId="3" w16cid:durableId="744644468">
    <w:abstractNumId w:val="38"/>
  </w:num>
  <w:num w:numId="4" w16cid:durableId="1531063418">
    <w:abstractNumId w:val="51"/>
  </w:num>
  <w:num w:numId="5" w16cid:durableId="1434401492">
    <w:abstractNumId w:val="2"/>
  </w:num>
  <w:num w:numId="6" w16cid:durableId="1726026205">
    <w:abstractNumId w:val="40"/>
  </w:num>
  <w:num w:numId="7" w16cid:durableId="879437977">
    <w:abstractNumId w:val="46"/>
  </w:num>
  <w:num w:numId="8" w16cid:durableId="1723865244">
    <w:abstractNumId w:val="11"/>
  </w:num>
  <w:num w:numId="9" w16cid:durableId="1016922479">
    <w:abstractNumId w:val="43"/>
  </w:num>
  <w:num w:numId="10" w16cid:durableId="217471931">
    <w:abstractNumId w:val="29"/>
  </w:num>
  <w:num w:numId="11" w16cid:durableId="727922268">
    <w:abstractNumId w:val="55"/>
  </w:num>
  <w:num w:numId="12" w16cid:durableId="775514609">
    <w:abstractNumId w:val="9"/>
  </w:num>
  <w:num w:numId="13" w16cid:durableId="128940516">
    <w:abstractNumId w:val="35"/>
  </w:num>
  <w:num w:numId="14" w16cid:durableId="24718730">
    <w:abstractNumId w:val="23"/>
  </w:num>
  <w:num w:numId="15" w16cid:durableId="1924145479">
    <w:abstractNumId w:val="37"/>
  </w:num>
  <w:num w:numId="16" w16cid:durableId="1153176135">
    <w:abstractNumId w:val="59"/>
  </w:num>
  <w:num w:numId="17" w16cid:durableId="462577670">
    <w:abstractNumId w:val="27"/>
  </w:num>
  <w:num w:numId="18" w16cid:durableId="1256591948">
    <w:abstractNumId w:val="30"/>
  </w:num>
  <w:num w:numId="19" w16cid:durableId="556480577">
    <w:abstractNumId w:val="13"/>
  </w:num>
  <w:num w:numId="20" w16cid:durableId="422259092">
    <w:abstractNumId w:val="15"/>
  </w:num>
  <w:num w:numId="21" w16cid:durableId="1358312767">
    <w:abstractNumId w:val="20"/>
  </w:num>
  <w:num w:numId="22" w16cid:durableId="1483230390">
    <w:abstractNumId w:val="34"/>
  </w:num>
  <w:num w:numId="23" w16cid:durableId="664162571">
    <w:abstractNumId w:val="26"/>
  </w:num>
  <w:num w:numId="24" w16cid:durableId="298266536">
    <w:abstractNumId w:val="10"/>
  </w:num>
  <w:num w:numId="25" w16cid:durableId="501706764">
    <w:abstractNumId w:val="0"/>
  </w:num>
  <w:num w:numId="26" w16cid:durableId="1517160280">
    <w:abstractNumId w:val="21"/>
  </w:num>
  <w:num w:numId="27" w16cid:durableId="1903326871">
    <w:abstractNumId w:val="14"/>
  </w:num>
  <w:num w:numId="28" w16cid:durableId="1935673452">
    <w:abstractNumId w:val="44"/>
  </w:num>
  <w:num w:numId="29" w16cid:durableId="1081216338">
    <w:abstractNumId w:val="60"/>
  </w:num>
  <w:num w:numId="30" w16cid:durableId="69935300">
    <w:abstractNumId w:val="61"/>
  </w:num>
  <w:num w:numId="31" w16cid:durableId="641422552">
    <w:abstractNumId w:val="42"/>
  </w:num>
  <w:num w:numId="32" w16cid:durableId="1881625221">
    <w:abstractNumId w:val="22"/>
  </w:num>
  <w:num w:numId="33" w16cid:durableId="1414398508">
    <w:abstractNumId w:val="16"/>
  </w:num>
  <w:num w:numId="34" w16cid:durableId="2087145111">
    <w:abstractNumId w:val="47"/>
  </w:num>
  <w:num w:numId="35" w16cid:durableId="21783192">
    <w:abstractNumId w:val="4"/>
  </w:num>
  <w:num w:numId="36" w16cid:durableId="1103723201">
    <w:abstractNumId w:val="58"/>
  </w:num>
  <w:num w:numId="37" w16cid:durableId="1979798763">
    <w:abstractNumId w:val="19"/>
  </w:num>
  <w:num w:numId="38" w16cid:durableId="1359741713">
    <w:abstractNumId w:val="53"/>
  </w:num>
  <w:num w:numId="39" w16cid:durableId="225147038">
    <w:abstractNumId w:val="48"/>
  </w:num>
  <w:num w:numId="40" w16cid:durableId="1420445631">
    <w:abstractNumId w:val="17"/>
  </w:num>
  <w:num w:numId="41" w16cid:durableId="806780769">
    <w:abstractNumId w:val="7"/>
  </w:num>
  <w:num w:numId="42" w16cid:durableId="182206382">
    <w:abstractNumId w:val="28"/>
  </w:num>
  <w:num w:numId="43" w16cid:durableId="573055704">
    <w:abstractNumId w:val="8"/>
  </w:num>
  <w:num w:numId="44" w16cid:durableId="1614048735">
    <w:abstractNumId w:val="52"/>
  </w:num>
  <w:num w:numId="45" w16cid:durableId="965161524">
    <w:abstractNumId w:val="41"/>
  </w:num>
  <w:num w:numId="46" w16cid:durableId="22757397">
    <w:abstractNumId w:val="49"/>
  </w:num>
  <w:num w:numId="47" w16cid:durableId="129829629">
    <w:abstractNumId w:val="39"/>
  </w:num>
  <w:num w:numId="48" w16cid:durableId="1020859904">
    <w:abstractNumId w:val="12"/>
  </w:num>
  <w:num w:numId="49" w16cid:durableId="1505511195">
    <w:abstractNumId w:val="33"/>
  </w:num>
  <w:num w:numId="50" w16cid:durableId="11299265">
    <w:abstractNumId w:val="6"/>
  </w:num>
  <w:num w:numId="51" w16cid:durableId="305940818">
    <w:abstractNumId w:val="56"/>
  </w:num>
  <w:num w:numId="52" w16cid:durableId="117378756">
    <w:abstractNumId w:val="24"/>
  </w:num>
  <w:num w:numId="53" w16cid:durableId="324743908">
    <w:abstractNumId w:val="4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4" w16cid:durableId="830759354">
    <w:abstractNumId w:val="50"/>
  </w:num>
  <w:num w:numId="55" w16cid:durableId="1193497563">
    <w:abstractNumId w:val="36"/>
  </w:num>
  <w:num w:numId="56" w16cid:durableId="1162349838">
    <w:abstractNumId w:val="54"/>
  </w:num>
  <w:num w:numId="57" w16cid:durableId="1277983774">
    <w:abstractNumId w:val="32"/>
  </w:num>
  <w:num w:numId="58" w16cid:durableId="970865299">
    <w:abstractNumId w:val="31"/>
  </w:num>
  <w:num w:numId="59" w16cid:durableId="240676482">
    <w:abstractNumId w:val="3"/>
  </w:num>
  <w:num w:numId="60" w16cid:durableId="364211113">
    <w:abstractNumId w:val="57"/>
  </w:num>
  <w:num w:numId="61" w16cid:durableId="1250508595">
    <w:abstractNumId w:val="1"/>
  </w:num>
  <w:num w:numId="62" w16cid:durableId="656495796">
    <w:abstractNumId w:val="25"/>
  </w:num>
  <w:numIdMacAtCleanup w:val="5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591C"/>
    <w:rsid w:val="00001F7E"/>
    <w:rsid w:val="00005677"/>
    <w:rsid w:val="00007FF5"/>
    <w:rsid w:val="00010CCD"/>
    <w:rsid w:val="00013077"/>
    <w:rsid w:val="000220FD"/>
    <w:rsid w:val="00034307"/>
    <w:rsid w:val="00056970"/>
    <w:rsid w:val="000614B5"/>
    <w:rsid w:val="00062AC5"/>
    <w:rsid w:val="0006354B"/>
    <w:rsid w:val="000643B1"/>
    <w:rsid w:val="00064600"/>
    <w:rsid w:val="00066990"/>
    <w:rsid w:val="00071E78"/>
    <w:rsid w:val="00076509"/>
    <w:rsid w:val="00083D60"/>
    <w:rsid w:val="00093DEC"/>
    <w:rsid w:val="00094B6E"/>
    <w:rsid w:val="000A323A"/>
    <w:rsid w:val="000B10C2"/>
    <w:rsid w:val="000B11ED"/>
    <w:rsid w:val="000B162F"/>
    <w:rsid w:val="000B2444"/>
    <w:rsid w:val="000B7320"/>
    <w:rsid w:val="000C3AD4"/>
    <w:rsid w:val="000C77A4"/>
    <w:rsid w:val="000D3D5D"/>
    <w:rsid w:val="000D4FDD"/>
    <w:rsid w:val="000E7ED7"/>
    <w:rsid w:val="000F0D37"/>
    <w:rsid w:val="000F0F51"/>
    <w:rsid w:val="00100D73"/>
    <w:rsid w:val="00103F50"/>
    <w:rsid w:val="001159EB"/>
    <w:rsid w:val="00115FBA"/>
    <w:rsid w:val="00116EF1"/>
    <w:rsid w:val="0012694E"/>
    <w:rsid w:val="00130123"/>
    <w:rsid w:val="00132B6E"/>
    <w:rsid w:val="00134764"/>
    <w:rsid w:val="00143E2E"/>
    <w:rsid w:val="00152ED3"/>
    <w:rsid w:val="001611E8"/>
    <w:rsid w:val="0016228E"/>
    <w:rsid w:val="00162D17"/>
    <w:rsid w:val="00164F5A"/>
    <w:rsid w:val="00171F17"/>
    <w:rsid w:val="00181614"/>
    <w:rsid w:val="00182D1C"/>
    <w:rsid w:val="001913A1"/>
    <w:rsid w:val="00194FE8"/>
    <w:rsid w:val="001966AB"/>
    <w:rsid w:val="00197E4B"/>
    <w:rsid w:val="001A55FB"/>
    <w:rsid w:val="001A7202"/>
    <w:rsid w:val="001B329E"/>
    <w:rsid w:val="001B643F"/>
    <w:rsid w:val="001C7AA0"/>
    <w:rsid w:val="001D23CA"/>
    <w:rsid w:val="001D633B"/>
    <w:rsid w:val="001F0CF7"/>
    <w:rsid w:val="001F38A6"/>
    <w:rsid w:val="001F47C5"/>
    <w:rsid w:val="001F5486"/>
    <w:rsid w:val="001F5976"/>
    <w:rsid w:val="002042AD"/>
    <w:rsid w:val="00211A0C"/>
    <w:rsid w:val="002132AB"/>
    <w:rsid w:val="00231AB1"/>
    <w:rsid w:val="002329CA"/>
    <w:rsid w:val="0023604B"/>
    <w:rsid w:val="00241D28"/>
    <w:rsid w:val="002452E8"/>
    <w:rsid w:val="00251935"/>
    <w:rsid w:val="00252B44"/>
    <w:rsid w:val="00254014"/>
    <w:rsid w:val="002550C2"/>
    <w:rsid w:val="002603BF"/>
    <w:rsid w:val="00260B14"/>
    <w:rsid w:val="00273468"/>
    <w:rsid w:val="002746B9"/>
    <w:rsid w:val="00280D9E"/>
    <w:rsid w:val="00282D9A"/>
    <w:rsid w:val="00282DCE"/>
    <w:rsid w:val="00284B68"/>
    <w:rsid w:val="00292C2E"/>
    <w:rsid w:val="002A2A3B"/>
    <w:rsid w:val="002B35AC"/>
    <w:rsid w:val="002B5D22"/>
    <w:rsid w:val="002D7603"/>
    <w:rsid w:val="002E1FC0"/>
    <w:rsid w:val="002E458F"/>
    <w:rsid w:val="002E74BB"/>
    <w:rsid w:val="002E7FF0"/>
    <w:rsid w:val="002F20C8"/>
    <w:rsid w:val="002F50C2"/>
    <w:rsid w:val="002F5FAF"/>
    <w:rsid w:val="0031308E"/>
    <w:rsid w:val="00322207"/>
    <w:rsid w:val="00330416"/>
    <w:rsid w:val="00330DFD"/>
    <w:rsid w:val="003452A0"/>
    <w:rsid w:val="00350621"/>
    <w:rsid w:val="003601D1"/>
    <w:rsid w:val="00361FEB"/>
    <w:rsid w:val="0036468F"/>
    <w:rsid w:val="0038169C"/>
    <w:rsid w:val="00396058"/>
    <w:rsid w:val="003975BF"/>
    <w:rsid w:val="003A6045"/>
    <w:rsid w:val="003B6E0E"/>
    <w:rsid w:val="003C01AD"/>
    <w:rsid w:val="003C2F57"/>
    <w:rsid w:val="003C5D41"/>
    <w:rsid w:val="003C6E73"/>
    <w:rsid w:val="003D0703"/>
    <w:rsid w:val="003D3B38"/>
    <w:rsid w:val="003D43B0"/>
    <w:rsid w:val="003D621A"/>
    <w:rsid w:val="003D6D51"/>
    <w:rsid w:val="004041E5"/>
    <w:rsid w:val="004138B4"/>
    <w:rsid w:val="00417B8F"/>
    <w:rsid w:val="00425979"/>
    <w:rsid w:val="00426B76"/>
    <w:rsid w:val="004328AA"/>
    <w:rsid w:val="004362EA"/>
    <w:rsid w:val="0043773C"/>
    <w:rsid w:val="00442C68"/>
    <w:rsid w:val="00445ECB"/>
    <w:rsid w:val="00450AB3"/>
    <w:rsid w:val="00451E5A"/>
    <w:rsid w:val="0045279D"/>
    <w:rsid w:val="004530AB"/>
    <w:rsid w:val="004548EE"/>
    <w:rsid w:val="00456F5E"/>
    <w:rsid w:val="00461F44"/>
    <w:rsid w:val="004657B4"/>
    <w:rsid w:val="004673BA"/>
    <w:rsid w:val="004777A3"/>
    <w:rsid w:val="00477B5F"/>
    <w:rsid w:val="00481CB7"/>
    <w:rsid w:val="0048448F"/>
    <w:rsid w:val="0048630F"/>
    <w:rsid w:val="00494E5E"/>
    <w:rsid w:val="004A0AF4"/>
    <w:rsid w:val="004A1119"/>
    <w:rsid w:val="004A140A"/>
    <w:rsid w:val="004A44E1"/>
    <w:rsid w:val="004A5013"/>
    <w:rsid w:val="004B74C7"/>
    <w:rsid w:val="004C4DB2"/>
    <w:rsid w:val="004C6544"/>
    <w:rsid w:val="004D130A"/>
    <w:rsid w:val="004D3CF2"/>
    <w:rsid w:val="004E08F7"/>
    <w:rsid w:val="004E458B"/>
    <w:rsid w:val="004F262C"/>
    <w:rsid w:val="004F653C"/>
    <w:rsid w:val="00500230"/>
    <w:rsid w:val="00504BB3"/>
    <w:rsid w:val="0050753B"/>
    <w:rsid w:val="005145F0"/>
    <w:rsid w:val="00516802"/>
    <w:rsid w:val="00540F41"/>
    <w:rsid w:val="0054304B"/>
    <w:rsid w:val="0055146F"/>
    <w:rsid w:val="00561B8E"/>
    <w:rsid w:val="005624D7"/>
    <w:rsid w:val="00564F53"/>
    <w:rsid w:val="00566E25"/>
    <w:rsid w:val="00575C32"/>
    <w:rsid w:val="00577307"/>
    <w:rsid w:val="005814EE"/>
    <w:rsid w:val="005828C4"/>
    <w:rsid w:val="00582DF2"/>
    <w:rsid w:val="00586FCE"/>
    <w:rsid w:val="005C016A"/>
    <w:rsid w:val="005D3404"/>
    <w:rsid w:val="005E01C5"/>
    <w:rsid w:val="005F6412"/>
    <w:rsid w:val="006024A8"/>
    <w:rsid w:val="00604B2D"/>
    <w:rsid w:val="0060756D"/>
    <w:rsid w:val="0060775B"/>
    <w:rsid w:val="00612355"/>
    <w:rsid w:val="006147D2"/>
    <w:rsid w:val="00617836"/>
    <w:rsid w:val="006203B7"/>
    <w:rsid w:val="00620E9A"/>
    <w:rsid w:val="00646008"/>
    <w:rsid w:val="00647957"/>
    <w:rsid w:val="006479C4"/>
    <w:rsid w:val="00655BA5"/>
    <w:rsid w:val="00663B8B"/>
    <w:rsid w:val="006641F3"/>
    <w:rsid w:val="00667FF7"/>
    <w:rsid w:val="00680D67"/>
    <w:rsid w:val="0068377C"/>
    <w:rsid w:val="00697AF6"/>
    <w:rsid w:val="006A06B2"/>
    <w:rsid w:val="006A28F8"/>
    <w:rsid w:val="006A339E"/>
    <w:rsid w:val="006B0EE2"/>
    <w:rsid w:val="006B20C5"/>
    <w:rsid w:val="006B5620"/>
    <w:rsid w:val="006B59EF"/>
    <w:rsid w:val="006B6F52"/>
    <w:rsid w:val="006C46D9"/>
    <w:rsid w:val="006C5117"/>
    <w:rsid w:val="006C610E"/>
    <w:rsid w:val="006C7AD2"/>
    <w:rsid w:val="006E47AE"/>
    <w:rsid w:val="006E7103"/>
    <w:rsid w:val="006E7DF8"/>
    <w:rsid w:val="006F43E4"/>
    <w:rsid w:val="0070200C"/>
    <w:rsid w:val="00703929"/>
    <w:rsid w:val="0071285F"/>
    <w:rsid w:val="0071338D"/>
    <w:rsid w:val="007133DF"/>
    <w:rsid w:val="007204C9"/>
    <w:rsid w:val="00720BD3"/>
    <w:rsid w:val="007221FB"/>
    <w:rsid w:val="00726D99"/>
    <w:rsid w:val="00740447"/>
    <w:rsid w:val="00746819"/>
    <w:rsid w:val="00747058"/>
    <w:rsid w:val="0075438D"/>
    <w:rsid w:val="00754B74"/>
    <w:rsid w:val="007601E5"/>
    <w:rsid w:val="007716B2"/>
    <w:rsid w:val="007813B5"/>
    <w:rsid w:val="00781B09"/>
    <w:rsid w:val="00782A97"/>
    <w:rsid w:val="0079358F"/>
    <w:rsid w:val="007A273E"/>
    <w:rsid w:val="007A62BE"/>
    <w:rsid w:val="007B3428"/>
    <w:rsid w:val="007B52DE"/>
    <w:rsid w:val="007C64CF"/>
    <w:rsid w:val="007D1450"/>
    <w:rsid w:val="007D1592"/>
    <w:rsid w:val="007D6291"/>
    <w:rsid w:val="007D646E"/>
    <w:rsid w:val="007E6BC3"/>
    <w:rsid w:val="007E6CE4"/>
    <w:rsid w:val="007E71B9"/>
    <w:rsid w:val="007F2D57"/>
    <w:rsid w:val="007F2E51"/>
    <w:rsid w:val="007F4AF5"/>
    <w:rsid w:val="00801EC1"/>
    <w:rsid w:val="00804816"/>
    <w:rsid w:val="00804F78"/>
    <w:rsid w:val="00814452"/>
    <w:rsid w:val="0082060F"/>
    <w:rsid w:val="008223E7"/>
    <w:rsid w:val="00824C0C"/>
    <w:rsid w:val="00830610"/>
    <w:rsid w:val="0083352E"/>
    <w:rsid w:val="00833751"/>
    <w:rsid w:val="00846FDD"/>
    <w:rsid w:val="00847A1F"/>
    <w:rsid w:val="00857342"/>
    <w:rsid w:val="008602B2"/>
    <w:rsid w:val="00861829"/>
    <w:rsid w:val="008720D9"/>
    <w:rsid w:val="00873B08"/>
    <w:rsid w:val="0087538E"/>
    <w:rsid w:val="00885863"/>
    <w:rsid w:val="0088591C"/>
    <w:rsid w:val="0088769B"/>
    <w:rsid w:val="0089256B"/>
    <w:rsid w:val="008A26A5"/>
    <w:rsid w:val="008A6A7D"/>
    <w:rsid w:val="008B1364"/>
    <w:rsid w:val="008B7695"/>
    <w:rsid w:val="008D65F5"/>
    <w:rsid w:val="008E1E1B"/>
    <w:rsid w:val="008E2C55"/>
    <w:rsid w:val="008F4E49"/>
    <w:rsid w:val="00913415"/>
    <w:rsid w:val="0091454B"/>
    <w:rsid w:val="009169B3"/>
    <w:rsid w:val="0092116B"/>
    <w:rsid w:val="009245DF"/>
    <w:rsid w:val="0093427E"/>
    <w:rsid w:val="00937AAC"/>
    <w:rsid w:val="0094433E"/>
    <w:rsid w:val="00950804"/>
    <w:rsid w:val="009644C0"/>
    <w:rsid w:val="009665E2"/>
    <w:rsid w:val="00967D56"/>
    <w:rsid w:val="00971338"/>
    <w:rsid w:val="009754AF"/>
    <w:rsid w:val="009813EF"/>
    <w:rsid w:val="00983FA7"/>
    <w:rsid w:val="00984032"/>
    <w:rsid w:val="0098584C"/>
    <w:rsid w:val="00993F03"/>
    <w:rsid w:val="00996BC9"/>
    <w:rsid w:val="009A7908"/>
    <w:rsid w:val="009B4C13"/>
    <w:rsid w:val="009B694C"/>
    <w:rsid w:val="009B7EBA"/>
    <w:rsid w:val="009C3BEF"/>
    <w:rsid w:val="009C40C5"/>
    <w:rsid w:val="009F11F1"/>
    <w:rsid w:val="009F15D0"/>
    <w:rsid w:val="009F3BF0"/>
    <w:rsid w:val="00A006AF"/>
    <w:rsid w:val="00A0797A"/>
    <w:rsid w:val="00A07C56"/>
    <w:rsid w:val="00A20866"/>
    <w:rsid w:val="00A2176F"/>
    <w:rsid w:val="00A24AB6"/>
    <w:rsid w:val="00A26F87"/>
    <w:rsid w:val="00A301BA"/>
    <w:rsid w:val="00A31315"/>
    <w:rsid w:val="00A32280"/>
    <w:rsid w:val="00A32BD9"/>
    <w:rsid w:val="00A40A67"/>
    <w:rsid w:val="00A4196F"/>
    <w:rsid w:val="00A500B7"/>
    <w:rsid w:val="00A5199B"/>
    <w:rsid w:val="00A53151"/>
    <w:rsid w:val="00A53C8C"/>
    <w:rsid w:val="00A55326"/>
    <w:rsid w:val="00A639E8"/>
    <w:rsid w:val="00A64C1C"/>
    <w:rsid w:val="00A71DB2"/>
    <w:rsid w:val="00A73EFB"/>
    <w:rsid w:val="00A7495C"/>
    <w:rsid w:val="00A759B9"/>
    <w:rsid w:val="00A75BED"/>
    <w:rsid w:val="00A8041C"/>
    <w:rsid w:val="00A86156"/>
    <w:rsid w:val="00A86F89"/>
    <w:rsid w:val="00A963CD"/>
    <w:rsid w:val="00A96BAE"/>
    <w:rsid w:val="00A97FDA"/>
    <w:rsid w:val="00AC7E01"/>
    <w:rsid w:val="00AE0C64"/>
    <w:rsid w:val="00AE1AA6"/>
    <w:rsid w:val="00AE2E98"/>
    <w:rsid w:val="00AF61DB"/>
    <w:rsid w:val="00AF7C40"/>
    <w:rsid w:val="00B019AA"/>
    <w:rsid w:val="00B02E4C"/>
    <w:rsid w:val="00B042E3"/>
    <w:rsid w:val="00B17A04"/>
    <w:rsid w:val="00B21D17"/>
    <w:rsid w:val="00B225DF"/>
    <w:rsid w:val="00B23371"/>
    <w:rsid w:val="00B63B9C"/>
    <w:rsid w:val="00B66018"/>
    <w:rsid w:val="00B67901"/>
    <w:rsid w:val="00B70CC1"/>
    <w:rsid w:val="00B83441"/>
    <w:rsid w:val="00B83D14"/>
    <w:rsid w:val="00B84829"/>
    <w:rsid w:val="00B85082"/>
    <w:rsid w:val="00B908A7"/>
    <w:rsid w:val="00B9165C"/>
    <w:rsid w:val="00B932F6"/>
    <w:rsid w:val="00BA2135"/>
    <w:rsid w:val="00BA56AB"/>
    <w:rsid w:val="00BB5FBD"/>
    <w:rsid w:val="00BB6E85"/>
    <w:rsid w:val="00BC07C1"/>
    <w:rsid w:val="00BC1098"/>
    <w:rsid w:val="00BC2245"/>
    <w:rsid w:val="00BC2367"/>
    <w:rsid w:val="00BC594B"/>
    <w:rsid w:val="00BC69BF"/>
    <w:rsid w:val="00BD3457"/>
    <w:rsid w:val="00BE292C"/>
    <w:rsid w:val="00BE39C5"/>
    <w:rsid w:val="00BE4AFC"/>
    <w:rsid w:val="00BE6832"/>
    <w:rsid w:val="00BE733A"/>
    <w:rsid w:val="00BF1D6F"/>
    <w:rsid w:val="00BF20DD"/>
    <w:rsid w:val="00BF50BB"/>
    <w:rsid w:val="00BF7802"/>
    <w:rsid w:val="00BF7A5C"/>
    <w:rsid w:val="00C11232"/>
    <w:rsid w:val="00C23821"/>
    <w:rsid w:val="00C31109"/>
    <w:rsid w:val="00C3307E"/>
    <w:rsid w:val="00C336BF"/>
    <w:rsid w:val="00C43EB5"/>
    <w:rsid w:val="00C460D0"/>
    <w:rsid w:val="00C5059B"/>
    <w:rsid w:val="00C61653"/>
    <w:rsid w:val="00C6211E"/>
    <w:rsid w:val="00C64893"/>
    <w:rsid w:val="00C65848"/>
    <w:rsid w:val="00C727AA"/>
    <w:rsid w:val="00C80611"/>
    <w:rsid w:val="00C87167"/>
    <w:rsid w:val="00C95821"/>
    <w:rsid w:val="00CA3C9C"/>
    <w:rsid w:val="00CA5E72"/>
    <w:rsid w:val="00CB49B9"/>
    <w:rsid w:val="00CB524C"/>
    <w:rsid w:val="00CB5861"/>
    <w:rsid w:val="00CB6B06"/>
    <w:rsid w:val="00CC266F"/>
    <w:rsid w:val="00CC78EA"/>
    <w:rsid w:val="00CC7E3D"/>
    <w:rsid w:val="00CD34CB"/>
    <w:rsid w:val="00CD3B3F"/>
    <w:rsid w:val="00CD3E10"/>
    <w:rsid w:val="00CE165C"/>
    <w:rsid w:val="00CE5074"/>
    <w:rsid w:val="00CF11C2"/>
    <w:rsid w:val="00D0362A"/>
    <w:rsid w:val="00D13BE7"/>
    <w:rsid w:val="00D206FF"/>
    <w:rsid w:val="00D2471C"/>
    <w:rsid w:val="00D310A0"/>
    <w:rsid w:val="00D535D7"/>
    <w:rsid w:val="00D65FF3"/>
    <w:rsid w:val="00D707E1"/>
    <w:rsid w:val="00D73EBE"/>
    <w:rsid w:val="00D7561A"/>
    <w:rsid w:val="00D76728"/>
    <w:rsid w:val="00D85C75"/>
    <w:rsid w:val="00D96B77"/>
    <w:rsid w:val="00DA0D42"/>
    <w:rsid w:val="00DA5B46"/>
    <w:rsid w:val="00DC151C"/>
    <w:rsid w:val="00DC44D3"/>
    <w:rsid w:val="00DC6648"/>
    <w:rsid w:val="00DC6E37"/>
    <w:rsid w:val="00DD1726"/>
    <w:rsid w:val="00DE74FC"/>
    <w:rsid w:val="00E051A6"/>
    <w:rsid w:val="00E1326B"/>
    <w:rsid w:val="00E14A5B"/>
    <w:rsid w:val="00E239BA"/>
    <w:rsid w:val="00E3242B"/>
    <w:rsid w:val="00E33B42"/>
    <w:rsid w:val="00E33C54"/>
    <w:rsid w:val="00E410B6"/>
    <w:rsid w:val="00E412D0"/>
    <w:rsid w:val="00E414E0"/>
    <w:rsid w:val="00E441B0"/>
    <w:rsid w:val="00E465A1"/>
    <w:rsid w:val="00E511EE"/>
    <w:rsid w:val="00E55932"/>
    <w:rsid w:val="00E56FD8"/>
    <w:rsid w:val="00E624B5"/>
    <w:rsid w:val="00E72AE6"/>
    <w:rsid w:val="00E8469D"/>
    <w:rsid w:val="00E86665"/>
    <w:rsid w:val="00E95076"/>
    <w:rsid w:val="00EA6B31"/>
    <w:rsid w:val="00EB3227"/>
    <w:rsid w:val="00EB657B"/>
    <w:rsid w:val="00EC20A7"/>
    <w:rsid w:val="00ED7BB9"/>
    <w:rsid w:val="00EE1EB9"/>
    <w:rsid w:val="00EE3664"/>
    <w:rsid w:val="00EF068C"/>
    <w:rsid w:val="00EF078A"/>
    <w:rsid w:val="00EF4547"/>
    <w:rsid w:val="00F0376A"/>
    <w:rsid w:val="00F0427D"/>
    <w:rsid w:val="00F12532"/>
    <w:rsid w:val="00F241D9"/>
    <w:rsid w:val="00F253B3"/>
    <w:rsid w:val="00F329B6"/>
    <w:rsid w:val="00F3448B"/>
    <w:rsid w:val="00F441B3"/>
    <w:rsid w:val="00F44747"/>
    <w:rsid w:val="00F56E6C"/>
    <w:rsid w:val="00F57792"/>
    <w:rsid w:val="00F57DE6"/>
    <w:rsid w:val="00F60C79"/>
    <w:rsid w:val="00F63622"/>
    <w:rsid w:val="00F65D49"/>
    <w:rsid w:val="00F66EA6"/>
    <w:rsid w:val="00F80543"/>
    <w:rsid w:val="00F857D6"/>
    <w:rsid w:val="00F90AC0"/>
    <w:rsid w:val="00F92500"/>
    <w:rsid w:val="00F94B79"/>
    <w:rsid w:val="00F95F91"/>
    <w:rsid w:val="00FA085B"/>
    <w:rsid w:val="00FC161D"/>
    <w:rsid w:val="00FC3DEE"/>
    <w:rsid w:val="00FC76B6"/>
    <w:rsid w:val="00FD07F9"/>
    <w:rsid w:val="00FD1C9B"/>
    <w:rsid w:val="00FD74FC"/>
    <w:rsid w:val="00FE0D4B"/>
    <w:rsid w:val="00FE3C8D"/>
    <w:rsid w:val="00FE61EE"/>
    <w:rsid w:val="00FF180E"/>
    <w:rsid w:val="00FF30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FC6DE45"/>
  <w15:chartTrackingRefBased/>
  <w15:docId w15:val="{B6B3752E-FDC1-4462-BE20-AC707F666B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8591C"/>
    <w:pPr>
      <w:spacing w:after="200" w:line="276" w:lineRule="auto"/>
    </w:pPr>
    <w:rPr>
      <w:rFonts w:ascii="Calibri" w:eastAsia="Calibri" w:hAnsi="Calibri" w:cs="Times New Roman"/>
    </w:rPr>
  </w:style>
  <w:style w:type="paragraph" w:styleId="Nadpis1">
    <w:name w:val="heading 1"/>
    <w:basedOn w:val="Normln"/>
    <w:next w:val="Normln"/>
    <w:link w:val="Nadpis1Char"/>
    <w:qFormat/>
    <w:rsid w:val="007F2D57"/>
    <w:pPr>
      <w:numPr>
        <w:numId w:val="15"/>
      </w:numPr>
      <w:tabs>
        <w:tab w:val="clear" w:pos="1844"/>
        <w:tab w:val="num" w:pos="851"/>
      </w:tabs>
      <w:spacing w:before="120" w:after="120"/>
      <w:ind w:left="851" w:hanging="851"/>
      <w:jc w:val="center"/>
      <w:outlineLvl w:val="0"/>
    </w:pPr>
    <w:rPr>
      <w:rFonts w:ascii="Arial" w:eastAsia="TimesNewRomanPSMT" w:hAnsi="Arial" w:cs="Calibri"/>
      <w:b/>
      <w:szCs w:val="32"/>
      <w:lang w:eastAsia="cs-CZ"/>
    </w:rPr>
  </w:style>
  <w:style w:type="paragraph" w:styleId="Nadpis2">
    <w:name w:val="heading 2"/>
    <w:basedOn w:val="Nadpis1"/>
    <w:next w:val="Normln"/>
    <w:link w:val="Nadpis2Char"/>
    <w:qFormat/>
    <w:rsid w:val="007F2D57"/>
    <w:pPr>
      <w:numPr>
        <w:ilvl w:val="1"/>
      </w:numPr>
      <w:tabs>
        <w:tab w:val="clear" w:pos="1844"/>
        <w:tab w:val="num" w:pos="851"/>
      </w:tabs>
      <w:ind w:left="851" w:hanging="851"/>
      <w:jc w:val="both"/>
      <w:outlineLvl w:val="1"/>
    </w:pPr>
    <w:rPr>
      <w:b w:val="0"/>
      <w:bCs/>
      <w:iCs/>
      <w:szCs w:val="22"/>
    </w:rPr>
  </w:style>
  <w:style w:type="paragraph" w:styleId="Nadpis3">
    <w:name w:val="heading 3"/>
    <w:basedOn w:val="Nadpis2"/>
    <w:next w:val="Normln"/>
    <w:link w:val="Nadpis3Char"/>
    <w:qFormat/>
    <w:rsid w:val="007F2D57"/>
    <w:pPr>
      <w:numPr>
        <w:ilvl w:val="2"/>
      </w:numPr>
      <w:tabs>
        <w:tab w:val="clear" w:pos="1134"/>
        <w:tab w:val="num" w:pos="851"/>
      </w:tabs>
      <w:ind w:left="851" w:hanging="851"/>
      <w:outlineLvl w:val="2"/>
    </w:pPr>
    <w:rPr>
      <w:rFonts w:eastAsia="Calibri"/>
      <w:bCs w:val="0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99"/>
    <w:qFormat/>
    <w:rsid w:val="0088591C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Bodytext3Exact">
    <w:name w:val="Body text (3) Exact"/>
    <w:basedOn w:val="Standardnpsmoodstavce"/>
    <w:link w:val="Bodytext3"/>
    <w:rsid w:val="0088591C"/>
    <w:rPr>
      <w:rFonts w:ascii="Arial" w:eastAsia="Arial" w:hAnsi="Arial" w:cs="Arial"/>
      <w:i/>
      <w:iCs/>
      <w:sz w:val="14"/>
      <w:szCs w:val="14"/>
      <w:shd w:val="clear" w:color="auto" w:fill="FFFFFF"/>
      <w:lang w:val="de-DE" w:eastAsia="de-DE" w:bidi="de-DE"/>
    </w:rPr>
  </w:style>
  <w:style w:type="character" w:customStyle="1" w:styleId="Bodytext4Exact">
    <w:name w:val="Body text (4) Exact"/>
    <w:basedOn w:val="Standardnpsmoodstavce"/>
    <w:rsid w:val="0088591C"/>
    <w:rPr>
      <w:rFonts w:ascii="Arial" w:eastAsia="Arial" w:hAnsi="Arial" w:cs="Arial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Bodytext4NotBoldExact">
    <w:name w:val="Body text (4) + Not Bold Exact"/>
    <w:basedOn w:val="Bodytext4"/>
    <w:rsid w:val="0088591C"/>
    <w:rPr>
      <w:rFonts w:ascii="Arial" w:eastAsia="Arial" w:hAnsi="Arial" w:cs="Arial"/>
      <w:b/>
      <w:bCs/>
      <w:sz w:val="18"/>
      <w:szCs w:val="18"/>
      <w:shd w:val="clear" w:color="auto" w:fill="FFFFFF"/>
    </w:rPr>
  </w:style>
  <w:style w:type="character" w:customStyle="1" w:styleId="Bodytext5Exact">
    <w:name w:val="Body text (5) Exact"/>
    <w:basedOn w:val="Standardnpsmoodstavce"/>
    <w:link w:val="Bodytext5"/>
    <w:rsid w:val="0088591C"/>
    <w:rPr>
      <w:rFonts w:ascii="Arial" w:eastAsia="Arial" w:hAnsi="Arial" w:cs="Arial"/>
      <w:b/>
      <w:bCs/>
      <w:spacing w:val="20"/>
      <w:w w:val="80"/>
      <w:shd w:val="clear" w:color="auto" w:fill="FFFFFF"/>
    </w:rPr>
  </w:style>
  <w:style w:type="character" w:customStyle="1" w:styleId="Bodytext2Exact">
    <w:name w:val="Body text (2) Exact"/>
    <w:basedOn w:val="Standardnpsmoodstavce"/>
    <w:rsid w:val="0088591C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Bodytext6Exact">
    <w:name w:val="Body text (6) Exact"/>
    <w:basedOn w:val="Standardnpsmoodstavce"/>
    <w:link w:val="Bodytext6"/>
    <w:rsid w:val="0088591C"/>
    <w:rPr>
      <w:rFonts w:ascii="Arial" w:eastAsia="Arial" w:hAnsi="Arial" w:cs="Arial"/>
      <w:b/>
      <w:bCs/>
      <w:shd w:val="clear" w:color="auto" w:fill="FFFFFF"/>
    </w:rPr>
  </w:style>
  <w:style w:type="character" w:customStyle="1" w:styleId="Bodytext7Exact">
    <w:name w:val="Body text (7) Exact"/>
    <w:basedOn w:val="Standardnpsmoodstavce"/>
    <w:link w:val="Bodytext7"/>
    <w:rsid w:val="0088591C"/>
    <w:rPr>
      <w:rFonts w:ascii="Arial" w:eastAsia="Arial" w:hAnsi="Arial" w:cs="Arial"/>
      <w:w w:val="75"/>
      <w:shd w:val="clear" w:color="auto" w:fill="FFFFFF"/>
    </w:rPr>
  </w:style>
  <w:style w:type="character" w:customStyle="1" w:styleId="Bodytext2">
    <w:name w:val="Body text (2)_"/>
    <w:basedOn w:val="Standardnpsmoodstavce"/>
    <w:rsid w:val="0088591C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Bodytext4">
    <w:name w:val="Body text (4)_"/>
    <w:basedOn w:val="Standardnpsmoodstavce"/>
    <w:link w:val="Bodytext40"/>
    <w:rsid w:val="0088591C"/>
    <w:rPr>
      <w:rFonts w:ascii="Arial" w:eastAsia="Arial" w:hAnsi="Arial" w:cs="Arial"/>
      <w:b/>
      <w:bCs/>
      <w:sz w:val="18"/>
      <w:szCs w:val="18"/>
      <w:shd w:val="clear" w:color="auto" w:fill="FFFFFF"/>
    </w:rPr>
  </w:style>
  <w:style w:type="character" w:customStyle="1" w:styleId="Bodytext2Bold">
    <w:name w:val="Body text (2) + Bold"/>
    <w:basedOn w:val="Bodytext2"/>
    <w:rsid w:val="0088591C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cs-CZ" w:eastAsia="cs-CZ" w:bidi="cs-CZ"/>
    </w:rPr>
  </w:style>
  <w:style w:type="character" w:customStyle="1" w:styleId="Bodytext20">
    <w:name w:val="Body text (2)"/>
    <w:basedOn w:val="Bodytext2"/>
    <w:rsid w:val="0088591C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single"/>
      <w:lang w:val="cs-CZ" w:eastAsia="cs-CZ" w:bidi="cs-CZ"/>
    </w:rPr>
  </w:style>
  <w:style w:type="character" w:customStyle="1" w:styleId="Headerorfooter">
    <w:name w:val="Header or footer_"/>
    <w:basedOn w:val="Standardnpsmoodstavce"/>
    <w:rsid w:val="0088591C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Headerorfooter0">
    <w:name w:val="Header or footer"/>
    <w:basedOn w:val="Headerorfooter"/>
    <w:rsid w:val="0088591C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Heading2Exact">
    <w:name w:val="Heading #2 Exact"/>
    <w:basedOn w:val="Standardnpsmoodstavce"/>
    <w:rsid w:val="0088591C"/>
    <w:rPr>
      <w:rFonts w:ascii="Arial" w:eastAsia="Arial" w:hAnsi="Arial" w:cs="Arial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Heading19ptSpacing0ptScaling100Exact">
    <w:name w:val="Heading #1 + 9 pt;Spacing 0 pt;Scaling 100% Exact"/>
    <w:basedOn w:val="Standardnpsmoodstavce"/>
    <w:rsid w:val="0088591C"/>
    <w:rPr>
      <w:rFonts w:ascii="Arial" w:eastAsia="Arial" w:hAnsi="Arial" w:cs="Arial"/>
      <w:color w:val="000000"/>
      <w:spacing w:val="0"/>
      <w:w w:val="100"/>
      <w:position w:val="0"/>
      <w:sz w:val="18"/>
      <w:szCs w:val="18"/>
      <w:shd w:val="clear" w:color="auto" w:fill="FFFFFF"/>
      <w:lang w:val="cs-CZ" w:eastAsia="cs-CZ" w:bidi="cs-CZ"/>
    </w:rPr>
  </w:style>
  <w:style w:type="character" w:customStyle="1" w:styleId="Bodytext211pt">
    <w:name w:val="Body text (2) + 11 pt"/>
    <w:basedOn w:val="Bodytext2"/>
    <w:rsid w:val="0088591C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Bodytext8">
    <w:name w:val="Body text (8)_"/>
    <w:basedOn w:val="Standardnpsmoodstavce"/>
    <w:link w:val="Bodytext80"/>
    <w:rsid w:val="0088591C"/>
    <w:rPr>
      <w:rFonts w:ascii="Arial" w:eastAsia="Arial" w:hAnsi="Arial" w:cs="Arial"/>
      <w:w w:val="80"/>
      <w:shd w:val="clear" w:color="auto" w:fill="FFFFFF"/>
    </w:rPr>
  </w:style>
  <w:style w:type="character" w:customStyle="1" w:styleId="Bodytext89ptBoldScaling100">
    <w:name w:val="Body text (8) + 9 pt;Bold;Scaling 100%"/>
    <w:basedOn w:val="Bodytext8"/>
    <w:rsid w:val="0088591C"/>
    <w:rPr>
      <w:rFonts w:ascii="Arial" w:eastAsia="Arial" w:hAnsi="Arial" w:cs="Arial"/>
      <w:b/>
      <w:bCs/>
      <w:color w:val="000000"/>
      <w:spacing w:val="0"/>
      <w:w w:val="100"/>
      <w:position w:val="0"/>
      <w:sz w:val="18"/>
      <w:szCs w:val="18"/>
      <w:shd w:val="clear" w:color="auto" w:fill="FFFFFF"/>
      <w:lang w:val="cs-CZ" w:eastAsia="cs-CZ" w:bidi="cs-CZ"/>
    </w:rPr>
  </w:style>
  <w:style w:type="character" w:customStyle="1" w:styleId="Bodytext2SmallCaps">
    <w:name w:val="Body text (2) + Small Caps"/>
    <w:basedOn w:val="Bodytext2"/>
    <w:rsid w:val="0088591C"/>
    <w:rPr>
      <w:rFonts w:ascii="Arial" w:eastAsia="Arial" w:hAnsi="Arial" w:cs="Arial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18"/>
      <w:szCs w:val="18"/>
      <w:u w:val="none"/>
      <w:lang w:val="cs-CZ" w:eastAsia="cs-CZ" w:bidi="cs-CZ"/>
    </w:rPr>
  </w:style>
  <w:style w:type="character" w:customStyle="1" w:styleId="Bodytext211ptItalicScaling80">
    <w:name w:val="Body text (2) + 11 pt;Italic;Scaling 80%"/>
    <w:basedOn w:val="Bodytext2"/>
    <w:rsid w:val="0088591C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80"/>
      <w:position w:val="0"/>
      <w:sz w:val="22"/>
      <w:szCs w:val="22"/>
      <w:u w:val="none"/>
      <w:lang w:val="cs-CZ" w:eastAsia="cs-CZ" w:bidi="cs-CZ"/>
    </w:rPr>
  </w:style>
  <w:style w:type="character" w:customStyle="1" w:styleId="Bodytext2Spacing1pt">
    <w:name w:val="Body text (2) + Spacing 1 pt"/>
    <w:basedOn w:val="Bodytext2"/>
    <w:rsid w:val="0088591C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30"/>
      <w:w w:val="100"/>
      <w:position w:val="0"/>
      <w:sz w:val="18"/>
      <w:szCs w:val="18"/>
      <w:u w:val="none"/>
      <w:lang w:val="cs-CZ" w:eastAsia="cs-CZ" w:bidi="cs-CZ"/>
    </w:rPr>
  </w:style>
  <w:style w:type="character" w:customStyle="1" w:styleId="Bodytext211ptScaling75">
    <w:name w:val="Body text (2) + 11 pt;Scaling 75%"/>
    <w:basedOn w:val="Bodytext2"/>
    <w:rsid w:val="0088591C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75"/>
      <w:position w:val="0"/>
      <w:sz w:val="22"/>
      <w:szCs w:val="22"/>
      <w:u w:val="none"/>
      <w:lang w:val="cs-CZ" w:eastAsia="cs-CZ" w:bidi="cs-CZ"/>
    </w:rPr>
  </w:style>
  <w:style w:type="character" w:customStyle="1" w:styleId="PicturecaptionExact">
    <w:name w:val="Picture caption Exact"/>
    <w:basedOn w:val="Standardnpsmoodstavce"/>
    <w:link w:val="Picturecaption"/>
    <w:rsid w:val="0088591C"/>
    <w:rPr>
      <w:rFonts w:ascii="Arial" w:eastAsia="Arial" w:hAnsi="Arial" w:cs="Arial"/>
      <w:sz w:val="18"/>
      <w:szCs w:val="18"/>
      <w:shd w:val="clear" w:color="auto" w:fill="FFFFFF"/>
    </w:rPr>
  </w:style>
  <w:style w:type="character" w:customStyle="1" w:styleId="Picturecaption75ptItalicExact">
    <w:name w:val="Picture caption + 7.5 pt;Italic Exact"/>
    <w:basedOn w:val="PicturecaptionExact"/>
    <w:rsid w:val="0088591C"/>
    <w:rPr>
      <w:rFonts w:ascii="Arial" w:eastAsia="Arial" w:hAnsi="Arial" w:cs="Arial"/>
      <w:i/>
      <w:iCs/>
      <w:color w:val="000000"/>
      <w:spacing w:val="0"/>
      <w:w w:val="100"/>
      <w:position w:val="0"/>
      <w:sz w:val="15"/>
      <w:szCs w:val="15"/>
      <w:shd w:val="clear" w:color="auto" w:fill="FFFFFF"/>
      <w:lang w:val="cs-CZ" w:eastAsia="cs-CZ" w:bidi="cs-CZ"/>
    </w:rPr>
  </w:style>
  <w:style w:type="paragraph" w:customStyle="1" w:styleId="Bodytext3">
    <w:name w:val="Body text (3)"/>
    <w:basedOn w:val="Normln"/>
    <w:link w:val="Bodytext3Exact"/>
    <w:rsid w:val="0088591C"/>
    <w:pPr>
      <w:widowControl w:val="0"/>
      <w:shd w:val="clear" w:color="auto" w:fill="FFFFFF"/>
      <w:spacing w:after="0" w:line="156" w:lineRule="exact"/>
    </w:pPr>
    <w:rPr>
      <w:rFonts w:ascii="Arial" w:eastAsia="Arial" w:hAnsi="Arial" w:cs="Arial"/>
      <w:i/>
      <w:iCs/>
      <w:sz w:val="14"/>
      <w:szCs w:val="14"/>
      <w:lang w:val="de-DE" w:eastAsia="de-DE" w:bidi="de-DE"/>
    </w:rPr>
  </w:style>
  <w:style w:type="paragraph" w:customStyle="1" w:styleId="Bodytext40">
    <w:name w:val="Body text (4)"/>
    <w:basedOn w:val="Normln"/>
    <w:link w:val="Bodytext4"/>
    <w:rsid w:val="0088591C"/>
    <w:pPr>
      <w:widowControl w:val="0"/>
      <w:shd w:val="clear" w:color="auto" w:fill="FFFFFF"/>
      <w:spacing w:after="0" w:line="200" w:lineRule="exact"/>
      <w:ind w:hanging="660"/>
      <w:jc w:val="center"/>
    </w:pPr>
    <w:rPr>
      <w:rFonts w:ascii="Arial" w:eastAsia="Arial" w:hAnsi="Arial" w:cs="Arial"/>
      <w:b/>
      <w:bCs/>
      <w:sz w:val="18"/>
      <w:szCs w:val="18"/>
    </w:rPr>
  </w:style>
  <w:style w:type="paragraph" w:customStyle="1" w:styleId="Bodytext5">
    <w:name w:val="Body text (5)"/>
    <w:basedOn w:val="Normln"/>
    <w:link w:val="Bodytext5Exact"/>
    <w:rsid w:val="0088591C"/>
    <w:pPr>
      <w:widowControl w:val="0"/>
      <w:shd w:val="clear" w:color="auto" w:fill="FFFFFF"/>
      <w:spacing w:after="0" w:line="269" w:lineRule="exact"/>
    </w:pPr>
    <w:rPr>
      <w:rFonts w:ascii="Arial" w:eastAsia="Arial" w:hAnsi="Arial" w:cs="Arial"/>
      <w:b/>
      <w:bCs/>
      <w:spacing w:val="20"/>
      <w:w w:val="80"/>
    </w:rPr>
  </w:style>
  <w:style w:type="paragraph" w:customStyle="1" w:styleId="Bodytext6">
    <w:name w:val="Body text (6)"/>
    <w:basedOn w:val="Normln"/>
    <w:link w:val="Bodytext6Exact"/>
    <w:rsid w:val="0088591C"/>
    <w:pPr>
      <w:widowControl w:val="0"/>
      <w:shd w:val="clear" w:color="auto" w:fill="FFFFFF"/>
      <w:spacing w:after="0" w:line="264" w:lineRule="exact"/>
    </w:pPr>
    <w:rPr>
      <w:rFonts w:ascii="Arial" w:eastAsia="Arial" w:hAnsi="Arial" w:cs="Arial"/>
      <w:b/>
      <w:bCs/>
    </w:rPr>
  </w:style>
  <w:style w:type="paragraph" w:customStyle="1" w:styleId="Bodytext7">
    <w:name w:val="Body text (7)"/>
    <w:basedOn w:val="Normln"/>
    <w:link w:val="Bodytext7Exact"/>
    <w:rsid w:val="0088591C"/>
    <w:pPr>
      <w:widowControl w:val="0"/>
      <w:shd w:val="clear" w:color="auto" w:fill="FFFFFF"/>
      <w:spacing w:after="0" w:line="269" w:lineRule="exact"/>
      <w:jc w:val="center"/>
    </w:pPr>
    <w:rPr>
      <w:rFonts w:ascii="Arial" w:eastAsia="Arial" w:hAnsi="Arial" w:cs="Arial"/>
      <w:w w:val="75"/>
    </w:rPr>
  </w:style>
  <w:style w:type="paragraph" w:customStyle="1" w:styleId="Bodytext80">
    <w:name w:val="Body text (8)"/>
    <w:basedOn w:val="Normln"/>
    <w:link w:val="Bodytext8"/>
    <w:rsid w:val="0088591C"/>
    <w:pPr>
      <w:widowControl w:val="0"/>
      <w:shd w:val="clear" w:color="auto" w:fill="FFFFFF"/>
      <w:spacing w:after="0" w:line="264" w:lineRule="exact"/>
      <w:ind w:hanging="420"/>
      <w:jc w:val="both"/>
    </w:pPr>
    <w:rPr>
      <w:rFonts w:ascii="Arial" w:eastAsia="Arial" w:hAnsi="Arial" w:cs="Arial"/>
      <w:w w:val="80"/>
    </w:rPr>
  </w:style>
  <w:style w:type="paragraph" w:customStyle="1" w:styleId="Picturecaption">
    <w:name w:val="Picture caption"/>
    <w:basedOn w:val="Normln"/>
    <w:link w:val="PicturecaptionExact"/>
    <w:rsid w:val="0088591C"/>
    <w:pPr>
      <w:widowControl w:val="0"/>
      <w:shd w:val="clear" w:color="auto" w:fill="FFFFFF"/>
      <w:spacing w:after="0" w:line="269" w:lineRule="exact"/>
      <w:jc w:val="center"/>
    </w:pPr>
    <w:rPr>
      <w:rFonts w:ascii="Arial" w:eastAsia="Arial" w:hAnsi="Arial" w:cs="Arial"/>
      <w:sz w:val="18"/>
      <w:szCs w:val="18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8591C"/>
    <w:pPr>
      <w:widowControl w:val="0"/>
      <w:spacing w:after="0" w:line="240" w:lineRule="auto"/>
    </w:pPr>
    <w:rPr>
      <w:rFonts w:ascii="Tahoma" w:eastAsia="Times New Roman" w:hAnsi="Tahoma" w:cs="Tahoma"/>
      <w:color w:val="000000"/>
      <w:sz w:val="16"/>
      <w:szCs w:val="16"/>
      <w:lang w:eastAsia="cs-CZ" w:bidi="cs-CZ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8591C"/>
    <w:rPr>
      <w:rFonts w:ascii="Tahoma" w:eastAsia="Times New Roman" w:hAnsi="Tahoma" w:cs="Tahoma"/>
      <w:color w:val="000000"/>
      <w:sz w:val="16"/>
      <w:szCs w:val="16"/>
      <w:lang w:eastAsia="cs-CZ" w:bidi="cs-CZ"/>
    </w:rPr>
  </w:style>
  <w:style w:type="character" w:customStyle="1" w:styleId="Nadpis1Char">
    <w:name w:val="Nadpis 1 Char"/>
    <w:basedOn w:val="Standardnpsmoodstavce"/>
    <w:link w:val="Nadpis1"/>
    <w:rsid w:val="007F2D57"/>
    <w:rPr>
      <w:rFonts w:ascii="Arial" w:eastAsia="TimesNewRomanPSMT" w:hAnsi="Arial" w:cs="Calibri"/>
      <w:b/>
      <w:szCs w:val="32"/>
      <w:lang w:eastAsia="cs-CZ"/>
    </w:rPr>
  </w:style>
  <w:style w:type="character" w:customStyle="1" w:styleId="Nadpis2Char">
    <w:name w:val="Nadpis 2 Char"/>
    <w:basedOn w:val="Standardnpsmoodstavce"/>
    <w:link w:val="Nadpis2"/>
    <w:rsid w:val="007F2D57"/>
    <w:rPr>
      <w:rFonts w:ascii="Arial" w:eastAsia="TimesNewRomanPSMT" w:hAnsi="Arial" w:cs="Calibri"/>
      <w:bCs/>
      <w:iCs/>
      <w:lang w:eastAsia="cs-CZ"/>
    </w:rPr>
  </w:style>
  <w:style w:type="character" w:customStyle="1" w:styleId="Nadpis3Char">
    <w:name w:val="Nadpis 3 Char"/>
    <w:basedOn w:val="Standardnpsmoodstavce"/>
    <w:link w:val="Nadpis3"/>
    <w:rsid w:val="007F2D57"/>
    <w:rPr>
      <w:rFonts w:ascii="Arial" w:eastAsia="Calibri" w:hAnsi="Arial" w:cs="Calibri"/>
      <w:iCs/>
      <w:szCs w:val="26"/>
      <w:lang w:eastAsia="cs-CZ"/>
    </w:rPr>
  </w:style>
  <w:style w:type="paragraph" w:styleId="Odstavecseseznamem">
    <w:name w:val="List Paragraph"/>
    <w:basedOn w:val="Normln"/>
    <w:uiPriority w:val="34"/>
    <w:qFormat/>
    <w:rsid w:val="004548EE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4548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548EE"/>
    <w:rPr>
      <w:rFonts w:ascii="Calibri" w:eastAsia="Calibri" w:hAnsi="Calibri" w:cs="Times New Roman"/>
    </w:rPr>
  </w:style>
  <w:style w:type="paragraph" w:styleId="Zpat">
    <w:name w:val="footer"/>
    <w:basedOn w:val="Normln"/>
    <w:link w:val="ZpatChar"/>
    <w:uiPriority w:val="99"/>
    <w:unhideWhenUsed/>
    <w:rsid w:val="004548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548EE"/>
    <w:rPr>
      <w:rFonts w:ascii="Calibri" w:eastAsia="Calibri" w:hAnsi="Calibri" w:cs="Times New Roman"/>
    </w:rPr>
  </w:style>
  <w:style w:type="table" w:styleId="Mkatabulky">
    <w:name w:val="Table Grid"/>
    <w:basedOn w:val="Normlntabulka"/>
    <w:uiPriority w:val="39"/>
    <w:rsid w:val="00280D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basedOn w:val="Standardnpsmoodstavce"/>
    <w:uiPriority w:val="99"/>
    <w:semiHidden/>
    <w:unhideWhenUsed/>
    <w:rsid w:val="003B6E0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3B6E0E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3B6E0E"/>
    <w:rPr>
      <w:rFonts w:ascii="Calibri" w:eastAsia="Calibri" w:hAnsi="Calibri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B6E0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B6E0E"/>
    <w:rPr>
      <w:rFonts w:ascii="Calibri" w:eastAsia="Calibri" w:hAnsi="Calibri" w:cs="Times New Roman"/>
      <w:b/>
      <w:bCs/>
      <w:sz w:val="20"/>
      <w:szCs w:val="20"/>
    </w:rPr>
  </w:style>
  <w:style w:type="paragraph" w:styleId="Revize">
    <w:name w:val="Revision"/>
    <w:hidden/>
    <w:uiPriority w:val="99"/>
    <w:semiHidden/>
    <w:rsid w:val="00182D1C"/>
    <w:pPr>
      <w:spacing w:after="0" w:line="240" w:lineRule="auto"/>
    </w:pPr>
    <w:rPr>
      <w:rFonts w:ascii="Calibri" w:eastAsia="Calibri" w:hAnsi="Calibri" w:cs="Times New Roman"/>
    </w:rPr>
  </w:style>
  <w:style w:type="character" w:styleId="Hypertextovodkaz">
    <w:name w:val="Hyperlink"/>
    <w:basedOn w:val="Standardnpsmoodstavce"/>
    <w:uiPriority w:val="99"/>
    <w:unhideWhenUsed/>
    <w:rsid w:val="00680D67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680D67"/>
    <w:rPr>
      <w:color w:val="605E5C"/>
      <w:shd w:val="clear" w:color="auto" w:fill="E1DFDD"/>
    </w:rPr>
  </w:style>
  <w:style w:type="character" w:customStyle="1" w:styleId="normaltextrun">
    <w:name w:val="normaltextrun"/>
    <w:basedOn w:val="Standardnpsmoodstavce"/>
    <w:rsid w:val="00425979"/>
  </w:style>
  <w:style w:type="character" w:customStyle="1" w:styleId="findhit">
    <w:name w:val="findhit"/>
    <w:basedOn w:val="Standardnpsmoodstavce"/>
    <w:rsid w:val="00425979"/>
  </w:style>
  <w:style w:type="character" w:customStyle="1" w:styleId="eop">
    <w:name w:val="eop"/>
    <w:basedOn w:val="Standardnpsmoodstavce"/>
    <w:rsid w:val="00425979"/>
  </w:style>
  <w:style w:type="character" w:customStyle="1" w:styleId="heading20">
    <w:name w:val="heading 20"/>
    <w:basedOn w:val="Standardnpsmoodstavce"/>
    <w:rsid w:val="00A40A67"/>
    <w:rPr>
      <w:rFonts w:ascii="Arial" w:eastAsia="Arial" w:hAnsi="Arial" w:cs="Arial"/>
      <w:b/>
      <w:bCs/>
      <w:sz w:val="18"/>
      <w:szCs w:val="18"/>
      <w:shd w:val="clear" w:color="auto" w:fill="FFFFFF"/>
    </w:rPr>
  </w:style>
  <w:style w:type="paragraph" w:customStyle="1" w:styleId="heading10">
    <w:name w:val="heading 10"/>
    <w:basedOn w:val="Normln"/>
    <w:rsid w:val="00A40A67"/>
    <w:pPr>
      <w:widowControl w:val="0"/>
      <w:shd w:val="clear" w:color="auto" w:fill="FFFFFF"/>
      <w:spacing w:after="0" w:line="290" w:lineRule="exact"/>
      <w:outlineLvl w:val="0"/>
    </w:pPr>
    <w:rPr>
      <w:rFonts w:ascii="Arial" w:eastAsia="Arial" w:hAnsi="Arial" w:cs="Arial"/>
      <w:spacing w:val="20"/>
      <w:w w:val="60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637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18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63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69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faktury@muzeumprahy.cz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C2694F435C0334D9221D95C5DFE5AA1" ma:contentTypeVersion="13" ma:contentTypeDescription="Vytvoří nový dokument" ma:contentTypeScope="" ma:versionID="206f058f30d4dbfb092ba602d2533eb3">
  <xsd:schema xmlns:xsd="http://www.w3.org/2001/XMLSchema" xmlns:xs="http://www.w3.org/2001/XMLSchema" xmlns:p="http://schemas.microsoft.com/office/2006/metadata/properties" xmlns:ns3="d0725989-b0b2-4aef-81cb-6060cdbb8df1" xmlns:ns4="48302bc4-5c20-4233-af1a-fbeb5f39b8f0" targetNamespace="http://schemas.microsoft.com/office/2006/metadata/properties" ma:root="true" ma:fieldsID="5c9e53c283795dbbffa3dff36712b087" ns3:_="" ns4:_="">
    <xsd:import namespace="d0725989-b0b2-4aef-81cb-6060cdbb8df1"/>
    <xsd:import namespace="48302bc4-5c20-4233-af1a-fbeb5f39b8f0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Location" minOccurs="0"/>
                <xsd:element ref="ns4:MediaServiceOCR" minOccurs="0"/>
                <xsd:element ref="ns4:MediaServiceEventHashCode" minOccurs="0"/>
                <xsd:element ref="ns4:MediaServiceGenerationTime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725989-b0b2-4aef-81cb-6060cdbb8df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Hodnota hash upozornění na sdílení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302bc4-5c20-4233-af1a-fbeb5f39b8f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4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5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6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8D59AE-9490-4ED7-9549-4781CAF0EC5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4054A3B-B199-4300-8815-F5993F90BBC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F3B2598-858E-4EBB-9189-0A4D1A68C8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0725989-b0b2-4aef-81cb-6060cdbb8df1"/>
    <ds:schemaRef ds:uri="48302bc4-5c20-4233-af1a-fbeb5f39b8f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56412C8-BD94-4241-ABDB-3B2EFCD763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7</Pages>
  <Words>2904</Words>
  <Characters>17136</Characters>
  <Application>Microsoft Office Word</Application>
  <DocSecurity>0</DocSecurity>
  <Lines>142</Lines>
  <Paragraphs>39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20001</CharactersWithSpaces>
  <SharedDoc>false</SharedDoc>
  <HLinks>
    <vt:vector size="6" baseType="variant">
      <vt:variant>
        <vt:i4>1835046</vt:i4>
      </vt:variant>
      <vt:variant>
        <vt:i4>39</vt:i4>
      </vt:variant>
      <vt:variant>
        <vt:i4>0</vt:i4>
      </vt:variant>
      <vt:variant>
        <vt:i4>5</vt:i4>
      </vt:variant>
      <vt:variant>
        <vt:lpwstr>mailto:sindelarova@muzeumprahy.cz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ŠENKÝŘ PÁNIK, advokátní kancelář s.r.o.</dc:creator>
  <cp:keywords/>
  <dc:description/>
  <cp:lastModifiedBy>Kateřina Mátlová</cp:lastModifiedBy>
  <cp:revision>5</cp:revision>
  <dcterms:created xsi:type="dcterms:W3CDTF">2025-09-17T07:10:00Z</dcterms:created>
  <dcterms:modified xsi:type="dcterms:W3CDTF">2025-10-03T08:51:00Z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0x0101006C2694F435C0334D9221D95C5DFE5AA1</vt:lpwstr>
  </property>
</Properties>
</file>