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F79" w:rsidRDefault="007C5F79" w:rsidP="007C5F79">
      <w:r>
        <w:rPr>
          <w:color w:val="212121"/>
        </w:rPr>
        <w:t>Dobrý den, akceptujeme Vaši objednávku č. VOC-2025-002759</w:t>
      </w:r>
      <w:r>
        <w:rPr>
          <w:color w:val="212121"/>
        </w:rPr>
        <w:t>.</w:t>
      </w:r>
      <w:bookmarkStart w:id="0" w:name="_GoBack"/>
      <w:bookmarkEnd w:id="0"/>
    </w:p>
    <w:p w:rsidR="007C5F79" w:rsidRDefault="007C5F79" w:rsidP="007C5F79">
      <w:r>
        <w:rPr>
          <w:color w:val="212121"/>
        </w:rPr>
        <w:t>Děkuji,</w:t>
      </w:r>
    </w:p>
    <w:p w:rsidR="007C5F79" w:rsidRDefault="007C5F79" w:rsidP="007C5F79">
      <w:pPr>
        <w:rPr>
          <w:rFonts w:ascii="Aptos" w:eastAsia="Times New Roman" w:hAnsi="Aptos"/>
          <w:color w:val="000000"/>
          <w:sz w:val="24"/>
          <w:szCs w:val="24"/>
        </w:rPr>
      </w:pPr>
    </w:p>
    <w:p w:rsidR="007C5F79" w:rsidRDefault="007C5F79" w:rsidP="007C5F79">
      <w:pPr>
        <w:rPr>
          <w:rFonts w:eastAsia="Times New Roman"/>
        </w:rPr>
      </w:pPr>
    </w:p>
    <w:p w:rsidR="007C5F79" w:rsidRDefault="007C5F79" w:rsidP="007C5F79">
      <w:pPr>
        <w:rPr>
          <w:rFonts w:ascii="Verdana" w:eastAsia="Times New Roman" w:hAnsi="Verdana"/>
          <w:color w:val="999999"/>
          <w:sz w:val="20"/>
          <w:szCs w:val="20"/>
        </w:rPr>
      </w:pPr>
      <w:r>
        <w:rPr>
          <w:rStyle w:val="Siln"/>
          <w:rFonts w:ascii="Verdana" w:eastAsia="Times New Roman" w:hAnsi="Verdana"/>
          <w:color w:val="999999"/>
          <w:sz w:val="20"/>
          <w:szCs w:val="20"/>
        </w:rPr>
        <w:t>Monika Kunčarová</w:t>
      </w:r>
    </w:p>
    <w:p w:rsidR="007C5F79" w:rsidRDefault="007C5F79" w:rsidP="007C5F79">
      <w:pPr>
        <w:rPr>
          <w:rFonts w:ascii="Verdana" w:eastAsia="Times New Roman" w:hAnsi="Verdana"/>
          <w:color w:val="999999"/>
          <w:sz w:val="15"/>
          <w:szCs w:val="15"/>
        </w:rPr>
      </w:pPr>
      <w:r>
        <w:rPr>
          <w:rFonts w:ascii="Verdana" w:eastAsia="Times New Roman" w:hAnsi="Verdana"/>
          <w:color w:val="999999"/>
          <w:sz w:val="15"/>
          <w:szCs w:val="15"/>
        </w:rPr>
        <w:t xml:space="preserve">Obchodní zástupce </w:t>
      </w:r>
      <w:r>
        <w:rPr>
          <w:rFonts w:ascii="Verdana" w:eastAsia="Times New Roman" w:hAnsi="Verdana"/>
          <w:color w:val="999999"/>
          <w:sz w:val="15"/>
          <w:szCs w:val="15"/>
        </w:rPr>
        <w:br/>
      </w:r>
      <w:r>
        <w:rPr>
          <w:rFonts w:ascii="Verdana" w:eastAsia="Times New Roman" w:hAnsi="Verdana"/>
          <w:color w:val="999999"/>
          <w:sz w:val="15"/>
          <w:szCs w:val="15"/>
        </w:rPr>
        <w:br/>
      </w:r>
      <w:r>
        <w:rPr>
          <w:rStyle w:val="Siln"/>
          <w:rFonts w:ascii="Verdana" w:eastAsia="Times New Roman" w:hAnsi="Verdana"/>
          <w:color w:val="999999"/>
          <w:sz w:val="15"/>
          <w:szCs w:val="15"/>
        </w:rPr>
        <w:t>MEDIA CLUB, s.r.o.</w:t>
      </w:r>
      <w:r>
        <w:rPr>
          <w:rFonts w:ascii="Verdana" w:eastAsia="Times New Roman" w:hAnsi="Verdana"/>
          <w:color w:val="999999"/>
          <w:sz w:val="15"/>
          <w:szCs w:val="15"/>
        </w:rPr>
        <w:t xml:space="preserve"> | Vinohradská 3217/167 | 100 00 Praha 10 | M: 604117320 | </w:t>
      </w:r>
      <w:hyperlink r:id="rId4" w:history="1">
        <w:r>
          <w:rPr>
            <w:rStyle w:val="Hypertextovodkaz"/>
            <w:rFonts w:ascii="Verdana" w:eastAsia="Times New Roman" w:hAnsi="Verdana"/>
            <w:color w:val="EE8800"/>
            <w:sz w:val="15"/>
            <w:szCs w:val="15"/>
          </w:rPr>
          <w:t>Monika.Kuncarova@media-club.cz</w:t>
        </w:r>
      </w:hyperlink>
      <w:r>
        <w:rPr>
          <w:rFonts w:ascii="Verdana" w:eastAsia="Times New Roman" w:hAnsi="Verdana"/>
          <w:color w:val="999999"/>
          <w:sz w:val="15"/>
          <w:szCs w:val="15"/>
        </w:rPr>
        <w:t xml:space="preserve"> | </w:t>
      </w:r>
      <w:hyperlink r:id="rId5" w:history="1">
        <w:r>
          <w:rPr>
            <w:rStyle w:val="Hypertextovodkaz"/>
            <w:rFonts w:ascii="Verdana" w:eastAsia="Times New Roman" w:hAnsi="Verdana"/>
            <w:b/>
            <w:bCs/>
            <w:color w:val="EE8800"/>
            <w:sz w:val="15"/>
            <w:szCs w:val="15"/>
          </w:rPr>
          <w:t>www.media-club.cz</w:t>
        </w:r>
      </w:hyperlink>
      <w:r>
        <w:rPr>
          <w:rFonts w:ascii="Verdana" w:eastAsia="Times New Roman" w:hAnsi="Verdana"/>
          <w:color w:val="999999"/>
          <w:sz w:val="15"/>
          <w:szCs w:val="15"/>
        </w:rPr>
        <w:br/>
      </w:r>
      <w:r>
        <w:rPr>
          <w:rStyle w:val="Siln"/>
          <w:rFonts w:ascii="Verdana" w:eastAsia="Times New Roman" w:hAnsi="Verdana"/>
          <w:color w:val="999999"/>
          <w:sz w:val="15"/>
          <w:szCs w:val="15"/>
        </w:rPr>
        <w:t>pobočka Ostrava</w:t>
      </w:r>
      <w:r>
        <w:rPr>
          <w:rFonts w:ascii="Verdana" w:eastAsia="Times New Roman" w:hAnsi="Verdana"/>
          <w:color w:val="999999"/>
          <w:sz w:val="15"/>
          <w:szCs w:val="15"/>
        </w:rPr>
        <w:t xml:space="preserve"> | Starobělská 13 | 700 30 Ostrava | T: 602 533 530 | F: 267 009 811 </w:t>
      </w:r>
    </w:p>
    <w:p w:rsidR="005F55C6" w:rsidRDefault="005F55C6"/>
    <w:sectPr w:rsidR="005F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9"/>
    <w:rsid w:val="005F55C6"/>
    <w:rsid w:val="007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DD8F"/>
  <w15:chartTrackingRefBased/>
  <w15:docId w15:val="{C2ECCAA1-B7CB-4515-801E-987F25D6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5F7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5F7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C5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a-club.cz" TargetMode="External"/><Relationship Id="rId4" Type="http://schemas.openxmlformats.org/officeDocument/2006/relationships/hyperlink" Target="mailto:Monika.Kuncarova@media-clu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355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Aneta Paroulková</dc:creator>
  <cp:keywords/>
  <dc:description/>
  <cp:lastModifiedBy>Ing. Aneta Paroulková</cp:lastModifiedBy>
  <cp:revision>1</cp:revision>
  <dcterms:created xsi:type="dcterms:W3CDTF">2025-09-11T06:41:00Z</dcterms:created>
  <dcterms:modified xsi:type="dcterms:W3CDTF">2025-09-11T06:41:00Z</dcterms:modified>
</cp:coreProperties>
</file>