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C4" w:rsidRDefault="003437C4">
      <w:pPr>
        <w:rPr>
          <w:noProof/>
          <w:lang w:eastAsia="cs-CZ"/>
        </w:rPr>
      </w:pPr>
    </w:p>
    <w:p w:rsidR="00DB3836" w:rsidRDefault="00DB3836">
      <w:pPr>
        <w:rPr>
          <w:noProof/>
          <w:lang w:eastAsia="cs-CZ"/>
        </w:rPr>
      </w:pPr>
    </w:p>
    <w:p w:rsidR="00DB3836" w:rsidRDefault="00DB3836">
      <w:pPr>
        <w:rPr>
          <w:noProof/>
          <w:lang w:eastAsia="cs-CZ"/>
        </w:rPr>
      </w:pPr>
    </w:p>
    <w:p w:rsidR="00DB3836" w:rsidRDefault="00DB3836">
      <w:pPr>
        <w:rPr>
          <w:noProof/>
          <w:lang w:eastAsia="cs-CZ"/>
        </w:rPr>
      </w:pPr>
    </w:p>
    <w:p w:rsidR="00DB3836" w:rsidRPr="00097DDA" w:rsidRDefault="00DB3836" w:rsidP="00097DDA">
      <w:pPr>
        <w:jc w:val="center"/>
        <w:rPr>
          <w:b/>
          <w:noProof/>
          <w:sz w:val="32"/>
          <w:szCs w:val="32"/>
          <w:lang w:eastAsia="cs-CZ"/>
        </w:rPr>
      </w:pPr>
      <w:r w:rsidRPr="00097DDA">
        <w:rPr>
          <w:b/>
          <w:noProof/>
          <w:sz w:val="32"/>
          <w:szCs w:val="32"/>
          <w:lang w:eastAsia="cs-CZ"/>
        </w:rPr>
        <w:t>Příloha č. 1</w:t>
      </w:r>
    </w:p>
    <w:p w:rsidR="00DB3836" w:rsidRPr="00097DDA" w:rsidRDefault="00DB3836" w:rsidP="00097DDA">
      <w:pPr>
        <w:jc w:val="center"/>
        <w:rPr>
          <w:noProof/>
          <w:sz w:val="32"/>
          <w:szCs w:val="32"/>
          <w:lang w:eastAsia="cs-CZ"/>
        </w:rPr>
      </w:pPr>
      <w:r w:rsidRPr="00097DDA">
        <w:rPr>
          <w:noProof/>
          <w:sz w:val="32"/>
          <w:szCs w:val="32"/>
          <w:lang w:eastAsia="cs-CZ"/>
        </w:rPr>
        <w:t>Seznam odběrných míst pro dodávku plynu</w:t>
      </w:r>
    </w:p>
    <w:p w:rsidR="00DB3836" w:rsidRDefault="00DB3836">
      <w:pPr>
        <w:rPr>
          <w:noProof/>
          <w:lang w:eastAsia="cs-CZ"/>
        </w:rPr>
      </w:pPr>
    </w:p>
    <w:p w:rsidR="00DB3836" w:rsidRDefault="00DB3836">
      <w:pPr>
        <w:rPr>
          <w:noProof/>
          <w:lang w:eastAsia="cs-CZ"/>
        </w:rPr>
      </w:pPr>
    </w:p>
    <w:p w:rsidR="00DB3836" w:rsidRDefault="00DB3836">
      <w:pPr>
        <w:rPr>
          <w:noProof/>
          <w:lang w:eastAsia="cs-CZ"/>
        </w:rPr>
      </w:pPr>
    </w:p>
    <w:p w:rsidR="001B6444" w:rsidRDefault="001B6444"/>
    <w:tbl>
      <w:tblPr>
        <w:tblW w:w="14318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20"/>
        <w:gridCol w:w="1581"/>
        <w:gridCol w:w="799"/>
        <w:gridCol w:w="1171"/>
        <w:gridCol w:w="992"/>
        <w:gridCol w:w="1276"/>
        <w:gridCol w:w="2001"/>
        <w:gridCol w:w="800"/>
        <w:gridCol w:w="1182"/>
        <w:gridCol w:w="1134"/>
        <w:gridCol w:w="1262"/>
      </w:tblGrid>
      <w:tr w:rsidR="005D72E4" w:rsidRPr="001B6444" w:rsidTr="005D72E4">
        <w:trPr>
          <w:trHeight w:val="300"/>
        </w:trPr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EIC OPM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2E4" w:rsidRDefault="005D72E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097DDA" w:rsidRPr="005D72E4" w:rsidRDefault="00097DDA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D72E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PS</w:t>
            </w:r>
            <w:r w:rsidR="001B6444"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,</w:t>
            </w:r>
          </w:p>
          <w:p w:rsidR="001B6444" w:rsidRPr="005D72E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PSČ</w:t>
            </w:r>
          </w:p>
          <w:p w:rsidR="00097DDA" w:rsidRPr="001B6444" w:rsidRDefault="00097DDA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PS, město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PS, ulice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PS, </w:t>
            </w:r>
            <w:proofErr w:type="gramStart"/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cis</w:t>
            </w:r>
            <w:proofErr w:type="gramEnd"/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pop</w:t>
            </w:r>
            <w:proofErr w:type="gramEnd"/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Zahájení dodávek </w:t>
            </w:r>
            <w:proofErr w:type="gramStart"/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2E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OM, </w:t>
            </w:r>
          </w:p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PSČ</w:t>
            </w:r>
          </w:p>
        </w:tc>
        <w:tc>
          <w:tcPr>
            <w:tcW w:w="11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OM, město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OM, ulice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72E4" w:rsidRDefault="005D72E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OM, </w:t>
            </w:r>
            <w:proofErr w:type="gramStart"/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cis</w:t>
            </w:r>
            <w:proofErr w:type="gramEnd"/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pop</w:t>
            </w:r>
            <w:proofErr w:type="gramEnd"/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1B6444" w:rsidRPr="001B6444" w:rsidTr="005D72E4">
        <w:trPr>
          <w:trHeight w:val="315"/>
        </w:trPr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D72E4" w:rsidRPr="001B6444" w:rsidTr="005D72E4">
        <w:trPr>
          <w:trHeight w:val="673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79172C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xxxxxx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OVANET a.s.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702 00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Hájkova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1100/13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1.9.2017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702 00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Hájkova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44" w:rsidRPr="001B6444" w:rsidRDefault="001B6444" w:rsidP="001B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B64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1100/13</w:t>
            </w:r>
          </w:p>
        </w:tc>
      </w:tr>
    </w:tbl>
    <w:p w:rsidR="001B6444" w:rsidRDefault="001B6444"/>
    <w:sectPr w:rsidR="001B6444" w:rsidSect="004961C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1BF" w:rsidRDefault="00D221BF" w:rsidP="00DB3836">
      <w:pPr>
        <w:spacing w:after="0" w:line="240" w:lineRule="auto"/>
      </w:pPr>
      <w:r>
        <w:separator/>
      </w:r>
    </w:p>
  </w:endnote>
  <w:endnote w:type="continuationSeparator" w:id="0">
    <w:p w:rsidR="00D221BF" w:rsidRDefault="00D221BF" w:rsidP="00DB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1BF" w:rsidRDefault="00D221BF" w:rsidP="00DB3836">
      <w:pPr>
        <w:spacing w:after="0" w:line="240" w:lineRule="auto"/>
      </w:pPr>
      <w:r>
        <w:separator/>
      </w:r>
    </w:p>
  </w:footnote>
  <w:footnote w:type="continuationSeparator" w:id="0">
    <w:p w:rsidR="00D221BF" w:rsidRDefault="00D221BF" w:rsidP="00DB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36" w:rsidRDefault="00DB3836" w:rsidP="00DB3836">
    <w:pPr>
      <w:pStyle w:val="Zhlav"/>
      <w:jc w:val="right"/>
    </w:pPr>
    <w:r w:rsidRPr="00DB3836">
      <w:drawing>
        <wp:inline distT="0" distB="0" distL="0" distR="0">
          <wp:extent cx="1551366" cy="354171"/>
          <wp:effectExtent l="1905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393" cy="357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1CB"/>
    <w:rsid w:val="00097DDA"/>
    <w:rsid w:val="001B6444"/>
    <w:rsid w:val="002B1279"/>
    <w:rsid w:val="003437C4"/>
    <w:rsid w:val="004961CB"/>
    <w:rsid w:val="005D72E4"/>
    <w:rsid w:val="0079172C"/>
    <w:rsid w:val="00D221BF"/>
    <w:rsid w:val="00DB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37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27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B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3836"/>
  </w:style>
  <w:style w:type="paragraph" w:styleId="Zpat">
    <w:name w:val="footer"/>
    <w:basedOn w:val="Normln"/>
    <w:link w:val="ZpatChar"/>
    <w:uiPriority w:val="99"/>
    <w:semiHidden/>
    <w:unhideWhenUsed/>
    <w:rsid w:val="00DB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3836"/>
  </w:style>
  <w:style w:type="table" w:styleId="Mkatabulky">
    <w:name w:val="Table Grid"/>
    <w:basedOn w:val="Normlntabulka"/>
    <w:uiPriority w:val="59"/>
    <w:rsid w:val="00DB3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Volná</dc:creator>
  <cp:lastModifiedBy>Lenka Volná</cp:lastModifiedBy>
  <cp:revision>2</cp:revision>
  <dcterms:created xsi:type="dcterms:W3CDTF">2017-08-31T05:58:00Z</dcterms:created>
  <dcterms:modified xsi:type="dcterms:W3CDTF">2017-08-31T05:58:00Z</dcterms:modified>
</cp:coreProperties>
</file>