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A18DF1F" w:rsidR="002708D3" w:rsidRPr="00B2014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2014F">
        <w:rPr>
          <w:rFonts w:ascii="Arial" w:hAnsi="Arial" w:cs="Arial"/>
          <w:sz w:val="22"/>
          <w:szCs w:val="22"/>
        </w:rPr>
        <w:t xml:space="preserve">Č.j.: </w:t>
      </w:r>
      <w:r w:rsidR="00B2014F" w:rsidRPr="00B2014F">
        <w:rPr>
          <w:rFonts w:ascii="Arial" w:hAnsi="Arial" w:cs="Arial"/>
          <w:sz w:val="22"/>
          <w:szCs w:val="22"/>
        </w:rPr>
        <w:t>SPU 328354/2025/Wa</w:t>
      </w:r>
    </w:p>
    <w:p w14:paraId="237CBBF2" w14:textId="1F623554" w:rsidR="002708D3" w:rsidRDefault="00B2014F" w:rsidP="00B201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2708D3" w:rsidRPr="00B2014F">
        <w:rPr>
          <w:rFonts w:ascii="Arial" w:hAnsi="Arial" w:cs="Arial"/>
          <w:sz w:val="22"/>
          <w:szCs w:val="22"/>
        </w:rPr>
        <w:t>UID:</w:t>
      </w:r>
      <w:r w:rsidRPr="00B2014F">
        <w:t xml:space="preserve"> </w:t>
      </w:r>
      <w:r w:rsidRPr="00B2014F">
        <w:rPr>
          <w:rFonts w:ascii="Arial" w:hAnsi="Arial" w:cs="Arial"/>
          <w:sz w:val="22"/>
          <w:szCs w:val="22"/>
        </w:rPr>
        <w:t>spuess9802ea2a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16F2CB05" w14:textId="77777777" w:rsidR="00B2014F" w:rsidRPr="00B2014F" w:rsidRDefault="00AF39CE" w:rsidP="00B2014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="00B2014F" w:rsidRPr="00B2014F">
        <w:rPr>
          <w:rFonts w:ascii="Arial" w:hAnsi="Arial" w:cs="Arial"/>
          <w:sz w:val="22"/>
          <w:szCs w:val="22"/>
        </w:rPr>
        <w:t>Ing. Kateřina Neumanová, zástupkyně ředitelky Krajského pozemkového úřadu pro Moravskoslezský kraj</w:t>
      </w:r>
    </w:p>
    <w:p w14:paraId="7B634060" w14:textId="77777777" w:rsidR="00B2014F" w:rsidRPr="00B2014F" w:rsidRDefault="00B2014F" w:rsidP="00B2014F">
      <w:pPr>
        <w:jc w:val="both"/>
        <w:rPr>
          <w:rFonts w:ascii="Arial" w:hAnsi="Arial" w:cs="Arial"/>
          <w:sz w:val="22"/>
          <w:szCs w:val="22"/>
        </w:rPr>
      </w:pPr>
      <w:r w:rsidRPr="00B2014F">
        <w:rPr>
          <w:rFonts w:ascii="Arial" w:hAnsi="Arial" w:cs="Arial"/>
          <w:sz w:val="22"/>
          <w:szCs w:val="22"/>
        </w:rPr>
        <w:t>adresa: Krajský pozemkový úřad pro Moravskoslezský kraj, Libušina 502/5, Ostrava – Přívoz 702 00,</w:t>
      </w:r>
    </w:p>
    <w:p w14:paraId="6DF5636E" w14:textId="29A9A09B" w:rsidR="00AF39CE" w:rsidRPr="005F2C48" w:rsidRDefault="00AF39CE" w:rsidP="00B2014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28E58AAC" w14:textId="4F6037A3" w:rsidR="00AF39CE" w:rsidRPr="005F2C48" w:rsidRDefault="00AF39CE" w:rsidP="00B2014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B41E0EB" w14:textId="7D0AEE68" w:rsidR="00B2014F" w:rsidRDefault="006B18D3" w:rsidP="00B2014F">
      <w:pPr>
        <w:rPr>
          <w:rFonts w:ascii="Arial" w:hAnsi="Arial" w:cs="Arial"/>
          <w:i/>
          <w:iCs/>
          <w:sz w:val="22"/>
          <w:szCs w:val="22"/>
          <w:highlight w:val="yellow"/>
        </w:rPr>
      </w:pPr>
      <w:r w:rsidRPr="00B201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Město Vrbno pod Pradědem</w:t>
      </w:r>
      <w:r w:rsidR="0067751D" w:rsidRPr="00B2014F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504A93" w:rsidRPr="00504A93">
        <w:rPr>
          <w:rFonts w:ascii="Arial" w:hAnsi="Arial" w:cs="Arial"/>
          <w:snapToGrid w:val="0"/>
          <w:color w:val="000000"/>
          <w:sz w:val="22"/>
          <w:szCs w:val="22"/>
        </w:rPr>
        <w:t>Nádražní 389</w:t>
      </w:r>
      <w:r>
        <w:rPr>
          <w:rFonts w:ascii="Arial" w:hAnsi="Arial" w:cs="Arial"/>
          <w:snapToGrid w:val="0"/>
          <w:color w:val="000000"/>
          <w:sz w:val="22"/>
          <w:szCs w:val="22"/>
        </w:rPr>
        <w:t>, Vrbno pod Pradědem, 793</w:t>
      </w:r>
      <w:r w:rsidR="00B2014F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00296457</w:t>
      </w:r>
      <w:r w:rsidR="0067751D">
        <w:rPr>
          <w:rFonts w:ascii="Arial" w:hAnsi="Arial" w:cs="Arial"/>
          <w:sz w:val="22"/>
          <w:szCs w:val="22"/>
        </w:rPr>
        <w:br/>
      </w:r>
      <w:r w:rsidR="00B2014F" w:rsidRPr="00B2014F">
        <w:rPr>
          <w:rFonts w:ascii="Arial" w:hAnsi="Arial" w:cs="Arial"/>
          <w:iCs/>
          <w:sz w:val="22"/>
          <w:szCs w:val="22"/>
        </w:rPr>
        <w:t>DIČ: CZ00296457</w:t>
      </w:r>
    </w:p>
    <w:p w14:paraId="4072D413" w14:textId="77777777" w:rsidR="00F211D8" w:rsidRDefault="0067751D" w:rsidP="00B2014F">
      <w:pPr>
        <w:rPr>
          <w:rFonts w:ascii="Arial" w:hAnsi="Arial" w:cs="Arial"/>
          <w:sz w:val="22"/>
          <w:szCs w:val="22"/>
        </w:rPr>
      </w:pPr>
      <w:r w:rsidRPr="00B2014F">
        <w:rPr>
          <w:rFonts w:ascii="Arial" w:hAnsi="Arial" w:cs="Arial"/>
          <w:sz w:val="22"/>
          <w:szCs w:val="22"/>
        </w:rPr>
        <w:t>osoba oprávněná jednat</w:t>
      </w:r>
      <w:r w:rsidR="00B2014F" w:rsidRPr="00B2014F">
        <w:rPr>
          <w:rFonts w:ascii="Arial" w:hAnsi="Arial" w:cs="Arial"/>
          <w:sz w:val="22"/>
          <w:szCs w:val="22"/>
        </w:rPr>
        <w:t>: Petr</w:t>
      </w:r>
      <w:r w:rsidR="00B2014F">
        <w:rPr>
          <w:rFonts w:ascii="Arial" w:hAnsi="Arial" w:cs="Arial"/>
          <w:sz w:val="22"/>
          <w:szCs w:val="22"/>
        </w:rPr>
        <w:t xml:space="preserve"> Kopínec, starosta</w:t>
      </w:r>
    </w:p>
    <w:p w14:paraId="5465725A" w14:textId="5E248091" w:rsidR="00A36D26" w:rsidRPr="00B2014F" w:rsidRDefault="0067751D" w:rsidP="00B2014F">
      <w:pPr>
        <w:rPr>
          <w:rFonts w:ascii="Arial" w:hAnsi="Arial" w:cs="Arial"/>
          <w:iCs/>
          <w:sz w:val="22"/>
          <w:szCs w:val="22"/>
        </w:rPr>
      </w:pPr>
      <w:r w:rsidRPr="00E42448">
        <w:rPr>
          <w:rFonts w:ascii="Arial" w:hAnsi="Arial" w:cs="Arial"/>
          <w:sz w:val="22"/>
          <w:szCs w:val="22"/>
        </w:rPr>
        <w:br/>
      </w:r>
    </w:p>
    <w:p w14:paraId="127B02A0" w14:textId="39434773" w:rsidR="00A36D26" w:rsidRPr="0087119A" w:rsidRDefault="00A36D26" w:rsidP="00B2014F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167N25/26</w:t>
      </w:r>
    </w:p>
    <w:p w14:paraId="535344D4" w14:textId="77777777" w:rsidR="00AF39CE" w:rsidRPr="005F2C48" w:rsidRDefault="00AF39CE" w:rsidP="00B2014F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Moravskoslezský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Bruntál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559"/>
        <w:gridCol w:w="1134"/>
        <w:gridCol w:w="993"/>
        <w:gridCol w:w="1559"/>
      </w:tblGrid>
      <w:tr w:rsidR="008A3334" w:rsidRPr="00A42AD1" w14:paraId="18103DC5" w14:textId="77777777" w:rsidTr="00B2014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B2014F" w:rsidRDefault="008A3334" w:rsidP="000258AF">
            <w:pPr>
              <w:jc w:val="center"/>
              <w:rPr>
                <w:rFonts w:cs="Arial"/>
                <w:b/>
                <w:bCs/>
              </w:rPr>
            </w:pPr>
            <w:r w:rsidRPr="00B2014F">
              <w:rPr>
                <w:rFonts w:ascii="Arial" w:hAnsi="Arial" w:cs="Arial"/>
                <w:b/>
                <w:bCs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E2DABA9" w14:textId="77777777" w:rsidR="008A3334" w:rsidRPr="00B2014F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2014F">
              <w:rPr>
                <w:rFonts w:ascii="Arial" w:hAnsi="Arial" w:cs="Arial"/>
                <w:b/>
                <w:bCs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B2014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B2014F" w:rsidRDefault="008A3334" w:rsidP="000258AF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34EB3D" w14:textId="77777777" w:rsidR="008A3334" w:rsidRPr="00B2014F" w:rsidRDefault="008A3334" w:rsidP="000258AF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B2014F">
        <w:trPr>
          <w:trHeight w:val="504"/>
        </w:trPr>
        <w:tc>
          <w:tcPr>
            <w:tcW w:w="1555" w:type="dxa"/>
            <w:vAlign w:val="center"/>
          </w:tcPr>
          <w:p w14:paraId="3E889BD6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Vrbno pod Pradědem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B2014F" w:rsidRDefault="008A3334" w:rsidP="00B20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2014F">
              <w:rPr>
                <w:rFonts w:ascii="Arial" w:hAnsi="Arial" w:cs="Arial"/>
                <w:b/>
                <w:bCs/>
                <w:szCs w:val="22"/>
              </w:rPr>
              <w:t>Vrbno pod Pradědem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956CCD2" w14:textId="77777777" w:rsidR="008A3334" w:rsidRPr="00B2014F" w:rsidRDefault="008A3334" w:rsidP="00B20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2014F">
              <w:rPr>
                <w:rFonts w:ascii="Arial" w:hAnsi="Arial" w:cs="Arial"/>
                <w:b/>
                <w:bCs/>
                <w:szCs w:val="22"/>
              </w:rPr>
              <w:t>KN 1464/1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25 752</w:t>
            </w:r>
          </w:p>
        </w:tc>
        <w:tc>
          <w:tcPr>
            <w:tcW w:w="1559" w:type="dxa"/>
            <w:vAlign w:val="center"/>
          </w:tcPr>
          <w:p w14:paraId="4169BC82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686CB8B" w14:textId="77777777" w:rsidTr="00B2014F">
        <w:trPr>
          <w:trHeight w:val="555"/>
        </w:trPr>
        <w:tc>
          <w:tcPr>
            <w:tcW w:w="1555" w:type="dxa"/>
            <w:vAlign w:val="center"/>
          </w:tcPr>
          <w:p w14:paraId="10AD49EB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Vrbno pod Pradědem</w:t>
            </w:r>
          </w:p>
        </w:tc>
        <w:tc>
          <w:tcPr>
            <w:tcW w:w="1417" w:type="dxa"/>
            <w:vAlign w:val="center"/>
          </w:tcPr>
          <w:p w14:paraId="62F9734B" w14:textId="77777777" w:rsidR="008A3334" w:rsidRPr="00B2014F" w:rsidRDefault="008A3334" w:rsidP="00B20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2014F">
              <w:rPr>
                <w:rFonts w:ascii="Arial" w:hAnsi="Arial" w:cs="Arial"/>
                <w:b/>
                <w:bCs/>
                <w:szCs w:val="22"/>
              </w:rPr>
              <w:t>Vrbno pod Pradědem</w:t>
            </w:r>
          </w:p>
        </w:tc>
        <w:tc>
          <w:tcPr>
            <w:tcW w:w="1134" w:type="dxa"/>
            <w:vAlign w:val="center"/>
          </w:tcPr>
          <w:p w14:paraId="16C8E38F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3CE9A39" w14:textId="77777777" w:rsidR="008A3334" w:rsidRPr="00B2014F" w:rsidRDefault="008A3334" w:rsidP="00B20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2014F">
              <w:rPr>
                <w:rFonts w:ascii="Arial" w:hAnsi="Arial" w:cs="Arial"/>
                <w:b/>
                <w:bCs/>
                <w:szCs w:val="22"/>
              </w:rPr>
              <w:t>KN 1465/1</w:t>
            </w:r>
          </w:p>
        </w:tc>
        <w:tc>
          <w:tcPr>
            <w:tcW w:w="1134" w:type="dxa"/>
            <w:vAlign w:val="center"/>
          </w:tcPr>
          <w:p w14:paraId="17FF5C2B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7FA0D5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16 909</w:t>
            </w:r>
          </w:p>
        </w:tc>
        <w:tc>
          <w:tcPr>
            <w:tcW w:w="1559" w:type="dxa"/>
            <w:vAlign w:val="center"/>
          </w:tcPr>
          <w:p w14:paraId="4D49E298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FA78C62" w14:textId="77777777" w:rsidTr="00B2014F">
        <w:trPr>
          <w:trHeight w:val="531"/>
        </w:trPr>
        <w:tc>
          <w:tcPr>
            <w:tcW w:w="1555" w:type="dxa"/>
            <w:vAlign w:val="center"/>
          </w:tcPr>
          <w:p w14:paraId="1C3B63AC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Vrbno pod Pradědem</w:t>
            </w:r>
          </w:p>
        </w:tc>
        <w:tc>
          <w:tcPr>
            <w:tcW w:w="1417" w:type="dxa"/>
            <w:vAlign w:val="center"/>
          </w:tcPr>
          <w:p w14:paraId="2D6B7E99" w14:textId="77777777" w:rsidR="008A3334" w:rsidRPr="00B2014F" w:rsidRDefault="008A3334" w:rsidP="00B20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2014F">
              <w:rPr>
                <w:rFonts w:ascii="Arial" w:hAnsi="Arial" w:cs="Arial"/>
                <w:b/>
                <w:bCs/>
                <w:szCs w:val="22"/>
              </w:rPr>
              <w:t>Vrbno pod Pradědem</w:t>
            </w:r>
          </w:p>
        </w:tc>
        <w:tc>
          <w:tcPr>
            <w:tcW w:w="1134" w:type="dxa"/>
            <w:vAlign w:val="center"/>
          </w:tcPr>
          <w:p w14:paraId="0FE48781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D2F241F" w14:textId="77777777" w:rsidR="008A3334" w:rsidRPr="00B2014F" w:rsidRDefault="008A3334" w:rsidP="00B20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2014F">
              <w:rPr>
                <w:rFonts w:ascii="Arial" w:hAnsi="Arial" w:cs="Arial"/>
                <w:b/>
                <w:bCs/>
                <w:szCs w:val="22"/>
              </w:rPr>
              <w:t>KN 1465/24</w:t>
            </w:r>
          </w:p>
        </w:tc>
        <w:tc>
          <w:tcPr>
            <w:tcW w:w="1134" w:type="dxa"/>
            <w:vAlign w:val="center"/>
          </w:tcPr>
          <w:p w14:paraId="2489A54F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979EB1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1 159</w:t>
            </w:r>
          </w:p>
        </w:tc>
        <w:tc>
          <w:tcPr>
            <w:tcW w:w="1559" w:type="dxa"/>
            <w:vAlign w:val="center"/>
          </w:tcPr>
          <w:p w14:paraId="06AFC1B9" w14:textId="77777777" w:rsidR="008A3334" w:rsidRPr="00AA47AC" w:rsidRDefault="008A3334" w:rsidP="00B20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ED4E98" w14:textId="62E9F767" w:rsidR="00AF39CE" w:rsidRPr="00F211D8" w:rsidRDefault="00AF39CE" w:rsidP="00AF39CE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211D8">
        <w:rPr>
          <w:rFonts w:ascii="Arial" w:hAnsi="Arial" w:cs="Arial"/>
          <w:sz w:val="22"/>
          <w:szCs w:val="22"/>
        </w:rPr>
        <w:t>provozování drobné zemědělské činnosti</w:t>
      </w:r>
      <w:r w:rsidR="00F211D8" w:rsidRPr="00F211D8">
        <w:rPr>
          <w:rFonts w:ascii="Arial" w:hAnsi="Arial" w:cs="Arial"/>
          <w:sz w:val="22"/>
          <w:szCs w:val="22"/>
        </w:rPr>
        <w:t xml:space="preserve"> – sečení travního porostu, výroba krmiva pro zvěř.</w:t>
      </w:r>
    </w:p>
    <w:p w14:paraId="52ED02E5" w14:textId="77777777" w:rsidR="00AF39CE" w:rsidRDefault="00AF39CE" w:rsidP="00AF39CE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39E715F6" w14:textId="77777777" w:rsidR="00001033" w:rsidRPr="00A670A8" w:rsidRDefault="00001033" w:rsidP="00AF39CE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2F8A44" w14:textId="67E1F31F" w:rsidR="00AF39CE" w:rsidRPr="004163E1" w:rsidRDefault="00760B3F" w:rsidP="0059493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84CC4">
        <w:rPr>
          <w:rFonts w:ascii="Arial" w:hAnsi="Arial" w:cs="Arial"/>
          <w:sz w:val="22"/>
          <w:szCs w:val="22"/>
        </w:rPr>
        <w:t>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369"/>
      <w:r w:rsidR="00AF39CE" w:rsidRPr="00E105AC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</w:t>
      </w:r>
      <w:r w:rsidR="00AF39CE" w:rsidRPr="004163E1">
        <w:rPr>
          <w:rFonts w:ascii="Arial" w:hAnsi="Arial" w:cs="Arial"/>
          <w:iCs/>
          <w:sz w:val="22"/>
          <w:szCs w:val="22"/>
        </w:rPr>
        <w:t>znění pozdějších předpisů, vyplývající z existence památného stromu</w:t>
      </w:r>
      <w:bookmarkStart w:id="1" w:name="_Hlk22717482"/>
      <w:bookmarkEnd w:id="0"/>
      <w:r w:rsidR="0059493B" w:rsidRPr="004163E1">
        <w:rPr>
          <w:rFonts w:ascii="Arial" w:hAnsi="Arial" w:cs="Arial"/>
          <w:iCs/>
          <w:sz w:val="22"/>
          <w:szCs w:val="22"/>
        </w:rPr>
        <w:t>,</w:t>
      </w:r>
    </w:p>
    <w:bookmarkEnd w:id="1"/>
    <w:p w14:paraId="0AD80DFA" w14:textId="77777777" w:rsidR="00AF39CE" w:rsidRPr="004163E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163E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163E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163E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163E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163E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163E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163E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163E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163E1">
        <w:rPr>
          <w:rFonts w:ascii="Arial" w:hAnsi="Arial" w:cs="Arial"/>
          <w:sz w:val="22"/>
          <w:szCs w:val="22"/>
          <w:u w:val="single"/>
        </w:rPr>
        <w:t>formou nahlédnutí do evidence rozborů a</w:t>
      </w:r>
      <w:r w:rsidR="00561A83" w:rsidRPr="004163E1">
        <w:rPr>
          <w:rFonts w:ascii="Arial" w:hAnsi="Arial" w:cs="Arial"/>
          <w:sz w:val="22"/>
          <w:szCs w:val="22"/>
        </w:rPr>
        <w:t xml:space="preserve"> vstupem na pozem</w:t>
      </w:r>
      <w:r w:rsidRPr="004163E1">
        <w:rPr>
          <w:rFonts w:ascii="Arial" w:hAnsi="Arial" w:cs="Arial"/>
          <w:sz w:val="22"/>
          <w:szCs w:val="22"/>
        </w:rPr>
        <w:t>k</w:t>
      </w:r>
      <w:r w:rsidR="00561A83" w:rsidRPr="004163E1">
        <w:rPr>
          <w:rFonts w:ascii="Arial" w:hAnsi="Arial" w:cs="Arial"/>
          <w:sz w:val="22"/>
          <w:szCs w:val="22"/>
        </w:rPr>
        <w:t>y</w:t>
      </w:r>
      <w:r w:rsidRPr="004163E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163E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163E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4163E1">
        <w:rPr>
          <w:rFonts w:ascii="Arial" w:hAnsi="Arial" w:cs="Arial"/>
          <w:sz w:val="22"/>
          <w:szCs w:val="22"/>
        </w:rPr>
        <w:t xml:space="preserve">e) </w:t>
      </w:r>
      <w:r w:rsidRPr="004163E1">
        <w:rPr>
          <w:rFonts w:ascii="Arial" w:hAnsi="Arial" w:cs="Arial"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163E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163E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163E1">
        <w:rPr>
          <w:rFonts w:ascii="Arial" w:hAnsi="Arial" w:cs="Arial"/>
          <w:sz w:val="22"/>
          <w:szCs w:val="22"/>
        </w:rPr>
        <w:t xml:space="preserve">f) </w:t>
      </w:r>
      <w:r w:rsidRPr="004163E1">
        <w:rPr>
          <w:rFonts w:ascii="Arial" w:hAnsi="Arial" w:cs="Arial"/>
          <w:sz w:val="22"/>
          <w:szCs w:val="22"/>
          <w:u w:val="single"/>
        </w:rPr>
        <w:t>provádět podle podmínek sběr kamene</w:t>
      </w:r>
      <w:r w:rsidRPr="004163E1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163E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163E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163E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163E1">
        <w:rPr>
          <w:rFonts w:ascii="Arial" w:hAnsi="Arial" w:cs="Arial"/>
          <w:sz w:val="22"/>
          <w:szCs w:val="22"/>
        </w:rPr>
        <w:t>dání trvalých porostů na pozemcích</w:t>
      </w:r>
      <w:r w:rsidRPr="004163E1">
        <w:rPr>
          <w:rFonts w:ascii="Arial" w:hAnsi="Arial" w:cs="Arial"/>
          <w:sz w:val="22"/>
          <w:szCs w:val="22"/>
        </w:rPr>
        <w:t xml:space="preserve"> nebo př</w:t>
      </w:r>
      <w:r w:rsidR="000E1E95" w:rsidRPr="004163E1">
        <w:rPr>
          <w:rFonts w:ascii="Arial" w:hAnsi="Arial" w:cs="Arial"/>
          <w:sz w:val="22"/>
          <w:szCs w:val="22"/>
        </w:rPr>
        <w:t>i provádění změny druhu pozemku</w:t>
      </w:r>
      <w:r w:rsidR="006D4291" w:rsidRPr="004163E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163E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163E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163E1">
        <w:rPr>
          <w:rFonts w:ascii="Arial" w:hAnsi="Arial" w:cs="Arial"/>
          <w:sz w:val="22"/>
          <w:szCs w:val="22"/>
        </w:rPr>
        <w:t>h) trpět věcná břemena, resp</w:t>
      </w:r>
      <w:r w:rsidR="00561A83" w:rsidRPr="004163E1">
        <w:rPr>
          <w:rFonts w:ascii="Arial" w:hAnsi="Arial" w:cs="Arial"/>
          <w:sz w:val="22"/>
          <w:szCs w:val="22"/>
        </w:rPr>
        <w:t>. služebnosti spojené s pozemky, jež jsou</w:t>
      </w:r>
      <w:r w:rsidRPr="004163E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163E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163E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163E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163E1">
        <w:rPr>
          <w:rFonts w:ascii="Arial" w:hAnsi="Arial" w:cs="Arial"/>
          <w:sz w:val="22"/>
          <w:szCs w:val="22"/>
        </w:rPr>
        <w:t>nemovitých věcí za propachtované pozem</w:t>
      </w:r>
      <w:r w:rsidRPr="004163E1">
        <w:rPr>
          <w:rFonts w:ascii="Arial" w:hAnsi="Arial" w:cs="Arial"/>
          <w:sz w:val="22"/>
          <w:szCs w:val="22"/>
        </w:rPr>
        <w:t>k</w:t>
      </w:r>
      <w:r w:rsidR="00561A83" w:rsidRPr="004163E1">
        <w:rPr>
          <w:rFonts w:ascii="Arial" w:hAnsi="Arial" w:cs="Arial"/>
          <w:sz w:val="22"/>
          <w:szCs w:val="22"/>
        </w:rPr>
        <w:t>y</w:t>
      </w:r>
      <w:r w:rsidRPr="004163E1">
        <w:rPr>
          <w:rFonts w:ascii="Arial" w:hAnsi="Arial" w:cs="Arial"/>
          <w:sz w:val="22"/>
          <w:szCs w:val="22"/>
        </w:rPr>
        <w:t>, jenž je předmětem pachtu.</w:t>
      </w:r>
    </w:p>
    <w:p w14:paraId="6BC104FB" w14:textId="38901970" w:rsidR="00AF39CE" w:rsidRPr="004163E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  <w:bookmarkStart w:id="3" w:name="_Hlk22717623"/>
    </w:p>
    <w:p w14:paraId="66E90DDD" w14:textId="1F926120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163E1">
        <w:rPr>
          <w:rFonts w:ascii="Arial" w:hAnsi="Arial" w:cs="Arial"/>
          <w:sz w:val="22"/>
          <w:szCs w:val="22"/>
        </w:rPr>
        <w:t>j)</w:t>
      </w:r>
      <w:r w:rsidR="004163E1" w:rsidRPr="004163E1">
        <w:rPr>
          <w:rFonts w:ascii="Arial" w:hAnsi="Arial" w:cs="Arial"/>
          <w:sz w:val="22"/>
          <w:szCs w:val="22"/>
        </w:rPr>
        <w:t xml:space="preserve"> </w:t>
      </w:r>
      <w:r w:rsidRPr="004163E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4163E1">
        <w:rPr>
          <w:rFonts w:ascii="Arial" w:hAnsi="Arial" w:cs="Arial"/>
          <w:sz w:val="22"/>
          <w:szCs w:val="22"/>
        </w:rPr>
        <w:t>ek</w:t>
      </w:r>
      <w:r w:rsidRPr="004163E1">
        <w:rPr>
          <w:rFonts w:ascii="Arial" w:hAnsi="Arial" w:cs="Arial"/>
          <w:sz w:val="22"/>
          <w:szCs w:val="22"/>
        </w:rPr>
        <w:t xml:space="preserve"> geodetického bodu zříze</w:t>
      </w:r>
      <w:r w:rsidR="004163E1">
        <w:rPr>
          <w:rFonts w:ascii="Arial" w:hAnsi="Arial" w:cs="Arial"/>
          <w:sz w:val="22"/>
          <w:szCs w:val="22"/>
        </w:rPr>
        <w:t>ných</w:t>
      </w:r>
      <w:r w:rsidR="00561A83" w:rsidRPr="004163E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163E1">
        <w:rPr>
          <w:rFonts w:ascii="Arial" w:hAnsi="Arial" w:cs="Arial"/>
          <w:sz w:val="22"/>
          <w:szCs w:val="22"/>
        </w:rPr>
        <w:t xml:space="preserve"> předmětem pachtu. </w:t>
      </w:r>
      <w:r w:rsidRPr="004163E1">
        <w:rPr>
          <w:rFonts w:ascii="Arial" w:hAnsi="Arial" w:cs="Arial"/>
          <w:bCs/>
          <w:sz w:val="22"/>
          <w:szCs w:val="22"/>
        </w:rPr>
        <w:t>Informace o znač</w:t>
      </w:r>
      <w:r w:rsidR="004163E1">
        <w:rPr>
          <w:rFonts w:ascii="Arial" w:hAnsi="Arial" w:cs="Arial"/>
          <w:bCs/>
          <w:sz w:val="22"/>
          <w:szCs w:val="22"/>
        </w:rPr>
        <w:t>kách</w:t>
      </w:r>
      <w:r w:rsidRPr="004163E1">
        <w:rPr>
          <w:rFonts w:ascii="Arial" w:hAnsi="Arial" w:cs="Arial"/>
          <w:bCs/>
          <w:sz w:val="22"/>
          <w:szCs w:val="22"/>
        </w:rPr>
        <w:t xml:space="preserve"> a poloze bod</w:t>
      </w:r>
      <w:r w:rsidR="004163E1">
        <w:rPr>
          <w:rFonts w:ascii="Arial" w:hAnsi="Arial" w:cs="Arial"/>
          <w:bCs/>
          <w:sz w:val="22"/>
          <w:szCs w:val="22"/>
        </w:rPr>
        <w:t>ů</w:t>
      </w:r>
      <w:r w:rsidRPr="004163E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AB46A1E" w14:textId="77777777" w:rsidR="00001033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DD216FF" w14:textId="77777777" w:rsidR="00001033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D8283E9" w14:textId="77777777" w:rsidR="00001033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30F94C2" w14:textId="77777777" w:rsidR="00001033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487B45B" w14:textId="77777777" w:rsidR="00001033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077FD42" w14:textId="77777777" w:rsidR="00001033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66D94C6" w14:textId="77777777" w:rsidR="00001033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8D88E87" w14:textId="77777777" w:rsidR="00001033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77DC9F2" w14:textId="77777777" w:rsidR="00001033" w:rsidRPr="005F2C48" w:rsidRDefault="0000103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A475DC2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F211D8">
        <w:rPr>
          <w:rFonts w:ascii="Arial" w:hAnsi="Arial" w:cs="Arial"/>
          <w:b/>
          <w:bCs/>
          <w:sz w:val="22"/>
          <w:szCs w:val="22"/>
        </w:rPr>
        <w:t>od 1.</w:t>
      </w:r>
      <w:r w:rsidR="00F211D8" w:rsidRPr="00F211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11D8">
        <w:rPr>
          <w:rFonts w:ascii="Arial" w:hAnsi="Arial" w:cs="Arial"/>
          <w:b/>
          <w:bCs/>
          <w:sz w:val="22"/>
          <w:szCs w:val="22"/>
        </w:rPr>
        <w:t>9.</w:t>
      </w:r>
      <w:r w:rsidR="00F211D8" w:rsidRPr="00F211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11D8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05A37E7" w:rsidR="00AF39CE" w:rsidRPr="00F211D8" w:rsidRDefault="00AF39CE" w:rsidP="006063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10</w:t>
      </w:r>
      <w:r w:rsidR="00F211D8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955</w:t>
      </w:r>
      <w:r w:rsidR="00F211D8">
        <w:rPr>
          <w:rFonts w:ascii="Arial" w:hAnsi="Arial" w:cs="Arial"/>
          <w:b/>
          <w:sz w:val="22"/>
          <w:szCs w:val="22"/>
        </w:rPr>
        <w:t>,00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211D8">
        <w:rPr>
          <w:rFonts w:ascii="Arial" w:hAnsi="Arial" w:cs="Arial"/>
          <w:b/>
          <w:bCs/>
          <w:sz w:val="22"/>
          <w:szCs w:val="22"/>
        </w:rPr>
        <w:t>(slovy: desettisí</w:t>
      </w:r>
      <w:r w:rsidR="00F211D8" w:rsidRPr="00F211D8">
        <w:rPr>
          <w:rFonts w:ascii="Arial" w:hAnsi="Arial" w:cs="Arial"/>
          <w:b/>
          <w:bCs/>
          <w:sz w:val="22"/>
          <w:szCs w:val="22"/>
        </w:rPr>
        <w:t>c</w:t>
      </w:r>
      <w:r w:rsidRPr="00F211D8">
        <w:rPr>
          <w:rFonts w:ascii="Arial" w:hAnsi="Arial" w:cs="Arial"/>
          <w:b/>
          <w:bCs/>
          <w:sz w:val="22"/>
          <w:szCs w:val="22"/>
        </w:rPr>
        <w:t>devětsetpadesá</w:t>
      </w:r>
      <w:r w:rsidR="00F211D8" w:rsidRPr="00F211D8">
        <w:rPr>
          <w:rFonts w:ascii="Arial" w:hAnsi="Arial" w:cs="Arial"/>
          <w:b/>
          <w:bCs/>
          <w:sz w:val="22"/>
          <w:szCs w:val="22"/>
        </w:rPr>
        <w:t>t</w:t>
      </w:r>
      <w:r w:rsidRPr="00F211D8">
        <w:rPr>
          <w:rFonts w:ascii="Arial" w:hAnsi="Arial" w:cs="Arial"/>
          <w:b/>
          <w:bCs/>
          <w:sz w:val="22"/>
          <w:szCs w:val="22"/>
        </w:rPr>
        <w:t>pět korun českých).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BB1DFC3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F211D8" w:rsidRPr="00151078">
        <w:rPr>
          <w:rFonts w:ascii="Arial" w:hAnsi="Arial" w:cs="Arial"/>
          <w:bCs/>
          <w:sz w:val="22"/>
          <w:szCs w:val="22"/>
        </w:rPr>
        <w:t>2025</w:t>
      </w:r>
      <w:r w:rsidRPr="00151078">
        <w:rPr>
          <w:rFonts w:ascii="Arial" w:hAnsi="Arial" w:cs="Arial"/>
          <w:bCs/>
          <w:sz w:val="22"/>
          <w:szCs w:val="22"/>
        </w:rPr>
        <w:t xml:space="preserve"> včetně činí </w:t>
      </w:r>
      <w:r w:rsidR="00151078" w:rsidRPr="00151078">
        <w:rPr>
          <w:rFonts w:ascii="Arial" w:hAnsi="Arial" w:cs="Arial"/>
          <w:b/>
          <w:sz w:val="22"/>
          <w:szCs w:val="22"/>
        </w:rPr>
        <w:t>900,00</w:t>
      </w:r>
      <w:r w:rsidRPr="00151078">
        <w:rPr>
          <w:rFonts w:ascii="Arial" w:hAnsi="Arial" w:cs="Arial"/>
          <w:b/>
          <w:sz w:val="22"/>
          <w:szCs w:val="22"/>
        </w:rPr>
        <w:t xml:space="preserve"> Kč (slovy: </w:t>
      </w:r>
      <w:r w:rsidR="00151078" w:rsidRPr="00151078">
        <w:rPr>
          <w:rFonts w:ascii="Arial" w:hAnsi="Arial" w:cs="Arial"/>
          <w:b/>
          <w:sz w:val="22"/>
          <w:szCs w:val="22"/>
        </w:rPr>
        <w:t>devětset korun českých)</w:t>
      </w:r>
      <w:r w:rsidR="00EF37F3" w:rsidRPr="00151078">
        <w:rPr>
          <w:rFonts w:ascii="Arial" w:hAnsi="Arial" w:cs="Arial"/>
          <w:b/>
          <w:sz w:val="22"/>
          <w:szCs w:val="22"/>
        </w:rPr>
        <w:t xml:space="preserve"> </w:t>
      </w:r>
      <w:r w:rsidR="00EF37F3" w:rsidRPr="00151078">
        <w:rPr>
          <w:rFonts w:ascii="Arial" w:hAnsi="Arial" w:cs="Arial"/>
          <w:bCs/>
          <w:sz w:val="22"/>
          <w:szCs w:val="22"/>
        </w:rPr>
        <w:t xml:space="preserve">uhrazeno k 1. 10. </w:t>
      </w:r>
      <w:r w:rsidR="00F211D8" w:rsidRPr="00151078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16712526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16712526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5107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5107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5107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107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51078">
        <w:rPr>
          <w:rFonts w:ascii="Arial" w:hAnsi="Arial" w:cs="Arial"/>
          <w:sz w:val="22"/>
          <w:szCs w:val="22"/>
        </w:rPr>
        <w:t>ům</w:t>
      </w:r>
      <w:r w:rsidRPr="00151078">
        <w:rPr>
          <w:rFonts w:ascii="Arial" w:hAnsi="Arial" w:cs="Arial"/>
          <w:i/>
          <w:sz w:val="22"/>
          <w:szCs w:val="22"/>
        </w:rPr>
        <w:t>,</w:t>
      </w:r>
      <w:r w:rsidR="00D65B28" w:rsidRPr="00151078">
        <w:rPr>
          <w:rFonts w:ascii="Arial" w:hAnsi="Arial" w:cs="Arial"/>
          <w:sz w:val="22"/>
          <w:szCs w:val="22"/>
        </w:rPr>
        <w:t xml:space="preserve"> které jsou</w:t>
      </w:r>
      <w:r w:rsidRPr="0015107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627A077" w14:textId="77777777" w:rsidR="00001033" w:rsidRDefault="00001033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B7C9F7D" w14:textId="77777777" w:rsidR="00001033" w:rsidRDefault="00001033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F3C664D" w14:textId="77777777" w:rsidR="00001033" w:rsidRDefault="00001033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A1DA29A" w14:textId="77777777" w:rsidR="00001033" w:rsidRPr="005F2C48" w:rsidRDefault="00001033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E54688">
        <w:rPr>
          <w:rFonts w:ascii="Arial" w:hAnsi="Arial" w:cs="Arial"/>
          <w:bCs/>
          <w:sz w:val="22"/>
          <w:szCs w:val="22"/>
        </w:rPr>
        <w:t>Propachtovatel</w:t>
      </w:r>
      <w:r w:rsidRPr="00E54688">
        <w:rPr>
          <w:rFonts w:ascii="Arial" w:hAnsi="Arial" w:cs="Arial"/>
          <w:i/>
          <w:sz w:val="22"/>
          <w:szCs w:val="22"/>
        </w:rPr>
        <w:t xml:space="preserve"> </w:t>
      </w:r>
      <w:r w:rsidRPr="00E5468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E54688">
        <w:rPr>
          <w:rFonts w:ascii="Arial" w:hAnsi="Arial" w:cs="Arial"/>
          <w:bCs/>
          <w:sz w:val="22"/>
          <w:szCs w:val="22"/>
        </w:rPr>
        <w:t>propachtovatel</w:t>
      </w:r>
      <w:r w:rsidRPr="00E5468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170A0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AA7592" w14:textId="77777777" w:rsidR="00CD6F8F" w:rsidRPr="005F2C48" w:rsidRDefault="00CD6F8F" w:rsidP="00CD6F8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5273EF26" w14:textId="77777777" w:rsidR="00CD6F8F" w:rsidRPr="005F2C48" w:rsidRDefault="00CD6F8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54AF74" w14:textId="3A1A1B30" w:rsidR="00CD6F8F" w:rsidRDefault="00CD6F8F" w:rsidP="00CD6F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DE7FC4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 pachtovní</w:t>
      </w:r>
      <w:proofErr w:type="gramEnd"/>
      <w:r>
        <w:rPr>
          <w:rFonts w:ascii="Arial" w:hAnsi="Arial" w:cs="Arial"/>
          <w:sz w:val="22"/>
          <w:szCs w:val="22"/>
        </w:rPr>
        <w:t xml:space="preserve">  smlouva  navazuje  na  ukončenou  nájemní  smlouvu  č. </w:t>
      </w:r>
      <w:r w:rsidR="00235FE5">
        <w:rPr>
          <w:rFonts w:ascii="Arial" w:hAnsi="Arial" w:cs="Arial"/>
          <w:sz w:val="22"/>
          <w:szCs w:val="22"/>
        </w:rPr>
        <w:t>241</w:t>
      </w:r>
      <w:r>
        <w:rPr>
          <w:rFonts w:ascii="Arial" w:hAnsi="Arial" w:cs="Arial"/>
          <w:sz w:val="22"/>
          <w:szCs w:val="22"/>
        </w:rPr>
        <w:t>N1</w:t>
      </w:r>
      <w:r w:rsidR="00920AB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/26   ze  dne </w:t>
      </w:r>
    </w:p>
    <w:p w14:paraId="7CDBEFB8" w14:textId="639AD771" w:rsidR="00CD6F8F" w:rsidRPr="00DE7FC4" w:rsidRDefault="00920ABF" w:rsidP="00CD6F8F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CD6F8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</w:t>
      </w:r>
      <w:r w:rsidR="00CD6F8F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5.</w:t>
      </w:r>
    </w:p>
    <w:p w14:paraId="3F98D5F3" w14:textId="77777777" w:rsidR="00CD6F8F" w:rsidRDefault="00CD6F8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F47E0C" w14:textId="77777777" w:rsidR="00001033" w:rsidRPr="005F2C48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67C5D6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  <w:r w:rsidR="00CD6F8F">
        <w:rPr>
          <w:rFonts w:ascii="Arial" w:hAnsi="Arial" w:cs="Arial"/>
          <w:b/>
          <w:sz w:val="22"/>
          <w:szCs w:val="22"/>
        </w:rPr>
        <w:t>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BC23E8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7030F3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030F3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7030F3">
        <w:rPr>
          <w:rFonts w:ascii="Arial" w:hAnsi="Arial" w:cs="Arial"/>
          <w:sz w:val="22"/>
          <w:szCs w:val="22"/>
        </w:rPr>
        <w:t>stejnopis</w:t>
      </w:r>
      <w:r w:rsidR="007030F3" w:rsidRPr="007030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7030F3">
        <w:rPr>
          <w:rFonts w:ascii="Arial" w:hAnsi="Arial" w:cs="Arial"/>
          <w:sz w:val="22"/>
          <w:szCs w:val="22"/>
        </w:rPr>
        <w:t>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668DEF" w14:textId="77777777" w:rsidR="00001033" w:rsidRPr="005F2C48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C18EE2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  <w:r w:rsidR="00CD6F8F">
        <w:rPr>
          <w:rFonts w:ascii="Arial" w:hAnsi="Arial" w:cs="Arial"/>
          <w:sz w:val="22"/>
          <w:szCs w:val="22"/>
        </w:rPr>
        <w:t>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7030F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7030F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7030F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7030F3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7030F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030F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7A8749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123421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061534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2B80EB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C6CA22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AB4B7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055CF2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E6E003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79E69F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191B8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6F37FC" w14:textId="77777777" w:rsidR="00001033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606CA0" w14:textId="77777777" w:rsidR="00001033" w:rsidRPr="005F2C48" w:rsidRDefault="0000103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53AAA0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  <w:r w:rsidR="00CD6F8F">
        <w:rPr>
          <w:rFonts w:ascii="Arial" w:hAnsi="Arial" w:cs="Arial"/>
          <w:b/>
          <w:sz w:val="22"/>
          <w:szCs w:val="22"/>
        </w:rPr>
        <w:t>V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D865CC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2E9">
        <w:rPr>
          <w:rFonts w:ascii="Arial" w:hAnsi="Arial" w:cs="Arial"/>
          <w:sz w:val="22"/>
          <w:szCs w:val="22"/>
        </w:rPr>
        <w:t>V</w:t>
      </w:r>
      <w:r w:rsidR="001772E9">
        <w:rPr>
          <w:rFonts w:ascii="Arial" w:hAnsi="Arial" w:cs="Arial"/>
          <w:sz w:val="22"/>
          <w:szCs w:val="22"/>
        </w:rPr>
        <w:t> Bruntále</w:t>
      </w:r>
      <w:r w:rsidRPr="001772E9">
        <w:rPr>
          <w:rFonts w:ascii="Arial" w:hAnsi="Arial" w:cs="Arial"/>
          <w:sz w:val="22"/>
          <w:szCs w:val="22"/>
        </w:rPr>
        <w:t xml:space="preserve"> dne </w:t>
      </w:r>
      <w:r w:rsidR="00E45F33">
        <w:rPr>
          <w:rFonts w:ascii="Arial" w:hAnsi="Arial" w:cs="Arial"/>
          <w:sz w:val="22"/>
          <w:szCs w:val="22"/>
        </w:rPr>
        <w:t>13.8.2025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7A7B36" w14:textId="77777777" w:rsidR="00001033" w:rsidRDefault="00001033" w:rsidP="00AF39CE">
      <w:pPr>
        <w:jc w:val="both"/>
        <w:rPr>
          <w:rFonts w:ascii="Arial" w:hAnsi="Arial" w:cs="Arial"/>
          <w:sz w:val="22"/>
          <w:szCs w:val="22"/>
        </w:rPr>
      </w:pPr>
    </w:p>
    <w:p w14:paraId="11A7781C" w14:textId="77777777" w:rsidR="00001033" w:rsidRDefault="00001033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024067D" w14:textId="77777777" w:rsidR="001772E9" w:rsidRPr="001772E9" w:rsidRDefault="001772E9" w:rsidP="001772E9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1772E9">
        <w:rPr>
          <w:rFonts w:ascii="Arial" w:hAnsi="Arial" w:cs="Arial"/>
          <w:sz w:val="22"/>
          <w:lang w:val="en-US"/>
        </w:rPr>
        <w:t>Ing. Kateřina Neumanová</w:t>
      </w:r>
    </w:p>
    <w:p w14:paraId="0119A582" w14:textId="1406032D" w:rsidR="001772E9" w:rsidRPr="001772E9" w:rsidRDefault="001772E9" w:rsidP="001772E9">
      <w:pPr>
        <w:pStyle w:val="adresa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z</w:t>
      </w:r>
      <w:r w:rsidRPr="001772E9">
        <w:rPr>
          <w:rFonts w:ascii="Arial" w:hAnsi="Arial" w:cs="Arial"/>
          <w:sz w:val="22"/>
          <w:lang w:val="en-US"/>
        </w:rPr>
        <w:t xml:space="preserve">ástupkyně ředitelky </w:t>
      </w:r>
    </w:p>
    <w:p w14:paraId="4FEF1344" w14:textId="77777777" w:rsidR="001772E9" w:rsidRPr="001772E9" w:rsidRDefault="001772E9" w:rsidP="001772E9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1772E9">
        <w:rPr>
          <w:rFonts w:ascii="Arial" w:hAnsi="Arial" w:cs="Arial"/>
          <w:sz w:val="22"/>
          <w:lang w:val="en-US"/>
        </w:rPr>
        <w:t xml:space="preserve">Krajského pozemkového úřadu </w:t>
      </w:r>
    </w:p>
    <w:p w14:paraId="21C2F1E8" w14:textId="77777777" w:rsidR="001772E9" w:rsidRPr="001772E9" w:rsidRDefault="001772E9" w:rsidP="001772E9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1772E9">
        <w:rPr>
          <w:rFonts w:ascii="Arial" w:hAnsi="Arial" w:cs="Arial"/>
          <w:sz w:val="22"/>
          <w:lang w:val="en-US"/>
        </w:rPr>
        <w:t>pro Moravskoslezský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D0D562" w14:textId="77777777" w:rsidR="001772E9" w:rsidRDefault="001772E9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Petr Kopínec</w:t>
      </w:r>
    </w:p>
    <w:p w14:paraId="043A3516" w14:textId="6DA967B0" w:rsidR="00560DD8" w:rsidRPr="009378A3" w:rsidRDefault="001772E9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starosta města</w:t>
      </w:r>
    </w:p>
    <w:p w14:paraId="7ED2B7E0" w14:textId="77777777" w:rsidR="001772E9" w:rsidRDefault="001772E9" w:rsidP="001772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Město Vrbno pod Pradědem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Adriana Walterová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BE8C920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772E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772E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772E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772E9" w:rsidRDefault="00AF39CE" w:rsidP="00177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2E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772E9" w:rsidRDefault="00AF39CE" w:rsidP="00177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2E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772E9" w:rsidRDefault="00AF39CE" w:rsidP="00177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2E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936D9B2" w:rsidR="00AF39CE" w:rsidRPr="001772E9" w:rsidRDefault="00AF39CE" w:rsidP="00177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2E9">
        <w:rPr>
          <w:rFonts w:ascii="Arial" w:hAnsi="Arial" w:cs="Arial"/>
          <w:sz w:val="22"/>
          <w:szCs w:val="22"/>
        </w:rPr>
        <w:t>Registraci provedl</w:t>
      </w:r>
      <w:r w:rsidR="001772E9" w:rsidRPr="001772E9">
        <w:rPr>
          <w:rFonts w:ascii="Arial" w:hAnsi="Arial" w:cs="Arial"/>
          <w:sz w:val="22"/>
          <w:szCs w:val="22"/>
        </w:rPr>
        <w:t>a Bc. Adriana Walterová</w:t>
      </w:r>
    </w:p>
    <w:p w14:paraId="177A177A" w14:textId="77777777" w:rsidR="001772E9" w:rsidRPr="001772E9" w:rsidRDefault="001772E9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1772E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A71F03F" w:rsidR="00AF39CE" w:rsidRPr="001772E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2E9">
        <w:rPr>
          <w:rFonts w:ascii="Arial" w:hAnsi="Arial" w:cs="Arial"/>
          <w:sz w:val="22"/>
          <w:szCs w:val="22"/>
        </w:rPr>
        <w:t xml:space="preserve">V </w:t>
      </w:r>
      <w:r w:rsidR="001772E9" w:rsidRPr="001772E9">
        <w:rPr>
          <w:rFonts w:ascii="Arial" w:hAnsi="Arial" w:cs="Arial"/>
          <w:sz w:val="22"/>
          <w:szCs w:val="22"/>
        </w:rPr>
        <w:t xml:space="preserve">Bruntále </w:t>
      </w:r>
      <w:r w:rsidRPr="001772E9">
        <w:rPr>
          <w:rFonts w:ascii="Arial" w:hAnsi="Arial" w:cs="Arial"/>
          <w:sz w:val="22"/>
          <w:szCs w:val="22"/>
        </w:rPr>
        <w:t>dne ………</w:t>
      </w:r>
      <w:proofErr w:type="gramStart"/>
      <w:r w:rsidRPr="001772E9">
        <w:rPr>
          <w:rFonts w:ascii="Arial" w:hAnsi="Arial" w:cs="Arial"/>
          <w:sz w:val="22"/>
          <w:szCs w:val="22"/>
        </w:rPr>
        <w:t>…….</w:t>
      </w:r>
      <w:proofErr w:type="gramEnd"/>
      <w:r w:rsidRPr="001772E9">
        <w:rPr>
          <w:rFonts w:ascii="Arial" w:hAnsi="Arial" w:cs="Arial"/>
          <w:sz w:val="22"/>
          <w:szCs w:val="22"/>
        </w:rPr>
        <w:t>.</w:t>
      </w:r>
      <w:r w:rsidRPr="001772E9">
        <w:rPr>
          <w:rFonts w:ascii="Arial" w:hAnsi="Arial" w:cs="Arial"/>
          <w:sz w:val="22"/>
          <w:szCs w:val="22"/>
        </w:rPr>
        <w:tab/>
      </w:r>
      <w:r w:rsidRPr="001772E9">
        <w:rPr>
          <w:rFonts w:ascii="Arial" w:hAnsi="Arial" w:cs="Arial"/>
          <w:sz w:val="22"/>
          <w:szCs w:val="22"/>
        </w:rPr>
        <w:tab/>
      </w:r>
      <w:r w:rsidRPr="001772E9">
        <w:rPr>
          <w:rFonts w:ascii="Arial" w:hAnsi="Arial" w:cs="Arial"/>
          <w:sz w:val="22"/>
          <w:szCs w:val="22"/>
        </w:rPr>
        <w:tab/>
      </w:r>
      <w:r w:rsidR="001772E9" w:rsidRPr="001772E9">
        <w:rPr>
          <w:rFonts w:ascii="Arial" w:hAnsi="Arial" w:cs="Arial"/>
          <w:sz w:val="22"/>
          <w:szCs w:val="22"/>
        </w:rPr>
        <w:t xml:space="preserve">              </w:t>
      </w:r>
      <w:r w:rsidRPr="001772E9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72E9">
        <w:rPr>
          <w:rFonts w:ascii="Arial" w:hAnsi="Arial" w:cs="Arial"/>
          <w:sz w:val="22"/>
          <w:szCs w:val="22"/>
        </w:rPr>
        <w:tab/>
      </w:r>
      <w:r w:rsidRPr="001772E9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2EFF" w14:textId="77777777" w:rsidR="006B18D3" w:rsidRDefault="006B18D3">
      <w:r>
        <w:separator/>
      </w:r>
    </w:p>
  </w:endnote>
  <w:endnote w:type="continuationSeparator" w:id="0">
    <w:p w14:paraId="4E75E8D7" w14:textId="77777777" w:rsidR="006B18D3" w:rsidRDefault="006B18D3">
      <w:r>
        <w:continuationSeparator/>
      </w:r>
    </w:p>
  </w:endnote>
  <w:endnote w:type="continuationNotice" w:id="1">
    <w:p w14:paraId="2C2394DD" w14:textId="77777777" w:rsidR="007030F3" w:rsidRDefault="00703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ED2E" w14:textId="77777777" w:rsidR="006B18D3" w:rsidRDefault="006B18D3">
      <w:r>
        <w:separator/>
      </w:r>
    </w:p>
  </w:footnote>
  <w:footnote w:type="continuationSeparator" w:id="0">
    <w:p w14:paraId="27C47FEE" w14:textId="77777777" w:rsidR="006B18D3" w:rsidRDefault="006B18D3">
      <w:r>
        <w:continuationSeparator/>
      </w:r>
    </w:p>
  </w:footnote>
  <w:footnote w:type="continuationNotice" w:id="1">
    <w:p w14:paraId="686ACFE0" w14:textId="77777777" w:rsidR="007030F3" w:rsidRDefault="00703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4836DCF1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61E36E3"/>
    <w:multiLevelType w:val="hybridMultilevel"/>
    <w:tmpl w:val="6F78CE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86019">
    <w:abstractNumId w:val="14"/>
  </w:num>
  <w:num w:numId="2" w16cid:durableId="1104153012">
    <w:abstractNumId w:val="1"/>
  </w:num>
  <w:num w:numId="3" w16cid:durableId="601037303">
    <w:abstractNumId w:val="10"/>
  </w:num>
  <w:num w:numId="4" w16cid:durableId="2137021804">
    <w:abstractNumId w:val="6"/>
  </w:num>
  <w:num w:numId="5" w16cid:durableId="113982179">
    <w:abstractNumId w:val="3"/>
  </w:num>
  <w:num w:numId="6" w16cid:durableId="1254624838">
    <w:abstractNumId w:val="8"/>
  </w:num>
  <w:num w:numId="7" w16cid:durableId="850291825">
    <w:abstractNumId w:val="9"/>
  </w:num>
  <w:num w:numId="8" w16cid:durableId="512766418">
    <w:abstractNumId w:val="0"/>
  </w:num>
  <w:num w:numId="9" w16cid:durableId="1581013829">
    <w:abstractNumId w:val="11"/>
  </w:num>
  <w:num w:numId="10" w16cid:durableId="506143072">
    <w:abstractNumId w:val="16"/>
  </w:num>
  <w:num w:numId="11" w16cid:durableId="1213417913">
    <w:abstractNumId w:val="12"/>
  </w:num>
  <w:num w:numId="12" w16cid:durableId="150870913">
    <w:abstractNumId w:val="7"/>
  </w:num>
  <w:num w:numId="13" w16cid:durableId="635112471">
    <w:abstractNumId w:val="4"/>
  </w:num>
  <w:num w:numId="14" w16cid:durableId="1586762614">
    <w:abstractNumId w:val="2"/>
  </w:num>
  <w:num w:numId="15" w16cid:durableId="1381782128">
    <w:abstractNumId w:val="5"/>
  </w:num>
  <w:num w:numId="16" w16cid:durableId="1468090046">
    <w:abstractNumId w:val="13"/>
  </w:num>
  <w:num w:numId="17" w16cid:durableId="2480052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1033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7E20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078"/>
    <w:rsid w:val="001518B5"/>
    <w:rsid w:val="00161025"/>
    <w:rsid w:val="0016508C"/>
    <w:rsid w:val="00175F6B"/>
    <w:rsid w:val="001772E9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3A65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5FE5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6E3D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3E1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A93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93B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738F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0DA7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91E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0F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0B3F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1B09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0ABF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014F"/>
    <w:rsid w:val="00B2538C"/>
    <w:rsid w:val="00B26EC8"/>
    <w:rsid w:val="00B34FA3"/>
    <w:rsid w:val="00B467EF"/>
    <w:rsid w:val="00B51C2A"/>
    <w:rsid w:val="00B53ACE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6F8F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1365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64FA"/>
    <w:rsid w:val="00DF2B60"/>
    <w:rsid w:val="00DF349E"/>
    <w:rsid w:val="00DF6E8C"/>
    <w:rsid w:val="00E02467"/>
    <w:rsid w:val="00E05158"/>
    <w:rsid w:val="00E053C0"/>
    <w:rsid w:val="00E105AC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5F33"/>
    <w:rsid w:val="00E54688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1D8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915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6F8F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HCUZCRXN6NH5-439281717-12258</_dlc_DocId>
    <_dlc_DocIdUrl xmlns="85f4b5cc-4033-44c7-b405-f5eed34c8154">
      <Url>https://spucr.sharepoint.com/sites/Portal/571202/_layouts/15/DocIdRedir.aspx?ID=HCUZCRXN6NH5-439281717-12258</Url>
      <Description>HCUZCRXN6NH5-439281717-12258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7" ma:contentTypeDescription="Vytvoří nový dokument" ma:contentTypeScope="" ma:versionID="f077199a33ec0cac3480e79018c891e6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831506af519c33531fdf2427ed50255c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BC62C84-1ABC-441C-B1BC-F011E0E987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139a457f-fea3-4197-b3e6-d63250227e24"/>
  </ds:schemaRefs>
</ds:datastoreItem>
</file>

<file path=customXml/itemProps6.xml><?xml version="1.0" encoding="utf-8"?>
<ds:datastoreItem xmlns:ds="http://schemas.openxmlformats.org/officeDocument/2006/customXml" ds:itemID="{49375036-5DAA-4BAA-AE21-68209D673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139a457f-fea3-4197-b3e6-d63250227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1691</Words>
  <Characters>10076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Walterová Adriana Bc.</cp:lastModifiedBy>
  <cp:revision>17</cp:revision>
  <cp:lastPrinted>2019-10-23T07:09:00Z</cp:lastPrinted>
  <dcterms:created xsi:type="dcterms:W3CDTF">2025-08-12T07:17:00Z</dcterms:created>
  <dcterms:modified xsi:type="dcterms:W3CDTF">2025-09-03T13:45:00Z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0x010100E70374406E7E1B478065D51F4BCAECFD</vt:lpwstr>
  </property>
  <property fmtid="{D5CDD505-2E9C-101B-9397-08002B2CF9AE}" pid="6" name="_dlc_DocIdItemGuid">
    <vt:lpwstr>659fa668-c376-4bf8-888e-dd78629580e1</vt:lpwstr>
  </property>
  <property fmtid="{D5CDD505-2E9C-101B-9397-08002B2CF9AE}" pid="7" name="MediaServiceImageTags">
    <vt:lpwstr/>
  </property>
</Properties>
</file>