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9278B8" w14:paraId="3A2BF4F2" w14:textId="77777777" w:rsidTr="007F7492">
        <w:trPr>
          <w:cantSplit/>
          <w:trHeight w:hRule="exact" w:val="2333"/>
        </w:trPr>
        <w:tc>
          <w:tcPr>
            <w:tcW w:w="4571" w:type="dxa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710974CB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ermStart w:id="1813597021" w:edGrp="everyone"/>
            <w:r w:rsidR="003E3C5E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  <w:r w:rsidR="000E6D93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3E3C5E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End w:id="1813597021"/>
          </w:p>
          <w:p w14:paraId="7C4ACD69" w14:textId="12D2792C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ermStart w:id="1318935242" w:edGrp="everyone"/>
            <w:r w:rsidR="003E3C5E">
              <w:rPr>
                <w:rFonts w:ascii="Arial" w:hAnsi="Arial" w:cs="Arial"/>
                <w:b/>
                <w:bCs/>
                <w:sz w:val="22"/>
                <w:szCs w:val="22"/>
              </w:rPr>
              <w:t>XXXXXXX</w:t>
            </w:r>
            <w:r w:rsidR="000E6D93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3E3C5E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  <w:permEnd w:id="1318935242"/>
          </w:p>
        </w:tc>
        <w:tc>
          <w:tcPr>
            <w:tcW w:w="4571" w:type="dxa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AD3778B" w14:textId="652ADB8B" w:rsidR="00A234F3" w:rsidRDefault="00C07312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782116250" w:edGrp="everyone"/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Netfox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 r. o.</w:t>
            </w:r>
          </w:p>
          <w:p w14:paraId="46D59AB0" w14:textId="7D7A0716" w:rsidR="00A234F3" w:rsidRDefault="00C07312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Hartigova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2755/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65a</w:t>
            </w:r>
            <w:proofErr w:type="gramEnd"/>
          </w:p>
          <w:p w14:paraId="2FF1EE89" w14:textId="11213649" w:rsidR="00C07312" w:rsidRDefault="00C07312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 00 Praha 3</w:t>
            </w:r>
          </w:p>
          <w:p w14:paraId="7F347AE3" w14:textId="77777777" w:rsidR="00A234F3" w:rsidRDefault="00A234F3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4C98FA" w14:textId="77777777" w:rsidR="00A234F3" w:rsidRDefault="00A234F3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ermEnd w:id="782116250"/>
          <w:p w14:paraId="13A4F3DC" w14:textId="2A49E1A3" w:rsidR="00521764" w:rsidRPr="009278B8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723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1521239790" w:edGrp="everyone"/>
            <w:r w:rsidR="00C07312">
              <w:rPr>
                <w:rFonts w:ascii="Arial" w:hAnsi="Arial" w:cs="Arial"/>
                <w:b/>
                <w:bCs/>
                <w:sz w:val="22"/>
                <w:szCs w:val="22"/>
              </w:rPr>
              <w:t>275 74 032</w:t>
            </w:r>
            <w:permEnd w:id="1521239790"/>
          </w:p>
        </w:tc>
      </w:tr>
    </w:tbl>
    <w:p w14:paraId="4360C05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9278B8" w14:paraId="42FCE7FF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71BF3D3D" w14:textId="1FF1602C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permStart w:id="1792756363" w:edGrp="everyone"/>
            <w:r w:rsidR="00C07312">
              <w:rPr>
                <w:rFonts w:ascii="Arial" w:hAnsi="Arial" w:cs="Arial"/>
                <w:sz w:val="22"/>
                <w:szCs w:val="22"/>
              </w:rPr>
              <w:t>500/</w:t>
            </w:r>
            <w:proofErr w:type="gramStart"/>
            <w:r w:rsidR="00C0731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C07312">
              <w:rPr>
                <w:rFonts w:ascii="Arial" w:hAnsi="Arial" w:cs="Arial"/>
                <w:sz w:val="22"/>
                <w:szCs w:val="22"/>
              </w:rPr>
              <w:t>./25</w:t>
            </w:r>
            <w:permEnd w:id="179275636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2F7F5657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 xml:space="preserve">Praha dne </w:t>
            </w:r>
            <w:permStart w:id="64829052" w:edGrp="everyone"/>
            <w:r w:rsidR="0056461A">
              <w:rPr>
                <w:rFonts w:ascii="Arial" w:hAnsi="Arial" w:cs="Arial"/>
                <w:sz w:val="22"/>
                <w:szCs w:val="22"/>
              </w:rPr>
              <w:t>1. 8.</w:t>
            </w:r>
            <w:r w:rsidR="000E6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461A">
              <w:rPr>
                <w:rFonts w:ascii="Arial" w:hAnsi="Arial" w:cs="Arial"/>
                <w:sz w:val="22"/>
                <w:szCs w:val="22"/>
              </w:rPr>
              <w:t>2025</w:t>
            </w:r>
            <w:permEnd w:id="64829052"/>
          </w:p>
        </w:tc>
      </w:tr>
      <w:bookmarkEnd w:id="0"/>
    </w:tbl>
    <w:p w14:paraId="7B5CED3C" w14:textId="18305D46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permStart w:id="1560178504" w:edGrp="everyone"/>
    </w:p>
    <w:p w14:paraId="2BD2C322" w14:textId="3D816432" w:rsidR="00C07312" w:rsidRPr="00B031A7" w:rsidRDefault="00C07312" w:rsidP="00C07312">
      <w:pPr>
        <w:ind w:left="0"/>
        <w:rPr>
          <w:rFonts w:ascii="Arial" w:hAnsi="Arial" w:cs="Arial"/>
          <w:sz w:val="22"/>
          <w:szCs w:val="22"/>
          <w:lang w:val="x-none" w:eastAsia="x-none"/>
        </w:rPr>
      </w:pPr>
      <w:r w:rsidRPr="00B031A7">
        <w:rPr>
          <w:rFonts w:ascii="Arial" w:hAnsi="Arial" w:cs="Arial"/>
          <w:sz w:val="22"/>
          <w:szCs w:val="22"/>
          <w:lang w:val="x-none" w:eastAsia="x-none"/>
        </w:rPr>
        <w:t xml:space="preserve">Na základě výsledku veřejné zakázky na el. tržišti číslo </w:t>
      </w:r>
      <w:r w:rsidRPr="00B031A7">
        <w:rPr>
          <w:rFonts w:ascii="Arial" w:hAnsi="Arial" w:cs="Arial"/>
          <w:sz w:val="22"/>
          <w:szCs w:val="22"/>
          <w:lang w:eastAsia="x-none"/>
        </w:rPr>
        <w:t>T004/2</w:t>
      </w:r>
      <w:r>
        <w:rPr>
          <w:rFonts w:ascii="Arial" w:hAnsi="Arial" w:cs="Arial"/>
          <w:sz w:val="22"/>
          <w:szCs w:val="22"/>
          <w:lang w:eastAsia="x-none"/>
        </w:rPr>
        <w:t>5</w:t>
      </w:r>
      <w:r w:rsidRPr="00B031A7">
        <w:rPr>
          <w:rFonts w:ascii="Arial" w:hAnsi="Arial" w:cs="Arial"/>
          <w:sz w:val="22"/>
          <w:szCs w:val="22"/>
          <w:lang w:eastAsia="x-none"/>
        </w:rPr>
        <w:t>V/000</w:t>
      </w:r>
      <w:r>
        <w:rPr>
          <w:rFonts w:ascii="Arial" w:hAnsi="Arial" w:cs="Arial"/>
          <w:sz w:val="22"/>
          <w:szCs w:val="22"/>
          <w:lang w:eastAsia="x-none"/>
        </w:rPr>
        <w:t>06432</w:t>
      </w:r>
      <w:r w:rsidRPr="00B031A7">
        <w:rPr>
          <w:rFonts w:ascii="Arial" w:hAnsi="Arial" w:cs="Arial"/>
          <w:sz w:val="22"/>
          <w:szCs w:val="22"/>
          <w:lang w:val="x-none" w:eastAsia="x-none"/>
        </w:rPr>
        <w:t xml:space="preserve"> ze dne </w:t>
      </w:r>
    </w:p>
    <w:p w14:paraId="4F94CB5D" w14:textId="23B103B0" w:rsidR="00C07312" w:rsidRPr="00B031A7" w:rsidRDefault="00C07312" w:rsidP="00C07312">
      <w:pPr>
        <w:ind w:left="0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>31</w:t>
      </w:r>
      <w:r w:rsidRPr="00B031A7">
        <w:rPr>
          <w:rFonts w:ascii="Arial" w:hAnsi="Arial" w:cs="Arial"/>
          <w:sz w:val="22"/>
          <w:szCs w:val="22"/>
          <w:lang w:val="x-none" w:eastAsia="x-none"/>
        </w:rPr>
        <w:t>.</w:t>
      </w:r>
      <w:r w:rsidRPr="00B031A7">
        <w:rPr>
          <w:rFonts w:ascii="Arial" w:hAnsi="Arial" w:cs="Arial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sz w:val="22"/>
          <w:szCs w:val="22"/>
          <w:lang w:eastAsia="x-none"/>
        </w:rPr>
        <w:t>7</w:t>
      </w:r>
      <w:r w:rsidRPr="00B031A7">
        <w:rPr>
          <w:rFonts w:ascii="Arial" w:hAnsi="Arial" w:cs="Arial"/>
          <w:sz w:val="22"/>
          <w:szCs w:val="22"/>
          <w:lang w:val="x-none" w:eastAsia="x-none"/>
        </w:rPr>
        <w:t>. 20</w:t>
      </w:r>
      <w:r w:rsidRPr="00B031A7">
        <w:rPr>
          <w:rFonts w:ascii="Arial" w:hAnsi="Arial" w:cs="Arial"/>
          <w:sz w:val="22"/>
          <w:szCs w:val="22"/>
          <w:lang w:eastAsia="x-none"/>
        </w:rPr>
        <w:t>2</w:t>
      </w:r>
      <w:r>
        <w:rPr>
          <w:rFonts w:ascii="Arial" w:hAnsi="Arial" w:cs="Arial"/>
          <w:sz w:val="22"/>
          <w:szCs w:val="22"/>
          <w:lang w:eastAsia="x-none"/>
        </w:rPr>
        <w:t>5</w:t>
      </w:r>
      <w:r w:rsidRPr="00B031A7">
        <w:rPr>
          <w:rFonts w:ascii="Arial" w:hAnsi="Arial" w:cs="Arial"/>
          <w:sz w:val="22"/>
          <w:szCs w:val="22"/>
          <w:lang w:val="x-none" w:eastAsia="x-none"/>
        </w:rPr>
        <w:t xml:space="preserve"> u Vás objednáváme:</w:t>
      </w:r>
    </w:p>
    <w:p w14:paraId="37062191" w14:textId="7777777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01427A71" w14:textId="7777777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6E5FEE74" w14:textId="7777777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2F67A9C6" w14:textId="4115F86D" w:rsidR="007F7492" w:rsidRPr="00C07312" w:rsidRDefault="00C07312" w:rsidP="00C073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C07312">
        <w:rPr>
          <w:rFonts w:ascii="Arial" w:hAnsi="Arial" w:cs="Arial"/>
          <w:b/>
        </w:rPr>
        <w:t>Licence Microsoft Windows Server</w:t>
      </w:r>
      <w:r>
        <w:rPr>
          <w:rFonts w:ascii="Arial" w:hAnsi="Arial" w:cs="Arial"/>
          <w:b/>
        </w:rPr>
        <w:t xml:space="preserve"> dle přiložené nabídky</w:t>
      </w:r>
    </w:p>
    <w:p w14:paraId="653418CE" w14:textId="2760324F" w:rsidR="007F7492" w:rsidRDefault="007F7492" w:rsidP="007F749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508EEE1D" w14:textId="1AA895FE" w:rsidR="007F7492" w:rsidRPr="009278B8" w:rsidRDefault="007F7492" w:rsidP="007F749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ermEnd w:id="1560178504"/>
    <w:p w14:paraId="4AF3A5D8" w14:textId="0585E26B" w:rsidR="00521764" w:rsidRPr="000E514F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rFonts w:ascii="Arial" w:hAnsi="Arial" w:cs="Arial"/>
        </w:rPr>
        <w:t xml:space="preserve"> </w:t>
      </w:r>
      <w:permStart w:id="1696495045" w:edGrp="everyone"/>
      <w:r w:rsidR="009278B8" w:rsidRPr="009278B8">
        <w:rPr>
          <w:rFonts w:ascii="Arial" w:hAnsi="Arial" w:cs="Arial"/>
        </w:rPr>
        <w:t xml:space="preserve">Celková cena včetně DPH </w:t>
      </w:r>
      <w:proofErr w:type="gramStart"/>
      <w:r w:rsidR="009278B8" w:rsidRPr="009278B8">
        <w:rPr>
          <w:rFonts w:ascii="Arial" w:hAnsi="Arial" w:cs="Arial"/>
        </w:rPr>
        <w:t>nepřesáhne:</w:t>
      </w:r>
      <w:r w:rsidR="009278B8">
        <w:rPr>
          <w:rFonts w:ascii="Arial" w:hAnsi="Arial" w:cs="Arial"/>
        </w:rPr>
        <w:t xml:space="preserve">  </w:t>
      </w:r>
      <w:r w:rsidR="00C07312">
        <w:rPr>
          <w:rFonts w:ascii="Arial" w:hAnsi="Arial" w:cs="Arial"/>
        </w:rPr>
        <w:t>294.683</w:t>
      </w:r>
      <w:proofErr w:type="gramEnd"/>
      <w:r w:rsidR="00C07312">
        <w:rPr>
          <w:rFonts w:ascii="Arial" w:hAnsi="Arial" w:cs="Arial"/>
        </w:rPr>
        <w:t xml:space="preserve">,40 </w:t>
      </w:r>
      <w:r w:rsidR="009278B8" w:rsidRPr="009278B8">
        <w:rPr>
          <w:rFonts w:ascii="Arial" w:hAnsi="Arial" w:cs="Arial"/>
        </w:rPr>
        <w:t>Kč</w:t>
      </w:r>
      <w:r w:rsidR="00A234F3">
        <w:rPr>
          <w:rFonts w:ascii="Arial" w:hAnsi="Arial" w:cs="Arial"/>
        </w:rPr>
        <w:t xml:space="preserve"> </w:t>
      </w:r>
      <w:permEnd w:id="1696495045"/>
    </w:p>
    <w:p w14:paraId="002E19F4" w14:textId="54E7A0B1" w:rsidR="00521764" w:rsidRDefault="00521764" w:rsidP="00521764">
      <w:pPr>
        <w:rPr>
          <w:b/>
          <w:lang w:eastAsia="en-US"/>
        </w:rPr>
      </w:pPr>
    </w:p>
    <w:p w14:paraId="5ED5B1A2" w14:textId="77777777" w:rsidR="007F7492" w:rsidRPr="00EA175C" w:rsidRDefault="007F7492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EA175C">
        <w:rPr>
          <w:rFonts w:ascii="Arial" w:hAnsi="Arial" w:cs="Arial"/>
          <w:b/>
          <w:sz w:val="18"/>
          <w:szCs w:val="18"/>
          <w:u w:val="single"/>
        </w:rPr>
        <w:t xml:space="preserve">S odvoláním na ustanovení § 5 odst. 2 zákona č. 340/2015 Sb., v platném znění a § 12 odst. 1 zákona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</w:t>
      </w:r>
      <w:r w:rsidRPr="00EA175C">
        <w:rPr>
          <w:rFonts w:ascii="Arial" w:hAnsi="Arial" w:cs="Arial"/>
          <w:b/>
          <w:sz w:val="18"/>
          <w:szCs w:val="18"/>
          <w:u w:val="single"/>
        </w:rPr>
        <w:t>č. 219/2000 Sb., v platném znění, Vás žádáme o doručení jednoho stejnopisu objednávky s Vaším podpisem, včetně data podpisu, obratem po obdržení objednávky.</w:t>
      </w:r>
    </w:p>
    <w:p w14:paraId="470C73C2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</w:t>
      </w:r>
      <w:r>
        <w:rPr>
          <w:rFonts w:ascii="Arial" w:hAnsi="Arial" w:cs="Arial"/>
          <w:sz w:val="18"/>
          <w:szCs w:val="18"/>
        </w:rPr>
        <w:t xml:space="preserve">    </w:t>
      </w:r>
      <w:r w:rsidRPr="00EA175C">
        <w:rPr>
          <w:rFonts w:ascii="Arial" w:hAnsi="Arial" w:cs="Arial"/>
          <w:sz w:val="18"/>
          <w:szCs w:val="18"/>
        </w:rPr>
        <w:t>se řídí podle zákona č. 89/2012 Sb., v platném znění.</w:t>
      </w:r>
    </w:p>
    <w:p w14:paraId="43C1C67F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7BE8DAFD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Termín splatnosti vyžadujeme nejméně 21 dnů!</w:t>
      </w:r>
    </w:p>
    <w:p w14:paraId="2F26087C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4E98A22B" w14:textId="77777777" w:rsidR="00521764" w:rsidRDefault="00521764" w:rsidP="00521764">
      <w:pPr>
        <w:rPr>
          <w:b/>
          <w:lang w:eastAsia="en-US"/>
        </w:rPr>
      </w:pPr>
    </w:p>
    <w:p w14:paraId="509221A3" w14:textId="77777777"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56242C">
            <w:pPr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87882748" w:edGrp="everyone" w:colFirst="2" w:colLast="2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56242C">
            <w:pPr>
              <w:spacing w:befor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5A2C90" w14:textId="4A4440EB" w:rsidR="00521764" w:rsidRPr="009278B8" w:rsidRDefault="0056242C" w:rsidP="0056242C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B031A7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521764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521764" w:rsidRPr="009278B8" w:rsidRDefault="00521764" w:rsidP="005624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  <w:permStart w:id="1865621421" w:edGrp="everyone" w:colFirst="2" w:colLast="2"/>
            <w:permEnd w:id="687882748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521764" w:rsidRPr="009278B8" w:rsidRDefault="00521764" w:rsidP="0056242C">
            <w:pPr>
              <w:spacing w:before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00BFFD09" w:rsidR="00521764" w:rsidRPr="009278B8" w:rsidRDefault="0056242C" w:rsidP="0056242C">
            <w:pPr>
              <w:tabs>
                <w:tab w:val="left" w:pos="1125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031A7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7F7492" w:rsidRPr="00FB3D54" w14:paraId="4721DCF3" w14:textId="77777777" w:rsidTr="007F7492">
        <w:trPr>
          <w:trHeight w:val="563"/>
        </w:trPr>
        <w:tc>
          <w:tcPr>
            <w:tcW w:w="9488" w:type="dxa"/>
          </w:tcPr>
          <w:p w14:paraId="39E952FF" w14:textId="77777777" w:rsidR="007F7492" w:rsidRPr="00FB3D54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permEnd w:id="186562142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7F7492" w:rsidRPr="00854E4E" w14:paraId="3ECC43A5" w14:textId="77777777" w:rsidTr="007F7492">
        <w:trPr>
          <w:trHeight w:val="375"/>
        </w:trPr>
        <w:tc>
          <w:tcPr>
            <w:tcW w:w="9488" w:type="dxa"/>
          </w:tcPr>
          <w:p w14:paraId="792627B9" w14:textId="6ED2420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A5C32" wp14:editId="034428F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158750</wp:posOffset>
                      </wp:positionV>
                      <wp:extent cx="1562100" cy="333375"/>
                      <wp:effectExtent l="0" t="0" r="0" b="952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BCFE" w14:textId="77777777" w:rsidR="007F7492" w:rsidRPr="007F7492" w:rsidRDefault="007F7492" w:rsidP="007F7492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ermStart w:id="1837765435" w:edGrp="everyone"/>
                                  <w:permEnd w:id="183776543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5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style="position:absolute;margin-left:16pt;margin-top:12.5pt;width:12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QEKw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" fillcolor="white [3201]" stroked="f" strokeweight=".5pt">
                      <v:textbox>
                        <w:txbxContent>
                          <w:p w14:paraId="3C47BCFE" w14:textId="77777777" w:rsidR="007F7492" w:rsidRPr="007F7492" w:rsidRDefault="007F7492" w:rsidP="007F749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ermStart w:id="1837765435" w:edGrp="everyone"/>
                            <w:permEnd w:id="183776543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F0E" w14:textId="7DACF22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EA26D2" w14:textId="77777777" w:rsidR="007F7492" w:rsidRDefault="007F7492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28E04538" w14:textId="77777777" w:rsidR="007F7492" w:rsidRPr="00854E4E" w:rsidRDefault="007F7492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6AF8EEEB" w14:textId="2CF13312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6E6" w14:textId="77777777" w:rsidR="00A1090C" w:rsidRDefault="00A1090C" w:rsidP="00521764">
      <w:pPr>
        <w:spacing w:before="0"/>
      </w:pPr>
      <w:r>
        <w:separator/>
      </w:r>
    </w:p>
  </w:endnote>
  <w:endnote w:type="continuationSeparator" w:id="0">
    <w:p w14:paraId="2070180C" w14:textId="77777777" w:rsidR="00A1090C" w:rsidRDefault="00A1090C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11A4" w14:textId="77777777" w:rsidR="00A1090C" w:rsidRDefault="00A1090C" w:rsidP="00521764">
      <w:pPr>
        <w:spacing w:before="0"/>
      </w:pPr>
      <w:r>
        <w:separator/>
      </w:r>
    </w:p>
  </w:footnote>
  <w:footnote w:type="continuationSeparator" w:id="0">
    <w:p w14:paraId="724762D7" w14:textId="77777777" w:rsidR="00A1090C" w:rsidRDefault="00A1090C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B39AE"/>
    <w:rsid w:val="000D24B2"/>
    <w:rsid w:val="000E514F"/>
    <w:rsid w:val="000E51F2"/>
    <w:rsid w:val="000E6D93"/>
    <w:rsid w:val="000F0D40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410AA"/>
    <w:rsid w:val="002670B0"/>
    <w:rsid w:val="0028367C"/>
    <w:rsid w:val="002A4A23"/>
    <w:rsid w:val="003021A2"/>
    <w:rsid w:val="00320E40"/>
    <w:rsid w:val="00353D94"/>
    <w:rsid w:val="003602CC"/>
    <w:rsid w:val="00367704"/>
    <w:rsid w:val="003E3C5E"/>
    <w:rsid w:val="00401B5B"/>
    <w:rsid w:val="004123F1"/>
    <w:rsid w:val="00414303"/>
    <w:rsid w:val="00466A3B"/>
    <w:rsid w:val="0047601C"/>
    <w:rsid w:val="00495FAE"/>
    <w:rsid w:val="004E4E31"/>
    <w:rsid w:val="004F36A3"/>
    <w:rsid w:val="005109C1"/>
    <w:rsid w:val="00521764"/>
    <w:rsid w:val="0056242C"/>
    <w:rsid w:val="0056461A"/>
    <w:rsid w:val="00576AF6"/>
    <w:rsid w:val="00587088"/>
    <w:rsid w:val="005B28E9"/>
    <w:rsid w:val="005C3EFE"/>
    <w:rsid w:val="006537DF"/>
    <w:rsid w:val="006D3177"/>
    <w:rsid w:val="006F7072"/>
    <w:rsid w:val="00723482"/>
    <w:rsid w:val="0074036A"/>
    <w:rsid w:val="00771440"/>
    <w:rsid w:val="007C06BB"/>
    <w:rsid w:val="007E1A0D"/>
    <w:rsid w:val="007F6FDB"/>
    <w:rsid w:val="007F7492"/>
    <w:rsid w:val="008746E6"/>
    <w:rsid w:val="008E571E"/>
    <w:rsid w:val="009225AB"/>
    <w:rsid w:val="009278B8"/>
    <w:rsid w:val="009632EE"/>
    <w:rsid w:val="009A19AF"/>
    <w:rsid w:val="009B1B5A"/>
    <w:rsid w:val="009D09EE"/>
    <w:rsid w:val="00A01C11"/>
    <w:rsid w:val="00A1090C"/>
    <w:rsid w:val="00A234F3"/>
    <w:rsid w:val="00A4715D"/>
    <w:rsid w:val="00A61AB2"/>
    <w:rsid w:val="00AB1853"/>
    <w:rsid w:val="00AD07B5"/>
    <w:rsid w:val="00AF01F8"/>
    <w:rsid w:val="00B2090D"/>
    <w:rsid w:val="00B20DA0"/>
    <w:rsid w:val="00B4351A"/>
    <w:rsid w:val="00B47A31"/>
    <w:rsid w:val="00B849CD"/>
    <w:rsid w:val="00B96A79"/>
    <w:rsid w:val="00C07312"/>
    <w:rsid w:val="00C32861"/>
    <w:rsid w:val="00CE1AC8"/>
    <w:rsid w:val="00D466BC"/>
    <w:rsid w:val="00D8602A"/>
    <w:rsid w:val="00DE181F"/>
    <w:rsid w:val="00DF3983"/>
    <w:rsid w:val="00E5139A"/>
    <w:rsid w:val="00E84FA3"/>
    <w:rsid w:val="00E87DA2"/>
    <w:rsid w:val="00EA175C"/>
    <w:rsid w:val="00F103A3"/>
    <w:rsid w:val="00F13ECC"/>
    <w:rsid w:val="00F44DA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  <w15:docId w15:val="{AE743CBB-9A62-4211-96E1-0C9DD20C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Irena Hadrbolcová</cp:lastModifiedBy>
  <cp:revision>7</cp:revision>
  <cp:lastPrinted>2023-05-04T12:26:00Z</cp:lastPrinted>
  <dcterms:created xsi:type="dcterms:W3CDTF">2025-08-01T06:41:00Z</dcterms:created>
  <dcterms:modified xsi:type="dcterms:W3CDTF">2025-08-05T06:59:00Z</dcterms:modified>
</cp:coreProperties>
</file>