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EBE4" w14:textId="77777777" w:rsidR="008D401D" w:rsidRPr="0089032E" w:rsidRDefault="008D401D" w:rsidP="00543BE6">
      <w:pPr>
        <w:jc w:val="center"/>
        <w:rPr>
          <w:rFonts w:ascii="Times New Roman" w:hAnsi="Times New Roman"/>
          <w:b/>
          <w:sz w:val="30"/>
          <w:szCs w:val="30"/>
        </w:rPr>
      </w:pPr>
      <w:r w:rsidRPr="0089032E">
        <w:rPr>
          <w:rFonts w:ascii="Times New Roman" w:hAnsi="Times New Roman"/>
          <w:b/>
          <w:sz w:val="30"/>
          <w:szCs w:val="30"/>
        </w:rPr>
        <w:t>Smlouva o obstarání reklamy</w:t>
      </w:r>
    </w:p>
    <w:p w14:paraId="5C0156C3" w14:textId="77777777" w:rsidR="00367F6B" w:rsidRDefault="00367F6B" w:rsidP="00367F6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1F4CC0" w14:textId="2688751B" w:rsidR="00543BE6" w:rsidRDefault="00367F6B" w:rsidP="00367F6B">
      <w:pPr>
        <w:jc w:val="center"/>
        <w:rPr>
          <w:rFonts w:ascii="Times New Roman" w:hAnsi="Times New Roman"/>
          <w:sz w:val="24"/>
        </w:rPr>
      </w:pPr>
      <w:r w:rsidRPr="00367F6B">
        <w:rPr>
          <w:rFonts w:ascii="Times New Roman" w:hAnsi="Times New Roman"/>
          <w:b/>
          <w:sz w:val="24"/>
          <w:szCs w:val="24"/>
        </w:rPr>
        <w:t>SPA-2025-800-000154</w:t>
      </w:r>
    </w:p>
    <w:p w14:paraId="4283DC6A" w14:textId="77777777" w:rsidR="00367F6B" w:rsidRDefault="00367F6B" w:rsidP="008D401D">
      <w:pPr>
        <w:rPr>
          <w:rFonts w:ascii="Times New Roman" w:hAnsi="Times New Roman"/>
          <w:sz w:val="24"/>
        </w:rPr>
      </w:pPr>
    </w:p>
    <w:p w14:paraId="6F1B735D" w14:textId="77777777" w:rsidR="00367F6B" w:rsidRDefault="00367F6B" w:rsidP="008D401D">
      <w:pPr>
        <w:rPr>
          <w:rFonts w:ascii="Times New Roman" w:hAnsi="Times New Roman"/>
          <w:sz w:val="24"/>
        </w:rPr>
      </w:pPr>
    </w:p>
    <w:p w14:paraId="3FD00F88" w14:textId="57ABA666" w:rsid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Níže podepsaní, a to:</w:t>
      </w:r>
    </w:p>
    <w:p w14:paraId="2BF0AD93" w14:textId="77777777" w:rsidR="008D401D" w:rsidRPr="00403DCA" w:rsidRDefault="008D401D" w:rsidP="00403DCA">
      <w:pPr>
        <w:spacing w:before="90"/>
        <w:rPr>
          <w:rFonts w:ascii="Times New Roman" w:hAnsi="Times New Roman"/>
          <w:b/>
          <w:sz w:val="24"/>
        </w:rPr>
      </w:pPr>
      <w:bookmarkStart w:id="0" w:name="_Hlk140642888"/>
      <w:bookmarkStart w:id="1" w:name="_Hlk200097259"/>
      <w:r w:rsidRPr="00403DCA">
        <w:rPr>
          <w:rFonts w:ascii="Times New Roman" w:hAnsi="Times New Roman"/>
          <w:b/>
          <w:sz w:val="24"/>
        </w:rPr>
        <w:t xml:space="preserve">Kulturní centrum </w:t>
      </w:r>
      <w:proofErr w:type="spellStart"/>
      <w:r w:rsidRPr="00403DCA">
        <w:rPr>
          <w:rFonts w:ascii="Times New Roman" w:hAnsi="Times New Roman"/>
          <w:b/>
          <w:sz w:val="24"/>
        </w:rPr>
        <w:t>LaRitma</w:t>
      </w:r>
      <w:proofErr w:type="spellEnd"/>
      <w:r w:rsidRPr="00403DCA">
        <w:rPr>
          <w:rFonts w:ascii="Times New Roman" w:hAnsi="Times New Roman"/>
          <w:b/>
          <w:sz w:val="24"/>
        </w:rPr>
        <w:t>, p</w:t>
      </w:r>
      <w:r w:rsidRPr="00403DCA">
        <w:rPr>
          <w:rFonts w:ascii="Times New Roman" w:hAnsi="Times New Roman" w:hint="eastAsia"/>
          <w:b/>
          <w:sz w:val="24"/>
        </w:rPr>
        <w:t>ří</w:t>
      </w:r>
      <w:r w:rsidRPr="00403DCA">
        <w:rPr>
          <w:rFonts w:ascii="Times New Roman" w:hAnsi="Times New Roman"/>
          <w:b/>
          <w:sz w:val="24"/>
        </w:rPr>
        <w:t>sp</w:t>
      </w:r>
      <w:r w:rsidRPr="00403DCA">
        <w:rPr>
          <w:rFonts w:ascii="Times New Roman" w:hAnsi="Times New Roman" w:hint="eastAsia"/>
          <w:b/>
          <w:sz w:val="24"/>
        </w:rPr>
        <w:t>ě</w:t>
      </w:r>
      <w:r w:rsidRPr="00403DCA">
        <w:rPr>
          <w:rFonts w:ascii="Times New Roman" w:hAnsi="Times New Roman"/>
          <w:b/>
          <w:sz w:val="24"/>
        </w:rPr>
        <w:t>vková organizace</w:t>
      </w:r>
      <w:bookmarkEnd w:id="0"/>
    </w:p>
    <w:bookmarkEnd w:id="1"/>
    <w:p w14:paraId="4B3F99B9" w14:textId="77777777" w:rsidR="008D401D" w:rsidRP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Se sídlem:</w:t>
      </w:r>
      <w:r w:rsidR="00543BE6">
        <w:rPr>
          <w:rFonts w:ascii="Times New Roman" w:hAnsi="Times New Roman"/>
          <w:sz w:val="24"/>
        </w:rPr>
        <w:t xml:space="preserve"> </w:t>
      </w:r>
      <w:r w:rsidRPr="008D401D">
        <w:rPr>
          <w:rFonts w:ascii="Times New Roman" w:hAnsi="Times New Roman"/>
          <w:sz w:val="24"/>
        </w:rPr>
        <w:t>Kostelní 43, 352 01 Aš</w:t>
      </w:r>
    </w:p>
    <w:p w14:paraId="61F92652" w14:textId="77777777" w:rsidR="008D401D" w:rsidRPr="008D401D" w:rsidRDefault="00543BE6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Zastoupen</w:t>
      </w:r>
      <w:r w:rsidR="00A944BA">
        <w:rPr>
          <w:rFonts w:ascii="Times New Roman" w:hAnsi="Times New Roman"/>
          <w:sz w:val="24"/>
        </w:rPr>
        <w:t>á</w:t>
      </w:r>
      <w:r w:rsidRPr="008D401D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Petrem Všetečkou</w:t>
      </w:r>
      <w:r w:rsidR="008D401D" w:rsidRPr="008D401D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DiS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="008D401D" w:rsidRPr="008D401D">
        <w:rPr>
          <w:rFonts w:ascii="Times New Roman" w:hAnsi="Times New Roman" w:hint="eastAsia"/>
          <w:sz w:val="24"/>
        </w:rPr>
        <w:t>ř</w:t>
      </w:r>
      <w:r w:rsidR="008D401D" w:rsidRPr="008D401D">
        <w:rPr>
          <w:rFonts w:ascii="Times New Roman" w:hAnsi="Times New Roman"/>
          <w:sz w:val="24"/>
        </w:rPr>
        <w:t>editel</w:t>
      </w:r>
      <w:r>
        <w:rPr>
          <w:rFonts w:ascii="Times New Roman" w:hAnsi="Times New Roman"/>
          <w:sz w:val="24"/>
        </w:rPr>
        <w:t>em organizace</w:t>
      </w:r>
    </w:p>
    <w:p w14:paraId="2E400902" w14:textId="77777777" w:rsidR="008D401D" w:rsidRP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I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 xml:space="preserve">: </w:t>
      </w:r>
      <w:bookmarkStart w:id="2" w:name="_Hlk140642903"/>
      <w:r w:rsidRPr="008D401D">
        <w:rPr>
          <w:rFonts w:ascii="Times New Roman" w:hAnsi="Times New Roman"/>
          <w:sz w:val="24"/>
        </w:rPr>
        <w:t>71294431</w:t>
      </w:r>
      <w:bookmarkEnd w:id="2"/>
    </w:p>
    <w:p w14:paraId="69A656CF" w14:textId="77777777" w:rsidR="008D401D" w:rsidRP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 xml:space="preserve">Bankovní spojení: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SOB 277901645/0300</w:t>
      </w:r>
    </w:p>
    <w:p w14:paraId="2D5D2F2C" w14:textId="77777777" w:rsidR="008D401D" w:rsidRP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Spole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 xml:space="preserve">nost je zapsána v OR vedeném Krajským soudem v Plzni, odd. </w:t>
      </w:r>
      <w:proofErr w:type="spellStart"/>
      <w:r w:rsidRPr="008D401D">
        <w:rPr>
          <w:rFonts w:ascii="Times New Roman" w:hAnsi="Times New Roman"/>
          <w:sz w:val="24"/>
        </w:rPr>
        <w:t>Pr</w:t>
      </w:r>
      <w:proofErr w:type="spellEnd"/>
      <w:r w:rsidRPr="008D401D">
        <w:rPr>
          <w:rFonts w:ascii="Times New Roman" w:hAnsi="Times New Roman"/>
          <w:sz w:val="24"/>
        </w:rPr>
        <w:t>, vložka 954</w:t>
      </w:r>
    </w:p>
    <w:p w14:paraId="6AE77B01" w14:textId="77777777" w:rsidR="008D401D" w:rsidRP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 xml:space="preserve">(dále jen </w:t>
      </w:r>
      <w:r w:rsidRPr="00403DCA">
        <w:rPr>
          <w:rFonts w:ascii="Times New Roman" w:hAnsi="Times New Roman"/>
          <w:b/>
          <w:sz w:val="24"/>
        </w:rPr>
        <w:t>obstaravatel</w:t>
      </w:r>
      <w:r w:rsidRPr="008D401D">
        <w:rPr>
          <w:rFonts w:ascii="Times New Roman" w:hAnsi="Times New Roman"/>
          <w:sz w:val="24"/>
        </w:rPr>
        <w:t>)</w:t>
      </w:r>
    </w:p>
    <w:p w14:paraId="4D66D544" w14:textId="77777777" w:rsidR="008D401D" w:rsidRPr="008D401D" w:rsidRDefault="008D401D" w:rsidP="00403DCA">
      <w:pPr>
        <w:spacing w:before="9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 xml:space="preserve">a </w:t>
      </w:r>
    </w:p>
    <w:p w14:paraId="7D106DF0" w14:textId="77777777" w:rsidR="008D401D" w:rsidRPr="00403DCA" w:rsidRDefault="008D401D" w:rsidP="00403DCA">
      <w:pPr>
        <w:spacing w:before="90"/>
        <w:rPr>
          <w:rFonts w:ascii="Times New Roman" w:hAnsi="Times New Roman"/>
          <w:b/>
          <w:i/>
          <w:sz w:val="24"/>
        </w:rPr>
      </w:pPr>
      <w:r w:rsidRPr="00403DCA">
        <w:rPr>
          <w:rFonts w:ascii="Times New Roman" w:hAnsi="Times New Roman"/>
          <w:b/>
          <w:i/>
          <w:sz w:val="24"/>
        </w:rPr>
        <w:t>spole</w:t>
      </w:r>
      <w:r w:rsidRPr="00403DCA">
        <w:rPr>
          <w:rFonts w:ascii="Times New Roman" w:hAnsi="Times New Roman" w:hint="eastAsia"/>
          <w:b/>
          <w:i/>
          <w:sz w:val="24"/>
        </w:rPr>
        <w:t>č</w:t>
      </w:r>
      <w:r w:rsidRPr="00403DCA">
        <w:rPr>
          <w:rFonts w:ascii="Times New Roman" w:hAnsi="Times New Roman"/>
          <w:b/>
          <w:i/>
          <w:sz w:val="24"/>
        </w:rPr>
        <w:t>nost</w:t>
      </w:r>
    </w:p>
    <w:p w14:paraId="7A568107" w14:textId="77777777" w:rsidR="00A944BA" w:rsidRDefault="008D401D" w:rsidP="00403DCA">
      <w:pPr>
        <w:spacing w:before="90"/>
        <w:rPr>
          <w:rFonts w:ascii="Times New Roman" w:hAnsi="Times New Roman"/>
          <w:sz w:val="24"/>
        </w:rPr>
      </w:pPr>
      <w:r w:rsidRPr="00403DCA">
        <w:rPr>
          <w:rFonts w:ascii="Times New Roman" w:hAnsi="Times New Roman"/>
          <w:b/>
          <w:sz w:val="24"/>
        </w:rPr>
        <w:t>CHEVAK Cheb, a.s.</w:t>
      </w:r>
      <w:r w:rsidR="00543BE6">
        <w:rPr>
          <w:rFonts w:ascii="Times New Roman" w:hAnsi="Times New Roman"/>
          <w:b/>
          <w:sz w:val="24"/>
        </w:rPr>
        <w:br/>
      </w:r>
      <w:r w:rsidRPr="008D401D">
        <w:rPr>
          <w:rFonts w:ascii="Times New Roman" w:hAnsi="Times New Roman"/>
          <w:sz w:val="24"/>
        </w:rPr>
        <w:t>Se sídlem:</w:t>
      </w:r>
      <w:r w:rsidR="00A944BA">
        <w:rPr>
          <w:rFonts w:ascii="Times New Roman" w:hAnsi="Times New Roman"/>
          <w:sz w:val="24"/>
        </w:rPr>
        <w:t xml:space="preserve"> </w:t>
      </w:r>
      <w:proofErr w:type="spellStart"/>
      <w:r w:rsidRPr="008D401D">
        <w:rPr>
          <w:rFonts w:ascii="Times New Roman" w:hAnsi="Times New Roman"/>
          <w:sz w:val="24"/>
        </w:rPr>
        <w:t>Tršnická</w:t>
      </w:r>
      <w:proofErr w:type="spellEnd"/>
      <w:r w:rsidRPr="008D401D">
        <w:rPr>
          <w:rFonts w:ascii="Times New Roman" w:hAnsi="Times New Roman"/>
          <w:sz w:val="24"/>
        </w:rPr>
        <w:t xml:space="preserve"> 4/11, 350 02 Cheb</w:t>
      </w:r>
    </w:p>
    <w:p w14:paraId="63A0D8A9" w14:textId="77777777" w:rsidR="00A944BA" w:rsidRDefault="00A944BA" w:rsidP="00A944B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Zastoupená: Mgr. Davidem </w:t>
      </w:r>
      <w:proofErr w:type="spellStart"/>
      <w:r>
        <w:rPr>
          <w:rFonts w:ascii="Times New Roman" w:hAnsi="Times New Roman"/>
          <w:sz w:val="24"/>
        </w:rPr>
        <w:t>Bracháčkem</w:t>
      </w:r>
      <w:proofErr w:type="spellEnd"/>
      <w:r>
        <w:rPr>
          <w:rFonts w:ascii="Times New Roman" w:hAnsi="Times New Roman"/>
          <w:sz w:val="24"/>
        </w:rPr>
        <w:t>, předsedou představenstva</w:t>
      </w:r>
    </w:p>
    <w:p w14:paraId="2CA4B39F" w14:textId="77777777" w:rsidR="008D401D" w:rsidRPr="008D401D" w:rsidRDefault="00A944BA" w:rsidP="00A944B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Ing. Milanem Míkou, místopředsedou představenstva</w:t>
      </w:r>
    </w:p>
    <w:p w14:paraId="458BA7A3" w14:textId="77777777" w:rsid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I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: 49787977, DI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: CZ49787977</w:t>
      </w:r>
    </w:p>
    <w:p w14:paraId="19AAFFFE" w14:textId="77777777" w:rsidR="00E03BA5" w:rsidRPr="008D401D" w:rsidRDefault="00E03BA5" w:rsidP="008D40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spojení: KB 14102331/0100</w:t>
      </w:r>
    </w:p>
    <w:p w14:paraId="502B7CB4" w14:textId="77777777" w:rsidR="008D401D" w:rsidRP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Spole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nost je zapsána v OR vedeném Krajským soudem v Plzni, odd. B, vložka 367</w:t>
      </w:r>
    </w:p>
    <w:p w14:paraId="2F5BDF88" w14:textId="77777777" w:rsidR="008D401D" w:rsidRP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 xml:space="preserve">(dále jen </w:t>
      </w:r>
      <w:r w:rsidRPr="00E03BA5">
        <w:rPr>
          <w:rFonts w:ascii="Times New Roman" w:hAnsi="Times New Roman"/>
          <w:b/>
          <w:sz w:val="24"/>
        </w:rPr>
        <w:t>objednatel</w:t>
      </w:r>
      <w:r w:rsidRPr="008D401D">
        <w:rPr>
          <w:rFonts w:ascii="Times New Roman" w:hAnsi="Times New Roman"/>
          <w:sz w:val="24"/>
        </w:rPr>
        <w:t>)</w:t>
      </w:r>
    </w:p>
    <w:p w14:paraId="729B2B96" w14:textId="77777777" w:rsidR="008D401D" w:rsidRPr="008D401D" w:rsidRDefault="008D401D" w:rsidP="008D401D">
      <w:pPr>
        <w:rPr>
          <w:rFonts w:ascii="Times New Roman" w:hAnsi="Times New Roman"/>
          <w:sz w:val="24"/>
        </w:rPr>
      </w:pPr>
    </w:p>
    <w:p w14:paraId="45E408C3" w14:textId="77777777" w:rsidR="008D401D" w:rsidRP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uzav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 xml:space="preserve">eli níže uvedeného dne v souladu s ustanovením § 1746 z.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. 89/2012 Sb. Ob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anský zákoník ve zn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 pozd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jších právních 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edpis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 následující</w:t>
      </w:r>
    </w:p>
    <w:p w14:paraId="5830F0A3" w14:textId="77777777" w:rsidR="00403DCA" w:rsidRDefault="00403DCA" w:rsidP="008D401D">
      <w:pPr>
        <w:rPr>
          <w:rFonts w:ascii="Times New Roman" w:hAnsi="Times New Roman"/>
          <w:sz w:val="24"/>
        </w:rPr>
      </w:pPr>
    </w:p>
    <w:p w14:paraId="688C8836" w14:textId="77777777" w:rsidR="008D401D" w:rsidRPr="00543BE6" w:rsidRDefault="00C6283F" w:rsidP="00543BE6">
      <w:pPr>
        <w:spacing w:before="120" w:after="120"/>
        <w:jc w:val="center"/>
        <w:rPr>
          <w:rFonts w:ascii="Times New Roman" w:hAnsi="Times New Roman"/>
          <w:b/>
          <w:sz w:val="26"/>
          <w:szCs w:val="26"/>
        </w:rPr>
      </w:pPr>
      <w:r w:rsidRPr="00543BE6">
        <w:rPr>
          <w:rFonts w:ascii="Times New Roman" w:hAnsi="Times New Roman"/>
          <w:b/>
          <w:sz w:val="26"/>
          <w:szCs w:val="26"/>
        </w:rPr>
        <w:t xml:space="preserve">    </w:t>
      </w:r>
      <w:r w:rsidR="008D401D" w:rsidRPr="00543BE6">
        <w:rPr>
          <w:rFonts w:ascii="Times New Roman" w:hAnsi="Times New Roman"/>
          <w:b/>
          <w:sz w:val="26"/>
          <w:szCs w:val="26"/>
        </w:rPr>
        <w:t>smlouvu o obstarání reklamy</w:t>
      </w:r>
    </w:p>
    <w:p w14:paraId="72526824" w14:textId="77777777" w:rsidR="008D401D" w:rsidRPr="00403DCA" w:rsidRDefault="008D401D" w:rsidP="00543BE6">
      <w:pPr>
        <w:spacing w:before="90" w:after="120"/>
        <w:jc w:val="center"/>
        <w:rPr>
          <w:rFonts w:ascii="Times New Roman" w:hAnsi="Times New Roman"/>
          <w:b/>
          <w:sz w:val="24"/>
        </w:rPr>
      </w:pPr>
      <w:r w:rsidRPr="00403DCA">
        <w:rPr>
          <w:rFonts w:ascii="Times New Roman" w:hAnsi="Times New Roman"/>
          <w:b/>
          <w:sz w:val="24"/>
        </w:rPr>
        <w:t>I.</w:t>
      </w:r>
      <w:r w:rsidRPr="00403DCA">
        <w:rPr>
          <w:rFonts w:ascii="Times New Roman" w:hAnsi="Times New Roman"/>
          <w:b/>
          <w:sz w:val="24"/>
        </w:rPr>
        <w:tab/>
        <w:t>P</w:t>
      </w:r>
      <w:r w:rsidRPr="00403DCA">
        <w:rPr>
          <w:rFonts w:ascii="Times New Roman" w:hAnsi="Times New Roman" w:hint="eastAsia"/>
          <w:b/>
          <w:sz w:val="24"/>
        </w:rPr>
        <w:t>ř</w:t>
      </w:r>
      <w:r w:rsidRPr="00403DCA">
        <w:rPr>
          <w:rFonts w:ascii="Times New Roman" w:hAnsi="Times New Roman"/>
          <w:b/>
          <w:sz w:val="24"/>
        </w:rPr>
        <w:t>edm</w:t>
      </w:r>
      <w:r w:rsidRPr="00403DCA">
        <w:rPr>
          <w:rFonts w:ascii="Times New Roman" w:hAnsi="Times New Roman" w:hint="eastAsia"/>
          <w:b/>
          <w:sz w:val="24"/>
        </w:rPr>
        <w:t>ě</w:t>
      </w:r>
      <w:r w:rsidRPr="00403DCA">
        <w:rPr>
          <w:rFonts w:ascii="Times New Roman" w:hAnsi="Times New Roman"/>
          <w:b/>
          <w:sz w:val="24"/>
        </w:rPr>
        <w:t>t</w:t>
      </w:r>
    </w:p>
    <w:p w14:paraId="5E7215D4" w14:textId="77777777" w:rsidR="008D401D" w:rsidRPr="008D401D" w:rsidRDefault="008D401D" w:rsidP="00403DCA">
      <w:pPr>
        <w:spacing w:before="90"/>
        <w:ind w:left="720" w:hanging="720"/>
        <w:jc w:val="both"/>
        <w:rPr>
          <w:rFonts w:ascii="Times New Roman" w:hAnsi="Times New Roman"/>
          <w:sz w:val="24"/>
        </w:rPr>
      </w:pPr>
      <w:r w:rsidRPr="00403DCA">
        <w:rPr>
          <w:rFonts w:ascii="Times New Roman" w:hAnsi="Times New Roman"/>
          <w:b/>
          <w:sz w:val="24"/>
        </w:rPr>
        <w:t>A.</w:t>
      </w:r>
      <w:r w:rsidRPr="008D401D">
        <w:rPr>
          <w:rFonts w:ascii="Times New Roman" w:hAnsi="Times New Roman"/>
          <w:sz w:val="24"/>
        </w:rPr>
        <w:tab/>
        <w:t>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edm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tem této smlouvy je poskytnutí reklamy objednatele prost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ednictvím obstaravatele, a to za úplatu a za podmínek stanovených touto smlouvou.</w:t>
      </w:r>
    </w:p>
    <w:p w14:paraId="59BC3D75" w14:textId="77777777" w:rsidR="008D401D" w:rsidRPr="008D401D" w:rsidRDefault="008D401D" w:rsidP="00403DCA">
      <w:pPr>
        <w:spacing w:before="90"/>
        <w:ind w:left="708" w:hanging="708"/>
        <w:jc w:val="both"/>
        <w:rPr>
          <w:rFonts w:ascii="Times New Roman" w:hAnsi="Times New Roman"/>
          <w:sz w:val="24"/>
        </w:rPr>
      </w:pPr>
      <w:r w:rsidRPr="00403DCA">
        <w:rPr>
          <w:rFonts w:ascii="Times New Roman" w:hAnsi="Times New Roman"/>
          <w:b/>
          <w:sz w:val="24"/>
        </w:rPr>
        <w:t>B.</w:t>
      </w:r>
      <w:r w:rsidRPr="008D401D">
        <w:rPr>
          <w:rFonts w:ascii="Times New Roman" w:hAnsi="Times New Roman"/>
          <w:sz w:val="24"/>
        </w:rPr>
        <w:tab/>
        <w:t>Obstaravatel poskytne na základ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této smlouvy následující reklamní pln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ní: medializace objednatele formou zajišt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 reklamy a propagace jeho obchodního jména 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i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ležitosti akce v rozsahu a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sobem uvedeným v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lánku III. této smlouvy.</w:t>
      </w:r>
    </w:p>
    <w:p w14:paraId="258E8A5F" w14:textId="77777777" w:rsidR="008D401D" w:rsidRPr="00403DCA" w:rsidRDefault="008D401D" w:rsidP="00370DBC">
      <w:pPr>
        <w:spacing w:before="360" w:after="120"/>
        <w:jc w:val="center"/>
        <w:rPr>
          <w:rFonts w:ascii="Times New Roman" w:hAnsi="Times New Roman"/>
          <w:b/>
          <w:sz w:val="24"/>
        </w:rPr>
      </w:pPr>
      <w:r w:rsidRPr="00403DCA">
        <w:rPr>
          <w:rFonts w:ascii="Times New Roman" w:hAnsi="Times New Roman"/>
          <w:b/>
          <w:sz w:val="24"/>
        </w:rPr>
        <w:t>II.</w:t>
      </w:r>
      <w:r w:rsidRPr="00403DCA">
        <w:rPr>
          <w:rFonts w:ascii="Times New Roman" w:hAnsi="Times New Roman"/>
          <w:b/>
          <w:sz w:val="24"/>
        </w:rPr>
        <w:tab/>
        <w:t>Zn</w:t>
      </w:r>
      <w:r w:rsidRPr="00403DCA">
        <w:rPr>
          <w:rFonts w:ascii="Times New Roman" w:hAnsi="Times New Roman" w:hint="eastAsia"/>
          <w:b/>
          <w:sz w:val="24"/>
        </w:rPr>
        <w:t>ě</w:t>
      </w:r>
      <w:r w:rsidRPr="00403DCA">
        <w:rPr>
          <w:rFonts w:ascii="Times New Roman" w:hAnsi="Times New Roman"/>
          <w:b/>
          <w:sz w:val="24"/>
        </w:rPr>
        <w:t>ní obstarávané reklamy</w:t>
      </w:r>
    </w:p>
    <w:p w14:paraId="685F2252" w14:textId="77777777" w:rsidR="008D401D" w:rsidRPr="008D401D" w:rsidRDefault="008D401D" w:rsidP="00403DCA">
      <w:pPr>
        <w:spacing w:before="9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Obstaravatel se zavazuje uvád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t obchodní jméno objednatele v tomto zn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ní:</w:t>
      </w:r>
    </w:p>
    <w:p w14:paraId="24B48C64" w14:textId="77777777" w:rsidR="008D401D" w:rsidRPr="00403DCA" w:rsidRDefault="008D401D" w:rsidP="00543BE6">
      <w:pPr>
        <w:spacing w:before="90" w:after="120"/>
        <w:jc w:val="center"/>
        <w:rPr>
          <w:rFonts w:ascii="Times New Roman" w:hAnsi="Times New Roman"/>
          <w:b/>
          <w:sz w:val="24"/>
        </w:rPr>
      </w:pPr>
      <w:r w:rsidRPr="00403DCA">
        <w:rPr>
          <w:rFonts w:ascii="Times New Roman" w:hAnsi="Times New Roman"/>
          <w:b/>
          <w:sz w:val="24"/>
        </w:rPr>
        <w:t>CHEVAK Cheb, a.s.</w:t>
      </w:r>
    </w:p>
    <w:p w14:paraId="249989BF" w14:textId="77777777" w:rsidR="00C6283F" w:rsidRDefault="00C6283F" w:rsidP="00403DCA">
      <w:pPr>
        <w:spacing w:before="90"/>
        <w:jc w:val="both"/>
        <w:rPr>
          <w:rFonts w:ascii="Times New Roman" w:hAnsi="Times New Roman"/>
          <w:sz w:val="24"/>
        </w:rPr>
      </w:pPr>
    </w:p>
    <w:p w14:paraId="3049C9B9" w14:textId="77777777" w:rsidR="00367F6B" w:rsidRDefault="00367F6B" w:rsidP="00403DCA">
      <w:pPr>
        <w:spacing w:before="90"/>
        <w:jc w:val="both"/>
        <w:rPr>
          <w:rFonts w:ascii="Times New Roman" w:hAnsi="Times New Roman"/>
          <w:sz w:val="24"/>
        </w:rPr>
      </w:pPr>
    </w:p>
    <w:p w14:paraId="5881BB13" w14:textId="77777777" w:rsidR="00367F6B" w:rsidRDefault="00367F6B" w:rsidP="00403DCA">
      <w:pPr>
        <w:spacing w:before="90"/>
        <w:jc w:val="both"/>
        <w:rPr>
          <w:rFonts w:ascii="Times New Roman" w:hAnsi="Times New Roman"/>
          <w:sz w:val="24"/>
        </w:rPr>
      </w:pPr>
    </w:p>
    <w:p w14:paraId="0F395BEE" w14:textId="77777777" w:rsidR="00367F6B" w:rsidRDefault="00367F6B" w:rsidP="00403DCA">
      <w:pPr>
        <w:spacing w:before="90"/>
        <w:jc w:val="both"/>
        <w:rPr>
          <w:rFonts w:ascii="Times New Roman" w:hAnsi="Times New Roman"/>
          <w:sz w:val="24"/>
        </w:rPr>
      </w:pPr>
    </w:p>
    <w:p w14:paraId="31462FB1" w14:textId="77777777" w:rsidR="00237A95" w:rsidRDefault="00237A95" w:rsidP="00403DCA">
      <w:pPr>
        <w:spacing w:before="90"/>
        <w:jc w:val="both"/>
        <w:rPr>
          <w:rFonts w:ascii="Times New Roman" w:hAnsi="Times New Roman"/>
          <w:sz w:val="24"/>
        </w:rPr>
      </w:pPr>
    </w:p>
    <w:p w14:paraId="3FA7E824" w14:textId="77777777" w:rsidR="00367F6B" w:rsidRDefault="00367F6B" w:rsidP="00370DBC">
      <w:pPr>
        <w:spacing w:after="120"/>
        <w:rPr>
          <w:rFonts w:ascii="Times New Roman" w:hAnsi="Times New Roman"/>
          <w:b/>
          <w:sz w:val="24"/>
        </w:rPr>
      </w:pPr>
    </w:p>
    <w:p w14:paraId="6C161C55" w14:textId="0B25AE99" w:rsidR="008D401D" w:rsidRPr="00403DCA" w:rsidRDefault="008D401D" w:rsidP="00543BE6">
      <w:pPr>
        <w:spacing w:after="120"/>
        <w:jc w:val="center"/>
        <w:rPr>
          <w:rFonts w:ascii="Times New Roman" w:hAnsi="Times New Roman"/>
          <w:b/>
          <w:sz w:val="24"/>
        </w:rPr>
      </w:pPr>
      <w:r w:rsidRPr="00403DCA">
        <w:rPr>
          <w:rFonts w:ascii="Times New Roman" w:hAnsi="Times New Roman"/>
          <w:b/>
          <w:sz w:val="24"/>
        </w:rPr>
        <w:t>III.</w:t>
      </w:r>
      <w:r w:rsidRPr="00403DCA">
        <w:rPr>
          <w:rFonts w:ascii="Times New Roman" w:hAnsi="Times New Roman"/>
          <w:b/>
          <w:sz w:val="24"/>
        </w:rPr>
        <w:tab/>
        <w:t>Zp</w:t>
      </w:r>
      <w:r w:rsidRPr="00403DCA">
        <w:rPr>
          <w:rFonts w:ascii="Times New Roman" w:hAnsi="Times New Roman" w:hint="eastAsia"/>
          <w:b/>
          <w:sz w:val="24"/>
        </w:rPr>
        <w:t>ů</w:t>
      </w:r>
      <w:r w:rsidRPr="00403DCA">
        <w:rPr>
          <w:rFonts w:ascii="Times New Roman" w:hAnsi="Times New Roman"/>
          <w:b/>
          <w:sz w:val="24"/>
        </w:rPr>
        <w:t>sob uvád</w:t>
      </w:r>
      <w:r w:rsidRPr="00403DCA">
        <w:rPr>
          <w:rFonts w:ascii="Times New Roman" w:hAnsi="Times New Roman" w:hint="eastAsia"/>
          <w:b/>
          <w:sz w:val="24"/>
        </w:rPr>
        <w:t>ě</w:t>
      </w:r>
      <w:r w:rsidRPr="00403DCA">
        <w:rPr>
          <w:rFonts w:ascii="Times New Roman" w:hAnsi="Times New Roman"/>
          <w:b/>
          <w:sz w:val="24"/>
        </w:rPr>
        <w:t>ní reklamy</w:t>
      </w:r>
    </w:p>
    <w:p w14:paraId="2749DEBE" w14:textId="7D97D380" w:rsidR="008D401D" w:rsidRPr="008D401D" w:rsidRDefault="008D401D" w:rsidP="00403DCA">
      <w:pPr>
        <w:spacing w:before="90"/>
        <w:jc w:val="both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Obstaravatel se zavazuje prezentovat sjednané zn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 reklamy 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 xml:space="preserve">i akci </w:t>
      </w:r>
      <w:bookmarkStart w:id="3" w:name="_Hlk83285258"/>
      <w:r w:rsidR="00367F6B">
        <w:rPr>
          <w:rFonts w:ascii="Times New Roman" w:hAnsi="Times New Roman"/>
          <w:sz w:val="24"/>
        </w:rPr>
        <w:t>Ašské letní slavnosti 2025</w:t>
      </w:r>
      <w:bookmarkEnd w:id="3"/>
      <w:r w:rsidR="00367F6B">
        <w:rPr>
          <w:rFonts w:ascii="Times New Roman" w:hAnsi="Times New Roman"/>
          <w:sz w:val="24"/>
        </w:rPr>
        <w:t xml:space="preserve"> </w:t>
      </w:r>
      <w:r w:rsidRPr="008D401D">
        <w:rPr>
          <w:rFonts w:ascii="Times New Roman" w:hAnsi="Times New Roman"/>
          <w:sz w:val="24"/>
        </w:rPr>
        <w:t xml:space="preserve">konané dne </w:t>
      </w:r>
      <w:r w:rsidR="00543BE6">
        <w:rPr>
          <w:rFonts w:ascii="Times New Roman" w:hAnsi="Times New Roman"/>
          <w:sz w:val="24"/>
        </w:rPr>
        <w:t>1</w:t>
      </w:r>
      <w:r w:rsidR="00367F6B">
        <w:rPr>
          <w:rFonts w:ascii="Times New Roman" w:hAnsi="Times New Roman"/>
          <w:sz w:val="24"/>
        </w:rPr>
        <w:t>6.</w:t>
      </w:r>
      <w:r w:rsidR="006769FD">
        <w:rPr>
          <w:rFonts w:ascii="Times New Roman" w:hAnsi="Times New Roman"/>
          <w:sz w:val="24"/>
        </w:rPr>
        <w:t xml:space="preserve"> </w:t>
      </w:r>
      <w:r w:rsidR="00543BE6">
        <w:rPr>
          <w:rFonts w:ascii="Times New Roman" w:hAnsi="Times New Roman"/>
          <w:sz w:val="24"/>
        </w:rPr>
        <w:t>8.</w:t>
      </w:r>
      <w:r w:rsidR="006769FD">
        <w:rPr>
          <w:rFonts w:ascii="Times New Roman" w:hAnsi="Times New Roman"/>
          <w:sz w:val="24"/>
        </w:rPr>
        <w:t xml:space="preserve"> </w:t>
      </w:r>
      <w:r w:rsidR="00543BE6">
        <w:rPr>
          <w:rFonts w:ascii="Times New Roman" w:hAnsi="Times New Roman"/>
          <w:sz w:val="24"/>
        </w:rPr>
        <w:t>202</w:t>
      </w:r>
      <w:r w:rsidR="00367F6B">
        <w:rPr>
          <w:rFonts w:ascii="Times New Roman" w:hAnsi="Times New Roman"/>
          <w:sz w:val="24"/>
        </w:rPr>
        <w:t>5</w:t>
      </w:r>
      <w:r w:rsidR="00543BE6">
        <w:rPr>
          <w:rFonts w:ascii="Times New Roman" w:hAnsi="Times New Roman"/>
          <w:sz w:val="24"/>
        </w:rPr>
        <w:t xml:space="preserve"> </w:t>
      </w:r>
      <w:r w:rsidR="006769FD">
        <w:rPr>
          <w:rFonts w:ascii="Times New Roman" w:hAnsi="Times New Roman"/>
          <w:sz w:val="24"/>
        </w:rPr>
        <w:t xml:space="preserve">na vrchu Háj </w:t>
      </w:r>
      <w:r w:rsidR="00367F6B">
        <w:rPr>
          <w:rFonts w:ascii="Times New Roman" w:hAnsi="Times New Roman"/>
          <w:sz w:val="24"/>
        </w:rPr>
        <w:t xml:space="preserve">v Aši </w:t>
      </w:r>
      <w:r w:rsidR="00543BE6">
        <w:rPr>
          <w:rFonts w:ascii="Times New Roman" w:hAnsi="Times New Roman"/>
          <w:sz w:val="24"/>
        </w:rPr>
        <w:t>ná</w:t>
      </w:r>
      <w:r w:rsidRPr="008D401D">
        <w:rPr>
          <w:rFonts w:ascii="Times New Roman" w:hAnsi="Times New Roman"/>
          <w:sz w:val="24"/>
        </w:rPr>
        <w:t>sledujícím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>sobem</w:t>
      </w:r>
      <w:r w:rsidR="00367F6B">
        <w:rPr>
          <w:rFonts w:ascii="Times New Roman" w:hAnsi="Times New Roman"/>
          <w:sz w:val="24"/>
        </w:rPr>
        <w:t>:</w:t>
      </w:r>
    </w:p>
    <w:p w14:paraId="57F2EE39" w14:textId="15E0BBE9" w:rsidR="008D401D" w:rsidRPr="008D401D" w:rsidRDefault="00403DCA" w:rsidP="009E34AA">
      <w:pPr>
        <w:spacing w:before="90"/>
        <w:ind w:left="360" w:firstLine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D401D" w:rsidRPr="008D401D">
        <w:rPr>
          <w:rFonts w:ascii="Times New Roman" w:hAnsi="Times New Roman"/>
          <w:sz w:val="24"/>
        </w:rPr>
        <w:t>1)</w:t>
      </w:r>
      <w:r w:rsidR="008D401D" w:rsidRPr="008D401D">
        <w:rPr>
          <w:rFonts w:ascii="Times New Roman" w:hAnsi="Times New Roman"/>
          <w:sz w:val="24"/>
        </w:rPr>
        <w:tab/>
        <w:t xml:space="preserve">uvedení loga objednatele na </w:t>
      </w:r>
      <w:r w:rsidR="00367F6B">
        <w:rPr>
          <w:rFonts w:ascii="Times New Roman" w:hAnsi="Times New Roman"/>
          <w:sz w:val="24"/>
        </w:rPr>
        <w:t>LED obrazovce umístěné na pódiu</w:t>
      </w:r>
    </w:p>
    <w:p w14:paraId="1DA9DA53" w14:textId="77777777" w:rsidR="008D401D" w:rsidRPr="008D401D" w:rsidRDefault="008D401D" w:rsidP="009E34AA">
      <w:pPr>
        <w:ind w:left="360" w:firstLine="9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2)</w:t>
      </w:r>
      <w:r w:rsidRPr="008D401D">
        <w:rPr>
          <w:rFonts w:ascii="Times New Roman" w:hAnsi="Times New Roman"/>
          <w:sz w:val="24"/>
        </w:rPr>
        <w:tab/>
        <w:t>uvedení loga objednatele na plakátech akce</w:t>
      </w:r>
    </w:p>
    <w:p w14:paraId="18295EEC" w14:textId="77777777" w:rsidR="008D401D" w:rsidRPr="008D401D" w:rsidRDefault="00403DCA" w:rsidP="009E34AA">
      <w:pPr>
        <w:ind w:left="360" w:firstLine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D401D" w:rsidRPr="008D401D">
        <w:rPr>
          <w:rFonts w:ascii="Times New Roman" w:hAnsi="Times New Roman"/>
          <w:sz w:val="24"/>
        </w:rPr>
        <w:t>3)</w:t>
      </w:r>
      <w:r w:rsidR="008D401D" w:rsidRPr="008D401D">
        <w:rPr>
          <w:rFonts w:ascii="Times New Roman" w:hAnsi="Times New Roman"/>
          <w:sz w:val="24"/>
        </w:rPr>
        <w:tab/>
        <w:t>uvedení loga objednatele formou otišt</w:t>
      </w:r>
      <w:r w:rsidR="008D401D" w:rsidRPr="008D401D">
        <w:rPr>
          <w:rFonts w:ascii="Times New Roman" w:hAnsi="Times New Roman" w:hint="eastAsia"/>
          <w:sz w:val="24"/>
        </w:rPr>
        <w:t>ě</w:t>
      </w:r>
      <w:r w:rsidR="008D401D" w:rsidRPr="008D401D">
        <w:rPr>
          <w:rFonts w:ascii="Times New Roman" w:hAnsi="Times New Roman"/>
          <w:sz w:val="24"/>
        </w:rPr>
        <w:t>ného plakátu v Listech Ašska</w:t>
      </w:r>
    </w:p>
    <w:p w14:paraId="44BAEFBA" w14:textId="436B5042" w:rsidR="008D401D" w:rsidRDefault="00403DCA" w:rsidP="009E34AA">
      <w:pPr>
        <w:ind w:left="360" w:firstLine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="00BE6C40">
        <w:rPr>
          <w:rFonts w:ascii="Times New Roman" w:hAnsi="Times New Roman"/>
          <w:sz w:val="24"/>
        </w:rPr>
        <w:t>4</w:t>
      </w:r>
      <w:r w:rsidR="008D401D" w:rsidRPr="6BFE63E9">
        <w:rPr>
          <w:rFonts w:ascii="Times New Roman" w:hAnsi="Times New Roman"/>
          <w:sz w:val="24"/>
          <w:szCs w:val="24"/>
        </w:rPr>
        <w:t>)</w:t>
      </w:r>
      <w:r w:rsidR="008D401D">
        <w:tab/>
      </w:r>
      <w:r w:rsidR="008D401D" w:rsidRPr="6BFE63E9">
        <w:rPr>
          <w:rFonts w:ascii="Times New Roman" w:hAnsi="Times New Roman"/>
          <w:sz w:val="24"/>
          <w:szCs w:val="24"/>
        </w:rPr>
        <w:t>verbální prezentace moderátorem v pr</w:t>
      </w:r>
      <w:r w:rsidR="008D401D" w:rsidRPr="6BFE63E9">
        <w:rPr>
          <w:rFonts w:ascii="Times New Roman" w:hAnsi="Times New Roman" w:hint="eastAsia"/>
          <w:sz w:val="24"/>
          <w:szCs w:val="24"/>
        </w:rPr>
        <w:t>ů</w:t>
      </w:r>
      <w:r w:rsidR="008D401D" w:rsidRPr="6BFE63E9">
        <w:rPr>
          <w:rFonts w:ascii="Times New Roman" w:hAnsi="Times New Roman"/>
          <w:sz w:val="24"/>
          <w:szCs w:val="24"/>
        </w:rPr>
        <w:t>b</w:t>
      </w:r>
      <w:r w:rsidR="008D401D" w:rsidRPr="6BFE63E9">
        <w:rPr>
          <w:rFonts w:ascii="Times New Roman" w:hAnsi="Times New Roman" w:hint="eastAsia"/>
          <w:sz w:val="24"/>
          <w:szCs w:val="24"/>
        </w:rPr>
        <w:t>ě</w:t>
      </w:r>
      <w:r w:rsidR="008D401D" w:rsidRPr="6BFE63E9">
        <w:rPr>
          <w:rFonts w:ascii="Times New Roman" w:hAnsi="Times New Roman"/>
          <w:sz w:val="24"/>
          <w:szCs w:val="24"/>
        </w:rPr>
        <w:t>hu akce</w:t>
      </w:r>
    </w:p>
    <w:p w14:paraId="6F0BA261" w14:textId="529C9C64" w:rsidR="00BE6C40" w:rsidRPr="008D401D" w:rsidRDefault="00BE6C40" w:rsidP="009E34AA">
      <w:pPr>
        <w:ind w:left="360" w:firstLine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5) vyhrazený čas na pódiu v délce 8 min. pro osobu/osoby zastupující objednatele.</w:t>
      </w:r>
    </w:p>
    <w:p w14:paraId="07386BA6" w14:textId="35B2490A" w:rsidR="6BFE63E9" w:rsidRDefault="6BFE63E9" w:rsidP="6BFE63E9">
      <w:pPr>
        <w:ind w:left="360" w:firstLine="15"/>
        <w:rPr>
          <w:rFonts w:ascii="Times New Roman" w:hAnsi="Times New Roman"/>
          <w:sz w:val="24"/>
          <w:szCs w:val="24"/>
        </w:rPr>
      </w:pPr>
    </w:p>
    <w:p w14:paraId="528B88E3" w14:textId="77777777" w:rsidR="008D401D" w:rsidRPr="008D401D" w:rsidRDefault="008D401D" w:rsidP="00403DCA">
      <w:pPr>
        <w:spacing w:before="90"/>
        <w:jc w:val="both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Zn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 reklamy se m</w:t>
      </w:r>
      <w:r w:rsidRPr="008D401D">
        <w:rPr>
          <w:rFonts w:ascii="Times New Roman" w:hAnsi="Times New Roman" w:hint="eastAsia"/>
          <w:sz w:val="24"/>
        </w:rPr>
        <w:t>ůž</w:t>
      </w:r>
      <w:r w:rsidRPr="008D401D">
        <w:rPr>
          <w:rFonts w:ascii="Times New Roman" w:hAnsi="Times New Roman"/>
          <w:sz w:val="24"/>
        </w:rPr>
        <w:t>e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nit po dohod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obou smluvních stran dle aktuálních pot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eb/požadavk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 na míst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akce.</w:t>
      </w:r>
    </w:p>
    <w:p w14:paraId="4E0F4FE5" w14:textId="77777777" w:rsidR="008D401D" w:rsidRPr="008D401D" w:rsidRDefault="008D401D" w:rsidP="008D401D">
      <w:pPr>
        <w:rPr>
          <w:rFonts w:ascii="Times New Roman" w:hAnsi="Times New Roman"/>
          <w:sz w:val="24"/>
        </w:rPr>
      </w:pPr>
    </w:p>
    <w:p w14:paraId="3C78DF74" w14:textId="77777777" w:rsidR="008D401D" w:rsidRPr="00403DCA" w:rsidRDefault="008D401D" w:rsidP="00543BE6">
      <w:pPr>
        <w:spacing w:after="120"/>
        <w:jc w:val="center"/>
        <w:rPr>
          <w:rFonts w:ascii="Times New Roman" w:hAnsi="Times New Roman"/>
          <w:b/>
          <w:sz w:val="24"/>
        </w:rPr>
      </w:pPr>
      <w:r w:rsidRPr="00403DCA">
        <w:rPr>
          <w:rFonts w:ascii="Times New Roman" w:hAnsi="Times New Roman"/>
          <w:b/>
          <w:sz w:val="24"/>
        </w:rPr>
        <w:t>IV.</w:t>
      </w:r>
      <w:r w:rsidRPr="00403DCA">
        <w:rPr>
          <w:rFonts w:ascii="Times New Roman" w:hAnsi="Times New Roman"/>
          <w:b/>
          <w:sz w:val="24"/>
        </w:rPr>
        <w:tab/>
        <w:t>Doba uvedení reklamy</w:t>
      </w:r>
    </w:p>
    <w:p w14:paraId="04214820" w14:textId="281A5E08" w:rsidR="008D401D" w:rsidRPr="008D401D" w:rsidRDefault="008D401D" w:rsidP="00403DCA">
      <w:pPr>
        <w:spacing w:before="90"/>
        <w:ind w:left="720" w:hanging="720"/>
        <w:rPr>
          <w:rFonts w:ascii="Times New Roman" w:hAnsi="Times New Roman"/>
          <w:sz w:val="24"/>
        </w:rPr>
      </w:pPr>
      <w:r w:rsidRPr="00403DCA">
        <w:rPr>
          <w:rFonts w:ascii="Times New Roman" w:hAnsi="Times New Roman"/>
          <w:b/>
          <w:sz w:val="24"/>
        </w:rPr>
        <w:t>A.</w:t>
      </w:r>
      <w:r w:rsidRPr="008D401D">
        <w:rPr>
          <w:rFonts w:ascii="Times New Roman" w:hAnsi="Times New Roman"/>
          <w:sz w:val="24"/>
        </w:rPr>
        <w:tab/>
        <w:t xml:space="preserve">Obstaravatel se zavazuje splnit ustanovení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l. III. této smlouvy v pr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>b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hu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síce </w:t>
      </w:r>
      <w:r w:rsidR="006E0398">
        <w:rPr>
          <w:rFonts w:ascii="Times New Roman" w:hAnsi="Times New Roman"/>
          <w:sz w:val="24"/>
        </w:rPr>
        <w:t>srpna 202</w:t>
      </w:r>
      <w:r w:rsidR="00367F6B">
        <w:rPr>
          <w:rFonts w:ascii="Times New Roman" w:hAnsi="Times New Roman"/>
          <w:sz w:val="24"/>
        </w:rPr>
        <w:t>5</w:t>
      </w:r>
      <w:r w:rsidRPr="008D401D">
        <w:rPr>
          <w:rFonts w:ascii="Times New Roman" w:hAnsi="Times New Roman"/>
          <w:sz w:val="24"/>
        </w:rPr>
        <w:t>.</w:t>
      </w:r>
    </w:p>
    <w:p w14:paraId="0BD8A515" w14:textId="77777777" w:rsidR="008D401D" w:rsidRPr="008D401D" w:rsidRDefault="008D401D" w:rsidP="00403DCA">
      <w:pPr>
        <w:spacing w:before="90"/>
        <w:ind w:left="720" w:hanging="720"/>
        <w:rPr>
          <w:rFonts w:ascii="Times New Roman" w:hAnsi="Times New Roman"/>
          <w:sz w:val="24"/>
        </w:rPr>
      </w:pPr>
      <w:r w:rsidRPr="00403DCA">
        <w:rPr>
          <w:rFonts w:ascii="Times New Roman" w:hAnsi="Times New Roman"/>
          <w:b/>
          <w:sz w:val="24"/>
        </w:rPr>
        <w:t>B.</w:t>
      </w:r>
      <w:r w:rsidRPr="008D401D">
        <w:rPr>
          <w:rFonts w:ascii="Times New Roman" w:hAnsi="Times New Roman"/>
          <w:sz w:val="24"/>
        </w:rPr>
        <w:tab/>
        <w:t>V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pad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, že se akce neuskute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 xml:space="preserve">ní nebo obstaravatel nesplní všechny své povinnosti dle této smlouvy, vrátí objednateli cenu reklamy nebo její alikvotní </w:t>
      </w:r>
      <w:r w:rsidRPr="008D401D">
        <w:rPr>
          <w:rFonts w:ascii="Times New Roman" w:hAnsi="Times New Roman" w:hint="eastAsia"/>
          <w:sz w:val="24"/>
        </w:rPr>
        <w:t>čá</w:t>
      </w:r>
      <w:r w:rsidRPr="008D401D">
        <w:rPr>
          <w:rFonts w:ascii="Times New Roman" w:hAnsi="Times New Roman"/>
          <w:sz w:val="24"/>
        </w:rPr>
        <w:t>st nejpozd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ji do 30 dn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 od písemné výzvy objednatele.</w:t>
      </w:r>
    </w:p>
    <w:p w14:paraId="1141C59D" w14:textId="77777777" w:rsidR="008D401D" w:rsidRPr="008D401D" w:rsidRDefault="008D401D" w:rsidP="008D401D">
      <w:pPr>
        <w:rPr>
          <w:rFonts w:ascii="Times New Roman" w:hAnsi="Times New Roman"/>
          <w:sz w:val="24"/>
        </w:rPr>
      </w:pPr>
    </w:p>
    <w:p w14:paraId="2346C73E" w14:textId="77777777" w:rsidR="008D401D" w:rsidRPr="00403DCA" w:rsidRDefault="008D401D" w:rsidP="00543BE6">
      <w:pPr>
        <w:spacing w:after="120"/>
        <w:jc w:val="center"/>
        <w:rPr>
          <w:rFonts w:ascii="Times New Roman" w:hAnsi="Times New Roman"/>
          <w:b/>
          <w:sz w:val="24"/>
        </w:rPr>
      </w:pPr>
      <w:r w:rsidRPr="00403DCA">
        <w:rPr>
          <w:rFonts w:ascii="Times New Roman" w:hAnsi="Times New Roman"/>
          <w:b/>
          <w:sz w:val="24"/>
        </w:rPr>
        <w:t>V.</w:t>
      </w:r>
      <w:r w:rsidRPr="00403DCA">
        <w:rPr>
          <w:rFonts w:ascii="Times New Roman" w:hAnsi="Times New Roman"/>
          <w:b/>
          <w:sz w:val="24"/>
        </w:rPr>
        <w:tab/>
        <w:t>Práva a povinnosti smluvních stran</w:t>
      </w:r>
    </w:p>
    <w:p w14:paraId="6D5659A1" w14:textId="77777777" w:rsidR="008D401D" w:rsidRPr="008D401D" w:rsidRDefault="008D401D" w:rsidP="009E34AA">
      <w:pPr>
        <w:spacing w:before="90"/>
        <w:rPr>
          <w:rFonts w:ascii="Times New Roman" w:hAnsi="Times New Roman"/>
          <w:sz w:val="24"/>
        </w:rPr>
      </w:pPr>
      <w:r w:rsidRPr="009E34AA">
        <w:rPr>
          <w:rFonts w:ascii="Times New Roman" w:hAnsi="Times New Roman"/>
          <w:b/>
          <w:sz w:val="24"/>
        </w:rPr>
        <w:t>A.</w:t>
      </w:r>
      <w:r w:rsidRPr="008D401D">
        <w:rPr>
          <w:rFonts w:ascii="Times New Roman" w:hAnsi="Times New Roman"/>
          <w:sz w:val="24"/>
        </w:rPr>
        <w:t xml:space="preserve"> </w:t>
      </w:r>
      <w:r w:rsidR="009E34AA">
        <w:rPr>
          <w:rFonts w:ascii="Times New Roman" w:hAnsi="Times New Roman"/>
          <w:sz w:val="24"/>
        </w:rPr>
        <w:t xml:space="preserve">       </w:t>
      </w:r>
      <w:r w:rsidRPr="008D401D">
        <w:rPr>
          <w:rFonts w:ascii="Times New Roman" w:hAnsi="Times New Roman"/>
          <w:sz w:val="24"/>
        </w:rPr>
        <w:t>Obstaravatel je povinen:</w:t>
      </w:r>
    </w:p>
    <w:p w14:paraId="24B979F7" w14:textId="77777777" w:rsidR="008D401D" w:rsidRPr="008D401D" w:rsidRDefault="008D401D" w:rsidP="00AC04E0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zajistit objednateli reklamu jeho obchodního jména, a to v rozsahu a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>sobem stanoveným touto smlouvou</w:t>
      </w:r>
    </w:p>
    <w:p w14:paraId="7A88B199" w14:textId="77777777" w:rsidR="008D401D" w:rsidRPr="008D401D" w:rsidRDefault="008D401D" w:rsidP="00AC04E0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 w:hint="eastAsia"/>
          <w:sz w:val="24"/>
        </w:rPr>
        <w:t>řá</w:t>
      </w:r>
      <w:r w:rsidRPr="008D401D">
        <w:rPr>
          <w:rFonts w:ascii="Times New Roman" w:hAnsi="Times New Roman"/>
          <w:sz w:val="24"/>
        </w:rPr>
        <w:t>dn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dle svých nejlepších schopností a zkušeností rozši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 xml:space="preserve">ovat dobré jméno objednatele </w:t>
      </w:r>
    </w:p>
    <w:p w14:paraId="6912359D" w14:textId="77777777" w:rsidR="00B0057A" w:rsidRDefault="008D401D" w:rsidP="00AC04E0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informovat objednatele o všech podstatných okolnostech, které mohou ovlivnit rozhodování objednatele ohledn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zn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 reklamy, jejího zve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ejn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 a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sobu uvedení </w:t>
      </w:r>
    </w:p>
    <w:p w14:paraId="7A9FABC3" w14:textId="77777777" w:rsidR="008D401D" w:rsidRPr="008D401D" w:rsidRDefault="008D401D" w:rsidP="00AC04E0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 xml:space="preserve">- </w:t>
      </w:r>
      <w:r w:rsidR="00B0057A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/>
          <w:sz w:val="24"/>
        </w:rPr>
        <w:t>v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pad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porušení svých povinností a zavin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ného jednání nahradit objednateli jemu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sobenou majetkovou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i jinou škodu</w:t>
      </w:r>
    </w:p>
    <w:p w14:paraId="5A8D4EF9" w14:textId="77777777" w:rsidR="008D401D" w:rsidRPr="008D401D" w:rsidRDefault="008D401D" w:rsidP="00AC04E0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doru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it objednateli reklamní materiály a fotodokumentaci dokládající pln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 dle této smlouvy nejpozd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ji do 1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síce po skon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ení akce</w:t>
      </w:r>
    </w:p>
    <w:p w14:paraId="7A1B9F77" w14:textId="77777777" w:rsidR="008D401D" w:rsidRPr="008D401D" w:rsidRDefault="008D401D" w:rsidP="00AC04E0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dit se ustanoveními této smlouvy a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slušnými právními normami.</w:t>
      </w:r>
    </w:p>
    <w:p w14:paraId="10C17F7C" w14:textId="77777777" w:rsidR="008D401D" w:rsidRPr="008D401D" w:rsidRDefault="008D401D" w:rsidP="009E34AA">
      <w:pPr>
        <w:spacing w:before="90"/>
        <w:rPr>
          <w:rFonts w:ascii="Times New Roman" w:hAnsi="Times New Roman"/>
          <w:sz w:val="24"/>
        </w:rPr>
      </w:pPr>
      <w:r w:rsidRPr="009E34AA">
        <w:rPr>
          <w:rFonts w:ascii="Times New Roman" w:hAnsi="Times New Roman"/>
          <w:b/>
          <w:sz w:val="24"/>
        </w:rPr>
        <w:t>B.</w:t>
      </w:r>
      <w:r w:rsidRPr="008D401D">
        <w:rPr>
          <w:rFonts w:ascii="Times New Roman" w:hAnsi="Times New Roman"/>
          <w:sz w:val="24"/>
        </w:rPr>
        <w:tab/>
        <w:t>Obstaravatel je oprávn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n:</w:t>
      </w:r>
    </w:p>
    <w:p w14:paraId="6A447736" w14:textId="77777777" w:rsidR="008D401D" w:rsidRPr="008D401D" w:rsidRDefault="008D401D" w:rsidP="00AC04E0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 xml:space="preserve">požadovat zaplacení úplaty objednatelem </w:t>
      </w:r>
    </w:p>
    <w:p w14:paraId="5F9E312D" w14:textId="77777777" w:rsidR="008D401D" w:rsidRPr="008D401D" w:rsidRDefault="008D401D" w:rsidP="00AC04E0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požadovat 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edání podklad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 a jiných návrh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 reklamy</w:t>
      </w:r>
    </w:p>
    <w:p w14:paraId="52D16E07" w14:textId="77777777" w:rsidR="008D401D" w:rsidRPr="008D401D" w:rsidRDefault="008D401D" w:rsidP="00AC04E0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 xml:space="preserve">požadovat informace nezbytné k </w:t>
      </w:r>
      <w:r w:rsidRPr="008D401D">
        <w:rPr>
          <w:rFonts w:ascii="Times New Roman" w:hAnsi="Times New Roman" w:hint="eastAsia"/>
          <w:sz w:val="24"/>
        </w:rPr>
        <w:t>řá</w:t>
      </w:r>
      <w:r w:rsidRPr="008D401D">
        <w:rPr>
          <w:rFonts w:ascii="Times New Roman" w:hAnsi="Times New Roman"/>
          <w:sz w:val="24"/>
        </w:rPr>
        <w:t>dnému provedení reklamy.</w:t>
      </w:r>
    </w:p>
    <w:p w14:paraId="4776E4D9" w14:textId="77777777" w:rsidR="008D401D" w:rsidRPr="008D401D" w:rsidRDefault="008D401D" w:rsidP="009E34AA">
      <w:pPr>
        <w:spacing w:before="90"/>
        <w:rPr>
          <w:rFonts w:ascii="Times New Roman" w:hAnsi="Times New Roman"/>
          <w:sz w:val="24"/>
        </w:rPr>
      </w:pPr>
      <w:r w:rsidRPr="0005301A">
        <w:rPr>
          <w:rFonts w:ascii="Times New Roman" w:hAnsi="Times New Roman"/>
          <w:b/>
          <w:sz w:val="24"/>
        </w:rPr>
        <w:t>C.</w:t>
      </w:r>
      <w:r w:rsidRPr="008D401D">
        <w:rPr>
          <w:rFonts w:ascii="Times New Roman" w:hAnsi="Times New Roman"/>
          <w:sz w:val="24"/>
        </w:rPr>
        <w:tab/>
        <w:t>Objednatel je povinen:</w:t>
      </w:r>
    </w:p>
    <w:p w14:paraId="37363EA9" w14:textId="77777777" w:rsidR="008D401D" w:rsidRPr="008D401D" w:rsidRDefault="008D401D" w:rsidP="00684B5C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 w:hint="eastAsia"/>
          <w:sz w:val="24"/>
        </w:rPr>
        <w:t>řá</w:t>
      </w:r>
      <w:r w:rsidRPr="008D401D">
        <w:rPr>
          <w:rFonts w:ascii="Times New Roman" w:hAnsi="Times New Roman"/>
          <w:sz w:val="24"/>
        </w:rPr>
        <w:t>dn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a v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as poskytnout finan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ní odm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nu za obstarání reklamy v rámci </w:t>
      </w:r>
      <w:r w:rsidR="00E27993">
        <w:rPr>
          <w:rFonts w:ascii="Times New Roman" w:hAnsi="Times New Roman"/>
          <w:sz w:val="24"/>
        </w:rPr>
        <w:t xml:space="preserve">akce – koncertu </w:t>
      </w:r>
      <w:r w:rsidRPr="008D401D">
        <w:rPr>
          <w:rFonts w:ascii="Times New Roman" w:hAnsi="Times New Roman"/>
          <w:sz w:val="24"/>
        </w:rPr>
        <w:t xml:space="preserve">dle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l. VI této smlouvy</w:t>
      </w:r>
    </w:p>
    <w:p w14:paraId="370EAD77" w14:textId="77777777" w:rsidR="008D401D" w:rsidRPr="008D401D" w:rsidRDefault="008D401D" w:rsidP="00684B5C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 xml:space="preserve">nahradit obstaravateli majetkovou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i jinou škodu, kterou mu svým zavin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ným jednáním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>sobí</w:t>
      </w:r>
    </w:p>
    <w:p w14:paraId="4921806D" w14:textId="77777777" w:rsidR="008D401D" w:rsidRPr="008D401D" w:rsidRDefault="008D401D" w:rsidP="00684B5C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lastRenderedPageBreak/>
        <w:t>-</w:t>
      </w:r>
      <w:r w:rsidRPr="008D401D">
        <w:rPr>
          <w:rFonts w:ascii="Times New Roman" w:hAnsi="Times New Roman"/>
          <w:sz w:val="24"/>
        </w:rPr>
        <w:tab/>
        <w:t>poskytnout obstaravateli nezbytné informace, podklady a návrhy reklamy, jež má být objednateli u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in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na</w:t>
      </w:r>
    </w:p>
    <w:p w14:paraId="2548B967" w14:textId="77777777" w:rsidR="008D401D" w:rsidRPr="008D401D" w:rsidRDefault="008D401D" w:rsidP="00684B5C">
      <w:pPr>
        <w:spacing w:before="90"/>
        <w:ind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dit se ustanoveními této smlouvy a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slušnými právními normami.</w:t>
      </w:r>
    </w:p>
    <w:p w14:paraId="71FD7C28" w14:textId="77777777" w:rsidR="008D401D" w:rsidRPr="008D401D" w:rsidRDefault="008D401D" w:rsidP="0005301A">
      <w:pPr>
        <w:spacing w:before="90"/>
        <w:rPr>
          <w:rFonts w:ascii="Times New Roman" w:hAnsi="Times New Roman"/>
          <w:sz w:val="24"/>
        </w:rPr>
      </w:pPr>
      <w:r w:rsidRPr="0005301A">
        <w:rPr>
          <w:rFonts w:ascii="Times New Roman" w:hAnsi="Times New Roman"/>
          <w:b/>
          <w:sz w:val="24"/>
        </w:rPr>
        <w:t>D.</w:t>
      </w:r>
      <w:r w:rsidRPr="008D401D">
        <w:rPr>
          <w:rFonts w:ascii="Times New Roman" w:hAnsi="Times New Roman"/>
          <w:sz w:val="24"/>
        </w:rPr>
        <w:tab/>
        <w:t>Objednatel je oprávn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n:</w:t>
      </w:r>
    </w:p>
    <w:p w14:paraId="2490FF46" w14:textId="77777777" w:rsidR="008D401D" w:rsidRPr="008D401D" w:rsidRDefault="008D401D" w:rsidP="0005301A">
      <w:pPr>
        <w:spacing w:before="90"/>
        <w:ind w:leftChars="180"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požadovat provedení reklamy v rozsahu uvedeném v této smlouv</w:t>
      </w:r>
      <w:r w:rsidRPr="008D401D">
        <w:rPr>
          <w:rFonts w:ascii="Times New Roman" w:hAnsi="Times New Roman" w:hint="eastAsia"/>
          <w:sz w:val="24"/>
        </w:rPr>
        <w:t>ě</w:t>
      </w:r>
    </w:p>
    <w:p w14:paraId="699DD3E7" w14:textId="77777777" w:rsidR="008D401D" w:rsidRPr="008D401D" w:rsidRDefault="008D401D" w:rsidP="0005301A">
      <w:pPr>
        <w:spacing w:before="90"/>
        <w:ind w:leftChars="180" w:left="72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požadovat po obstaravateli nezbytné informace, které mohou ovlivnit rozhodnutí objednatele o zn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 reklamy, jejím rozsahu a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>sobu zve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ejn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ní.</w:t>
      </w:r>
    </w:p>
    <w:p w14:paraId="66D73CF3" w14:textId="77777777" w:rsidR="008D401D" w:rsidRPr="008D401D" w:rsidRDefault="008D401D" w:rsidP="008D401D">
      <w:pPr>
        <w:rPr>
          <w:rFonts w:ascii="Times New Roman" w:hAnsi="Times New Roman"/>
          <w:sz w:val="24"/>
        </w:rPr>
      </w:pPr>
    </w:p>
    <w:p w14:paraId="6A4A3607" w14:textId="77777777" w:rsidR="008D401D" w:rsidRPr="0005301A" w:rsidRDefault="008D401D" w:rsidP="00543BE6">
      <w:pPr>
        <w:spacing w:after="120"/>
        <w:jc w:val="center"/>
        <w:rPr>
          <w:rFonts w:ascii="Times New Roman" w:hAnsi="Times New Roman"/>
          <w:b/>
          <w:sz w:val="24"/>
        </w:rPr>
      </w:pPr>
      <w:r w:rsidRPr="0005301A">
        <w:rPr>
          <w:rFonts w:ascii="Times New Roman" w:hAnsi="Times New Roman"/>
          <w:b/>
          <w:sz w:val="24"/>
        </w:rPr>
        <w:t>VI.</w:t>
      </w:r>
      <w:r w:rsidRPr="0005301A">
        <w:rPr>
          <w:rFonts w:ascii="Times New Roman" w:hAnsi="Times New Roman"/>
          <w:b/>
          <w:sz w:val="24"/>
        </w:rPr>
        <w:tab/>
        <w:t>Odm</w:t>
      </w:r>
      <w:r w:rsidRPr="0005301A">
        <w:rPr>
          <w:rFonts w:ascii="Times New Roman" w:hAnsi="Times New Roman" w:hint="eastAsia"/>
          <w:b/>
          <w:sz w:val="24"/>
        </w:rPr>
        <w:t>ě</w:t>
      </w:r>
      <w:r w:rsidRPr="0005301A">
        <w:rPr>
          <w:rFonts w:ascii="Times New Roman" w:hAnsi="Times New Roman"/>
          <w:b/>
          <w:sz w:val="24"/>
        </w:rPr>
        <w:t>na obstaravatele</w:t>
      </w:r>
    </w:p>
    <w:p w14:paraId="3C079F22" w14:textId="13992813" w:rsidR="008D401D" w:rsidRPr="008D401D" w:rsidRDefault="008D401D" w:rsidP="00AC04E0">
      <w:pPr>
        <w:spacing w:before="9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Objednatel se zavazuje poskytnout obstaravateli finan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ní odm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nu za obstarání reklamy v</w:t>
      </w:r>
      <w:r w:rsidR="00E27993">
        <w:rPr>
          <w:rFonts w:ascii="Times New Roman" w:hAnsi="Times New Roman"/>
          <w:sz w:val="24"/>
        </w:rPr>
        <w:t> </w:t>
      </w:r>
      <w:r w:rsidRPr="008D401D">
        <w:rPr>
          <w:rFonts w:ascii="Times New Roman" w:hAnsi="Times New Roman"/>
          <w:sz w:val="24"/>
        </w:rPr>
        <w:t>rámci</w:t>
      </w:r>
      <w:r w:rsidR="00E27993">
        <w:rPr>
          <w:rFonts w:ascii="Times New Roman" w:hAnsi="Times New Roman"/>
          <w:sz w:val="24"/>
        </w:rPr>
        <w:t xml:space="preserve"> akce </w:t>
      </w:r>
      <w:r w:rsidR="00A06793">
        <w:rPr>
          <w:rFonts w:ascii="Times New Roman" w:hAnsi="Times New Roman"/>
          <w:sz w:val="24"/>
        </w:rPr>
        <w:t xml:space="preserve">Ašské letní slavnosti 2025 </w:t>
      </w:r>
      <w:r w:rsidRPr="008D401D">
        <w:rPr>
          <w:rFonts w:ascii="Times New Roman" w:hAnsi="Times New Roman"/>
          <w:sz w:val="24"/>
        </w:rPr>
        <w:t xml:space="preserve">ve výši </w:t>
      </w:r>
      <w:r w:rsidR="00543BE6">
        <w:rPr>
          <w:rFonts w:ascii="Times New Roman" w:hAnsi="Times New Roman"/>
          <w:sz w:val="24"/>
        </w:rPr>
        <w:t>200</w:t>
      </w:r>
      <w:r w:rsidR="00161C35">
        <w:rPr>
          <w:rFonts w:ascii="Times New Roman" w:hAnsi="Times New Roman"/>
          <w:sz w:val="24"/>
        </w:rPr>
        <w:t xml:space="preserve"> </w:t>
      </w:r>
      <w:r w:rsidRPr="008D401D">
        <w:rPr>
          <w:rFonts w:ascii="Times New Roman" w:hAnsi="Times New Roman"/>
          <w:sz w:val="24"/>
        </w:rPr>
        <w:t>000 K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 xml:space="preserve"> bez DPH (slovy: </w:t>
      </w:r>
      <w:r w:rsidR="00543BE6">
        <w:rPr>
          <w:rFonts w:ascii="Times New Roman" w:hAnsi="Times New Roman"/>
          <w:sz w:val="24"/>
        </w:rPr>
        <w:t>dvě stě</w:t>
      </w:r>
      <w:r w:rsidRPr="008D401D">
        <w:rPr>
          <w:rFonts w:ascii="Times New Roman" w:hAnsi="Times New Roman"/>
          <w:sz w:val="24"/>
        </w:rPr>
        <w:t xml:space="preserve"> sto tisíc korun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eských).</w:t>
      </w:r>
    </w:p>
    <w:p w14:paraId="0B70A71C" w14:textId="77777777" w:rsidR="008D401D" w:rsidRPr="008D401D" w:rsidRDefault="008D401D" w:rsidP="0056225E">
      <w:pPr>
        <w:spacing w:before="9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Platba bude provedena bankovním 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evodem na ú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et obstaravatele uvedený v da</w:t>
      </w:r>
      <w:r w:rsidRPr="008D401D">
        <w:rPr>
          <w:rFonts w:ascii="Times New Roman" w:hAnsi="Times New Roman" w:hint="eastAsia"/>
          <w:sz w:val="24"/>
        </w:rPr>
        <w:t>ň</w:t>
      </w:r>
      <w:r w:rsidRPr="008D401D">
        <w:rPr>
          <w:rFonts w:ascii="Times New Roman" w:hAnsi="Times New Roman"/>
          <w:sz w:val="24"/>
        </w:rPr>
        <w:t xml:space="preserve">ovém </w:t>
      </w:r>
      <w:proofErr w:type="gramStart"/>
      <w:r w:rsidRPr="008D401D">
        <w:rPr>
          <w:rFonts w:ascii="Times New Roman" w:hAnsi="Times New Roman"/>
          <w:sz w:val="24"/>
        </w:rPr>
        <w:t>dokladu - faktu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</w:t>
      </w:r>
      <w:proofErr w:type="gramEnd"/>
      <w:r w:rsidRPr="008D401D">
        <w:rPr>
          <w:rFonts w:ascii="Times New Roman" w:hAnsi="Times New Roman"/>
          <w:sz w:val="24"/>
        </w:rPr>
        <w:t xml:space="preserve"> - vystavené obstaravatelem ke dni podpisu smlouvy (toto datum je rovn</w:t>
      </w:r>
      <w:r w:rsidRPr="008D401D">
        <w:rPr>
          <w:rFonts w:ascii="Times New Roman" w:hAnsi="Times New Roman" w:hint="eastAsia"/>
          <w:sz w:val="24"/>
        </w:rPr>
        <w:t>ěž</w:t>
      </w:r>
      <w:r w:rsidRPr="008D401D">
        <w:rPr>
          <w:rFonts w:ascii="Times New Roman" w:hAnsi="Times New Roman"/>
          <w:sz w:val="24"/>
        </w:rPr>
        <w:t xml:space="preserve"> DUZP). Splatnost da</w:t>
      </w:r>
      <w:r w:rsidRPr="008D401D">
        <w:rPr>
          <w:rFonts w:ascii="Times New Roman" w:hAnsi="Times New Roman" w:hint="eastAsia"/>
          <w:sz w:val="24"/>
        </w:rPr>
        <w:t>ň</w:t>
      </w:r>
      <w:r w:rsidRPr="008D401D">
        <w:rPr>
          <w:rFonts w:ascii="Times New Roman" w:hAnsi="Times New Roman"/>
          <w:sz w:val="24"/>
        </w:rPr>
        <w:t>ového dokladu je 30 dn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 ode dne jeho doru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ení na adresu objednatele pro doru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ování.</w:t>
      </w:r>
    </w:p>
    <w:p w14:paraId="7BC782C8" w14:textId="77777777" w:rsidR="008D401D" w:rsidRPr="008D401D" w:rsidRDefault="008D401D" w:rsidP="0056225E">
      <w:pPr>
        <w:spacing w:before="9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 xml:space="preserve">Objednatel (dle ustanovení § 26 odst. 3 zákona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. 235/2004 Sb. o dani z 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idané hodnoty) ud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luje souhlas s elektronickým zasíláním da</w:t>
      </w:r>
      <w:r w:rsidRPr="008D401D">
        <w:rPr>
          <w:rFonts w:ascii="Times New Roman" w:hAnsi="Times New Roman" w:hint="eastAsia"/>
          <w:sz w:val="24"/>
        </w:rPr>
        <w:t>ň</w:t>
      </w:r>
      <w:r w:rsidRPr="008D401D">
        <w:rPr>
          <w:rFonts w:ascii="Times New Roman" w:hAnsi="Times New Roman"/>
          <w:sz w:val="24"/>
        </w:rPr>
        <w:t>ových doklad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 (faktur) na adresu chevak@chevak.cz.</w:t>
      </w:r>
    </w:p>
    <w:p w14:paraId="2FF139E7" w14:textId="77777777" w:rsidR="008D401D" w:rsidRPr="008D401D" w:rsidRDefault="008D401D" w:rsidP="008D401D">
      <w:pPr>
        <w:rPr>
          <w:rFonts w:ascii="Times New Roman" w:hAnsi="Times New Roman"/>
          <w:sz w:val="24"/>
        </w:rPr>
      </w:pPr>
    </w:p>
    <w:p w14:paraId="54472783" w14:textId="77777777" w:rsidR="008D401D" w:rsidRPr="00AC04E0" w:rsidRDefault="008D401D" w:rsidP="00543BE6">
      <w:pPr>
        <w:spacing w:after="120"/>
        <w:jc w:val="center"/>
        <w:rPr>
          <w:rFonts w:ascii="Times New Roman" w:hAnsi="Times New Roman"/>
          <w:b/>
          <w:sz w:val="24"/>
        </w:rPr>
      </w:pPr>
      <w:r w:rsidRPr="00AC04E0">
        <w:rPr>
          <w:rFonts w:ascii="Times New Roman" w:hAnsi="Times New Roman"/>
          <w:b/>
          <w:sz w:val="24"/>
        </w:rPr>
        <w:t>VII.</w:t>
      </w:r>
      <w:r w:rsidRPr="00AC04E0">
        <w:rPr>
          <w:rFonts w:ascii="Times New Roman" w:hAnsi="Times New Roman"/>
          <w:b/>
          <w:sz w:val="24"/>
        </w:rPr>
        <w:tab/>
        <w:t>Zánik smluvního vztahu</w:t>
      </w:r>
    </w:p>
    <w:p w14:paraId="48C3A933" w14:textId="77777777" w:rsidR="008D401D" w:rsidRPr="008D401D" w:rsidRDefault="008D401D" w:rsidP="00AC04E0">
      <w:pPr>
        <w:spacing w:before="90"/>
        <w:rPr>
          <w:rFonts w:ascii="Times New Roman" w:hAnsi="Times New Roman"/>
          <w:sz w:val="24"/>
        </w:rPr>
      </w:pPr>
      <w:r w:rsidRPr="00AC04E0">
        <w:rPr>
          <w:rFonts w:ascii="Times New Roman" w:hAnsi="Times New Roman"/>
          <w:b/>
          <w:sz w:val="24"/>
        </w:rPr>
        <w:t>A.</w:t>
      </w:r>
      <w:r w:rsidRPr="008D401D">
        <w:rPr>
          <w:rFonts w:ascii="Times New Roman" w:hAnsi="Times New Roman"/>
          <w:sz w:val="24"/>
        </w:rPr>
        <w:tab/>
        <w:t>Smluvní vztah zaniká uplynutím doby, na níž je smlouva uzav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ena.</w:t>
      </w:r>
    </w:p>
    <w:p w14:paraId="153EF6DA" w14:textId="77777777" w:rsidR="008D401D" w:rsidRPr="008D401D" w:rsidRDefault="008D401D" w:rsidP="00684B5C">
      <w:pPr>
        <w:spacing w:before="90"/>
        <w:ind w:left="720" w:hanging="720"/>
        <w:rPr>
          <w:rFonts w:ascii="Times New Roman" w:hAnsi="Times New Roman"/>
          <w:sz w:val="24"/>
        </w:rPr>
      </w:pPr>
      <w:r w:rsidRPr="00AC04E0">
        <w:rPr>
          <w:rFonts w:ascii="Times New Roman" w:hAnsi="Times New Roman"/>
          <w:b/>
          <w:sz w:val="24"/>
        </w:rPr>
        <w:t>B.</w:t>
      </w:r>
      <w:r w:rsidRPr="008D401D">
        <w:rPr>
          <w:rFonts w:ascii="Times New Roman" w:hAnsi="Times New Roman"/>
          <w:sz w:val="24"/>
        </w:rPr>
        <w:tab/>
        <w:t>Smluvní vztah zaniká jednostrannou výpov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dí 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které ze smluvních stran, a to uplynutím výpov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dní doby, která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iní jeden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síc a po</w:t>
      </w:r>
      <w:r w:rsidRPr="008D401D">
        <w:rPr>
          <w:rFonts w:ascii="Times New Roman" w:hAnsi="Times New Roman" w:hint="eastAsia"/>
          <w:sz w:val="24"/>
        </w:rPr>
        <w:t>čí</w:t>
      </w:r>
      <w:r w:rsidRPr="008D401D">
        <w:rPr>
          <w:rFonts w:ascii="Times New Roman" w:hAnsi="Times New Roman"/>
          <w:sz w:val="24"/>
        </w:rPr>
        <w:t>ná b</w:t>
      </w:r>
      <w:r w:rsidRPr="008D401D">
        <w:rPr>
          <w:rFonts w:ascii="Times New Roman" w:hAnsi="Times New Roman" w:hint="eastAsia"/>
          <w:sz w:val="24"/>
        </w:rPr>
        <w:t>ěž</w:t>
      </w:r>
      <w:r w:rsidRPr="008D401D">
        <w:rPr>
          <w:rFonts w:ascii="Times New Roman" w:hAnsi="Times New Roman"/>
          <w:sz w:val="24"/>
        </w:rPr>
        <w:t>et prvního dne v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síci následujícím po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síci, v 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mž byla druhé smluvní stran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výpov</w:t>
      </w:r>
      <w:r w:rsidRPr="008D401D">
        <w:rPr>
          <w:rFonts w:ascii="Times New Roman" w:hAnsi="Times New Roman" w:hint="eastAsia"/>
          <w:sz w:val="24"/>
        </w:rPr>
        <w:t>ěď</w:t>
      </w:r>
      <w:r w:rsidRPr="008D401D">
        <w:rPr>
          <w:rFonts w:ascii="Times New Roman" w:hAnsi="Times New Roman"/>
          <w:sz w:val="24"/>
        </w:rPr>
        <w:t xml:space="preserve"> doru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ena.</w:t>
      </w:r>
    </w:p>
    <w:p w14:paraId="2B90BD32" w14:textId="77777777" w:rsidR="008D401D" w:rsidRPr="008D401D" w:rsidRDefault="008D401D" w:rsidP="00684B5C">
      <w:pPr>
        <w:spacing w:before="9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ab/>
        <w:t>Smlouvu lze obstaravatelem jednostrann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vypov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t jen v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pad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, že:</w:t>
      </w:r>
    </w:p>
    <w:p w14:paraId="6AB70340" w14:textId="77777777" w:rsidR="008D401D" w:rsidRPr="008D401D" w:rsidRDefault="008D401D" w:rsidP="00684B5C">
      <w:pPr>
        <w:spacing w:before="90"/>
        <w:ind w:leftChars="360" w:left="108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objednatel do 1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síce od data splatnosti odm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ny tuto nepoukáže na bankovní ú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et obstaravatele</w:t>
      </w:r>
    </w:p>
    <w:p w14:paraId="0A049129" w14:textId="77777777" w:rsidR="008D401D" w:rsidRPr="008D401D" w:rsidRDefault="008D401D" w:rsidP="00684B5C">
      <w:pPr>
        <w:spacing w:before="90"/>
        <w:ind w:leftChars="360" w:left="108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objednatel zvláš</w:t>
      </w:r>
      <w:r w:rsidRPr="008D401D">
        <w:rPr>
          <w:rFonts w:ascii="Times New Roman" w:hAnsi="Times New Roman" w:hint="eastAsia"/>
          <w:sz w:val="24"/>
        </w:rPr>
        <w:t>ť</w:t>
      </w:r>
      <w:r w:rsidRPr="008D401D">
        <w:rPr>
          <w:rFonts w:ascii="Times New Roman" w:hAnsi="Times New Roman"/>
          <w:sz w:val="24"/>
        </w:rPr>
        <w:t xml:space="preserve"> hrubým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>sobem poruší ustanovení této smlouvy a svým jednáním tak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>sobí škodu zna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ného rozsahu</w:t>
      </w:r>
    </w:p>
    <w:p w14:paraId="6C417C60" w14:textId="77777777" w:rsidR="008D401D" w:rsidRPr="008D401D" w:rsidRDefault="008D401D" w:rsidP="00684B5C">
      <w:pPr>
        <w:spacing w:before="90"/>
        <w:ind w:leftChars="360" w:left="108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Smlouvu lze objednatelem jednostrann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vypov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t jen v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pad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, že:</w:t>
      </w:r>
    </w:p>
    <w:p w14:paraId="274D6EB4" w14:textId="77777777" w:rsidR="008D401D" w:rsidRPr="008D401D" w:rsidRDefault="008D401D" w:rsidP="00684B5C">
      <w:pPr>
        <w:spacing w:before="90"/>
        <w:ind w:leftChars="360" w:left="1080" w:hanging="36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obstaravatel je více jak 1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síc v prodlení se spln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ním svých smluvních povinností, jež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ly být spln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ny do konkrétn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stanoveného termínu</w:t>
      </w:r>
    </w:p>
    <w:p w14:paraId="609CC4BB" w14:textId="77777777" w:rsidR="008D401D" w:rsidRPr="008D401D" w:rsidRDefault="008D401D" w:rsidP="00C6283F">
      <w:pPr>
        <w:ind w:leftChars="360" w:left="1080" w:hanging="360"/>
        <w:contextualSpacing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-</w:t>
      </w:r>
      <w:r w:rsidRPr="008D401D">
        <w:rPr>
          <w:rFonts w:ascii="Times New Roman" w:hAnsi="Times New Roman"/>
          <w:sz w:val="24"/>
        </w:rPr>
        <w:tab/>
        <w:t>obstaravatel zvláš</w:t>
      </w:r>
      <w:r w:rsidRPr="008D401D">
        <w:rPr>
          <w:rFonts w:ascii="Times New Roman" w:hAnsi="Times New Roman" w:hint="eastAsia"/>
          <w:sz w:val="24"/>
        </w:rPr>
        <w:t>ť</w:t>
      </w:r>
      <w:r w:rsidRPr="008D401D">
        <w:rPr>
          <w:rFonts w:ascii="Times New Roman" w:hAnsi="Times New Roman"/>
          <w:sz w:val="24"/>
        </w:rPr>
        <w:t xml:space="preserve"> hrubým zp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>sobem porušuje ustanovení této smlouvy a poškozuje tak dobré jméno objednatele, avšak na tuto okolnost musí být objednatelem alespo</w:t>
      </w:r>
      <w:r w:rsidRPr="008D401D">
        <w:rPr>
          <w:rFonts w:ascii="Times New Roman" w:hAnsi="Times New Roman" w:hint="eastAsia"/>
          <w:sz w:val="24"/>
        </w:rPr>
        <w:t>ň</w:t>
      </w:r>
      <w:r w:rsidRPr="008D401D">
        <w:rPr>
          <w:rFonts w:ascii="Times New Roman" w:hAnsi="Times New Roman"/>
          <w:sz w:val="24"/>
        </w:rPr>
        <w:t xml:space="preserve"> 1 m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síc 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ed doru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ením výpov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di písemn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upozorn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n </w:t>
      </w:r>
      <w:r w:rsidR="00B0057A">
        <w:rPr>
          <w:rFonts w:ascii="Times New Roman" w:hAnsi="Times New Roman"/>
          <w:sz w:val="24"/>
        </w:rPr>
        <w:t xml:space="preserve">a </w:t>
      </w:r>
      <w:r w:rsidRPr="008D401D">
        <w:rPr>
          <w:rFonts w:ascii="Times New Roman" w:hAnsi="Times New Roman"/>
          <w:sz w:val="24"/>
        </w:rPr>
        <w:t>požádán o zjednání nápravy.</w:t>
      </w:r>
    </w:p>
    <w:p w14:paraId="793435DD" w14:textId="77777777" w:rsidR="008D401D" w:rsidRPr="008D401D" w:rsidRDefault="008D401D" w:rsidP="00684B5C">
      <w:pPr>
        <w:spacing w:before="9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V takovém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pad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vrátí obstaravatel cenu reklamy nebo její alikvotní </w:t>
      </w:r>
      <w:r w:rsidRPr="008D401D">
        <w:rPr>
          <w:rFonts w:ascii="Times New Roman" w:hAnsi="Times New Roman" w:hint="eastAsia"/>
          <w:sz w:val="24"/>
        </w:rPr>
        <w:t>čá</w:t>
      </w:r>
      <w:r w:rsidRPr="008D401D">
        <w:rPr>
          <w:rFonts w:ascii="Times New Roman" w:hAnsi="Times New Roman"/>
          <w:sz w:val="24"/>
        </w:rPr>
        <w:t>st (podle délky trvání bezvadného pln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ní), pokud nesplní 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kterou z povinností dle smlouvy.</w:t>
      </w:r>
    </w:p>
    <w:p w14:paraId="630349C2" w14:textId="77777777" w:rsidR="008D401D" w:rsidRPr="008D401D" w:rsidRDefault="008D401D" w:rsidP="008D401D">
      <w:pPr>
        <w:rPr>
          <w:rFonts w:ascii="Times New Roman" w:hAnsi="Times New Roman"/>
          <w:sz w:val="24"/>
        </w:rPr>
      </w:pPr>
    </w:p>
    <w:p w14:paraId="103175AA" w14:textId="77777777" w:rsidR="008D401D" w:rsidRPr="00AA022D" w:rsidRDefault="008D401D" w:rsidP="00543BE6">
      <w:pPr>
        <w:spacing w:after="120"/>
        <w:jc w:val="center"/>
        <w:rPr>
          <w:rFonts w:ascii="Times New Roman" w:hAnsi="Times New Roman"/>
          <w:b/>
          <w:sz w:val="24"/>
        </w:rPr>
      </w:pPr>
      <w:r w:rsidRPr="00AA022D">
        <w:rPr>
          <w:rFonts w:ascii="Times New Roman" w:hAnsi="Times New Roman"/>
          <w:b/>
          <w:sz w:val="24"/>
        </w:rPr>
        <w:t>VIII.</w:t>
      </w:r>
      <w:r w:rsidRPr="00AA022D">
        <w:rPr>
          <w:rFonts w:ascii="Times New Roman" w:hAnsi="Times New Roman"/>
          <w:b/>
          <w:sz w:val="24"/>
        </w:rPr>
        <w:tab/>
        <w:t>Doba trvání smluvního vztahu</w:t>
      </w:r>
    </w:p>
    <w:p w14:paraId="547BBA99" w14:textId="66F9E1E6" w:rsidR="008D401D" w:rsidRPr="008D401D" w:rsidRDefault="008D401D" w:rsidP="00AA022D">
      <w:pPr>
        <w:spacing w:before="90"/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>Tato smlouva byla uzav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 xml:space="preserve">ena na dobu u r </w:t>
      </w:r>
      <w:r w:rsidRPr="008D401D">
        <w:rPr>
          <w:rFonts w:ascii="Times New Roman" w:hAnsi="Times New Roman" w:hint="eastAsia"/>
          <w:sz w:val="24"/>
        </w:rPr>
        <w:t>č</w:t>
      </w:r>
      <w:r w:rsidR="00AA022D">
        <w:rPr>
          <w:rFonts w:ascii="Times New Roman" w:hAnsi="Times New Roman"/>
          <w:sz w:val="24"/>
        </w:rPr>
        <w:t xml:space="preserve"> i t o u, a to do </w:t>
      </w:r>
      <w:r w:rsidR="00543BE6">
        <w:rPr>
          <w:rFonts w:ascii="Times New Roman" w:hAnsi="Times New Roman"/>
          <w:sz w:val="24"/>
        </w:rPr>
        <w:t>1</w:t>
      </w:r>
      <w:r w:rsidR="00367F6B">
        <w:rPr>
          <w:rFonts w:ascii="Times New Roman" w:hAnsi="Times New Roman"/>
          <w:sz w:val="24"/>
        </w:rPr>
        <w:t>6</w:t>
      </w:r>
      <w:r w:rsidR="00543BE6">
        <w:rPr>
          <w:rFonts w:ascii="Times New Roman" w:hAnsi="Times New Roman"/>
          <w:sz w:val="24"/>
        </w:rPr>
        <w:t>.</w:t>
      </w:r>
      <w:r w:rsidR="006769FD">
        <w:rPr>
          <w:rFonts w:ascii="Times New Roman" w:hAnsi="Times New Roman"/>
          <w:sz w:val="24"/>
        </w:rPr>
        <w:t xml:space="preserve"> </w:t>
      </w:r>
      <w:r w:rsidR="00543BE6">
        <w:rPr>
          <w:rFonts w:ascii="Times New Roman" w:hAnsi="Times New Roman"/>
          <w:sz w:val="24"/>
        </w:rPr>
        <w:t>8.</w:t>
      </w:r>
      <w:r w:rsidR="006769FD">
        <w:rPr>
          <w:rFonts w:ascii="Times New Roman" w:hAnsi="Times New Roman"/>
          <w:sz w:val="24"/>
        </w:rPr>
        <w:t xml:space="preserve"> </w:t>
      </w:r>
      <w:r w:rsidR="00543BE6">
        <w:rPr>
          <w:rFonts w:ascii="Times New Roman" w:hAnsi="Times New Roman"/>
          <w:sz w:val="24"/>
        </w:rPr>
        <w:t>202</w:t>
      </w:r>
      <w:r w:rsidR="00367F6B">
        <w:rPr>
          <w:rFonts w:ascii="Times New Roman" w:hAnsi="Times New Roman"/>
          <w:sz w:val="24"/>
        </w:rPr>
        <w:t>5</w:t>
      </w:r>
      <w:r w:rsidRPr="008D401D">
        <w:rPr>
          <w:rFonts w:ascii="Times New Roman" w:hAnsi="Times New Roman"/>
          <w:sz w:val="24"/>
        </w:rPr>
        <w:t>.</w:t>
      </w:r>
    </w:p>
    <w:p w14:paraId="29B25022" w14:textId="77777777" w:rsidR="008D401D" w:rsidRPr="008D401D" w:rsidRDefault="008D401D" w:rsidP="008D401D">
      <w:pPr>
        <w:rPr>
          <w:rFonts w:ascii="Times New Roman" w:hAnsi="Times New Roman"/>
          <w:sz w:val="24"/>
        </w:rPr>
      </w:pPr>
    </w:p>
    <w:p w14:paraId="38B8E5F2" w14:textId="77777777" w:rsidR="008D401D" w:rsidRPr="00AA022D" w:rsidRDefault="008D401D" w:rsidP="00543BE6">
      <w:pPr>
        <w:spacing w:after="120"/>
        <w:jc w:val="center"/>
        <w:rPr>
          <w:rFonts w:ascii="Times New Roman" w:hAnsi="Times New Roman"/>
          <w:b/>
          <w:sz w:val="24"/>
        </w:rPr>
      </w:pPr>
      <w:r w:rsidRPr="00AA022D">
        <w:rPr>
          <w:rFonts w:ascii="Times New Roman" w:hAnsi="Times New Roman"/>
          <w:b/>
          <w:sz w:val="24"/>
        </w:rPr>
        <w:t>IX.</w:t>
      </w:r>
      <w:r w:rsidRPr="00AA022D">
        <w:rPr>
          <w:rFonts w:ascii="Times New Roman" w:hAnsi="Times New Roman"/>
          <w:b/>
          <w:sz w:val="24"/>
        </w:rPr>
        <w:tab/>
        <w:t>Záv</w:t>
      </w:r>
      <w:r w:rsidRPr="00AA022D">
        <w:rPr>
          <w:rFonts w:ascii="Times New Roman" w:hAnsi="Times New Roman" w:hint="eastAsia"/>
          <w:b/>
          <w:sz w:val="24"/>
        </w:rPr>
        <w:t>ě</w:t>
      </w:r>
      <w:r w:rsidRPr="00AA022D">
        <w:rPr>
          <w:rFonts w:ascii="Times New Roman" w:hAnsi="Times New Roman"/>
          <w:b/>
          <w:sz w:val="24"/>
        </w:rPr>
        <w:t>re</w:t>
      </w:r>
      <w:r w:rsidRPr="00AA022D">
        <w:rPr>
          <w:rFonts w:ascii="Times New Roman" w:hAnsi="Times New Roman" w:hint="eastAsia"/>
          <w:b/>
          <w:sz w:val="24"/>
        </w:rPr>
        <w:t>č</w:t>
      </w:r>
      <w:r w:rsidRPr="00AA022D">
        <w:rPr>
          <w:rFonts w:ascii="Times New Roman" w:hAnsi="Times New Roman"/>
          <w:b/>
          <w:sz w:val="24"/>
        </w:rPr>
        <w:t>ná ustanovení</w:t>
      </w:r>
    </w:p>
    <w:p w14:paraId="285A343B" w14:textId="77777777" w:rsidR="008D401D" w:rsidRPr="008D401D" w:rsidRDefault="008D401D" w:rsidP="00AA022D">
      <w:pPr>
        <w:spacing w:before="90"/>
        <w:ind w:left="708" w:hanging="708"/>
        <w:rPr>
          <w:rFonts w:ascii="Times New Roman" w:hAnsi="Times New Roman"/>
          <w:sz w:val="24"/>
        </w:rPr>
      </w:pPr>
      <w:r w:rsidRPr="00AA022D">
        <w:rPr>
          <w:rFonts w:ascii="Times New Roman" w:hAnsi="Times New Roman"/>
          <w:b/>
          <w:sz w:val="24"/>
        </w:rPr>
        <w:lastRenderedPageBreak/>
        <w:t>A.</w:t>
      </w:r>
      <w:r w:rsidRPr="008D401D">
        <w:rPr>
          <w:rFonts w:ascii="Times New Roman" w:hAnsi="Times New Roman"/>
          <w:sz w:val="24"/>
        </w:rPr>
        <w:tab/>
        <w:t>Pokud by ustanovení této smlouvy neodpovídala právním 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edpis</w:t>
      </w:r>
      <w:r w:rsidRPr="008D401D">
        <w:rPr>
          <w:rFonts w:ascii="Times New Roman" w:hAnsi="Times New Roman" w:hint="eastAsia"/>
          <w:sz w:val="24"/>
        </w:rPr>
        <w:t>ů</w:t>
      </w:r>
      <w:r w:rsidRPr="008D401D">
        <w:rPr>
          <w:rFonts w:ascii="Times New Roman" w:hAnsi="Times New Roman"/>
          <w:sz w:val="24"/>
        </w:rPr>
        <w:t xml:space="preserve">m, nebo byla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i se stala nedostate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nými, není tím dot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ena celková platnost smlouvy. Smlouva se v takovém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pad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vykládá nebo doplní tak, aby za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alo platit vhodné opat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ení, odpovídající jejímu smyslu a ú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elu, které v p</w:t>
      </w:r>
      <w:r w:rsidRPr="008D401D">
        <w:rPr>
          <w:rFonts w:ascii="Times New Roman" w:hAnsi="Times New Roman" w:hint="eastAsia"/>
          <w:sz w:val="24"/>
        </w:rPr>
        <w:t>ří</w:t>
      </w:r>
      <w:r w:rsidRPr="008D401D">
        <w:rPr>
          <w:rFonts w:ascii="Times New Roman" w:hAnsi="Times New Roman"/>
          <w:sz w:val="24"/>
        </w:rPr>
        <w:t>pad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, že bude právn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p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ijatelné, bude nejblíže vystihovat, co zamýšleli ú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astníci smlouvy.</w:t>
      </w:r>
    </w:p>
    <w:p w14:paraId="27928191" w14:textId="77777777" w:rsidR="008D401D" w:rsidRDefault="008D401D" w:rsidP="00AA022D">
      <w:pPr>
        <w:spacing w:before="90"/>
        <w:ind w:left="720" w:hanging="720"/>
        <w:rPr>
          <w:rFonts w:ascii="Times New Roman" w:hAnsi="Times New Roman"/>
          <w:sz w:val="24"/>
        </w:rPr>
      </w:pPr>
      <w:r w:rsidRPr="00AA022D">
        <w:rPr>
          <w:rFonts w:ascii="Times New Roman" w:hAnsi="Times New Roman"/>
          <w:b/>
          <w:sz w:val="24"/>
        </w:rPr>
        <w:t>B.</w:t>
      </w:r>
      <w:r w:rsidRPr="008D401D">
        <w:rPr>
          <w:rFonts w:ascii="Times New Roman" w:hAnsi="Times New Roman"/>
          <w:sz w:val="24"/>
        </w:rPr>
        <w:tab/>
        <w:t>Ú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astníci této smlouvy se zavazují, že nebudou žádné t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etí osob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bez písemného souhlasu druhého ú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astníka podávat jakékoliv informace finan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ního, komer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ního nebo technického rázu, které se od druhého ú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astníka dozv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d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>li v souvislosti s uzav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ením této smlouvy a takovéto informace použít pouze v souvislosti s realizací této smlouvy. Povinnost ml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 xml:space="preserve">enlivosti se však nevztahuje na jakékoliv informace známé </w:t>
      </w:r>
      <w:r w:rsidRPr="008D401D">
        <w:rPr>
          <w:rFonts w:ascii="Times New Roman" w:hAnsi="Times New Roman" w:hint="eastAsia"/>
          <w:sz w:val="24"/>
        </w:rPr>
        <w:t>č</w:t>
      </w:r>
      <w:r w:rsidRPr="008D401D">
        <w:rPr>
          <w:rFonts w:ascii="Times New Roman" w:hAnsi="Times New Roman"/>
          <w:sz w:val="24"/>
        </w:rPr>
        <w:t>i ve</w:t>
      </w:r>
      <w:r w:rsidRPr="008D401D">
        <w:rPr>
          <w:rFonts w:ascii="Times New Roman" w:hAnsi="Times New Roman" w:hint="eastAsia"/>
          <w:sz w:val="24"/>
        </w:rPr>
        <w:t>ř</w:t>
      </w:r>
      <w:r w:rsidRPr="008D401D">
        <w:rPr>
          <w:rFonts w:ascii="Times New Roman" w:hAnsi="Times New Roman"/>
          <w:sz w:val="24"/>
        </w:rPr>
        <w:t>ejn</w:t>
      </w:r>
      <w:r w:rsidRPr="008D401D">
        <w:rPr>
          <w:rFonts w:ascii="Times New Roman" w:hAnsi="Times New Roman" w:hint="eastAsia"/>
          <w:sz w:val="24"/>
        </w:rPr>
        <w:t>ě</w:t>
      </w:r>
      <w:r w:rsidRPr="008D401D">
        <w:rPr>
          <w:rFonts w:ascii="Times New Roman" w:hAnsi="Times New Roman"/>
          <w:sz w:val="24"/>
        </w:rPr>
        <w:t xml:space="preserve"> dostupné.</w:t>
      </w:r>
    </w:p>
    <w:p w14:paraId="3A81721D" w14:textId="77777777" w:rsidR="00C6283F" w:rsidRPr="00C6283F" w:rsidRDefault="00C6283F" w:rsidP="00C6283F">
      <w:pPr>
        <w:numPr>
          <w:ilvl w:val="0"/>
          <w:numId w:val="16"/>
        </w:numPr>
        <w:ind w:left="720" w:hanging="720"/>
        <w:rPr>
          <w:rFonts w:ascii="Times New Roman" w:hAnsi="Times New Roman"/>
          <w:sz w:val="24"/>
        </w:rPr>
      </w:pPr>
      <w:r w:rsidRPr="00C6283F">
        <w:rPr>
          <w:rFonts w:ascii="Times New Roman" w:hAnsi="Times New Roman"/>
          <w:sz w:val="24"/>
        </w:rPr>
        <w:t>Obstaravatel bere na v</w:t>
      </w:r>
      <w:r w:rsidRPr="00C6283F">
        <w:rPr>
          <w:rFonts w:ascii="Times New Roman" w:hAnsi="Times New Roman" w:hint="eastAsia"/>
          <w:sz w:val="24"/>
        </w:rPr>
        <w:t>ě</w:t>
      </w:r>
      <w:r w:rsidRPr="00C6283F">
        <w:rPr>
          <w:rFonts w:ascii="Times New Roman" w:hAnsi="Times New Roman"/>
          <w:sz w:val="24"/>
        </w:rPr>
        <w:t>domí, že spole</w:t>
      </w:r>
      <w:r w:rsidRPr="00C6283F">
        <w:rPr>
          <w:rFonts w:ascii="Times New Roman" w:hAnsi="Times New Roman" w:hint="eastAsia"/>
          <w:sz w:val="24"/>
        </w:rPr>
        <w:t>č</w:t>
      </w:r>
      <w:r w:rsidRPr="00C6283F">
        <w:rPr>
          <w:rFonts w:ascii="Times New Roman" w:hAnsi="Times New Roman"/>
          <w:sz w:val="24"/>
        </w:rPr>
        <w:t xml:space="preserve">nost CHEVAK Cheb, a. s. je povinným subjektem dle ustanovení § 2, odst. 1, písmeno </w:t>
      </w:r>
      <w:r w:rsidR="0081657D">
        <w:rPr>
          <w:rFonts w:ascii="Times New Roman" w:hAnsi="Times New Roman"/>
          <w:sz w:val="24"/>
        </w:rPr>
        <w:t>m</w:t>
      </w:r>
      <w:r w:rsidRPr="00C6283F">
        <w:rPr>
          <w:rFonts w:ascii="Times New Roman" w:hAnsi="Times New Roman"/>
          <w:sz w:val="24"/>
        </w:rPr>
        <w:t xml:space="preserve">) zákona </w:t>
      </w:r>
      <w:r w:rsidRPr="00C6283F">
        <w:rPr>
          <w:rFonts w:ascii="Times New Roman" w:hAnsi="Times New Roman" w:hint="eastAsia"/>
          <w:sz w:val="24"/>
        </w:rPr>
        <w:t>č</w:t>
      </w:r>
      <w:r w:rsidRPr="00C6283F">
        <w:rPr>
          <w:rFonts w:ascii="Times New Roman" w:hAnsi="Times New Roman"/>
          <w:sz w:val="24"/>
        </w:rPr>
        <w:t>.340/2015 Sb., o zvláštních podmínkách ú</w:t>
      </w:r>
      <w:r w:rsidRPr="00C6283F">
        <w:rPr>
          <w:rFonts w:ascii="Times New Roman" w:hAnsi="Times New Roman" w:hint="eastAsia"/>
          <w:sz w:val="24"/>
        </w:rPr>
        <w:t>č</w:t>
      </w:r>
      <w:r w:rsidRPr="00C6283F">
        <w:rPr>
          <w:rFonts w:ascii="Times New Roman" w:hAnsi="Times New Roman"/>
          <w:sz w:val="24"/>
        </w:rPr>
        <w:t>innosti n</w:t>
      </w:r>
      <w:r w:rsidRPr="00C6283F">
        <w:rPr>
          <w:rFonts w:ascii="Times New Roman" w:hAnsi="Times New Roman" w:hint="eastAsia"/>
          <w:sz w:val="24"/>
        </w:rPr>
        <w:t>ě</w:t>
      </w:r>
      <w:r w:rsidRPr="00C6283F">
        <w:rPr>
          <w:rFonts w:ascii="Times New Roman" w:hAnsi="Times New Roman"/>
          <w:sz w:val="24"/>
        </w:rPr>
        <w:t>kterých smluv, uve</w:t>
      </w:r>
      <w:r w:rsidRPr="00C6283F">
        <w:rPr>
          <w:rFonts w:ascii="Times New Roman" w:hAnsi="Times New Roman" w:hint="eastAsia"/>
          <w:sz w:val="24"/>
        </w:rPr>
        <w:t>ř</w:t>
      </w:r>
      <w:r w:rsidRPr="00C6283F">
        <w:rPr>
          <w:rFonts w:ascii="Times New Roman" w:hAnsi="Times New Roman"/>
          <w:sz w:val="24"/>
        </w:rPr>
        <w:t>ej</w:t>
      </w:r>
      <w:r w:rsidRPr="00C6283F">
        <w:rPr>
          <w:rFonts w:ascii="Times New Roman" w:hAnsi="Times New Roman" w:hint="eastAsia"/>
          <w:sz w:val="24"/>
        </w:rPr>
        <w:t>ň</w:t>
      </w:r>
      <w:r w:rsidRPr="00C6283F">
        <w:rPr>
          <w:rFonts w:ascii="Times New Roman" w:hAnsi="Times New Roman"/>
          <w:sz w:val="24"/>
        </w:rPr>
        <w:t>ování t</w:t>
      </w:r>
      <w:r w:rsidRPr="00C6283F">
        <w:rPr>
          <w:rFonts w:ascii="Times New Roman" w:hAnsi="Times New Roman" w:hint="eastAsia"/>
          <w:sz w:val="24"/>
        </w:rPr>
        <w:t>ě</w:t>
      </w:r>
      <w:r w:rsidRPr="00C6283F">
        <w:rPr>
          <w:rFonts w:ascii="Times New Roman" w:hAnsi="Times New Roman"/>
          <w:sz w:val="24"/>
        </w:rPr>
        <w:t>chto smluv a o registru smluv (zákon o registru smluv), ve zn</w:t>
      </w:r>
      <w:r w:rsidRPr="00C6283F">
        <w:rPr>
          <w:rFonts w:ascii="Times New Roman" w:hAnsi="Times New Roman" w:hint="eastAsia"/>
          <w:sz w:val="24"/>
        </w:rPr>
        <w:t>ě</w:t>
      </w:r>
      <w:r w:rsidRPr="00C6283F">
        <w:rPr>
          <w:rFonts w:ascii="Times New Roman" w:hAnsi="Times New Roman"/>
          <w:sz w:val="24"/>
        </w:rPr>
        <w:t>ní pozd</w:t>
      </w:r>
      <w:r w:rsidRPr="00C6283F">
        <w:rPr>
          <w:rFonts w:ascii="Times New Roman" w:hAnsi="Times New Roman" w:hint="eastAsia"/>
          <w:sz w:val="24"/>
        </w:rPr>
        <w:t>ě</w:t>
      </w:r>
      <w:r w:rsidRPr="00C6283F">
        <w:rPr>
          <w:rFonts w:ascii="Times New Roman" w:hAnsi="Times New Roman"/>
          <w:sz w:val="24"/>
        </w:rPr>
        <w:t>jších p</w:t>
      </w:r>
      <w:r w:rsidRPr="00C6283F">
        <w:rPr>
          <w:rFonts w:ascii="Times New Roman" w:hAnsi="Times New Roman" w:hint="eastAsia"/>
          <w:sz w:val="24"/>
        </w:rPr>
        <w:t>ř</w:t>
      </w:r>
      <w:r w:rsidRPr="00C6283F">
        <w:rPr>
          <w:rFonts w:ascii="Times New Roman" w:hAnsi="Times New Roman"/>
          <w:sz w:val="24"/>
        </w:rPr>
        <w:t>edpis</w:t>
      </w:r>
      <w:r w:rsidRPr="00C6283F">
        <w:rPr>
          <w:rFonts w:ascii="Times New Roman" w:hAnsi="Times New Roman" w:hint="eastAsia"/>
          <w:sz w:val="24"/>
        </w:rPr>
        <w:t>ů</w:t>
      </w:r>
      <w:r w:rsidRPr="00C6283F">
        <w:rPr>
          <w:rFonts w:ascii="Times New Roman" w:hAnsi="Times New Roman"/>
          <w:sz w:val="24"/>
        </w:rPr>
        <w:t>. Smluvní strany se dohodly, že spole</w:t>
      </w:r>
      <w:r w:rsidRPr="00C6283F">
        <w:rPr>
          <w:rFonts w:ascii="Times New Roman" w:hAnsi="Times New Roman" w:hint="eastAsia"/>
          <w:sz w:val="24"/>
        </w:rPr>
        <w:t>č</w:t>
      </w:r>
      <w:r w:rsidRPr="00C6283F">
        <w:rPr>
          <w:rFonts w:ascii="Times New Roman" w:hAnsi="Times New Roman"/>
          <w:sz w:val="24"/>
        </w:rPr>
        <w:t>nost CHEVAK Cheb, a. s. je oprávn</w:t>
      </w:r>
      <w:r w:rsidRPr="00C6283F">
        <w:rPr>
          <w:rFonts w:ascii="Times New Roman" w:hAnsi="Times New Roman" w:hint="eastAsia"/>
          <w:sz w:val="24"/>
        </w:rPr>
        <w:t>ě</w:t>
      </w:r>
      <w:r w:rsidRPr="00C6283F">
        <w:rPr>
          <w:rFonts w:ascii="Times New Roman" w:hAnsi="Times New Roman"/>
          <w:sz w:val="24"/>
        </w:rPr>
        <w:t>na bez dalšího zve</w:t>
      </w:r>
      <w:r w:rsidRPr="00C6283F">
        <w:rPr>
          <w:rFonts w:ascii="Times New Roman" w:hAnsi="Times New Roman" w:hint="eastAsia"/>
          <w:sz w:val="24"/>
        </w:rPr>
        <w:t>ř</w:t>
      </w:r>
      <w:r w:rsidRPr="00C6283F">
        <w:rPr>
          <w:rFonts w:ascii="Times New Roman" w:hAnsi="Times New Roman"/>
          <w:sz w:val="24"/>
        </w:rPr>
        <w:t>ejnit obsah celé této smlouvy/dodatku, a to jak prost</w:t>
      </w:r>
      <w:r w:rsidRPr="00C6283F">
        <w:rPr>
          <w:rFonts w:ascii="Times New Roman" w:hAnsi="Times New Roman" w:hint="eastAsia"/>
          <w:sz w:val="24"/>
        </w:rPr>
        <w:t>ř</w:t>
      </w:r>
      <w:r w:rsidRPr="00C6283F">
        <w:rPr>
          <w:rFonts w:ascii="Times New Roman" w:hAnsi="Times New Roman"/>
          <w:sz w:val="24"/>
        </w:rPr>
        <w:t xml:space="preserve">ednictvím registru smluv dle zákona </w:t>
      </w:r>
      <w:r w:rsidRPr="00C6283F">
        <w:rPr>
          <w:rFonts w:ascii="Times New Roman" w:hAnsi="Times New Roman" w:hint="eastAsia"/>
          <w:sz w:val="24"/>
        </w:rPr>
        <w:t>č</w:t>
      </w:r>
      <w:r w:rsidRPr="00C6283F">
        <w:rPr>
          <w:rFonts w:ascii="Times New Roman" w:hAnsi="Times New Roman"/>
          <w:sz w:val="24"/>
        </w:rPr>
        <w:t>. 340/2015 Sb., tak jiným zp</w:t>
      </w:r>
      <w:r w:rsidRPr="00C6283F">
        <w:rPr>
          <w:rFonts w:ascii="Times New Roman" w:hAnsi="Times New Roman" w:hint="eastAsia"/>
          <w:sz w:val="24"/>
        </w:rPr>
        <w:t>ů</w:t>
      </w:r>
      <w:r w:rsidRPr="00C6283F">
        <w:rPr>
          <w:rFonts w:ascii="Times New Roman" w:hAnsi="Times New Roman"/>
          <w:sz w:val="24"/>
        </w:rPr>
        <w:t>sobem v p</w:t>
      </w:r>
      <w:r w:rsidRPr="00C6283F">
        <w:rPr>
          <w:rFonts w:ascii="Times New Roman" w:hAnsi="Times New Roman" w:hint="eastAsia"/>
          <w:sz w:val="24"/>
        </w:rPr>
        <w:t>ří</w:t>
      </w:r>
      <w:r w:rsidRPr="00C6283F">
        <w:rPr>
          <w:rFonts w:ascii="Times New Roman" w:hAnsi="Times New Roman"/>
          <w:sz w:val="24"/>
        </w:rPr>
        <w:t>pad</w:t>
      </w:r>
      <w:r w:rsidRPr="00C6283F">
        <w:rPr>
          <w:rFonts w:ascii="Times New Roman" w:hAnsi="Times New Roman" w:hint="eastAsia"/>
          <w:sz w:val="24"/>
        </w:rPr>
        <w:t>ě</w:t>
      </w:r>
      <w:r w:rsidRPr="00C6283F">
        <w:rPr>
          <w:rFonts w:ascii="Times New Roman" w:hAnsi="Times New Roman"/>
          <w:sz w:val="24"/>
        </w:rPr>
        <w:t xml:space="preserve">, že hodnota </w:t>
      </w:r>
      <w:r w:rsidRPr="00C6283F">
        <w:rPr>
          <w:rFonts w:ascii="Times New Roman" w:hAnsi="Times New Roman" w:hint="eastAsia"/>
          <w:sz w:val="24"/>
        </w:rPr>
        <w:t>č</w:t>
      </w:r>
      <w:r w:rsidRPr="00C6283F">
        <w:rPr>
          <w:rFonts w:ascii="Times New Roman" w:hAnsi="Times New Roman"/>
          <w:sz w:val="24"/>
        </w:rPr>
        <w:t>iní 50 000,- K</w:t>
      </w:r>
      <w:r w:rsidRPr="00C6283F">
        <w:rPr>
          <w:rFonts w:ascii="Times New Roman" w:hAnsi="Times New Roman" w:hint="eastAsia"/>
          <w:sz w:val="24"/>
        </w:rPr>
        <w:t>č</w:t>
      </w:r>
      <w:r w:rsidRPr="00C6283F">
        <w:rPr>
          <w:rFonts w:ascii="Times New Roman" w:hAnsi="Times New Roman"/>
          <w:sz w:val="24"/>
        </w:rPr>
        <w:t xml:space="preserve"> bez DPH a výše.</w:t>
      </w:r>
    </w:p>
    <w:p w14:paraId="1303A598" w14:textId="77777777" w:rsidR="008D401D" w:rsidRPr="008D401D" w:rsidRDefault="00C6283F" w:rsidP="00716CFA">
      <w:pPr>
        <w:spacing w:before="90"/>
        <w:ind w:left="708" w:hanging="7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</w:t>
      </w:r>
      <w:r w:rsidR="008D401D" w:rsidRPr="00AA022D">
        <w:rPr>
          <w:rFonts w:ascii="Times New Roman" w:hAnsi="Times New Roman"/>
          <w:b/>
          <w:sz w:val="24"/>
        </w:rPr>
        <w:t>.</w:t>
      </w:r>
      <w:r w:rsidR="008D401D" w:rsidRPr="008D401D">
        <w:rPr>
          <w:rFonts w:ascii="Times New Roman" w:hAnsi="Times New Roman"/>
          <w:sz w:val="24"/>
        </w:rPr>
        <w:tab/>
        <w:t>Smlouva nabývá platnosti dnem jejího podpisu</w:t>
      </w:r>
      <w:r w:rsidR="0081657D">
        <w:rPr>
          <w:rFonts w:ascii="Times New Roman" w:hAnsi="Times New Roman"/>
          <w:sz w:val="24"/>
        </w:rPr>
        <w:t>, účinnosti dnem uveřejnění smlouvy prostřednictvím registru smluv</w:t>
      </w:r>
      <w:r w:rsidR="008D401D" w:rsidRPr="008D401D">
        <w:rPr>
          <w:rFonts w:ascii="Times New Roman" w:hAnsi="Times New Roman"/>
          <w:sz w:val="24"/>
        </w:rPr>
        <w:t>.</w:t>
      </w:r>
    </w:p>
    <w:p w14:paraId="0DF470A5" w14:textId="77777777" w:rsidR="008D401D" w:rsidRPr="008D401D" w:rsidRDefault="00C6283F" w:rsidP="00AA022D">
      <w:pPr>
        <w:spacing w:before="9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</w:t>
      </w:r>
      <w:r w:rsidR="008D401D" w:rsidRPr="00AA022D">
        <w:rPr>
          <w:rFonts w:ascii="Times New Roman" w:hAnsi="Times New Roman"/>
          <w:b/>
          <w:sz w:val="24"/>
        </w:rPr>
        <w:t>.</w:t>
      </w:r>
      <w:r w:rsidR="008D401D" w:rsidRPr="008D401D">
        <w:rPr>
          <w:rFonts w:ascii="Times New Roman" w:hAnsi="Times New Roman"/>
          <w:sz w:val="24"/>
        </w:rPr>
        <w:tab/>
        <w:t>Práva a povinnosti smluvních stran p</w:t>
      </w:r>
      <w:r w:rsidR="008D401D" w:rsidRPr="008D401D">
        <w:rPr>
          <w:rFonts w:ascii="Times New Roman" w:hAnsi="Times New Roman" w:hint="eastAsia"/>
          <w:sz w:val="24"/>
        </w:rPr>
        <w:t>ř</w:t>
      </w:r>
      <w:r w:rsidR="008D401D" w:rsidRPr="008D401D">
        <w:rPr>
          <w:rFonts w:ascii="Times New Roman" w:hAnsi="Times New Roman"/>
          <w:sz w:val="24"/>
        </w:rPr>
        <w:t>echází i na jejich p</w:t>
      </w:r>
      <w:r w:rsidR="008D401D" w:rsidRPr="008D401D">
        <w:rPr>
          <w:rFonts w:ascii="Times New Roman" w:hAnsi="Times New Roman" w:hint="eastAsia"/>
          <w:sz w:val="24"/>
        </w:rPr>
        <w:t>ří</w:t>
      </w:r>
      <w:r w:rsidR="008D401D" w:rsidRPr="008D401D">
        <w:rPr>
          <w:rFonts w:ascii="Times New Roman" w:hAnsi="Times New Roman"/>
          <w:sz w:val="24"/>
        </w:rPr>
        <w:t>padné právní nástupce.</w:t>
      </w:r>
    </w:p>
    <w:p w14:paraId="759214CC" w14:textId="77777777" w:rsidR="008D401D" w:rsidRPr="008D401D" w:rsidRDefault="00C6283F" w:rsidP="00AA022D">
      <w:pPr>
        <w:spacing w:before="90"/>
        <w:ind w:left="708" w:hanging="7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</w:t>
      </w:r>
      <w:r w:rsidR="00AA022D" w:rsidRPr="00AA022D">
        <w:rPr>
          <w:rFonts w:ascii="Times New Roman" w:hAnsi="Times New Roman"/>
          <w:b/>
          <w:sz w:val="24"/>
        </w:rPr>
        <w:t>.</w:t>
      </w:r>
      <w:r w:rsidR="00AA022D">
        <w:rPr>
          <w:rFonts w:ascii="Times New Roman" w:hAnsi="Times New Roman"/>
          <w:sz w:val="24"/>
        </w:rPr>
        <w:tab/>
      </w:r>
      <w:r w:rsidR="008D401D" w:rsidRPr="008D401D">
        <w:rPr>
          <w:rFonts w:ascii="Times New Roman" w:hAnsi="Times New Roman"/>
          <w:sz w:val="24"/>
        </w:rPr>
        <w:t>Obsah smlouvy, s nímž jsou ob</w:t>
      </w:r>
      <w:r w:rsidR="008D401D" w:rsidRPr="008D401D">
        <w:rPr>
          <w:rFonts w:ascii="Times New Roman" w:hAnsi="Times New Roman" w:hint="eastAsia"/>
          <w:sz w:val="24"/>
        </w:rPr>
        <w:t>ě</w:t>
      </w:r>
      <w:r w:rsidR="008D401D" w:rsidRPr="008D401D">
        <w:rPr>
          <w:rFonts w:ascii="Times New Roman" w:hAnsi="Times New Roman"/>
          <w:sz w:val="24"/>
        </w:rPr>
        <w:t xml:space="preserve"> smluvní strany pln</w:t>
      </w:r>
      <w:r w:rsidR="008D401D" w:rsidRPr="008D401D">
        <w:rPr>
          <w:rFonts w:ascii="Times New Roman" w:hAnsi="Times New Roman" w:hint="eastAsia"/>
          <w:sz w:val="24"/>
        </w:rPr>
        <w:t>ě</w:t>
      </w:r>
      <w:r w:rsidR="008D401D" w:rsidRPr="008D401D">
        <w:rPr>
          <w:rFonts w:ascii="Times New Roman" w:hAnsi="Times New Roman"/>
          <w:sz w:val="24"/>
        </w:rPr>
        <w:t xml:space="preserve"> srozum</w:t>
      </w:r>
      <w:r w:rsidR="008D401D" w:rsidRPr="008D401D">
        <w:rPr>
          <w:rFonts w:ascii="Times New Roman" w:hAnsi="Times New Roman" w:hint="eastAsia"/>
          <w:sz w:val="24"/>
        </w:rPr>
        <w:t>ě</w:t>
      </w:r>
      <w:r w:rsidR="008D401D" w:rsidRPr="008D401D">
        <w:rPr>
          <w:rFonts w:ascii="Times New Roman" w:hAnsi="Times New Roman"/>
          <w:sz w:val="24"/>
        </w:rPr>
        <w:t>ny, je vyjád</w:t>
      </w:r>
      <w:r w:rsidR="008D401D" w:rsidRPr="008D401D">
        <w:rPr>
          <w:rFonts w:ascii="Times New Roman" w:hAnsi="Times New Roman" w:hint="eastAsia"/>
          <w:sz w:val="24"/>
        </w:rPr>
        <w:t>ř</w:t>
      </w:r>
      <w:r w:rsidR="008D401D" w:rsidRPr="008D401D">
        <w:rPr>
          <w:rFonts w:ascii="Times New Roman" w:hAnsi="Times New Roman"/>
          <w:sz w:val="24"/>
        </w:rPr>
        <w:t>ením jejich svobodného a vážného projevu v</w:t>
      </w:r>
      <w:r w:rsidR="008D401D" w:rsidRPr="008D401D">
        <w:rPr>
          <w:rFonts w:ascii="Times New Roman" w:hAnsi="Times New Roman" w:hint="eastAsia"/>
          <w:sz w:val="24"/>
        </w:rPr>
        <w:t>ů</w:t>
      </w:r>
      <w:r w:rsidR="008D401D" w:rsidRPr="008D401D">
        <w:rPr>
          <w:rFonts w:ascii="Times New Roman" w:hAnsi="Times New Roman"/>
          <w:sz w:val="24"/>
        </w:rPr>
        <w:t>le, což svými podpisy pod ustanovením této smlouvy stvrzují.</w:t>
      </w:r>
    </w:p>
    <w:p w14:paraId="0034D26B" w14:textId="77777777" w:rsidR="008D401D" w:rsidRPr="008D401D" w:rsidRDefault="00C6283F" w:rsidP="00AA022D">
      <w:pPr>
        <w:spacing w:before="90"/>
        <w:ind w:left="708" w:hanging="7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</w:t>
      </w:r>
      <w:r w:rsidR="008D401D" w:rsidRPr="00AA022D">
        <w:rPr>
          <w:rFonts w:ascii="Times New Roman" w:hAnsi="Times New Roman"/>
          <w:b/>
          <w:sz w:val="24"/>
        </w:rPr>
        <w:t>.</w:t>
      </w:r>
      <w:r w:rsidR="008D401D" w:rsidRPr="008D401D">
        <w:rPr>
          <w:rFonts w:ascii="Times New Roman" w:hAnsi="Times New Roman"/>
          <w:sz w:val="24"/>
        </w:rPr>
        <w:tab/>
        <w:t xml:space="preserve">Tato smlouva byla vypracována ve dvou vyhotoveních, z nichž každá strana obdrží po jednom vyhotovení. </w:t>
      </w:r>
    </w:p>
    <w:p w14:paraId="0579138A" w14:textId="77777777" w:rsidR="008D401D" w:rsidRPr="008D401D" w:rsidRDefault="008D401D" w:rsidP="008D401D">
      <w:pPr>
        <w:rPr>
          <w:rFonts w:ascii="Times New Roman" w:hAnsi="Times New Roman"/>
          <w:sz w:val="24"/>
        </w:rPr>
      </w:pPr>
    </w:p>
    <w:p w14:paraId="10EF3F3F" w14:textId="77777777" w:rsidR="009844C5" w:rsidRDefault="009844C5" w:rsidP="008D401D">
      <w:pPr>
        <w:rPr>
          <w:rFonts w:ascii="Times New Roman" w:hAnsi="Times New Roman"/>
          <w:sz w:val="24"/>
        </w:rPr>
      </w:pPr>
    </w:p>
    <w:p w14:paraId="455A18E2" w14:textId="77777777" w:rsidR="009844C5" w:rsidRDefault="009844C5" w:rsidP="008D401D">
      <w:pPr>
        <w:rPr>
          <w:rFonts w:ascii="Times New Roman" w:hAnsi="Times New Roman"/>
          <w:sz w:val="24"/>
        </w:rPr>
      </w:pPr>
    </w:p>
    <w:p w14:paraId="2C796437" w14:textId="77777777" w:rsidR="008D401D" w:rsidRPr="008D401D" w:rsidRDefault="008D401D" w:rsidP="008D401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 xml:space="preserve">V Aši, dne </w:t>
      </w:r>
      <w:r w:rsidRPr="008D401D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/>
          <w:sz w:val="24"/>
        </w:rPr>
        <w:tab/>
        <w:t xml:space="preserve">        </w:t>
      </w:r>
      <w:r w:rsidR="00543BE6">
        <w:rPr>
          <w:rFonts w:ascii="Times New Roman" w:hAnsi="Times New Roman"/>
          <w:sz w:val="24"/>
        </w:rPr>
        <w:tab/>
      </w:r>
      <w:r w:rsidRPr="008D401D">
        <w:rPr>
          <w:rFonts w:ascii="Times New Roman" w:hAnsi="Times New Roman"/>
          <w:sz w:val="24"/>
        </w:rPr>
        <w:t>V Chebu, dne</w:t>
      </w:r>
    </w:p>
    <w:p w14:paraId="48066680" w14:textId="77777777" w:rsidR="008D401D" w:rsidRPr="008D401D" w:rsidRDefault="008D401D" w:rsidP="008D401D">
      <w:pPr>
        <w:rPr>
          <w:rFonts w:ascii="Times New Roman" w:hAnsi="Times New Roman"/>
          <w:sz w:val="24"/>
        </w:rPr>
      </w:pPr>
    </w:p>
    <w:p w14:paraId="38971225" w14:textId="77777777" w:rsidR="00AA022D" w:rsidRPr="00AA022D" w:rsidRDefault="008D401D" w:rsidP="00AA022D">
      <w:pPr>
        <w:rPr>
          <w:rFonts w:ascii="Times New Roman" w:hAnsi="Times New Roman"/>
          <w:sz w:val="24"/>
        </w:rPr>
      </w:pPr>
      <w:r w:rsidRPr="008D401D">
        <w:rPr>
          <w:rFonts w:ascii="Times New Roman" w:hAnsi="Times New Roman"/>
          <w:sz w:val="24"/>
        </w:rPr>
        <w:t xml:space="preserve"> Za obstaravatele:</w:t>
      </w:r>
      <w:r w:rsidR="00AA022D">
        <w:rPr>
          <w:rFonts w:ascii="Times New Roman" w:hAnsi="Times New Roman"/>
          <w:sz w:val="24"/>
        </w:rPr>
        <w:tab/>
      </w:r>
      <w:r w:rsidR="00AA022D">
        <w:rPr>
          <w:rFonts w:ascii="Times New Roman" w:hAnsi="Times New Roman"/>
          <w:sz w:val="24"/>
        </w:rPr>
        <w:tab/>
      </w:r>
      <w:r w:rsidR="00AA022D">
        <w:rPr>
          <w:rFonts w:ascii="Times New Roman" w:hAnsi="Times New Roman"/>
          <w:sz w:val="24"/>
        </w:rPr>
        <w:tab/>
      </w:r>
      <w:r w:rsidR="00AA022D">
        <w:rPr>
          <w:rFonts w:ascii="Times New Roman" w:hAnsi="Times New Roman"/>
          <w:sz w:val="24"/>
        </w:rPr>
        <w:tab/>
      </w:r>
      <w:r w:rsidR="00AA022D">
        <w:rPr>
          <w:rFonts w:ascii="Times New Roman" w:hAnsi="Times New Roman"/>
          <w:sz w:val="24"/>
        </w:rPr>
        <w:tab/>
      </w:r>
      <w:r w:rsidR="00D640E5">
        <w:rPr>
          <w:rFonts w:ascii="Times New Roman" w:hAnsi="Times New Roman"/>
          <w:sz w:val="24"/>
        </w:rPr>
        <w:t xml:space="preserve">        </w:t>
      </w:r>
      <w:r w:rsidR="00543BE6">
        <w:rPr>
          <w:rFonts w:ascii="Times New Roman" w:hAnsi="Times New Roman"/>
          <w:sz w:val="24"/>
        </w:rPr>
        <w:tab/>
      </w:r>
      <w:r w:rsidR="00AA022D" w:rsidRPr="00AA022D">
        <w:rPr>
          <w:rFonts w:ascii="Times New Roman" w:hAnsi="Times New Roman"/>
          <w:sz w:val="24"/>
        </w:rPr>
        <w:t>Za objednatele:</w:t>
      </w:r>
    </w:p>
    <w:p w14:paraId="169FE086" w14:textId="77777777" w:rsidR="00C6283F" w:rsidRDefault="00C6283F" w:rsidP="00D640E5">
      <w:pPr>
        <w:rPr>
          <w:rFonts w:ascii="Times New Roman" w:hAnsi="Times New Roman"/>
          <w:sz w:val="24"/>
        </w:rPr>
      </w:pPr>
    </w:p>
    <w:p w14:paraId="0E75284F" w14:textId="77777777" w:rsidR="00C6283F" w:rsidRDefault="00C6283F" w:rsidP="00D640E5">
      <w:pPr>
        <w:rPr>
          <w:rFonts w:ascii="Times New Roman" w:hAnsi="Times New Roman"/>
          <w:sz w:val="24"/>
        </w:rPr>
      </w:pPr>
    </w:p>
    <w:p w14:paraId="3F9817F2" w14:textId="77777777" w:rsidR="00FB3D20" w:rsidRDefault="00FB3D20" w:rsidP="00D640E5">
      <w:pPr>
        <w:rPr>
          <w:rFonts w:ascii="Times New Roman" w:hAnsi="Times New Roman"/>
          <w:sz w:val="24"/>
        </w:rPr>
      </w:pPr>
    </w:p>
    <w:p w14:paraId="48DB7010" w14:textId="77777777" w:rsidR="00543BE6" w:rsidRDefault="00543BE6" w:rsidP="00D640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</w:t>
      </w:r>
    </w:p>
    <w:p w14:paraId="2566E4CA" w14:textId="77777777" w:rsidR="00543BE6" w:rsidRDefault="00543BE6" w:rsidP="00D640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Petr Všetečka, </w:t>
      </w:r>
      <w:proofErr w:type="spellStart"/>
      <w:r>
        <w:rPr>
          <w:rFonts w:ascii="Times New Roman" w:hAnsi="Times New Roman"/>
          <w:sz w:val="24"/>
        </w:rPr>
        <w:t>DiS</w:t>
      </w:r>
      <w:proofErr w:type="spellEnd"/>
      <w:r w:rsidR="00D640E5">
        <w:rPr>
          <w:rFonts w:ascii="Times New Roman" w:hAnsi="Times New Roman"/>
          <w:sz w:val="24"/>
        </w:rPr>
        <w:tab/>
      </w:r>
      <w:r w:rsidR="00D640E5">
        <w:rPr>
          <w:rFonts w:ascii="Times New Roman" w:hAnsi="Times New Roman"/>
          <w:sz w:val="24"/>
        </w:rPr>
        <w:tab/>
      </w:r>
      <w:r w:rsidR="00D640E5">
        <w:rPr>
          <w:rFonts w:ascii="Times New Roman" w:hAnsi="Times New Roman"/>
          <w:sz w:val="24"/>
        </w:rPr>
        <w:tab/>
      </w:r>
      <w:r w:rsidR="00D640E5">
        <w:rPr>
          <w:rFonts w:ascii="Times New Roman" w:hAnsi="Times New Roman"/>
          <w:sz w:val="24"/>
        </w:rPr>
        <w:tab/>
      </w:r>
      <w:r w:rsidR="00D640E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Mgr. David Bracháček</w:t>
      </w:r>
    </w:p>
    <w:p w14:paraId="7763DE17" w14:textId="77777777" w:rsidR="00543BE6" w:rsidRDefault="00AD49F7" w:rsidP="008D40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ř</w:t>
      </w:r>
      <w:r w:rsidR="00D640E5" w:rsidRPr="00D640E5">
        <w:rPr>
          <w:rFonts w:ascii="Times New Roman" w:hAnsi="Times New Roman"/>
          <w:sz w:val="24"/>
        </w:rPr>
        <w:t>editel</w:t>
      </w:r>
      <w:r>
        <w:rPr>
          <w:rFonts w:ascii="Times New Roman" w:hAnsi="Times New Roman"/>
          <w:sz w:val="24"/>
        </w:rPr>
        <w:t xml:space="preserve"> </w:t>
      </w:r>
      <w:r w:rsidR="00543BE6">
        <w:rPr>
          <w:rFonts w:ascii="Times New Roman" w:hAnsi="Times New Roman"/>
          <w:sz w:val="24"/>
        </w:rPr>
        <w:t>organizace</w:t>
      </w:r>
      <w:r w:rsidR="00D640E5">
        <w:rPr>
          <w:rFonts w:ascii="Times New Roman" w:hAnsi="Times New Roman"/>
          <w:sz w:val="24"/>
        </w:rPr>
        <w:tab/>
      </w:r>
      <w:r w:rsidR="00D640E5">
        <w:rPr>
          <w:rFonts w:ascii="Times New Roman" w:hAnsi="Times New Roman"/>
          <w:sz w:val="24"/>
        </w:rPr>
        <w:tab/>
      </w:r>
      <w:r w:rsidR="00D640E5">
        <w:rPr>
          <w:rFonts w:ascii="Times New Roman" w:hAnsi="Times New Roman"/>
          <w:sz w:val="24"/>
        </w:rPr>
        <w:tab/>
      </w:r>
      <w:r w:rsidR="00D640E5">
        <w:rPr>
          <w:rFonts w:ascii="Times New Roman" w:hAnsi="Times New Roman"/>
          <w:sz w:val="24"/>
        </w:rPr>
        <w:tab/>
      </w:r>
      <w:r w:rsidR="00D640E5">
        <w:rPr>
          <w:rFonts w:ascii="Times New Roman" w:hAnsi="Times New Roman"/>
          <w:sz w:val="24"/>
        </w:rPr>
        <w:tab/>
      </w:r>
      <w:r w:rsidR="00543BE6">
        <w:rPr>
          <w:rFonts w:ascii="Times New Roman" w:hAnsi="Times New Roman"/>
          <w:sz w:val="24"/>
        </w:rPr>
        <w:tab/>
        <w:t>předseda představenstva</w:t>
      </w:r>
      <w:r w:rsidR="00D640E5">
        <w:rPr>
          <w:rFonts w:ascii="Times New Roman" w:hAnsi="Times New Roman"/>
          <w:sz w:val="24"/>
        </w:rPr>
        <w:t xml:space="preserve">     </w:t>
      </w:r>
    </w:p>
    <w:p w14:paraId="4D4C07D9" w14:textId="77777777" w:rsidR="00543BE6" w:rsidRDefault="00543BE6" w:rsidP="008D401D">
      <w:pPr>
        <w:rPr>
          <w:rFonts w:ascii="Times New Roman" w:hAnsi="Times New Roman"/>
          <w:sz w:val="24"/>
        </w:rPr>
      </w:pPr>
    </w:p>
    <w:p w14:paraId="78D5F475" w14:textId="77777777" w:rsidR="00543BE6" w:rsidRDefault="00543BE6" w:rsidP="008D401D">
      <w:pPr>
        <w:rPr>
          <w:rFonts w:ascii="Times New Roman" w:hAnsi="Times New Roman"/>
          <w:sz w:val="24"/>
        </w:rPr>
      </w:pPr>
    </w:p>
    <w:p w14:paraId="43102A89" w14:textId="77777777" w:rsidR="00543BE6" w:rsidRDefault="00543BE6" w:rsidP="008D401D">
      <w:pPr>
        <w:rPr>
          <w:rFonts w:ascii="Times New Roman" w:hAnsi="Times New Roman"/>
          <w:sz w:val="24"/>
        </w:rPr>
      </w:pPr>
    </w:p>
    <w:p w14:paraId="5E3C9153" w14:textId="77777777" w:rsidR="00543BE6" w:rsidRDefault="00543BE6" w:rsidP="008D401D">
      <w:pPr>
        <w:rPr>
          <w:rFonts w:ascii="Times New Roman" w:hAnsi="Times New Roman"/>
          <w:sz w:val="24"/>
        </w:rPr>
      </w:pPr>
    </w:p>
    <w:p w14:paraId="54A008E6" w14:textId="77777777" w:rsidR="00543BE6" w:rsidRDefault="00543BE6" w:rsidP="008D401D">
      <w:pPr>
        <w:rPr>
          <w:rFonts w:ascii="Times New Roman" w:hAnsi="Times New Roman"/>
          <w:sz w:val="24"/>
        </w:rPr>
      </w:pPr>
    </w:p>
    <w:p w14:paraId="1A82410A" w14:textId="77777777" w:rsidR="00543BE6" w:rsidRDefault="00543BE6" w:rsidP="008D40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………………………..</w:t>
      </w:r>
    </w:p>
    <w:p w14:paraId="1205DC2D" w14:textId="77777777" w:rsidR="00AD49F7" w:rsidRDefault="00543BE6" w:rsidP="008D40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D49F7">
        <w:rPr>
          <w:rFonts w:ascii="Times New Roman" w:hAnsi="Times New Roman"/>
          <w:sz w:val="24"/>
        </w:rPr>
        <w:t>Ing. Milan Míka</w:t>
      </w:r>
    </w:p>
    <w:p w14:paraId="05DC5F07" w14:textId="77777777" w:rsidR="008D401D" w:rsidRPr="008D401D" w:rsidRDefault="00AD49F7" w:rsidP="008D40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místopředseda představenstva</w:t>
      </w:r>
      <w:r w:rsidR="00D640E5">
        <w:rPr>
          <w:rFonts w:ascii="Times New Roman" w:hAnsi="Times New Roman"/>
          <w:sz w:val="24"/>
        </w:rPr>
        <w:t xml:space="preserve">   </w:t>
      </w:r>
    </w:p>
    <w:sectPr w:rsidR="008D401D" w:rsidRPr="008D401D" w:rsidSect="001A372A">
      <w:headerReference w:type="even" r:id="rId11"/>
      <w:headerReference w:type="default" r:id="rId12"/>
      <w:footerReference w:type="default" r:id="rId13"/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6B13" w14:textId="77777777" w:rsidR="00FD14FB" w:rsidRDefault="00FD14FB">
      <w:r>
        <w:separator/>
      </w:r>
    </w:p>
  </w:endnote>
  <w:endnote w:type="continuationSeparator" w:id="0">
    <w:p w14:paraId="5B3DD994" w14:textId="77777777" w:rsidR="00FD14FB" w:rsidRDefault="00FD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289C" w14:textId="77777777" w:rsidR="00B82E59" w:rsidRDefault="00B82E5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99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CEAB" w14:textId="77777777" w:rsidR="00FD14FB" w:rsidRDefault="00FD14FB">
      <w:r>
        <w:separator/>
      </w:r>
    </w:p>
  </w:footnote>
  <w:footnote w:type="continuationSeparator" w:id="0">
    <w:p w14:paraId="6847E9AF" w14:textId="77777777" w:rsidR="00FD14FB" w:rsidRDefault="00FD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ECCF" w14:textId="77777777" w:rsidR="004D594A" w:rsidRDefault="004D594A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9B8576" w14:textId="77777777" w:rsidR="004D594A" w:rsidRDefault="004D594A">
    <w:pPr>
      <w:pStyle w:val="Zhlav"/>
    </w:pPr>
  </w:p>
  <w:p w14:paraId="7C5BC58C" w14:textId="77777777" w:rsidR="00C60C13" w:rsidRDefault="00C60C13"/>
  <w:p w14:paraId="67B68936" w14:textId="77777777" w:rsidR="00C60C13" w:rsidRDefault="00C60C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7D75" w14:textId="6007ED3A" w:rsidR="00CD5541" w:rsidRDefault="00161C35" w:rsidP="00C6283F">
    <w:pPr>
      <w:pStyle w:val="Zhlav"/>
      <w:tabs>
        <w:tab w:val="clear" w:pos="4536"/>
        <w:tab w:val="clear" w:pos="9072"/>
      </w:tabs>
    </w:pPr>
    <w:r w:rsidRPr="00B86261">
      <w:rPr>
        <w:noProof/>
      </w:rPr>
      <w:drawing>
        <wp:inline distT="0" distB="0" distL="0" distR="0" wp14:anchorId="037FA256" wp14:editId="370899FA">
          <wp:extent cx="1828800" cy="4724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130D">
      <w:tab/>
    </w:r>
    <w:r w:rsidR="0033130D">
      <w:tab/>
    </w:r>
    <w:r w:rsidR="0033130D">
      <w:tab/>
    </w:r>
    <w:r w:rsidR="0033130D">
      <w:tab/>
    </w:r>
    <w:r w:rsidR="0033130D">
      <w:tab/>
    </w:r>
    <w:r w:rsidR="0033130D">
      <w:tab/>
    </w:r>
    <w:r w:rsidR="0033130D">
      <w:tab/>
    </w:r>
    <w:r w:rsidR="0033130D">
      <w:tab/>
    </w:r>
    <w:r w:rsidRPr="00B86261">
      <w:rPr>
        <w:noProof/>
      </w:rPr>
      <w:drawing>
        <wp:inline distT="0" distB="0" distL="0" distR="0" wp14:anchorId="52837104" wp14:editId="1DE3BC41">
          <wp:extent cx="312420" cy="4648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CFA1A" w14:textId="77777777" w:rsidR="00CD5541" w:rsidRDefault="00CD55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4E9"/>
    <w:multiLevelType w:val="hybridMultilevel"/>
    <w:tmpl w:val="C75837FE"/>
    <w:lvl w:ilvl="0" w:tplc="BA8C2E90">
      <w:start w:val="6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226E"/>
    <w:multiLevelType w:val="hybridMultilevel"/>
    <w:tmpl w:val="D96ECA32"/>
    <w:lvl w:ilvl="0" w:tplc="9A7CEFDA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450DE"/>
    <w:multiLevelType w:val="multilevel"/>
    <w:tmpl w:val="976A3C2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55D361E"/>
    <w:multiLevelType w:val="hybridMultilevel"/>
    <w:tmpl w:val="2CF06E0E"/>
    <w:lvl w:ilvl="0" w:tplc="5C98C3E2">
      <w:start w:val="3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80CC6"/>
    <w:multiLevelType w:val="hybridMultilevel"/>
    <w:tmpl w:val="5AB41F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135FB2"/>
    <w:multiLevelType w:val="hybridMultilevel"/>
    <w:tmpl w:val="793463F6"/>
    <w:lvl w:ilvl="0" w:tplc="52BC67DA">
      <w:start w:val="6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43100F07"/>
    <w:multiLevelType w:val="hybridMultilevel"/>
    <w:tmpl w:val="27AEA324"/>
    <w:lvl w:ilvl="0" w:tplc="88768C2E">
      <w:start w:val="5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517536E"/>
    <w:multiLevelType w:val="hybridMultilevel"/>
    <w:tmpl w:val="F6CEE572"/>
    <w:lvl w:ilvl="0" w:tplc="2F50685C">
      <w:start w:val="7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5B4A04"/>
    <w:multiLevelType w:val="hybridMultilevel"/>
    <w:tmpl w:val="6E26071C"/>
    <w:lvl w:ilvl="0" w:tplc="0405000F">
      <w:start w:val="1"/>
      <w:numFmt w:val="decimal"/>
      <w:lvlText w:val="%1."/>
      <w:lvlJc w:val="left"/>
      <w:pPr>
        <w:ind w:left="1455" w:hanging="360"/>
      </w:p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5C171E42"/>
    <w:multiLevelType w:val="hybridMultilevel"/>
    <w:tmpl w:val="CE8087DA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310AF"/>
    <w:multiLevelType w:val="hybridMultilevel"/>
    <w:tmpl w:val="7648061A"/>
    <w:lvl w:ilvl="0" w:tplc="C9485C1E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16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num w:numId="1" w16cid:durableId="1459029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717567">
    <w:abstractNumId w:val="6"/>
  </w:num>
  <w:num w:numId="3" w16cid:durableId="1657996229">
    <w:abstractNumId w:val="17"/>
  </w:num>
  <w:num w:numId="4" w16cid:durableId="1315720926">
    <w:abstractNumId w:val="12"/>
  </w:num>
  <w:num w:numId="5" w16cid:durableId="1403722877">
    <w:abstractNumId w:val="15"/>
  </w:num>
  <w:num w:numId="6" w16cid:durableId="381101283">
    <w:abstractNumId w:val="4"/>
  </w:num>
  <w:num w:numId="7" w16cid:durableId="1534422052">
    <w:abstractNumId w:val="18"/>
  </w:num>
  <w:num w:numId="8" w16cid:durableId="2035108223">
    <w:abstractNumId w:val="11"/>
  </w:num>
  <w:num w:numId="9" w16cid:durableId="1327978899">
    <w:abstractNumId w:val="16"/>
  </w:num>
  <w:num w:numId="10" w16cid:durableId="821238611">
    <w:abstractNumId w:val="9"/>
  </w:num>
  <w:num w:numId="11" w16cid:durableId="1982029094">
    <w:abstractNumId w:val="3"/>
  </w:num>
  <w:num w:numId="12" w16cid:durableId="906257998">
    <w:abstractNumId w:val="8"/>
  </w:num>
  <w:num w:numId="13" w16cid:durableId="383482375">
    <w:abstractNumId w:val="5"/>
  </w:num>
  <w:num w:numId="14" w16cid:durableId="797842986">
    <w:abstractNumId w:val="14"/>
  </w:num>
  <w:num w:numId="15" w16cid:durableId="1531524829">
    <w:abstractNumId w:val="0"/>
  </w:num>
  <w:num w:numId="16" w16cid:durableId="1786266502">
    <w:abstractNumId w:val="1"/>
  </w:num>
  <w:num w:numId="17" w16cid:durableId="15543773">
    <w:abstractNumId w:val="7"/>
  </w:num>
  <w:num w:numId="18" w16cid:durableId="1999652773">
    <w:abstractNumId w:val="10"/>
  </w:num>
  <w:num w:numId="19" w16cid:durableId="201857635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7A2F"/>
    <w:rsid w:val="000159E9"/>
    <w:rsid w:val="0002677E"/>
    <w:rsid w:val="00034CB3"/>
    <w:rsid w:val="000374F6"/>
    <w:rsid w:val="0004397E"/>
    <w:rsid w:val="000469FC"/>
    <w:rsid w:val="0005301A"/>
    <w:rsid w:val="00056314"/>
    <w:rsid w:val="000565F2"/>
    <w:rsid w:val="00060A19"/>
    <w:rsid w:val="000648D7"/>
    <w:rsid w:val="00071269"/>
    <w:rsid w:val="00071F0C"/>
    <w:rsid w:val="000874AC"/>
    <w:rsid w:val="00087EE9"/>
    <w:rsid w:val="000A0135"/>
    <w:rsid w:val="000A4562"/>
    <w:rsid w:val="000A48F1"/>
    <w:rsid w:val="000A64CA"/>
    <w:rsid w:val="000A6883"/>
    <w:rsid w:val="000B09C7"/>
    <w:rsid w:val="000B559D"/>
    <w:rsid w:val="000B67E1"/>
    <w:rsid w:val="000F23B6"/>
    <w:rsid w:val="000F413B"/>
    <w:rsid w:val="000F420F"/>
    <w:rsid w:val="001007A3"/>
    <w:rsid w:val="00105587"/>
    <w:rsid w:val="00114192"/>
    <w:rsid w:val="00120B84"/>
    <w:rsid w:val="00122095"/>
    <w:rsid w:val="00123A94"/>
    <w:rsid w:val="00126598"/>
    <w:rsid w:val="0013141F"/>
    <w:rsid w:val="00133B72"/>
    <w:rsid w:val="00141A04"/>
    <w:rsid w:val="00146370"/>
    <w:rsid w:val="0014743F"/>
    <w:rsid w:val="001528E4"/>
    <w:rsid w:val="001606CB"/>
    <w:rsid w:val="00161C35"/>
    <w:rsid w:val="00163E15"/>
    <w:rsid w:val="001671C6"/>
    <w:rsid w:val="00167F77"/>
    <w:rsid w:val="00171212"/>
    <w:rsid w:val="00171842"/>
    <w:rsid w:val="001766AD"/>
    <w:rsid w:val="00176C21"/>
    <w:rsid w:val="001770A2"/>
    <w:rsid w:val="001823D7"/>
    <w:rsid w:val="001A1E56"/>
    <w:rsid w:val="001A2C75"/>
    <w:rsid w:val="001A3290"/>
    <w:rsid w:val="001A372A"/>
    <w:rsid w:val="001A407F"/>
    <w:rsid w:val="001B2766"/>
    <w:rsid w:val="001C2E2C"/>
    <w:rsid w:val="001C70AB"/>
    <w:rsid w:val="001D0F88"/>
    <w:rsid w:val="001D2EE8"/>
    <w:rsid w:val="001D68EB"/>
    <w:rsid w:val="001E3D82"/>
    <w:rsid w:val="001F05A0"/>
    <w:rsid w:val="001F248E"/>
    <w:rsid w:val="001F739E"/>
    <w:rsid w:val="002051CF"/>
    <w:rsid w:val="00211B95"/>
    <w:rsid w:val="00216A5E"/>
    <w:rsid w:val="00216C1B"/>
    <w:rsid w:val="002253F9"/>
    <w:rsid w:val="0022680A"/>
    <w:rsid w:val="00231948"/>
    <w:rsid w:val="0023531B"/>
    <w:rsid w:val="00237A95"/>
    <w:rsid w:val="00240A17"/>
    <w:rsid w:val="00246222"/>
    <w:rsid w:val="00246BF4"/>
    <w:rsid w:val="00257296"/>
    <w:rsid w:val="00260157"/>
    <w:rsid w:val="00270D72"/>
    <w:rsid w:val="00272EFB"/>
    <w:rsid w:val="00276554"/>
    <w:rsid w:val="00277515"/>
    <w:rsid w:val="00277E2B"/>
    <w:rsid w:val="0028115E"/>
    <w:rsid w:val="00291069"/>
    <w:rsid w:val="002920DE"/>
    <w:rsid w:val="00292AA9"/>
    <w:rsid w:val="0029643A"/>
    <w:rsid w:val="002A01CC"/>
    <w:rsid w:val="002A5047"/>
    <w:rsid w:val="002A5446"/>
    <w:rsid w:val="002B65AF"/>
    <w:rsid w:val="002B6F98"/>
    <w:rsid w:val="002B78C4"/>
    <w:rsid w:val="002C4326"/>
    <w:rsid w:val="002D115E"/>
    <w:rsid w:val="002E2A86"/>
    <w:rsid w:val="002E55D3"/>
    <w:rsid w:val="002E7925"/>
    <w:rsid w:val="002F4520"/>
    <w:rsid w:val="002F69C6"/>
    <w:rsid w:val="00303239"/>
    <w:rsid w:val="00304ED9"/>
    <w:rsid w:val="003114FE"/>
    <w:rsid w:val="0031596A"/>
    <w:rsid w:val="0032721E"/>
    <w:rsid w:val="0033130D"/>
    <w:rsid w:val="00337461"/>
    <w:rsid w:val="0033750C"/>
    <w:rsid w:val="00341277"/>
    <w:rsid w:val="00347164"/>
    <w:rsid w:val="00352B1E"/>
    <w:rsid w:val="00355C6A"/>
    <w:rsid w:val="003568A7"/>
    <w:rsid w:val="003602C8"/>
    <w:rsid w:val="00360908"/>
    <w:rsid w:val="00366A94"/>
    <w:rsid w:val="00367F6B"/>
    <w:rsid w:val="00370DBC"/>
    <w:rsid w:val="00375DB2"/>
    <w:rsid w:val="00381111"/>
    <w:rsid w:val="003959BB"/>
    <w:rsid w:val="003A057A"/>
    <w:rsid w:val="003A3801"/>
    <w:rsid w:val="003A3F80"/>
    <w:rsid w:val="003B0746"/>
    <w:rsid w:val="003B5B09"/>
    <w:rsid w:val="003C21E9"/>
    <w:rsid w:val="003C3296"/>
    <w:rsid w:val="003C5EC4"/>
    <w:rsid w:val="003C6E1E"/>
    <w:rsid w:val="003D3548"/>
    <w:rsid w:val="003D74FB"/>
    <w:rsid w:val="003F05A9"/>
    <w:rsid w:val="003F0EE3"/>
    <w:rsid w:val="003F5B95"/>
    <w:rsid w:val="003F613A"/>
    <w:rsid w:val="00403276"/>
    <w:rsid w:val="00403DCA"/>
    <w:rsid w:val="0040400E"/>
    <w:rsid w:val="004108B4"/>
    <w:rsid w:val="00415707"/>
    <w:rsid w:val="00415722"/>
    <w:rsid w:val="004165E1"/>
    <w:rsid w:val="004223C9"/>
    <w:rsid w:val="004231FA"/>
    <w:rsid w:val="00437229"/>
    <w:rsid w:val="004410E6"/>
    <w:rsid w:val="004462C3"/>
    <w:rsid w:val="00447506"/>
    <w:rsid w:val="00464DB5"/>
    <w:rsid w:val="00464E6F"/>
    <w:rsid w:val="00477297"/>
    <w:rsid w:val="004862F4"/>
    <w:rsid w:val="00493098"/>
    <w:rsid w:val="004A0735"/>
    <w:rsid w:val="004A2E72"/>
    <w:rsid w:val="004B2AB9"/>
    <w:rsid w:val="004B6EF3"/>
    <w:rsid w:val="004C11BB"/>
    <w:rsid w:val="004C4429"/>
    <w:rsid w:val="004C692E"/>
    <w:rsid w:val="004C7D43"/>
    <w:rsid w:val="004D18DB"/>
    <w:rsid w:val="004D4ED1"/>
    <w:rsid w:val="004D594A"/>
    <w:rsid w:val="004D66C6"/>
    <w:rsid w:val="004E5283"/>
    <w:rsid w:val="004F07CD"/>
    <w:rsid w:val="004F2420"/>
    <w:rsid w:val="004F521D"/>
    <w:rsid w:val="004F651D"/>
    <w:rsid w:val="004F7ED7"/>
    <w:rsid w:val="00510339"/>
    <w:rsid w:val="00510600"/>
    <w:rsid w:val="00510B93"/>
    <w:rsid w:val="0051406D"/>
    <w:rsid w:val="00515F45"/>
    <w:rsid w:val="005173CD"/>
    <w:rsid w:val="00521911"/>
    <w:rsid w:val="005241BC"/>
    <w:rsid w:val="00526AE5"/>
    <w:rsid w:val="005304D3"/>
    <w:rsid w:val="005358EA"/>
    <w:rsid w:val="00543B9E"/>
    <w:rsid w:val="00543BE6"/>
    <w:rsid w:val="005533A0"/>
    <w:rsid w:val="00555F73"/>
    <w:rsid w:val="00557027"/>
    <w:rsid w:val="00561654"/>
    <w:rsid w:val="0056225E"/>
    <w:rsid w:val="00565718"/>
    <w:rsid w:val="00565ECA"/>
    <w:rsid w:val="005669BE"/>
    <w:rsid w:val="00576BA7"/>
    <w:rsid w:val="0057738A"/>
    <w:rsid w:val="00582311"/>
    <w:rsid w:val="00585141"/>
    <w:rsid w:val="005971E1"/>
    <w:rsid w:val="005A3C51"/>
    <w:rsid w:val="005A607F"/>
    <w:rsid w:val="005B0831"/>
    <w:rsid w:val="005B213A"/>
    <w:rsid w:val="005C1E56"/>
    <w:rsid w:val="005C3720"/>
    <w:rsid w:val="005C72A8"/>
    <w:rsid w:val="005D3EC1"/>
    <w:rsid w:val="005D4CB3"/>
    <w:rsid w:val="005E4E7D"/>
    <w:rsid w:val="005E5EFF"/>
    <w:rsid w:val="005E76B4"/>
    <w:rsid w:val="005F72E5"/>
    <w:rsid w:val="00600310"/>
    <w:rsid w:val="006013AB"/>
    <w:rsid w:val="006049FA"/>
    <w:rsid w:val="0060543F"/>
    <w:rsid w:val="00605CEB"/>
    <w:rsid w:val="006072AA"/>
    <w:rsid w:val="0060778F"/>
    <w:rsid w:val="00615DAC"/>
    <w:rsid w:val="00616C6E"/>
    <w:rsid w:val="006266C3"/>
    <w:rsid w:val="00627C77"/>
    <w:rsid w:val="006317A9"/>
    <w:rsid w:val="006373B2"/>
    <w:rsid w:val="0064147E"/>
    <w:rsid w:val="00642892"/>
    <w:rsid w:val="00647326"/>
    <w:rsid w:val="00650724"/>
    <w:rsid w:val="00651E70"/>
    <w:rsid w:val="006544AF"/>
    <w:rsid w:val="00654DCD"/>
    <w:rsid w:val="006611F1"/>
    <w:rsid w:val="00676233"/>
    <w:rsid w:val="0067686B"/>
    <w:rsid w:val="006769FD"/>
    <w:rsid w:val="00684B5C"/>
    <w:rsid w:val="00692692"/>
    <w:rsid w:val="00694CEF"/>
    <w:rsid w:val="006963E9"/>
    <w:rsid w:val="006A4B5C"/>
    <w:rsid w:val="006A794A"/>
    <w:rsid w:val="006B064F"/>
    <w:rsid w:val="006B078A"/>
    <w:rsid w:val="006B1BA9"/>
    <w:rsid w:val="006B24DC"/>
    <w:rsid w:val="006B51BC"/>
    <w:rsid w:val="006B6952"/>
    <w:rsid w:val="006B7F40"/>
    <w:rsid w:val="006C7AF9"/>
    <w:rsid w:val="006D3314"/>
    <w:rsid w:val="006D6CEB"/>
    <w:rsid w:val="006E0398"/>
    <w:rsid w:val="006E2BBA"/>
    <w:rsid w:val="006F311B"/>
    <w:rsid w:val="006F4DAC"/>
    <w:rsid w:val="00705169"/>
    <w:rsid w:val="007144E1"/>
    <w:rsid w:val="00716CFA"/>
    <w:rsid w:val="0072392D"/>
    <w:rsid w:val="00723EB1"/>
    <w:rsid w:val="00723F48"/>
    <w:rsid w:val="00733828"/>
    <w:rsid w:val="00735EC8"/>
    <w:rsid w:val="00737C37"/>
    <w:rsid w:val="00740547"/>
    <w:rsid w:val="00740A32"/>
    <w:rsid w:val="00741AAA"/>
    <w:rsid w:val="0074767C"/>
    <w:rsid w:val="00747A9F"/>
    <w:rsid w:val="00752A25"/>
    <w:rsid w:val="00752C4E"/>
    <w:rsid w:val="00767D53"/>
    <w:rsid w:val="00774F05"/>
    <w:rsid w:val="0077606F"/>
    <w:rsid w:val="00777028"/>
    <w:rsid w:val="00782B6B"/>
    <w:rsid w:val="00787852"/>
    <w:rsid w:val="0079328B"/>
    <w:rsid w:val="007947FE"/>
    <w:rsid w:val="007A482C"/>
    <w:rsid w:val="007B237B"/>
    <w:rsid w:val="007B2D0B"/>
    <w:rsid w:val="007B3ADA"/>
    <w:rsid w:val="007C1E49"/>
    <w:rsid w:val="007D1E69"/>
    <w:rsid w:val="007D6F5E"/>
    <w:rsid w:val="007E10F6"/>
    <w:rsid w:val="007E3B96"/>
    <w:rsid w:val="007E4F2B"/>
    <w:rsid w:val="007E64EB"/>
    <w:rsid w:val="00801C86"/>
    <w:rsid w:val="00804018"/>
    <w:rsid w:val="0081133C"/>
    <w:rsid w:val="00812C1A"/>
    <w:rsid w:val="00815954"/>
    <w:rsid w:val="008161B1"/>
    <w:rsid w:val="0081657D"/>
    <w:rsid w:val="00816BE2"/>
    <w:rsid w:val="0082493E"/>
    <w:rsid w:val="00825D5B"/>
    <w:rsid w:val="00825FFC"/>
    <w:rsid w:val="008304BA"/>
    <w:rsid w:val="00831BE8"/>
    <w:rsid w:val="008373ED"/>
    <w:rsid w:val="008433C7"/>
    <w:rsid w:val="00852499"/>
    <w:rsid w:val="00853D6C"/>
    <w:rsid w:val="00854B6D"/>
    <w:rsid w:val="00855EAB"/>
    <w:rsid w:val="0086042F"/>
    <w:rsid w:val="008655B3"/>
    <w:rsid w:val="00865E2E"/>
    <w:rsid w:val="00881FA7"/>
    <w:rsid w:val="00883308"/>
    <w:rsid w:val="008869C4"/>
    <w:rsid w:val="0089032E"/>
    <w:rsid w:val="00892556"/>
    <w:rsid w:val="008A1EEC"/>
    <w:rsid w:val="008A2E16"/>
    <w:rsid w:val="008B431C"/>
    <w:rsid w:val="008B4496"/>
    <w:rsid w:val="008C383D"/>
    <w:rsid w:val="008D123C"/>
    <w:rsid w:val="008D401D"/>
    <w:rsid w:val="008D56F6"/>
    <w:rsid w:val="008F0108"/>
    <w:rsid w:val="008F5323"/>
    <w:rsid w:val="008F7E0D"/>
    <w:rsid w:val="00917B08"/>
    <w:rsid w:val="00923CC9"/>
    <w:rsid w:val="009300A3"/>
    <w:rsid w:val="009406AC"/>
    <w:rsid w:val="009410CF"/>
    <w:rsid w:val="00941253"/>
    <w:rsid w:val="00941325"/>
    <w:rsid w:val="0094763D"/>
    <w:rsid w:val="00950C77"/>
    <w:rsid w:val="009609BB"/>
    <w:rsid w:val="00960F84"/>
    <w:rsid w:val="009621CE"/>
    <w:rsid w:val="00965327"/>
    <w:rsid w:val="0097351F"/>
    <w:rsid w:val="009844C5"/>
    <w:rsid w:val="009A5AF8"/>
    <w:rsid w:val="009A5DBB"/>
    <w:rsid w:val="009A72AB"/>
    <w:rsid w:val="009B1E32"/>
    <w:rsid w:val="009B20CC"/>
    <w:rsid w:val="009B7EC5"/>
    <w:rsid w:val="009D626F"/>
    <w:rsid w:val="009E34AA"/>
    <w:rsid w:val="009F1CF3"/>
    <w:rsid w:val="009F27BE"/>
    <w:rsid w:val="009F64A8"/>
    <w:rsid w:val="00A02138"/>
    <w:rsid w:val="00A02E36"/>
    <w:rsid w:val="00A04A9D"/>
    <w:rsid w:val="00A06793"/>
    <w:rsid w:val="00A12975"/>
    <w:rsid w:val="00A150FC"/>
    <w:rsid w:val="00A218FB"/>
    <w:rsid w:val="00A27C7A"/>
    <w:rsid w:val="00A54F05"/>
    <w:rsid w:val="00A738F3"/>
    <w:rsid w:val="00A944BA"/>
    <w:rsid w:val="00AA022D"/>
    <w:rsid w:val="00AA0D36"/>
    <w:rsid w:val="00AA76D5"/>
    <w:rsid w:val="00AB014E"/>
    <w:rsid w:val="00AB152E"/>
    <w:rsid w:val="00AC04E0"/>
    <w:rsid w:val="00AC3BE1"/>
    <w:rsid w:val="00AC4E8A"/>
    <w:rsid w:val="00AD0465"/>
    <w:rsid w:val="00AD18E7"/>
    <w:rsid w:val="00AD49F7"/>
    <w:rsid w:val="00AD7FD0"/>
    <w:rsid w:val="00AE3B4E"/>
    <w:rsid w:val="00AE47C1"/>
    <w:rsid w:val="00AF7279"/>
    <w:rsid w:val="00B0057A"/>
    <w:rsid w:val="00B01D1D"/>
    <w:rsid w:val="00B040C2"/>
    <w:rsid w:val="00B04BA1"/>
    <w:rsid w:val="00B05500"/>
    <w:rsid w:val="00B123BD"/>
    <w:rsid w:val="00B1452F"/>
    <w:rsid w:val="00B21747"/>
    <w:rsid w:val="00B22CF1"/>
    <w:rsid w:val="00B43513"/>
    <w:rsid w:val="00B44651"/>
    <w:rsid w:val="00B52068"/>
    <w:rsid w:val="00B63BEF"/>
    <w:rsid w:val="00B75AD9"/>
    <w:rsid w:val="00B82E59"/>
    <w:rsid w:val="00B83778"/>
    <w:rsid w:val="00B84332"/>
    <w:rsid w:val="00BA5C5A"/>
    <w:rsid w:val="00BC49E3"/>
    <w:rsid w:val="00BD297E"/>
    <w:rsid w:val="00BE0C97"/>
    <w:rsid w:val="00BE6C40"/>
    <w:rsid w:val="00BF1E68"/>
    <w:rsid w:val="00BF66DB"/>
    <w:rsid w:val="00C004C5"/>
    <w:rsid w:val="00C00E31"/>
    <w:rsid w:val="00C0256D"/>
    <w:rsid w:val="00C02900"/>
    <w:rsid w:val="00C125C4"/>
    <w:rsid w:val="00C1726F"/>
    <w:rsid w:val="00C17966"/>
    <w:rsid w:val="00C211D4"/>
    <w:rsid w:val="00C356BE"/>
    <w:rsid w:val="00C358D5"/>
    <w:rsid w:val="00C4081A"/>
    <w:rsid w:val="00C60C13"/>
    <w:rsid w:val="00C60DB9"/>
    <w:rsid w:val="00C6132B"/>
    <w:rsid w:val="00C6283F"/>
    <w:rsid w:val="00C665CB"/>
    <w:rsid w:val="00C67B38"/>
    <w:rsid w:val="00C74592"/>
    <w:rsid w:val="00C85377"/>
    <w:rsid w:val="00C86851"/>
    <w:rsid w:val="00C913A6"/>
    <w:rsid w:val="00C91D05"/>
    <w:rsid w:val="00CB27F6"/>
    <w:rsid w:val="00CB5455"/>
    <w:rsid w:val="00CB5A5A"/>
    <w:rsid w:val="00CB7480"/>
    <w:rsid w:val="00CB7A4B"/>
    <w:rsid w:val="00CB7F51"/>
    <w:rsid w:val="00CC29B0"/>
    <w:rsid w:val="00CC2C09"/>
    <w:rsid w:val="00CC5B38"/>
    <w:rsid w:val="00CC700C"/>
    <w:rsid w:val="00CD2F9D"/>
    <w:rsid w:val="00CD4148"/>
    <w:rsid w:val="00CD5541"/>
    <w:rsid w:val="00CE643B"/>
    <w:rsid w:val="00CE7C33"/>
    <w:rsid w:val="00CF3ED1"/>
    <w:rsid w:val="00D0110F"/>
    <w:rsid w:val="00D03797"/>
    <w:rsid w:val="00D13414"/>
    <w:rsid w:val="00D166CC"/>
    <w:rsid w:val="00D16C99"/>
    <w:rsid w:val="00D171E4"/>
    <w:rsid w:val="00D21366"/>
    <w:rsid w:val="00D26631"/>
    <w:rsid w:val="00D35087"/>
    <w:rsid w:val="00D440D6"/>
    <w:rsid w:val="00D45FA4"/>
    <w:rsid w:val="00D4612C"/>
    <w:rsid w:val="00D47C1E"/>
    <w:rsid w:val="00D5702D"/>
    <w:rsid w:val="00D63BD3"/>
    <w:rsid w:val="00D63F27"/>
    <w:rsid w:val="00D640E5"/>
    <w:rsid w:val="00D642EC"/>
    <w:rsid w:val="00D82C7D"/>
    <w:rsid w:val="00D84D37"/>
    <w:rsid w:val="00D90D13"/>
    <w:rsid w:val="00D93ED3"/>
    <w:rsid w:val="00D950A7"/>
    <w:rsid w:val="00D959F7"/>
    <w:rsid w:val="00DA0F8A"/>
    <w:rsid w:val="00DA63D6"/>
    <w:rsid w:val="00DA642B"/>
    <w:rsid w:val="00DB00C3"/>
    <w:rsid w:val="00DC28FA"/>
    <w:rsid w:val="00DC49B6"/>
    <w:rsid w:val="00DD2837"/>
    <w:rsid w:val="00DD44E8"/>
    <w:rsid w:val="00DD53BE"/>
    <w:rsid w:val="00DD5680"/>
    <w:rsid w:val="00DE7B21"/>
    <w:rsid w:val="00DF1E55"/>
    <w:rsid w:val="00DF6C0E"/>
    <w:rsid w:val="00E006BC"/>
    <w:rsid w:val="00E03BA5"/>
    <w:rsid w:val="00E06E5D"/>
    <w:rsid w:val="00E20FBF"/>
    <w:rsid w:val="00E23F00"/>
    <w:rsid w:val="00E26A0C"/>
    <w:rsid w:val="00E27621"/>
    <w:rsid w:val="00E27993"/>
    <w:rsid w:val="00E3486E"/>
    <w:rsid w:val="00E366BB"/>
    <w:rsid w:val="00E411F9"/>
    <w:rsid w:val="00E44072"/>
    <w:rsid w:val="00E47469"/>
    <w:rsid w:val="00E520FE"/>
    <w:rsid w:val="00E55E72"/>
    <w:rsid w:val="00E62D53"/>
    <w:rsid w:val="00E737F1"/>
    <w:rsid w:val="00E805C9"/>
    <w:rsid w:val="00E85043"/>
    <w:rsid w:val="00EA3DC6"/>
    <w:rsid w:val="00EB4974"/>
    <w:rsid w:val="00EC27F1"/>
    <w:rsid w:val="00ED0BEF"/>
    <w:rsid w:val="00ED414B"/>
    <w:rsid w:val="00EF0FCD"/>
    <w:rsid w:val="00EF1951"/>
    <w:rsid w:val="00EF23D0"/>
    <w:rsid w:val="00EF46CA"/>
    <w:rsid w:val="00F31B34"/>
    <w:rsid w:val="00F4608B"/>
    <w:rsid w:val="00F46930"/>
    <w:rsid w:val="00F519F8"/>
    <w:rsid w:val="00F51CCB"/>
    <w:rsid w:val="00F52124"/>
    <w:rsid w:val="00F568D3"/>
    <w:rsid w:val="00F70070"/>
    <w:rsid w:val="00F75D65"/>
    <w:rsid w:val="00F76B8B"/>
    <w:rsid w:val="00F81F22"/>
    <w:rsid w:val="00F82B9F"/>
    <w:rsid w:val="00FA5E23"/>
    <w:rsid w:val="00FA6184"/>
    <w:rsid w:val="00FB3D20"/>
    <w:rsid w:val="00FB76E3"/>
    <w:rsid w:val="00FC4FFF"/>
    <w:rsid w:val="00FC59FC"/>
    <w:rsid w:val="00FD14FB"/>
    <w:rsid w:val="00FE2C69"/>
    <w:rsid w:val="00FE3D49"/>
    <w:rsid w:val="00FF0FBD"/>
    <w:rsid w:val="00FF1AC6"/>
    <w:rsid w:val="6B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18CE9"/>
  <w15:chartTrackingRefBased/>
  <w15:docId w15:val="{BCA3C179-3B9C-4956-8C9A-7CABA17E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7EC5"/>
    <w:rPr>
      <w:rFonts w:ascii="MS Sans Serif" w:hAnsi="MS Sans Serif"/>
    </w:rPr>
  </w:style>
  <w:style w:type="paragraph" w:styleId="Nadpis1">
    <w:name w:val="heading 1"/>
    <w:basedOn w:val="Normln"/>
    <w:qFormat/>
    <w:rsid w:val="00DF1E55"/>
    <w:pPr>
      <w:numPr>
        <w:numId w:val="1"/>
      </w:numPr>
      <w:spacing w:before="120" w:after="120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Nadpis2">
    <w:name w:val="heading 2"/>
    <w:basedOn w:val="Normln"/>
    <w:qFormat/>
    <w:rsid w:val="00DF1E55"/>
    <w:pPr>
      <w:numPr>
        <w:ilvl w:val="1"/>
        <w:numId w:val="1"/>
      </w:numPr>
      <w:spacing w:before="100" w:beforeAutospacing="1" w:after="100" w:afterAutospacing="1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DF1E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qFormat/>
    <w:rsid w:val="00DF1E55"/>
    <w:pPr>
      <w:numPr>
        <w:ilvl w:val="3"/>
        <w:numId w:val="1"/>
      </w:numPr>
      <w:spacing w:before="240"/>
      <w:ind w:left="862" w:hanging="862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DF1E55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F1E5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F1E55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F1E5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F1E5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uiPriority w:val="99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B82E59"/>
    <w:rPr>
      <w:rFonts w:ascii="MS Sans Serif" w:hAnsi="MS Sans Serif"/>
    </w:rPr>
  </w:style>
  <w:style w:type="paragraph" w:styleId="Textbubliny">
    <w:name w:val="Balloon Text"/>
    <w:basedOn w:val="Normln"/>
    <w:link w:val="TextbublinyChar"/>
    <w:rsid w:val="00D640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640E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944BA"/>
    <w:rPr>
      <w:rFonts w:ascii="MS Sans Serif" w:hAnsi="MS Sans Serif"/>
    </w:rPr>
  </w:style>
  <w:style w:type="paragraph" w:styleId="Odstavecseseznamem">
    <w:name w:val="List Paragraph"/>
    <w:basedOn w:val="Normln"/>
    <w:uiPriority w:val="34"/>
    <w:qFormat/>
    <w:rsid w:val="00C6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4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9d9ff2dd55617767c25e99ce4711cd68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C1679-95C0-4335-ADC8-57B1C963B7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9CDF03-B53E-4854-BECF-36FA5AB43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ECE3C-B2D0-4CB4-9247-79596D28D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9D9FF-9E3C-4331-8E79-BD064CDA1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1174</Words>
  <Characters>7000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Právní informace č</vt:lpstr>
    </vt:vector>
  </TitlesOfParts>
  <Company>CHEVAK Cheb, a.s.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Právní informace č</dc:title>
  <dc:subject/>
  <dc:creator>Falkner Kristina</dc:creator>
  <cp:keywords/>
  <cp:lastModifiedBy>Erbenová Dagmar</cp:lastModifiedBy>
  <cp:revision>2</cp:revision>
  <cp:lastPrinted>2023-07-28T22:06:00Z</cp:lastPrinted>
  <dcterms:created xsi:type="dcterms:W3CDTF">2025-07-04T12:20:00Z</dcterms:created>
  <dcterms:modified xsi:type="dcterms:W3CDTF">2025-07-04T12:20:00Z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0x0101002D0139B9CC226E49A8F751E1B7EF775C</vt:lpwstr>
  </property>
</Properties>
</file>