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3887D" w14:textId="77777777" w:rsidR="00151C52" w:rsidRDefault="00151C52" w:rsidP="00151C52">
      <w:pPr>
        <w:spacing w:after="120" w:line="240" w:lineRule="auto"/>
        <w:jc w:val="both"/>
        <w:rPr>
          <w:rStyle w:val="preformatted"/>
        </w:rPr>
      </w:pPr>
    </w:p>
    <w:p w14:paraId="06750FA8" w14:textId="77777777" w:rsidR="00151C52" w:rsidRDefault="00151C52" w:rsidP="00151C52">
      <w:pPr>
        <w:spacing w:after="120" w:line="240" w:lineRule="auto"/>
        <w:jc w:val="both"/>
        <w:rPr>
          <w:rStyle w:val="preformatted"/>
        </w:rPr>
      </w:pPr>
    </w:p>
    <w:p w14:paraId="1FBA7237" w14:textId="18F36430" w:rsidR="00151C52" w:rsidRDefault="0000143F" w:rsidP="00151C52">
      <w:pPr>
        <w:spacing w:after="120" w:line="240" w:lineRule="auto"/>
        <w:jc w:val="both"/>
        <w:rPr>
          <w:rStyle w:val="preformatted"/>
        </w:rPr>
      </w:pPr>
      <w:proofErr w:type="spellStart"/>
      <w:r>
        <w:rPr>
          <w:rStyle w:val="preformatted"/>
        </w:rPr>
        <w:t>Unitrex</w:t>
      </w:r>
      <w:proofErr w:type="spellEnd"/>
      <w:r>
        <w:rPr>
          <w:rStyle w:val="preformatted"/>
        </w:rPr>
        <w:t xml:space="preserve"> </w:t>
      </w:r>
      <w:proofErr w:type="spellStart"/>
      <w:r>
        <w:rPr>
          <w:rStyle w:val="preformatted"/>
        </w:rPr>
        <w:t>Solutions</w:t>
      </w:r>
      <w:proofErr w:type="spellEnd"/>
      <w:r>
        <w:rPr>
          <w:rStyle w:val="preformatted"/>
        </w:rPr>
        <w:t xml:space="preserve"> s.r.o.</w:t>
      </w:r>
    </w:p>
    <w:p w14:paraId="4EBC6592" w14:textId="254C6D99" w:rsidR="00151C52" w:rsidRDefault="0000143F" w:rsidP="00151C52">
      <w:pPr>
        <w:spacing w:after="120" w:line="240" w:lineRule="auto"/>
        <w:jc w:val="both"/>
        <w:rPr>
          <w:rStyle w:val="preformatted"/>
        </w:rPr>
      </w:pPr>
      <w:r>
        <w:rPr>
          <w:rStyle w:val="preformatted"/>
        </w:rPr>
        <w:t>Radlická 348/142</w:t>
      </w:r>
    </w:p>
    <w:p w14:paraId="2C9177B8" w14:textId="34BA63D8" w:rsidR="00151C52" w:rsidRDefault="0000143F" w:rsidP="00151C52">
      <w:pPr>
        <w:spacing w:after="120" w:line="240" w:lineRule="auto"/>
        <w:jc w:val="both"/>
        <w:rPr>
          <w:rStyle w:val="preformatted"/>
        </w:rPr>
      </w:pPr>
      <w:r>
        <w:rPr>
          <w:rStyle w:val="preformatted"/>
        </w:rPr>
        <w:t>150 00</w:t>
      </w:r>
      <w:r w:rsidR="00151C52">
        <w:rPr>
          <w:rStyle w:val="preformatted"/>
        </w:rPr>
        <w:t xml:space="preserve"> P</w:t>
      </w:r>
      <w:r>
        <w:rPr>
          <w:rStyle w:val="preformatted"/>
        </w:rPr>
        <w:t>raha 5</w:t>
      </w:r>
    </w:p>
    <w:p w14:paraId="63AA93FA" w14:textId="3F4B89C7" w:rsidR="00151C52" w:rsidRDefault="00151C52" w:rsidP="00151C52">
      <w:pPr>
        <w:spacing w:after="120" w:line="240" w:lineRule="auto"/>
        <w:jc w:val="both"/>
      </w:pPr>
      <w:r>
        <w:t>IČO: 0</w:t>
      </w:r>
      <w:r w:rsidR="0000143F">
        <w:t>7534621</w:t>
      </w:r>
    </w:p>
    <w:p w14:paraId="21FBB843" w14:textId="041CBE2F" w:rsidR="00151C52" w:rsidRDefault="00151C52" w:rsidP="00151C52">
      <w:pPr>
        <w:spacing w:after="120" w:line="240" w:lineRule="auto"/>
        <w:jc w:val="both"/>
      </w:pPr>
      <w:r>
        <w:t>DIČ: CZ0</w:t>
      </w:r>
      <w:r w:rsidR="0000143F">
        <w:t>7534621</w:t>
      </w:r>
    </w:p>
    <w:p w14:paraId="50D89F08" w14:textId="5EF4C5C6" w:rsidR="00151C52" w:rsidRDefault="00151C52" w:rsidP="00151C52">
      <w:pPr>
        <w:spacing w:after="120" w:line="240" w:lineRule="auto"/>
        <w:ind w:left="6381" w:firstLine="709"/>
        <w:jc w:val="both"/>
      </w:pPr>
      <w:r>
        <w:t xml:space="preserve">V Praze dne </w:t>
      </w:r>
      <w:r w:rsidR="0000143F">
        <w:t>2</w:t>
      </w:r>
      <w:r w:rsidR="00AA286F">
        <w:t>6</w:t>
      </w:r>
      <w:r>
        <w:t xml:space="preserve">. </w:t>
      </w:r>
      <w:r w:rsidR="00B06FC8">
        <w:t>června</w:t>
      </w:r>
      <w:r>
        <w:t xml:space="preserve"> 202</w:t>
      </w:r>
      <w:r w:rsidR="00B06FC8">
        <w:t>5</w:t>
      </w:r>
    </w:p>
    <w:p w14:paraId="2159D4B1" w14:textId="5009BF9B" w:rsidR="00151C52" w:rsidRDefault="00151C52" w:rsidP="00151C52">
      <w:pPr>
        <w:spacing w:after="120" w:line="240" w:lineRule="auto"/>
        <w:ind w:left="6381" w:firstLine="709"/>
        <w:jc w:val="both"/>
      </w:pPr>
      <w:r>
        <w:t>Č. j.: USP/</w:t>
      </w:r>
      <w:r w:rsidR="00AA286F">
        <w:t>0553</w:t>
      </w:r>
      <w:r>
        <w:t>/202</w:t>
      </w:r>
      <w:r w:rsidR="00B06FC8">
        <w:t>5</w:t>
      </w:r>
    </w:p>
    <w:p w14:paraId="0E415B87" w14:textId="77777777" w:rsidR="00151C52" w:rsidRDefault="00151C52" w:rsidP="00151C52">
      <w:pPr>
        <w:spacing w:after="120" w:line="360" w:lineRule="auto"/>
        <w:jc w:val="both"/>
      </w:pPr>
    </w:p>
    <w:p w14:paraId="7C60F99E" w14:textId="11D37499" w:rsidR="00151C52" w:rsidRDefault="00151C52" w:rsidP="00151C52">
      <w:pPr>
        <w:spacing w:after="120" w:line="240" w:lineRule="auto"/>
        <w:jc w:val="both"/>
      </w:pPr>
      <w:r>
        <w:t xml:space="preserve">Věc: Objednávka </w:t>
      </w:r>
      <w:r w:rsidR="0000143F">
        <w:t>oprava zábradlí a požárního žebříku</w:t>
      </w:r>
    </w:p>
    <w:p w14:paraId="2F552FB7" w14:textId="77777777" w:rsidR="00151C52" w:rsidRDefault="00151C52" w:rsidP="00151C52">
      <w:pPr>
        <w:spacing w:after="120" w:line="360" w:lineRule="auto"/>
        <w:jc w:val="both"/>
      </w:pPr>
    </w:p>
    <w:p w14:paraId="72144922" w14:textId="43022438" w:rsidR="00151C52" w:rsidRDefault="00151C52" w:rsidP="00151C52">
      <w:pPr>
        <w:spacing w:after="120" w:line="360" w:lineRule="auto"/>
        <w:jc w:val="both"/>
      </w:pPr>
      <w:r>
        <w:t>Vážen</w:t>
      </w:r>
      <w:r w:rsidR="0000143F">
        <w:t>í</w:t>
      </w:r>
      <w:r>
        <w:t>,</w:t>
      </w:r>
    </w:p>
    <w:p w14:paraId="76B448E1" w14:textId="29075E56" w:rsidR="00151C52" w:rsidRDefault="00151C52" w:rsidP="00151C52">
      <w:pPr>
        <w:spacing w:after="0" w:line="360" w:lineRule="auto"/>
        <w:jc w:val="both"/>
      </w:pPr>
      <w:r>
        <w:t xml:space="preserve">na základě Vaší nabídky u Vás objednáváme </w:t>
      </w:r>
      <w:r w:rsidR="0000143F">
        <w:t>opravu zábradlí a požárního žebříku za ce</w:t>
      </w:r>
      <w:r>
        <w:t xml:space="preserve">lkovou cenu </w:t>
      </w:r>
      <w:r w:rsidR="0000143F">
        <w:t>83</w:t>
      </w:r>
      <w:r w:rsidR="00B06FC8">
        <w:t xml:space="preserve"> 0</w:t>
      </w:r>
      <w:r w:rsidR="0000143F">
        <w:t>00</w:t>
      </w:r>
      <w:r>
        <w:t xml:space="preserve"> Kč.</w:t>
      </w:r>
    </w:p>
    <w:p w14:paraId="0F468C66" w14:textId="3FECB3A3" w:rsidR="00151C52" w:rsidRDefault="00151C52" w:rsidP="00151C52">
      <w:pPr>
        <w:spacing w:after="120" w:line="360" w:lineRule="auto"/>
        <w:jc w:val="both"/>
      </w:pPr>
    </w:p>
    <w:p w14:paraId="707DA17C" w14:textId="77777777" w:rsidR="00151C52" w:rsidRDefault="00151C52" w:rsidP="00151C52">
      <w:pPr>
        <w:spacing w:after="0" w:line="360" w:lineRule="auto"/>
        <w:jc w:val="both"/>
      </w:pPr>
    </w:p>
    <w:p w14:paraId="6D40AE9F" w14:textId="77777777" w:rsidR="00151C52" w:rsidRDefault="00151C52" w:rsidP="00151C52">
      <w:pPr>
        <w:spacing w:after="120" w:line="360" w:lineRule="auto"/>
        <w:jc w:val="both"/>
      </w:pPr>
      <w:r>
        <w:t>Fakturační údaje jsou následující:</w:t>
      </w:r>
    </w:p>
    <w:p w14:paraId="6577F73B" w14:textId="77777777" w:rsidR="00151C52" w:rsidRDefault="00151C52" w:rsidP="00151C52">
      <w:pPr>
        <w:spacing w:after="120" w:line="240" w:lineRule="auto"/>
        <w:jc w:val="both"/>
      </w:pPr>
      <w:r>
        <w:t>Ústav státu a práva AV ČR, v. v. i.</w:t>
      </w:r>
    </w:p>
    <w:p w14:paraId="46547ACF" w14:textId="77777777" w:rsidR="00151C52" w:rsidRDefault="00151C52" w:rsidP="00151C52">
      <w:pPr>
        <w:spacing w:after="120" w:line="240" w:lineRule="auto"/>
        <w:jc w:val="both"/>
      </w:pPr>
      <w:r>
        <w:t>Národní 117/18, 110 00 Praha 1</w:t>
      </w:r>
    </w:p>
    <w:p w14:paraId="31F83203" w14:textId="77777777" w:rsidR="00151C52" w:rsidRDefault="00151C52" w:rsidP="00151C52">
      <w:pPr>
        <w:spacing w:after="120" w:line="240" w:lineRule="auto"/>
        <w:jc w:val="both"/>
      </w:pPr>
      <w:r>
        <w:t>IČO: 68378122</w:t>
      </w:r>
    </w:p>
    <w:p w14:paraId="19A37CA0" w14:textId="77777777" w:rsidR="00151C52" w:rsidRDefault="00151C52" w:rsidP="00151C52">
      <w:pPr>
        <w:spacing w:after="120" w:line="240" w:lineRule="auto"/>
        <w:jc w:val="both"/>
      </w:pPr>
      <w:r>
        <w:t>DIČ: CZ68378122</w:t>
      </w:r>
    </w:p>
    <w:p w14:paraId="2FF0D04E" w14:textId="77777777" w:rsidR="00151C52" w:rsidRDefault="00151C52" w:rsidP="00151C52">
      <w:pPr>
        <w:spacing w:after="240" w:line="360" w:lineRule="auto"/>
        <w:jc w:val="both"/>
      </w:pPr>
      <w:r>
        <w:t>Č. účtu: 94-69121011/0710, Česká národní banka</w:t>
      </w:r>
    </w:p>
    <w:p w14:paraId="4474136E" w14:textId="77777777" w:rsidR="00151C52" w:rsidRDefault="00151C52" w:rsidP="00151C52">
      <w:pPr>
        <w:spacing w:after="120" w:line="360" w:lineRule="auto"/>
        <w:jc w:val="both"/>
      </w:pPr>
      <w:r>
        <w:t>S pozdravem</w:t>
      </w:r>
    </w:p>
    <w:p w14:paraId="2073DB33" w14:textId="283EF9FE" w:rsidR="00AA286F" w:rsidRDefault="00AA286F" w:rsidP="00AA286F">
      <w:pPr>
        <w:rPr>
          <w:rFonts w:ascii="Arial" w:eastAsiaTheme="minorEastAsia" w:hAnsi="Arial" w:cs="Arial"/>
          <w:b/>
          <w:bCs/>
          <w:noProof/>
          <w:szCs w:val="19"/>
          <w:lang w:eastAsia="cs-CZ"/>
        </w:rPr>
      </w:pPr>
      <w:r>
        <w:rPr>
          <w:rFonts w:ascii="Arial" w:eastAsiaTheme="minorEastAsia" w:hAnsi="Arial" w:cs="Arial"/>
          <w:b/>
          <w:bCs/>
          <w:noProof/>
          <w:szCs w:val="19"/>
          <w:lang w:eastAsia="cs-CZ"/>
        </w:rPr>
        <w:t>Bc. Šárka Kratochvílová,  DiS.</w:t>
      </w:r>
    </w:p>
    <w:p w14:paraId="17ACEAC1" w14:textId="77777777" w:rsidR="00AA286F" w:rsidRDefault="00AA286F" w:rsidP="00AA286F">
      <w:pPr>
        <w:spacing w:after="120"/>
        <w:rPr>
          <w:rFonts w:ascii="Arial" w:eastAsiaTheme="minorEastAsia" w:hAnsi="Arial" w:cs="Arial"/>
          <w:noProof/>
          <w:color w:val="595959"/>
          <w:sz w:val="18"/>
          <w:szCs w:val="18"/>
          <w:lang w:eastAsia="cs-CZ"/>
        </w:rPr>
      </w:pPr>
      <w:r>
        <w:rPr>
          <w:rFonts w:ascii="Arial" w:eastAsiaTheme="minorEastAsia" w:hAnsi="Arial" w:cs="Arial"/>
          <w:noProof/>
          <w:color w:val="595959"/>
          <w:sz w:val="18"/>
          <w:szCs w:val="18"/>
          <w:lang w:eastAsia="cs-CZ"/>
        </w:rPr>
        <w:t>Hospodářská správa</w:t>
      </w:r>
    </w:p>
    <w:p w14:paraId="5FB69C91" w14:textId="77777777" w:rsidR="00AA286F" w:rsidRDefault="00AA286F" w:rsidP="00AA286F">
      <w:pPr>
        <w:rPr>
          <w:rFonts w:ascii="Arial" w:eastAsiaTheme="minorEastAsia" w:hAnsi="Arial" w:cs="Arial"/>
          <w:noProof/>
          <w:sz w:val="18"/>
          <w:szCs w:val="18"/>
          <w:lang w:eastAsia="cs-CZ"/>
        </w:rPr>
      </w:pPr>
      <w:r>
        <w:rPr>
          <w:rFonts w:ascii="Arial" w:eastAsiaTheme="minorEastAsia" w:hAnsi="Arial" w:cs="Arial"/>
          <w:noProof/>
          <w:sz w:val="18"/>
          <w:szCs w:val="18"/>
          <w:lang w:eastAsia="cs-CZ"/>
        </w:rPr>
        <w:t>t: + 420 221 990 745</w:t>
      </w:r>
    </w:p>
    <w:p w14:paraId="77C130C1" w14:textId="77777777" w:rsidR="00AA286F" w:rsidRDefault="00AA286F" w:rsidP="00AA286F">
      <w:pPr>
        <w:rPr>
          <w:rFonts w:ascii="Arial" w:eastAsiaTheme="minorEastAsia" w:hAnsi="Arial" w:cs="Arial"/>
          <w:b/>
          <w:bCs/>
          <w:noProof/>
          <w:sz w:val="18"/>
          <w:szCs w:val="18"/>
          <w:lang w:eastAsia="cs-CZ"/>
        </w:rPr>
      </w:pPr>
      <w:r>
        <w:rPr>
          <w:rFonts w:ascii="Arial" w:eastAsiaTheme="minorEastAsia" w:hAnsi="Arial" w:cs="Arial"/>
          <w:b/>
          <w:bCs/>
          <w:noProof/>
          <w:sz w:val="18"/>
          <w:szCs w:val="18"/>
          <w:lang w:eastAsia="cs-CZ"/>
        </w:rPr>
        <w:t xml:space="preserve">Ústav státu a práva AV ČR, v. v. i. </w:t>
      </w:r>
    </w:p>
    <w:p w14:paraId="49785E1D" w14:textId="77777777" w:rsidR="00AA286F" w:rsidRDefault="00AA286F" w:rsidP="00AA286F">
      <w:pPr>
        <w:rPr>
          <w:rFonts w:ascii="Arial" w:eastAsiaTheme="minorEastAsia" w:hAnsi="Arial" w:cs="Arial"/>
          <w:noProof/>
          <w:sz w:val="18"/>
          <w:szCs w:val="18"/>
          <w:lang w:eastAsia="cs-CZ"/>
        </w:rPr>
      </w:pPr>
      <w:r>
        <w:rPr>
          <w:rFonts w:ascii="Arial" w:eastAsiaTheme="minorEastAsia" w:hAnsi="Arial" w:cs="Arial"/>
          <w:noProof/>
          <w:sz w:val="18"/>
          <w:szCs w:val="18"/>
          <w:lang w:eastAsia="cs-CZ"/>
        </w:rPr>
        <w:t xml:space="preserve">Akademie věd České republiky </w:t>
      </w:r>
    </w:p>
    <w:p w14:paraId="29BF5E12" w14:textId="77777777" w:rsidR="00AA286F" w:rsidRDefault="00AA286F" w:rsidP="00AA286F">
      <w:pPr>
        <w:rPr>
          <w:rFonts w:ascii="Arial" w:eastAsiaTheme="minorEastAsia" w:hAnsi="Arial" w:cs="Arial"/>
          <w:noProof/>
          <w:sz w:val="18"/>
          <w:szCs w:val="18"/>
          <w:lang w:eastAsia="cs-CZ"/>
        </w:rPr>
      </w:pPr>
      <w:r>
        <w:rPr>
          <w:rFonts w:ascii="Arial" w:eastAsiaTheme="minorEastAsia" w:hAnsi="Arial" w:cs="Arial"/>
          <w:noProof/>
          <w:sz w:val="18"/>
          <w:szCs w:val="18"/>
          <w:lang w:eastAsia="cs-CZ"/>
        </w:rPr>
        <w:t>Národní 18, 110 00 Praha 1</w:t>
      </w:r>
    </w:p>
    <w:p w14:paraId="6DD73FF0" w14:textId="19D5CD7B" w:rsidR="00AA286F" w:rsidRDefault="00AA286F" w:rsidP="00AA286F">
      <w:pPr>
        <w:spacing w:before="120"/>
        <w:rPr>
          <w:rFonts w:ascii="Calibri" w:eastAsiaTheme="minorEastAsia" w:hAnsi="Calibri" w:cs="Calibri"/>
          <w:noProof/>
          <w:sz w:val="22"/>
          <w:lang w:eastAsia="cs-CZ"/>
        </w:rPr>
      </w:pPr>
      <w:r>
        <w:rPr>
          <w:rFonts w:ascii="Arial" w:eastAsiaTheme="minorEastAsia" w:hAnsi="Arial" w:cs="Arial"/>
          <w:noProof/>
          <w:sz w:val="18"/>
          <w:szCs w:val="18"/>
          <w:lang w:eastAsia="cs-CZ"/>
        </w:rPr>
        <w:drawing>
          <wp:inline distT="0" distB="0" distL="0" distR="0" wp14:anchorId="20C77F85" wp14:editId="2B5C953B">
            <wp:extent cx="1428750" cy="523875"/>
            <wp:effectExtent l="0" t="0" r="0" b="9525"/>
            <wp:docPr id="1" name="Obrázek 1" descr="cid:8EE4F32A-C093-4C1C-B44D-0F50F287FC6B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66F2CB7-18C6-4828-B0E2-8C2B02BA97F0" descr="cid:8EE4F32A-C093-4C1C-B44D-0F50F287FC6B@Ho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A1160" w14:textId="60F773CB" w:rsidR="00151C52" w:rsidRDefault="00151C52" w:rsidP="00151C52">
      <w:pPr>
        <w:spacing w:after="120" w:line="360" w:lineRule="auto"/>
        <w:jc w:val="both"/>
      </w:pPr>
    </w:p>
    <w:p w14:paraId="10221CFF" w14:textId="0E39B2D1" w:rsidR="000A0CFB" w:rsidRDefault="000A0CFB" w:rsidP="00151C52">
      <w:pPr>
        <w:spacing w:after="120" w:line="360" w:lineRule="auto"/>
        <w:jc w:val="both"/>
      </w:pPr>
    </w:p>
    <w:p w14:paraId="568DA882" w14:textId="13865FFE" w:rsidR="009A5342" w:rsidRDefault="009A5342" w:rsidP="00151C52">
      <w:pPr>
        <w:spacing w:after="120" w:line="360" w:lineRule="auto"/>
        <w:jc w:val="both"/>
      </w:pPr>
    </w:p>
    <w:p w14:paraId="251D41CE" w14:textId="77777777" w:rsidR="009A5342" w:rsidRDefault="009A5342" w:rsidP="00151C52">
      <w:pPr>
        <w:spacing w:after="120" w:line="360" w:lineRule="auto"/>
        <w:jc w:val="both"/>
      </w:pPr>
    </w:p>
    <w:p w14:paraId="4C01C2B4" w14:textId="59D658E8" w:rsidR="000A0CFB" w:rsidRDefault="000A0CFB" w:rsidP="00151C52">
      <w:pPr>
        <w:spacing w:after="120" w:line="360" w:lineRule="auto"/>
        <w:jc w:val="both"/>
      </w:pPr>
    </w:p>
    <w:p w14:paraId="373DAAF7" w14:textId="77777777" w:rsidR="009A5342" w:rsidRDefault="009A5342" w:rsidP="000A0CFB">
      <w:pPr>
        <w:rPr>
          <w:u w:val="single"/>
        </w:rPr>
      </w:pPr>
    </w:p>
    <w:p w14:paraId="32258CD7" w14:textId="3AC27D9A" w:rsidR="009A5342" w:rsidRPr="009A5342" w:rsidRDefault="000A0CFB" w:rsidP="009A5342">
      <w:pPr>
        <w:rPr>
          <w:u w:val="single"/>
        </w:rPr>
      </w:pPr>
      <w:r w:rsidRPr="00FE2535">
        <w:rPr>
          <w:u w:val="single"/>
        </w:rPr>
        <w:t>Příloha:  Oprava zábradlí a požárního žebříku</w:t>
      </w:r>
    </w:p>
    <w:p w14:paraId="479BC8D2" w14:textId="77777777" w:rsidR="000A0CFB" w:rsidRDefault="000A0CFB" w:rsidP="000A0CFB">
      <w:pPr>
        <w:jc w:val="both"/>
      </w:pPr>
    </w:p>
    <w:p w14:paraId="1695FA4E" w14:textId="4387B0F0" w:rsidR="000A0CFB" w:rsidRDefault="000A0CFB" w:rsidP="000A0CFB">
      <w:pPr>
        <w:jc w:val="both"/>
      </w:pPr>
      <w:r>
        <w:t xml:space="preserve">Cenová nabídka byla stanovena na základě osobní prohlídky v budově Národní 18/117, Praha 1.  Vzhledem k zjištěným skutečnostem, poškození, přístupových podmínek se jedná o specifickou zakázku, která se musí realizovat ve výšce (7. patro budovy), což byl jeden z důvodu odmítnutí u oslovených dodavatelů,  druhým důvodem byl čas ukončení realizace zakázky do 31. 8. 2025. Cenová kalkulace je na základě pracnosti, přístupových podmínek, navržené technologie, spotřeby materiálů a provedení. Celá zakázka se uskutečňuje bez střešního krytí, tedy  práce může probíhat v závislosti na předpovědi počasí, zejména dešti. </w:t>
      </w:r>
    </w:p>
    <w:p w14:paraId="12B04B9E" w14:textId="77777777" w:rsidR="000A0CFB" w:rsidRDefault="000A0CFB" w:rsidP="000A0CFB">
      <w:pPr>
        <w:jc w:val="both"/>
      </w:pPr>
      <w:r>
        <w:t>Dohodnuté činnosti:</w:t>
      </w:r>
    </w:p>
    <w:p w14:paraId="1051B89B" w14:textId="77777777" w:rsidR="000A0CFB" w:rsidRDefault="000A0CFB" w:rsidP="000A0CFB">
      <w:pPr>
        <w:pStyle w:val="Odstavecseseznamem"/>
        <w:numPr>
          <w:ilvl w:val="0"/>
          <w:numId w:val="9"/>
        </w:numPr>
        <w:spacing w:line="259" w:lineRule="auto"/>
        <w:jc w:val="both"/>
      </w:pPr>
      <w:r>
        <w:t xml:space="preserve">Odstranění nesoudržného nátěru – ruční práce bez možnosti použití brusných zařízení   </w:t>
      </w:r>
    </w:p>
    <w:p w14:paraId="2A23BB5F" w14:textId="77777777" w:rsidR="000A0CFB" w:rsidRDefault="000A0CFB" w:rsidP="000A0CFB">
      <w:pPr>
        <w:pStyle w:val="Odstavecseseznamem"/>
        <w:numPr>
          <w:ilvl w:val="0"/>
          <w:numId w:val="9"/>
        </w:numPr>
        <w:spacing w:line="259" w:lineRule="auto"/>
        <w:jc w:val="both"/>
      </w:pPr>
      <w:r>
        <w:t>Nátěr ocelového zábradlí a žebříku - aplikace základní antikorozní vrstvy, použití odolného  finálního nátěru určeného pro venkovní prostředí,  bílý nátěr</w:t>
      </w:r>
    </w:p>
    <w:p w14:paraId="37D7F3AB" w14:textId="77777777" w:rsidR="000A0CFB" w:rsidRDefault="000A0CFB" w:rsidP="000A0CFB">
      <w:pPr>
        <w:pStyle w:val="Odstavecseseznamem"/>
        <w:numPr>
          <w:ilvl w:val="0"/>
          <w:numId w:val="9"/>
        </w:numPr>
        <w:spacing w:line="259" w:lineRule="auto"/>
        <w:jc w:val="both"/>
      </w:pPr>
      <w:r>
        <w:t>Lokální opravy vnější omítky</w:t>
      </w:r>
    </w:p>
    <w:p w14:paraId="72ABBDE3" w14:textId="77777777" w:rsidR="000A0CFB" w:rsidRDefault="000A0CFB" w:rsidP="000A0CFB">
      <w:pPr>
        <w:pStyle w:val="Odstavecseseznamem"/>
        <w:numPr>
          <w:ilvl w:val="0"/>
          <w:numId w:val="9"/>
        </w:numPr>
        <w:spacing w:line="259" w:lineRule="auto"/>
        <w:jc w:val="both"/>
      </w:pPr>
      <w:r>
        <w:t>Vedlejší rozpočtové náklady – zejména likvidace odpadu, dopravné</w:t>
      </w:r>
    </w:p>
    <w:p w14:paraId="41A09457" w14:textId="77777777" w:rsidR="000A0CFB" w:rsidRDefault="000A0CFB" w:rsidP="000A0CFB">
      <w:pPr>
        <w:jc w:val="both"/>
      </w:pPr>
      <w:r>
        <w:t xml:space="preserve">Realizace zakázky je nezbytná pro zajištění dlouhodobé ochrany proti povětrnostním vlivům a prodloužení životnosti.  Po ukončení prací bude vyhotoven předávací protokol, následně vystaví dodavatel daňový doklad.  </w:t>
      </w:r>
    </w:p>
    <w:p w14:paraId="4867B694" w14:textId="2DDD0E56" w:rsidR="000A0CFB" w:rsidRDefault="000A0CFB" w:rsidP="000A0CFB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6173BD4B" wp14:editId="3031D9C9">
            <wp:extent cx="2381250" cy="2495550"/>
            <wp:effectExtent l="0" t="0" r="0" b="0"/>
            <wp:docPr id="19" name="Obrázek 19" descr="C:\Users\sarka.kratochvilova\AppData\Local\Microsoft\Windows\INetCache\Content.Word\IMG_7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rka.kratochvilova\AppData\Local\Microsoft\Windows\INetCache\Content.Word\IMG_75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E28E884" wp14:editId="06B376B1">
            <wp:extent cx="2609850" cy="1962150"/>
            <wp:effectExtent l="0" t="0" r="0" b="0"/>
            <wp:docPr id="21" name="Obrázek 21" descr="IMG_7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75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437F6" w14:textId="2A729648" w:rsidR="000A0CFB" w:rsidRPr="00FE2535" w:rsidRDefault="000A0CFB" w:rsidP="000A0CFB">
      <w:r>
        <w:rPr>
          <w:noProof/>
          <w:lang w:eastAsia="cs-CZ"/>
        </w:rPr>
        <w:drawing>
          <wp:inline distT="0" distB="0" distL="0" distR="0" wp14:anchorId="026D03B9" wp14:editId="7C7B8A39">
            <wp:extent cx="3848100" cy="2171700"/>
            <wp:effectExtent l="0" t="0" r="0" b="0"/>
            <wp:docPr id="20" name="Obrázek 20" descr="JNRV3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NRV31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75D76" w14:textId="5965AF31" w:rsidR="00A229CD" w:rsidRDefault="00A229CD" w:rsidP="008521FB">
      <w:bookmarkStart w:id="1" w:name="_GoBack"/>
      <w:bookmarkEnd w:id="1"/>
    </w:p>
    <w:sectPr w:rsidR="00A229CD" w:rsidSect="00151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851" w:bottom="1418" w:left="851" w:header="68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A1D13" w14:textId="77777777" w:rsidR="007D6C33" w:rsidRDefault="007D6C33" w:rsidP="006A4E7B">
      <w:pPr>
        <w:spacing w:line="240" w:lineRule="auto"/>
      </w:pPr>
      <w:r>
        <w:separator/>
      </w:r>
    </w:p>
  </w:endnote>
  <w:endnote w:type="continuationSeparator" w:id="0">
    <w:p w14:paraId="2C1E9F01" w14:textId="77777777" w:rsidR="007D6C33" w:rsidRDefault="007D6C33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21218" w14:textId="77777777" w:rsidR="00597EEC" w:rsidRDefault="00597E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3661E" w14:textId="77777777" w:rsidR="00597EEC" w:rsidRDefault="00597EE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A5400" w14:textId="77777777" w:rsidR="00597EEC" w:rsidRDefault="00597E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B965C" w14:textId="77777777" w:rsidR="007D6C33" w:rsidRDefault="007D6C33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42B95141" w14:textId="77777777" w:rsidR="007D6C33" w:rsidRDefault="007D6C33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730F4" w14:textId="77777777" w:rsidR="007E43E4" w:rsidRDefault="007D6C33">
    <w:pPr>
      <w:pStyle w:val="Zhlav"/>
    </w:pPr>
    <w:r>
      <w:rPr>
        <w:noProof/>
        <w:lang w:eastAsia="cs-CZ"/>
      </w:rPr>
      <w:pict w14:anchorId="0A046B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49" type="#_x0000_t75" alt="" style="position:absolute;margin-left:0;margin-top:0;width:444.8pt;height:62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310EF" w14:textId="65BC1DD8" w:rsidR="008A0064" w:rsidRDefault="00597EE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7110F95C" wp14:editId="46095A80">
          <wp:simplePos x="0" y="0"/>
          <wp:positionH relativeFrom="page">
            <wp:posOffset>6315</wp:posOffset>
          </wp:positionH>
          <wp:positionV relativeFrom="page">
            <wp:posOffset>-274</wp:posOffset>
          </wp:positionV>
          <wp:extent cx="7555153" cy="10691495"/>
          <wp:effectExtent l="0" t="0" r="0" b="0"/>
          <wp:wrapNone/>
          <wp:docPr id="18" name="Logo a kontak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 a kontak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153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171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AC8FF5" wp14:editId="701B7CA6">
              <wp:simplePos x="0" y="0"/>
              <wp:positionH relativeFrom="page">
                <wp:posOffset>7129145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7" name="Přímá spojnice 1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E236101" id="Přímá spojnice 17" o:spid="_x0000_s1026" style="position:absolute;z-index:25166438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1.35pt,0" to="561.3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33171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89D38E" wp14:editId="6785D41D">
              <wp:simplePos x="0" y="0"/>
              <wp:positionH relativeFrom="page">
                <wp:posOffset>5918835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6" name="Přímá spojnice 1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0E10ED8" id="Přímá spojnice 16" o:spid="_x0000_s1026" style="position:absolute;z-index:2516633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66.05pt,0" to="466.0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33171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273B19" wp14:editId="4012EA66">
              <wp:simplePos x="0" y="0"/>
              <wp:positionH relativeFrom="page">
                <wp:posOffset>5756910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5" name="Přímá spojnice 1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6BE4E66D" id="Přímá spojnice 15" o:spid="_x0000_s1026" style="position:absolute;z-index:25166233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53.3pt,0" to="453.3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33171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B72D5D" wp14:editId="7E54083F">
              <wp:simplePos x="0" y="0"/>
              <wp:positionH relativeFrom="page">
                <wp:posOffset>431800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Přímá spojnice 1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B4543E3" id="Přímá spojnice 14" o:spid="_x0000_s1026" style="position:absolute;z-index:2516613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4pt,0" to="3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CD5351" wp14:editId="78024322">
              <wp:simplePos x="0" y="0"/>
              <wp:positionH relativeFrom="page">
                <wp:posOffset>0</wp:posOffset>
              </wp:positionH>
              <wp:positionV relativeFrom="page">
                <wp:posOffset>10261600</wp:posOffset>
              </wp:positionV>
              <wp:extent cx="7560000" cy="0"/>
              <wp:effectExtent l="0" t="0" r="0" b="0"/>
              <wp:wrapNone/>
              <wp:docPr id="13" name="Přímá spojnice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291E8F57" id="Přímá spojnice 13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08pt" to="595.3pt,8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D6612C" wp14:editId="005A852B">
              <wp:simplePos x="0" y="0"/>
              <wp:positionH relativeFrom="page">
                <wp:posOffset>0</wp:posOffset>
              </wp:positionH>
              <wp:positionV relativeFrom="page">
                <wp:posOffset>8759825</wp:posOffset>
              </wp:positionV>
              <wp:extent cx="7560000" cy="0"/>
              <wp:effectExtent l="0" t="0" r="0" b="0"/>
              <wp:wrapNone/>
              <wp:docPr id="12" name="Přímá spojnice 1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23ECCD5A" id="Přímá spojnice 12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89.75pt" to="595.3pt,6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B36E3B" wp14:editId="1D989C56">
              <wp:simplePos x="0" y="0"/>
              <wp:positionH relativeFrom="page">
                <wp:posOffset>0</wp:posOffset>
              </wp:positionH>
              <wp:positionV relativeFrom="page">
                <wp:posOffset>8597900</wp:posOffset>
              </wp:positionV>
              <wp:extent cx="7560000" cy="0"/>
              <wp:effectExtent l="0" t="0" r="0" b="0"/>
              <wp:wrapNone/>
              <wp:docPr id="11" name="Přímá spojnice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CFC4301" id="Přímá spojnice 11" o:spid="_x0000_s1026" style="position:absolute;z-index:2516582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77pt" to="595.3pt,6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B25B60" wp14:editId="0F6813F8">
              <wp:simplePos x="0" y="0"/>
              <wp:positionH relativeFrom="page">
                <wp:posOffset>0</wp:posOffset>
              </wp:positionH>
              <wp:positionV relativeFrom="page">
                <wp:posOffset>7092950</wp:posOffset>
              </wp:positionV>
              <wp:extent cx="7560000" cy="0"/>
              <wp:effectExtent l="0" t="0" r="0" b="0"/>
              <wp:wrapNone/>
              <wp:docPr id="10" name="Přímá spojnice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C666422" id="Přímá spojnice 10" o:spid="_x0000_s1026" style="position:absolute;z-index:2516572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58.5pt" to="595.3pt,5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D2DD60" wp14:editId="028372E9">
              <wp:simplePos x="0" y="0"/>
              <wp:positionH relativeFrom="page">
                <wp:posOffset>0</wp:posOffset>
              </wp:positionH>
              <wp:positionV relativeFrom="page">
                <wp:posOffset>6931025</wp:posOffset>
              </wp:positionV>
              <wp:extent cx="7560000" cy="0"/>
              <wp:effectExtent l="0" t="0" r="0" b="0"/>
              <wp:wrapNone/>
              <wp:docPr id="9" name="Přímá spojnice 9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811C3EC" id="Přímá spojnice 9" o:spid="_x0000_s1026" style="position:absolute;z-index:25165619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45.75pt" to="595.3pt,5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7DC0F9E" wp14:editId="204FD201">
              <wp:simplePos x="0" y="0"/>
              <wp:positionH relativeFrom="page">
                <wp:posOffset>0</wp:posOffset>
              </wp:positionH>
              <wp:positionV relativeFrom="page">
                <wp:posOffset>5429250</wp:posOffset>
              </wp:positionV>
              <wp:extent cx="7560000" cy="0"/>
              <wp:effectExtent l="0" t="0" r="0" b="0"/>
              <wp:wrapNone/>
              <wp:docPr id="8" name="Přímá spojnice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2193C7D8" id="Přímá spojnice 8" o:spid="_x0000_s1026" style="position:absolute;z-index:25165516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7.5pt" to="595.3pt,4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1384446" wp14:editId="56A00CCE">
              <wp:simplePos x="0" y="0"/>
              <wp:positionH relativeFrom="page">
                <wp:posOffset>0</wp:posOffset>
              </wp:positionH>
              <wp:positionV relativeFrom="page">
                <wp:posOffset>5267325</wp:posOffset>
              </wp:positionV>
              <wp:extent cx="7560000" cy="0"/>
              <wp:effectExtent l="0" t="0" r="0" b="0"/>
              <wp:wrapNone/>
              <wp:docPr id="7" name="Přímá spojnice 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C571704" id="Přímá spojnice 7" o:spid="_x0000_s1026" style="position:absolute;z-index:2516541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14.75pt" to="595.3pt,4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5181516" wp14:editId="17EDD1D9">
              <wp:simplePos x="0" y="0"/>
              <wp:positionH relativeFrom="page">
                <wp:posOffset>0</wp:posOffset>
              </wp:positionH>
              <wp:positionV relativeFrom="page">
                <wp:posOffset>3762375</wp:posOffset>
              </wp:positionV>
              <wp:extent cx="7560000" cy="0"/>
              <wp:effectExtent l="0" t="0" r="0" b="0"/>
              <wp:wrapNone/>
              <wp:docPr id="6" name="Přímá spojnice 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1337BA06" id="Přímá spojnice 6" o:spid="_x0000_s1026" style="position:absolute;z-index:2516531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6.25pt" to="595.3pt,2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998380B" wp14:editId="7FAAB909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7560000" cy="0"/>
              <wp:effectExtent l="0" t="0" r="0" b="0"/>
              <wp:wrapNone/>
              <wp:docPr id="5" name="Přímá spojnice 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335286B" id="Přímá spojnice 5" o:spid="_x0000_s1026" style="position:absolute;z-index:25165209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3.5pt" to="595.3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CE755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3899391" wp14:editId="5FEF00E8">
              <wp:simplePos x="0" y="0"/>
              <wp:positionH relativeFrom="page">
                <wp:posOffset>0</wp:posOffset>
              </wp:positionH>
              <wp:positionV relativeFrom="page">
                <wp:posOffset>2099310</wp:posOffset>
              </wp:positionV>
              <wp:extent cx="7560000" cy="0"/>
              <wp:effectExtent l="0" t="0" r="0" b="0"/>
              <wp:wrapNone/>
              <wp:docPr id="4" name="Přímá spojnice 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1BA7735" id="Přímá spojnice 4" o:spid="_x0000_s1026" style="position:absolute;z-index:25165107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65.3pt" to="595.3pt,1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B32D1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6F02BF50" wp14:editId="577243A4">
              <wp:simplePos x="0" y="0"/>
              <wp:positionH relativeFrom="page">
                <wp:posOffset>0</wp:posOffset>
              </wp:positionH>
              <wp:positionV relativeFrom="page">
                <wp:posOffset>1936750</wp:posOffset>
              </wp:positionV>
              <wp:extent cx="7560000" cy="0"/>
              <wp:effectExtent l="0" t="0" r="0" b="0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ACF71EF" id="Přímá spojnice 3" o:spid="_x0000_s1026" style="position:absolute;z-index:25165004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2.5pt" to="595.3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B32D1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5599D3DA" wp14:editId="7CD1CA72">
              <wp:simplePos x="0" y="0"/>
              <wp:positionH relativeFrom="page">
                <wp:posOffset>0</wp:posOffset>
              </wp:positionH>
              <wp:positionV relativeFrom="page">
                <wp:posOffset>431800</wp:posOffset>
              </wp:positionV>
              <wp:extent cx="7560000" cy="0"/>
              <wp:effectExtent l="0" t="0" r="0" b="0"/>
              <wp:wrapNone/>
              <wp:docPr id="2" name="Přímá spojnice 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2C36B9D" id="Přímá spojnice 2" o:spid="_x0000_s1026" style="position:absolute;z-index:25164902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34pt" to="595.3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" strokecolor="#00b0f0" strokeweight=".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DBD33" w14:textId="77777777" w:rsidR="00597EEC" w:rsidRDefault="00597E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17C12"/>
    <w:multiLevelType w:val="hybridMultilevel"/>
    <w:tmpl w:val="B3DA255A"/>
    <w:lvl w:ilvl="0" w:tplc="A4502FA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46E9D"/>
    <w:multiLevelType w:val="hybridMultilevel"/>
    <w:tmpl w:val="B9C2C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292265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292265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292265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82C2D"/>
    <w:multiLevelType w:val="hybridMultilevel"/>
    <w:tmpl w:val="CB040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3"/>
  </w:num>
  <w:num w:numId="6">
    <w:abstractNumId w:val="3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F4"/>
    <w:rsid w:val="0000143F"/>
    <w:rsid w:val="00013404"/>
    <w:rsid w:val="000154B9"/>
    <w:rsid w:val="00025175"/>
    <w:rsid w:val="00030B42"/>
    <w:rsid w:val="000310FC"/>
    <w:rsid w:val="000363D8"/>
    <w:rsid w:val="00060922"/>
    <w:rsid w:val="00063127"/>
    <w:rsid w:val="00083F9C"/>
    <w:rsid w:val="0009307D"/>
    <w:rsid w:val="000931DC"/>
    <w:rsid w:val="00096553"/>
    <w:rsid w:val="000A0CFB"/>
    <w:rsid w:val="000B1CEE"/>
    <w:rsid w:val="000B2EA0"/>
    <w:rsid w:val="000B4008"/>
    <w:rsid w:val="000B460D"/>
    <w:rsid w:val="000B61E5"/>
    <w:rsid w:val="000C1969"/>
    <w:rsid w:val="000E246A"/>
    <w:rsid w:val="000F104D"/>
    <w:rsid w:val="000F3CA7"/>
    <w:rsid w:val="00125F2F"/>
    <w:rsid w:val="00127695"/>
    <w:rsid w:val="0013583A"/>
    <w:rsid w:val="0014134A"/>
    <w:rsid w:val="001416D1"/>
    <w:rsid w:val="00151C52"/>
    <w:rsid w:val="00174382"/>
    <w:rsid w:val="00180A92"/>
    <w:rsid w:val="00182CA1"/>
    <w:rsid w:val="00187903"/>
    <w:rsid w:val="00197BC2"/>
    <w:rsid w:val="001D09BF"/>
    <w:rsid w:val="002006E6"/>
    <w:rsid w:val="00231928"/>
    <w:rsid w:val="002360A7"/>
    <w:rsid w:val="002479D6"/>
    <w:rsid w:val="002653B9"/>
    <w:rsid w:val="00265AD1"/>
    <w:rsid w:val="0027329E"/>
    <w:rsid w:val="00277094"/>
    <w:rsid w:val="00297CFC"/>
    <w:rsid w:val="002A058B"/>
    <w:rsid w:val="002A19AD"/>
    <w:rsid w:val="002A72D6"/>
    <w:rsid w:val="002B3A17"/>
    <w:rsid w:val="002B54F6"/>
    <w:rsid w:val="002D0DD2"/>
    <w:rsid w:val="00315342"/>
    <w:rsid w:val="00317A23"/>
    <w:rsid w:val="0033171E"/>
    <w:rsid w:val="00344582"/>
    <w:rsid w:val="00351E46"/>
    <w:rsid w:val="00371B09"/>
    <w:rsid w:val="00380076"/>
    <w:rsid w:val="0038339F"/>
    <w:rsid w:val="00387082"/>
    <w:rsid w:val="00390E54"/>
    <w:rsid w:val="003A18C8"/>
    <w:rsid w:val="003A2C1C"/>
    <w:rsid w:val="003A36B8"/>
    <w:rsid w:val="003C11E5"/>
    <w:rsid w:val="003C3D0E"/>
    <w:rsid w:val="003F0DEB"/>
    <w:rsid w:val="003F34B9"/>
    <w:rsid w:val="003F403C"/>
    <w:rsid w:val="003F6C3A"/>
    <w:rsid w:val="0042081B"/>
    <w:rsid w:val="004333DE"/>
    <w:rsid w:val="00437445"/>
    <w:rsid w:val="00450E9F"/>
    <w:rsid w:val="004723D8"/>
    <w:rsid w:val="00474CEA"/>
    <w:rsid w:val="00487B44"/>
    <w:rsid w:val="004E4EF8"/>
    <w:rsid w:val="00500CC5"/>
    <w:rsid w:val="005018D6"/>
    <w:rsid w:val="00503A97"/>
    <w:rsid w:val="0050508E"/>
    <w:rsid w:val="00515B20"/>
    <w:rsid w:val="0052541A"/>
    <w:rsid w:val="00547A4A"/>
    <w:rsid w:val="005653C1"/>
    <w:rsid w:val="00567889"/>
    <w:rsid w:val="00590A92"/>
    <w:rsid w:val="00591D86"/>
    <w:rsid w:val="00597EEC"/>
    <w:rsid w:val="005A4F91"/>
    <w:rsid w:val="005D63B7"/>
    <w:rsid w:val="005E01DE"/>
    <w:rsid w:val="005E516C"/>
    <w:rsid w:val="005F0BB2"/>
    <w:rsid w:val="005F5EA8"/>
    <w:rsid w:val="00663219"/>
    <w:rsid w:val="00670E9A"/>
    <w:rsid w:val="006756F4"/>
    <w:rsid w:val="006817AE"/>
    <w:rsid w:val="00682E83"/>
    <w:rsid w:val="006859B5"/>
    <w:rsid w:val="006920A8"/>
    <w:rsid w:val="006A0E0A"/>
    <w:rsid w:val="006A4E7B"/>
    <w:rsid w:val="006D4A8E"/>
    <w:rsid w:val="006D6B59"/>
    <w:rsid w:val="00720C71"/>
    <w:rsid w:val="00721F0C"/>
    <w:rsid w:val="00722664"/>
    <w:rsid w:val="00725386"/>
    <w:rsid w:val="0073367B"/>
    <w:rsid w:val="00763948"/>
    <w:rsid w:val="007917CF"/>
    <w:rsid w:val="007A28E6"/>
    <w:rsid w:val="007C009D"/>
    <w:rsid w:val="007C2095"/>
    <w:rsid w:val="007C71BD"/>
    <w:rsid w:val="007D6C33"/>
    <w:rsid w:val="007E43E4"/>
    <w:rsid w:val="007F5D9C"/>
    <w:rsid w:val="008029C7"/>
    <w:rsid w:val="00812A6F"/>
    <w:rsid w:val="008212BF"/>
    <w:rsid w:val="008214B9"/>
    <w:rsid w:val="00845FAA"/>
    <w:rsid w:val="008521FB"/>
    <w:rsid w:val="008722D4"/>
    <w:rsid w:val="008A0064"/>
    <w:rsid w:val="008B6BCA"/>
    <w:rsid w:val="008D7C11"/>
    <w:rsid w:val="008E023B"/>
    <w:rsid w:val="008E1D7F"/>
    <w:rsid w:val="008E2D2D"/>
    <w:rsid w:val="008F1073"/>
    <w:rsid w:val="008F5F85"/>
    <w:rsid w:val="009128DA"/>
    <w:rsid w:val="00921838"/>
    <w:rsid w:val="009267B0"/>
    <w:rsid w:val="00927B61"/>
    <w:rsid w:val="009334AB"/>
    <w:rsid w:val="0094298A"/>
    <w:rsid w:val="00967021"/>
    <w:rsid w:val="009A5342"/>
    <w:rsid w:val="009B15A8"/>
    <w:rsid w:val="009B4D29"/>
    <w:rsid w:val="009F0F81"/>
    <w:rsid w:val="00A17DA3"/>
    <w:rsid w:val="00A229CD"/>
    <w:rsid w:val="00A32580"/>
    <w:rsid w:val="00A34B36"/>
    <w:rsid w:val="00A34D0A"/>
    <w:rsid w:val="00A41233"/>
    <w:rsid w:val="00A43FEB"/>
    <w:rsid w:val="00A51903"/>
    <w:rsid w:val="00A559E4"/>
    <w:rsid w:val="00A73BF4"/>
    <w:rsid w:val="00A95DCD"/>
    <w:rsid w:val="00AA286F"/>
    <w:rsid w:val="00AC4DD4"/>
    <w:rsid w:val="00AD7683"/>
    <w:rsid w:val="00B0228A"/>
    <w:rsid w:val="00B06FC8"/>
    <w:rsid w:val="00B11C15"/>
    <w:rsid w:val="00B26DD3"/>
    <w:rsid w:val="00B32D1F"/>
    <w:rsid w:val="00B34180"/>
    <w:rsid w:val="00B63637"/>
    <w:rsid w:val="00BA4D0A"/>
    <w:rsid w:val="00BB45C1"/>
    <w:rsid w:val="00BC4BE6"/>
    <w:rsid w:val="00BE7EDE"/>
    <w:rsid w:val="00BF6346"/>
    <w:rsid w:val="00C10DC2"/>
    <w:rsid w:val="00C201FC"/>
    <w:rsid w:val="00C32473"/>
    <w:rsid w:val="00C41C83"/>
    <w:rsid w:val="00C80578"/>
    <w:rsid w:val="00C84E4C"/>
    <w:rsid w:val="00CE6B4F"/>
    <w:rsid w:val="00CE7557"/>
    <w:rsid w:val="00CF40F1"/>
    <w:rsid w:val="00CF5B47"/>
    <w:rsid w:val="00D06A6B"/>
    <w:rsid w:val="00D16DBE"/>
    <w:rsid w:val="00D32D2C"/>
    <w:rsid w:val="00D57F98"/>
    <w:rsid w:val="00D63E74"/>
    <w:rsid w:val="00D6607C"/>
    <w:rsid w:val="00D72000"/>
    <w:rsid w:val="00D8159D"/>
    <w:rsid w:val="00D94A47"/>
    <w:rsid w:val="00DC6B1A"/>
    <w:rsid w:val="00E0094F"/>
    <w:rsid w:val="00E03503"/>
    <w:rsid w:val="00E13382"/>
    <w:rsid w:val="00E4733B"/>
    <w:rsid w:val="00E55E33"/>
    <w:rsid w:val="00E64D95"/>
    <w:rsid w:val="00E72165"/>
    <w:rsid w:val="00E779A6"/>
    <w:rsid w:val="00E77C68"/>
    <w:rsid w:val="00EC1D7D"/>
    <w:rsid w:val="00F32E42"/>
    <w:rsid w:val="00F52A0B"/>
    <w:rsid w:val="00FA5E5B"/>
    <w:rsid w:val="00FB7689"/>
    <w:rsid w:val="00FB7FE2"/>
    <w:rsid w:val="00FC01F6"/>
    <w:rsid w:val="00FD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6FEF6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21FB"/>
    <w:pPr>
      <w:spacing w:after="170" w:line="240" w:lineRule="atLeast"/>
    </w:pPr>
    <w:rPr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521FB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8521FB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8521FB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3A"/>
    <w:pPr>
      <w:tabs>
        <w:tab w:val="center" w:pos="4536"/>
        <w:tab w:val="right" w:pos="9072"/>
      </w:tabs>
      <w:spacing w:line="220" w:lineRule="atLeast"/>
    </w:pPr>
    <w:rPr>
      <w:b/>
      <w:color w:val="292265" w:themeColor="accent1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13583A"/>
    <w:rPr>
      <w:b/>
      <w:color w:val="292265" w:themeColor="accent1"/>
      <w:sz w:val="16"/>
    </w:rPr>
  </w:style>
  <w:style w:type="paragraph" w:styleId="Zpat">
    <w:name w:val="footer"/>
    <w:basedOn w:val="Normln"/>
    <w:link w:val="ZpatChar"/>
    <w:uiPriority w:val="99"/>
    <w:unhideWhenUsed/>
    <w:rsid w:val="00EC1D7D"/>
    <w:pPr>
      <w:tabs>
        <w:tab w:val="center" w:pos="4536"/>
        <w:tab w:val="right" w:pos="9072"/>
      </w:tabs>
      <w:spacing w:line="220" w:lineRule="atLeast"/>
    </w:pPr>
    <w:rPr>
      <w:color w:val="292265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C1D7D"/>
    <w:rPr>
      <w:color w:val="292265" w:themeColor="accent1"/>
      <w:sz w:val="16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8521FB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521FB"/>
    <w:rPr>
      <w:rFonts w:asciiTheme="majorHAnsi" w:eastAsiaTheme="majorEastAsia" w:hAnsiTheme="majorHAnsi" w:cstheme="majorBidi"/>
      <w:b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595959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3"/>
    <w:qFormat/>
    <w:rsid w:val="008521FB"/>
    <w:pPr>
      <w:spacing w:after="240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8521FB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3"/>
    <w:qFormat/>
    <w:rsid w:val="008521FB"/>
    <w:pPr>
      <w:numPr>
        <w:ilvl w:val="1"/>
      </w:numPr>
      <w:spacing w:after="240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PodnadpisChar">
    <w:name w:val="Podnadpis Char"/>
    <w:basedOn w:val="Standardnpsmoodstavce"/>
    <w:link w:val="Podnadpis"/>
    <w:uiPriority w:val="13"/>
    <w:rsid w:val="008521FB"/>
    <w:rPr>
      <w:rFonts w:asciiTheme="majorHAnsi" w:eastAsiaTheme="majorEastAsia" w:hAnsiTheme="majorHAnsi" w:cstheme="majorBidi"/>
      <w:b/>
      <w:iCs/>
      <w:sz w:val="28"/>
      <w:szCs w:val="24"/>
    </w:rPr>
  </w:style>
  <w:style w:type="character" w:styleId="Zdraznnintenzivn">
    <w:name w:val="Intense Emphasis"/>
    <w:basedOn w:val="Standardnpsmoodstavce"/>
    <w:uiPriority w:val="2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292265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521FB"/>
    <w:rPr>
      <w:rFonts w:asciiTheme="majorHAnsi" w:eastAsiaTheme="majorEastAsia" w:hAnsiTheme="majorHAnsi" w:cstheme="majorBidi"/>
      <w:b/>
      <w:bCs/>
      <w:sz w:val="19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styleId="Bezmezer">
    <w:name w:val="No Spacing"/>
    <w:uiPriority w:val="1"/>
    <w:qFormat/>
    <w:rsid w:val="008521FB"/>
    <w:pPr>
      <w:spacing w:after="0" w:line="240" w:lineRule="auto"/>
      <w:jc w:val="both"/>
    </w:pPr>
    <w:rPr>
      <w:sz w:val="19"/>
    </w:rPr>
  </w:style>
  <w:style w:type="paragraph" w:styleId="Odstavecseseznamem">
    <w:name w:val="List Paragraph"/>
    <w:basedOn w:val="Normln"/>
    <w:uiPriority w:val="34"/>
    <w:qFormat/>
    <w:rsid w:val="00151C52"/>
    <w:pPr>
      <w:spacing w:after="160" w:line="256" w:lineRule="auto"/>
      <w:ind w:left="720"/>
      <w:contextualSpacing/>
    </w:pPr>
    <w:rPr>
      <w:sz w:val="20"/>
    </w:rPr>
  </w:style>
  <w:style w:type="character" w:customStyle="1" w:styleId="preformatted">
    <w:name w:val="preformatted"/>
    <w:basedOn w:val="Standardnpsmoodstavce"/>
    <w:rsid w:val="00151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9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Ústav státu a práva AV ČR">
      <a:dk1>
        <a:sysClr val="windowText" lastClr="000000"/>
      </a:dk1>
      <a:lt1>
        <a:sysClr val="window" lastClr="FFFFFF"/>
      </a:lt1>
      <a:dk2>
        <a:srgbClr val="595959"/>
      </a:dk2>
      <a:lt2>
        <a:srgbClr val="F1F1F1"/>
      </a:lt2>
      <a:accent1>
        <a:srgbClr val="292265"/>
      </a:accent1>
      <a:accent2>
        <a:srgbClr val="2EC1C7"/>
      </a:accent2>
      <a:accent3>
        <a:srgbClr val="C40050"/>
      </a:accent3>
      <a:accent4>
        <a:srgbClr val="FFC000"/>
      </a:accent4>
      <a:accent5>
        <a:srgbClr val="5B9BD5"/>
      </a:accent5>
      <a:accent6>
        <a:srgbClr val="70AD47"/>
      </a:accent6>
      <a:hlink>
        <a:srgbClr val="292265"/>
      </a:hlink>
      <a:folHlink>
        <a:srgbClr val="29226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2025-07-11T13:14:00Z</dcterms:created>
  <dcterms:modified xsi:type="dcterms:W3CDTF">2025-07-11T13:15:00Z</dcterms:modified>
</cp:coreProperties>
</file>