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539"/>
        <w:gridCol w:w="431"/>
        <w:gridCol w:w="430"/>
        <w:gridCol w:w="108"/>
        <w:gridCol w:w="323"/>
        <w:gridCol w:w="108"/>
        <w:gridCol w:w="107"/>
        <w:gridCol w:w="324"/>
        <w:gridCol w:w="430"/>
        <w:gridCol w:w="1831"/>
        <w:gridCol w:w="108"/>
        <w:gridCol w:w="430"/>
        <w:gridCol w:w="324"/>
        <w:gridCol w:w="753"/>
        <w:gridCol w:w="431"/>
        <w:gridCol w:w="646"/>
        <w:gridCol w:w="1077"/>
        <w:gridCol w:w="539"/>
        <w:gridCol w:w="538"/>
        <w:gridCol w:w="539"/>
      </w:tblGrid>
      <w:tr w:rsidR="00DE25E2">
        <w:trPr>
          <w:cantSplit/>
        </w:trPr>
        <w:tc>
          <w:tcPr>
            <w:tcW w:w="10769" w:type="dxa"/>
            <w:gridSpan w:val="21"/>
          </w:tcPr>
          <w:p w:rsidR="00DE25E2" w:rsidRDefault="00CF0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3"/>
              </w:rPr>
            </w:pPr>
            <w:r>
              <w:rPr>
                <w:rFonts w:ascii="Times New Roman" w:hAnsi="Times New Roman"/>
                <w:b/>
                <w:sz w:val="43"/>
              </w:rPr>
              <w:t>Město Třeboň</w:t>
            </w:r>
          </w:p>
        </w:tc>
      </w:tr>
      <w:tr w:rsidR="00DE25E2">
        <w:trPr>
          <w:cantSplit/>
        </w:trPr>
        <w:tc>
          <w:tcPr>
            <w:tcW w:w="1292" w:type="dxa"/>
            <w:gridSpan w:val="2"/>
            <w:tcBorders>
              <w:top w:val="single" w:sz="0" w:space="0" w:color="auto"/>
            </w:tcBorders>
          </w:tcPr>
          <w:p w:rsidR="00DE25E2" w:rsidRDefault="00CF082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831" w:type="dxa"/>
            <w:gridSpan w:val="7"/>
            <w:tcBorders>
              <w:top w:val="single" w:sz="0" w:space="0" w:color="auto"/>
            </w:tcBorders>
          </w:tcPr>
          <w:p w:rsidR="00DE25E2" w:rsidRDefault="00CF082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Třeboň</w:t>
            </w:r>
          </w:p>
        </w:tc>
        <w:tc>
          <w:tcPr>
            <w:tcW w:w="4307" w:type="dxa"/>
            <w:gridSpan w:val="7"/>
            <w:tcBorders>
              <w:top w:val="single" w:sz="0" w:space="0" w:color="auto"/>
            </w:tcBorders>
          </w:tcPr>
          <w:p w:rsidR="00DE25E2" w:rsidRDefault="00CF082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Palackého nám. 46/II, 37901, Třeboň</w:t>
            </w:r>
          </w:p>
        </w:tc>
        <w:tc>
          <w:tcPr>
            <w:tcW w:w="1723" w:type="dxa"/>
            <w:gridSpan w:val="2"/>
            <w:tcBorders>
              <w:top w:val="single" w:sz="0" w:space="0" w:color="auto"/>
            </w:tcBorders>
          </w:tcPr>
          <w:p w:rsidR="00DE25E2" w:rsidRDefault="00CF082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IČO</w:t>
            </w:r>
          </w:p>
        </w:tc>
        <w:tc>
          <w:tcPr>
            <w:tcW w:w="1616" w:type="dxa"/>
            <w:gridSpan w:val="3"/>
            <w:tcBorders>
              <w:top w:val="single" w:sz="0" w:space="0" w:color="auto"/>
            </w:tcBorders>
          </w:tcPr>
          <w:p w:rsidR="00DE25E2" w:rsidRDefault="00CF082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00247618</w:t>
            </w:r>
          </w:p>
        </w:tc>
      </w:tr>
      <w:tr w:rsidR="00DE25E2">
        <w:trPr>
          <w:cantSplit/>
        </w:trPr>
        <w:tc>
          <w:tcPr>
            <w:tcW w:w="7430" w:type="dxa"/>
            <w:gridSpan w:val="16"/>
          </w:tcPr>
          <w:p w:rsidR="00DE25E2" w:rsidRDefault="00DE25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3" w:type="dxa"/>
            <w:gridSpan w:val="2"/>
          </w:tcPr>
          <w:p w:rsidR="00DE25E2" w:rsidRDefault="00CF082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DIČ</w:t>
            </w:r>
          </w:p>
        </w:tc>
        <w:tc>
          <w:tcPr>
            <w:tcW w:w="1616" w:type="dxa"/>
            <w:gridSpan w:val="3"/>
          </w:tcPr>
          <w:p w:rsidR="00DE25E2" w:rsidRDefault="00CF082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CZ00247618</w:t>
            </w:r>
          </w:p>
        </w:tc>
      </w:tr>
      <w:tr w:rsidR="00DE25E2">
        <w:trPr>
          <w:cantSplit/>
        </w:trPr>
        <w:tc>
          <w:tcPr>
            <w:tcW w:w="10769" w:type="dxa"/>
            <w:gridSpan w:val="21"/>
          </w:tcPr>
          <w:p w:rsidR="00DE25E2" w:rsidRDefault="00DE25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25E2">
        <w:trPr>
          <w:cantSplit/>
        </w:trPr>
        <w:tc>
          <w:tcPr>
            <w:tcW w:w="2799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DE25E2" w:rsidRDefault="00CF082C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číslo:</w:t>
            </w:r>
          </w:p>
        </w:tc>
        <w:tc>
          <w:tcPr>
            <w:tcW w:w="7970" w:type="dxa"/>
            <w:gridSpan w:val="13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DE25E2" w:rsidRDefault="00CF082C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750/8914/25</w:t>
            </w:r>
          </w:p>
        </w:tc>
      </w:tr>
      <w:tr w:rsidR="00DE25E2">
        <w:trPr>
          <w:cantSplit/>
        </w:trPr>
        <w:tc>
          <w:tcPr>
            <w:tcW w:w="5384" w:type="dxa"/>
            <w:gridSpan w:val="11"/>
          </w:tcPr>
          <w:p w:rsidR="00DE25E2" w:rsidRDefault="00DE25E2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5385" w:type="dxa"/>
            <w:gridSpan w:val="10"/>
          </w:tcPr>
          <w:p w:rsidR="00DE25E2" w:rsidRDefault="00CF082C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Dodavatel:</w:t>
            </w:r>
          </w:p>
        </w:tc>
      </w:tr>
      <w:tr w:rsidR="00DE25E2">
        <w:trPr>
          <w:cantSplit/>
        </w:trPr>
        <w:tc>
          <w:tcPr>
            <w:tcW w:w="5384" w:type="dxa"/>
            <w:gridSpan w:val="11"/>
          </w:tcPr>
          <w:p w:rsidR="00DE25E2" w:rsidRDefault="00DE25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E25E2" w:rsidRDefault="00DE25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25E2">
        <w:trPr>
          <w:cantSplit/>
        </w:trPr>
        <w:tc>
          <w:tcPr>
            <w:tcW w:w="5384" w:type="dxa"/>
            <w:gridSpan w:val="11"/>
          </w:tcPr>
          <w:p w:rsidR="00DE25E2" w:rsidRDefault="00DE25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DE25E2" w:rsidRDefault="00DE25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1" w:type="dxa"/>
            <w:gridSpan w:val="5"/>
          </w:tcPr>
          <w:p w:rsidR="00DE25E2" w:rsidRDefault="00CF082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Renostav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Třeboň s.r.o.</w:t>
            </w:r>
          </w:p>
        </w:tc>
        <w:tc>
          <w:tcPr>
            <w:tcW w:w="539" w:type="dxa"/>
          </w:tcPr>
          <w:p w:rsidR="00DE25E2" w:rsidRDefault="00CF082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</w:t>
            </w:r>
          </w:p>
        </w:tc>
        <w:tc>
          <w:tcPr>
            <w:tcW w:w="1077" w:type="dxa"/>
            <w:gridSpan w:val="2"/>
            <w:tcBorders>
              <w:right w:val="single" w:sz="8" w:space="0" w:color="auto"/>
            </w:tcBorders>
          </w:tcPr>
          <w:p w:rsidR="00DE25E2" w:rsidRDefault="00CF08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11774258</w:t>
            </w:r>
          </w:p>
        </w:tc>
      </w:tr>
      <w:tr w:rsidR="00DE25E2">
        <w:trPr>
          <w:cantSplit/>
        </w:trPr>
        <w:tc>
          <w:tcPr>
            <w:tcW w:w="5384" w:type="dxa"/>
            <w:gridSpan w:val="11"/>
          </w:tcPr>
          <w:p w:rsidR="00DE25E2" w:rsidRDefault="00DE25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DE25E2" w:rsidRDefault="00DE25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7"/>
          </w:tcPr>
          <w:p w:rsidR="00DE25E2" w:rsidRDefault="00CF082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Nádražní 641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DE25E2" w:rsidRDefault="00DE25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25E2">
        <w:trPr>
          <w:cantSplit/>
        </w:trPr>
        <w:tc>
          <w:tcPr>
            <w:tcW w:w="5384" w:type="dxa"/>
            <w:gridSpan w:val="11"/>
          </w:tcPr>
          <w:p w:rsidR="00DE25E2" w:rsidRDefault="00DE25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DE25E2" w:rsidRDefault="00DE25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77" w:type="dxa"/>
            <w:gridSpan w:val="2"/>
          </w:tcPr>
          <w:p w:rsidR="00DE25E2" w:rsidRDefault="00CF082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37901</w:t>
            </w:r>
          </w:p>
        </w:tc>
        <w:tc>
          <w:tcPr>
            <w:tcW w:w="3231" w:type="dxa"/>
            <w:gridSpan w:val="5"/>
          </w:tcPr>
          <w:p w:rsidR="00DE25E2" w:rsidRDefault="00CF082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Třeboň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DE25E2" w:rsidRDefault="00DE25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25E2">
        <w:trPr>
          <w:cantSplit/>
        </w:trPr>
        <w:tc>
          <w:tcPr>
            <w:tcW w:w="5384" w:type="dxa"/>
            <w:gridSpan w:val="11"/>
          </w:tcPr>
          <w:p w:rsidR="00DE25E2" w:rsidRDefault="00DE25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5E2" w:rsidRDefault="00DE25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25E2">
        <w:trPr>
          <w:cantSplit/>
        </w:trPr>
        <w:tc>
          <w:tcPr>
            <w:tcW w:w="10769" w:type="dxa"/>
            <w:gridSpan w:val="21"/>
          </w:tcPr>
          <w:p w:rsidR="00DE25E2" w:rsidRDefault="00DE25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25E2">
        <w:trPr>
          <w:cantSplit/>
        </w:trPr>
        <w:tc>
          <w:tcPr>
            <w:tcW w:w="2692" w:type="dxa"/>
            <w:gridSpan w:val="7"/>
          </w:tcPr>
          <w:p w:rsidR="00DE25E2" w:rsidRDefault="00CF082C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Odbor číslo:</w:t>
            </w:r>
          </w:p>
        </w:tc>
        <w:tc>
          <w:tcPr>
            <w:tcW w:w="2692" w:type="dxa"/>
            <w:gridSpan w:val="4"/>
          </w:tcPr>
          <w:p w:rsidR="00DE25E2" w:rsidRDefault="00CF082C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0750</w:t>
            </w:r>
          </w:p>
        </w:tc>
        <w:tc>
          <w:tcPr>
            <w:tcW w:w="5385" w:type="dxa"/>
            <w:gridSpan w:val="10"/>
          </w:tcPr>
          <w:p w:rsidR="00DE25E2" w:rsidRDefault="00DE25E2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DE25E2">
        <w:trPr>
          <w:cantSplit/>
        </w:trPr>
        <w:tc>
          <w:tcPr>
            <w:tcW w:w="10769" w:type="dxa"/>
            <w:gridSpan w:val="21"/>
          </w:tcPr>
          <w:p w:rsidR="00DE25E2" w:rsidRDefault="00DE25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25E2">
        <w:trPr>
          <w:cantSplit/>
        </w:trPr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E25E2" w:rsidRDefault="00CF08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tcW w:w="366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E25E2" w:rsidRDefault="00E7296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XXXXXX</w:t>
            </w: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E25E2" w:rsidRDefault="00CF082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Ze dne: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E25E2" w:rsidRDefault="00CF082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27.06.2025</w:t>
            </w:r>
          </w:p>
        </w:tc>
      </w:tr>
      <w:tr w:rsidR="00DE25E2">
        <w:trPr>
          <w:cantSplit/>
        </w:trPr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E25E2" w:rsidRDefault="00CF08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Číslo:</w:t>
            </w:r>
          </w:p>
        </w:tc>
        <w:tc>
          <w:tcPr>
            <w:tcW w:w="366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E25E2" w:rsidRDefault="00E7296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XXXXXX</w:t>
            </w: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E25E2" w:rsidRDefault="00CF082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Vyřizuje: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E25E2" w:rsidRDefault="00E7296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XXXXXX</w:t>
            </w:r>
          </w:p>
        </w:tc>
      </w:tr>
      <w:tr w:rsidR="00DE25E2">
        <w:trPr>
          <w:cantSplit/>
        </w:trPr>
        <w:tc>
          <w:tcPr>
            <w:tcW w:w="5384" w:type="dxa"/>
            <w:gridSpan w:val="11"/>
          </w:tcPr>
          <w:p w:rsidR="00DE25E2" w:rsidRDefault="00DE25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E25E2" w:rsidRDefault="00CF08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Telefon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E25E2" w:rsidRDefault="00DE25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25E2">
        <w:trPr>
          <w:cantSplit/>
        </w:trPr>
        <w:tc>
          <w:tcPr>
            <w:tcW w:w="5384" w:type="dxa"/>
            <w:gridSpan w:val="11"/>
          </w:tcPr>
          <w:p w:rsidR="00DE25E2" w:rsidRDefault="00DE25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E25E2" w:rsidRDefault="00CF08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E25E2" w:rsidRDefault="00E7296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XXXXXX</w:t>
            </w:r>
          </w:p>
        </w:tc>
      </w:tr>
      <w:tr w:rsidR="00DE25E2">
        <w:trPr>
          <w:cantSplit/>
        </w:trPr>
        <w:tc>
          <w:tcPr>
            <w:tcW w:w="10769" w:type="dxa"/>
            <w:gridSpan w:val="21"/>
          </w:tcPr>
          <w:p w:rsidR="00DE25E2" w:rsidRDefault="00CF082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Objednáváme u Vás podle platných zákonných směrnic o odběru, dodávce zboží a službách, tyto dodávky:</w:t>
            </w:r>
          </w:p>
        </w:tc>
      </w:tr>
      <w:tr w:rsidR="00DE25E2">
        <w:trPr>
          <w:cantSplit/>
        </w:trPr>
        <w:tc>
          <w:tcPr>
            <w:tcW w:w="10769" w:type="dxa"/>
            <w:gridSpan w:val="21"/>
          </w:tcPr>
          <w:p w:rsidR="00DE25E2" w:rsidRDefault="00DE25E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DE25E2">
        <w:trPr>
          <w:cantSplit/>
        </w:trPr>
        <w:tc>
          <w:tcPr>
            <w:tcW w:w="2261" w:type="dxa"/>
            <w:gridSpan w:val="5"/>
          </w:tcPr>
          <w:p w:rsidR="00DE25E2" w:rsidRDefault="00CF082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Celková částka</w:t>
            </w:r>
          </w:p>
        </w:tc>
        <w:tc>
          <w:tcPr>
            <w:tcW w:w="1292" w:type="dxa"/>
            <w:gridSpan w:val="5"/>
          </w:tcPr>
          <w:p w:rsidR="00DE25E2" w:rsidRDefault="00CF082C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118 657,18</w:t>
            </w:r>
          </w:p>
        </w:tc>
        <w:tc>
          <w:tcPr>
            <w:tcW w:w="2693" w:type="dxa"/>
            <w:gridSpan w:val="4"/>
          </w:tcPr>
          <w:p w:rsidR="00DE25E2" w:rsidRDefault="00CF082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 Kč   * včetně DPH</w:t>
            </w:r>
          </w:p>
        </w:tc>
        <w:tc>
          <w:tcPr>
            <w:tcW w:w="4523" w:type="dxa"/>
            <w:gridSpan w:val="7"/>
          </w:tcPr>
          <w:p w:rsidR="00DE25E2" w:rsidRPr="00CF082C" w:rsidRDefault="00CF082C">
            <w:pPr>
              <w:spacing w:after="0" w:line="240" w:lineRule="auto"/>
              <w:rPr>
                <w:rFonts w:ascii="Times New Roman" w:hAnsi="Times New Roman"/>
                <w:strike/>
                <w:sz w:val="21"/>
              </w:rPr>
            </w:pPr>
            <w:r w:rsidRPr="00CF082C">
              <w:rPr>
                <w:rFonts w:ascii="Times New Roman" w:hAnsi="Times New Roman"/>
                <w:strike/>
                <w:sz w:val="21"/>
              </w:rPr>
              <w:t>bez DPH</w:t>
            </w:r>
          </w:p>
        </w:tc>
      </w:tr>
      <w:tr w:rsidR="00DE25E2">
        <w:trPr>
          <w:cantSplit/>
        </w:trPr>
        <w:tc>
          <w:tcPr>
            <w:tcW w:w="10769" w:type="dxa"/>
            <w:gridSpan w:val="21"/>
          </w:tcPr>
          <w:p w:rsidR="00DE25E2" w:rsidRDefault="00CF082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Havarijní oprava vnitřních povrchů stěn předsíně a pokoje do dvora, venkovních parapetů oken včetně otlučení stávajících a provedení nových sanačních omítek a protiplísňové výmalby v bytě č. 2 Rožmberská 34</w:t>
            </w:r>
          </w:p>
        </w:tc>
      </w:tr>
      <w:tr w:rsidR="00DE25E2">
        <w:trPr>
          <w:cantSplit/>
        </w:trPr>
        <w:tc>
          <w:tcPr>
            <w:tcW w:w="10769" w:type="dxa"/>
            <w:gridSpan w:val="21"/>
          </w:tcPr>
          <w:p w:rsidR="00DE25E2" w:rsidRDefault="00DE25E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DE25E2">
        <w:trPr>
          <w:cantSplit/>
        </w:trPr>
        <w:tc>
          <w:tcPr>
            <w:tcW w:w="10769" w:type="dxa"/>
            <w:gridSpan w:val="21"/>
          </w:tcPr>
          <w:p w:rsidR="00DE25E2" w:rsidRDefault="00DE25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25E2">
        <w:trPr>
          <w:cantSplit/>
        </w:trPr>
        <w:tc>
          <w:tcPr>
            <w:tcW w:w="2153" w:type="dxa"/>
            <w:gridSpan w:val="4"/>
          </w:tcPr>
          <w:p w:rsidR="00DE25E2" w:rsidRDefault="00CF08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Režim PDP</w:t>
            </w:r>
          </w:p>
        </w:tc>
        <w:tc>
          <w:tcPr>
            <w:tcW w:w="8616" w:type="dxa"/>
            <w:gridSpan w:val="17"/>
          </w:tcPr>
          <w:p w:rsidR="00DE25E2" w:rsidRDefault="00CF08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Kód CZ-CPA</w:t>
            </w:r>
          </w:p>
        </w:tc>
      </w:tr>
      <w:tr w:rsidR="00DE25E2">
        <w:trPr>
          <w:cantSplit/>
        </w:trPr>
        <w:tc>
          <w:tcPr>
            <w:tcW w:w="753" w:type="dxa"/>
          </w:tcPr>
          <w:p w:rsidR="00DE25E2" w:rsidRDefault="00CF08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* Ano</w:t>
            </w:r>
          </w:p>
        </w:tc>
        <w:tc>
          <w:tcPr>
            <w:tcW w:w="10016" w:type="dxa"/>
            <w:gridSpan w:val="20"/>
          </w:tcPr>
          <w:p w:rsidR="00DE25E2" w:rsidRPr="00CF082C" w:rsidRDefault="00CF082C">
            <w:pPr>
              <w:spacing w:after="0" w:line="240" w:lineRule="auto"/>
              <w:rPr>
                <w:rFonts w:ascii="Times New Roman" w:hAnsi="Times New Roman"/>
                <w:strike/>
                <w:sz w:val="18"/>
              </w:rPr>
            </w:pPr>
            <w:r w:rsidRPr="00CF082C">
              <w:rPr>
                <w:rFonts w:ascii="Times New Roman" w:hAnsi="Times New Roman"/>
                <w:strike/>
                <w:sz w:val="18"/>
              </w:rPr>
              <w:t>Ne</w:t>
            </w:r>
          </w:p>
        </w:tc>
      </w:tr>
      <w:tr w:rsidR="00DE25E2">
        <w:trPr>
          <w:cantSplit/>
        </w:trPr>
        <w:tc>
          <w:tcPr>
            <w:tcW w:w="10769" w:type="dxa"/>
            <w:gridSpan w:val="21"/>
            <w:tcBorders>
              <w:bottom w:val="single" w:sz="0" w:space="0" w:color="auto"/>
            </w:tcBorders>
          </w:tcPr>
          <w:p w:rsidR="00DE25E2" w:rsidRDefault="00CF082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Smluvní strany souhlasí s uveřejněním celého obsahu smlouvy v registru smluv ve smyslu zák. č. 340/2015 Sb., o zvláštních podmínkách účinnosti některých smluv, uveřejňování těchto smluv a o registru smluv (zákon o registru smluv) městem Třeboň. Uveřejnění úplného znění této smlouvy v registru smluv zajistí město Třeboň, a to v případě, že je zákonem o registru smluv uveřejnění této smlouvy vyžadováno. Smluvní strany berou na vědomí, že nebude-li smlouva, která podléhá uveřejnění dle zákona o registru smluv uveřejněna ani do 3 měsíců od jejího uzavření, je následujícím dnem zrušena od počátku s účinky případného bezdůvodného obohacení.</w:t>
            </w:r>
          </w:p>
        </w:tc>
      </w:tr>
      <w:tr w:rsidR="00DE25E2">
        <w:trPr>
          <w:cantSplit/>
        </w:trPr>
        <w:tc>
          <w:tcPr>
            <w:tcW w:w="5492" w:type="dxa"/>
            <w:gridSpan w:val="12"/>
            <w:tcBorders>
              <w:right w:val="single" w:sz="0" w:space="0" w:color="auto"/>
            </w:tcBorders>
          </w:tcPr>
          <w:p w:rsidR="00DE25E2" w:rsidRDefault="00DE25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7" w:type="dxa"/>
            <w:gridSpan w:val="9"/>
          </w:tcPr>
          <w:p w:rsidR="00DE25E2" w:rsidRDefault="00DE25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25E2">
        <w:trPr>
          <w:cantSplit/>
        </w:trPr>
        <w:tc>
          <w:tcPr>
            <w:tcW w:w="2584" w:type="dxa"/>
            <w:gridSpan w:val="6"/>
          </w:tcPr>
          <w:p w:rsidR="00DE25E2" w:rsidRDefault="00CF08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Fakturu zašlete</w:t>
            </w: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DE25E2" w:rsidRDefault="00CF08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Město Třeboň</w:t>
            </w:r>
          </w:p>
        </w:tc>
        <w:tc>
          <w:tcPr>
            <w:tcW w:w="5277" w:type="dxa"/>
            <w:gridSpan w:val="9"/>
          </w:tcPr>
          <w:p w:rsidR="00DE25E2" w:rsidRDefault="00DE25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72963">
        <w:trPr>
          <w:cantSplit/>
        </w:trPr>
        <w:tc>
          <w:tcPr>
            <w:tcW w:w="2584" w:type="dxa"/>
            <w:gridSpan w:val="6"/>
          </w:tcPr>
          <w:p w:rsidR="00E72963" w:rsidRDefault="00E72963" w:rsidP="00E7296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adresu:</w:t>
            </w: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E72963" w:rsidRDefault="00E72963" w:rsidP="00E7296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Městský úřad</w:t>
            </w:r>
          </w:p>
        </w:tc>
        <w:tc>
          <w:tcPr>
            <w:tcW w:w="5277" w:type="dxa"/>
            <w:gridSpan w:val="9"/>
          </w:tcPr>
          <w:p w:rsidR="00E72963" w:rsidRPr="007D03F0" w:rsidRDefault="00E72963" w:rsidP="00E729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D03F0">
              <w:rPr>
                <w:rFonts w:ascii="Times New Roman" w:hAnsi="Times New Roman"/>
                <w:sz w:val="18"/>
              </w:rPr>
              <w:t>XXXXXX</w:t>
            </w:r>
          </w:p>
        </w:tc>
      </w:tr>
      <w:tr w:rsidR="00E72963">
        <w:trPr>
          <w:cantSplit/>
        </w:trPr>
        <w:tc>
          <w:tcPr>
            <w:tcW w:w="2584" w:type="dxa"/>
            <w:gridSpan w:val="6"/>
          </w:tcPr>
          <w:p w:rsidR="00E72963" w:rsidRDefault="00E72963" w:rsidP="00E7296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E72963" w:rsidRDefault="00E72963" w:rsidP="00E7296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Palackého nám. 46/II</w:t>
            </w:r>
          </w:p>
        </w:tc>
        <w:tc>
          <w:tcPr>
            <w:tcW w:w="5277" w:type="dxa"/>
            <w:gridSpan w:val="9"/>
          </w:tcPr>
          <w:p w:rsidR="00E72963" w:rsidRPr="007D03F0" w:rsidRDefault="00E72963" w:rsidP="00E729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Datum: </w:t>
            </w:r>
            <w:r>
              <w:rPr>
                <w:rFonts w:ascii="Times New Roman" w:hAnsi="Times New Roman"/>
                <w:sz w:val="18"/>
              </w:rPr>
              <w:t>27</w:t>
            </w:r>
            <w:r w:rsidRPr="007D03F0"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z w:val="18"/>
              </w:rPr>
              <w:t>06</w:t>
            </w:r>
            <w:r w:rsidRPr="007D03F0">
              <w:rPr>
                <w:rFonts w:ascii="Times New Roman" w:hAnsi="Times New Roman"/>
                <w:sz w:val="18"/>
              </w:rPr>
              <w:t>.202</w:t>
            </w:r>
            <w:r>
              <w:rPr>
                <w:rFonts w:ascii="Times New Roman" w:hAnsi="Times New Roman"/>
                <w:sz w:val="18"/>
              </w:rPr>
              <w:t>5</w:t>
            </w:r>
            <w:bookmarkStart w:id="0" w:name="_GoBack"/>
            <w:bookmarkEnd w:id="0"/>
          </w:p>
        </w:tc>
      </w:tr>
      <w:tr w:rsidR="00E72963">
        <w:trPr>
          <w:cantSplit/>
        </w:trPr>
        <w:tc>
          <w:tcPr>
            <w:tcW w:w="2584" w:type="dxa"/>
            <w:gridSpan w:val="6"/>
          </w:tcPr>
          <w:p w:rsidR="00E72963" w:rsidRDefault="00E72963" w:rsidP="00E7296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E72963" w:rsidRDefault="00E72963" w:rsidP="00E7296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379 01 Třeboň</w:t>
            </w:r>
          </w:p>
        </w:tc>
        <w:tc>
          <w:tcPr>
            <w:tcW w:w="5277" w:type="dxa"/>
            <w:gridSpan w:val="9"/>
          </w:tcPr>
          <w:p w:rsidR="00E72963" w:rsidRDefault="00E72963" w:rsidP="00E729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a podpis</w:t>
            </w:r>
          </w:p>
        </w:tc>
      </w:tr>
      <w:tr w:rsidR="00DE25E2">
        <w:trPr>
          <w:cantSplit/>
        </w:trPr>
        <w:tc>
          <w:tcPr>
            <w:tcW w:w="5492" w:type="dxa"/>
            <w:gridSpan w:val="12"/>
            <w:tcBorders>
              <w:right w:val="single" w:sz="0" w:space="0" w:color="auto"/>
            </w:tcBorders>
          </w:tcPr>
          <w:p w:rsidR="00DE25E2" w:rsidRDefault="00DE25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7" w:type="dxa"/>
            <w:gridSpan w:val="9"/>
          </w:tcPr>
          <w:p w:rsidR="00DE25E2" w:rsidRDefault="00DE25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25E2">
        <w:trPr>
          <w:cantSplit/>
        </w:trPr>
        <w:tc>
          <w:tcPr>
            <w:tcW w:w="10769" w:type="dxa"/>
            <w:gridSpan w:val="21"/>
            <w:tcBorders>
              <w:top w:val="single" w:sz="0" w:space="0" w:color="auto"/>
            </w:tcBorders>
          </w:tcPr>
          <w:p w:rsidR="00DE25E2" w:rsidRDefault="00CF082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Číslo objednávky uvádějte ve styku s námi.</w:t>
            </w:r>
          </w:p>
        </w:tc>
      </w:tr>
      <w:tr w:rsidR="00DE25E2">
        <w:trPr>
          <w:cantSplit/>
        </w:trPr>
        <w:tc>
          <w:tcPr>
            <w:tcW w:w="10769" w:type="dxa"/>
            <w:gridSpan w:val="21"/>
          </w:tcPr>
          <w:p w:rsidR="00DE25E2" w:rsidRDefault="00CF082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Fakturu zašlete na e-mail "e.podatelna@mesto-trebon.cz" nebo do datové schránky "4cbbvj4".</w:t>
            </w:r>
          </w:p>
        </w:tc>
      </w:tr>
      <w:tr w:rsidR="00DE25E2">
        <w:trPr>
          <w:cantSplit/>
        </w:trPr>
        <w:tc>
          <w:tcPr>
            <w:tcW w:w="10769" w:type="dxa"/>
            <w:gridSpan w:val="21"/>
          </w:tcPr>
          <w:p w:rsidR="00DE25E2" w:rsidRDefault="00DE25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25E2">
        <w:trPr>
          <w:cantSplit/>
        </w:trPr>
        <w:tc>
          <w:tcPr>
            <w:tcW w:w="10769" w:type="dxa"/>
            <w:gridSpan w:val="21"/>
          </w:tcPr>
          <w:p w:rsidR="00DE25E2" w:rsidRDefault="00CF082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Dodavatel potvrzuje objednávku:                                                                           ........................................................</w:t>
            </w:r>
          </w:p>
        </w:tc>
      </w:tr>
      <w:tr w:rsidR="00DE25E2">
        <w:trPr>
          <w:cantSplit/>
        </w:trPr>
        <w:tc>
          <w:tcPr>
            <w:tcW w:w="10769" w:type="dxa"/>
            <w:gridSpan w:val="21"/>
          </w:tcPr>
          <w:p w:rsidR="00DE25E2" w:rsidRDefault="00CF082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(možné také potvrdit prostřednictvím prostého e-mailu)                                                    Jméno a podpis</w:t>
            </w:r>
          </w:p>
        </w:tc>
      </w:tr>
      <w:tr w:rsidR="00DE25E2">
        <w:trPr>
          <w:cantSplit/>
        </w:trPr>
        <w:tc>
          <w:tcPr>
            <w:tcW w:w="10769" w:type="dxa"/>
            <w:gridSpan w:val="21"/>
          </w:tcPr>
          <w:p w:rsidR="00DE25E2" w:rsidRDefault="00DE25E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DE25E2">
        <w:trPr>
          <w:cantSplit/>
        </w:trPr>
        <w:tc>
          <w:tcPr>
            <w:tcW w:w="10769" w:type="dxa"/>
            <w:gridSpan w:val="21"/>
          </w:tcPr>
          <w:p w:rsidR="00DE25E2" w:rsidRDefault="00CF082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* Nehodící se škrtněte</w:t>
            </w:r>
          </w:p>
        </w:tc>
      </w:tr>
    </w:tbl>
    <w:p w:rsidR="00C375C4" w:rsidRDefault="00C375C4"/>
    <w:sectPr w:rsidR="00C375C4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E2"/>
    <w:rsid w:val="00C375C4"/>
    <w:rsid w:val="00CF082C"/>
    <w:rsid w:val="00DE25E2"/>
    <w:rsid w:val="00E7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65AB"/>
  <w15:docId w15:val="{375AEBC5-416A-4508-AF1B-E485C966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Cába</dc:creator>
  <cp:lastModifiedBy>Jan Cába</cp:lastModifiedBy>
  <cp:revision>3</cp:revision>
  <dcterms:created xsi:type="dcterms:W3CDTF">2025-06-27T07:24:00Z</dcterms:created>
  <dcterms:modified xsi:type="dcterms:W3CDTF">2025-06-27T10:38:00Z</dcterms:modified>
</cp:coreProperties>
</file>