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2C" w:rsidRDefault="008F0ED6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F0ED6" w:rsidRDefault="008F0ED6" w:rsidP="008F0ED6">
      <w:pPr>
        <w:pStyle w:val="Nadpis20"/>
        <w:keepNext/>
        <w:keepLines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proofErr w:type="spellStart"/>
      <w:r>
        <w:t>Čísio</w:t>
      </w:r>
      <w:proofErr w:type="spellEnd"/>
      <w:r>
        <w:t xml:space="preserve"> objednávky: 250082/2025</w:t>
      </w:r>
      <w:bookmarkEnd w:id="1"/>
    </w:p>
    <w:p w:rsidR="008F0ED6" w:rsidRDefault="008F0ED6" w:rsidP="008F0ED6">
      <w:pPr>
        <w:pStyle w:val="Nadpis20"/>
        <w:keepNext/>
        <w:keepLines/>
        <w:shd w:val="clear" w:color="auto" w:fill="auto"/>
        <w:spacing w:line="200" w:lineRule="exact"/>
        <w:ind w:left="4956"/>
      </w:pPr>
      <w:bookmarkStart w:id="2" w:name="bookmark2"/>
      <w:r>
        <w:t>Za objednatele:</w:t>
      </w:r>
      <w:bookmarkEnd w:id="2"/>
    </w:p>
    <w:p w:rsidR="008F0ED6" w:rsidRDefault="008F0ED6" w:rsidP="008F0ED6">
      <w:pPr>
        <w:pStyle w:val="Zkladntext20"/>
        <w:shd w:val="clear" w:color="auto" w:fill="auto"/>
        <w:spacing w:line="190" w:lineRule="exact"/>
        <w:ind w:left="4956" w:firstLine="0"/>
      </w:pPr>
      <w:r>
        <w:t>(jméno a příjmení příkazce operace)</w:t>
      </w:r>
    </w:p>
    <w:p w:rsidR="008F0ED6" w:rsidRDefault="008F0ED6" w:rsidP="008F0ED6">
      <w:pPr>
        <w:pStyle w:val="Zkladntext40"/>
        <w:shd w:val="clear" w:color="auto" w:fill="auto"/>
        <w:spacing w:line="210" w:lineRule="exact"/>
        <w:ind w:left="4956"/>
      </w:pPr>
      <w:proofErr w:type="spellStart"/>
      <w:r w:rsidRPr="008F0ED6">
        <w:rPr>
          <w:highlight w:val="black"/>
        </w:rPr>
        <w:t>xxxxxxxxxxxxxxx</w:t>
      </w:r>
      <w:proofErr w:type="spellEnd"/>
    </w:p>
    <w:p w:rsidR="008F0ED6" w:rsidRDefault="008F0ED6" w:rsidP="008F0ED6">
      <w:pPr>
        <w:pStyle w:val="Zkladntext20"/>
        <w:shd w:val="clear" w:color="auto" w:fill="auto"/>
        <w:spacing w:line="190" w:lineRule="exact"/>
        <w:ind w:left="4956" w:firstLine="0"/>
      </w:pPr>
      <w:r>
        <w:t xml:space="preserve">Podpis objednatelem </w:t>
      </w:r>
      <w:proofErr w:type="spellStart"/>
      <w:r>
        <w:t>přpříkazce</w:t>
      </w:r>
      <w:proofErr w:type="spellEnd"/>
      <w:r>
        <w:t xml:space="preserve"> operace):</w:t>
      </w:r>
    </w:p>
    <w:p w:rsidR="008F0ED6" w:rsidRDefault="008F0ED6">
      <w:pPr>
        <w:pStyle w:val="Zkladntext30"/>
        <w:shd w:val="clear" w:color="auto" w:fill="auto"/>
        <w:spacing w:line="200" w:lineRule="exact"/>
      </w:pPr>
    </w:p>
    <w:p w:rsidR="005C282C" w:rsidRDefault="008F0ED6">
      <w:pPr>
        <w:pStyle w:val="Zkladntext30"/>
        <w:shd w:val="clear" w:color="auto" w:fill="auto"/>
        <w:spacing w:line="200" w:lineRule="exact"/>
        <w:sectPr w:rsidR="005C282C">
          <w:headerReference w:type="default" r:id="rId7"/>
          <w:headerReference w:type="first" r:id="rId8"/>
          <w:pgSz w:w="11909" w:h="16840"/>
          <w:pgMar w:top="1073" w:right="1440" w:bottom="1348" w:left="1440" w:header="0" w:footer="3" w:gutter="0"/>
          <w:cols w:space="720"/>
          <w:noEndnote/>
          <w:titlePg/>
          <w:docGrid w:linePitch="360"/>
        </w:sectPr>
      </w:pP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3157"/>
        <w:gridCol w:w="248"/>
      </w:tblGrid>
      <w:tr w:rsidR="005C282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lastRenderedPageBreak/>
              <w:t>Dodavatel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2C" w:rsidRDefault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r>
              <w:rPr>
                <w:rStyle w:val="Zkladntext210ptTun"/>
              </w:rPr>
              <w:t>Garija</w:t>
            </w:r>
            <w:proofErr w:type="spellEnd"/>
            <w:r>
              <w:rPr>
                <w:rStyle w:val="Zkladntext210ptTun"/>
              </w:rPr>
              <w:t xml:space="preserve"> </w:t>
            </w:r>
            <w:proofErr w:type="spellStart"/>
            <w:r>
              <w:rPr>
                <w:rStyle w:val="Zkladntext210ptTun"/>
              </w:rPr>
              <w:t>Trade</w:t>
            </w:r>
            <w:proofErr w:type="spellEnd"/>
            <w:r>
              <w:rPr>
                <w:rStyle w:val="Zkladntext210ptTun"/>
              </w:rPr>
              <w:t xml:space="preserve"> s.r.o.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ED6" w:rsidRDefault="008F0ED6">
            <w:pPr>
              <w:pStyle w:val="Zkladntext20"/>
              <w:shd w:val="clear" w:color="auto" w:fill="auto"/>
              <w:spacing w:line="234" w:lineRule="exact"/>
              <w:ind w:firstLine="0"/>
              <w:rPr>
                <w:rStyle w:val="Zkladntext2BookmanOldStyle9ptdkovn0pt"/>
                <w:b w:val="0"/>
                <w:bCs w:val="0"/>
              </w:rPr>
            </w:pPr>
            <w:proofErr w:type="spellStart"/>
            <w:r>
              <w:rPr>
                <w:rStyle w:val="Zkladntext210ptTun"/>
              </w:rPr>
              <w:t>Životského</w:t>
            </w:r>
            <w:proofErr w:type="spellEnd"/>
            <w:r>
              <w:rPr>
                <w:rStyle w:val="Zkladntext210ptTun"/>
              </w:rPr>
              <w:t xml:space="preserve"> </w:t>
            </w:r>
            <w:r>
              <w:rPr>
                <w:rStyle w:val="Zkladntext2BookmanOldStyle9ptdkovn0pt"/>
                <w:b w:val="0"/>
                <w:bCs w:val="0"/>
              </w:rPr>
              <w:t xml:space="preserve">4453/15 </w:t>
            </w:r>
          </w:p>
          <w:p w:rsidR="005C282C" w:rsidRDefault="008F0ED6">
            <w:pPr>
              <w:pStyle w:val="Zkladntext20"/>
              <w:shd w:val="clear" w:color="auto" w:fill="auto"/>
              <w:spacing w:line="234" w:lineRule="exact"/>
              <w:ind w:firstLine="0"/>
            </w:pPr>
            <w:r>
              <w:rPr>
                <w:rStyle w:val="Zkladntext2BookmanOldStyle9ptdkovn0pt"/>
                <w:b w:val="0"/>
                <w:bCs w:val="0"/>
              </w:rPr>
              <w:t xml:space="preserve">618 00 </w:t>
            </w:r>
            <w:r>
              <w:rPr>
                <w:rStyle w:val="Zkladntext2BookmanOldStyle9ptdkovn0pt"/>
                <w:b w:val="0"/>
                <w:bCs w:val="0"/>
              </w:rPr>
              <w:t>Brno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IČ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253 33 445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CZ25333445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2C" w:rsidRDefault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KS Brno C 26559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Jednající</w:t>
            </w:r>
          </w:p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Luboš Mareček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Kontaktní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 w:rsidP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8F0ED6">
              <w:rPr>
                <w:rStyle w:val="Zkladntext210ptTun"/>
                <w:highlight w:val="black"/>
              </w:rPr>
              <w:t>xxxxxxxxxxxxxxxxxxx</w:t>
            </w:r>
            <w:proofErr w:type="spellEnd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57" w:type="dxa"/>
            <w:tcBorders>
              <w:left w:val="single" w:sz="4" w:space="0" w:color="auto"/>
            </w:tcBorders>
            <w:shd w:val="clear" w:color="auto" w:fill="FFFFFF"/>
          </w:tcPr>
          <w:p w:rsidR="005C282C" w:rsidRDefault="008F0ED6" w:rsidP="008F0ED6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BookmanOldStyle9ptdkovn0pt"/>
                <w:b w:val="0"/>
                <w:bCs w:val="0"/>
              </w:rPr>
              <w:t xml:space="preserve"> </w:t>
            </w:r>
            <w:proofErr w:type="spellStart"/>
            <w:r w:rsidRPr="008F0ED6">
              <w:rPr>
                <w:rStyle w:val="Zkladntext2BookmanOldStyle9ptdkovn0pt"/>
                <w:b w:val="0"/>
                <w:bCs w:val="0"/>
                <w:highlight w:val="black"/>
              </w:rPr>
              <w:t>xxxxxxxxxxxxxxxxx</w:t>
            </w:r>
            <w:proofErr w:type="spellEnd"/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Kontaktní</w:t>
            </w:r>
          </w:p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 w:rsidP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8F0ED6">
              <w:rPr>
                <w:rStyle w:val="Zkladntext210ptTun"/>
                <w:highlight w:val="black"/>
              </w:rPr>
              <w:t>xxxxxxxxxxxxxxx</w:t>
            </w:r>
            <w:proofErr w:type="spellEnd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2C" w:rsidRDefault="008F0ED6" w:rsidP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8F0ED6">
              <w:rPr>
                <w:rStyle w:val="Zkladntext210ptTun"/>
                <w:highlight w:val="black"/>
              </w:rPr>
              <w:t>xxxxx</w:t>
            </w:r>
            <w:hyperlink r:id="rId9" w:history="1">
              <w:r w:rsidRPr="008F0ED6">
                <w:rPr>
                  <w:rStyle w:val="Hypertextovodkaz"/>
                  <w:highlight w:val="black"/>
                </w:rPr>
                <w:t>x</w:t>
              </w:r>
            </w:hyperlink>
            <w:r w:rsidRPr="008F0ED6">
              <w:rPr>
                <w:highlight w:val="black"/>
              </w:rPr>
              <w:t>xxxxxxxxxxxxx</w:t>
            </w:r>
            <w:proofErr w:type="spellEnd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210" w:lineRule="exact"/>
              <w:ind w:firstLine="0"/>
            </w:pPr>
            <w:proofErr w:type="spellStart"/>
            <w:r>
              <w:rPr>
                <w:rStyle w:val="Zkladntext2105pt"/>
              </w:rPr>
              <w:t>tei</w:t>
            </w:r>
            <w:proofErr w:type="spellEnd"/>
            <w:r>
              <w:rPr>
                <w:rStyle w:val="Zkladntext2105pt"/>
              </w:rPr>
              <w:t>./mobil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82C" w:rsidRDefault="008F0ED6" w:rsidP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8F0ED6">
              <w:rPr>
                <w:rStyle w:val="Zkladntext210ptTun"/>
                <w:highlight w:val="black"/>
              </w:rPr>
              <w:t>xxxxxxxxxxx</w:t>
            </w:r>
            <w:proofErr w:type="spellEnd"/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5C282C">
            <w:pPr>
              <w:rPr>
                <w:sz w:val="10"/>
                <w:szCs w:val="10"/>
              </w:rPr>
            </w:pPr>
          </w:p>
        </w:tc>
      </w:tr>
    </w:tbl>
    <w:p w:rsidR="008F0ED6" w:rsidRDefault="008F0ED6" w:rsidP="008F0ED6">
      <w:pPr>
        <w:pStyle w:val="Titulektabulky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8F0ED6">
        <w:rPr>
          <w:highlight w:val="black"/>
        </w:rPr>
        <w:t>xxxxxxxxxxxxxxxx</w:t>
      </w:r>
      <w:proofErr w:type="spellEnd"/>
      <w:r>
        <w:t xml:space="preserve"> </w:t>
      </w:r>
    </w:p>
    <w:p w:rsidR="008F0ED6" w:rsidRDefault="008F0ED6" w:rsidP="008F0ED6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8F0ED6">
        <w:rPr>
          <w:highlight w:val="black"/>
        </w:rPr>
        <w:t>xxx</w:t>
      </w:r>
      <w:proofErr w:type="spellEnd"/>
      <w:r w:rsidR="005C282C" w:rsidRPr="008F0ED6">
        <w:rPr>
          <w:highlight w:val="black"/>
        </w:rPr>
        <w:fldChar w:fldCharType="begin"/>
      </w:r>
      <w:r w:rsidRPr="008F0ED6">
        <w:rPr>
          <w:highlight w:val="black"/>
        </w:rPr>
        <w:instrText>HYPERLINK "mailto:barak@pnbrno.cz"</w:instrText>
      </w:r>
      <w:r w:rsidR="005C282C" w:rsidRPr="008F0ED6">
        <w:rPr>
          <w:highlight w:val="black"/>
        </w:rPr>
        <w:fldChar w:fldCharType="separate"/>
      </w:r>
      <w:proofErr w:type="spellStart"/>
      <w:r w:rsidRPr="008F0ED6">
        <w:rPr>
          <w:rStyle w:val="Hypertextovodkaz"/>
          <w:highlight w:val="black"/>
          <w:lang w:val="en-US" w:eastAsia="en-US" w:bidi="en-US"/>
        </w:rPr>
        <w:t>xxxxxxxxxxxxxxxx</w:t>
      </w:r>
      <w:proofErr w:type="spellEnd"/>
      <w:r w:rsidR="005C282C" w:rsidRPr="008F0ED6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5C282C" w:rsidRDefault="008F0ED6" w:rsidP="008F0ED6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24.6.2025</w:t>
      </w:r>
      <w:proofErr w:type="gramEnd"/>
    </w:p>
    <w:p w:rsidR="008F0ED6" w:rsidRDefault="008F0ED6" w:rsidP="008F0ED6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6858"/>
      </w:tblGrid>
      <w:tr w:rsidR="005C282C">
        <w:tblPrEx>
          <w:tblCellMar>
            <w:top w:w="0" w:type="dxa"/>
            <w:bottom w:w="0" w:type="dxa"/>
          </w:tblCellMar>
        </w:tblPrEx>
        <w:trPr>
          <w:trHeight w:val="38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Předmět objednávky</w:t>
            </w:r>
          </w:p>
          <w:p w:rsidR="005C282C" w:rsidRDefault="008F0ED6">
            <w:pPr>
              <w:pStyle w:val="Zkladntext20"/>
              <w:shd w:val="clear" w:color="auto" w:fill="auto"/>
              <w:spacing w:line="266" w:lineRule="exact"/>
              <w:ind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Objednáváme u vás:</w:t>
            </w:r>
          </w:p>
          <w:p w:rsidR="005C282C" w:rsidRDefault="008F0ED6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BookmanOldStyle10pt"/>
                <w:b w:val="0"/>
                <w:bCs w:val="0"/>
              </w:rPr>
              <w:t>Technickou prohlídku a revize chladících zařízení v areálu PN Brno.</w:t>
            </w:r>
          </w:p>
          <w:p w:rsidR="005C282C" w:rsidRDefault="008F0ED6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 xml:space="preserve">Provedení kompletní technické prohlídky chladících zařízení, </w:t>
            </w:r>
            <w:r>
              <w:rPr>
                <w:rStyle w:val="Zkladntext21"/>
              </w:rPr>
              <w:t>včetně vyčištění. U daných zařízení provedení revize.</w:t>
            </w:r>
          </w:p>
          <w:p w:rsidR="005C282C" w:rsidRDefault="008F0ED6">
            <w:pPr>
              <w:pStyle w:val="Zkladntext20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>Cena zahrnuje dopravu a materiál potřebný k servisu a revizi.</w:t>
            </w: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Upřesnění</w:t>
            </w:r>
          </w:p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Celkem 40 zařízení.</w:t>
            </w: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69 456,- Kč</w:t>
            </w: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21%</w:t>
            </w: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84 041,76 Kč</w:t>
            </w:r>
          </w:p>
        </w:tc>
      </w:tr>
      <w:tr w:rsidR="005C282C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82C" w:rsidRDefault="008F0ED6">
            <w:pPr>
              <w:pStyle w:val="Zkladntext20"/>
              <w:shd w:val="clear" w:color="auto" w:fill="auto"/>
              <w:spacing w:line="190" w:lineRule="exact"/>
              <w:ind w:firstLine="0"/>
            </w:pPr>
            <w:r>
              <w:rPr>
                <w:rStyle w:val="Zkladntext21"/>
              </w:rPr>
              <w:t xml:space="preserve">Viz bod 3. na </w:t>
            </w:r>
            <w:proofErr w:type="gramStart"/>
            <w:r>
              <w:rPr>
                <w:rStyle w:val="Zkladntext21"/>
              </w:rPr>
              <w:t>str.2 této</w:t>
            </w:r>
            <w:proofErr w:type="gramEnd"/>
            <w:r>
              <w:rPr>
                <w:rStyle w:val="Zkladntext21"/>
              </w:rPr>
              <w:t xml:space="preserve"> objednávky</w:t>
            </w:r>
          </w:p>
        </w:tc>
      </w:tr>
    </w:tbl>
    <w:p w:rsidR="008F0ED6" w:rsidRDefault="008F0ED6" w:rsidP="008F0ED6">
      <w:pPr>
        <w:pStyle w:val="Zkladntext20"/>
        <w:shd w:val="clear" w:color="auto" w:fill="auto"/>
        <w:tabs>
          <w:tab w:val="left" w:pos="754"/>
        </w:tabs>
        <w:spacing w:line="270" w:lineRule="exact"/>
        <w:ind w:left="360" w:firstLine="0"/>
      </w:pPr>
    </w:p>
    <w:p w:rsidR="008F0ED6" w:rsidRDefault="008F0ED6" w:rsidP="008F0ED6">
      <w:pPr>
        <w:pStyle w:val="Zkladntext20"/>
        <w:shd w:val="clear" w:color="auto" w:fill="auto"/>
        <w:tabs>
          <w:tab w:val="left" w:pos="754"/>
        </w:tabs>
        <w:spacing w:line="270" w:lineRule="exact"/>
        <w:ind w:left="360" w:firstLine="0"/>
      </w:pPr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proofErr w:type="spellStart"/>
      <w:r w:rsidRPr="008F0ED6">
        <w:rPr>
          <w:highlight w:val="black"/>
        </w:rPr>
        <w:t>xxxxxxxxxxxxxxxxxxxxxxxxxx</w:t>
      </w:r>
      <w:proofErr w:type="spellEnd"/>
      <w:r>
        <w:rPr>
          <w:lang w:val="en-US" w:eastAsia="en-US" w:bidi="en-US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 w:rsidRPr="00141A9B">
          <w:rPr>
            <w:rStyle w:val="Hypertextovodkaz"/>
          </w:rPr>
          <w:t>https://smlouw.gov.cz/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>před usk</w:t>
      </w:r>
      <w:r>
        <w:t xml:space="preserve">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proofErr w:type="spellStart"/>
      <w:proofErr w:type="gramStart"/>
      <w:r>
        <w:rPr>
          <w:rStyle w:val="Zkladntext22"/>
          <w:lang w:val="cs-CZ" w:eastAsia="cs-CZ" w:bidi="cs-CZ"/>
        </w:rPr>
        <w:t>iiups</w:t>
      </w:r>
      <w:proofErr w:type="spellEnd"/>
      <w:r>
        <w:rPr>
          <w:rStyle w:val="Zkladntext22"/>
          <w:lang w:val="cs-CZ" w:eastAsia="cs-CZ" w:bidi="cs-CZ"/>
        </w:rPr>
        <w:t xml:space="preserve">!/ / </w:t>
      </w:r>
      <w:r>
        <w:rPr>
          <w:rStyle w:val="Zkladntext2Candara9pt"/>
        </w:rPr>
        <w:t>5</w:t>
      </w:r>
      <w:r>
        <w:rPr>
          <w:rStyle w:val="Zkladntext22"/>
        </w:rPr>
        <w:t>ml</w:t>
      </w:r>
      <w:r>
        <w:rPr>
          <w:rStyle w:val="Zkladntext2Candara9pt"/>
        </w:rPr>
        <w:t>0</w:t>
      </w:r>
      <w:r>
        <w:rPr>
          <w:rStyle w:val="Zkladntext22"/>
        </w:rPr>
        <w:t>uvv</w:t>
      </w:r>
      <w:proofErr w:type="gramEnd"/>
      <w:r>
        <w:rPr>
          <w:rStyle w:val="Zkladntext22"/>
        </w:rPr>
        <w:t>.g</w:t>
      </w:r>
      <w:r>
        <w:rPr>
          <w:rStyle w:val="Zkladntext2Candara9pt"/>
        </w:rPr>
        <w:t>0</w:t>
      </w:r>
      <w:r>
        <w:rPr>
          <w:rStyle w:val="Zkladntext22"/>
        </w:rPr>
        <w:t>v.cz/</w:t>
      </w:r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spacing w:line="270" w:lineRule="exact"/>
        <w:ind w:left="360"/>
      </w:pPr>
      <w:r>
        <w:t xml:space="preserve"> 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0,1 % z celkové výše ceny </w:t>
      </w:r>
      <w:r>
        <w:t>dodávky bez DPH za každý i započatý kalendářní den. Tímto není dotčeno právo na náhradu škody.</w:t>
      </w:r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Brno,...</w:t>
      </w:r>
      <w:proofErr w:type="gramEnd"/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</w:t>
      </w:r>
      <w:r>
        <w:rPr>
          <w:rStyle w:val="Zkladntext2Tun"/>
        </w:rPr>
        <w:t xml:space="preserve">30 </w:t>
      </w:r>
      <w:r>
        <w:t>dnů ode dne je</w:t>
      </w:r>
      <w:r>
        <w:t xml:space="preserve">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</w:t>
      </w:r>
      <w:r>
        <w:t xml:space="preserve">dodávky, pokud tato skutečnost není uvedena na předávacím protokolu. Přijetí dodávky zdravotnických prostředků je vázáno na současné dodání dokumentace ve smyslu zákona č. </w:t>
      </w:r>
      <w:r>
        <w:rPr>
          <w:rStyle w:val="Zkladntext2Tun"/>
        </w:rPr>
        <w:t xml:space="preserve">268/2017 </w:t>
      </w:r>
      <w:r>
        <w:t xml:space="preserve">Sb., o zdravotnických prostředcích a vyhlášky č. </w:t>
      </w:r>
      <w:r>
        <w:rPr>
          <w:rStyle w:val="Zkladntext2Tun"/>
        </w:rPr>
        <w:t xml:space="preserve">62/2015 </w:t>
      </w:r>
      <w:r>
        <w:t>Sb., o provedení n</w:t>
      </w:r>
      <w:r>
        <w:t xml:space="preserve">ěkterých ustanovení, zákona č. </w:t>
      </w:r>
      <w:r>
        <w:rPr>
          <w:rStyle w:val="Zkladntext2Tun"/>
        </w:rPr>
        <w:t xml:space="preserve">268/2017 </w:t>
      </w:r>
      <w:r>
        <w:t>Sb., o zdravotnických prostředcích, včetně doporučení oprávněného poskytovatele servisních služeb pro dodávaný zdravotnický prostředek.</w:t>
      </w:r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12 měsíců a tento údaj </w:t>
      </w:r>
      <w:r>
        <w:t>musí být vyznačen na faktuře nebo dokladech předávaných s dodávkou.</w:t>
      </w:r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tabs>
          <w:tab w:val="left" w:pos="754"/>
        </w:tabs>
        <w:spacing w:line="270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objednatele neupozornil, má objednatel právo na bezplatnou náhradu či opravu nejpozději do 30 dnů ode dne oznámení vady; </w:t>
      </w:r>
      <w:r>
        <w:t>jde-li o vadu, která činí dodávku neupotřebitelnou, má též právo odstoupit od potvrzené objednávky (smlouvy) a požadovat úhradu vynaložených nákladů.</w:t>
      </w:r>
    </w:p>
    <w:p w:rsidR="005C282C" w:rsidRDefault="008F0ED6">
      <w:pPr>
        <w:pStyle w:val="Zkladntext20"/>
        <w:numPr>
          <w:ilvl w:val="0"/>
          <w:numId w:val="1"/>
        </w:numPr>
        <w:shd w:val="clear" w:color="auto" w:fill="auto"/>
        <w:tabs>
          <w:tab w:val="left" w:pos="799"/>
        </w:tabs>
        <w:spacing w:line="270" w:lineRule="exact"/>
        <w:ind w:left="360"/>
      </w:pPr>
      <w:r>
        <w:t>I\</w:t>
      </w:r>
      <w:proofErr w:type="spellStart"/>
      <w:r>
        <w:t>lebude</w:t>
      </w:r>
      <w:proofErr w:type="spellEnd"/>
      <w:r>
        <w:t xml:space="preserve">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</w:t>
      </w:r>
      <w:r>
        <w:t>z DPH za každý i započatý kalendářní den. Tímto není dotčeno právo na náhradu škody.</w:t>
      </w:r>
    </w:p>
    <w:p w:rsidR="005C282C" w:rsidRDefault="008F0ED6">
      <w:pPr>
        <w:pStyle w:val="Zkladntext60"/>
        <w:numPr>
          <w:ilvl w:val="0"/>
          <w:numId w:val="1"/>
        </w:numPr>
        <w:shd w:val="clear" w:color="auto" w:fill="auto"/>
        <w:tabs>
          <w:tab w:val="left" w:pos="799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8F0ED6" w:rsidRDefault="008F0ED6">
      <w:pPr>
        <w:pStyle w:val="Zkladntext20"/>
        <w:shd w:val="clear" w:color="auto" w:fill="auto"/>
        <w:spacing w:line="190" w:lineRule="exact"/>
        <w:ind w:firstLine="0"/>
      </w:pPr>
    </w:p>
    <w:p w:rsidR="008F0ED6" w:rsidRDefault="008F0ED6">
      <w:pPr>
        <w:pStyle w:val="Zkladntext20"/>
        <w:shd w:val="clear" w:color="auto" w:fill="auto"/>
        <w:spacing w:line="190" w:lineRule="exact"/>
        <w:ind w:firstLine="0"/>
      </w:pPr>
    </w:p>
    <w:p w:rsidR="008F0ED6" w:rsidRDefault="008F0ED6">
      <w:pPr>
        <w:pStyle w:val="Zkladntext20"/>
        <w:shd w:val="clear" w:color="auto" w:fill="auto"/>
        <w:spacing w:line="190" w:lineRule="exact"/>
        <w:ind w:firstLine="0"/>
      </w:pPr>
    </w:p>
    <w:p w:rsidR="005C282C" w:rsidRDefault="008F0ED6">
      <w:pPr>
        <w:pStyle w:val="Zkladntext20"/>
        <w:shd w:val="clear" w:color="auto" w:fill="auto"/>
        <w:spacing w:line="190" w:lineRule="exact"/>
        <w:ind w:firstLine="0"/>
      </w:pPr>
      <w:r>
        <w:t>Ing. Jan Škaroupka</w:t>
      </w:r>
    </w:p>
    <w:p w:rsidR="005C282C" w:rsidRDefault="008F0ED6">
      <w:pPr>
        <w:pStyle w:val="Zkladntext20"/>
        <w:shd w:val="clear" w:color="auto" w:fill="auto"/>
        <w:spacing w:line="190" w:lineRule="exact"/>
        <w:ind w:firstLine="0"/>
      </w:pPr>
      <w:r>
        <w:t>náměste</w:t>
      </w:r>
      <w:r>
        <w:t>k ředitele pro ekonomiku a technické služby</w:t>
      </w:r>
    </w:p>
    <w:p w:rsidR="008F0ED6" w:rsidRDefault="008F0ED6">
      <w:pPr>
        <w:pStyle w:val="Zkladntext20"/>
        <w:shd w:val="clear" w:color="auto" w:fill="auto"/>
        <w:spacing w:line="190" w:lineRule="exact"/>
        <w:ind w:firstLine="0"/>
      </w:pPr>
    </w:p>
    <w:p w:rsidR="008F0ED6" w:rsidRDefault="008F0ED6">
      <w:pPr>
        <w:pStyle w:val="Zkladntext20"/>
        <w:shd w:val="clear" w:color="auto" w:fill="auto"/>
        <w:spacing w:line="190" w:lineRule="exact"/>
        <w:ind w:firstLine="0"/>
      </w:pPr>
    </w:p>
    <w:p w:rsidR="008F0ED6" w:rsidRDefault="008F0ED6">
      <w:pPr>
        <w:pStyle w:val="Zkladntext20"/>
        <w:shd w:val="clear" w:color="auto" w:fill="auto"/>
        <w:spacing w:line="190" w:lineRule="exact"/>
        <w:ind w:firstLine="0"/>
      </w:pPr>
    </w:p>
    <w:p w:rsidR="008F0ED6" w:rsidRDefault="008F0ED6">
      <w:pPr>
        <w:pStyle w:val="Zkladntext20"/>
        <w:shd w:val="clear" w:color="auto" w:fill="auto"/>
        <w:spacing w:line="190" w:lineRule="exact"/>
        <w:ind w:firstLine="0"/>
      </w:pPr>
    </w:p>
    <w:p w:rsidR="008F0ED6" w:rsidRDefault="008F0ED6">
      <w:pPr>
        <w:pStyle w:val="Zkladntext20"/>
        <w:shd w:val="clear" w:color="auto" w:fill="auto"/>
        <w:spacing w:line="190" w:lineRule="exact"/>
        <w:ind w:firstLine="0"/>
      </w:pPr>
    </w:p>
    <w:p w:rsidR="008F0ED6" w:rsidRDefault="008F0ED6">
      <w:pPr>
        <w:pStyle w:val="Zkladntext20"/>
        <w:shd w:val="clear" w:color="auto" w:fill="auto"/>
        <w:spacing w:line="190" w:lineRule="exact"/>
        <w:ind w:firstLine="0"/>
        <w:sectPr w:rsidR="008F0ED6">
          <w:type w:val="continuous"/>
          <w:pgSz w:w="11909" w:h="16840"/>
          <w:pgMar w:top="889" w:right="1085" w:bottom="1351" w:left="1283" w:header="0" w:footer="3" w:gutter="0"/>
          <w:cols w:space="720"/>
          <w:noEndnote/>
          <w:docGrid w:linePitch="360"/>
        </w:sectPr>
      </w:pPr>
    </w:p>
    <w:p w:rsidR="005C282C" w:rsidRDefault="005C282C">
      <w:pPr>
        <w:rPr>
          <w:sz w:val="2"/>
          <w:szCs w:val="2"/>
        </w:rPr>
      </w:pPr>
    </w:p>
    <w:sectPr w:rsidR="005C282C" w:rsidSect="005C282C">
      <w:type w:val="continuous"/>
      <w:pgSz w:w="11909" w:h="16840"/>
      <w:pgMar w:top="846" w:right="1161" w:bottom="597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D6" w:rsidRDefault="008F0ED6" w:rsidP="005C282C">
      <w:r>
        <w:separator/>
      </w:r>
    </w:p>
  </w:endnote>
  <w:endnote w:type="continuationSeparator" w:id="0">
    <w:p w:rsidR="008F0ED6" w:rsidRDefault="008F0ED6" w:rsidP="005C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D6" w:rsidRDefault="008F0ED6"/>
  </w:footnote>
  <w:footnote w:type="continuationSeparator" w:id="0">
    <w:p w:rsidR="008F0ED6" w:rsidRDefault="008F0E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2C" w:rsidRDefault="005C282C">
    <w:pPr>
      <w:rPr>
        <w:sz w:val="2"/>
        <w:szCs w:val="2"/>
      </w:rPr>
    </w:pPr>
    <w:r w:rsidRPr="005C28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6.3pt;margin-top:17.35pt;width:465.65pt;height:9.7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282C" w:rsidRDefault="008F0ED6">
                <w:pPr>
                  <w:pStyle w:val="ZhlavneboZpat0"/>
                  <w:shd w:val="clear" w:color="auto" w:fill="auto"/>
                  <w:tabs>
                    <w:tab w:val="right" w:pos="2578"/>
                    <w:tab w:val="right" w:pos="9313"/>
                  </w:tabs>
                  <w:spacing w:line="240" w:lineRule="auto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2C" w:rsidRDefault="005C282C">
    <w:pPr>
      <w:rPr>
        <w:sz w:val="2"/>
        <w:szCs w:val="2"/>
      </w:rPr>
    </w:pPr>
    <w:r w:rsidRPr="005C28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45pt;margin-top:22.65pt;width:53.1pt;height:9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282C" w:rsidRDefault="008F0ED6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0pt"/>
                  </w:rPr>
                  <w:t>Objednávka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13BB"/>
    <w:multiLevelType w:val="multilevel"/>
    <w:tmpl w:val="5F5820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282C"/>
    <w:rsid w:val="005C282C"/>
    <w:rsid w:val="008F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282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C282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C282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C282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Arial10pt">
    <w:name w:val="Záhlaví nebo Zápatí + Arial;10 pt"/>
    <w:basedOn w:val="ZhlavneboZpat"/>
    <w:rsid w:val="005C282C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C282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5C282C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C282C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5C282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ptTun">
    <w:name w:val="Základní text (2) + 10 pt;Tučné"/>
    <w:basedOn w:val="Zkladntext2"/>
    <w:rsid w:val="005C282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5C282C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BookmanOldStyle9ptdkovn0pt">
    <w:name w:val="Základní text (2) + Bookman Old Style;9 pt;Řádkování 0 pt"/>
    <w:basedOn w:val="Zkladntext2"/>
    <w:rsid w:val="005C282C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C282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5C282C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5C282C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ComicSansMS17pt">
    <w:name w:val="Základní text (5) + Comic Sans MS;17 pt"/>
    <w:basedOn w:val="Zkladntext5"/>
    <w:rsid w:val="005C282C"/>
    <w:rPr>
      <w:rFonts w:ascii="Comic Sans MS" w:eastAsia="Comic Sans MS" w:hAnsi="Comic Sans MS" w:cs="Comic Sans MS"/>
      <w:b/>
      <w:bCs/>
      <w:color w:val="000000"/>
      <w:spacing w:val="0"/>
      <w:w w:val="100"/>
      <w:position w:val="0"/>
      <w:sz w:val="34"/>
      <w:szCs w:val="34"/>
      <w:lang w:val="cs-CZ" w:eastAsia="cs-CZ" w:bidi="cs-CZ"/>
    </w:rPr>
  </w:style>
  <w:style w:type="character" w:customStyle="1" w:styleId="Zkladntext21">
    <w:name w:val="Základní text (2)"/>
    <w:basedOn w:val="Zkladntext2"/>
    <w:rsid w:val="005C28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BookmanOldStyle10pt">
    <w:name w:val="Základní text (2) + Bookman Old Style;10 pt"/>
    <w:basedOn w:val="Zkladntext2"/>
    <w:rsid w:val="005C282C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C28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">
    <w:name w:val="Záhlaví nebo Zápatí"/>
    <w:basedOn w:val="ZhlavneboZpat"/>
    <w:rsid w:val="005C282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5C282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5C282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2Candara9pt">
    <w:name w:val="Základní text (2) + Candara;9 pt"/>
    <w:basedOn w:val="Zkladntext2"/>
    <w:rsid w:val="005C282C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5C282C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Netun">
    <w:name w:val="Základní text (6) + Ne tučné"/>
    <w:basedOn w:val="Zkladntext6"/>
    <w:rsid w:val="005C282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C282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rsid w:val="005C282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5C282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5C282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5C282C"/>
    <w:pPr>
      <w:shd w:val="clear" w:color="auto" w:fill="FFFFFF"/>
      <w:spacing w:line="511" w:lineRule="exac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5C282C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rsid w:val="005C282C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5C282C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C282C"/>
    <w:pPr>
      <w:shd w:val="clear" w:color="auto" w:fill="FFFFFF"/>
      <w:spacing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5C282C"/>
    <w:pPr>
      <w:shd w:val="clear" w:color="auto" w:fill="FFFFFF"/>
      <w:spacing w:line="270" w:lineRule="exact"/>
      <w:ind w:hanging="36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5C282C"/>
    <w:pPr>
      <w:shd w:val="clear" w:color="auto" w:fill="FFFFFF"/>
      <w:spacing w:line="187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F0E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0ED6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F0E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0ED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w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.l@garij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2025-06-26T13:45:00Z</dcterms:created>
  <dcterms:modified xsi:type="dcterms:W3CDTF">2025-06-26T13:51:00Z</dcterms:modified>
</cp:coreProperties>
</file>