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4DB3" w14:textId="77777777" w:rsidR="00094C88" w:rsidRDefault="00094C88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5E267938" w14:textId="77777777" w:rsidR="00811DB1" w:rsidRDefault="00811DB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14:paraId="05055342" w14:textId="77777777" w:rsidR="00811DB1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3857AC65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br/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P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775588F1" w14:textId="77777777" w:rsidR="00F20995" w:rsidRPr="00227C87" w:rsidRDefault="005F0FF3" w:rsidP="00F20995">
      <w:pPr>
        <w:tabs>
          <w:tab w:val="left" w:pos="2127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</w:t>
      </w:r>
      <w:r w:rsidR="008475BB" w:rsidRPr="001E44B3">
        <w:rPr>
          <w:b/>
          <w:sz w:val="24"/>
          <w:szCs w:val="24"/>
        </w:rPr>
        <w:t>:</w:t>
      </w:r>
      <w:r w:rsidR="00B66D05" w:rsidRPr="00B66D05">
        <w:rPr>
          <w:b/>
          <w:sz w:val="24"/>
          <w:szCs w:val="24"/>
        </w:rPr>
        <w:t xml:space="preserve"> </w:t>
      </w:r>
      <w:r w:rsidR="00B66D05">
        <w:rPr>
          <w:b/>
          <w:sz w:val="24"/>
          <w:szCs w:val="24"/>
        </w:rPr>
        <w:tab/>
      </w:r>
      <w:r w:rsidR="00F20995">
        <w:rPr>
          <w:b/>
          <w:sz w:val="24"/>
          <w:szCs w:val="24"/>
        </w:rPr>
        <w:t>ŠKOLA EU PRAHA, střední odborná škola a gymnázium</w:t>
      </w:r>
    </w:p>
    <w:p w14:paraId="277375DF" w14:textId="77777777" w:rsidR="00F20995" w:rsidRPr="00B93F92" w:rsidRDefault="00F20995" w:rsidP="00F20995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>
        <w:rPr>
          <w:sz w:val="24"/>
          <w:szCs w:val="24"/>
        </w:rPr>
        <w:t>193 00 Praha 9, Horní Počernice, Lipí 1911/22</w:t>
      </w:r>
    </w:p>
    <w:p w14:paraId="137DAA48" w14:textId="77777777" w:rsidR="00F20995" w:rsidRPr="00B93F92" w:rsidRDefault="00F20995" w:rsidP="00F20995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56FA3D75" w14:textId="77777777" w:rsidR="00F20995" w:rsidRDefault="00F20995" w:rsidP="00F20995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52531D18" w14:textId="77777777" w:rsidR="00F20995" w:rsidRDefault="00F20995" w:rsidP="00F20995">
      <w:pPr>
        <w:tabs>
          <w:tab w:val="left" w:pos="2127"/>
        </w:tabs>
        <w:rPr>
          <w:sz w:val="24"/>
          <w:szCs w:val="24"/>
        </w:rPr>
      </w:pPr>
    </w:p>
    <w:p w14:paraId="38ACB3F6" w14:textId="78956917" w:rsidR="00CF17A8" w:rsidRPr="00B66D05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73E34FE5" w14:textId="0FA1F63F" w:rsidR="00F20995" w:rsidRDefault="005F0FF3" w:rsidP="00F20995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r w:rsidR="006344E2">
        <w:rPr>
          <w:b/>
          <w:sz w:val="24"/>
          <w:szCs w:val="24"/>
        </w:rPr>
        <w:t>Kalmuk-STAV</w:t>
      </w:r>
    </w:p>
    <w:p w14:paraId="727D08BD" w14:textId="225B59EE" w:rsidR="00F20995" w:rsidRPr="00C268B8" w:rsidRDefault="00F20995" w:rsidP="00F20995">
      <w:pPr>
        <w:ind w:left="1416" w:firstLine="708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IČO: </w:t>
      </w:r>
      <w:r w:rsidR="006344E2">
        <w:rPr>
          <w:bCs/>
          <w:sz w:val="24"/>
          <w:szCs w:val="24"/>
        </w:rPr>
        <w:t>27111466</w:t>
      </w:r>
      <w:r w:rsidRPr="00C268B8">
        <w:rPr>
          <w:bCs/>
          <w:sz w:val="24"/>
          <w:szCs w:val="24"/>
        </w:rPr>
        <w:t xml:space="preserve"> DIČ: </w:t>
      </w:r>
      <w:r w:rsidR="006344E2">
        <w:rPr>
          <w:bCs/>
          <w:sz w:val="24"/>
          <w:szCs w:val="24"/>
        </w:rPr>
        <w:t>CZ7610243905</w:t>
      </w:r>
    </w:p>
    <w:p w14:paraId="41C520F0" w14:textId="7ADE9B2C" w:rsidR="00F20995" w:rsidRPr="00C268B8" w:rsidRDefault="00F20995" w:rsidP="00F20995">
      <w:pPr>
        <w:ind w:left="1416" w:firstLine="708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Sídlo: </w:t>
      </w:r>
      <w:r w:rsidR="006344E2">
        <w:rPr>
          <w:bCs/>
          <w:sz w:val="24"/>
          <w:szCs w:val="24"/>
        </w:rPr>
        <w:t>Botevova 3095/1, Modřany, 143 00 Praha 4</w:t>
      </w:r>
    </w:p>
    <w:p w14:paraId="428D6EC7" w14:textId="7F20B09E" w:rsidR="00F20995" w:rsidRPr="00C268B8" w:rsidRDefault="00F20995" w:rsidP="00F20995">
      <w:pPr>
        <w:ind w:left="2124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Zapsaný </w:t>
      </w:r>
      <w:r w:rsidR="006344E2">
        <w:rPr>
          <w:bCs/>
          <w:sz w:val="24"/>
          <w:szCs w:val="24"/>
        </w:rPr>
        <w:t>v obchodním rejstříku u Městského soudu v Praze pod spis. zn. A49299</w:t>
      </w:r>
    </w:p>
    <w:p w14:paraId="039B6FA9" w14:textId="77777777" w:rsidR="00F20995" w:rsidRDefault="00F20995" w:rsidP="00F2099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6DFAF18" w14:textId="598FFAF5" w:rsidR="00F20995" w:rsidRPr="00B66D05" w:rsidRDefault="00F20995" w:rsidP="00F20995">
      <w:pPr>
        <w:pStyle w:val="Bezmezer"/>
        <w:ind w:left="1836" w:firstLine="288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(dále jen „</w:t>
      </w:r>
      <w:r w:rsidRPr="001E44B3">
        <w:rPr>
          <w:b/>
          <w:sz w:val="24"/>
          <w:szCs w:val="24"/>
        </w:rPr>
        <w:t>Zhotovitel</w:t>
      </w:r>
      <w:r w:rsidRPr="001E44B3">
        <w:rPr>
          <w:bCs/>
          <w:sz w:val="24"/>
          <w:szCs w:val="24"/>
        </w:rPr>
        <w:t>“)</w:t>
      </w:r>
      <w:r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ab/>
      </w:r>
    </w:p>
    <w:p w14:paraId="720BC166" w14:textId="0E4D0DA7" w:rsidR="00BB5AB5" w:rsidRDefault="00BB5AB5" w:rsidP="00F20995">
      <w:pPr>
        <w:rPr>
          <w:b/>
          <w:sz w:val="24"/>
          <w:szCs w:val="24"/>
        </w:rPr>
      </w:pPr>
    </w:p>
    <w:p w14:paraId="03EF8CE0" w14:textId="77777777" w:rsidR="000D6D66" w:rsidRPr="001E44B3" w:rsidRDefault="000D6D66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2B91CB77" w14:textId="5C7E59BD" w:rsidR="009E0622" w:rsidRDefault="009E0622" w:rsidP="00811DB1">
      <w:pPr>
        <w:tabs>
          <w:tab w:val="left" w:pos="567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F0FF3" w:rsidRPr="009E0622">
        <w:rPr>
          <w:sz w:val="24"/>
          <w:szCs w:val="24"/>
        </w:rPr>
        <w:t>Zhotovitel</w:t>
      </w:r>
      <w:r w:rsidR="008475BB" w:rsidRPr="009E0622">
        <w:rPr>
          <w:sz w:val="24"/>
          <w:szCs w:val="24"/>
        </w:rPr>
        <w:t xml:space="preserve"> se zavazuje provést </w:t>
      </w:r>
      <w:r w:rsidR="00947C37" w:rsidRPr="009E0622">
        <w:rPr>
          <w:sz w:val="24"/>
          <w:szCs w:val="24"/>
        </w:rPr>
        <w:t xml:space="preserve">na svůj náklad </w:t>
      </w:r>
      <w:r w:rsidR="008475BB" w:rsidRPr="009E0622">
        <w:rPr>
          <w:sz w:val="24"/>
          <w:szCs w:val="24"/>
        </w:rPr>
        <w:t xml:space="preserve">pro </w:t>
      </w:r>
      <w:r w:rsidR="005F0FF3" w:rsidRPr="009E0622">
        <w:rPr>
          <w:sz w:val="24"/>
          <w:szCs w:val="24"/>
        </w:rPr>
        <w:t>Objednatel</w:t>
      </w:r>
      <w:r w:rsidR="00B66D05" w:rsidRPr="009E0622">
        <w:rPr>
          <w:sz w:val="24"/>
          <w:szCs w:val="24"/>
        </w:rPr>
        <w:t xml:space="preserve">e dílo spočívající </w:t>
      </w:r>
      <w:r w:rsidR="00491905" w:rsidRPr="009E0622">
        <w:rPr>
          <w:sz w:val="24"/>
          <w:szCs w:val="24"/>
        </w:rPr>
        <w:t>v</w:t>
      </w:r>
      <w:r w:rsidR="004643A9">
        <w:rPr>
          <w:sz w:val="24"/>
          <w:szCs w:val="24"/>
        </w:rPr>
        <w:t xml:space="preserve"> modernizaci</w:t>
      </w:r>
      <w:r w:rsidR="000D6D66">
        <w:rPr>
          <w:sz w:val="24"/>
          <w:szCs w:val="24"/>
        </w:rPr>
        <w:t xml:space="preserve"> </w:t>
      </w:r>
      <w:r w:rsidR="004643A9">
        <w:rPr>
          <w:sz w:val="24"/>
          <w:szCs w:val="24"/>
        </w:rPr>
        <w:t xml:space="preserve">koupelen na domově mládeže </w:t>
      </w:r>
      <w:r w:rsidR="000D6D66">
        <w:rPr>
          <w:sz w:val="24"/>
          <w:szCs w:val="24"/>
        </w:rPr>
        <w:t>Objednatele</w:t>
      </w:r>
      <w:r w:rsidR="004643A9">
        <w:rPr>
          <w:sz w:val="24"/>
          <w:szCs w:val="24"/>
        </w:rPr>
        <w:t>.</w:t>
      </w:r>
      <w:r w:rsidRPr="009E0622">
        <w:rPr>
          <w:sz w:val="24"/>
          <w:szCs w:val="24"/>
        </w:rPr>
        <w:t xml:space="preserve"> B</w:t>
      </w:r>
      <w:r w:rsidR="00947C37" w:rsidRPr="009E0622">
        <w:rPr>
          <w:sz w:val="24"/>
          <w:szCs w:val="24"/>
        </w:rPr>
        <w:t>ližší specifikace Díla je uvedena v</w:t>
      </w:r>
      <w:r w:rsidR="000D6D66">
        <w:rPr>
          <w:sz w:val="24"/>
          <w:szCs w:val="24"/>
        </w:rPr>
        <w:t xml:space="preserve"> položkovém </w:t>
      </w:r>
      <w:proofErr w:type="gramStart"/>
      <w:r w:rsidR="000D6D66">
        <w:rPr>
          <w:sz w:val="24"/>
          <w:szCs w:val="24"/>
        </w:rPr>
        <w:t>rozpočtu</w:t>
      </w:r>
      <w:r w:rsidR="002240A7">
        <w:rPr>
          <w:sz w:val="24"/>
          <w:szCs w:val="24"/>
        </w:rPr>
        <w:t xml:space="preserve"> - stavba</w:t>
      </w:r>
      <w:proofErr w:type="gramEnd"/>
      <w:r w:rsidR="000D6D66">
        <w:rPr>
          <w:sz w:val="24"/>
          <w:szCs w:val="24"/>
        </w:rPr>
        <w:t xml:space="preserve">, </w:t>
      </w:r>
      <w:r w:rsidR="0054437F" w:rsidRPr="009E0622">
        <w:rPr>
          <w:sz w:val="24"/>
          <w:szCs w:val="24"/>
        </w:rPr>
        <w:t>kter</w:t>
      </w:r>
      <w:r w:rsidR="000D6D66">
        <w:rPr>
          <w:sz w:val="24"/>
          <w:szCs w:val="24"/>
        </w:rPr>
        <w:t>ý</w:t>
      </w:r>
      <w:r w:rsidR="0054437F" w:rsidRPr="009E0622">
        <w:rPr>
          <w:sz w:val="24"/>
          <w:szCs w:val="24"/>
        </w:rPr>
        <w:t xml:space="preserve"> je </w:t>
      </w:r>
      <w:r w:rsidR="00811DB1">
        <w:rPr>
          <w:sz w:val="24"/>
          <w:szCs w:val="24"/>
        </w:rPr>
        <w:t>přílohou č. 1 této S</w:t>
      </w:r>
      <w:r w:rsidR="0054437F" w:rsidRPr="009E0622">
        <w:rPr>
          <w:sz w:val="24"/>
          <w:szCs w:val="24"/>
        </w:rPr>
        <w:t>mlouvy</w:t>
      </w:r>
      <w:r w:rsidR="000D6D66">
        <w:rPr>
          <w:sz w:val="24"/>
          <w:szCs w:val="24"/>
        </w:rPr>
        <w:t xml:space="preserve"> a v</w:t>
      </w:r>
      <w:r w:rsidR="002240A7">
        <w:rPr>
          <w:sz w:val="24"/>
          <w:szCs w:val="24"/>
        </w:rPr>
        <w:t xml:space="preserve"> seznamu zařizovacích předmětů a </w:t>
      </w:r>
      <w:r w:rsidR="00F20995">
        <w:rPr>
          <w:sz w:val="24"/>
          <w:szCs w:val="24"/>
        </w:rPr>
        <w:t>povrchů</w:t>
      </w:r>
      <w:r w:rsidR="000D6D66">
        <w:rPr>
          <w:sz w:val="24"/>
          <w:szCs w:val="24"/>
        </w:rPr>
        <w:t xml:space="preserve">, </w:t>
      </w:r>
      <w:r w:rsidR="002240A7" w:rsidRPr="009E0622">
        <w:rPr>
          <w:sz w:val="24"/>
          <w:szCs w:val="24"/>
        </w:rPr>
        <w:t>kter</w:t>
      </w:r>
      <w:r w:rsidR="002240A7">
        <w:rPr>
          <w:sz w:val="24"/>
          <w:szCs w:val="24"/>
        </w:rPr>
        <w:t>ý</w:t>
      </w:r>
      <w:r w:rsidR="002240A7" w:rsidRPr="009E0622">
        <w:rPr>
          <w:sz w:val="24"/>
          <w:szCs w:val="24"/>
        </w:rPr>
        <w:t xml:space="preserve"> je </w:t>
      </w:r>
      <w:r w:rsidR="002240A7">
        <w:rPr>
          <w:sz w:val="24"/>
          <w:szCs w:val="24"/>
        </w:rPr>
        <w:t>přílohou č. 2 této S</w:t>
      </w:r>
      <w:r w:rsidR="002240A7" w:rsidRPr="009E0622">
        <w:rPr>
          <w:sz w:val="24"/>
          <w:szCs w:val="24"/>
        </w:rPr>
        <w:t>mlouvy</w:t>
      </w:r>
      <w:r w:rsidR="002240A7">
        <w:rPr>
          <w:sz w:val="24"/>
          <w:szCs w:val="24"/>
        </w:rPr>
        <w:t>.</w:t>
      </w:r>
    </w:p>
    <w:p w14:paraId="604BCA71" w14:textId="1614181C" w:rsidR="00947C37" w:rsidRPr="009E0622" w:rsidRDefault="009E0622" w:rsidP="009E0622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912BD" w:rsidRPr="009E0622">
        <w:rPr>
          <w:sz w:val="24"/>
          <w:szCs w:val="24"/>
        </w:rPr>
        <w:t xml:space="preserve">Termín plnění </w:t>
      </w:r>
      <w:proofErr w:type="gramStart"/>
      <w:r w:rsidR="00E912BD" w:rsidRPr="009E0622">
        <w:rPr>
          <w:sz w:val="24"/>
          <w:szCs w:val="24"/>
        </w:rPr>
        <w:t>díla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v době </w:t>
      </w:r>
      <w:r w:rsidR="00952469">
        <w:rPr>
          <w:sz w:val="24"/>
          <w:szCs w:val="24"/>
        </w:rPr>
        <w:t>od 1. 7. 202</w:t>
      </w:r>
      <w:r w:rsidR="00F20995">
        <w:rPr>
          <w:sz w:val="24"/>
          <w:szCs w:val="24"/>
        </w:rPr>
        <w:t>5</w:t>
      </w:r>
      <w:r w:rsidR="00952469">
        <w:rPr>
          <w:sz w:val="24"/>
          <w:szCs w:val="24"/>
        </w:rPr>
        <w:t xml:space="preserve"> do 1</w:t>
      </w:r>
      <w:r w:rsidR="00F20995">
        <w:rPr>
          <w:sz w:val="24"/>
          <w:szCs w:val="24"/>
        </w:rPr>
        <w:t>5</w:t>
      </w:r>
      <w:r w:rsidR="00952469">
        <w:rPr>
          <w:sz w:val="24"/>
          <w:szCs w:val="24"/>
        </w:rPr>
        <w:t xml:space="preserve">. 8. </w:t>
      </w:r>
      <w:r w:rsidR="00B41954" w:rsidRPr="009E0622">
        <w:rPr>
          <w:sz w:val="24"/>
          <w:szCs w:val="24"/>
        </w:rPr>
        <w:t>202</w:t>
      </w:r>
      <w:r w:rsidR="00F20995">
        <w:rPr>
          <w:sz w:val="24"/>
          <w:szCs w:val="24"/>
        </w:rPr>
        <w:t>5</w:t>
      </w:r>
      <w:r w:rsidR="00947C37" w:rsidRPr="009E0622">
        <w:rPr>
          <w:sz w:val="24"/>
          <w:szCs w:val="24"/>
        </w:rPr>
        <w:t>.</w:t>
      </w:r>
    </w:p>
    <w:p w14:paraId="2FBED4D2" w14:textId="3207E1AD" w:rsidR="009E0622" w:rsidRDefault="006442F2" w:rsidP="009E0622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E0622">
        <w:rPr>
          <w:rFonts w:ascii="Times New Roman" w:hAnsi="Times New Roman"/>
          <w:szCs w:val="24"/>
        </w:rPr>
        <w:t>Místem</w:t>
      </w:r>
      <w:r w:rsidR="00E912BD" w:rsidRPr="009E0622">
        <w:rPr>
          <w:rFonts w:ascii="Times New Roman" w:hAnsi="Times New Roman"/>
          <w:szCs w:val="24"/>
        </w:rPr>
        <w:t xml:space="preserve"> plnění </w:t>
      </w:r>
      <w:r w:rsidRPr="009E0622">
        <w:rPr>
          <w:rFonts w:ascii="Times New Roman" w:hAnsi="Times New Roman"/>
          <w:szCs w:val="24"/>
        </w:rPr>
        <w:t>je</w:t>
      </w:r>
      <w:r w:rsidR="00E912BD" w:rsidRPr="009E0622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 xml:space="preserve">budova </w:t>
      </w:r>
      <w:r w:rsidR="002240A7">
        <w:rPr>
          <w:rFonts w:ascii="Times New Roman" w:hAnsi="Times New Roman"/>
          <w:szCs w:val="24"/>
        </w:rPr>
        <w:t xml:space="preserve">domova mládeže </w:t>
      </w:r>
      <w:r w:rsidR="009E0622">
        <w:rPr>
          <w:rFonts w:ascii="Times New Roman" w:hAnsi="Times New Roman"/>
          <w:szCs w:val="24"/>
        </w:rPr>
        <w:t>na adrese sídla Objednatele.</w:t>
      </w:r>
    </w:p>
    <w:p w14:paraId="45312993" w14:textId="46F73D07" w:rsidR="008475BB" w:rsidRPr="001E44B3" w:rsidRDefault="009E0622" w:rsidP="009E0622">
      <w:pPr>
        <w:pStyle w:val="Zkladntext2"/>
        <w:ind w:left="454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 </w:t>
      </w: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>ílo svým jménem a na svou odpovědnost s odbornou péčí podle právních předpisů, ČSN a všech 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A3D7FD6" w14:textId="46873065" w:rsidR="009E0622" w:rsidRDefault="00B41954" w:rsidP="009E0622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Díla je </w:t>
      </w:r>
      <w:r w:rsidR="009E0622">
        <w:rPr>
          <w:sz w:val="24"/>
          <w:szCs w:val="24"/>
        </w:rPr>
        <w:t>i potřebná doprava, demontáž</w:t>
      </w:r>
      <w:r w:rsidR="00E81BA3">
        <w:rPr>
          <w:sz w:val="24"/>
          <w:szCs w:val="24"/>
        </w:rPr>
        <w:t>,</w:t>
      </w:r>
      <w:r w:rsidR="009E0622">
        <w:rPr>
          <w:sz w:val="24"/>
          <w:szCs w:val="24"/>
        </w:rPr>
        <w:t xml:space="preserve"> likvidace</w:t>
      </w:r>
      <w:r w:rsidR="000D6D66">
        <w:rPr>
          <w:sz w:val="24"/>
          <w:szCs w:val="24"/>
        </w:rPr>
        <w:t xml:space="preserve"> a úklid</w:t>
      </w:r>
      <w:r w:rsidR="009E0622">
        <w:rPr>
          <w:sz w:val="24"/>
          <w:szCs w:val="24"/>
        </w:rPr>
        <w:t>.</w:t>
      </w:r>
    </w:p>
    <w:p w14:paraId="07FC1576" w14:textId="77777777" w:rsidR="009E0622" w:rsidRDefault="009E0622" w:rsidP="009E0622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8C5E4D8" w14:textId="5F519FAA" w:rsidR="00F32DCC" w:rsidRPr="001E44B3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 a za sledování a dodržování </w:t>
      </w:r>
      <w:r w:rsidR="00266C46" w:rsidRPr="001E44B3">
        <w:rPr>
          <w:sz w:val="24"/>
          <w:szCs w:val="24"/>
        </w:rPr>
        <w:t xml:space="preserve">právních </w:t>
      </w:r>
      <w:r w:rsidR="008475BB" w:rsidRPr="001E44B3">
        <w:rPr>
          <w:sz w:val="24"/>
          <w:szCs w:val="24"/>
        </w:rPr>
        <w:t>předpisů.</w:t>
      </w:r>
    </w:p>
    <w:p w14:paraId="7C3C4F5D" w14:textId="77777777" w:rsidR="007A08C9" w:rsidRPr="001E44B3" w:rsidRDefault="007A08C9" w:rsidP="00353369">
      <w:pPr>
        <w:pStyle w:val="Odstavecseseznamem"/>
        <w:rPr>
          <w:sz w:val="24"/>
          <w:szCs w:val="24"/>
        </w:rPr>
      </w:pP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F706FB">
      <w:pPr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Pr="001E44B3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6EC75B37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6344E2">
        <w:rPr>
          <w:rFonts w:ascii="Times New Roman" w:hAnsi="Times New Roman"/>
          <w:b w:val="0"/>
          <w:szCs w:val="24"/>
        </w:rPr>
        <w:t xml:space="preserve">558 713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F912A4">
        <w:rPr>
          <w:rFonts w:ascii="Times New Roman" w:hAnsi="Times New Roman"/>
          <w:b w:val="0"/>
          <w:szCs w:val="24"/>
        </w:rPr>
        <w:t>včetně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266C46" w:rsidRPr="006442F2">
        <w:rPr>
          <w:rFonts w:ascii="Times New Roman" w:hAnsi="Times New Roman"/>
          <w:b w:val="0"/>
          <w:szCs w:val="24"/>
        </w:rPr>
        <w:t>DPH</w:t>
      </w:r>
      <w:r w:rsidR="006442F2" w:rsidRPr="006442F2">
        <w:rPr>
          <w:rFonts w:ascii="Times New Roman" w:hAnsi="Times New Roman"/>
          <w:b w:val="0"/>
          <w:szCs w:val="24"/>
        </w:rPr>
        <w:t xml:space="preserve">,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77484062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>Lhůta splatnosti Faktur</w:t>
      </w:r>
      <w:r w:rsidR="000D6D66">
        <w:rPr>
          <w:rFonts w:ascii="Times New Roman" w:hAnsi="Times New Roman"/>
          <w:b w:val="0"/>
          <w:szCs w:val="24"/>
        </w:rPr>
        <w:t>y</w:t>
      </w:r>
      <w:r w:rsidRPr="00A76688">
        <w:rPr>
          <w:rFonts w:ascii="Times New Roman" w:hAnsi="Times New Roman"/>
          <w:b w:val="0"/>
          <w:szCs w:val="24"/>
        </w:rPr>
        <w:t xml:space="preserve">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58CFF321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</w:t>
      </w:r>
      <w:r w:rsidR="00F329AA">
        <w:rPr>
          <w:rFonts w:ascii="Times New Roman" w:hAnsi="Times New Roman"/>
          <w:b w:val="0"/>
          <w:szCs w:val="24"/>
        </w:rPr>
        <w:t>na Cen</w:t>
      </w:r>
      <w:r w:rsidR="000D6D66">
        <w:rPr>
          <w:rFonts w:ascii="Times New Roman" w:hAnsi="Times New Roman"/>
          <w:b w:val="0"/>
          <w:szCs w:val="24"/>
        </w:rPr>
        <w:t>u</w:t>
      </w:r>
      <w:r w:rsidR="00F329AA">
        <w:rPr>
          <w:rFonts w:ascii="Times New Roman" w:hAnsi="Times New Roman"/>
          <w:b w:val="0"/>
          <w:szCs w:val="24"/>
        </w:rPr>
        <w:t xml:space="preserve"> Díla </w:t>
      </w:r>
      <w:r w:rsidR="00A76688" w:rsidRPr="00A76688">
        <w:rPr>
          <w:rFonts w:ascii="Times New Roman" w:hAnsi="Times New Roman"/>
          <w:b w:val="0"/>
          <w:szCs w:val="24"/>
        </w:rPr>
        <w:t xml:space="preserve">až po předání a převzetí </w:t>
      </w:r>
      <w:r w:rsidR="00EB08F6">
        <w:rPr>
          <w:rFonts w:ascii="Times New Roman" w:hAnsi="Times New Roman"/>
          <w:b w:val="0"/>
          <w:szCs w:val="24"/>
        </w:rPr>
        <w:t>Díla</w:t>
      </w:r>
      <w:r w:rsidR="00A76688" w:rsidRPr="00A76688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Objednatelem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0485C63E" w14:textId="77777777" w:rsidR="00EB08F6" w:rsidRPr="001E44B3" w:rsidRDefault="00EB08F6" w:rsidP="00F2507E">
      <w:pPr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0D6D66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2D8A530D" w14:textId="258AC0E9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nedodělky, a to i takové, které nebrání užívání Díla</w:t>
      </w:r>
      <w:r w:rsidR="00094C88">
        <w:rPr>
          <w:sz w:val="24"/>
          <w:szCs w:val="24"/>
        </w:rPr>
        <w:t>. Takové Dílo</w:t>
      </w:r>
      <w:r w:rsidRPr="001E44B3">
        <w:rPr>
          <w:sz w:val="24"/>
          <w:szCs w:val="24"/>
        </w:rPr>
        <w:t xml:space="preserve"> není Objednatel povinen převzít. Vady a nedodělky Díla je Zhotovitel povinen bezodkladně odstranit, nejpozději však ve lhůtě stanovené Objednatelem.</w:t>
      </w:r>
    </w:p>
    <w:p w14:paraId="2EA0E03B" w14:textId="77777777" w:rsidR="00395AD2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zároveň s Dílem předá Objednateli veškeré další doklady a výstupy s Dílem související. Pokud Zhotovitel podklady podle tohoto odstavce Objednateli nejpozději při předání Díla nepředá, považuje se to za vadu Díla.</w:t>
      </w:r>
    </w:p>
    <w:p w14:paraId="33611757" w14:textId="2152222E" w:rsidR="00B32969" w:rsidRPr="001E44B3" w:rsidRDefault="00B3296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 převzetí a předání Díla bude sepsán předávací protokol.</w:t>
      </w:r>
    </w:p>
    <w:p w14:paraId="3D7D99C4" w14:textId="1AA3AD88" w:rsidR="00AF1DE4" w:rsidRDefault="00AF1DE4" w:rsidP="00F2507E">
      <w:pPr>
        <w:spacing w:after="240"/>
        <w:outlineLvl w:val="0"/>
        <w:rPr>
          <w:b/>
          <w:sz w:val="24"/>
          <w:szCs w:val="24"/>
        </w:rPr>
      </w:pPr>
    </w:p>
    <w:p w14:paraId="54E286F1" w14:textId="65C7CFD9" w:rsidR="00395AD2" w:rsidRPr="001E44B3" w:rsidRDefault="00395AD2" w:rsidP="000D6D66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5978CC1" w14:textId="5C034604" w:rsidR="00094C88" w:rsidRPr="00F2507E" w:rsidRDefault="00912114" w:rsidP="00094C88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952469">
        <w:rPr>
          <w:sz w:val="24"/>
          <w:szCs w:val="24"/>
        </w:rPr>
        <w:t>36</w:t>
      </w:r>
      <w:r w:rsidR="000433D5" w:rsidRPr="001E44B3">
        <w:rPr>
          <w:sz w:val="24"/>
          <w:szCs w:val="24"/>
        </w:rPr>
        <w:t xml:space="preserve"> měsíců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předání řádně provedeného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>íla</w:t>
      </w:r>
      <w:r w:rsidR="00234972" w:rsidRPr="001E44B3">
        <w:rPr>
          <w:sz w:val="24"/>
          <w:szCs w:val="24"/>
        </w:rPr>
        <w:t xml:space="preserve"> bez vad a nedodělků</w:t>
      </w:r>
      <w:r w:rsidRPr="001E44B3">
        <w:rPr>
          <w:sz w:val="24"/>
          <w:szCs w:val="24"/>
        </w:rPr>
        <w:t>.</w:t>
      </w:r>
    </w:p>
    <w:p w14:paraId="058A65B3" w14:textId="32C27F0A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0D6D66">
        <w:rPr>
          <w:sz w:val="24"/>
          <w:szCs w:val="24"/>
        </w:rPr>
        <w:t xml:space="preserve">odstranit záruční vady Díla do </w:t>
      </w:r>
      <w:r w:rsidR="002240A7">
        <w:rPr>
          <w:sz w:val="24"/>
          <w:szCs w:val="24"/>
        </w:rPr>
        <w:t>2</w:t>
      </w:r>
      <w:r>
        <w:rPr>
          <w:sz w:val="24"/>
          <w:szCs w:val="24"/>
        </w:rPr>
        <w:t>0 dnů od obdržení reklamace vad od Objednatele.</w:t>
      </w:r>
    </w:p>
    <w:p w14:paraId="4B207542" w14:textId="4B4FD3F9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lastRenderedPageBreak/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</w:t>
      </w:r>
      <w:r w:rsidRPr="001E44B3">
        <w:rPr>
          <w:sz w:val="24"/>
          <w:szCs w:val="24"/>
        </w:rPr>
        <w:t>0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3DC4E6AA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0,5 % z dlužné částky za každý započatý den prodlení.</w:t>
      </w:r>
    </w:p>
    <w:p w14:paraId="6E8A4F48" w14:textId="21B9C5E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smluvní pokuta ve výši 0,5 % z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>, včetně DPH za každý započatý den prodlení.</w:t>
      </w:r>
    </w:p>
    <w:p w14:paraId="360C23E8" w14:textId="70B39C65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</w:t>
      </w:r>
      <w:r w:rsidR="00471771">
        <w:rPr>
          <w:sz w:val="24"/>
          <w:szCs w:val="24"/>
        </w:rPr>
        <w:t>smluvní pokuta ve výši 0,1 % z C</w:t>
      </w:r>
      <w:r w:rsidR="00747396"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="00747396" w:rsidRPr="00747396">
        <w:rPr>
          <w:sz w:val="24"/>
          <w:szCs w:val="24"/>
        </w:rPr>
        <w:t>, včetně DPH za každý započatý den prodlení</w:t>
      </w:r>
      <w:r w:rsidR="00B32969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3BF79E15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> předáním Díla</w:t>
      </w:r>
      <w:r w:rsidR="00E81BA3">
        <w:rPr>
          <w:sz w:val="24"/>
          <w:szCs w:val="24"/>
        </w:rPr>
        <w:t>,</w:t>
      </w:r>
      <w:r w:rsidR="00E97BF6" w:rsidRPr="001E44B3">
        <w:rPr>
          <w:sz w:val="24"/>
          <w:szCs w:val="24"/>
        </w:rPr>
        <w:t xml:space="preserve"> s </w:t>
      </w:r>
      <w:r w:rsidRPr="001E44B3">
        <w:rPr>
          <w:sz w:val="24"/>
          <w:szCs w:val="24"/>
        </w:rPr>
        <w:t>odstraněním vad</w:t>
      </w:r>
      <w:r w:rsidR="00E81BA3">
        <w:rPr>
          <w:sz w:val="24"/>
          <w:szCs w:val="24"/>
        </w:rPr>
        <w:t>,</w:t>
      </w:r>
      <w:r w:rsidRPr="001E44B3">
        <w:rPr>
          <w:sz w:val="24"/>
          <w:szCs w:val="24"/>
        </w:rPr>
        <w:t xml:space="preserve">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094C88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3D3A9DE1" w14:textId="77777777" w:rsidR="00F20995" w:rsidRDefault="008475BB" w:rsidP="00F20995">
      <w:pPr>
        <w:pStyle w:val="Zkladntext2"/>
        <w:numPr>
          <w:ilvl w:val="0"/>
          <w:numId w:val="5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12656B0D" w14:textId="745D600C" w:rsidR="00037766" w:rsidRPr="00F20995" w:rsidRDefault="00A22654" w:rsidP="00F20995">
      <w:pPr>
        <w:pStyle w:val="Zkladntext2"/>
        <w:numPr>
          <w:ilvl w:val="0"/>
          <w:numId w:val="5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F20995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</w:t>
      </w:r>
      <w:r w:rsidRPr="00F20995">
        <w:rPr>
          <w:rFonts w:ascii="Times New Roman" w:hAnsi="Times New Roman"/>
          <w:szCs w:val="24"/>
        </w:rPr>
        <w:lastRenderedPageBreak/>
        <w:t xml:space="preserve">provede </w:t>
      </w:r>
      <w:r w:rsidR="00F20995" w:rsidRPr="00F20995">
        <w:rPr>
          <w:rFonts w:ascii="Times New Roman" w:hAnsi="Times New Roman"/>
          <w:szCs w:val="24"/>
        </w:rPr>
        <w:t>ŠKOLA EU PRAHA, střední odborná škola a gymnázium, se sídlem: 193 00 Praha 9, Horní Počernice, Lipí 1911/22, IČO: 14891247.</w:t>
      </w:r>
    </w:p>
    <w:p w14:paraId="7D5F2163" w14:textId="021629A0" w:rsidR="00A22654" w:rsidRPr="001E44B3" w:rsidRDefault="00A22654" w:rsidP="00F20995">
      <w:pPr>
        <w:pStyle w:val="Zkladntext2"/>
        <w:numPr>
          <w:ilvl w:val="0"/>
          <w:numId w:val="5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F20995">
      <w:pPr>
        <w:numPr>
          <w:ilvl w:val="0"/>
          <w:numId w:val="5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F20995">
      <w:pPr>
        <w:numPr>
          <w:ilvl w:val="0"/>
          <w:numId w:val="5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6BD5D3F0" w14:textId="77777777" w:rsidR="00016D6F" w:rsidRDefault="00F64869" w:rsidP="00F20995">
      <w:pPr>
        <w:numPr>
          <w:ilvl w:val="0"/>
          <w:numId w:val="5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5F559EE1" w14:textId="7A3FFE4E" w:rsidR="00A068E4" w:rsidRDefault="00016D6F" w:rsidP="00AA16F2">
      <w:pPr>
        <w:spacing w:before="120"/>
        <w:ind w:left="426"/>
        <w:jc w:val="both"/>
        <w:rPr>
          <w:sz w:val="24"/>
          <w:szCs w:val="24"/>
        </w:rPr>
      </w:pPr>
      <w:r w:rsidRPr="00016D6F">
        <w:rPr>
          <w:sz w:val="24"/>
          <w:szCs w:val="24"/>
        </w:rPr>
        <w:t xml:space="preserve">- příloha č. 1 : </w:t>
      </w:r>
      <w:r w:rsidR="002240A7">
        <w:rPr>
          <w:sz w:val="24"/>
          <w:szCs w:val="24"/>
        </w:rPr>
        <w:t>položkový rozpočet - stavba</w:t>
      </w:r>
    </w:p>
    <w:p w14:paraId="609F07A1" w14:textId="74138EDC" w:rsidR="00C5308D" w:rsidRDefault="00C5308D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příloha č. </w:t>
      </w:r>
      <w:proofErr w:type="gramStart"/>
      <w:r>
        <w:rPr>
          <w:sz w:val="24"/>
          <w:szCs w:val="24"/>
        </w:rPr>
        <w:t>2 :</w:t>
      </w:r>
      <w:proofErr w:type="gramEnd"/>
      <w:r>
        <w:rPr>
          <w:sz w:val="24"/>
          <w:szCs w:val="24"/>
        </w:rPr>
        <w:t xml:space="preserve"> </w:t>
      </w:r>
      <w:r w:rsidR="00E435AB">
        <w:rPr>
          <w:sz w:val="24"/>
          <w:szCs w:val="24"/>
        </w:rPr>
        <w:t xml:space="preserve">položkový </w:t>
      </w:r>
      <w:proofErr w:type="gramStart"/>
      <w:r w:rsidR="00E435AB">
        <w:rPr>
          <w:sz w:val="24"/>
          <w:szCs w:val="24"/>
        </w:rPr>
        <w:t>rozpočet - z</w:t>
      </w:r>
      <w:r w:rsidR="002240A7">
        <w:rPr>
          <w:sz w:val="24"/>
          <w:szCs w:val="24"/>
        </w:rPr>
        <w:t>ařizovací</w:t>
      </w:r>
      <w:proofErr w:type="gramEnd"/>
      <w:r w:rsidR="002240A7">
        <w:rPr>
          <w:sz w:val="24"/>
          <w:szCs w:val="24"/>
        </w:rPr>
        <w:t xml:space="preserve"> předmět</w:t>
      </w:r>
      <w:r w:rsidR="00E435AB">
        <w:rPr>
          <w:sz w:val="24"/>
          <w:szCs w:val="24"/>
        </w:rPr>
        <w:t>y, povrchy</w:t>
      </w:r>
    </w:p>
    <w:p w14:paraId="18ACB77A" w14:textId="77777777" w:rsidR="00811DB1" w:rsidRDefault="00811DB1" w:rsidP="00AA16F2">
      <w:pPr>
        <w:spacing w:before="120"/>
        <w:ind w:left="426"/>
        <w:jc w:val="both"/>
        <w:rPr>
          <w:sz w:val="24"/>
          <w:szCs w:val="24"/>
        </w:rPr>
      </w:pPr>
    </w:p>
    <w:p w14:paraId="09E2C0C2" w14:textId="77777777" w:rsidR="00016D6F" w:rsidRPr="00A068E4" w:rsidRDefault="00016D6F" w:rsidP="00016D6F">
      <w:pPr>
        <w:spacing w:before="120"/>
        <w:ind w:firstLine="426"/>
        <w:jc w:val="both"/>
        <w:rPr>
          <w:sz w:val="24"/>
          <w:szCs w:val="24"/>
        </w:rPr>
      </w:pPr>
    </w:p>
    <w:p w14:paraId="72BCFF11" w14:textId="6181E995" w:rsidR="00A068E4" w:rsidRDefault="007B7AF3" w:rsidP="00F877AB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 xml:space="preserve">V </w:t>
      </w:r>
      <w:r w:rsidR="009839FD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6344E2">
        <w:rPr>
          <w:sz w:val="24"/>
          <w:szCs w:val="24"/>
        </w:rPr>
        <w:t>23. 6. 2025</w:t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="007A0951">
        <w:rPr>
          <w:sz w:val="24"/>
          <w:szCs w:val="24"/>
        </w:rPr>
        <w:tab/>
      </w:r>
      <w:r w:rsidR="00F877AB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25116C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6344E2">
        <w:rPr>
          <w:sz w:val="24"/>
          <w:szCs w:val="24"/>
        </w:rPr>
        <w:t>23. 6. 2025</w:t>
      </w: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Objednatel :</w:t>
      </w:r>
      <w:proofErr w:type="gramEnd"/>
    </w:p>
    <w:p w14:paraId="711CCE34" w14:textId="77777777" w:rsidR="007B7AF3" w:rsidRDefault="007B7AF3" w:rsidP="00353369">
      <w:pPr>
        <w:rPr>
          <w:sz w:val="24"/>
          <w:szCs w:val="24"/>
        </w:rPr>
      </w:pPr>
    </w:p>
    <w:p w14:paraId="79D33943" w14:textId="77777777" w:rsidR="00F912A4" w:rsidRDefault="00F912A4" w:rsidP="00353369">
      <w:pPr>
        <w:rPr>
          <w:sz w:val="24"/>
          <w:szCs w:val="24"/>
        </w:rPr>
      </w:pPr>
    </w:p>
    <w:p w14:paraId="2FF41EDC" w14:textId="77777777" w:rsidR="00D60188" w:rsidRDefault="00D60188" w:rsidP="00353369">
      <w:pPr>
        <w:rPr>
          <w:sz w:val="24"/>
          <w:szCs w:val="24"/>
        </w:rPr>
      </w:pPr>
    </w:p>
    <w:p w14:paraId="72304F64" w14:textId="77777777" w:rsidR="00D60188" w:rsidRDefault="00D60188" w:rsidP="00353369">
      <w:pPr>
        <w:rPr>
          <w:sz w:val="24"/>
          <w:szCs w:val="24"/>
        </w:rPr>
      </w:pPr>
    </w:p>
    <w:p w14:paraId="5EA449C6" w14:textId="77777777" w:rsidR="00D60188" w:rsidRPr="001E44B3" w:rsidRDefault="00D60188" w:rsidP="00353369">
      <w:pPr>
        <w:rPr>
          <w:sz w:val="24"/>
          <w:szCs w:val="24"/>
        </w:rPr>
      </w:pPr>
    </w:p>
    <w:p w14:paraId="4BEF0664" w14:textId="77777777" w:rsidR="00353369" w:rsidRPr="001E44B3" w:rsidRDefault="0035336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47D66715" w14:textId="5075A3E8" w:rsidR="007A0951" w:rsidRDefault="006E5BFF" w:rsidP="007A0951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r w:rsidRPr="006E5BFF">
        <w:rPr>
          <w:b/>
          <w:sz w:val="24"/>
          <w:szCs w:val="24"/>
        </w:rPr>
        <w:t>Kalmuk-STAV</w:t>
      </w:r>
      <w:r>
        <w:rPr>
          <w:bCs/>
          <w:sz w:val="24"/>
          <w:szCs w:val="24"/>
        </w:rPr>
        <w:tab/>
      </w:r>
      <w:r w:rsidR="007A0951">
        <w:rPr>
          <w:sz w:val="24"/>
          <w:szCs w:val="24"/>
        </w:rPr>
        <w:tab/>
      </w:r>
      <w:r w:rsidR="007A0951">
        <w:rPr>
          <w:b/>
          <w:sz w:val="24"/>
          <w:szCs w:val="24"/>
        </w:rPr>
        <w:t xml:space="preserve">ŠKOLA EU PRAHA, </w:t>
      </w:r>
    </w:p>
    <w:p w14:paraId="073D65E7" w14:textId="2F9FD712" w:rsidR="007A0951" w:rsidRDefault="006E5BFF" w:rsidP="007A0951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Michal Kalmuk</w:t>
      </w:r>
      <w:r>
        <w:rPr>
          <w:bCs/>
          <w:sz w:val="24"/>
          <w:szCs w:val="24"/>
        </w:rPr>
        <w:tab/>
      </w:r>
      <w:r w:rsidR="007A0951">
        <w:rPr>
          <w:b/>
          <w:sz w:val="24"/>
          <w:szCs w:val="24"/>
        </w:rPr>
        <w:tab/>
        <w:t>střední odborná škola a gymnázium</w:t>
      </w:r>
      <w:r w:rsidR="007A0951" w:rsidRPr="00B93F92">
        <w:rPr>
          <w:b/>
          <w:sz w:val="24"/>
          <w:szCs w:val="24"/>
        </w:rPr>
        <w:t xml:space="preserve"> </w:t>
      </w:r>
    </w:p>
    <w:p w14:paraId="597AF727" w14:textId="77777777" w:rsidR="007A0951" w:rsidRPr="00E57F5C" w:rsidRDefault="007A0951" w:rsidP="007A0951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F92">
        <w:rPr>
          <w:sz w:val="24"/>
          <w:szCs w:val="24"/>
        </w:rPr>
        <w:t>PhDr. Roman Liška, Ph.D., ředitel</w:t>
      </w:r>
    </w:p>
    <w:p w14:paraId="47D62C73" w14:textId="312DDF25" w:rsidR="00D60188" w:rsidRPr="00E57F5C" w:rsidRDefault="00D60188" w:rsidP="007A0951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</w:p>
    <w:sectPr w:rsidR="00D60188" w:rsidRPr="00E57F5C" w:rsidSect="008856F8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2D62" w14:textId="77777777" w:rsidR="002416F1" w:rsidRDefault="002416F1">
      <w:r>
        <w:separator/>
      </w:r>
    </w:p>
  </w:endnote>
  <w:endnote w:type="continuationSeparator" w:id="0">
    <w:p w14:paraId="0546808C" w14:textId="77777777" w:rsidR="002416F1" w:rsidRDefault="0024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240A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738D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E6B2" w14:textId="77777777" w:rsidR="002416F1" w:rsidRDefault="002416F1">
      <w:r>
        <w:separator/>
      </w:r>
    </w:p>
  </w:footnote>
  <w:footnote w:type="continuationSeparator" w:id="0">
    <w:p w14:paraId="38D87E40" w14:textId="77777777" w:rsidR="002416F1" w:rsidRDefault="0024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2C84" w14:textId="7C9F5F18" w:rsidR="00A22654" w:rsidRPr="00B32969" w:rsidRDefault="004643A9" w:rsidP="00B32969">
    <w:pPr>
      <w:pStyle w:val="Zhlav"/>
    </w:pPr>
    <w:r>
      <w:t>2/24/22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3426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4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7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8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1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5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9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658265540">
    <w:abstractNumId w:val="17"/>
  </w:num>
  <w:num w:numId="2" w16cid:durableId="470026090">
    <w:abstractNumId w:val="28"/>
  </w:num>
  <w:num w:numId="3" w16cid:durableId="2143377383">
    <w:abstractNumId w:val="19"/>
  </w:num>
  <w:num w:numId="4" w16cid:durableId="37240043">
    <w:abstractNumId w:val="20"/>
  </w:num>
  <w:num w:numId="5" w16cid:durableId="1754862041">
    <w:abstractNumId w:val="35"/>
  </w:num>
  <w:num w:numId="6" w16cid:durableId="2147160546">
    <w:abstractNumId w:val="16"/>
  </w:num>
  <w:num w:numId="7" w16cid:durableId="1675722462">
    <w:abstractNumId w:val="29"/>
  </w:num>
  <w:num w:numId="8" w16cid:durableId="1666395521">
    <w:abstractNumId w:val="31"/>
  </w:num>
  <w:num w:numId="9" w16cid:durableId="120612521">
    <w:abstractNumId w:val="27"/>
  </w:num>
  <w:num w:numId="10" w16cid:durableId="474832736">
    <w:abstractNumId w:val="32"/>
  </w:num>
  <w:num w:numId="11" w16cid:durableId="924068940">
    <w:abstractNumId w:val="11"/>
  </w:num>
  <w:num w:numId="12" w16cid:durableId="2028864600">
    <w:abstractNumId w:val="1"/>
  </w:num>
  <w:num w:numId="13" w16cid:durableId="1744987198">
    <w:abstractNumId w:val="21"/>
  </w:num>
  <w:num w:numId="14" w16cid:durableId="453526261">
    <w:abstractNumId w:val="22"/>
  </w:num>
  <w:num w:numId="15" w16cid:durableId="1228221516">
    <w:abstractNumId w:val="24"/>
  </w:num>
  <w:num w:numId="16" w16cid:durableId="306672775">
    <w:abstractNumId w:val="5"/>
  </w:num>
  <w:num w:numId="17" w16cid:durableId="574434694">
    <w:abstractNumId w:val="4"/>
  </w:num>
  <w:num w:numId="18" w16cid:durableId="1175682267">
    <w:abstractNumId w:val="23"/>
  </w:num>
  <w:num w:numId="19" w16cid:durableId="2027323313">
    <w:abstractNumId w:val="34"/>
  </w:num>
  <w:num w:numId="20" w16cid:durableId="287510103">
    <w:abstractNumId w:val="15"/>
  </w:num>
  <w:num w:numId="21" w16cid:durableId="1531215124">
    <w:abstractNumId w:val="2"/>
  </w:num>
  <w:num w:numId="22" w16cid:durableId="655038038">
    <w:abstractNumId w:val="6"/>
  </w:num>
  <w:num w:numId="23" w16cid:durableId="799105720">
    <w:abstractNumId w:val="3"/>
  </w:num>
  <w:num w:numId="24" w16cid:durableId="1262102921">
    <w:abstractNumId w:val="25"/>
  </w:num>
  <w:num w:numId="25" w16cid:durableId="1716735950">
    <w:abstractNumId w:val="33"/>
  </w:num>
  <w:num w:numId="26" w16cid:durableId="1571886038">
    <w:abstractNumId w:val="30"/>
  </w:num>
  <w:num w:numId="27" w16cid:durableId="32508787">
    <w:abstractNumId w:val="7"/>
  </w:num>
  <w:num w:numId="28" w16cid:durableId="1974093615">
    <w:abstractNumId w:val="14"/>
  </w:num>
  <w:num w:numId="29" w16cid:durableId="1521554227">
    <w:abstractNumId w:val="26"/>
  </w:num>
  <w:num w:numId="30" w16cid:durableId="1734157976">
    <w:abstractNumId w:val="13"/>
  </w:num>
  <w:num w:numId="31" w16cid:durableId="1189418262">
    <w:abstractNumId w:val="12"/>
  </w:num>
  <w:num w:numId="32" w16cid:durableId="136191211">
    <w:abstractNumId w:val="9"/>
  </w:num>
  <w:num w:numId="33" w16cid:durableId="691683466">
    <w:abstractNumId w:val="0"/>
  </w:num>
  <w:num w:numId="34" w16cid:durableId="1487894345">
    <w:abstractNumId w:val="18"/>
  </w:num>
  <w:num w:numId="35" w16cid:durableId="2141923343">
    <w:abstractNumId w:val="10"/>
  </w:num>
  <w:num w:numId="36" w16cid:durableId="1278221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4C88"/>
    <w:rsid w:val="00095C81"/>
    <w:rsid w:val="00095E2E"/>
    <w:rsid w:val="000A1651"/>
    <w:rsid w:val="000C2071"/>
    <w:rsid w:val="000C763D"/>
    <w:rsid w:val="000D2FAC"/>
    <w:rsid w:val="000D3EE3"/>
    <w:rsid w:val="000D4EFA"/>
    <w:rsid w:val="000D6BB3"/>
    <w:rsid w:val="000D6D66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24D11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66511"/>
    <w:rsid w:val="001704A9"/>
    <w:rsid w:val="00180255"/>
    <w:rsid w:val="00182FB5"/>
    <w:rsid w:val="00184424"/>
    <w:rsid w:val="00191015"/>
    <w:rsid w:val="001A3473"/>
    <w:rsid w:val="001B253F"/>
    <w:rsid w:val="001C3626"/>
    <w:rsid w:val="001D76E2"/>
    <w:rsid w:val="001D7F20"/>
    <w:rsid w:val="001E318E"/>
    <w:rsid w:val="001E44B3"/>
    <w:rsid w:val="001E4911"/>
    <w:rsid w:val="001F1107"/>
    <w:rsid w:val="00214533"/>
    <w:rsid w:val="00216D0E"/>
    <w:rsid w:val="00217BC0"/>
    <w:rsid w:val="002240A7"/>
    <w:rsid w:val="00224FAF"/>
    <w:rsid w:val="00227829"/>
    <w:rsid w:val="00234972"/>
    <w:rsid w:val="002416F1"/>
    <w:rsid w:val="00242210"/>
    <w:rsid w:val="00244A4D"/>
    <w:rsid w:val="00244D53"/>
    <w:rsid w:val="00247136"/>
    <w:rsid w:val="00250F9E"/>
    <w:rsid w:val="0025116C"/>
    <w:rsid w:val="002524AC"/>
    <w:rsid w:val="00252583"/>
    <w:rsid w:val="0025662D"/>
    <w:rsid w:val="00264EC2"/>
    <w:rsid w:val="002664AD"/>
    <w:rsid w:val="00266C46"/>
    <w:rsid w:val="00271127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2BE"/>
    <w:rsid w:val="00321F1E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6C9F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35EB8"/>
    <w:rsid w:val="00444E24"/>
    <w:rsid w:val="00445FD0"/>
    <w:rsid w:val="00446504"/>
    <w:rsid w:val="004467CD"/>
    <w:rsid w:val="00446F36"/>
    <w:rsid w:val="00450494"/>
    <w:rsid w:val="00453E2B"/>
    <w:rsid w:val="0045538D"/>
    <w:rsid w:val="00460079"/>
    <w:rsid w:val="0046092C"/>
    <w:rsid w:val="004643A9"/>
    <w:rsid w:val="0046752A"/>
    <w:rsid w:val="00471771"/>
    <w:rsid w:val="004738D1"/>
    <w:rsid w:val="00474627"/>
    <w:rsid w:val="004776FF"/>
    <w:rsid w:val="00486DA6"/>
    <w:rsid w:val="00490661"/>
    <w:rsid w:val="00491905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437F"/>
    <w:rsid w:val="00545FE2"/>
    <w:rsid w:val="005506E2"/>
    <w:rsid w:val="005509D3"/>
    <w:rsid w:val="00551423"/>
    <w:rsid w:val="005552B6"/>
    <w:rsid w:val="00557EA7"/>
    <w:rsid w:val="00560F44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A5AFC"/>
    <w:rsid w:val="005B28C7"/>
    <w:rsid w:val="005B3DA9"/>
    <w:rsid w:val="005C2F3F"/>
    <w:rsid w:val="005D3186"/>
    <w:rsid w:val="005F0FF3"/>
    <w:rsid w:val="005F64AB"/>
    <w:rsid w:val="00600A6F"/>
    <w:rsid w:val="00605839"/>
    <w:rsid w:val="00611DA3"/>
    <w:rsid w:val="0061529B"/>
    <w:rsid w:val="00621A7B"/>
    <w:rsid w:val="00621F4E"/>
    <w:rsid w:val="00625687"/>
    <w:rsid w:val="00625B9C"/>
    <w:rsid w:val="006313BA"/>
    <w:rsid w:val="006344E2"/>
    <w:rsid w:val="006442F2"/>
    <w:rsid w:val="00654E2A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4889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74C9"/>
    <w:rsid w:val="006E2A46"/>
    <w:rsid w:val="006E4CEA"/>
    <w:rsid w:val="006E5BFF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2AC3"/>
    <w:rsid w:val="00727199"/>
    <w:rsid w:val="00732EC8"/>
    <w:rsid w:val="00734C1B"/>
    <w:rsid w:val="00743078"/>
    <w:rsid w:val="0074441A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0951"/>
    <w:rsid w:val="007A5CA9"/>
    <w:rsid w:val="007A6665"/>
    <w:rsid w:val="007B7AF3"/>
    <w:rsid w:val="007C0BCA"/>
    <w:rsid w:val="007C6245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2FF7"/>
    <w:rsid w:val="00807750"/>
    <w:rsid w:val="00811DB1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856F8"/>
    <w:rsid w:val="00893D3F"/>
    <w:rsid w:val="00896805"/>
    <w:rsid w:val="008977F0"/>
    <w:rsid w:val="008A3634"/>
    <w:rsid w:val="008A5756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2469"/>
    <w:rsid w:val="00956B63"/>
    <w:rsid w:val="00961759"/>
    <w:rsid w:val="00964B22"/>
    <w:rsid w:val="00966906"/>
    <w:rsid w:val="00967406"/>
    <w:rsid w:val="00983141"/>
    <w:rsid w:val="009839FD"/>
    <w:rsid w:val="00986BD7"/>
    <w:rsid w:val="00986D5B"/>
    <w:rsid w:val="009911CB"/>
    <w:rsid w:val="009951E3"/>
    <w:rsid w:val="00995D2F"/>
    <w:rsid w:val="0099716F"/>
    <w:rsid w:val="009A3136"/>
    <w:rsid w:val="009A323B"/>
    <w:rsid w:val="009A6FED"/>
    <w:rsid w:val="009B54C7"/>
    <w:rsid w:val="009B6300"/>
    <w:rsid w:val="009B651B"/>
    <w:rsid w:val="009C35F1"/>
    <w:rsid w:val="009C38CA"/>
    <w:rsid w:val="009D34D4"/>
    <w:rsid w:val="009D4163"/>
    <w:rsid w:val="009D67FE"/>
    <w:rsid w:val="009E0622"/>
    <w:rsid w:val="009E2BF7"/>
    <w:rsid w:val="009E5507"/>
    <w:rsid w:val="00A012FB"/>
    <w:rsid w:val="00A06282"/>
    <w:rsid w:val="00A068E4"/>
    <w:rsid w:val="00A07B18"/>
    <w:rsid w:val="00A103BF"/>
    <w:rsid w:val="00A11EEE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91F0E"/>
    <w:rsid w:val="00A93E64"/>
    <w:rsid w:val="00A9600D"/>
    <w:rsid w:val="00AA16F2"/>
    <w:rsid w:val="00AA7D38"/>
    <w:rsid w:val="00AB5998"/>
    <w:rsid w:val="00AB7BE4"/>
    <w:rsid w:val="00AB7CE1"/>
    <w:rsid w:val="00AC5BF5"/>
    <w:rsid w:val="00AD12CD"/>
    <w:rsid w:val="00AE5B0A"/>
    <w:rsid w:val="00AE7E38"/>
    <w:rsid w:val="00AF1007"/>
    <w:rsid w:val="00AF1DE4"/>
    <w:rsid w:val="00AF1F40"/>
    <w:rsid w:val="00AF7EF4"/>
    <w:rsid w:val="00B028D5"/>
    <w:rsid w:val="00B02946"/>
    <w:rsid w:val="00B030E2"/>
    <w:rsid w:val="00B117F6"/>
    <w:rsid w:val="00B12357"/>
    <w:rsid w:val="00B1605C"/>
    <w:rsid w:val="00B22112"/>
    <w:rsid w:val="00B26D21"/>
    <w:rsid w:val="00B32969"/>
    <w:rsid w:val="00B41954"/>
    <w:rsid w:val="00B4278E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244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E5160"/>
    <w:rsid w:val="00BF508D"/>
    <w:rsid w:val="00BF5B1A"/>
    <w:rsid w:val="00BF6A92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3EA8"/>
    <w:rsid w:val="00C47368"/>
    <w:rsid w:val="00C5009B"/>
    <w:rsid w:val="00C5308D"/>
    <w:rsid w:val="00C55C04"/>
    <w:rsid w:val="00C60929"/>
    <w:rsid w:val="00C61EB9"/>
    <w:rsid w:val="00C62234"/>
    <w:rsid w:val="00C72F18"/>
    <w:rsid w:val="00C739E9"/>
    <w:rsid w:val="00C80A70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188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DF7B84"/>
    <w:rsid w:val="00E012B5"/>
    <w:rsid w:val="00E025D9"/>
    <w:rsid w:val="00E04590"/>
    <w:rsid w:val="00E05BBF"/>
    <w:rsid w:val="00E15063"/>
    <w:rsid w:val="00E15E02"/>
    <w:rsid w:val="00E20954"/>
    <w:rsid w:val="00E32384"/>
    <w:rsid w:val="00E435AB"/>
    <w:rsid w:val="00E46502"/>
    <w:rsid w:val="00E55AC5"/>
    <w:rsid w:val="00E57F5C"/>
    <w:rsid w:val="00E67A99"/>
    <w:rsid w:val="00E81BA3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756C"/>
    <w:rsid w:val="00F13901"/>
    <w:rsid w:val="00F20142"/>
    <w:rsid w:val="00F20995"/>
    <w:rsid w:val="00F2507E"/>
    <w:rsid w:val="00F329AA"/>
    <w:rsid w:val="00F32DCC"/>
    <w:rsid w:val="00F33FAC"/>
    <w:rsid w:val="00F36380"/>
    <w:rsid w:val="00F37D81"/>
    <w:rsid w:val="00F40A49"/>
    <w:rsid w:val="00F41F90"/>
    <w:rsid w:val="00F42C8A"/>
    <w:rsid w:val="00F50486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7AB"/>
    <w:rsid w:val="00F87937"/>
    <w:rsid w:val="00F912A4"/>
    <w:rsid w:val="00F916A6"/>
    <w:rsid w:val="00FA3198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9963C2DF-B334-4842-91BE-83D7CD0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8A2D-B654-45DE-9A36-6E5A6EB7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7143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Grygorsky Vito</cp:lastModifiedBy>
  <cp:revision>3</cp:revision>
  <cp:lastPrinted>2025-06-23T08:09:00Z</cp:lastPrinted>
  <dcterms:created xsi:type="dcterms:W3CDTF">2025-06-23T08:09:00Z</dcterms:created>
  <dcterms:modified xsi:type="dcterms:W3CDTF">2025-06-23T08:09:00Z</dcterms:modified>
</cp:coreProperties>
</file>