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E886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944702F" wp14:editId="71906854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528A9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7EC595E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7D15068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2AA83EB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1379B11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E8BA050" w14:textId="62E9B507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423C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</w:t>
      </w:r>
    </w:p>
    <w:p w14:paraId="0D91F88E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3FDF6A93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3F90ABF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741E0CD6" w14:textId="2A72E232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3CB9">
              <w:rPr>
                <w:rFonts w:ascii="Times New Roman" w:hAnsi="Times New Roman" w:cs="Times New Roman"/>
                <w:b/>
                <w:sz w:val="24"/>
                <w:szCs w:val="24"/>
              </w:rPr>
              <w:t>250361</w:t>
            </w:r>
          </w:p>
        </w:tc>
      </w:tr>
    </w:tbl>
    <w:p w14:paraId="7908548D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6E91F3CF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FA0AC8B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62082C22" w14:textId="59DEC01B" w:rsidR="000D4EE5" w:rsidRPr="00A80190" w:rsidRDefault="00423CB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</w:p>
        </w:tc>
      </w:tr>
      <w:tr w:rsidR="000D4EE5" w:rsidRPr="000D4EE5" w14:paraId="7255DE23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4335C5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D72C438" w14:textId="6E6E5476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23CB9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</w:p>
        </w:tc>
        <w:tc>
          <w:tcPr>
            <w:tcW w:w="4819" w:type="dxa"/>
            <w:vAlign w:val="center"/>
          </w:tcPr>
          <w:p w14:paraId="16DE89B7" w14:textId="2B7085C5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23CB9">
              <w:rPr>
                <w:rFonts w:ascii="Times New Roman" w:hAnsi="Times New Roman" w:cs="Times New Roman"/>
                <w:sz w:val="24"/>
                <w:szCs w:val="24"/>
              </w:rPr>
              <w:t>xxxxxxxxxxxxxxxxxxxxxxxxxxxxxxxxx</w:t>
            </w:r>
          </w:p>
        </w:tc>
      </w:tr>
    </w:tbl>
    <w:p w14:paraId="6337C871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2BCCA92E" w14:textId="77777777" w:rsidTr="002B395B">
        <w:trPr>
          <w:trHeight w:val="1241"/>
        </w:trPr>
        <w:tc>
          <w:tcPr>
            <w:tcW w:w="4827" w:type="dxa"/>
          </w:tcPr>
          <w:p w14:paraId="6E118E4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8FD9823" w14:textId="77777777" w:rsidR="000D4EE5" w:rsidRDefault="00BB0E9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7">
              <w:rPr>
                <w:rFonts w:ascii="Times New Roman" w:hAnsi="Times New Roman" w:cs="Times New Roman"/>
                <w:sz w:val="24"/>
                <w:szCs w:val="24"/>
              </w:rPr>
              <w:t>IPSOS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0E97">
              <w:rPr>
                <w:rFonts w:ascii="Times New Roman" w:hAnsi="Times New Roman" w:cs="Times New Roman"/>
                <w:sz w:val="24"/>
                <w:szCs w:val="24"/>
              </w:rPr>
              <w:t>Topolská 1591, 252 28 Černošice</w:t>
            </w:r>
          </w:p>
          <w:p w14:paraId="3B298E31" w14:textId="77777777" w:rsidR="00BB0E97" w:rsidRDefault="00BB0E9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7">
              <w:rPr>
                <w:rFonts w:ascii="Times New Roman" w:hAnsi="Times New Roman" w:cs="Times New Roman"/>
                <w:sz w:val="24"/>
                <w:szCs w:val="24"/>
              </w:rPr>
              <w:t>IČO: 26738902</w:t>
            </w:r>
            <w:r w:rsidRPr="00BB0E97">
              <w:rPr>
                <w:rFonts w:ascii="Times New Roman" w:hAnsi="Times New Roman" w:cs="Times New Roman"/>
                <w:sz w:val="24"/>
                <w:szCs w:val="24"/>
              </w:rPr>
              <w:br/>
              <w:t>DIČ: CZ26738902</w:t>
            </w:r>
          </w:p>
          <w:p w14:paraId="328B79CE" w14:textId="4EACE270" w:rsidR="00BB0E97" w:rsidRPr="000D4EE5" w:rsidRDefault="00423CB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</w:t>
            </w:r>
          </w:p>
        </w:tc>
      </w:tr>
    </w:tbl>
    <w:p w14:paraId="65831F47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72BC39CB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253D143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148FFBD1" w14:textId="36F73AA7" w:rsidR="00A80190" w:rsidRPr="00A80190" w:rsidRDefault="00A86A9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E97">
              <w:rPr>
                <w:rFonts w:ascii="Times New Roman" w:hAnsi="Times New Roman" w:cs="Times New Roman"/>
                <w:sz w:val="24"/>
                <w:szCs w:val="24"/>
              </w:rPr>
              <w:t>.6.2025</w:t>
            </w:r>
          </w:p>
        </w:tc>
      </w:tr>
    </w:tbl>
    <w:p w14:paraId="3A021BC7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CFF3E9C" w14:textId="77777777" w:rsidTr="00423CB9">
        <w:trPr>
          <w:trHeight w:val="5484"/>
        </w:trPr>
        <w:tc>
          <w:tcPr>
            <w:tcW w:w="9676" w:type="dxa"/>
          </w:tcPr>
          <w:p w14:paraId="7DF08505" w14:textId="6B401DA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služby:</w:t>
            </w:r>
          </w:p>
          <w:p w14:paraId="1B6CF406" w14:textId="77777777" w:rsidR="00423CB9" w:rsidRDefault="00423CB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8DD67" w14:textId="77777777" w:rsidR="00BB0E97" w:rsidRPr="00BB0E97" w:rsidRDefault="00BB0E97" w:rsidP="00BB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B0E97">
              <w:rPr>
                <w:rFonts w:ascii="Times New Roman" w:hAnsi="Times New Roman" w:cs="Times New Roman"/>
                <w:sz w:val="24"/>
                <w:szCs w:val="24"/>
              </w:rPr>
              <w:t>vantitativní výzkum prostřednictvím online dotazníku mezi studenty 3. a 4. ročníků SŠ a 1. a 2. ročníků VŠ ve všech krajích ČR v délce 10 minut na vnímání stipendií na studium na VŠ, dodaný ve formě dat ve formátu .xls bez powerpointové prezentace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0E97">
              <w:rPr>
                <w:rFonts w:ascii="Times New Roman" w:hAnsi="Times New Roman" w:cs="Times New Roman"/>
                <w:sz w:val="24"/>
                <w:szCs w:val="24"/>
              </w:rPr>
              <w:t>N=300</w:t>
            </w:r>
          </w:p>
          <w:p w14:paraId="0F2C07F5" w14:textId="05428F91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4DC5" w14:textId="588B68BB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423CB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423CB9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bez DPH</w:t>
            </w:r>
          </w:p>
          <w:p w14:paraId="1FEF63F2" w14:textId="24F05E3B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423CB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  <w:r w:rsidR="00423CB9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vč. DPH</w:t>
            </w:r>
          </w:p>
          <w:p w14:paraId="3DDA0B9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69478" w14:textId="13A55FAC" w:rsidR="00BB0E97" w:rsidRPr="00BB0E97" w:rsidRDefault="00960B4E" w:rsidP="00BB0E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</w:t>
            </w:r>
            <w:r w:rsidR="00423CB9">
              <w:rPr>
                <w:rFonts w:ascii="Times New Roman" w:hAnsi="Times New Roman" w:cs="Times New Roman"/>
                <w:b/>
                <w:sz w:val="24"/>
                <w:szCs w:val="24"/>
              </w:rPr>
              <w:t>í adresa: xxxxxxxxxxxxxxxx</w:t>
            </w:r>
            <w:r w:rsidR="00BB0E97" w:rsidRPr="00BB0E97">
              <w:rPr>
                <w:rFonts w:ascii="Times New Roman" w:hAnsi="Times New Roman" w:cs="Times New Roman"/>
                <w:bCs/>
                <w:sz w:val="24"/>
                <w:szCs w:val="24"/>
              </w:rPr>
              <w:t>Univerzita Karlova, Fakulta sociálních věd</w:t>
            </w:r>
          </w:p>
          <w:p w14:paraId="70FC518F" w14:textId="199A9983" w:rsidR="00960B4E" w:rsidRPr="00BB0E97" w:rsidRDefault="00BB0E97" w:rsidP="00BB0E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E97">
              <w:rPr>
                <w:rFonts w:ascii="Times New Roman" w:hAnsi="Times New Roman" w:cs="Times New Roman"/>
                <w:bCs/>
                <w:sz w:val="24"/>
                <w:szCs w:val="24"/>
              </w:rPr>
              <w:t>Smetanovo nábř. 6, 110 01 Praha 1</w:t>
            </w:r>
          </w:p>
          <w:p w14:paraId="1AD1DEC0" w14:textId="6638966C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BB0E97">
              <w:rPr>
                <w:rFonts w:ascii="Times New Roman" w:hAnsi="Times New Roman" w:cs="Times New Roman"/>
                <w:b/>
                <w:sz w:val="24"/>
                <w:szCs w:val="24"/>
              </w:rPr>
              <w:t>30.6.2025</w:t>
            </w:r>
          </w:p>
          <w:p w14:paraId="005B32B6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241E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51376EFC" w14:textId="77777777" w:rsidR="00960B4E" w:rsidRPr="00BB0E9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B0E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Univerzita Karlova, Fakulta sociálních věd</w:t>
            </w:r>
          </w:p>
          <w:p w14:paraId="56A9AAD6" w14:textId="77777777" w:rsidR="00960B4E" w:rsidRPr="00BB0E9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B0E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BB0E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BB0E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460BC628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CBDD462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29898400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B99CA05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75E7E95F" w14:textId="0AC89E7F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423C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</w:p>
          <w:p w14:paraId="379478CC" w14:textId="31E08FF9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423C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</w:p>
          <w:p w14:paraId="336819EF" w14:textId="77777777" w:rsidR="00423CB9" w:rsidRDefault="00423CB9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20A3C66" w14:textId="77777777" w:rsidR="00423CB9" w:rsidRDefault="00423CB9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CF0CD42" w14:textId="77777777" w:rsidR="00423CB9" w:rsidRPr="00BD2190" w:rsidRDefault="00423CB9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E90F7D4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3A802F5F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62A6218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6240D2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65D71E9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7C546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C8CD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432F270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2FA21FA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0F617C9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BFB5B0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44E0FB2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0610FE6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54FCCECC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01963AFC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7B6184F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73743D6" w14:textId="352E0481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</w:t>
      </w:r>
      <w:r w:rsidR="009053C8">
        <w:rPr>
          <w:rFonts w:ascii="Times New Roman" w:hAnsi="Times New Roman" w:cs="Times New Roman"/>
          <w:sz w:val="24"/>
          <w:szCs w:val="24"/>
        </w:rPr>
        <w:t>Akceptace poskytnutého plnění ze strany</w:t>
      </w:r>
      <w:r w:rsidR="001D11D5">
        <w:rPr>
          <w:rFonts w:ascii="Times New Roman" w:hAnsi="Times New Roman" w:cs="Times New Roman"/>
          <w:sz w:val="24"/>
          <w:szCs w:val="24"/>
        </w:rPr>
        <w:t xml:space="preserve"> Nadace Moneta Clementia jako hlavního zadavatele zakázky. </w:t>
      </w:r>
    </w:p>
    <w:p w14:paraId="4E324607" w14:textId="416F98D0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</w:r>
      <w:r w:rsidR="001D11D5">
        <w:rPr>
          <w:rFonts w:ascii="Times New Roman" w:hAnsi="Times New Roman" w:cs="Times New Roman"/>
          <w:sz w:val="24"/>
          <w:szCs w:val="24"/>
        </w:rPr>
        <w:t xml:space="preserve">30 </w:t>
      </w:r>
      <w:r w:rsidR="00714674" w:rsidRPr="008711EB">
        <w:rPr>
          <w:rFonts w:ascii="Times New Roman" w:hAnsi="Times New Roman" w:cs="Times New Roman"/>
          <w:sz w:val="24"/>
          <w:szCs w:val="24"/>
        </w:rPr>
        <w:t xml:space="preserve">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9053C8">
        <w:rPr>
          <w:rFonts w:ascii="Times New Roman" w:hAnsi="Times New Roman" w:cs="Times New Roman"/>
          <w:sz w:val="24"/>
          <w:szCs w:val="24"/>
        </w:rPr>
        <w:t>.</w:t>
      </w:r>
    </w:p>
    <w:p w14:paraId="79B559D9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44DBD5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5B259EA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0302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ouvy. </w:t>
      </w:r>
      <w:r w:rsidR="008711EB" w:rsidRPr="009053C8">
        <w:rPr>
          <w:rFonts w:ascii="Times New Roman" w:hAnsi="Times New Roman" w:cs="Times New Roman"/>
          <w:bCs/>
          <w:sz w:val="24"/>
          <w:szCs w:val="24"/>
        </w:rPr>
        <w:t>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31B57489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8C9E" w14:textId="77777777" w:rsidR="00D0091A" w:rsidRDefault="00D0091A" w:rsidP="00714674">
      <w:pPr>
        <w:spacing w:after="0" w:line="240" w:lineRule="auto"/>
      </w:pPr>
      <w:r>
        <w:separator/>
      </w:r>
    </w:p>
  </w:endnote>
  <w:endnote w:type="continuationSeparator" w:id="0">
    <w:p w14:paraId="5EAEAEA4" w14:textId="77777777" w:rsidR="00D0091A" w:rsidRDefault="00D0091A" w:rsidP="00714674">
      <w:pPr>
        <w:spacing w:after="0" w:line="240" w:lineRule="auto"/>
      </w:pPr>
      <w:r>
        <w:continuationSeparator/>
      </w:r>
    </w:p>
  </w:endnote>
  <w:endnote w:id="1">
    <w:p w14:paraId="2EB623E0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D098" w14:textId="77777777" w:rsidR="00D0091A" w:rsidRDefault="00D0091A" w:rsidP="00714674">
      <w:pPr>
        <w:spacing w:after="0" w:line="240" w:lineRule="auto"/>
      </w:pPr>
      <w:r>
        <w:separator/>
      </w:r>
    </w:p>
  </w:footnote>
  <w:footnote w:type="continuationSeparator" w:id="0">
    <w:p w14:paraId="4FD7F2ED" w14:textId="77777777" w:rsidR="00D0091A" w:rsidRDefault="00D0091A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1259918">
    <w:abstractNumId w:val="1"/>
  </w:num>
  <w:num w:numId="2" w16cid:durableId="693969086">
    <w:abstractNumId w:val="2"/>
  </w:num>
  <w:num w:numId="3" w16cid:durableId="19391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1350BC"/>
    <w:rsid w:val="001529CD"/>
    <w:rsid w:val="001673DC"/>
    <w:rsid w:val="00182C3C"/>
    <w:rsid w:val="001C38C6"/>
    <w:rsid w:val="001D11D5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3E58CE"/>
    <w:rsid w:val="00423CB9"/>
    <w:rsid w:val="00473C71"/>
    <w:rsid w:val="004E3065"/>
    <w:rsid w:val="004F59AC"/>
    <w:rsid w:val="005439F0"/>
    <w:rsid w:val="005C70B3"/>
    <w:rsid w:val="005D3BED"/>
    <w:rsid w:val="00646564"/>
    <w:rsid w:val="0066073A"/>
    <w:rsid w:val="00660EEC"/>
    <w:rsid w:val="0071221F"/>
    <w:rsid w:val="00714674"/>
    <w:rsid w:val="008711EB"/>
    <w:rsid w:val="008A3AF5"/>
    <w:rsid w:val="009053C8"/>
    <w:rsid w:val="009156FF"/>
    <w:rsid w:val="00960B4E"/>
    <w:rsid w:val="00A404A5"/>
    <w:rsid w:val="00A50C4D"/>
    <w:rsid w:val="00A621E0"/>
    <w:rsid w:val="00A80190"/>
    <w:rsid w:val="00A86A91"/>
    <w:rsid w:val="00AA74EB"/>
    <w:rsid w:val="00BB0E97"/>
    <w:rsid w:val="00BD2190"/>
    <w:rsid w:val="00C87007"/>
    <w:rsid w:val="00CA60DE"/>
    <w:rsid w:val="00D0091A"/>
    <w:rsid w:val="00D05E18"/>
    <w:rsid w:val="00D11EE6"/>
    <w:rsid w:val="00D643AD"/>
    <w:rsid w:val="00D7707A"/>
    <w:rsid w:val="00E004CE"/>
    <w:rsid w:val="00E666B6"/>
    <w:rsid w:val="00E80F19"/>
    <w:rsid w:val="00F712CD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2812"/>
  <w15:docId w15:val="{AB921964-74CF-4B4D-88EA-E09804E0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B0E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7</cp:revision>
  <cp:lastPrinted>2025-06-10T09:30:00Z</cp:lastPrinted>
  <dcterms:created xsi:type="dcterms:W3CDTF">2025-05-30T07:14:00Z</dcterms:created>
  <dcterms:modified xsi:type="dcterms:W3CDTF">2025-06-10T09:32:00Z</dcterms:modified>
</cp:coreProperties>
</file>