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5DCBD" w14:textId="75720ED5" w:rsidR="00F66ABE" w:rsidRPr="00F66ABE" w:rsidRDefault="00B32CC0" w:rsidP="00F66ABE">
      <w:pPr>
        <w:pStyle w:val="Nadpis4"/>
        <w:rPr>
          <w:rFonts w:ascii="Times New Roman" w:hAnsi="Times New Roman" w:cs="Times New Roman"/>
          <w:color w:val="auto"/>
        </w:rPr>
      </w:pPr>
      <w:r w:rsidRPr="00F66ABE">
        <w:rPr>
          <w:rFonts w:ascii="Times New Roman" w:hAnsi="Times New Roman" w:cs="Times New Roman"/>
          <w:color w:val="auto"/>
        </w:rPr>
        <w:t xml:space="preserve">Příloha č. 1 – detailní specifikace, vč. </w:t>
      </w:r>
      <w:r w:rsidR="00F66ABE">
        <w:rPr>
          <w:rFonts w:ascii="Times New Roman" w:hAnsi="Times New Roman" w:cs="Times New Roman"/>
          <w:color w:val="auto"/>
        </w:rPr>
        <w:t>C</w:t>
      </w:r>
      <w:r w:rsidRPr="00F66ABE">
        <w:rPr>
          <w:rFonts w:ascii="Times New Roman" w:hAnsi="Times New Roman" w:cs="Times New Roman"/>
          <w:color w:val="auto"/>
        </w:rPr>
        <w:t>eníku</w:t>
      </w:r>
    </w:p>
    <w:p w14:paraId="5E0633B7" w14:textId="6E38E5EA" w:rsidR="000E279B" w:rsidRPr="00C17AF3" w:rsidRDefault="000E279B" w:rsidP="00B32CC0">
      <w:pPr>
        <w:rPr>
          <w:b/>
          <w:lang w:eastAsia="cs-CZ"/>
        </w:rPr>
      </w:pPr>
      <w:r w:rsidRPr="00C17AF3">
        <w:rPr>
          <w:b/>
          <w:lang w:eastAsia="cs-CZ"/>
        </w:rPr>
        <w:t xml:space="preserve">Celková cena </w:t>
      </w:r>
      <w:r w:rsidR="00C17AF3" w:rsidRPr="00C17AF3">
        <w:rPr>
          <w:b/>
          <w:lang w:eastAsia="cs-CZ"/>
        </w:rPr>
        <w:t xml:space="preserve">zakázky: </w:t>
      </w:r>
      <w:r w:rsidR="00547FD7">
        <w:rPr>
          <w:b/>
          <w:lang w:eastAsia="cs-CZ"/>
        </w:rPr>
        <w:t>1 8</w:t>
      </w:r>
      <w:r w:rsidR="00C20496">
        <w:rPr>
          <w:b/>
          <w:lang w:eastAsia="cs-CZ"/>
        </w:rPr>
        <w:t>29</w:t>
      </w:r>
      <w:r w:rsidR="00547FD7">
        <w:rPr>
          <w:b/>
          <w:lang w:eastAsia="cs-CZ"/>
        </w:rPr>
        <w:t xml:space="preserve"> 300</w:t>
      </w:r>
      <w:r w:rsidRPr="00C17AF3">
        <w:rPr>
          <w:b/>
          <w:lang w:eastAsia="cs-CZ"/>
        </w:rPr>
        <w:t>,- bez DPH</w:t>
      </w:r>
    </w:p>
    <w:p w14:paraId="2240AB5B" w14:textId="77777777" w:rsidR="000E53FA" w:rsidRPr="000E53FA" w:rsidRDefault="000E53FA" w:rsidP="000E53FA">
      <w:pPr>
        <w:rPr>
          <w:bCs/>
        </w:rPr>
      </w:pPr>
    </w:p>
    <w:p w14:paraId="71EF6D3D" w14:textId="6ACB20D2" w:rsidR="00B32CC0" w:rsidRPr="00A71467" w:rsidRDefault="000E53FA" w:rsidP="000E53FA">
      <w:pPr>
        <w:rPr>
          <w:bCs/>
        </w:rPr>
      </w:pPr>
      <w:r w:rsidRPr="000E53FA">
        <w:rPr>
          <w:bCs/>
        </w:rPr>
        <w:t>Rozklad celkové ceny bez DPH:</w:t>
      </w:r>
    </w:p>
    <w:p w14:paraId="093EBD11" w14:textId="77777777" w:rsidR="00B32CC0" w:rsidRPr="00A71467" w:rsidRDefault="00B32CC0" w:rsidP="00B32CC0">
      <w:pPr>
        <w:ind w:left="708"/>
        <w:rPr>
          <w:bCs/>
        </w:rPr>
      </w:pPr>
    </w:p>
    <w:p w14:paraId="478E0233" w14:textId="2DF74149" w:rsidR="000E53FA" w:rsidRPr="000E53FA" w:rsidRDefault="00B32CC0" w:rsidP="00B32CC0">
      <w:pPr>
        <w:rPr>
          <w:b/>
          <w:bCs/>
        </w:rPr>
      </w:pPr>
      <w:r>
        <w:rPr>
          <w:b/>
          <w:bCs/>
        </w:rPr>
        <w:t>Hlavní prohlídky mostních objektů</w:t>
      </w:r>
      <w:r w:rsidRPr="00A71467">
        <w:rPr>
          <w:b/>
          <w:bCs/>
        </w:rPr>
        <w:t xml:space="preserve">: </w:t>
      </w:r>
      <w:bookmarkStart w:id="0" w:name="_Hlk178060796"/>
    </w:p>
    <w:p w14:paraId="5CA9B6C2" w14:textId="3840C835" w:rsidR="00702E6F" w:rsidRPr="00797002" w:rsidRDefault="00780050" w:rsidP="00B32CC0">
      <w:r>
        <w:t>Most</w:t>
      </w:r>
      <w:r w:rsidR="00B81545">
        <w:t xml:space="preserve"> </w:t>
      </w:r>
      <w:r w:rsidR="00702E6F" w:rsidRPr="00797002">
        <w:t>X035..1</w:t>
      </w:r>
      <w:r>
        <w:t xml:space="preserve">, Rozvadovská spojka, </w:t>
      </w:r>
      <w:bookmarkStart w:id="1" w:name="_Hlk198800749"/>
      <w:r>
        <w:t>Kovářova – R.R..1</w:t>
      </w:r>
      <w:bookmarkEnd w:id="1"/>
      <w:r>
        <w:t>, P13 -</w:t>
      </w:r>
      <w:r w:rsidR="00702E6F" w:rsidRPr="00797002">
        <w:t xml:space="preserve"> 50</w:t>
      </w:r>
      <w:r w:rsidR="000E53FA">
        <w:t> </w:t>
      </w:r>
      <w:r w:rsidR="00702E6F" w:rsidRPr="00797002">
        <w:t>500</w:t>
      </w:r>
      <w:r w:rsidR="000E53FA">
        <w:t>,00 Kč</w:t>
      </w:r>
    </w:p>
    <w:p w14:paraId="162F7610" w14:textId="4B4F2E17" w:rsidR="00702E6F" w:rsidRPr="00797002" w:rsidRDefault="00780050" w:rsidP="00B32CC0">
      <w:r>
        <w:t xml:space="preserve">Most </w:t>
      </w:r>
      <w:r w:rsidR="00702E6F" w:rsidRPr="00797002">
        <w:t>X035..2</w:t>
      </w:r>
      <w:r>
        <w:t xml:space="preserve">, Rozvadovská spojka, Kovářova – R.R..2. P13 - </w:t>
      </w:r>
      <w:r w:rsidR="00702E6F" w:rsidRPr="00797002">
        <w:t>50 500</w:t>
      </w:r>
      <w:r w:rsidR="000E53FA">
        <w:t>,00 Kč</w:t>
      </w:r>
    </w:p>
    <w:p w14:paraId="4F155A6A" w14:textId="46546836" w:rsidR="00702E6F" w:rsidRPr="00797002" w:rsidRDefault="00780050" w:rsidP="00B32CC0">
      <w:r>
        <w:t xml:space="preserve">Most </w:t>
      </w:r>
      <w:r w:rsidR="00702E6F" w:rsidRPr="00797002">
        <w:t>X659..1</w:t>
      </w:r>
      <w:r>
        <w:t>, Liberecká, Davídkova..1, P8 -</w:t>
      </w:r>
      <w:r w:rsidR="000E279B">
        <w:t xml:space="preserve"> </w:t>
      </w:r>
      <w:r w:rsidR="00702E6F" w:rsidRPr="00797002">
        <w:t>50 500</w:t>
      </w:r>
      <w:r w:rsidR="000E53FA">
        <w:t>,00 Kč</w:t>
      </w:r>
    </w:p>
    <w:p w14:paraId="731A689F" w14:textId="2EE3CB4C" w:rsidR="00702E6F" w:rsidRPr="00797002" w:rsidRDefault="00780050" w:rsidP="00B32CC0">
      <w:r>
        <w:t xml:space="preserve">Most </w:t>
      </w:r>
      <w:r w:rsidR="00702E6F" w:rsidRPr="00797002">
        <w:t>X659..2</w:t>
      </w:r>
      <w:r>
        <w:t>, Liberecká, Davídkova..2, P8 -</w:t>
      </w:r>
      <w:r w:rsidR="00702E6F" w:rsidRPr="00797002">
        <w:t xml:space="preserve"> 50</w:t>
      </w:r>
      <w:r w:rsidR="00917F65">
        <w:t> </w:t>
      </w:r>
      <w:r w:rsidR="00702E6F" w:rsidRPr="00797002">
        <w:t>500</w:t>
      </w:r>
      <w:r w:rsidR="000E53FA">
        <w:t>,00 Kč</w:t>
      </w:r>
    </w:p>
    <w:p w14:paraId="0EF112DE" w14:textId="7D5AA8F7" w:rsidR="00702E6F" w:rsidRPr="00797002" w:rsidRDefault="00780050" w:rsidP="00B32CC0">
      <w:r>
        <w:t xml:space="preserve">Most </w:t>
      </w:r>
      <w:r w:rsidR="00702E6F" w:rsidRPr="00797002">
        <w:t>X548..1</w:t>
      </w:r>
      <w:r w:rsidR="00917F65">
        <w:t>, Liberecká, Vychovatelna..1, P8 -</w:t>
      </w:r>
      <w:r w:rsidR="00702E6F" w:rsidRPr="00797002">
        <w:t xml:space="preserve"> 50 500</w:t>
      </w:r>
      <w:r w:rsidR="000E53FA">
        <w:t>,00 Kč</w:t>
      </w:r>
    </w:p>
    <w:p w14:paraId="4438233B" w14:textId="1A572955" w:rsidR="00702E6F" w:rsidRPr="00797002" w:rsidRDefault="00780050" w:rsidP="00B32CC0">
      <w:r>
        <w:t xml:space="preserve">Most </w:t>
      </w:r>
      <w:r w:rsidR="00702E6F" w:rsidRPr="00797002">
        <w:t>X548..2</w:t>
      </w:r>
      <w:r w:rsidR="00917F65">
        <w:t xml:space="preserve">, </w:t>
      </w:r>
      <w:r w:rsidR="00702E6F" w:rsidRPr="00797002">
        <w:t xml:space="preserve"> </w:t>
      </w:r>
      <w:r w:rsidR="00917F65">
        <w:t>Liberecká, Vychovatelna..2, P8 -</w:t>
      </w:r>
      <w:r w:rsidR="000E279B">
        <w:t xml:space="preserve"> </w:t>
      </w:r>
      <w:r w:rsidR="00702E6F" w:rsidRPr="00797002">
        <w:t>50 500</w:t>
      </w:r>
      <w:r w:rsidR="000E53FA">
        <w:t>,00 Kč</w:t>
      </w:r>
    </w:p>
    <w:p w14:paraId="620C2F74" w14:textId="5C35CCFE" w:rsidR="00702E6F" w:rsidRPr="00797002" w:rsidRDefault="00780050" w:rsidP="00B32CC0">
      <w:r>
        <w:t xml:space="preserve">Most </w:t>
      </w:r>
      <w:r w:rsidR="00702E6F" w:rsidRPr="00797002">
        <w:t>X521</w:t>
      </w:r>
      <w:r w:rsidR="00917F65">
        <w:t>, Poděbradská, Poděbradská J větev, P14 -</w:t>
      </w:r>
      <w:r w:rsidR="000E279B">
        <w:t xml:space="preserve"> </w:t>
      </w:r>
      <w:r w:rsidR="00702E6F" w:rsidRPr="00797002">
        <w:t>50 500</w:t>
      </w:r>
      <w:r w:rsidR="000E53FA">
        <w:t>,00 Kč</w:t>
      </w:r>
    </w:p>
    <w:p w14:paraId="056BD00C" w14:textId="5B518F50" w:rsidR="00702E6F" w:rsidRPr="00797002" w:rsidRDefault="00780050" w:rsidP="00B32CC0">
      <w:r>
        <w:t xml:space="preserve">Most </w:t>
      </w:r>
      <w:r w:rsidR="00702E6F" w:rsidRPr="00797002">
        <w:t>X021</w:t>
      </w:r>
      <w:r w:rsidR="00917F65">
        <w:t xml:space="preserve">, Bubenská, Nadjezd západ u DP – SPHM, P7 - </w:t>
      </w:r>
      <w:r w:rsidR="00702E6F" w:rsidRPr="00797002">
        <w:t>3</w:t>
      </w:r>
      <w:r w:rsidR="00547FD7">
        <w:t>9</w:t>
      </w:r>
      <w:r w:rsidR="00702E6F" w:rsidRPr="00797002">
        <w:t> </w:t>
      </w:r>
      <w:r w:rsidR="00547FD7">
        <w:t>5</w:t>
      </w:r>
      <w:r w:rsidR="00702E6F" w:rsidRPr="00797002">
        <w:t>00</w:t>
      </w:r>
      <w:r w:rsidR="000E53FA">
        <w:t>,00 Kč</w:t>
      </w:r>
    </w:p>
    <w:p w14:paraId="7E557A36" w14:textId="7811A51C" w:rsidR="00702E6F" w:rsidRPr="00797002" w:rsidRDefault="00780050" w:rsidP="00B32CC0">
      <w:r>
        <w:t xml:space="preserve">Most </w:t>
      </w:r>
      <w:r w:rsidR="00702E6F" w:rsidRPr="00797002">
        <w:t>X546</w:t>
      </w:r>
      <w:r w:rsidR="00917F65">
        <w:t>, Most Barikádníků, Povltavská rampa II-3, P8 -</w:t>
      </w:r>
      <w:r w:rsidR="00702E6F" w:rsidRPr="00797002">
        <w:t xml:space="preserve"> 3</w:t>
      </w:r>
      <w:r w:rsidR="00547FD7">
        <w:t>9</w:t>
      </w:r>
      <w:r w:rsidR="00702E6F" w:rsidRPr="00797002">
        <w:t> </w:t>
      </w:r>
      <w:r w:rsidR="00547FD7">
        <w:t>5</w:t>
      </w:r>
      <w:r w:rsidR="00702E6F" w:rsidRPr="00797002">
        <w:t>00</w:t>
      </w:r>
      <w:r w:rsidR="000E53FA">
        <w:t>,00 Kč</w:t>
      </w:r>
    </w:p>
    <w:p w14:paraId="0E5E71D4" w14:textId="75033318" w:rsidR="00702E6F" w:rsidRPr="00797002" w:rsidRDefault="00780050" w:rsidP="00B32CC0">
      <w:r>
        <w:t xml:space="preserve">Most </w:t>
      </w:r>
      <w:r w:rsidR="00702E6F" w:rsidRPr="00797002">
        <w:t>X569..1</w:t>
      </w:r>
      <w:r w:rsidR="00917F65">
        <w:t>, Jižní spojka, Podjezd Chodovská..1, P4 -</w:t>
      </w:r>
      <w:r w:rsidR="00702E6F" w:rsidRPr="00797002">
        <w:t xml:space="preserve"> 43 000</w:t>
      </w:r>
      <w:r w:rsidR="000E53FA">
        <w:t>,00 Kč</w:t>
      </w:r>
    </w:p>
    <w:p w14:paraId="3D96D8FA" w14:textId="2C931948" w:rsidR="00702E6F" w:rsidRPr="00797002" w:rsidRDefault="00780050" w:rsidP="00B32CC0">
      <w:r>
        <w:t xml:space="preserve">Most </w:t>
      </w:r>
      <w:r w:rsidR="00702E6F" w:rsidRPr="00797002">
        <w:t>X569..2</w:t>
      </w:r>
      <w:r w:rsidR="00917F65">
        <w:t>, Jižní spojka, Podjezd Chodovská..1, P4 -</w:t>
      </w:r>
      <w:r w:rsidR="00702E6F" w:rsidRPr="00797002">
        <w:t xml:space="preserve"> 43 000</w:t>
      </w:r>
      <w:r w:rsidR="000E53FA">
        <w:t>,00 Kč</w:t>
      </w:r>
    </w:p>
    <w:p w14:paraId="66857B3E" w14:textId="7228EEBA" w:rsidR="00702E6F" w:rsidRPr="00797002" w:rsidRDefault="00780050" w:rsidP="00B32CC0">
      <w:r>
        <w:t xml:space="preserve">Most </w:t>
      </w:r>
      <w:r w:rsidR="00702E6F" w:rsidRPr="00797002">
        <w:t>Y509</w:t>
      </w:r>
      <w:r w:rsidR="00917F65">
        <w:t xml:space="preserve">, Moskevská, Bohdalec, P10 </w:t>
      </w:r>
      <w:r w:rsidR="00547FD7">
        <w:t>–</w:t>
      </w:r>
      <w:r w:rsidR="00702E6F" w:rsidRPr="00797002">
        <w:t xml:space="preserve"> </w:t>
      </w:r>
      <w:r w:rsidR="00547FD7">
        <w:t>54 000</w:t>
      </w:r>
      <w:r w:rsidR="000E53FA">
        <w:t>,00 Kč</w:t>
      </w:r>
    </w:p>
    <w:p w14:paraId="6F87B8A9" w14:textId="2CF941ED" w:rsidR="00702E6F" w:rsidRPr="00797002" w:rsidRDefault="00780050" w:rsidP="00B32CC0">
      <w:r>
        <w:t xml:space="preserve">Most </w:t>
      </w:r>
      <w:r w:rsidR="00702E6F" w:rsidRPr="00797002">
        <w:t>X607</w:t>
      </w:r>
      <w:r w:rsidR="00917F65">
        <w:t xml:space="preserve">, Pod Krejcárkem, Ohrada, P3 - </w:t>
      </w:r>
      <w:r w:rsidR="00797002" w:rsidRPr="00797002">
        <w:t>43 000</w:t>
      </w:r>
      <w:r w:rsidR="000E53FA">
        <w:t>,00 Kč</w:t>
      </w:r>
    </w:p>
    <w:p w14:paraId="199F4419" w14:textId="7D3EBAFC" w:rsidR="00797002" w:rsidRPr="00797002" w:rsidRDefault="00780050" w:rsidP="00B32CC0">
      <w:r>
        <w:t xml:space="preserve">Most </w:t>
      </w:r>
      <w:r w:rsidR="00797002" w:rsidRPr="00797002">
        <w:t>X025</w:t>
      </w:r>
      <w:r w:rsidR="00917F65">
        <w:t>, Vrbenského, Vrbenského, P7 -</w:t>
      </w:r>
      <w:r w:rsidR="00797002" w:rsidRPr="00797002">
        <w:t xml:space="preserve"> 43 000</w:t>
      </w:r>
      <w:r w:rsidR="000E53FA">
        <w:t>,00 Kč</w:t>
      </w:r>
    </w:p>
    <w:p w14:paraId="34FB9FB1" w14:textId="72FC2CD1" w:rsidR="00797002" w:rsidRPr="00797002" w:rsidRDefault="00780050" w:rsidP="00B32CC0">
      <w:r>
        <w:t xml:space="preserve">Most </w:t>
      </w:r>
      <w:r w:rsidR="00797002" w:rsidRPr="00797002">
        <w:t>X564..1</w:t>
      </w:r>
      <w:r w:rsidR="00917F65">
        <w:t xml:space="preserve">, Jižní spojka, Nadjezd Libušská..1, P4 </w:t>
      </w:r>
      <w:r w:rsidR="00547FD7">
        <w:t>–</w:t>
      </w:r>
      <w:r w:rsidR="000E279B">
        <w:t xml:space="preserve"> </w:t>
      </w:r>
      <w:r w:rsidR="00547FD7">
        <w:t>57 500</w:t>
      </w:r>
      <w:r w:rsidR="000E53FA">
        <w:t>,00 Kč</w:t>
      </w:r>
    </w:p>
    <w:p w14:paraId="0486A50A" w14:textId="16E8CC19" w:rsidR="00797002" w:rsidRPr="00797002" w:rsidRDefault="00780050" w:rsidP="00B32CC0">
      <w:bookmarkStart w:id="2" w:name="_Hlk198800856"/>
      <w:r>
        <w:t>Most</w:t>
      </w:r>
      <w:bookmarkEnd w:id="2"/>
      <w:r>
        <w:t xml:space="preserve"> </w:t>
      </w:r>
      <w:r w:rsidR="00797002" w:rsidRPr="00797002">
        <w:t>X564..2</w:t>
      </w:r>
      <w:r w:rsidR="00917F65">
        <w:t xml:space="preserve">, </w:t>
      </w:r>
      <w:r w:rsidR="00B81545">
        <w:t xml:space="preserve">Jižní spojka, Nadjezd Libušská..1, P4 </w:t>
      </w:r>
      <w:r w:rsidR="00547FD7">
        <w:t>–</w:t>
      </w:r>
      <w:r w:rsidR="00797002" w:rsidRPr="00797002">
        <w:t xml:space="preserve"> </w:t>
      </w:r>
      <w:r w:rsidR="00547FD7">
        <w:t>57 50</w:t>
      </w:r>
      <w:r w:rsidR="00797002" w:rsidRPr="00797002">
        <w:t>0</w:t>
      </w:r>
      <w:r w:rsidR="000E53FA">
        <w:t>,00 Kč</w:t>
      </w:r>
    </w:p>
    <w:p w14:paraId="312D0039" w14:textId="5D023C8B" w:rsidR="00797002" w:rsidRPr="00797002" w:rsidRDefault="00780050" w:rsidP="00B32CC0">
      <w:r>
        <w:t>Most</w:t>
      </w:r>
      <w:r w:rsidR="00B81545">
        <w:t xml:space="preserve"> </w:t>
      </w:r>
      <w:r w:rsidR="00797002" w:rsidRPr="00797002">
        <w:t>V028</w:t>
      </w:r>
      <w:r w:rsidR="00B81545">
        <w:t>,</w:t>
      </w:r>
      <w:r w:rsidR="00797002" w:rsidRPr="00797002">
        <w:t xml:space="preserve"> </w:t>
      </w:r>
      <w:r w:rsidR="00B81545">
        <w:t>NN2406, Na Císařskou louku, P5 -</w:t>
      </w:r>
      <w:r w:rsidR="00797002" w:rsidRPr="00797002">
        <w:t xml:space="preserve"> 76 500,</w:t>
      </w:r>
      <w:r w:rsidR="000E53FA">
        <w:t>00 Kč</w:t>
      </w:r>
    </w:p>
    <w:p w14:paraId="4863F81B" w14:textId="1F72F62D" w:rsidR="00797002" w:rsidRPr="00797002" w:rsidRDefault="00780050" w:rsidP="00B32CC0">
      <w:r>
        <w:t xml:space="preserve">Most </w:t>
      </w:r>
      <w:r w:rsidR="00797002" w:rsidRPr="00797002">
        <w:t>X084</w:t>
      </w:r>
      <w:r w:rsidR="00B81545">
        <w:t>, NN678, Chrášťany – Třebonice (X-SO123), P13 -</w:t>
      </w:r>
      <w:r w:rsidR="00797002" w:rsidRPr="00797002">
        <w:t xml:space="preserve"> 84 500,</w:t>
      </w:r>
      <w:r w:rsidR="000E53FA">
        <w:t>00 Kč</w:t>
      </w:r>
    </w:p>
    <w:p w14:paraId="61BD1293" w14:textId="1FF350E0" w:rsidR="00797002" w:rsidRPr="00797002" w:rsidRDefault="00780050" w:rsidP="00B32CC0">
      <w:r>
        <w:t xml:space="preserve">Most </w:t>
      </w:r>
      <w:r w:rsidR="00797002" w:rsidRPr="00797002">
        <w:t>X605..1</w:t>
      </w:r>
      <w:r w:rsidR="00B81545">
        <w:t>, Průmyslová, PPO – SROV..1, P15 -</w:t>
      </w:r>
      <w:r w:rsidR="00797002" w:rsidRPr="00797002">
        <w:t xml:space="preserve"> 43 000,</w:t>
      </w:r>
      <w:r w:rsidR="000E53FA">
        <w:t>00 Kč</w:t>
      </w:r>
    </w:p>
    <w:p w14:paraId="4AB5958E" w14:textId="2C390B58" w:rsidR="00797002" w:rsidRPr="00797002" w:rsidRDefault="00780050" w:rsidP="00B32CC0">
      <w:r>
        <w:t xml:space="preserve">Most </w:t>
      </w:r>
      <w:r w:rsidR="00797002" w:rsidRPr="00797002">
        <w:t>X605..2</w:t>
      </w:r>
      <w:r w:rsidR="00B81545">
        <w:t>,</w:t>
      </w:r>
      <w:r w:rsidR="00797002" w:rsidRPr="00797002">
        <w:t xml:space="preserve"> </w:t>
      </w:r>
      <w:r w:rsidR="00B81545">
        <w:t>Průmyslová, PPO – SROV..1, P15</w:t>
      </w:r>
      <w:r w:rsidR="00797002" w:rsidRPr="00797002">
        <w:t xml:space="preserve"> </w:t>
      </w:r>
      <w:r w:rsidR="00B81545">
        <w:t>-</w:t>
      </w:r>
      <w:r w:rsidR="00797002" w:rsidRPr="00797002">
        <w:t xml:space="preserve"> 43 000,</w:t>
      </w:r>
      <w:r w:rsidR="000E53FA">
        <w:t>00 Kč</w:t>
      </w:r>
    </w:p>
    <w:p w14:paraId="670DC6CB" w14:textId="14A34EE4" w:rsidR="00797002" w:rsidRPr="00797002" w:rsidRDefault="00780050" w:rsidP="00B32CC0">
      <w:r>
        <w:t xml:space="preserve">Most </w:t>
      </w:r>
      <w:r w:rsidR="00797002" w:rsidRPr="00797002">
        <w:t>X597..1</w:t>
      </w:r>
      <w:r w:rsidR="00B81545">
        <w:t>, Čuprova, Estakáda Čuprova..1, P8 -</w:t>
      </w:r>
      <w:r w:rsidR="00797002" w:rsidRPr="00797002">
        <w:t xml:space="preserve"> 110 000,</w:t>
      </w:r>
      <w:r w:rsidR="000E53FA">
        <w:t>00 Kč</w:t>
      </w:r>
    </w:p>
    <w:p w14:paraId="07C0ADB2" w14:textId="2F471F55" w:rsidR="00797002" w:rsidRPr="00797002" w:rsidRDefault="00780050" w:rsidP="00B32CC0">
      <w:r>
        <w:t xml:space="preserve">Most </w:t>
      </w:r>
      <w:r w:rsidR="00797002" w:rsidRPr="00797002">
        <w:t>X597..2</w:t>
      </w:r>
      <w:r w:rsidR="00B81545">
        <w:t>, Čuprova, Estakáda Čuprova..2, P8</w:t>
      </w:r>
      <w:r w:rsidR="00797002" w:rsidRPr="00797002">
        <w:t xml:space="preserve"> </w:t>
      </w:r>
      <w:r w:rsidR="00B81545">
        <w:t>-</w:t>
      </w:r>
      <w:r w:rsidR="00797002" w:rsidRPr="00797002">
        <w:t xml:space="preserve"> 110 000,</w:t>
      </w:r>
      <w:r w:rsidR="000E53FA">
        <w:t>00 Kč</w:t>
      </w:r>
    </w:p>
    <w:p w14:paraId="0B86C143" w14:textId="45F9E1D2" w:rsidR="00797002" w:rsidRDefault="00780050" w:rsidP="00B32CC0">
      <w:r>
        <w:t xml:space="preserve">Most </w:t>
      </w:r>
      <w:r w:rsidR="00797002" w:rsidRPr="00797002">
        <w:t>X616</w:t>
      </w:r>
      <w:r w:rsidR="00B81545">
        <w:t>, Pod Plynojemem, Estakáda Krejcárek, P8</w:t>
      </w:r>
      <w:r w:rsidR="00C20496">
        <w:t> - 219 500</w:t>
      </w:r>
      <w:r w:rsidR="00797002" w:rsidRPr="00797002">
        <w:t>,</w:t>
      </w:r>
      <w:r w:rsidR="000E53FA">
        <w:t>00 Kč</w:t>
      </w:r>
    </w:p>
    <w:p w14:paraId="5D7A0C26" w14:textId="493F0FDA" w:rsidR="00547FD7" w:rsidRPr="00547FD7" w:rsidRDefault="00547FD7" w:rsidP="00B32CC0">
      <w:pPr>
        <w:rPr>
          <w:b/>
          <w:bCs/>
        </w:rPr>
      </w:pPr>
      <w:r w:rsidRPr="00547FD7">
        <w:rPr>
          <w:b/>
          <w:bCs/>
        </w:rPr>
        <w:t>Závěrečná zpráva – 10 800,00 Kč</w:t>
      </w:r>
    </w:p>
    <w:p w14:paraId="40312E56" w14:textId="77777777" w:rsidR="00702E6F" w:rsidRPr="00797002" w:rsidRDefault="00702E6F" w:rsidP="00B32CC0"/>
    <w:bookmarkEnd w:id="0"/>
    <w:p w14:paraId="28FBA82B" w14:textId="1ED2FB16" w:rsidR="00B32CC0" w:rsidRDefault="00702E6F" w:rsidP="00B32CC0">
      <w:pPr>
        <w:rPr>
          <w:b/>
          <w:bCs/>
        </w:rPr>
      </w:pPr>
      <w:r w:rsidRPr="00797002">
        <w:rPr>
          <w:b/>
          <w:bCs/>
        </w:rPr>
        <w:t>Hlavní prohlídky protihlukových stěn a zdí:</w:t>
      </w:r>
    </w:p>
    <w:p w14:paraId="08B6BB58" w14:textId="77777777" w:rsidR="00797002" w:rsidRDefault="00797002" w:rsidP="00B32CC0">
      <w:pPr>
        <w:rPr>
          <w:b/>
          <w:bCs/>
        </w:rPr>
      </w:pPr>
    </w:p>
    <w:p w14:paraId="11182192" w14:textId="0049D196" w:rsidR="00797002" w:rsidRPr="00797002" w:rsidRDefault="00797002" w:rsidP="00B32CC0">
      <w:r w:rsidRPr="00797002">
        <w:t>H365</w:t>
      </w:r>
      <w:r w:rsidR="00B81545">
        <w:t>, Povltavská, Povltavská 365, P8 -</w:t>
      </w:r>
      <w:r w:rsidR="000E279B">
        <w:t xml:space="preserve"> </w:t>
      </w:r>
      <w:r w:rsidRPr="00797002">
        <w:t>139 500,</w:t>
      </w:r>
      <w:r w:rsidR="000E53FA">
        <w:t>00 Kč</w:t>
      </w:r>
    </w:p>
    <w:p w14:paraId="161E1788" w14:textId="62644D17" w:rsidR="00797002" w:rsidRPr="00797002" w:rsidRDefault="00797002" w:rsidP="00B32CC0">
      <w:r w:rsidRPr="00797002">
        <w:t>H366</w:t>
      </w:r>
      <w:r w:rsidR="00B81545">
        <w:t>, Povltavská, Povltavská 366, P8 -</w:t>
      </w:r>
      <w:r w:rsidR="000E279B">
        <w:t xml:space="preserve"> </w:t>
      </w:r>
      <w:r w:rsidRPr="00797002">
        <w:t>119 500,</w:t>
      </w:r>
      <w:r w:rsidR="000E53FA">
        <w:t>00 Kč</w:t>
      </w:r>
    </w:p>
    <w:p w14:paraId="38C27D14" w14:textId="023A7A82" w:rsidR="00797002" w:rsidRPr="00797002" w:rsidRDefault="00797002" w:rsidP="00B32CC0">
      <w:r w:rsidRPr="00797002">
        <w:t>H367</w:t>
      </w:r>
      <w:r w:rsidR="00B81545">
        <w:t xml:space="preserve">, Povltavská, </w:t>
      </w:r>
      <w:r w:rsidR="00AE4F1E">
        <w:t>Povltavská 367, P8 -</w:t>
      </w:r>
      <w:r w:rsidRPr="00797002">
        <w:t xml:space="preserve"> </w:t>
      </w:r>
      <w:r w:rsidR="000E53FA">
        <w:t xml:space="preserve">  </w:t>
      </w:r>
      <w:r w:rsidRPr="00797002">
        <w:t>99 500,</w:t>
      </w:r>
      <w:r w:rsidR="000E53FA">
        <w:t>00 Kč</w:t>
      </w:r>
    </w:p>
    <w:p w14:paraId="596F3616" w14:textId="77777777" w:rsidR="00B32CC0" w:rsidRDefault="00B32CC0" w:rsidP="00B32CC0">
      <w:pPr>
        <w:rPr>
          <w:b/>
          <w:bCs/>
        </w:rPr>
      </w:pPr>
    </w:p>
    <w:p w14:paraId="1A7ADA3D" w14:textId="77777777" w:rsidR="00B32CC0" w:rsidRDefault="00B32CC0" w:rsidP="00B32CC0">
      <w:pPr>
        <w:rPr>
          <w:b/>
          <w:bCs/>
        </w:rPr>
      </w:pPr>
      <w:r>
        <w:rPr>
          <w:b/>
          <w:bCs/>
        </w:rPr>
        <w:t>Způsob provedení:</w:t>
      </w:r>
    </w:p>
    <w:p w14:paraId="76130D61" w14:textId="77777777" w:rsidR="00B32CC0" w:rsidRDefault="00B32CC0" w:rsidP="00B32CC0">
      <w:r w:rsidRPr="00BA63CB">
        <w:t xml:space="preserve">Zhotovitel </w:t>
      </w:r>
      <w:r>
        <w:t>provede mostní prohlídky dle ČSN 73 6221</w:t>
      </w:r>
    </w:p>
    <w:p w14:paraId="53F53D6B" w14:textId="59431210" w:rsidR="00B32CC0" w:rsidRDefault="00B32CC0" w:rsidP="00B32CC0">
      <w:r>
        <w:t>Zhotovitel provede prohlídky veškerých mostních ložisek</w:t>
      </w:r>
      <w:r w:rsidR="000E279B">
        <w:t xml:space="preserve"> se záznamem posunu.</w:t>
      </w:r>
    </w:p>
    <w:p w14:paraId="41444C31" w14:textId="7D18E7EB" w:rsidR="000E279B" w:rsidRDefault="000E279B" w:rsidP="00B32CC0">
      <w:r>
        <w:t>Zhotovitel provede prohlídky mostních závěrů dle TP 86.</w:t>
      </w:r>
    </w:p>
    <w:p w14:paraId="02422364" w14:textId="77777777" w:rsidR="00B32CC0" w:rsidRPr="00BA63CB" w:rsidRDefault="00B32CC0" w:rsidP="00B32CC0">
      <w:r>
        <w:t>Zhotovitel se zaměří zvláště na možné závady po opravě objektu.</w:t>
      </w:r>
    </w:p>
    <w:p w14:paraId="3E546DEC" w14:textId="77777777" w:rsidR="00B32CC0" w:rsidRDefault="00B32CC0" w:rsidP="00B32CC0">
      <w:r w:rsidRPr="00A71467">
        <w:t xml:space="preserve">Součástí dodávky je zajištění potřebného dopravního opatření a zpřístupnění konstrukce na dosah ruky. Zajištěním zpřístupnění se rozumí zajištění zdvihací zařízení či lešení pro kontrolu zejména uložení nosné konstrukce a drobné úklidové práce pro provedení diagnostických průzkumů. </w:t>
      </w:r>
    </w:p>
    <w:p w14:paraId="61A38554" w14:textId="20E6418A" w:rsidR="000E279B" w:rsidRDefault="000E279B" w:rsidP="00B32CC0">
      <w:r>
        <w:t>Zhotovitel provede u objektů zdí a stěn základní projektovou dokumentaci v rozsahu obdobném jako u mostního listu a doplní evidenční modul v plném rozs</w:t>
      </w:r>
      <w:r w:rsidR="000B4CB4">
        <w:t>ahu rozměrovém a materiálním.</w:t>
      </w:r>
    </w:p>
    <w:p w14:paraId="3BD2BD3C" w14:textId="5B3CABDA" w:rsidR="00B32CC0" w:rsidRPr="00A71467" w:rsidRDefault="000E279B" w:rsidP="00B32CC0">
      <w:r>
        <w:t>Zhotovitel provede u všech objektů kontrolu a doplnění evidenčního modulu.</w:t>
      </w:r>
    </w:p>
    <w:p w14:paraId="3D7A075E" w14:textId="4199A515" w:rsidR="00B32CC0" w:rsidRPr="00A71467" w:rsidRDefault="00B32CC0" w:rsidP="000E279B">
      <w:r w:rsidRPr="00A71467">
        <w:t xml:space="preserve">Jednotlivé činnosti jsou totožné s cenovou nabídkou na zjištění diagnostických průzkumů mostu, který je v příloze. </w:t>
      </w:r>
    </w:p>
    <w:p w14:paraId="06340752" w14:textId="3E5EFD22" w:rsidR="00B32CC0" w:rsidRPr="000E279B" w:rsidRDefault="00B32CC0" w:rsidP="00B32CC0">
      <w:r w:rsidRPr="00A71467">
        <w:t xml:space="preserve">Podpisem dílčí smlouvy poskytovatel prohlašuje, že rozsah prací uvedený v příloze je dostačující ke zjištění stavu mostní konstrukce. </w:t>
      </w:r>
    </w:p>
    <w:p w14:paraId="15099648" w14:textId="63EC09D3" w:rsidR="00B32CC0" w:rsidRPr="00A71467" w:rsidRDefault="00B32CC0" w:rsidP="00B32CC0">
      <w:pPr>
        <w:tabs>
          <w:tab w:val="left" w:pos="709"/>
        </w:tabs>
        <w:spacing w:before="120"/>
      </w:pPr>
      <w:r w:rsidRPr="00A71467">
        <w:t>Zahájení plnění veřejné zakázky: 14 dnů od podpisu dílčí smlouvy</w:t>
      </w:r>
      <w:r w:rsidR="000E53FA">
        <w:t>.</w:t>
      </w:r>
    </w:p>
    <w:p w14:paraId="2BD6F231" w14:textId="23CB47F6" w:rsidR="00B32CC0" w:rsidRPr="00A71467" w:rsidRDefault="00B32CC0" w:rsidP="00B32CC0">
      <w:pPr>
        <w:tabs>
          <w:tab w:val="left" w:pos="709"/>
        </w:tabs>
        <w:spacing w:line="276" w:lineRule="auto"/>
      </w:pPr>
      <w:r w:rsidRPr="00A71467">
        <w:t xml:space="preserve">Maximální termín pro odevzdání finální podoby </w:t>
      </w:r>
      <w:r>
        <w:t>mostních prohlídek</w:t>
      </w:r>
      <w:r w:rsidRPr="00A71467">
        <w:t xml:space="preserve">: </w:t>
      </w:r>
      <w:r w:rsidRPr="00A71467">
        <w:rPr>
          <w:b/>
          <w:bCs/>
        </w:rPr>
        <w:t>3</w:t>
      </w:r>
      <w:r w:rsidR="000E279B">
        <w:rPr>
          <w:b/>
          <w:bCs/>
        </w:rPr>
        <w:t>1</w:t>
      </w:r>
      <w:r w:rsidRPr="00A71467">
        <w:rPr>
          <w:b/>
          <w:bCs/>
        </w:rPr>
        <w:t xml:space="preserve">. </w:t>
      </w:r>
      <w:r w:rsidR="000E279B">
        <w:rPr>
          <w:b/>
          <w:bCs/>
        </w:rPr>
        <w:t>10</w:t>
      </w:r>
      <w:r w:rsidRPr="00A71467">
        <w:rPr>
          <w:b/>
          <w:bCs/>
        </w:rPr>
        <w:t>. 2025</w:t>
      </w:r>
    </w:p>
    <w:p w14:paraId="7695E7A2" w14:textId="77777777" w:rsidR="000928EC" w:rsidRDefault="000928EC"/>
    <w:sectPr w:rsidR="000928EC" w:rsidSect="00547FD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C0"/>
    <w:rsid w:val="000928EC"/>
    <w:rsid w:val="000B4CB4"/>
    <w:rsid w:val="000E279B"/>
    <w:rsid w:val="000E53FA"/>
    <w:rsid w:val="00143E7A"/>
    <w:rsid w:val="001C678C"/>
    <w:rsid w:val="004A6A03"/>
    <w:rsid w:val="00547FD7"/>
    <w:rsid w:val="00702E6F"/>
    <w:rsid w:val="00780050"/>
    <w:rsid w:val="00797002"/>
    <w:rsid w:val="00806AD1"/>
    <w:rsid w:val="00917F65"/>
    <w:rsid w:val="009C1478"/>
    <w:rsid w:val="00AA0D18"/>
    <w:rsid w:val="00AC6E2C"/>
    <w:rsid w:val="00AE4F1E"/>
    <w:rsid w:val="00B32CC0"/>
    <w:rsid w:val="00B81545"/>
    <w:rsid w:val="00C17AF3"/>
    <w:rsid w:val="00C20496"/>
    <w:rsid w:val="00E15131"/>
    <w:rsid w:val="00E2088A"/>
    <w:rsid w:val="00E81C63"/>
    <w:rsid w:val="00ED27EE"/>
    <w:rsid w:val="00ED5F8D"/>
    <w:rsid w:val="00F66ABE"/>
    <w:rsid w:val="00F6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24D5"/>
  <w15:chartTrackingRefBased/>
  <w15:docId w15:val="{977C2DBA-CFEC-40EC-8687-78251D9A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2CC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32CC0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2CC0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2CC0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32CC0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2CC0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2CC0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2CC0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2CC0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2CC0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2C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32C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2C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B32CC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2CC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2CC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2CC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2CC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2CC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32CC0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32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32CC0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32C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32CC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32CC0"/>
    <w:rPr>
      <w:i/>
      <w:iCs/>
      <w:color w:val="404040" w:themeColor="text1" w:themeTint="BF"/>
    </w:rPr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B32CC0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32CC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32C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2CC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32CC0"/>
    <w:rPr>
      <w:b/>
      <w:bCs/>
      <w:smallCaps/>
      <w:color w:val="0F4761" w:themeColor="accent1" w:themeShade="BF"/>
      <w:spacing w:val="5"/>
    </w:r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B32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441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 Praha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jan.zemanek@tsk-praha.cz</dc:creator>
  <cp:keywords/>
  <dc:description/>
  <cp:lastModifiedBy>Neubauerová Eva</cp:lastModifiedBy>
  <cp:revision>5</cp:revision>
  <cp:lastPrinted>2025-05-30T07:54:00Z</cp:lastPrinted>
  <dcterms:created xsi:type="dcterms:W3CDTF">2025-05-26T09:44:00Z</dcterms:created>
  <dcterms:modified xsi:type="dcterms:W3CDTF">2025-05-30T07:54:00Z</dcterms:modified>
</cp:coreProperties>
</file>