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65" w:rsidRPr="004C2BE4" w:rsidRDefault="004C2BE4" w:rsidP="004C2BE4">
      <w:pPr>
        <w:jc w:val="center"/>
        <w:rPr>
          <w:rFonts w:ascii="Arial" w:hAnsi="Arial" w:cs="Arial"/>
          <w:b/>
          <w:sz w:val="36"/>
          <w:szCs w:val="36"/>
        </w:rPr>
      </w:pPr>
      <w:r w:rsidRPr="004C2BE4">
        <w:rPr>
          <w:rFonts w:ascii="Arial" w:hAnsi="Arial" w:cs="Arial"/>
          <w:b/>
          <w:sz w:val="36"/>
          <w:szCs w:val="36"/>
        </w:rPr>
        <w:t>Dodatek č. 1 ke</w:t>
      </w:r>
    </w:p>
    <w:p w:rsidR="00047A12" w:rsidRDefault="00047A12" w:rsidP="00AD7965"/>
    <w:p w:rsidR="008E3236" w:rsidRPr="00915416" w:rsidRDefault="008E3236" w:rsidP="008E3236">
      <w:pPr>
        <w:jc w:val="center"/>
        <w:rPr>
          <w:rFonts w:ascii="Arial" w:hAnsi="Arial" w:cs="Arial"/>
          <w:b/>
          <w:sz w:val="36"/>
          <w:szCs w:val="36"/>
        </w:rPr>
      </w:pPr>
      <w:r w:rsidRPr="00915416">
        <w:rPr>
          <w:rFonts w:ascii="Arial" w:hAnsi="Arial" w:cs="Arial"/>
          <w:b/>
          <w:sz w:val="36"/>
          <w:szCs w:val="36"/>
        </w:rPr>
        <w:t>S M L O U V </w:t>
      </w:r>
      <w:r w:rsidR="004C2BE4">
        <w:rPr>
          <w:rFonts w:ascii="Arial" w:hAnsi="Arial" w:cs="Arial"/>
          <w:b/>
          <w:sz w:val="36"/>
          <w:szCs w:val="36"/>
        </w:rPr>
        <w:t>Ě</w:t>
      </w:r>
      <w:r w:rsidRPr="00915416">
        <w:rPr>
          <w:rFonts w:ascii="Arial" w:hAnsi="Arial" w:cs="Arial"/>
          <w:b/>
          <w:sz w:val="36"/>
          <w:szCs w:val="36"/>
        </w:rPr>
        <w:t xml:space="preserve">   O   D Í L O </w:t>
      </w:r>
    </w:p>
    <w:p w:rsidR="008E3236" w:rsidRPr="00D74A50" w:rsidRDefault="002407B1" w:rsidP="002407B1">
      <w:pPr>
        <w:ind w:left="1416" w:hanging="141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 </w:t>
      </w:r>
      <w:r w:rsidR="008E3236" w:rsidRPr="00D74A50">
        <w:rPr>
          <w:rFonts w:ascii="Arial" w:hAnsi="Arial" w:cs="Arial"/>
          <w:b/>
          <w:sz w:val="22"/>
          <w:szCs w:val="22"/>
        </w:rPr>
        <w:t xml:space="preserve">č. smlouvy </w:t>
      </w:r>
      <w:r w:rsidR="004C2BE4">
        <w:rPr>
          <w:rFonts w:ascii="Arial" w:hAnsi="Arial" w:cs="Arial"/>
          <w:b/>
          <w:sz w:val="22"/>
          <w:szCs w:val="22"/>
        </w:rPr>
        <w:t>dodavate</w:t>
      </w:r>
      <w:r w:rsidR="008E3236" w:rsidRPr="00D74A50">
        <w:rPr>
          <w:rFonts w:ascii="Arial" w:hAnsi="Arial" w:cs="Arial"/>
          <w:b/>
          <w:sz w:val="22"/>
          <w:szCs w:val="22"/>
        </w:rPr>
        <w:t>le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8E3236" w:rsidRPr="00D74A50">
        <w:rPr>
          <w:rFonts w:ascii="Arial" w:hAnsi="Arial" w:cs="Arial"/>
          <w:b/>
          <w:sz w:val="22"/>
          <w:szCs w:val="22"/>
        </w:rPr>
        <w:t xml:space="preserve"> </w:t>
      </w:r>
      <w:r w:rsidR="00CB70FA">
        <w:rPr>
          <w:rFonts w:ascii="Arial" w:hAnsi="Arial" w:cs="Arial"/>
          <w:b/>
          <w:sz w:val="22"/>
          <w:szCs w:val="22"/>
        </w:rPr>
        <w:t xml:space="preserve"> </w:t>
      </w:r>
    </w:p>
    <w:p w:rsidR="008E3236" w:rsidRPr="00D74A50" w:rsidRDefault="008E3236" w:rsidP="008E3236">
      <w:pPr>
        <w:jc w:val="center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č. smlouvy objednatele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 xml:space="preserve"> </w:t>
      </w:r>
      <w:r w:rsidR="00CA4761">
        <w:rPr>
          <w:rFonts w:ascii="Arial" w:hAnsi="Arial" w:cs="Arial"/>
          <w:b/>
          <w:sz w:val="22"/>
          <w:szCs w:val="22"/>
        </w:rPr>
        <w:t>153</w:t>
      </w:r>
      <w:r w:rsidRPr="00D74A50">
        <w:rPr>
          <w:rFonts w:ascii="Arial" w:hAnsi="Arial" w:cs="Arial"/>
          <w:b/>
          <w:sz w:val="22"/>
          <w:szCs w:val="22"/>
        </w:rPr>
        <w:t>/20</w:t>
      </w:r>
      <w:r w:rsidR="00DA7DA1">
        <w:rPr>
          <w:rFonts w:ascii="Arial" w:hAnsi="Arial" w:cs="Arial"/>
          <w:b/>
          <w:sz w:val="22"/>
          <w:szCs w:val="22"/>
        </w:rPr>
        <w:t>1</w:t>
      </w:r>
      <w:r w:rsidR="00CA4761">
        <w:rPr>
          <w:rFonts w:ascii="Arial" w:hAnsi="Arial" w:cs="Arial"/>
          <w:b/>
          <w:sz w:val="22"/>
          <w:szCs w:val="22"/>
        </w:rPr>
        <w:t>7</w:t>
      </w:r>
    </w:p>
    <w:p w:rsidR="008E3236" w:rsidRPr="00915416" w:rsidRDefault="008E3236" w:rsidP="008E3236">
      <w:pPr>
        <w:rPr>
          <w:rFonts w:ascii="Arial" w:hAnsi="Arial" w:cs="Arial"/>
          <w:b/>
        </w:rPr>
      </w:pPr>
    </w:p>
    <w:p w:rsidR="008E3236" w:rsidRPr="00915416" w:rsidRDefault="008E3236" w:rsidP="008E3236">
      <w:pPr>
        <w:rPr>
          <w:rFonts w:ascii="Arial" w:hAnsi="Arial" w:cs="Arial"/>
          <w:b/>
        </w:rPr>
      </w:pPr>
    </w:p>
    <w:p w:rsidR="008E3236" w:rsidRDefault="008E3236" w:rsidP="008E3236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D74A50">
        <w:rPr>
          <w:rFonts w:ascii="Arial" w:hAnsi="Arial" w:cs="Arial"/>
          <w:b/>
          <w:sz w:val="22"/>
          <w:szCs w:val="22"/>
          <w:lang w:val="cs-CZ"/>
        </w:rPr>
        <w:t>Název díla</w:t>
      </w:r>
      <w:r w:rsidR="009577CF">
        <w:rPr>
          <w:rFonts w:ascii="Arial" w:hAnsi="Arial" w:cs="Arial"/>
          <w:b/>
          <w:sz w:val="22"/>
          <w:szCs w:val="22"/>
          <w:lang w:val="cs-CZ"/>
        </w:rPr>
        <w:t>:</w:t>
      </w:r>
      <w:r w:rsidRPr="00D74A50">
        <w:rPr>
          <w:rFonts w:ascii="Arial" w:hAnsi="Arial" w:cs="Arial"/>
          <w:b/>
          <w:sz w:val="22"/>
          <w:szCs w:val="22"/>
          <w:lang w:val="cs-CZ"/>
        </w:rPr>
        <w:t xml:space="preserve"> </w:t>
      </w:r>
    </w:p>
    <w:p w:rsidR="0039506D" w:rsidRPr="00D74A50" w:rsidRDefault="0039506D" w:rsidP="008E3236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8E3236" w:rsidRPr="00915416" w:rsidRDefault="00CA4761" w:rsidP="001A0205">
      <w:pPr>
        <w:tabs>
          <w:tab w:val="left" w:pos="4080"/>
        </w:tabs>
        <w:jc w:val="center"/>
        <w:rPr>
          <w:rFonts w:ascii="Arial" w:hAnsi="Arial" w:cs="Arial"/>
          <w:b/>
          <w:sz w:val="32"/>
          <w:szCs w:val="32"/>
        </w:rPr>
      </w:pPr>
      <w:r w:rsidRPr="00CA4761">
        <w:rPr>
          <w:rFonts w:ascii="Arial" w:hAnsi="Arial" w:cs="Arial"/>
          <w:b/>
          <w:sz w:val="28"/>
          <w:szCs w:val="28"/>
        </w:rPr>
        <w:t>VD Křímov - rekonstrukce DH</w:t>
      </w:r>
    </w:p>
    <w:p w:rsidR="008E3236" w:rsidRPr="00915416" w:rsidRDefault="008E3236" w:rsidP="008E3236">
      <w:pPr>
        <w:tabs>
          <w:tab w:val="left" w:pos="4080"/>
        </w:tabs>
        <w:jc w:val="both"/>
        <w:rPr>
          <w:rFonts w:ascii="Arial" w:hAnsi="Arial" w:cs="Arial"/>
          <w:b/>
          <w:sz w:val="32"/>
          <w:szCs w:val="32"/>
        </w:rPr>
      </w:pP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Tato smlouva byla uzavřena mezi</w:t>
      </w:r>
      <w:r w:rsidR="009577CF">
        <w:rPr>
          <w:rFonts w:ascii="Arial" w:hAnsi="Arial" w:cs="Arial"/>
          <w:sz w:val="22"/>
          <w:szCs w:val="22"/>
        </w:rPr>
        <w:t>:</w:t>
      </w: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Objednatel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8E3236" w:rsidRPr="00D74A50" w:rsidRDefault="0078134D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</w:r>
      <w:r w:rsidR="008E3236" w:rsidRPr="00D74A50">
        <w:rPr>
          <w:rFonts w:ascii="Arial" w:hAnsi="Arial" w:cs="Arial"/>
          <w:sz w:val="22"/>
          <w:szCs w:val="22"/>
        </w:rPr>
        <w:t>Bezručova 4219, 430 03 Chomutov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IČ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70889988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DIČ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CZ70889988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zastoupený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Ing. Jiřím Nedomou, generálním ředitelem </w:t>
      </w:r>
    </w:p>
    <w:p w:rsidR="008E3236" w:rsidRPr="00D74A50" w:rsidRDefault="008E3236" w:rsidP="00CD6D6D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smluvních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color w:val="000000"/>
          <w:sz w:val="22"/>
          <w:szCs w:val="22"/>
        </w:rPr>
        <w:t>Ing. Vlastimil Hasík, investiční ředitel</w:t>
      </w:r>
    </w:p>
    <w:p w:rsidR="008E3236" w:rsidRPr="00D74A50" w:rsidRDefault="008E3236" w:rsidP="008E3236">
      <w:pPr>
        <w:tabs>
          <w:tab w:val="left" w:pos="396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technických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vedoucí odboru inženýringu </w:t>
      </w:r>
    </w:p>
    <w:p w:rsidR="0078134D" w:rsidRPr="00D74A50" w:rsidRDefault="0078134D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5E5014" w:rsidRDefault="001A0205" w:rsidP="001A0205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F91DFA">
        <w:rPr>
          <w:rFonts w:ascii="Arial" w:hAnsi="Arial" w:cs="Arial"/>
          <w:b/>
          <w:sz w:val="22"/>
          <w:szCs w:val="22"/>
        </w:rPr>
        <w:t>technický dozor investora:</w:t>
      </w:r>
      <w:r w:rsidRPr="00F91DFA">
        <w:rPr>
          <w:rFonts w:ascii="Arial" w:hAnsi="Arial" w:cs="Arial"/>
          <w:b/>
          <w:sz w:val="22"/>
          <w:szCs w:val="22"/>
        </w:rPr>
        <w:tab/>
      </w:r>
    </w:p>
    <w:p w:rsidR="001A0205" w:rsidRPr="00F91DFA" w:rsidRDefault="001A0205" w:rsidP="001A020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F91DFA">
        <w:rPr>
          <w:rFonts w:ascii="Arial" w:hAnsi="Arial" w:cs="Arial"/>
          <w:sz w:val="22"/>
          <w:szCs w:val="22"/>
        </w:rPr>
        <w:tab/>
      </w:r>
    </w:p>
    <w:p w:rsidR="005E5014" w:rsidRDefault="001A0205" w:rsidP="001A0205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F91DFA">
        <w:rPr>
          <w:rFonts w:ascii="Arial" w:hAnsi="Arial" w:cs="Arial"/>
          <w:b/>
          <w:sz w:val="22"/>
          <w:szCs w:val="22"/>
        </w:rPr>
        <w:t>bankovní spojení:</w:t>
      </w:r>
      <w:r w:rsidRPr="00F91DFA">
        <w:rPr>
          <w:rFonts w:ascii="Arial" w:hAnsi="Arial" w:cs="Arial"/>
          <w:b/>
          <w:sz w:val="22"/>
          <w:szCs w:val="22"/>
        </w:rPr>
        <w:tab/>
      </w:r>
    </w:p>
    <w:p w:rsidR="001A0205" w:rsidRPr="00D74A50" w:rsidRDefault="001A0205" w:rsidP="001A0205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F91DFA">
        <w:rPr>
          <w:rFonts w:ascii="Arial" w:hAnsi="Arial" w:cs="Arial"/>
          <w:b/>
          <w:sz w:val="22"/>
          <w:szCs w:val="22"/>
        </w:rPr>
        <w:t>číslo účtu:</w:t>
      </w:r>
      <w:r w:rsidRPr="00F91DFA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b/>
          <w:sz w:val="22"/>
          <w:szCs w:val="22"/>
        </w:rPr>
        <w:t xml:space="preserve"> 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(dále jen „objednatel“) na straně jedné a 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CA4761" w:rsidRDefault="004C2BE4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Dodavatel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="00CA4761" w:rsidRPr="00C003EE">
        <w:rPr>
          <w:rFonts w:ascii="Arial" w:hAnsi="Arial" w:cs="Arial"/>
          <w:b/>
          <w:sz w:val="22"/>
          <w:szCs w:val="22"/>
        </w:rPr>
        <w:t>"WORLD INVEST“ v.o.s.</w:t>
      </w:r>
    </w:p>
    <w:p w:rsidR="00CA4761" w:rsidRDefault="0078134D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</w:r>
      <w:r w:rsidR="00CA4761">
        <w:rPr>
          <w:rFonts w:ascii="Arial" w:hAnsi="Arial" w:cs="Arial"/>
          <w:sz w:val="22"/>
          <w:szCs w:val="22"/>
        </w:rPr>
        <w:t>Obecní 23, 431 11 Otvice</w:t>
      </w:r>
      <w:r w:rsidR="00CA4761" w:rsidRPr="00D74A50">
        <w:rPr>
          <w:rFonts w:ascii="Arial" w:hAnsi="Arial" w:cs="Arial"/>
          <w:b/>
          <w:sz w:val="22"/>
          <w:szCs w:val="22"/>
        </w:rPr>
        <w:t xml:space="preserve"> </w:t>
      </w:r>
    </w:p>
    <w:p w:rsidR="00CA4761" w:rsidRPr="00386410" w:rsidRDefault="008E3236" w:rsidP="00CA4761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IČ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F95633">
        <w:rPr>
          <w:rFonts w:ascii="Arial" w:hAnsi="Arial" w:cs="Arial"/>
          <w:b/>
          <w:sz w:val="22"/>
          <w:szCs w:val="22"/>
        </w:rPr>
        <w:tab/>
      </w:r>
      <w:r w:rsidR="00CA4761" w:rsidRPr="000C0573">
        <w:rPr>
          <w:rFonts w:ascii="Arial" w:hAnsi="Arial" w:cs="Arial"/>
          <w:sz w:val="22"/>
          <w:szCs w:val="22"/>
        </w:rPr>
        <w:t>14868938</w:t>
      </w:r>
    </w:p>
    <w:p w:rsidR="00CA4761" w:rsidRDefault="008E3236" w:rsidP="00CA4761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DIČ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="00CA4761" w:rsidRPr="000C0573">
        <w:rPr>
          <w:rFonts w:ascii="Arial" w:hAnsi="Arial" w:cs="Arial"/>
          <w:sz w:val="22"/>
          <w:szCs w:val="22"/>
        </w:rPr>
        <w:t>CZ14868938</w:t>
      </w:r>
    </w:p>
    <w:p w:rsidR="00CA4761" w:rsidRDefault="0078134D" w:rsidP="00CA4761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zastoupený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F95633">
        <w:rPr>
          <w:rFonts w:ascii="Arial" w:hAnsi="Arial" w:cs="Arial"/>
          <w:b/>
          <w:sz w:val="22"/>
          <w:szCs w:val="22"/>
        </w:rPr>
        <w:tab/>
      </w:r>
      <w:r w:rsidR="00CA4761" w:rsidRPr="000C0573">
        <w:rPr>
          <w:rFonts w:ascii="Arial" w:hAnsi="Arial" w:cs="Arial"/>
          <w:sz w:val="22"/>
          <w:szCs w:val="22"/>
        </w:rPr>
        <w:t>Václavem Kordulíkem</w:t>
      </w:r>
      <w:r w:rsidR="00CA4761">
        <w:rPr>
          <w:rFonts w:ascii="Arial" w:hAnsi="Arial" w:cs="Arial"/>
          <w:sz w:val="22"/>
          <w:szCs w:val="22"/>
        </w:rPr>
        <w:t>, společníkem</w:t>
      </w:r>
      <w:r w:rsidR="00CA4761" w:rsidRPr="00D74A50">
        <w:rPr>
          <w:rFonts w:ascii="Arial" w:hAnsi="Arial" w:cs="Arial"/>
          <w:b/>
          <w:sz w:val="22"/>
          <w:szCs w:val="22"/>
        </w:rPr>
        <w:t xml:space="preserve"> </w:t>
      </w:r>
    </w:p>
    <w:p w:rsidR="00CA4761" w:rsidRDefault="008E3236" w:rsidP="00CA4761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smluvních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="00CA4761" w:rsidRPr="000C0573">
        <w:rPr>
          <w:rFonts w:ascii="Arial" w:hAnsi="Arial" w:cs="Arial"/>
          <w:sz w:val="22"/>
          <w:szCs w:val="22"/>
        </w:rPr>
        <w:t>Václav Kordulík</w:t>
      </w:r>
      <w:r w:rsidR="00CA4761">
        <w:rPr>
          <w:rFonts w:ascii="Arial" w:hAnsi="Arial" w:cs="Arial"/>
          <w:sz w:val="22"/>
          <w:szCs w:val="22"/>
        </w:rPr>
        <w:t>, společník</w:t>
      </w:r>
      <w:r w:rsidR="00CA4761" w:rsidRPr="00D74A50">
        <w:rPr>
          <w:rFonts w:ascii="Arial" w:hAnsi="Arial" w:cs="Arial"/>
          <w:b/>
          <w:sz w:val="22"/>
          <w:szCs w:val="22"/>
        </w:rPr>
        <w:t xml:space="preserve"> </w:t>
      </w:r>
    </w:p>
    <w:p w:rsidR="00CA4761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technických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="00CA4761" w:rsidRPr="00D74A50">
        <w:rPr>
          <w:rFonts w:ascii="Arial" w:hAnsi="Arial" w:cs="Arial"/>
          <w:b/>
          <w:sz w:val="22"/>
          <w:szCs w:val="22"/>
        </w:rPr>
        <w:t xml:space="preserve"> </w:t>
      </w:r>
    </w:p>
    <w:p w:rsidR="008E3236" w:rsidRPr="00047A12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stavbyvedoucí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F95633">
        <w:rPr>
          <w:rFonts w:ascii="Arial" w:hAnsi="Arial" w:cs="Arial"/>
          <w:b/>
          <w:sz w:val="22"/>
          <w:szCs w:val="22"/>
        </w:rPr>
        <w:tab/>
      </w:r>
    </w:p>
    <w:p w:rsidR="00CA4761" w:rsidRPr="00386410" w:rsidRDefault="008E3236" w:rsidP="00CA4761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mana</w:t>
      </w:r>
      <w:r w:rsidR="004779E6">
        <w:rPr>
          <w:rFonts w:ascii="Arial" w:hAnsi="Arial" w:cs="Arial"/>
          <w:b/>
          <w:sz w:val="22"/>
          <w:szCs w:val="22"/>
        </w:rPr>
        <w:t>ž</w:t>
      </w:r>
      <w:r w:rsidRPr="00D74A50">
        <w:rPr>
          <w:rFonts w:ascii="Arial" w:hAnsi="Arial" w:cs="Arial"/>
          <w:b/>
          <w:sz w:val="22"/>
          <w:szCs w:val="22"/>
        </w:rPr>
        <w:t>er stavby:</w:t>
      </w:r>
      <w:r w:rsidRPr="00D74A50">
        <w:rPr>
          <w:rFonts w:ascii="Arial" w:hAnsi="Arial" w:cs="Arial"/>
          <w:sz w:val="22"/>
          <w:szCs w:val="22"/>
        </w:rPr>
        <w:tab/>
      </w:r>
    </w:p>
    <w:p w:rsidR="00CA4761" w:rsidRPr="00386410" w:rsidRDefault="00CA4761" w:rsidP="00CA4761">
      <w:pPr>
        <w:tabs>
          <w:tab w:val="left" w:pos="1260"/>
          <w:tab w:val="left" w:pos="3969"/>
        </w:tabs>
        <w:spacing w:before="120"/>
        <w:rPr>
          <w:rFonts w:ascii="Arial" w:hAnsi="Arial" w:cs="Arial"/>
          <w:bCs/>
          <w:color w:val="000000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</w:p>
    <w:p w:rsidR="005E5014" w:rsidRDefault="008E3236" w:rsidP="00CA4761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bankovní spojení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CA4761" w:rsidRPr="00386410" w:rsidRDefault="008E3236" w:rsidP="00CA4761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číslo účtu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CA4761" w:rsidRPr="00386410" w:rsidRDefault="00CA4761" w:rsidP="00CA4761">
      <w:pPr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zapsán v Obchodním rejstříku</w:t>
      </w:r>
      <w:r>
        <w:rPr>
          <w:rFonts w:ascii="Arial" w:hAnsi="Arial" w:cs="Arial"/>
          <w:sz w:val="22"/>
          <w:szCs w:val="22"/>
        </w:rPr>
        <w:t xml:space="preserve"> vedeným krajským soudem v Ústí nad Labem</w:t>
      </w:r>
      <w:r w:rsidRPr="00386410">
        <w:rPr>
          <w:rFonts w:ascii="Arial" w:hAnsi="Arial" w:cs="Arial"/>
          <w:sz w:val="22"/>
          <w:szCs w:val="22"/>
        </w:rPr>
        <w:t>, v</w:t>
      </w:r>
      <w:r>
        <w:rPr>
          <w:rFonts w:ascii="Arial" w:hAnsi="Arial" w:cs="Arial"/>
          <w:sz w:val="22"/>
          <w:szCs w:val="22"/>
        </w:rPr>
        <w:t> </w:t>
      </w:r>
      <w:r w:rsidRPr="00386410">
        <w:rPr>
          <w:rFonts w:ascii="Arial" w:hAnsi="Arial" w:cs="Arial"/>
          <w:sz w:val="22"/>
          <w:szCs w:val="22"/>
        </w:rPr>
        <w:t>oddílu</w:t>
      </w:r>
      <w:r>
        <w:rPr>
          <w:rFonts w:ascii="Arial" w:hAnsi="Arial" w:cs="Arial"/>
          <w:sz w:val="22"/>
          <w:szCs w:val="22"/>
        </w:rPr>
        <w:t xml:space="preserve"> AXXIII</w:t>
      </w:r>
      <w:r w:rsidRPr="00386410">
        <w:rPr>
          <w:rFonts w:ascii="Arial" w:hAnsi="Arial" w:cs="Arial"/>
          <w:sz w:val="22"/>
          <w:szCs w:val="22"/>
        </w:rPr>
        <w:t xml:space="preserve">, vložce č. </w:t>
      </w:r>
      <w:r>
        <w:rPr>
          <w:rFonts w:ascii="Arial" w:hAnsi="Arial" w:cs="Arial"/>
          <w:sz w:val="22"/>
          <w:szCs w:val="22"/>
        </w:rPr>
        <w:t>251</w:t>
      </w:r>
    </w:p>
    <w:p w:rsidR="00CA4761" w:rsidRDefault="00CA4761" w:rsidP="00CA4761">
      <w:pPr>
        <w:widowControl w:val="0"/>
        <w:spacing w:line="240" w:lineRule="atLeast"/>
        <w:rPr>
          <w:rFonts w:ascii="Arial" w:hAnsi="Arial" w:cs="Arial"/>
          <w:sz w:val="22"/>
          <w:szCs w:val="22"/>
        </w:rPr>
      </w:pPr>
    </w:p>
    <w:p w:rsidR="00CA4761" w:rsidRDefault="00CA4761" w:rsidP="00CA4761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„dodavatel“) na straně druhé.</w:t>
      </w:r>
    </w:p>
    <w:p w:rsidR="004100F6" w:rsidRDefault="004100F6" w:rsidP="004100F6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:rsidR="004100F6" w:rsidRDefault="004100F6" w:rsidP="008E3236">
      <w:pPr>
        <w:widowControl w:val="0"/>
        <w:spacing w:line="240" w:lineRule="atLeast"/>
        <w:rPr>
          <w:rFonts w:ascii="Arial" w:hAnsi="Arial" w:cs="Arial"/>
          <w:snapToGrid w:val="0"/>
          <w:sz w:val="22"/>
          <w:szCs w:val="22"/>
        </w:rPr>
      </w:pPr>
    </w:p>
    <w:p w:rsidR="00CB70FA" w:rsidRPr="00D74A50" w:rsidRDefault="00CB70FA" w:rsidP="008E3236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:rsidR="00D74A50" w:rsidRDefault="00D74A50" w:rsidP="00160643">
      <w:pPr>
        <w:jc w:val="both"/>
        <w:rPr>
          <w:rFonts w:ascii="Arial" w:hAnsi="Arial" w:cs="Arial"/>
          <w:sz w:val="22"/>
          <w:szCs w:val="22"/>
        </w:rPr>
        <w:sectPr w:rsidR="00D74A50" w:rsidSect="00210884">
          <w:footerReference w:type="default" r:id="rId8"/>
          <w:pgSz w:w="11906" w:h="16838"/>
          <w:pgMar w:top="1079" w:right="1417" w:bottom="899" w:left="1417" w:header="708" w:footer="708" w:gutter="0"/>
          <w:cols w:space="708"/>
          <w:docGrid w:linePitch="360"/>
        </w:sectPr>
      </w:pPr>
    </w:p>
    <w:p w:rsidR="004C2BE4" w:rsidRPr="00213523" w:rsidRDefault="004C2BE4" w:rsidP="004C2BE4">
      <w:pPr>
        <w:jc w:val="both"/>
        <w:rPr>
          <w:rFonts w:ascii="Arial" w:hAnsi="Arial" w:cs="Arial"/>
          <w:b/>
          <w:color w:val="000000"/>
          <w:sz w:val="22"/>
        </w:rPr>
      </w:pPr>
      <w:r w:rsidRPr="00E353CB">
        <w:rPr>
          <w:rFonts w:ascii="Arial" w:hAnsi="Arial" w:cs="Arial"/>
          <w:sz w:val="22"/>
          <w:szCs w:val="22"/>
        </w:rPr>
        <w:lastRenderedPageBreak/>
        <w:t xml:space="preserve">Na podkladě skutečností, které se vyskytly v průběhu provádění prací na stavbě, přičemž jejich zajištění je podmínkou pro řádné dokončení díla, se smluvní strany dohodly ve smyslu </w:t>
      </w:r>
      <w:r w:rsidRPr="008868C6">
        <w:rPr>
          <w:rFonts w:ascii="Arial" w:hAnsi="Arial" w:cs="Arial"/>
          <w:sz w:val="22"/>
          <w:szCs w:val="22"/>
        </w:rPr>
        <w:t>příslušných</w:t>
      </w:r>
      <w:r w:rsidRPr="00E353CB">
        <w:rPr>
          <w:rFonts w:ascii="Arial" w:hAnsi="Arial" w:cs="Arial"/>
          <w:sz w:val="22"/>
          <w:szCs w:val="22"/>
        </w:rPr>
        <w:t xml:space="preserve"> smluvních </w:t>
      </w:r>
      <w:r>
        <w:rPr>
          <w:rFonts w:ascii="Arial" w:hAnsi="Arial" w:cs="Arial"/>
          <w:sz w:val="22"/>
          <w:szCs w:val="22"/>
        </w:rPr>
        <w:t xml:space="preserve">ustanovení </w:t>
      </w:r>
      <w:r w:rsidRPr="00E353CB">
        <w:rPr>
          <w:rFonts w:ascii="Arial" w:hAnsi="Arial" w:cs="Arial"/>
          <w:sz w:val="22"/>
          <w:szCs w:val="22"/>
        </w:rPr>
        <w:t xml:space="preserve">na uzavření tohoto dodatku. </w:t>
      </w:r>
    </w:p>
    <w:p w:rsidR="004C2BE4" w:rsidRDefault="004C2BE4" w:rsidP="00160643">
      <w:pPr>
        <w:jc w:val="both"/>
        <w:rPr>
          <w:rFonts w:ascii="Arial" w:hAnsi="Arial" w:cs="Arial"/>
          <w:sz w:val="22"/>
          <w:szCs w:val="22"/>
        </w:rPr>
      </w:pPr>
    </w:p>
    <w:p w:rsidR="008F2EC5" w:rsidRDefault="008F2EC5" w:rsidP="008868C6">
      <w:pPr>
        <w:jc w:val="both"/>
        <w:rPr>
          <w:rFonts w:ascii="Arial" w:hAnsi="Arial" w:cs="Arial"/>
          <w:b/>
          <w:sz w:val="22"/>
          <w:szCs w:val="22"/>
        </w:rPr>
      </w:pPr>
    </w:p>
    <w:p w:rsidR="008868C6" w:rsidRPr="008868C6" w:rsidRDefault="008868C6" w:rsidP="008868C6">
      <w:pPr>
        <w:jc w:val="both"/>
        <w:rPr>
          <w:rFonts w:ascii="Arial" w:hAnsi="Arial" w:cs="Arial"/>
          <w:b/>
          <w:sz w:val="22"/>
          <w:szCs w:val="22"/>
        </w:rPr>
      </w:pPr>
      <w:r w:rsidRPr="008868C6">
        <w:rPr>
          <w:rFonts w:ascii="Arial" w:hAnsi="Arial" w:cs="Arial"/>
          <w:b/>
          <w:sz w:val="22"/>
          <w:szCs w:val="22"/>
        </w:rPr>
        <w:t>Jedná se o:</w:t>
      </w:r>
      <w:r>
        <w:rPr>
          <w:rFonts w:ascii="Arial" w:hAnsi="Arial" w:cs="Arial"/>
          <w:b/>
          <w:sz w:val="22"/>
          <w:szCs w:val="22"/>
        </w:rPr>
        <w:tab/>
      </w:r>
      <w:r w:rsidRPr="008868C6">
        <w:rPr>
          <w:rFonts w:ascii="Arial" w:hAnsi="Arial" w:cs="Arial"/>
          <w:b/>
          <w:sz w:val="22"/>
          <w:szCs w:val="22"/>
        </w:rPr>
        <w:t>změnu ceny díla</w:t>
      </w:r>
    </w:p>
    <w:p w:rsidR="0081237B" w:rsidRPr="0081237B" w:rsidRDefault="0081237B" w:rsidP="0081237B">
      <w:pPr>
        <w:jc w:val="both"/>
        <w:rPr>
          <w:rFonts w:ascii="Arial" w:hAnsi="Arial" w:cs="Arial"/>
          <w:sz w:val="22"/>
          <w:szCs w:val="22"/>
          <w:highlight w:val="yellow"/>
        </w:rPr>
      </w:pPr>
      <w:r w:rsidRPr="0081237B">
        <w:rPr>
          <w:rFonts w:ascii="Arial" w:hAnsi="Arial" w:cs="Arial"/>
          <w:sz w:val="22"/>
          <w:szCs w:val="22"/>
        </w:rPr>
        <w:t>z důvodu nutnosti zajištění realizace nezbytně nutných dodatečných stavebních prací. Tyto práce nebyly obsaženy v původních zadávacích podmínkách, z kterých vycházela tato smlouva a to z důvodu, že jejich potřeba vznikla až při realizaci veřejné zakázky.  Tato změna závazku ze smlouvy v souvislosti se zadáním dalších prací nemění celkovou povahu veřejné zakázky.</w:t>
      </w:r>
    </w:p>
    <w:p w:rsidR="0081237B" w:rsidRPr="0081237B" w:rsidRDefault="0081237B" w:rsidP="0081237B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:rsidR="0081237B" w:rsidRDefault="0081237B" w:rsidP="0081237B">
      <w:pPr>
        <w:jc w:val="both"/>
        <w:rPr>
          <w:rFonts w:ascii="Arial" w:hAnsi="Arial" w:cs="Arial"/>
          <w:sz w:val="22"/>
          <w:szCs w:val="22"/>
        </w:rPr>
      </w:pPr>
      <w:r w:rsidRPr="008C04AF">
        <w:rPr>
          <w:rFonts w:ascii="Arial" w:hAnsi="Arial" w:cs="Arial"/>
          <w:sz w:val="22"/>
          <w:szCs w:val="22"/>
        </w:rPr>
        <w:t xml:space="preserve">Změna byla projednána na mimořádném kontrolním dnu </w:t>
      </w:r>
      <w:r w:rsidRPr="00E14142">
        <w:rPr>
          <w:rFonts w:ascii="Arial" w:hAnsi="Arial" w:cs="Arial"/>
          <w:sz w:val="22"/>
          <w:szCs w:val="22"/>
        </w:rPr>
        <w:t xml:space="preserve">stavby </w:t>
      </w:r>
      <w:r w:rsidR="0039782A">
        <w:rPr>
          <w:rFonts w:ascii="Arial" w:hAnsi="Arial" w:cs="Arial"/>
          <w:sz w:val="22"/>
          <w:szCs w:val="22"/>
        </w:rPr>
        <w:t>19.6</w:t>
      </w:r>
      <w:r w:rsidRPr="00E14142">
        <w:rPr>
          <w:rFonts w:ascii="Arial" w:hAnsi="Arial" w:cs="Arial"/>
          <w:sz w:val="22"/>
          <w:szCs w:val="22"/>
        </w:rPr>
        <w:t>.2017.</w:t>
      </w:r>
    </w:p>
    <w:p w:rsidR="008E727B" w:rsidRDefault="008E727B" w:rsidP="0081237B">
      <w:pPr>
        <w:jc w:val="both"/>
        <w:rPr>
          <w:rFonts w:ascii="Arial" w:hAnsi="Arial" w:cs="Arial"/>
          <w:sz w:val="22"/>
          <w:szCs w:val="22"/>
        </w:rPr>
      </w:pPr>
    </w:p>
    <w:p w:rsidR="008E727B" w:rsidRPr="00AA61EB" w:rsidRDefault="008E727B" w:rsidP="008E727B">
      <w:pPr>
        <w:jc w:val="both"/>
        <w:rPr>
          <w:rFonts w:ascii="Arial" w:hAnsi="Arial" w:cs="Arial"/>
          <w:sz w:val="22"/>
          <w:szCs w:val="22"/>
        </w:rPr>
      </w:pPr>
      <w:r w:rsidRPr="00AA61EB">
        <w:rPr>
          <w:rFonts w:ascii="Arial" w:hAnsi="Arial" w:cs="Arial"/>
          <w:sz w:val="22"/>
          <w:szCs w:val="22"/>
        </w:rPr>
        <w:t xml:space="preserve">Obě smluvní strany odsouhlasily a potvrdily Změnový list č. </w:t>
      </w:r>
      <w:r>
        <w:rPr>
          <w:rFonts w:ascii="Arial" w:hAnsi="Arial" w:cs="Arial"/>
          <w:sz w:val="22"/>
          <w:szCs w:val="22"/>
        </w:rPr>
        <w:t>1</w:t>
      </w:r>
      <w:r w:rsidRPr="00AA61EB">
        <w:rPr>
          <w:rFonts w:ascii="Arial" w:hAnsi="Arial" w:cs="Arial"/>
          <w:sz w:val="22"/>
          <w:szCs w:val="22"/>
        </w:rPr>
        <w:t xml:space="preserve"> a aktualizovaný závazný finanční harmonogram postupu plnění díla.</w:t>
      </w:r>
    </w:p>
    <w:p w:rsidR="008E727B" w:rsidRPr="0081237B" w:rsidRDefault="008E727B" w:rsidP="0081237B">
      <w:pPr>
        <w:jc w:val="both"/>
        <w:rPr>
          <w:rFonts w:ascii="Arial" w:hAnsi="Arial" w:cs="Arial"/>
          <w:sz w:val="22"/>
          <w:szCs w:val="22"/>
        </w:rPr>
      </w:pPr>
    </w:p>
    <w:p w:rsidR="0081237B" w:rsidRPr="0081237B" w:rsidRDefault="0081237B" w:rsidP="0081237B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:rsidR="00A172EF" w:rsidRPr="008868C6" w:rsidRDefault="008868C6" w:rsidP="008868C6">
      <w:pPr>
        <w:jc w:val="both"/>
        <w:rPr>
          <w:rFonts w:ascii="Arial" w:hAnsi="Arial" w:cs="Arial"/>
          <w:b/>
          <w:sz w:val="22"/>
          <w:szCs w:val="22"/>
        </w:rPr>
      </w:pPr>
      <w:r w:rsidRPr="008868C6">
        <w:rPr>
          <w:rFonts w:ascii="Arial" w:hAnsi="Arial" w:cs="Arial"/>
          <w:b/>
          <w:sz w:val="22"/>
          <w:szCs w:val="22"/>
        </w:rPr>
        <w:t>Mění se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397332">
        <w:rPr>
          <w:rFonts w:ascii="Arial" w:hAnsi="Arial" w:cs="Arial"/>
          <w:b/>
          <w:sz w:val="22"/>
          <w:szCs w:val="22"/>
        </w:rPr>
        <w:t>článek IV</w:t>
      </w:r>
      <w:r w:rsidR="00E56308">
        <w:rPr>
          <w:rFonts w:ascii="Arial" w:hAnsi="Arial" w:cs="Arial"/>
          <w:b/>
          <w:sz w:val="22"/>
          <w:szCs w:val="22"/>
        </w:rPr>
        <w:t>. Cena</w:t>
      </w:r>
      <w:r w:rsidR="00397332"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</w:rPr>
        <w:t>bod</w:t>
      </w:r>
      <w:r w:rsidRPr="008868C6">
        <w:rPr>
          <w:rFonts w:ascii="Arial" w:hAnsi="Arial" w:cs="Arial"/>
          <w:b/>
          <w:sz w:val="22"/>
          <w:szCs w:val="22"/>
        </w:rPr>
        <w:t>:</w:t>
      </w:r>
      <w:r w:rsidRPr="008868C6">
        <w:rPr>
          <w:rFonts w:ascii="Arial" w:hAnsi="Arial" w:cs="Arial"/>
          <w:b/>
          <w:sz w:val="22"/>
          <w:szCs w:val="22"/>
        </w:rPr>
        <w:tab/>
      </w:r>
    </w:p>
    <w:p w:rsidR="00CA4761" w:rsidRPr="00CA4761" w:rsidRDefault="00E56308" w:rsidP="000D16D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r w:rsidR="00CA4761" w:rsidRPr="00CA4761">
        <w:rPr>
          <w:rFonts w:ascii="Arial" w:hAnsi="Arial" w:cs="Arial"/>
          <w:sz w:val="22"/>
          <w:szCs w:val="22"/>
        </w:rPr>
        <w:t>Objednatel souhlasí s tím, že proplatí dodavateli jako protihodnotu za provedení a</w:t>
      </w:r>
      <w:r w:rsidR="000D16DD">
        <w:rPr>
          <w:rFonts w:ascii="Arial" w:hAnsi="Arial" w:cs="Arial"/>
          <w:sz w:val="22"/>
          <w:szCs w:val="22"/>
        </w:rPr>
        <w:t xml:space="preserve"> </w:t>
      </w:r>
      <w:r w:rsidR="00CA4761" w:rsidRPr="00CA4761">
        <w:rPr>
          <w:rFonts w:ascii="Arial" w:hAnsi="Arial" w:cs="Arial"/>
          <w:sz w:val="22"/>
          <w:szCs w:val="22"/>
        </w:rPr>
        <w:t>dokončení díla částku:</w:t>
      </w:r>
    </w:p>
    <w:p w:rsidR="00CA4761" w:rsidRPr="00CA4761" w:rsidRDefault="00CA4761" w:rsidP="00CA4761">
      <w:pPr>
        <w:jc w:val="both"/>
        <w:rPr>
          <w:rFonts w:ascii="Arial" w:hAnsi="Arial" w:cs="Arial"/>
          <w:sz w:val="22"/>
          <w:szCs w:val="22"/>
        </w:rPr>
      </w:pPr>
    </w:p>
    <w:p w:rsidR="00992B61" w:rsidRDefault="008868C6" w:rsidP="008868C6">
      <w:pPr>
        <w:jc w:val="both"/>
        <w:rPr>
          <w:rFonts w:ascii="Arial" w:hAnsi="Arial" w:cs="Arial"/>
          <w:sz w:val="22"/>
          <w:szCs w:val="22"/>
        </w:rPr>
      </w:pPr>
      <w:r w:rsidRPr="008868C6">
        <w:rPr>
          <w:rFonts w:ascii="Arial" w:hAnsi="Arial" w:cs="Arial"/>
          <w:sz w:val="22"/>
          <w:szCs w:val="22"/>
        </w:rPr>
        <w:t xml:space="preserve">    Původní hodnota závazku - celková smluvní cena bez DPH</w:t>
      </w:r>
      <w:r w:rsidRPr="008868C6">
        <w:rPr>
          <w:rFonts w:ascii="Arial" w:hAnsi="Arial" w:cs="Arial"/>
          <w:sz w:val="22"/>
          <w:szCs w:val="22"/>
        </w:rPr>
        <w:tab/>
      </w:r>
      <w:r w:rsidR="00397332">
        <w:rPr>
          <w:rFonts w:ascii="Arial" w:hAnsi="Arial" w:cs="Arial"/>
          <w:sz w:val="22"/>
          <w:szCs w:val="22"/>
        </w:rPr>
        <w:t>4 598 114,20</w:t>
      </w:r>
      <w:r w:rsidRPr="008868C6">
        <w:rPr>
          <w:rFonts w:ascii="Arial" w:hAnsi="Arial" w:cs="Arial"/>
          <w:sz w:val="22"/>
          <w:szCs w:val="22"/>
        </w:rPr>
        <w:t xml:space="preserve"> Kč</w:t>
      </w:r>
    </w:p>
    <w:p w:rsidR="008868C6" w:rsidRPr="008868C6" w:rsidRDefault="008868C6" w:rsidP="008868C6">
      <w:pPr>
        <w:jc w:val="both"/>
        <w:rPr>
          <w:rFonts w:ascii="Arial" w:hAnsi="Arial" w:cs="Arial"/>
          <w:sz w:val="22"/>
          <w:szCs w:val="22"/>
        </w:rPr>
      </w:pPr>
      <w:r w:rsidRPr="008868C6">
        <w:rPr>
          <w:rFonts w:ascii="Arial" w:hAnsi="Arial" w:cs="Arial"/>
          <w:sz w:val="22"/>
          <w:szCs w:val="22"/>
        </w:rPr>
        <w:t xml:space="preserve">    Cena dodatečných prací</w:t>
      </w:r>
      <w:r w:rsidR="00992B61">
        <w:rPr>
          <w:rFonts w:ascii="Arial" w:hAnsi="Arial" w:cs="Arial"/>
          <w:sz w:val="22"/>
          <w:szCs w:val="22"/>
        </w:rPr>
        <w:t xml:space="preserve"> dle Dodatku č. 1 bez DPH </w:t>
      </w:r>
      <w:r w:rsidR="00992B61">
        <w:rPr>
          <w:rFonts w:ascii="Arial" w:hAnsi="Arial" w:cs="Arial"/>
          <w:sz w:val="22"/>
          <w:szCs w:val="22"/>
        </w:rPr>
        <w:tab/>
      </w:r>
      <w:r w:rsidR="00992B61">
        <w:rPr>
          <w:rFonts w:ascii="Arial" w:hAnsi="Arial" w:cs="Arial"/>
          <w:sz w:val="22"/>
          <w:szCs w:val="22"/>
        </w:rPr>
        <w:tab/>
      </w:r>
      <w:r w:rsidR="00397332">
        <w:rPr>
          <w:rFonts w:ascii="Arial" w:hAnsi="Arial" w:cs="Arial"/>
          <w:sz w:val="22"/>
          <w:szCs w:val="22"/>
        </w:rPr>
        <w:t xml:space="preserve">     40 106,62</w:t>
      </w:r>
      <w:r w:rsidR="00992B61">
        <w:rPr>
          <w:rFonts w:ascii="Arial" w:hAnsi="Arial" w:cs="Arial"/>
          <w:sz w:val="22"/>
          <w:szCs w:val="22"/>
        </w:rPr>
        <w:t xml:space="preserve"> Kč</w:t>
      </w:r>
      <w:r w:rsidRPr="008868C6">
        <w:rPr>
          <w:rFonts w:ascii="Arial" w:hAnsi="Arial" w:cs="Arial"/>
          <w:sz w:val="22"/>
          <w:szCs w:val="22"/>
        </w:rPr>
        <w:tab/>
      </w:r>
    </w:p>
    <w:p w:rsidR="008868C6" w:rsidRDefault="008868C6" w:rsidP="008868C6">
      <w:pPr>
        <w:jc w:val="both"/>
        <w:rPr>
          <w:rFonts w:ascii="Arial" w:hAnsi="Arial" w:cs="Arial"/>
          <w:sz w:val="22"/>
          <w:szCs w:val="22"/>
        </w:rPr>
      </w:pPr>
      <w:r w:rsidRPr="008868C6">
        <w:rPr>
          <w:rFonts w:ascii="Arial" w:hAnsi="Arial" w:cs="Arial"/>
          <w:sz w:val="22"/>
          <w:szCs w:val="22"/>
        </w:rPr>
        <w:t xml:space="preserve">    Nová celková smluvní cena bez DPH</w:t>
      </w:r>
      <w:r w:rsidRPr="008868C6">
        <w:rPr>
          <w:rFonts w:ascii="Arial" w:hAnsi="Arial" w:cs="Arial"/>
          <w:sz w:val="22"/>
          <w:szCs w:val="22"/>
        </w:rPr>
        <w:tab/>
        <w:t xml:space="preserve">           </w:t>
      </w:r>
      <w:r w:rsidRPr="008868C6">
        <w:rPr>
          <w:rFonts w:ascii="Arial" w:hAnsi="Arial" w:cs="Arial"/>
          <w:sz w:val="22"/>
          <w:szCs w:val="22"/>
        </w:rPr>
        <w:tab/>
      </w:r>
      <w:r w:rsidRPr="008868C6">
        <w:rPr>
          <w:rFonts w:ascii="Arial" w:hAnsi="Arial" w:cs="Arial"/>
          <w:sz w:val="22"/>
          <w:szCs w:val="22"/>
        </w:rPr>
        <w:tab/>
      </w:r>
      <w:r w:rsidRPr="008868C6">
        <w:rPr>
          <w:rFonts w:ascii="Arial" w:hAnsi="Arial" w:cs="Arial"/>
          <w:sz w:val="22"/>
          <w:szCs w:val="22"/>
        </w:rPr>
        <w:tab/>
      </w:r>
      <w:r w:rsidR="00397332">
        <w:rPr>
          <w:rFonts w:ascii="Arial" w:hAnsi="Arial" w:cs="Arial"/>
          <w:sz w:val="22"/>
          <w:szCs w:val="22"/>
        </w:rPr>
        <w:t>4 638 220,82</w:t>
      </w:r>
      <w:r w:rsidRPr="008868C6">
        <w:rPr>
          <w:rFonts w:ascii="Arial" w:hAnsi="Arial" w:cs="Arial"/>
          <w:sz w:val="22"/>
          <w:szCs w:val="22"/>
        </w:rPr>
        <w:t xml:space="preserve"> Kč</w:t>
      </w:r>
    </w:p>
    <w:p w:rsidR="00992B61" w:rsidRDefault="00992B61" w:rsidP="00992B61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992B61" w:rsidRDefault="00992B61" w:rsidP="008868C6">
      <w:pPr>
        <w:jc w:val="both"/>
        <w:rPr>
          <w:rFonts w:ascii="Arial" w:hAnsi="Arial" w:cs="Arial"/>
          <w:sz w:val="22"/>
          <w:szCs w:val="22"/>
        </w:rPr>
      </w:pPr>
    </w:p>
    <w:p w:rsidR="000D16DD" w:rsidRPr="000D16DD" w:rsidRDefault="004C2BE4" w:rsidP="000D16DD">
      <w:pPr>
        <w:jc w:val="both"/>
        <w:rPr>
          <w:rFonts w:ascii="Arial" w:hAnsi="Arial" w:cs="Arial"/>
          <w:sz w:val="22"/>
          <w:szCs w:val="22"/>
        </w:rPr>
      </w:pPr>
      <w:r w:rsidRPr="00F97500">
        <w:rPr>
          <w:rFonts w:ascii="Arial" w:hAnsi="Arial" w:cs="Arial"/>
          <w:sz w:val="22"/>
          <w:szCs w:val="22"/>
        </w:rPr>
        <w:t xml:space="preserve">Ostatní ujednání </w:t>
      </w:r>
      <w:r w:rsidR="000D16DD" w:rsidRPr="000D16DD">
        <w:rPr>
          <w:rFonts w:ascii="Arial" w:hAnsi="Arial" w:cs="Arial"/>
          <w:sz w:val="22"/>
          <w:szCs w:val="22"/>
        </w:rPr>
        <w:t xml:space="preserve">Čl. IV. </w:t>
      </w:r>
      <w:r>
        <w:rPr>
          <w:rFonts w:ascii="Arial" w:hAnsi="Arial" w:cs="Arial"/>
          <w:sz w:val="22"/>
          <w:szCs w:val="22"/>
        </w:rPr>
        <w:t xml:space="preserve">bodu </w:t>
      </w:r>
      <w:r w:rsidR="00397332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 a </w:t>
      </w:r>
      <w:r w:rsidRPr="00F97500">
        <w:rPr>
          <w:rFonts w:ascii="Arial" w:hAnsi="Arial" w:cs="Arial"/>
          <w:sz w:val="22"/>
          <w:szCs w:val="22"/>
        </w:rPr>
        <w:t>smlouvy o dílo se nemění.</w:t>
      </w:r>
      <w:r w:rsidR="000D16DD">
        <w:rPr>
          <w:rFonts w:ascii="Arial" w:hAnsi="Arial" w:cs="Arial"/>
          <w:sz w:val="22"/>
          <w:szCs w:val="22"/>
        </w:rPr>
        <w:t xml:space="preserve"> </w:t>
      </w:r>
      <w:r w:rsidR="000D16DD" w:rsidRPr="000D16DD">
        <w:rPr>
          <w:rFonts w:ascii="Arial" w:hAnsi="Arial" w:cs="Arial"/>
          <w:sz w:val="22"/>
          <w:szCs w:val="22"/>
        </w:rPr>
        <w:t xml:space="preserve">Smluvní strany nepovažují žádné ustanovení smlouvy za obchodní tajemství. </w:t>
      </w:r>
    </w:p>
    <w:p w:rsidR="000D16DD" w:rsidRPr="000D16DD" w:rsidRDefault="000D16DD" w:rsidP="000D16DD">
      <w:pPr>
        <w:jc w:val="both"/>
        <w:rPr>
          <w:rFonts w:ascii="Arial" w:hAnsi="Arial" w:cs="Arial"/>
          <w:sz w:val="22"/>
          <w:szCs w:val="22"/>
        </w:rPr>
      </w:pPr>
    </w:p>
    <w:p w:rsidR="000D16DD" w:rsidRPr="000D16DD" w:rsidRDefault="000D16DD" w:rsidP="000D16DD">
      <w:pPr>
        <w:rPr>
          <w:rFonts w:ascii="Arial" w:hAnsi="Arial" w:cs="Arial"/>
          <w:sz w:val="22"/>
          <w:szCs w:val="22"/>
        </w:rPr>
      </w:pPr>
    </w:p>
    <w:p w:rsidR="004C2BE4" w:rsidRPr="00F97500" w:rsidRDefault="000D16DD" w:rsidP="000D16DD">
      <w:pPr>
        <w:jc w:val="both"/>
        <w:rPr>
          <w:rFonts w:ascii="Arial" w:hAnsi="Arial" w:cs="Arial"/>
          <w:sz w:val="22"/>
          <w:szCs w:val="22"/>
        </w:rPr>
      </w:pPr>
      <w:r w:rsidRPr="000D16DD">
        <w:rPr>
          <w:rFonts w:ascii="Arial" w:hAnsi="Arial" w:cs="Arial"/>
          <w:sz w:val="22"/>
          <w:szCs w:val="22"/>
        </w:rPr>
        <w:t xml:space="preserve">Na svědectví tohoto smluvní strany tímto podepisují tento dodatek ke smlouvě. Dodatek ke smlouvě je vyhotoven ve </w:t>
      </w:r>
      <w:r>
        <w:rPr>
          <w:rFonts w:ascii="Arial" w:hAnsi="Arial" w:cs="Arial"/>
          <w:sz w:val="22"/>
          <w:szCs w:val="22"/>
        </w:rPr>
        <w:t>dvou</w:t>
      </w:r>
      <w:r w:rsidRPr="000D16DD">
        <w:rPr>
          <w:rFonts w:ascii="Arial" w:hAnsi="Arial" w:cs="Arial"/>
          <w:sz w:val="22"/>
          <w:szCs w:val="22"/>
        </w:rPr>
        <w:t xml:space="preserve"> vyhotoveních, z nichž každé má platnost originálu. Tento dodatek ke smlouvě nabývá platnosti dnem jeho podpisu poslední ze smluvních stran a účinnosti zveřejněním v Registru smluv, pokud této účinnosti dle příslušných ustanovení dodatku ke smlouvě nenabude později.</w:t>
      </w:r>
    </w:p>
    <w:p w:rsidR="004C2BE4" w:rsidRDefault="004C2BE4" w:rsidP="00C2565B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8F2EC5" w:rsidRDefault="008F2EC5" w:rsidP="001771E6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5E5014" w:rsidP="001771E6">
      <w:pPr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Chomutově dne 18.08.2017</w:t>
      </w:r>
      <w:bookmarkStart w:id="0" w:name="_GoBack"/>
      <w:bookmarkEnd w:id="0"/>
      <w:r w:rsidR="0078134D" w:rsidRPr="00D74A5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E3236" w:rsidRPr="00D74A50">
        <w:rPr>
          <w:rFonts w:ascii="Arial" w:hAnsi="Arial" w:cs="Arial"/>
          <w:sz w:val="22"/>
          <w:szCs w:val="22"/>
        </w:rPr>
        <w:t>V</w:t>
      </w:r>
      <w:r w:rsidR="000D16DD">
        <w:rPr>
          <w:rFonts w:ascii="Arial" w:hAnsi="Arial" w:cs="Arial"/>
          <w:sz w:val="22"/>
          <w:szCs w:val="22"/>
        </w:rPr>
        <w:t xml:space="preserve"> Otvicích </w:t>
      </w:r>
      <w:r>
        <w:rPr>
          <w:rFonts w:ascii="Arial" w:hAnsi="Arial" w:cs="Arial"/>
          <w:sz w:val="22"/>
          <w:szCs w:val="22"/>
        </w:rPr>
        <w:t>dne 17.08.2017</w:t>
      </w:r>
    </w:p>
    <w:p w:rsidR="008E3236" w:rsidRPr="00D74A50" w:rsidRDefault="008E3236" w:rsidP="00C2565B">
      <w:pPr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C2565B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oprávněný zástupce objednatele                     </w:t>
      </w:r>
      <w:r w:rsidRPr="00D74A50">
        <w:rPr>
          <w:rFonts w:ascii="Arial" w:hAnsi="Arial" w:cs="Arial"/>
          <w:sz w:val="22"/>
          <w:szCs w:val="22"/>
        </w:rPr>
        <w:tab/>
        <w:t xml:space="preserve">oprávněný zástupce </w:t>
      </w:r>
      <w:r w:rsidR="004C2BE4">
        <w:rPr>
          <w:rFonts w:ascii="Arial" w:hAnsi="Arial" w:cs="Arial"/>
          <w:sz w:val="22"/>
          <w:szCs w:val="22"/>
        </w:rPr>
        <w:t>dodava</w:t>
      </w:r>
      <w:r w:rsidRPr="00D74A50">
        <w:rPr>
          <w:rFonts w:ascii="Arial" w:hAnsi="Arial" w:cs="Arial"/>
          <w:sz w:val="22"/>
          <w:szCs w:val="22"/>
        </w:rPr>
        <w:t>tele</w:t>
      </w:r>
    </w:p>
    <w:p w:rsidR="008E3236" w:rsidRPr="00D74A50" w:rsidRDefault="008E3236" w:rsidP="00C2565B">
      <w:pPr>
        <w:jc w:val="both"/>
        <w:rPr>
          <w:rFonts w:ascii="Arial" w:hAnsi="Arial" w:cs="Arial"/>
          <w:sz w:val="22"/>
          <w:szCs w:val="22"/>
        </w:rPr>
      </w:pPr>
    </w:p>
    <w:p w:rsidR="00625D84" w:rsidRDefault="00625D84" w:rsidP="00C2565B">
      <w:pPr>
        <w:jc w:val="both"/>
        <w:rPr>
          <w:rFonts w:ascii="Arial" w:hAnsi="Arial" w:cs="Arial"/>
          <w:sz w:val="22"/>
          <w:szCs w:val="22"/>
        </w:rPr>
      </w:pPr>
    </w:p>
    <w:p w:rsidR="004349A6" w:rsidRDefault="004349A6" w:rsidP="00C2565B">
      <w:pPr>
        <w:jc w:val="both"/>
        <w:rPr>
          <w:rFonts w:ascii="Arial" w:hAnsi="Arial" w:cs="Arial"/>
          <w:sz w:val="22"/>
          <w:szCs w:val="22"/>
        </w:rPr>
      </w:pPr>
    </w:p>
    <w:p w:rsidR="0081237B" w:rsidRDefault="0081237B" w:rsidP="00C2565B">
      <w:pPr>
        <w:jc w:val="both"/>
        <w:rPr>
          <w:rFonts w:ascii="Arial" w:hAnsi="Arial" w:cs="Arial"/>
          <w:sz w:val="22"/>
          <w:szCs w:val="22"/>
        </w:rPr>
      </w:pPr>
    </w:p>
    <w:p w:rsidR="008F2EC5" w:rsidRDefault="008F2EC5" w:rsidP="00C2565B">
      <w:pPr>
        <w:jc w:val="both"/>
        <w:rPr>
          <w:rFonts w:ascii="Arial" w:hAnsi="Arial" w:cs="Arial"/>
          <w:sz w:val="22"/>
          <w:szCs w:val="22"/>
        </w:rPr>
      </w:pPr>
    </w:p>
    <w:p w:rsidR="008F2EC5" w:rsidRDefault="008F2EC5" w:rsidP="00C2565B">
      <w:pPr>
        <w:jc w:val="both"/>
        <w:rPr>
          <w:rFonts w:ascii="Arial" w:hAnsi="Arial" w:cs="Arial"/>
          <w:sz w:val="22"/>
          <w:szCs w:val="22"/>
        </w:rPr>
      </w:pPr>
    </w:p>
    <w:p w:rsidR="008F2EC5" w:rsidRDefault="008F2EC5" w:rsidP="00C2565B">
      <w:pPr>
        <w:jc w:val="both"/>
        <w:rPr>
          <w:rFonts w:ascii="Arial" w:hAnsi="Arial" w:cs="Arial"/>
          <w:sz w:val="22"/>
          <w:szCs w:val="22"/>
        </w:rPr>
      </w:pPr>
    </w:p>
    <w:p w:rsidR="008F2EC5" w:rsidRDefault="008F2EC5" w:rsidP="00C2565B">
      <w:pPr>
        <w:jc w:val="both"/>
        <w:rPr>
          <w:rFonts w:ascii="Arial" w:hAnsi="Arial" w:cs="Arial"/>
          <w:sz w:val="22"/>
          <w:szCs w:val="22"/>
        </w:rPr>
      </w:pPr>
    </w:p>
    <w:p w:rsidR="008F2EC5" w:rsidRDefault="008F2EC5" w:rsidP="00C2565B">
      <w:pPr>
        <w:jc w:val="both"/>
        <w:rPr>
          <w:rFonts w:ascii="Arial" w:hAnsi="Arial" w:cs="Arial"/>
          <w:sz w:val="22"/>
          <w:szCs w:val="22"/>
        </w:rPr>
      </w:pPr>
    </w:p>
    <w:p w:rsidR="00C2565B" w:rsidRDefault="00CB70FA" w:rsidP="00C2565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---------------------------------</w:t>
      </w:r>
    </w:p>
    <w:p w:rsidR="00CD6D6D" w:rsidRPr="00D74A50" w:rsidRDefault="00CD6D6D" w:rsidP="00C2565B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>Vlastimil Hasík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="00F95633">
        <w:rPr>
          <w:rFonts w:ascii="Arial" w:hAnsi="Arial" w:cs="Arial"/>
          <w:sz w:val="22"/>
          <w:szCs w:val="22"/>
        </w:rPr>
        <w:tab/>
      </w:r>
      <w:r w:rsidR="00F95633">
        <w:rPr>
          <w:rFonts w:ascii="Arial" w:hAnsi="Arial" w:cs="Arial"/>
          <w:sz w:val="22"/>
          <w:szCs w:val="22"/>
        </w:rPr>
        <w:tab/>
      </w:r>
      <w:r w:rsidR="00F95633">
        <w:rPr>
          <w:rFonts w:ascii="Arial" w:hAnsi="Arial" w:cs="Arial"/>
          <w:sz w:val="22"/>
          <w:szCs w:val="22"/>
        </w:rPr>
        <w:tab/>
      </w:r>
      <w:r w:rsidR="003D7903" w:rsidRPr="003D7903">
        <w:rPr>
          <w:rFonts w:ascii="Arial" w:hAnsi="Arial" w:cs="Arial"/>
          <w:sz w:val="22"/>
          <w:szCs w:val="22"/>
        </w:rPr>
        <w:t>Václav Kordulík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F95633" w:rsidRDefault="00CD6D6D" w:rsidP="00CB70FA">
      <w:pPr>
        <w:ind w:left="4950" w:hanging="49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investiční ředitel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D7903">
        <w:rPr>
          <w:rFonts w:ascii="Arial" w:hAnsi="Arial" w:cs="Arial"/>
          <w:sz w:val="22"/>
          <w:szCs w:val="22"/>
        </w:rPr>
        <w:t>společník</w:t>
      </w:r>
    </w:p>
    <w:p w:rsidR="00F95633" w:rsidRDefault="00CB70FA" w:rsidP="00C2565B">
      <w:pPr>
        <w:ind w:left="4950" w:hanging="49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Povodí Ohře, státní podnik</w:t>
      </w:r>
      <w:r w:rsidR="00F95633">
        <w:rPr>
          <w:rFonts w:ascii="Arial" w:hAnsi="Arial" w:cs="Arial"/>
          <w:sz w:val="22"/>
          <w:szCs w:val="22"/>
        </w:rPr>
        <w:tab/>
      </w:r>
      <w:r w:rsidR="003D7903" w:rsidRPr="003D7903">
        <w:rPr>
          <w:rFonts w:ascii="Arial" w:hAnsi="Arial" w:cs="Arial"/>
          <w:sz w:val="22"/>
          <w:szCs w:val="22"/>
        </w:rPr>
        <w:t>"WORLD INVEST“ v.o.s.</w:t>
      </w:r>
      <w:r w:rsidR="00F95633">
        <w:rPr>
          <w:rFonts w:ascii="Arial" w:hAnsi="Arial" w:cs="Arial"/>
          <w:sz w:val="22"/>
          <w:szCs w:val="22"/>
        </w:rPr>
        <w:tab/>
      </w:r>
    </w:p>
    <w:sectPr w:rsidR="00F95633" w:rsidSect="00210884"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4BA" w:rsidRDefault="007334BA">
      <w:r>
        <w:separator/>
      </w:r>
    </w:p>
  </w:endnote>
  <w:endnote w:type="continuationSeparator" w:id="0">
    <w:p w:rsidR="007334BA" w:rsidRDefault="00733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 Bol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0CB" w:rsidRPr="008D51A5" w:rsidRDefault="00F860CB">
    <w:pPr>
      <w:pStyle w:val="Zpat"/>
      <w:jc w:val="right"/>
      <w:rPr>
        <w:rFonts w:ascii="Arial" w:hAnsi="Arial" w:cs="Arial"/>
        <w:sz w:val="18"/>
        <w:szCs w:val="18"/>
      </w:rPr>
    </w:pPr>
    <w:r w:rsidRPr="008D51A5">
      <w:rPr>
        <w:rFonts w:ascii="Arial" w:hAnsi="Arial" w:cs="Arial"/>
        <w:sz w:val="18"/>
        <w:szCs w:val="18"/>
      </w:rPr>
      <w:t xml:space="preserve">Stránka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PAGE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5E5014">
      <w:rPr>
        <w:rFonts w:ascii="Arial" w:hAnsi="Arial" w:cs="Arial"/>
        <w:b/>
        <w:noProof/>
        <w:sz w:val="18"/>
        <w:szCs w:val="18"/>
      </w:rPr>
      <w:t>2</w:t>
    </w:r>
    <w:r w:rsidRPr="008D51A5">
      <w:rPr>
        <w:rFonts w:ascii="Arial" w:hAnsi="Arial" w:cs="Arial"/>
        <w:b/>
        <w:sz w:val="18"/>
        <w:szCs w:val="18"/>
      </w:rPr>
      <w:fldChar w:fldCharType="end"/>
    </w:r>
    <w:r w:rsidRPr="008D51A5">
      <w:rPr>
        <w:rFonts w:ascii="Arial" w:hAnsi="Arial" w:cs="Arial"/>
        <w:sz w:val="18"/>
        <w:szCs w:val="18"/>
      </w:rPr>
      <w:t xml:space="preserve"> z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NUMPAGES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5E5014">
      <w:rPr>
        <w:rFonts w:ascii="Arial" w:hAnsi="Arial" w:cs="Arial"/>
        <w:b/>
        <w:noProof/>
        <w:sz w:val="18"/>
        <w:szCs w:val="18"/>
      </w:rPr>
      <w:t>2</w:t>
    </w:r>
    <w:r w:rsidRPr="008D51A5">
      <w:rPr>
        <w:rFonts w:ascii="Arial" w:hAnsi="Arial" w:cs="Arial"/>
        <w:b/>
        <w:sz w:val="18"/>
        <w:szCs w:val="18"/>
      </w:rPr>
      <w:fldChar w:fldCharType="end"/>
    </w:r>
  </w:p>
  <w:p w:rsidR="00F860CB" w:rsidRPr="008D51A5" w:rsidRDefault="00F860CB" w:rsidP="00476A4A">
    <w:pPr>
      <w:pStyle w:val="Zpat"/>
      <w:jc w:val="right"/>
      <w:rPr>
        <w:rFonts w:ascii="Arial" w:hAnsi="Arial" w:cs="Arial"/>
        <w:sz w:val="18"/>
        <w:szCs w:val="18"/>
      </w:rPr>
    </w:pPr>
  </w:p>
  <w:p w:rsidR="00F860CB" w:rsidRDefault="00F860C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4BA" w:rsidRDefault="007334BA">
      <w:r>
        <w:separator/>
      </w:r>
    </w:p>
  </w:footnote>
  <w:footnote w:type="continuationSeparator" w:id="0">
    <w:p w:rsidR="007334BA" w:rsidRDefault="007334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C7865"/>
    <w:multiLevelType w:val="hybridMultilevel"/>
    <w:tmpl w:val="F81A80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C452B0"/>
    <w:multiLevelType w:val="hybridMultilevel"/>
    <w:tmpl w:val="055A97C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E9C2313"/>
    <w:multiLevelType w:val="hybridMultilevel"/>
    <w:tmpl w:val="7EBEE4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BA23C0"/>
    <w:multiLevelType w:val="hybridMultilevel"/>
    <w:tmpl w:val="9172379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29850E4"/>
    <w:multiLevelType w:val="hybridMultilevel"/>
    <w:tmpl w:val="ED0A377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6">
    <w:nsid w:val="569B312D"/>
    <w:multiLevelType w:val="multilevel"/>
    <w:tmpl w:val="4F6C557C"/>
    <w:lvl w:ilvl="0">
      <w:start w:val="1"/>
      <w:numFmt w:val="decimal"/>
      <w:lvlText w:val="%1."/>
      <w:legacy w:legacy="1" w:legacySpace="120" w:legacyIndent="555"/>
      <w:lvlJc w:val="left"/>
      <w:pPr>
        <w:ind w:left="555" w:hanging="555"/>
      </w:pPr>
    </w:lvl>
    <w:lvl w:ilvl="1">
      <w:start w:val="1"/>
      <w:numFmt w:val="decimal"/>
      <w:lvlText w:val="%1.%2."/>
      <w:legacy w:legacy="1" w:legacySpace="120" w:legacyIndent="555"/>
      <w:lvlJc w:val="left"/>
      <w:pPr>
        <w:ind w:left="1110" w:hanging="555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83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55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63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710" w:hanging="1080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5790" w:hanging="108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30" w:hanging="1440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8670" w:hanging="1440"/>
      </w:pPr>
    </w:lvl>
  </w:abstractNum>
  <w:abstractNum w:abstractNumId="7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9">
    <w:nsid w:val="65413E34"/>
    <w:multiLevelType w:val="hybridMultilevel"/>
    <w:tmpl w:val="178C98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6B5C65A3"/>
    <w:multiLevelType w:val="hybridMultilevel"/>
    <w:tmpl w:val="F22410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1E97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E404C57"/>
    <w:multiLevelType w:val="multilevel"/>
    <w:tmpl w:val="6A26B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>
    <w:nsid w:val="723D6254"/>
    <w:multiLevelType w:val="hybridMultilevel"/>
    <w:tmpl w:val="1638DB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72BD08FE"/>
    <w:multiLevelType w:val="hybridMultilevel"/>
    <w:tmpl w:val="60D2D33E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4">
    <w:nsid w:val="797C49E3"/>
    <w:multiLevelType w:val="singleLevel"/>
    <w:tmpl w:val="D36C65D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/>
        <w:i w:val="0"/>
        <w:u w:val="none"/>
      </w:rPr>
    </w:lvl>
  </w:abstractNum>
  <w:abstractNum w:abstractNumId="15">
    <w:nsid w:val="7C8F406E"/>
    <w:multiLevelType w:val="hybridMultilevel"/>
    <w:tmpl w:val="13FE80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9"/>
  </w:num>
  <w:num w:numId="5">
    <w:abstractNumId w:val="3"/>
  </w:num>
  <w:num w:numId="6">
    <w:abstractNumId w:val="12"/>
  </w:num>
  <w:num w:numId="7">
    <w:abstractNumId w:val="13"/>
  </w:num>
  <w:num w:numId="8">
    <w:abstractNumId w:val="2"/>
  </w:num>
  <w:num w:numId="9">
    <w:abstractNumId w:val="1"/>
  </w:num>
  <w:num w:numId="10">
    <w:abstractNumId w:val="15"/>
  </w:num>
  <w:num w:numId="11">
    <w:abstractNumId w:val="10"/>
  </w:num>
  <w:num w:numId="12">
    <w:abstractNumId w:val="14"/>
  </w:num>
  <w:num w:numId="13">
    <w:abstractNumId w:val="5"/>
  </w:num>
  <w:num w:numId="14">
    <w:abstractNumId w:val="11"/>
  </w:num>
  <w:num w:numId="15">
    <w:abstractNumId w:val="7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E22"/>
    <w:rsid w:val="00001CE6"/>
    <w:rsid w:val="000079D5"/>
    <w:rsid w:val="00012345"/>
    <w:rsid w:val="00033F75"/>
    <w:rsid w:val="00035C91"/>
    <w:rsid w:val="00037FF0"/>
    <w:rsid w:val="000421C7"/>
    <w:rsid w:val="000421E5"/>
    <w:rsid w:val="0004546C"/>
    <w:rsid w:val="00045664"/>
    <w:rsid w:val="00047A12"/>
    <w:rsid w:val="00052D1A"/>
    <w:rsid w:val="00056330"/>
    <w:rsid w:val="00056FE6"/>
    <w:rsid w:val="000768C5"/>
    <w:rsid w:val="00083E5A"/>
    <w:rsid w:val="00094C95"/>
    <w:rsid w:val="000D16DD"/>
    <w:rsid w:val="000D2A9F"/>
    <w:rsid w:val="00100B1F"/>
    <w:rsid w:val="00103840"/>
    <w:rsid w:val="00106A6D"/>
    <w:rsid w:val="00127B8A"/>
    <w:rsid w:val="00131488"/>
    <w:rsid w:val="0014618D"/>
    <w:rsid w:val="0015732F"/>
    <w:rsid w:val="00160643"/>
    <w:rsid w:val="00161E22"/>
    <w:rsid w:val="00163376"/>
    <w:rsid w:val="00166045"/>
    <w:rsid w:val="001749C3"/>
    <w:rsid w:val="001771E6"/>
    <w:rsid w:val="001809A6"/>
    <w:rsid w:val="00185265"/>
    <w:rsid w:val="001A0205"/>
    <w:rsid w:val="001A47CD"/>
    <w:rsid w:val="001B20E9"/>
    <w:rsid w:val="001B76AD"/>
    <w:rsid w:val="001C3EB3"/>
    <w:rsid w:val="001D077E"/>
    <w:rsid w:val="001D2F4E"/>
    <w:rsid w:val="001D35DA"/>
    <w:rsid w:val="001D5888"/>
    <w:rsid w:val="001E012D"/>
    <w:rsid w:val="001F2706"/>
    <w:rsid w:val="001F52B0"/>
    <w:rsid w:val="001F53D6"/>
    <w:rsid w:val="00210884"/>
    <w:rsid w:val="002179A7"/>
    <w:rsid w:val="00223528"/>
    <w:rsid w:val="002270FD"/>
    <w:rsid w:val="002328D7"/>
    <w:rsid w:val="00235203"/>
    <w:rsid w:val="00237E3C"/>
    <w:rsid w:val="002407B1"/>
    <w:rsid w:val="00240D9F"/>
    <w:rsid w:val="00240DC4"/>
    <w:rsid w:val="00247501"/>
    <w:rsid w:val="00254EF8"/>
    <w:rsid w:val="0025777F"/>
    <w:rsid w:val="00283F7E"/>
    <w:rsid w:val="002859B9"/>
    <w:rsid w:val="002A07FC"/>
    <w:rsid w:val="002B3146"/>
    <w:rsid w:val="002C21D2"/>
    <w:rsid w:val="002C4574"/>
    <w:rsid w:val="002D0328"/>
    <w:rsid w:val="002D192B"/>
    <w:rsid w:val="002D7DDA"/>
    <w:rsid w:val="002E66D4"/>
    <w:rsid w:val="002E7B0A"/>
    <w:rsid w:val="002F1369"/>
    <w:rsid w:val="002F6AB0"/>
    <w:rsid w:val="002F77ED"/>
    <w:rsid w:val="0030624A"/>
    <w:rsid w:val="00314B40"/>
    <w:rsid w:val="00316C20"/>
    <w:rsid w:val="00320F2F"/>
    <w:rsid w:val="00325862"/>
    <w:rsid w:val="00327514"/>
    <w:rsid w:val="00327D64"/>
    <w:rsid w:val="00330C49"/>
    <w:rsid w:val="00345C83"/>
    <w:rsid w:val="003460B5"/>
    <w:rsid w:val="00357D04"/>
    <w:rsid w:val="00365A53"/>
    <w:rsid w:val="003713BC"/>
    <w:rsid w:val="00371DBD"/>
    <w:rsid w:val="0038646C"/>
    <w:rsid w:val="00387502"/>
    <w:rsid w:val="00391ACF"/>
    <w:rsid w:val="0039506D"/>
    <w:rsid w:val="00397332"/>
    <w:rsid w:val="0039782A"/>
    <w:rsid w:val="003A0395"/>
    <w:rsid w:val="003A3232"/>
    <w:rsid w:val="003B4C1E"/>
    <w:rsid w:val="003B5B69"/>
    <w:rsid w:val="003B5F73"/>
    <w:rsid w:val="003D6285"/>
    <w:rsid w:val="003D75A6"/>
    <w:rsid w:val="003D7903"/>
    <w:rsid w:val="003F497D"/>
    <w:rsid w:val="004100F6"/>
    <w:rsid w:val="0042126F"/>
    <w:rsid w:val="004252EB"/>
    <w:rsid w:val="004313FB"/>
    <w:rsid w:val="004349A6"/>
    <w:rsid w:val="004479F4"/>
    <w:rsid w:val="00454738"/>
    <w:rsid w:val="00454954"/>
    <w:rsid w:val="004565F6"/>
    <w:rsid w:val="00463CB8"/>
    <w:rsid w:val="00476A4A"/>
    <w:rsid w:val="004779E6"/>
    <w:rsid w:val="00487F0A"/>
    <w:rsid w:val="0049037B"/>
    <w:rsid w:val="004919DA"/>
    <w:rsid w:val="00492030"/>
    <w:rsid w:val="00495C0F"/>
    <w:rsid w:val="004A2FD4"/>
    <w:rsid w:val="004A4786"/>
    <w:rsid w:val="004A4A8A"/>
    <w:rsid w:val="004B6B87"/>
    <w:rsid w:val="004C0B09"/>
    <w:rsid w:val="004C2BE4"/>
    <w:rsid w:val="004C304B"/>
    <w:rsid w:val="004C396C"/>
    <w:rsid w:val="004C50D3"/>
    <w:rsid w:val="004D1CF5"/>
    <w:rsid w:val="004E4E40"/>
    <w:rsid w:val="004E51C2"/>
    <w:rsid w:val="004F076C"/>
    <w:rsid w:val="004F576E"/>
    <w:rsid w:val="00501673"/>
    <w:rsid w:val="005039E2"/>
    <w:rsid w:val="0050601E"/>
    <w:rsid w:val="0056104A"/>
    <w:rsid w:val="0058265B"/>
    <w:rsid w:val="00587D58"/>
    <w:rsid w:val="00590B52"/>
    <w:rsid w:val="00590FCA"/>
    <w:rsid w:val="005A6E12"/>
    <w:rsid w:val="005C3E55"/>
    <w:rsid w:val="005D5110"/>
    <w:rsid w:val="005E5014"/>
    <w:rsid w:val="005F18F6"/>
    <w:rsid w:val="0061213B"/>
    <w:rsid w:val="006253A8"/>
    <w:rsid w:val="00625D84"/>
    <w:rsid w:val="0062654F"/>
    <w:rsid w:val="006324A3"/>
    <w:rsid w:val="0063291C"/>
    <w:rsid w:val="00635211"/>
    <w:rsid w:val="00665EC1"/>
    <w:rsid w:val="006710D1"/>
    <w:rsid w:val="00672340"/>
    <w:rsid w:val="00675100"/>
    <w:rsid w:val="006832D8"/>
    <w:rsid w:val="006835A9"/>
    <w:rsid w:val="00694B5A"/>
    <w:rsid w:val="00696CFE"/>
    <w:rsid w:val="00696F34"/>
    <w:rsid w:val="00697A3F"/>
    <w:rsid w:val="006A0BD5"/>
    <w:rsid w:val="006A1408"/>
    <w:rsid w:val="006C239C"/>
    <w:rsid w:val="006C4F69"/>
    <w:rsid w:val="006C5F61"/>
    <w:rsid w:val="006D0CDF"/>
    <w:rsid w:val="006D0F7D"/>
    <w:rsid w:val="006D3D75"/>
    <w:rsid w:val="006F3CBD"/>
    <w:rsid w:val="006F73E2"/>
    <w:rsid w:val="006F77BF"/>
    <w:rsid w:val="00710005"/>
    <w:rsid w:val="00717462"/>
    <w:rsid w:val="00724D18"/>
    <w:rsid w:val="00725DD1"/>
    <w:rsid w:val="007334BA"/>
    <w:rsid w:val="00737A99"/>
    <w:rsid w:val="00776B6D"/>
    <w:rsid w:val="00780F56"/>
    <w:rsid w:val="0078134D"/>
    <w:rsid w:val="00783045"/>
    <w:rsid w:val="00784C5B"/>
    <w:rsid w:val="00787C8A"/>
    <w:rsid w:val="00787FDA"/>
    <w:rsid w:val="00792EE0"/>
    <w:rsid w:val="007956AF"/>
    <w:rsid w:val="007A386F"/>
    <w:rsid w:val="007A782D"/>
    <w:rsid w:val="007B24CA"/>
    <w:rsid w:val="007B2D32"/>
    <w:rsid w:val="007B4B87"/>
    <w:rsid w:val="007B7803"/>
    <w:rsid w:val="007C39BD"/>
    <w:rsid w:val="007C6638"/>
    <w:rsid w:val="007C75CA"/>
    <w:rsid w:val="007C7DDE"/>
    <w:rsid w:val="007D6484"/>
    <w:rsid w:val="007E1E43"/>
    <w:rsid w:val="007E2B0A"/>
    <w:rsid w:val="007E2EA8"/>
    <w:rsid w:val="007E7D71"/>
    <w:rsid w:val="00800E6D"/>
    <w:rsid w:val="0081237B"/>
    <w:rsid w:val="00822F3C"/>
    <w:rsid w:val="00825E70"/>
    <w:rsid w:val="008338EB"/>
    <w:rsid w:val="00840DA5"/>
    <w:rsid w:val="00841258"/>
    <w:rsid w:val="008432CA"/>
    <w:rsid w:val="008432E7"/>
    <w:rsid w:val="0086619E"/>
    <w:rsid w:val="008771EF"/>
    <w:rsid w:val="008868C6"/>
    <w:rsid w:val="00886E65"/>
    <w:rsid w:val="00887DDF"/>
    <w:rsid w:val="008A0E5D"/>
    <w:rsid w:val="008A1B04"/>
    <w:rsid w:val="008A3C21"/>
    <w:rsid w:val="008A4465"/>
    <w:rsid w:val="008B0740"/>
    <w:rsid w:val="008B1BF9"/>
    <w:rsid w:val="008B4073"/>
    <w:rsid w:val="008C04AF"/>
    <w:rsid w:val="008D51A5"/>
    <w:rsid w:val="008D78CB"/>
    <w:rsid w:val="008D79EB"/>
    <w:rsid w:val="008E004D"/>
    <w:rsid w:val="008E3236"/>
    <w:rsid w:val="008E727B"/>
    <w:rsid w:val="008F1600"/>
    <w:rsid w:val="008F2EC5"/>
    <w:rsid w:val="008F596E"/>
    <w:rsid w:val="009068C5"/>
    <w:rsid w:val="00914903"/>
    <w:rsid w:val="00915416"/>
    <w:rsid w:val="009269AB"/>
    <w:rsid w:val="00947688"/>
    <w:rsid w:val="009577CF"/>
    <w:rsid w:val="00957CCE"/>
    <w:rsid w:val="009673EF"/>
    <w:rsid w:val="00967830"/>
    <w:rsid w:val="009819FA"/>
    <w:rsid w:val="00982625"/>
    <w:rsid w:val="009832DA"/>
    <w:rsid w:val="009843D6"/>
    <w:rsid w:val="0098649E"/>
    <w:rsid w:val="00991331"/>
    <w:rsid w:val="00992B61"/>
    <w:rsid w:val="00996803"/>
    <w:rsid w:val="009972A4"/>
    <w:rsid w:val="009A11EF"/>
    <w:rsid w:val="009A4EEC"/>
    <w:rsid w:val="009B01FE"/>
    <w:rsid w:val="009B5E91"/>
    <w:rsid w:val="009C1AAA"/>
    <w:rsid w:val="009C22A0"/>
    <w:rsid w:val="009C4477"/>
    <w:rsid w:val="009D75FC"/>
    <w:rsid w:val="009F42F0"/>
    <w:rsid w:val="009F4727"/>
    <w:rsid w:val="00A0137D"/>
    <w:rsid w:val="00A057BF"/>
    <w:rsid w:val="00A058DF"/>
    <w:rsid w:val="00A075C1"/>
    <w:rsid w:val="00A16062"/>
    <w:rsid w:val="00A172EF"/>
    <w:rsid w:val="00A17BE4"/>
    <w:rsid w:val="00A208DC"/>
    <w:rsid w:val="00A304FA"/>
    <w:rsid w:val="00A31015"/>
    <w:rsid w:val="00A411F0"/>
    <w:rsid w:val="00A54472"/>
    <w:rsid w:val="00A66516"/>
    <w:rsid w:val="00A71BE1"/>
    <w:rsid w:val="00A74BEE"/>
    <w:rsid w:val="00A77330"/>
    <w:rsid w:val="00A776FD"/>
    <w:rsid w:val="00A876F4"/>
    <w:rsid w:val="00AC2456"/>
    <w:rsid w:val="00AD70F8"/>
    <w:rsid w:val="00AD7965"/>
    <w:rsid w:val="00AE072D"/>
    <w:rsid w:val="00AF3C6E"/>
    <w:rsid w:val="00AF46C9"/>
    <w:rsid w:val="00AF6F90"/>
    <w:rsid w:val="00B03D13"/>
    <w:rsid w:val="00B06961"/>
    <w:rsid w:val="00B116D9"/>
    <w:rsid w:val="00B123C4"/>
    <w:rsid w:val="00B16667"/>
    <w:rsid w:val="00B23798"/>
    <w:rsid w:val="00B3449F"/>
    <w:rsid w:val="00B34E3F"/>
    <w:rsid w:val="00B459F0"/>
    <w:rsid w:val="00B5360D"/>
    <w:rsid w:val="00B840BD"/>
    <w:rsid w:val="00B92C56"/>
    <w:rsid w:val="00B94105"/>
    <w:rsid w:val="00BA5122"/>
    <w:rsid w:val="00BB4447"/>
    <w:rsid w:val="00BB4CC3"/>
    <w:rsid w:val="00BC3C71"/>
    <w:rsid w:val="00BE41EF"/>
    <w:rsid w:val="00BE42F1"/>
    <w:rsid w:val="00BE6ACC"/>
    <w:rsid w:val="00BF4A4D"/>
    <w:rsid w:val="00BF7072"/>
    <w:rsid w:val="00C05C03"/>
    <w:rsid w:val="00C071B2"/>
    <w:rsid w:val="00C07700"/>
    <w:rsid w:val="00C20688"/>
    <w:rsid w:val="00C22427"/>
    <w:rsid w:val="00C2565B"/>
    <w:rsid w:val="00C422B1"/>
    <w:rsid w:val="00C55858"/>
    <w:rsid w:val="00C63F88"/>
    <w:rsid w:val="00C67CCA"/>
    <w:rsid w:val="00C70D33"/>
    <w:rsid w:val="00C829D1"/>
    <w:rsid w:val="00C85932"/>
    <w:rsid w:val="00C90695"/>
    <w:rsid w:val="00C942E3"/>
    <w:rsid w:val="00C9450E"/>
    <w:rsid w:val="00C97F02"/>
    <w:rsid w:val="00CA4761"/>
    <w:rsid w:val="00CA565C"/>
    <w:rsid w:val="00CA694A"/>
    <w:rsid w:val="00CB70FA"/>
    <w:rsid w:val="00CC286E"/>
    <w:rsid w:val="00CC7791"/>
    <w:rsid w:val="00CD2817"/>
    <w:rsid w:val="00CD6D6D"/>
    <w:rsid w:val="00CD75D6"/>
    <w:rsid w:val="00CE3E99"/>
    <w:rsid w:val="00CE4506"/>
    <w:rsid w:val="00CF25FD"/>
    <w:rsid w:val="00CF31E9"/>
    <w:rsid w:val="00CF3F1E"/>
    <w:rsid w:val="00CF41BB"/>
    <w:rsid w:val="00D201C6"/>
    <w:rsid w:val="00D2260A"/>
    <w:rsid w:val="00D36857"/>
    <w:rsid w:val="00D56B5A"/>
    <w:rsid w:val="00D659B0"/>
    <w:rsid w:val="00D74A50"/>
    <w:rsid w:val="00D76881"/>
    <w:rsid w:val="00DA46ED"/>
    <w:rsid w:val="00DA4F77"/>
    <w:rsid w:val="00DA7DA1"/>
    <w:rsid w:val="00DC0D56"/>
    <w:rsid w:val="00DC238C"/>
    <w:rsid w:val="00DD58BD"/>
    <w:rsid w:val="00DD59C6"/>
    <w:rsid w:val="00DE1C0C"/>
    <w:rsid w:val="00DE2D09"/>
    <w:rsid w:val="00DE33BD"/>
    <w:rsid w:val="00E00B4F"/>
    <w:rsid w:val="00E0190E"/>
    <w:rsid w:val="00E062C8"/>
    <w:rsid w:val="00E0681E"/>
    <w:rsid w:val="00E06C6E"/>
    <w:rsid w:val="00E10400"/>
    <w:rsid w:val="00E116FC"/>
    <w:rsid w:val="00E1398F"/>
    <w:rsid w:val="00E14142"/>
    <w:rsid w:val="00E14C51"/>
    <w:rsid w:val="00E26428"/>
    <w:rsid w:val="00E27560"/>
    <w:rsid w:val="00E55D9E"/>
    <w:rsid w:val="00E56308"/>
    <w:rsid w:val="00E57C8B"/>
    <w:rsid w:val="00E57D22"/>
    <w:rsid w:val="00E6189E"/>
    <w:rsid w:val="00E623BD"/>
    <w:rsid w:val="00E648D5"/>
    <w:rsid w:val="00E754C9"/>
    <w:rsid w:val="00E7626D"/>
    <w:rsid w:val="00E85539"/>
    <w:rsid w:val="00EA2209"/>
    <w:rsid w:val="00EA36D5"/>
    <w:rsid w:val="00EA48DF"/>
    <w:rsid w:val="00EB40F3"/>
    <w:rsid w:val="00EC62BB"/>
    <w:rsid w:val="00ED1B27"/>
    <w:rsid w:val="00EF19A2"/>
    <w:rsid w:val="00F030AF"/>
    <w:rsid w:val="00F114E7"/>
    <w:rsid w:val="00F24A3C"/>
    <w:rsid w:val="00F26B1A"/>
    <w:rsid w:val="00F27C41"/>
    <w:rsid w:val="00F4556D"/>
    <w:rsid w:val="00F53267"/>
    <w:rsid w:val="00F755FC"/>
    <w:rsid w:val="00F860CB"/>
    <w:rsid w:val="00F92EAC"/>
    <w:rsid w:val="00F93FDB"/>
    <w:rsid w:val="00F95633"/>
    <w:rsid w:val="00FA05AD"/>
    <w:rsid w:val="00FA145F"/>
    <w:rsid w:val="00FA2FB8"/>
    <w:rsid w:val="00FA5661"/>
    <w:rsid w:val="00FB0839"/>
    <w:rsid w:val="00FB6921"/>
    <w:rsid w:val="00FD5E7D"/>
    <w:rsid w:val="00FE1C85"/>
    <w:rsid w:val="00FE5445"/>
    <w:rsid w:val="00FF05B5"/>
    <w:rsid w:val="00FF42A8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B4B87"/>
    <w:rPr>
      <w:color w:val="0000FF"/>
      <w:u w:val="single"/>
    </w:rPr>
  </w:style>
  <w:style w:type="paragraph" w:customStyle="1" w:styleId="Export0">
    <w:name w:val="Export 0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4C396C"/>
    <w:pPr>
      <w:jc w:val="center"/>
    </w:pPr>
    <w:rPr>
      <w:b/>
      <w:sz w:val="36"/>
    </w:rPr>
  </w:style>
  <w:style w:type="paragraph" w:styleId="Podtitul">
    <w:name w:val="Subtitle"/>
    <w:basedOn w:val="Normln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C62BB"/>
    <w:rPr>
      <w:b/>
      <w:sz w:val="36"/>
      <w:szCs w:val="24"/>
    </w:rPr>
  </w:style>
  <w:style w:type="paragraph" w:styleId="Odstavecseseznamem">
    <w:name w:val="List Paragraph"/>
    <w:basedOn w:val="Normln"/>
    <w:uiPriority w:val="34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B4B87"/>
    <w:rPr>
      <w:color w:val="0000FF"/>
      <w:u w:val="single"/>
    </w:rPr>
  </w:style>
  <w:style w:type="paragraph" w:customStyle="1" w:styleId="Export0">
    <w:name w:val="Export 0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4C396C"/>
    <w:pPr>
      <w:jc w:val="center"/>
    </w:pPr>
    <w:rPr>
      <w:b/>
      <w:sz w:val="36"/>
    </w:rPr>
  </w:style>
  <w:style w:type="paragraph" w:styleId="Podtitul">
    <w:name w:val="Subtitle"/>
    <w:basedOn w:val="Normln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C62BB"/>
    <w:rPr>
      <w:b/>
      <w:sz w:val="36"/>
      <w:szCs w:val="24"/>
    </w:rPr>
  </w:style>
  <w:style w:type="paragraph" w:styleId="Odstavecseseznamem">
    <w:name w:val="List Paragraph"/>
    <w:basedOn w:val="Normln"/>
    <w:uiPriority w:val="34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466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RMiskovska</dc:creator>
  <cp:lastModifiedBy>Stepankova Martina</cp:lastModifiedBy>
  <cp:revision>4</cp:revision>
  <cp:lastPrinted>2016-07-27T09:25:00Z</cp:lastPrinted>
  <dcterms:created xsi:type="dcterms:W3CDTF">2017-07-20T07:48:00Z</dcterms:created>
  <dcterms:modified xsi:type="dcterms:W3CDTF">2017-08-18T08:27:00Z</dcterms:modified>
</cp:coreProperties>
</file>