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B1D2" w14:textId="77777777" w:rsidR="00C0612A" w:rsidRDefault="00C0612A">
      <w:pPr>
        <w:pStyle w:val="Zkladntext"/>
        <w:rPr>
          <w:rFonts w:ascii="Times New Roman"/>
        </w:rPr>
      </w:pPr>
    </w:p>
    <w:p w14:paraId="2DF87924" w14:textId="77777777" w:rsidR="00C0612A" w:rsidRDefault="00C0612A">
      <w:pPr>
        <w:pStyle w:val="Zkladntext"/>
        <w:spacing w:before="3"/>
        <w:rPr>
          <w:rFonts w:ascii="Times New Roman"/>
          <w:sz w:val="16"/>
        </w:rPr>
      </w:pPr>
    </w:p>
    <w:p w14:paraId="304C283B" w14:textId="77777777" w:rsidR="00C0612A" w:rsidRDefault="00000000">
      <w:pPr>
        <w:spacing w:before="100" w:line="425" w:lineRule="exact"/>
        <w:ind w:left="895" w:right="89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7241100112</w:t>
      </w:r>
    </w:p>
    <w:p w14:paraId="74B02437" w14:textId="77777777" w:rsidR="00C0612A" w:rsidRDefault="00000000">
      <w:pPr>
        <w:spacing w:line="425" w:lineRule="exact"/>
        <w:ind w:left="3124" w:right="31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246A4872" w14:textId="77777777" w:rsidR="00C0612A" w:rsidRDefault="00000000">
      <w:pPr>
        <w:spacing w:before="1"/>
        <w:ind w:left="895" w:right="90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C69F7A3" w14:textId="77777777" w:rsidR="00C0612A" w:rsidRDefault="00C0612A">
      <w:pPr>
        <w:pStyle w:val="Zkladntext"/>
        <w:spacing w:before="11"/>
        <w:rPr>
          <w:sz w:val="59"/>
        </w:rPr>
      </w:pPr>
    </w:p>
    <w:p w14:paraId="284DE0DD" w14:textId="77777777" w:rsidR="00C0612A" w:rsidRDefault="00000000">
      <w:pPr>
        <w:pStyle w:val="Zkladntext"/>
        <w:ind w:left="116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4EB83E0C" w14:textId="77777777" w:rsidR="00C0612A" w:rsidRDefault="00C0612A">
      <w:pPr>
        <w:pStyle w:val="Zkladntext"/>
        <w:rPr>
          <w:sz w:val="26"/>
        </w:rPr>
      </w:pPr>
    </w:p>
    <w:p w14:paraId="0D31424E" w14:textId="77777777" w:rsidR="00C0612A" w:rsidRDefault="00000000">
      <w:pPr>
        <w:pStyle w:val="Nadpis2"/>
        <w:spacing w:before="188"/>
        <w:ind w:left="116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35C96C0D" w14:textId="77777777" w:rsidR="00C0612A" w:rsidRDefault="00000000">
      <w:pPr>
        <w:pStyle w:val="Zkladntext"/>
        <w:tabs>
          <w:tab w:val="left" w:pos="2996"/>
        </w:tabs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B42EDAA" w14:textId="77777777" w:rsidR="00C0612A" w:rsidRDefault="00000000">
      <w:pPr>
        <w:pStyle w:val="Zkladntext"/>
        <w:tabs>
          <w:tab w:val="left" w:pos="2996"/>
        </w:tabs>
        <w:spacing w:before="1" w:line="265" w:lineRule="exact"/>
        <w:ind w:left="116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1A45C6A" w14:textId="77777777" w:rsidR="00C0612A" w:rsidRDefault="00000000">
      <w:pPr>
        <w:pStyle w:val="Zkladntext"/>
        <w:tabs>
          <w:tab w:val="right" w:pos="3860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97A1730" w14:textId="77777777" w:rsidR="00C0612A" w:rsidRDefault="00000000">
      <w:pPr>
        <w:pStyle w:val="Zkladntext"/>
        <w:tabs>
          <w:tab w:val="left" w:pos="2996"/>
        </w:tabs>
        <w:ind w:left="116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1BD86D9F" w14:textId="77777777" w:rsidR="00C0612A" w:rsidRDefault="00000000">
      <w:pPr>
        <w:pStyle w:val="Zkladntext"/>
        <w:tabs>
          <w:tab w:val="left" w:pos="2996"/>
        </w:tabs>
        <w:spacing w:before="1"/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8F236CA" w14:textId="77777777" w:rsidR="00C0612A" w:rsidRDefault="00000000">
      <w:pPr>
        <w:pStyle w:val="Zkladntext"/>
        <w:tabs>
          <w:tab w:val="left" w:pos="2996"/>
        </w:tabs>
        <w:ind w:left="116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F2CCEE7" w14:textId="77777777" w:rsidR="00C0612A" w:rsidRDefault="00000000">
      <w:pPr>
        <w:pStyle w:val="Zkladntext"/>
        <w:spacing w:before="1"/>
        <w:ind w:left="116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50A66DB" w14:textId="77777777" w:rsidR="00C0612A" w:rsidRDefault="00C0612A">
      <w:pPr>
        <w:pStyle w:val="Zkladntext"/>
        <w:spacing w:before="11"/>
        <w:rPr>
          <w:sz w:val="19"/>
        </w:rPr>
      </w:pPr>
    </w:p>
    <w:p w14:paraId="0B18D1D4" w14:textId="77777777" w:rsidR="00C0612A" w:rsidRDefault="00000000">
      <w:pPr>
        <w:pStyle w:val="Zkladntext"/>
        <w:ind w:left="116"/>
      </w:pPr>
      <w:r>
        <w:rPr>
          <w:w w:val="99"/>
        </w:rPr>
        <w:t>a</w:t>
      </w:r>
    </w:p>
    <w:p w14:paraId="52366591" w14:textId="77777777" w:rsidR="00C0612A" w:rsidRDefault="00C0612A">
      <w:pPr>
        <w:pStyle w:val="Zkladntext"/>
        <w:spacing w:before="1"/>
      </w:pPr>
    </w:p>
    <w:p w14:paraId="0BE34452" w14:textId="77777777" w:rsidR="00C0612A" w:rsidRDefault="00000000">
      <w:pPr>
        <w:pStyle w:val="Nadpis2"/>
        <w:ind w:left="116"/>
        <w:jc w:val="left"/>
      </w:pPr>
      <w:proofErr w:type="spellStart"/>
      <w:r>
        <w:t>Kamabe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28C0ACB2" w14:textId="77777777" w:rsidR="00C0612A" w:rsidRDefault="00000000">
      <w:pPr>
        <w:pStyle w:val="Zkladntext"/>
        <w:ind w:left="116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02ADF745" w14:textId="77777777" w:rsidR="00C0612A" w:rsidRDefault="00000000">
      <w:pPr>
        <w:pStyle w:val="Zkladntext"/>
        <w:spacing w:before="1"/>
        <w:ind w:left="116"/>
      </w:pP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5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vložka</w:t>
      </w:r>
      <w:r>
        <w:rPr>
          <w:spacing w:val="-4"/>
        </w:rPr>
        <w:t xml:space="preserve"> 64661</w:t>
      </w:r>
    </w:p>
    <w:p w14:paraId="66F3B3EF" w14:textId="77777777" w:rsidR="00C0612A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č.p.</w:t>
      </w:r>
      <w:r>
        <w:rPr>
          <w:spacing w:val="-3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766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2"/>
        </w:rPr>
        <w:t>Tichov</w:t>
      </w:r>
    </w:p>
    <w:p w14:paraId="2E4AB590" w14:textId="77777777" w:rsidR="00C0612A" w:rsidRDefault="00000000">
      <w:pPr>
        <w:pStyle w:val="Zkladntext"/>
        <w:tabs>
          <w:tab w:val="left" w:pos="2996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29198119</w:t>
      </w:r>
    </w:p>
    <w:p w14:paraId="032428B6" w14:textId="5AF42B62" w:rsidR="00C0612A" w:rsidRDefault="00000000">
      <w:pPr>
        <w:pStyle w:val="Zkladntext"/>
        <w:tabs>
          <w:tab w:val="left" w:pos="2996"/>
        </w:tabs>
        <w:spacing w:before="1"/>
        <w:ind w:left="116"/>
      </w:pPr>
      <w:r>
        <w:rPr>
          <w:spacing w:val="-2"/>
        </w:rPr>
        <w:t>zastoupená:</w:t>
      </w:r>
      <w:r>
        <w:tab/>
      </w:r>
      <w:proofErr w:type="spellStart"/>
      <w:r w:rsidR="00367BD5" w:rsidRPr="00367BD5">
        <w:rPr>
          <w:highlight w:val="yellow"/>
        </w:rPr>
        <w:t>xxxxx</w:t>
      </w:r>
      <w:proofErr w:type="spellEnd"/>
    </w:p>
    <w:p w14:paraId="1D3A87F7" w14:textId="77777777" w:rsidR="00C0612A" w:rsidRDefault="00000000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MONETA</w:t>
      </w:r>
      <w:r>
        <w:rPr>
          <w:spacing w:val="-6"/>
        </w:rPr>
        <w:t xml:space="preserve"> </w:t>
      </w:r>
      <w:r>
        <w:t>Money</w:t>
      </w:r>
      <w:r>
        <w:rPr>
          <w:spacing w:val="-8"/>
        </w:rPr>
        <w:t xml:space="preserve"> </w:t>
      </w:r>
      <w:r>
        <w:t>Bank,</w:t>
      </w:r>
      <w:r>
        <w:rPr>
          <w:spacing w:val="-7"/>
        </w:rPr>
        <w:t xml:space="preserve"> </w:t>
      </w:r>
      <w:r>
        <w:rPr>
          <w:spacing w:val="-4"/>
        </w:rPr>
        <w:t>a.s.</w:t>
      </w:r>
    </w:p>
    <w:p w14:paraId="697ECAE6" w14:textId="77777777" w:rsidR="00C0612A" w:rsidRDefault="00000000">
      <w:pPr>
        <w:pStyle w:val="Zkladntext"/>
        <w:tabs>
          <w:tab w:val="left" w:pos="2996"/>
        </w:tabs>
        <w:spacing w:before="1"/>
        <w:ind w:left="116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232550052/0600</w:t>
      </w:r>
    </w:p>
    <w:p w14:paraId="403AC4ED" w14:textId="77777777" w:rsidR="00C0612A" w:rsidRDefault="00000000">
      <w:pPr>
        <w:pStyle w:val="Zkladntext"/>
        <w:ind w:left="116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29A19D1A" w14:textId="77777777" w:rsidR="00C0612A" w:rsidRDefault="00C0612A">
      <w:pPr>
        <w:pStyle w:val="Zkladntext"/>
        <w:rPr>
          <w:sz w:val="26"/>
        </w:rPr>
      </w:pPr>
    </w:p>
    <w:p w14:paraId="3814C297" w14:textId="77777777" w:rsidR="00C0612A" w:rsidRDefault="00000000">
      <w:pPr>
        <w:pStyle w:val="Zkladntext"/>
        <w:spacing w:before="185"/>
        <w:ind w:left="116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F79F406" w14:textId="77777777" w:rsidR="00C0612A" w:rsidRDefault="00C0612A">
      <w:pPr>
        <w:pStyle w:val="Zkladntext"/>
        <w:spacing w:before="1"/>
      </w:pPr>
    </w:p>
    <w:p w14:paraId="54934380" w14:textId="77777777" w:rsidR="00C0612A" w:rsidRDefault="00000000">
      <w:pPr>
        <w:pStyle w:val="Nadpis1"/>
      </w:pPr>
      <w:r>
        <w:rPr>
          <w:spacing w:val="-5"/>
        </w:rPr>
        <w:t>I.</w:t>
      </w:r>
    </w:p>
    <w:p w14:paraId="30915D9E" w14:textId="77777777" w:rsidR="00C0612A" w:rsidRDefault="00000000">
      <w:pPr>
        <w:pStyle w:val="Nadpis2"/>
        <w:ind w:right="89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53C14140" w14:textId="77777777" w:rsidR="00C0612A" w:rsidRDefault="00C0612A">
      <w:pPr>
        <w:pStyle w:val="Zkladntext"/>
        <w:spacing w:before="1"/>
        <w:rPr>
          <w:b/>
        </w:rPr>
      </w:pPr>
    </w:p>
    <w:p w14:paraId="37F11FB3" w14:textId="77777777" w:rsidR="00C0612A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jen</w:t>
      </w:r>
    </w:p>
    <w:p w14:paraId="3859DBA3" w14:textId="77777777" w:rsidR="00C0612A" w:rsidRDefault="00000000">
      <w:pPr>
        <w:pStyle w:val="Zkladntext"/>
        <w:ind w:left="399" w:right="117"/>
        <w:jc w:val="both"/>
      </w:pPr>
      <w:r>
        <w:t>„Smlouva“)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uzavírá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Rozhodnutí</w:t>
      </w:r>
      <w:r>
        <w:rPr>
          <w:spacing w:val="-13"/>
        </w:rPr>
        <w:t xml:space="preserve"> </w:t>
      </w:r>
      <w:r>
        <w:t>ministra</w:t>
      </w:r>
      <w:r>
        <w:rPr>
          <w:spacing w:val="-13"/>
        </w:rPr>
        <w:t xml:space="preserve"> </w:t>
      </w:r>
      <w:r>
        <w:t>životního</w:t>
      </w:r>
      <w:r>
        <w:rPr>
          <w:spacing w:val="-13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7241100112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poskytnutí 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3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Státního</w:t>
      </w:r>
      <w:r>
        <w:rPr>
          <w:spacing w:val="-12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2"/>
        </w:rPr>
        <w:t xml:space="preserve"> </w:t>
      </w:r>
      <w:r>
        <w:t>prostředí</w:t>
      </w:r>
      <w:r>
        <w:rPr>
          <w:spacing w:val="-13"/>
        </w:rPr>
        <w:t xml:space="preserve"> </w:t>
      </w:r>
      <w:r>
        <w:t>ČR</w:t>
      </w:r>
      <w:r>
        <w:rPr>
          <w:spacing w:val="-12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14.</w:t>
      </w:r>
      <w:r>
        <w:rPr>
          <w:spacing w:val="-13"/>
        </w:rPr>
        <w:t xml:space="preserve"> </w:t>
      </w:r>
      <w:r>
        <w:t>10.</w:t>
      </w:r>
      <w:r>
        <w:rPr>
          <w:spacing w:val="-13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Programu financovaného z prostředků Modernizačního fondu (dále jen „Rozhodnutí“).</w:t>
      </w:r>
    </w:p>
    <w:p w14:paraId="6A4BCC3C" w14:textId="77777777" w:rsidR="00C0612A" w:rsidRDefault="00000000">
      <w:pPr>
        <w:pStyle w:val="Odstavecseseznamem"/>
        <w:numPr>
          <w:ilvl w:val="0"/>
          <w:numId w:val="8"/>
        </w:numPr>
        <w:tabs>
          <w:tab w:val="left" w:pos="40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3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potvrzuje,</w:t>
      </w:r>
      <w:r>
        <w:rPr>
          <w:spacing w:val="74"/>
          <w:sz w:val="20"/>
        </w:rPr>
        <w:t xml:space="preserve"> </w:t>
      </w:r>
      <w:r>
        <w:rPr>
          <w:sz w:val="20"/>
        </w:rPr>
        <w:t>že</w:t>
      </w:r>
      <w:r>
        <w:rPr>
          <w:spacing w:val="73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seznámil</w:t>
      </w:r>
      <w:r>
        <w:rPr>
          <w:spacing w:val="73"/>
          <w:sz w:val="20"/>
        </w:rPr>
        <w:t xml:space="preserve"> </w:t>
      </w:r>
      <w:r>
        <w:rPr>
          <w:sz w:val="20"/>
        </w:rPr>
        <w:t>s Výzvou</w:t>
      </w:r>
      <w:r>
        <w:rPr>
          <w:spacing w:val="75"/>
          <w:sz w:val="20"/>
        </w:rPr>
        <w:t xml:space="preserve"> </w:t>
      </w:r>
      <w:r>
        <w:rPr>
          <w:sz w:val="20"/>
        </w:rPr>
        <w:t>RES+</w:t>
      </w:r>
      <w:r>
        <w:rPr>
          <w:spacing w:val="74"/>
          <w:sz w:val="20"/>
        </w:rPr>
        <w:t xml:space="preserve"> </w:t>
      </w:r>
      <w:r>
        <w:rPr>
          <w:sz w:val="20"/>
        </w:rPr>
        <w:t>č.</w:t>
      </w:r>
      <w:r>
        <w:rPr>
          <w:spacing w:val="74"/>
          <w:sz w:val="20"/>
        </w:rPr>
        <w:t xml:space="preserve"> </w:t>
      </w:r>
      <w:r>
        <w:rPr>
          <w:sz w:val="20"/>
        </w:rPr>
        <w:t>1/2024</w:t>
      </w:r>
      <w:r>
        <w:rPr>
          <w:spacing w:val="7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73"/>
          <w:sz w:val="20"/>
        </w:rPr>
        <w:t xml:space="preserve"> </w:t>
      </w:r>
      <w:r>
        <w:rPr>
          <w:sz w:val="20"/>
        </w:rPr>
        <w:t>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8E719B2" w14:textId="77777777" w:rsidR="00C0612A" w:rsidRDefault="00000000">
      <w:pPr>
        <w:pStyle w:val="Odstavecseseznamem"/>
        <w:numPr>
          <w:ilvl w:val="0"/>
          <w:numId w:val="8"/>
        </w:numPr>
        <w:tabs>
          <w:tab w:val="left" w:pos="400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4D1C430" w14:textId="77777777" w:rsidR="00C0612A" w:rsidRDefault="00000000">
      <w:pPr>
        <w:pStyle w:val="Nadpis2"/>
        <w:spacing w:before="121"/>
        <w:ind w:left="2562"/>
        <w:jc w:val="both"/>
      </w:pPr>
      <w:r>
        <w:t>„Realizace</w:t>
      </w:r>
      <w:r>
        <w:rPr>
          <w:spacing w:val="-6"/>
        </w:rPr>
        <w:t xml:space="preserve"> </w:t>
      </w:r>
      <w:r>
        <w:t>FVE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společnosti</w:t>
      </w:r>
      <w:r>
        <w:rPr>
          <w:spacing w:val="-6"/>
        </w:rPr>
        <w:t xml:space="preserve"> </w:t>
      </w:r>
      <w:proofErr w:type="spellStart"/>
      <w:r>
        <w:t>Kamabe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s.r.o“</w:t>
      </w:r>
    </w:p>
    <w:p w14:paraId="0E604F77" w14:textId="77777777" w:rsidR="00C0612A" w:rsidRDefault="00000000">
      <w:pPr>
        <w:pStyle w:val="Zkladntext"/>
        <w:spacing w:before="120"/>
        <w:ind w:left="399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1FD53C88" w14:textId="77777777" w:rsidR="00C0612A" w:rsidRDefault="00C0612A">
      <w:pPr>
        <w:jc w:val="both"/>
        <w:sectPr w:rsidR="00C0612A">
          <w:headerReference w:type="default" r:id="rId7"/>
          <w:footerReference w:type="default" r:id="rId8"/>
          <w:type w:val="continuous"/>
          <w:pgSz w:w="11910" w:h="16840"/>
          <w:pgMar w:top="1560" w:right="1300" w:bottom="960" w:left="1300" w:header="708" w:footer="771" w:gutter="0"/>
          <w:pgNumType w:start="1"/>
          <w:cols w:space="708"/>
        </w:sectPr>
      </w:pPr>
    </w:p>
    <w:p w14:paraId="527FFF01" w14:textId="77777777" w:rsidR="00C0612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89"/>
        <w:ind w:left="476" w:right="120" w:hanging="360"/>
        <w:jc w:val="both"/>
        <w:rPr>
          <w:sz w:val="20"/>
        </w:rPr>
      </w:pPr>
      <w:r>
        <w:rPr>
          <w:sz w:val="20"/>
        </w:rPr>
        <w:lastRenderedPageBreak/>
        <w:t>Podpora je poskytována v souladu s Nařízením Komise (EU) č. 651/2014 ze dne 17. června 2014, kterým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11"/>
          <w:sz w:val="20"/>
        </w:rPr>
        <w:t xml:space="preserve"> </w:t>
      </w:r>
      <w:r>
        <w:rPr>
          <w:sz w:val="20"/>
        </w:rPr>
        <w:t>články</w:t>
      </w:r>
      <w:r>
        <w:rPr>
          <w:spacing w:val="11"/>
          <w:sz w:val="20"/>
        </w:rPr>
        <w:t xml:space="preserve"> </w:t>
      </w:r>
      <w:r>
        <w:rPr>
          <w:sz w:val="20"/>
        </w:rPr>
        <w:t>107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108 Smlouvy</w:t>
      </w:r>
      <w:r>
        <w:rPr>
          <w:spacing w:val="1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11"/>
          <w:sz w:val="20"/>
        </w:rPr>
        <w:t xml:space="preserve"> </w:t>
      </w:r>
      <w:r>
        <w:rPr>
          <w:sz w:val="20"/>
        </w:rPr>
        <w:t>určité</w:t>
      </w:r>
      <w:r>
        <w:rPr>
          <w:spacing w:val="10"/>
          <w:sz w:val="20"/>
        </w:rPr>
        <w:t xml:space="preserve"> </w:t>
      </w:r>
      <w:r>
        <w:rPr>
          <w:sz w:val="20"/>
        </w:rPr>
        <w:t>kategorie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za</w:t>
      </w:r>
      <w:r>
        <w:rPr>
          <w:spacing w:val="11"/>
          <w:sz w:val="20"/>
        </w:rPr>
        <w:t xml:space="preserve"> </w:t>
      </w:r>
      <w:r>
        <w:rPr>
          <w:sz w:val="20"/>
        </w:rPr>
        <w:t>slučitelné s</w:t>
      </w:r>
      <w:r>
        <w:rPr>
          <w:spacing w:val="-5"/>
          <w:sz w:val="20"/>
        </w:rPr>
        <w:t xml:space="preserve"> </w:t>
      </w:r>
      <w:r>
        <w:rPr>
          <w:sz w:val="20"/>
        </w:rPr>
        <w:t>vnitřním</w:t>
      </w:r>
      <w:r>
        <w:rPr>
          <w:spacing w:val="-3"/>
          <w:sz w:val="20"/>
        </w:rPr>
        <w:t xml:space="preserve"> </w:t>
      </w:r>
      <w:r>
        <w:rPr>
          <w:sz w:val="20"/>
        </w:rPr>
        <w:t>trhem</w:t>
      </w:r>
      <w:r>
        <w:rPr>
          <w:spacing w:val="-3"/>
          <w:sz w:val="20"/>
        </w:rPr>
        <w:t xml:space="preserve"> </w:t>
      </w:r>
      <w:r>
        <w:rPr>
          <w:sz w:val="20"/>
        </w:rPr>
        <w:t>(obecné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blokových</w:t>
      </w:r>
      <w:r>
        <w:rPr>
          <w:spacing w:val="-4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5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4"/>
          <w:sz w:val="20"/>
        </w:rPr>
        <w:t xml:space="preserve"> </w:t>
      </w:r>
      <w:r>
        <w:rPr>
          <w:sz w:val="20"/>
        </w:rPr>
        <w:t>EU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</w:p>
    <w:p w14:paraId="13669BCA" w14:textId="77777777" w:rsidR="00C0612A" w:rsidRDefault="00000000">
      <w:pPr>
        <w:pStyle w:val="Zkladntext"/>
        <w:spacing w:before="1"/>
        <w:ind w:left="476"/>
        <w:jc w:val="both"/>
      </w:pPr>
      <w:r>
        <w:t>26.</w:t>
      </w:r>
      <w:r>
        <w:rPr>
          <w:spacing w:val="-8"/>
        </w:rPr>
        <w:t xml:space="preserve"> </w:t>
      </w:r>
      <w:r>
        <w:t>června</w:t>
      </w:r>
      <w:r>
        <w:rPr>
          <w:spacing w:val="-7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jejím</w:t>
      </w:r>
      <w:r>
        <w:rPr>
          <w:spacing w:val="-6"/>
        </w:rPr>
        <w:t xml:space="preserve"> </w:t>
      </w:r>
      <w:r>
        <w:t>oznámením</w:t>
      </w:r>
      <w:r>
        <w:rPr>
          <w:spacing w:val="-5"/>
        </w:rPr>
        <w:t xml:space="preserve"> </w:t>
      </w:r>
      <w:r>
        <w:t>SA.109448</w:t>
      </w:r>
      <w:r>
        <w:rPr>
          <w:spacing w:val="-6"/>
        </w:rPr>
        <w:t xml:space="preserve"> </w:t>
      </w:r>
      <w:r>
        <w:t>(článek</w:t>
      </w:r>
      <w:r>
        <w:rPr>
          <w:spacing w:val="-7"/>
        </w:rPr>
        <w:t xml:space="preserve"> </w:t>
      </w:r>
      <w:r>
        <w:rPr>
          <w:spacing w:val="-4"/>
        </w:rPr>
        <w:t>41).</w:t>
      </w:r>
    </w:p>
    <w:p w14:paraId="6273405D" w14:textId="77777777" w:rsidR="00C0612A" w:rsidRDefault="00C0612A">
      <w:pPr>
        <w:pStyle w:val="Zkladntext"/>
        <w:spacing w:before="1"/>
        <w:rPr>
          <w:sz w:val="29"/>
        </w:rPr>
      </w:pPr>
    </w:p>
    <w:p w14:paraId="7A792186" w14:textId="77777777" w:rsidR="00C0612A" w:rsidRDefault="00000000">
      <w:pPr>
        <w:pStyle w:val="Nadpis1"/>
        <w:spacing w:line="265" w:lineRule="exact"/>
        <w:ind w:right="540"/>
      </w:pPr>
      <w:r>
        <w:rPr>
          <w:spacing w:val="-5"/>
        </w:rPr>
        <w:t>II.</w:t>
      </w:r>
    </w:p>
    <w:p w14:paraId="1408078B" w14:textId="77777777" w:rsidR="00C0612A" w:rsidRDefault="00000000">
      <w:pPr>
        <w:pStyle w:val="Nadpis2"/>
        <w:spacing w:line="265" w:lineRule="exact"/>
        <w:ind w:right="54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3162EB3" w14:textId="77777777" w:rsidR="00C0612A" w:rsidRDefault="00C0612A">
      <w:pPr>
        <w:pStyle w:val="Zkladntext"/>
        <w:spacing w:before="1"/>
        <w:rPr>
          <w:b/>
        </w:rPr>
      </w:pPr>
    </w:p>
    <w:p w14:paraId="550A3C47" w14:textId="77777777" w:rsidR="00C0612A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773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955,38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5"/>
          <w:sz w:val="20"/>
        </w:rPr>
        <w:t xml:space="preserve"> </w:t>
      </w:r>
      <w:r>
        <w:rPr>
          <w:sz w:val="20"/>
        </w:rPr>
        <w:t>sedm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6"/>
          <w:sz w:val="20"/>
        </w:rPr>
        <w:t xml:space="preserve"> </w:t>
      </w:r>
      <w:r>
        <w:rPr>
          <w:sz w:val="20"/>
        </w:rPr>
        <w:t>sedmdesát</w:t>
      </w:r>
      <w:r>
        <w:rPr>
          <w:spacing w:val="-6"/>
          <w:sz w:val="20"/>
        </w:rPr>
        <w:t xml:space="preserve"> </w:t>
      </w:r>
      <w:r>
        <w:rPr>
          <w:sz w:val="20"/>
        </w:rPr>
        <w:t>tři</w:t>
      </w:r>
      <w:r>
        <w:rPr>
          <w:spacing w:val="-6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devět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padesát pět korun českých, třicet osm haléřů).</w:t>
      </w:r>
    </w:p>
    <w:p w14:paraId="04B752ED" w14:textId="77777777" w:rsidR="00C0612A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4" w:line="237" w:lineRule="auto"/>
        <w:ind w:right="116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odpovídá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0"/>
          <w:sz w:val="20"/>
        </w:rPr>
        <w:t xml:space="preserve"> </w:t>
      </w:r>
      <w:r>
        <w:rPr>
          <w:sz w:val="20"/>
        </w:rPr>
        <w:t>výdajům</w:t>
      </w:r>
      <w:r>
        <w:rPr>
          <w:spacing w:val="4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40"/>
          <w:sz w:val="20"/>
        </w:rPr>
        <w:t xml:space="preserve"> </w:t>
      </w:r>
      <w:r>
        <w:rPr>
          <w:sz w:val="20"/>
        </w:rPr>
        <w:t>Fondem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žádosti a jejích příloh a činí 2 609 651,00 Kč.</w:t>
      </w:r>
    </w:p>
    <w:p w14:paraId="07F50D7E" w14:textId="77777777" w:rsidR="00C0612A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Míra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nesmí</w:t>
      </w:r>
      <w:r>
        <w:rPr>
          <w:spacing w:val="2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26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25"/>
          <w:sz w:val="20"/>
        </w:rPr>
        <w:t xml:space="preserve"> </w:t>
      </w:r>
      <w:r>
        <w:rPr>
          <w:sz w:val="20"/>
        </w:rPr>
        <w:t>výdajů</w:t>
      </w:r>
      <w:r>
        <w:rPr>
          <w:spacing w:val="24"/>
          <w:sz w:val="20"/>
        </w:rPr>
        <w:t xml:space="preserve"> </w:t>
      </w:r>
      <w:r>
        <w:rPr>
          <w:sz w:val="20"/>
        </w:rPr>
        <w:t>projektu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zároveň</w:t>
      </w:r>
      <w:r>
        <w:rPr>
          <w:spacing w:val="25"/>
          <w:sz w:val="20"/>
        </w:rPr>
        <w:t xml:space="preserve"> </w:t>
      </w:r>
      <w:r>
        <w:rPr>
          <w:sz w:val="20"/>
        </w:rPr>
        <w:t>nesmí</w:t>
      </w:r>
      <w:r>
        <w:rPr>
          <w:spacing w:val="25"/>
          <w:sz w:val="20"/>
        </w:rPr>
        <w:t xml:space="preserve"> </w:t>
      </w:r>
      <w:r>
        <w:rPr>
          <w:sz w:val="20"/>
        </w:rPr>
        <w:t>překročit 50 % z celkových výdajů na projekt.</w:t>
      </w:r>
    </w:p>
    <w:p w14:paraId="5F134183" w14:textId="77777777" w:rsidR="00C0612A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0"/>
        <w:ind w:right="12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 w14:paraId="00C514E9" w14:textId="77777777" w:rsidR="00C0612A" w:rsidRDefault="00000000">
      <w:pPr>
        <w:pStyle w:val="Odstavecseseznamem"/>
        <w:numPr>
          <w:ilvl w:val="0"/>
          <w:numId w:val="7"/>
        </w:numPr>
        <w:tabs>
          <w:tab w:val="left" w:pos="400"/>
        </w:tabs>
        <w:spacing w:before="124" w:line="237" w:lineRule="auto"/>
        <w:ind w:right="117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nich</w:t>
      </w:r>
      <w:r>
        <w:rPr>
          <w:spacing w:val="-5"/>
          <w:sz w:val="20"/>
        </w:rPr>
        <w:t xml:space="preserve"> </w:t>
      </w:r>
      <w:r>
        <w:rPr>
          <w:sz w:val="20"/>
        </w:rPr>
        <w:t>odvozené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vycházet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9 a 10 Výzvy.</w:t>
      </w:r>
    </w:p>
    <w:p w14:paraId="23BFEBB7" w14:textId="77777777" w:rsidR="00C0612A" w:rsidRDefault="00C0612A">
      <w:pPr>
        <w:pStyle w:val="Zkladntext"/>
        <w:spacing w:before="1"/>
      </w:pPr>
    </w:p>
    <w:p w14:paraId="14C28062" w14:textId="77777777" w:rsidR="00C0612A" w:rsidRDefault="00000000">
      <w:pPr>
        <w:pStyle w:val="Nadpis1"/>
        <w:spacing w:before="1"/>
      </w:pPr>
      <w:r>
        <w:rPr>
          <w:spacing w:val="-4"/>
        </w:rPr>
        <w:t>III.</w:t>
      </w:r>
    </w:p>
    <w:p w14:paraId="04C3F7B9" w14:textId="77777777" w:rsidR="00C0612A" w:rsidRDefault="00000000">
      <w:pPr>
        <w:pStyle w:val="Nadpis2"/>
        <w:ind w:right="89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6D03344E" w14:textId="77777777" w:rsidR="00C0612A" w:rsidRDefault="00C0612A">
      <w:pPr>
        <w:pStyle w:val="Zkladntext"/>
        <w:spacing w:before="1"/>
        <w:rPr>
          <w:b/>
        </w:rPr>
      </w:pPr>
    </w:p>
    <w:p w14:paraId="2EFA9075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9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převodem</w:t>
      </w:r>
      <w:r>
        <w:rPr>
          <w:spacing w:val="-8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9"/>
          <w:sz w:val="20"/>
        </w:rPr>
        <w:t xml:space="preserve"> </w:t>
      </w:r>
      <w:r>
        <w:rPr>
          <w:sz w:val="20"/>
        </w:rPr>
        <w:t>účtu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na</w:t>
      </w:r>
    </w:p>
    <w:p w14:paraId="5D849AF7" w14:textId="77777777" w:rsidR="00C0612A" w:rsidRDefault="00000000">
      <w:pPr>
        <w:pStyle w:val="Zkladntext"/>
        <w:spacing w:line="265" w:lineRule="exact"/>
        <w:ind w:left="399"/>
        <w:jc w:val="both"/>
      </w:pPr>
      <w:r>
        <w:t>bankovní</w:t>
      </w:r>
      <w:r>
        <w:rPr>
          <w:spacing w:val="-8"/>
        </w:rPr>
        <w:t xml:space="preserve"> </w:t>
      </w:r>
      <w:r>
        <w:t>účet</w:t>
      </w:r>
      <w:r>
        <w:rPr>
          <w:spacing w:val="-8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rPr>
          <w:spacing w:val="-2"/>
        </w:rPr>
        <w:t>podpory.</w:t>
      </w:r>
    </w:p>
    <w:p w14:paraId="4339D3FE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9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uvedeno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Agendovém</w:t>
      </w:r>
      <w:r>
        <w:rPr>
          <w:spacing w:val="-11"/>
          <w:sz w:val="20"/>
        </w:rPr>
        <w:t xml:space="preserve"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možné</w:t>
      </w:r>
      <w:r>
        <w:rPr>
          <w:spacing w:val="-14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prostředcích </w:t>
      </w:r>
      <w:r>
        <w:rPr>
          <w:spacing w:val="-2"/>
          <w:sz w:val="20"/>
        </w:rPr>
        <w:t>akce.</w:t>
      </w:r>
    </w:p>
    <w:p w14:paraId="1C867E15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8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1"/>
          <w:sz w:val="20"/>
        </w:rPr>
        <w:t xml:space="preserve"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 xml:space="preserve"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3"/>
          <w:sz w:val="20"/>
        </w:rPr>
        <w:t xml:space="preserve"> </w:t>
      </w:r>
      <w:r>
        <w:rPr>
          <w:sz w:val="20"/>
        </w:rPr>
        <w:t>tj.,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4"/>
          <w:sz w:val="20"/>
        </w:rPr>
        <w:t xml:space="preserve"> </w:t>
      </w:r>
      <w:r>
        <w:rPr>
          <w:sz w:val="20"/>
        </w:rPr>
        <w:t>věci 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 podpory umístěn na nebo v nemovité věci, která není ve vlastnictví příjemce podpory).</w:t>
      </w:r>
    </w:p>
    <w:p w14:paraId="6E9FB80E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 w14:paraId="0064D56B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 w14:paraId="375C25BD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3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"/>
          <w:sz w:val="20"/>
        </w:rPr>
        <w:t xml:space="preserve"> </w:t>
      </w:r>
      <w:r>
        <w:rPr>
          <w:sz w:val="20"/>
        </w:rPr>
        <w:t>ve zdrojích 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 w14:paraId="6520A285" w14:textId="77777777" w:rsidR="00C0612A" w:rsidRDefault="00C0612A">
      <w:pPr>
        <w:jc w:val="both"/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3007AEE5" w14:textId="77777777" w:rsidR="00C0612A" w:rsidRDefault="00000000">
      <w:pPr>
        <w:pStyle w:val="Odstavecseseznamem"/>
        <w:numPr>
          <w:ilvl w:val="0"/>
          <w:numId w:val="6"/>
        </w:numPr>
        <w:tabs>
          <w:tab w:val="left" w:pos="400"/>
        </w:tabs>
        <w:spacing w:before="89"/>
        <w:ind w:right="116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došlo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zápočtu</w:t>
      </w:r>
      <w:r>
        <w:rPr>
          <w:spacing w:val="-5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-4"/>
          <w:sz w:val="20"/>
        </w:rPr>
        <w:t xml:space="preserve"> </w:t>
      </w:r>
      <w:r>
        <w:rPr>
          <w:sz w:val="20"/>
        </w:rPr>
        <w:t>mezi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3"/>
          <w:sz w:val="20"/>
        </w:rPr>
        <w:t xml:space="preserve"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 xml:space="preserve"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13"/>
          <w:sz w:val="20"/>
        </w:rPr>
        <w:t xml:space="preserve"> </w:t>
      </w:r>
      <w:r>
        <w:rPr>
          <w:sz w:val="20"/>
        </w:rPr>
        <w:t>vzájemná</w:t>
      </w:r>
      <w:r>
        <w:rPr>
          <w:spacing w:val="-13"/>
          <w:sz w:val="20"/>
        </w:rPr>
        <w:t xml:space="preserve"> </w:t>
      </w:r>
      <w:r>
        <w:rPr>
          <w:sz w:val="20"/>
        </w:rPr>
        <w:t>dohoda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uzavřena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6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-7"/>
          <w:sz w:val="20"/>
        </w:rPr>
        <w:t xml:space="preserve"> </w:t>
      </w:r>
      <w:r>
        <w:rPr>
          <w:sz w:val="20"/>
        </w:rPr>
        <w:t>V dohodě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uvedeny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strany,</w:t>
      </w:r>
      <w:r>
        <w:rPr>
          <w:spacing w:val="-7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faktur/y (v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0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měny,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8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stran.</w:t>
      </w:r>
    </w:p>
    <w:p w14:paraId="31CD5438" w14:textId="77777777" w:rsidR="00C0612A" w:rsidRDefault="00C0612A">
      <w:pPr>
        <w:pStyle w:val="Zkladntext"/>
        <w:spacing w:before="1"/>
        <w:rPr>
          <w:sz w:val="29"/>
        </w:rPr>
      </w:pPr>
    </w:p>
    <w:p w14:paraId="2D24B7B2" w14:textId="77777777" w:rsidR="00C0612A" w:rsidRDefault="00000000">
      <w:pPr>
        <w:pStyle w:val="Nadpis1"/>
        <w:spacing w:before="1"/>
        <w:ind w:right="900"/>
      </w:pPr>
      <w:r>
        <w:rPr>
          <w:spacing w:val="-5"/>
        </w:rPr>
        <w:t>IV.</w:t>
      </w:r>
    </w:p>
    <w:p w14:paraId="74A7E8D9" w14:textId="77777777" w:rsidR="00C0612A" w:rsidRDefault="00000000">
      <w:pPr>
        <w:pStyle w:val="Nadpis2"/>
        <w:ind w:left="894" w:right="90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689CCE15" w14:textId="77777777" w:rsidR="00C0612A" w:rsidRDefault="00C0612A">
      <w:pPr>
        <w:pStyle w:val="Zkladntext"/>
        <w:spacing w:before="11"/>
        <w:rPr>
          <w:b/>
          <w:sz w:val="19"/>
        </w:rPr>
      </w:pPr>
    </w:p>
    <w:p w14:paraId="629AE234" w14:textId="77777777" w:rsidR="00C0612A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1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AE4D847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117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 xml:space="preserve"> </w:t>
      </w:r>
      <w:r>
        <w:rPr>
          <w:sz w:val="20"/>
        </w:rPr>
        <w:t>účel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„Realizace</w:t>
      </w:r>
      <w:r>
        <w:rPr>
          <w:spacing w:val="40"/>
          <w:sz w:val="20"/>
        </w:rPr>
        <w:t xml:space="preserve"> </w:t>
      </w:r>
      <w:r>
        <w:rPr>
          <w:sz w:val="20"/>
        </w:rPr>
        <w:t>FVE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Kamabe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s.r.o“</w:t>
      </w:r>
      <w:r>
        <w:rPr>
          <w:spacing w:val="40"/>
          <w:sz w:val="20"/>
        </w:rPr>
        <w:t xml:space="preserve"> </w:t>
      </w:r>
      <w:r>
        <w:rPr>
          <w:sz w:val="20"/>
        </w:rPr>
        <w:t>tím,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v souladu s Výzvou, žádostí o podporu a jejími přílohami a touto Smlouvou,</w:t>
      </w:r>
    </w:p>
    <w:p w14:paraId="684A1181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07"/>
        <w:ind w:hanging="361"/>
        <w:rPr>
          <w:sz w:val="20"/>
        </w:rPr>
      </w:pPr>
      <w:proofErr w:type="gramStart"/>
      <w:r>
        <w:rPr>
          <w:sz w:val="20"/>
        </w:rPr>
        <w:t>realizací</w:t>
      </w:r>
      <w:r>
        <w:rPr>
          <w:spacing w:val="32"/>
          <w:sz w:val="20"/>
        </w:rPr>
        <w:t xml:space="preserve">  </w:t>
      </w:r>
      <w:r>
        <w:rPr>
          <w:sz w:val="20"/>
        </w:rPr>
        <w:t>projektu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dojde</w:t>
      </w:r>
      <w:r>
        <w:rPr>
          <w:spacing w:val="33"/>
          <w:sz w:val="20"/>
        </w:rPr>
        <w:t xml:space="preserve">  </w:t>
      </w:r>
      <w:r>
        <w:rPr>
          <w:sz w:val="20"/>
        </w:rPr>
        <w:t>k</w:t>
      </w:r>
      <w:proofErr w:type="gramEnd"/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výstavbě</w:t>
      </w:r>
      <w:r>
        <w:rPr>
          <w:spacing w:val="32"/>
          <w:sz w:val="20"/>
        </w:rPr>
        <w:t xml:space="preserve">  </w:t>
      </w:r>
      <w:r>
        <w:rPr>
          <w:sz w:val="20"/>
        </w:rPr>
        <w:t>nové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fotovoltaické</w:t>
      </w:r>
      <w:r>
        <w:rPr>
          <w:spacing w:val="33"/>
          <w:sz w:val="20"/>
        </w:rPr>
        <w:t xml:space="preserve">  </w:t>
      </w:r>
      <w:r>
        <w:rPr>
          <w:sz w:val="20"/>
        </w:rPr>
        <w:t>elektrárny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se</w:t>
      </w:r>
      <w:r>
        <w:rPr>
          <w:spacing w:val="32"/>
          <w:sz w:val="20"/>
        </w:rPr>
        <w:t xml:space="preserve">  </w:t>
      </w:r>
      <w:r>
        <w:rPr>
          <w:sz w:val="20"/>
        </w:rPr>
        <w:t>střešní</w:t>
      </w:r>
      <w:proofErr w:type="gramEnd"/>
      <w:r>
        <w:rPr>
          <w:spacing w:val="33"/>
          <w:sz w:val="20"/>
        </w:rPr>
        <w:t xml:space="preserve">  </w:t>
      </w:r>
      <w:r>
        <w:rPr>
          <w:spacing w:val="-2"/>
          <w:sz w:val="20"/>
        </w:rPr>
        <w:t>instalací</w:t>
      </w:r>
    </w:p>
    <w:p w14:paraId="7C8E697C" w14:textId="77777777" w:rsidR="00C0612A" w:rsidRDefault="00000000">
      <w:pPr>
        <w:pStyle w:val="Zkladntext"/>
        <w:ind w:left="759"/>
      </w:pPr>
      <w:r>
        <w:t>s</w:t>
      </w:r>
      <w:r>
        <w:rPr>
          <w:spacing w:val="-8"/>
        </w:rPr>
        <w:t xml:space="preserve"> </w:t>
      </w:r>
      <w:r>
        <w:t>předpokládaným</w:t>
      </w:r>
      <w:r>
        <w:rPr>
          <w:spacing w:val="-6"/>
        </w:rPr>
        <w:t xml:space="preserve"> </w:t>
      </w:r>
      <w:r>
        <w:t>výkonem</w:t>
      </w:r>
      <w:r>
        <w:rPr>
          <w:spacing w:val="-6"/>
        </w:rPr>
        <w:t xml:space="preserve"> </w:t>
      </w:r>
      <w:r>
        <w:t>98,1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kWp</w:t>
      </w:r>
      <w:proofErr w:type="spellEnd"/>
      <w:r>
        <w:rPr>
          <w:spacing w:val="-4"/>
        </w:rPr>
        <w:t>,</w:t>
      </w:r>
    </w:p>
    <w:p w14:paraId="7E71C243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59"/>
          <w:tab w:val="left" w:pos="760"/>
        </w:tabs>
        <w:ind w:right="117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4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(ZVA)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písmene</w:t>
      </w:r>
      <w:r>
        <w:rPr>
          <w:spacing w:val="40"/>
          <w:sz w:val="20"/>
        </w:rPr>
        <w:t xml:space="preserve"> </w:t>
      </w:r>
      <w:r>
        <w:rPr>
          <w:sz w:val="20"/>
        </w:rPr>
        <w:t>f)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projekt</w:t>
      </w:r>
      <w:r>
        <w:rPr>
          <w:spacing w:val="40"/>
          <w:sz w:val="20"/>
        </w:rPr>
        <w:t xml:space="preserve"> </w:t>
      </w:r>
      <w:r>
        <w:rPr>
          <w:sz w:val="20"/>
        </w:rPr>
        <w:t>plnit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tyto </w:t>
      </w:r>
      <w:r>
        <w:rPr>
          <w:spacing w:val="-2"/>
          <w:sz w:val="20"/>
        </w:rPr>
        <w:t>parametry:</w:t>
      </w:r>
    </w:p>
    <w:p w14:paraId="6D368D3B" w14:textId="77777777" w:rsidR="00C0612A" w:rsidRDefault="00C0612A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560"/>
        <w:gridCol w:w="2391"/>
        <w:gridCol w:w="2146"/>
      </w:tblGrid>
      <w:tr w:rsidR="00C0612A" w14:paraId="3BE83668" w14:textId="77777777">
        <w:trPr>
          <w:trHeight w:val="506"/>
        </w:trPr>
        <w:tc>
          <w:tcPr>
            <w:tcW w:w="2403" w:type="dxa"/>
          </w:tcPr>
          <w:p w14:paraId="60D50B3D" w14:textId="77777777" w:rsidR="00C0612A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0" w:type="dxa"/>
          </w:tcPr>
          <w:p w14:paraId="681D1845" w14:textId="77777777" w:rsidR="00C0612A" w:rsidRDefault="00000000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 w14:paraId="3F390B99" w14:textId="77777777" w:rsidR="00C0612A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146" w:type="dxa"/>
          </w:tcPr>
          <w:p w14:paraId="0A7EC214" w14:textId="77777777" w:rsidR="00C0612A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C0612A" w14:paraId="76D77FB4" w14:textId="77777777">
        <w:trPr>
          <w:trHeight w:val="532"/>
        </w:trPr>
        <w:tc>
          <w:tcPr>
            <w:tcW w:w="2403" w:type="dxa"/>
          </w:tcPr>
          <w:p w14:paraId="567C1603" w14:textId="77777777" w:rsidR="00C0612A" w:rsidRDefault="00000000">
            <w:pPr>
              <w:pStyle w:val="TableParagraph"/>
              <w:spacing w:line="266" w:lineRule="exact"/>
              <w:ind w:left="390" w:right="48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instalovaný výkon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0" w:type="dxa"/>
          </w:tcPr>
          <w:p w14:paraId="71654FF2" w14:textId="77777777" w:rsidR="00C0612A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2391" w:type="dxa"/>
          </w:tcPr>
          <w:p w14:paraId="56B8F578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</w:tcPr>
          <w:p w14:paraId="10ADCE7E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98.10</w:t>
            </w:r>
          </w:p>
        </w:tc>
      </w:tr>
      <w:tr w:rsidR="00C0612A" w14:paraId="7366E8EA" w14:textId="77777777">
        <w:trPr>
          <w:trHeight w:val="505"/>
        </w:trPr>
        <w:tc>
          <w:tcPr>
            <w:tcW w:w="2403" w:type="dxa"/>
          </w:tcPr>
          <w:p w14:paraId="444B049E" w14:textId="77777777" w:rsidR="00C0612A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0" w:type="dxa"/>
          </w:tcPr>
          <w:p w14:paraId="0CFCEE5A" w14:textId="77777777" w:rsidR="00C0612A" w:rsidRDefault="00000000">
            <w:pPr>
              <w:pStyle w:val="TableParagraph"/>
              <w:spacing w:before="120"/>
              <w:ind w:left="0" w:right="288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2391" w:type="dxa"/>
          </w:tcPr>
          <w:p w14:paraId="5E50BB13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</w:tcPr>
          <w:p w14:paraId="5A25B393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71.63</w:t>
            </w:r>
          </w:p>
        </w:tc>
      </w:tr>
      <w:tr w:rsidR="00C0612A" w14:paraId="78268EED" w14:textId="77777777">
        <w:trPr>
          <w:trHeight w:val="1063"/>
        </w:trPr>
        <w:tc>
          <w:tcPr>
            <w:tcW w:w="2403" w:type="dxa"/>
          </w:tcPr>
          <w:p w14:paraId="4E024308" w14:textId="77777777" w:rsidR="00C0612A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Sníženi spotřeby primární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neobnovitelných</w:t>
            </w:r>
          </w:p>
          <w:p w14:paraId="47D264A5" w14:textId="77777777" w:rsidR="00C0612A" w:rsidRDefault="00000000"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zdrojů</w:t>
            </w:r>
          </w:p>
        </w:tc>
        <w:tc>
          <w:tcPr>
            <w:tcW w:w="1560" w:type="dxa"/>
          </w:tcPr>
          <w:p w14:paraId="6D6BE681" w14:textId="77777777" w:rsidR="00C0612A" w:rsidRDefault="00000000">
            <w:pPr>
              <w:pStyle w:val="TableParagraph"/>
              <w:spacing w:before="120"/>
              <w:ind w:left="0" w:right="312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5F76D786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</w:tcPr>
          <w:p w14:paraId="6D3728D6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174.91</w:t>
            </w:r>
          </w:p>
        </w:tc>
      </w:tr>
      <w:tr w:rsidR="00C0612A" w14:paraId="62AFEBA2" w14:textId="77777777">
        <w:trPr>
          <w:trHeight w:val="532"/>
        </w:trPr>
        <w:tc>
          <w:tcPr>
            <w:tcW w:w="2403" w:type="dxa"/>
          </w:tcPr>
          <w:p w14:paraId="7A461D98" w14:textId="77777777" w:rsidR="00C0612A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elektrické</w:t>
            </w:r>
          </w:p>
          <w:p w14:paraId="6EEA4807" w14:textId="77777777" w:rsidR="00C0612A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0" w:type="dxa"/>
          </w:tcPr>
          <w:p w14:paraId="2CDA1F78" w14:textId="77777777" w:rsidR="00C0612A" w:rsidRDefault="00000000">
            <w:pPr>
              <w:pStyle w:val="TableParagraph"/>
              <w:spacing w:before="120"/>
              <w:ind w:left="0" w:right="312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2391" w:type="dxa"/>
          </w:tcPr>
          <w:p w14:paraId="46F5F9DD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46" w:type="dxa"/>
          </w:tcPr>
          <w:p w14:paraId="657F60C2" w14:textId="77777777" w:rsidR="00C0612A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83.29</w:t>
            </w:r>
          </w:p>
        </w:tc>
      </w:tr>
    </w:tbl>
    <w:p w14:paraId="11EF9B0B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117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15.</w:t>
      </w:r>
      <w:r>
        <w:rPr>
          <w:spacing w:val="-2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01BABC5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2" w:line="265" w:lineRule="exact"/>
        <w:ind w:hanging="36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2"/>
          <w:sz w:val="20"/>
        </w:rPr>
        <w:t xml:space="preserve"> </w:t>
      </w:r>
      <w:r>
        <w:rPr>
          <w:sz w:val="20"/>
        </w:rPr>
        <w:t>ukončení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2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Rozhodnutí;</w:t>
      </w:r>
      <w:r>
        <w:rPr>
          <w:spacing w:val="2"/>
          <w:sz w:val="20"/>
        </w:rPr>
        <w:t xml:space="preserve"> </w:t>
      </w:r>
      <w:r>
        <w:rPr>
          <w:sz w:val="20"/>
        </w:rPr>
        <w:t>ukončením</w:t>
      </w:r>
      <w:r>
        <w:rPr>
          <w:spacing w:val="3"/>
          <w:sz w:val="20"/>
        </w:rPr>
        <w:t xml:space="preserve"> </w:t>
      </w:r>
      <w:r>
        <w:rPr>
          <w:sz w:val="20"/>
        </w:rPr>
        <w:t>projektu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se </w:t>
      </w:r>
      <w:r>
        <w:rPr>
          <w:spacing w:val="-2"/>
          <w:sz w:val="20"/>
        </w:rPr>
        <w:t>rozumí</w:t>
      </w:r>
    </w:p>
    <w:p w14:paraId="309975F1" w14:textId="77777777" w:rsidR="00C0612A" w:rsidRDefault="00000000">
      <w:pPr>
        <w:pStyle w:val="Zkladntext"/>
        <w:spacing w:line="265" w:lineRule="exact"/>
        <w:ind w:left="759"/>
        <w:jc w:val="both"/>
      </w:pPr>
      <w:r>
        <w:t>datum</w:t>
      </w:r>
      <w:r>
        <w:rPr>
          <w:spacing w:val="-5"/>
        </w:rPr>
        <w:t xml:space="preserve"> </w:t>
      </w:r>
      <w:r>
        <w:t>předložení</w:t>
      </w:r>
      <w:r>
        <w:rPr>
          <w:spacing w:val="-6"/>
        </w:rPr>
        <w:t xml:space="preserve"> </w:t>
      </w:r>
      <w:r>
        <w:t>podkladů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14.3</w:t>
      </w:r>
      <w:r>
        <w:rPr>
          <w:spacing w:val="-5"/>
        </w:rPr>
        <w:t xml:space="preserve"> </w:t>
      </w:r>
      <w:r>
        <w:rPr>
          <w:spacing w:val="-2"/>
        </w:rPr>
        <w:t>Výzvy,</w:t>
      </w:r>
    </w:p>
    <w:p w14:paraId="0A4E5C12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B2ED6E2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nepovolí</w:t>
      </w:r>
      <w:r>
        <w:rPr>
          <w:spacing w:val="-11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stane (pokud</w:t>
      </w:r>
      <w:r>
        <w:rPr>
          <w:spacing w:val="-12"/>
          <w:sz w:val="20"/>
        </w:rPr>
        <w:t xml:space="preserve"> </w:t>
      </w:r>
      <w:r>
        <w:rPr>
          <w:sz w:val="20"/>
        </w:rPr>
        <w:t>jím</w:t>
      </w:r>
      <w:r>
        <w:rPr>
          <w:spacing w:val="-12"/>
          <w:sz w:val="20"/>
        </w:rPr>
        <w:t xml:space="preserve"> </w:t>
      </w:r>
      <w:r>
        <w:rPr>
          <w:sz w:val="20"/>
        </w:rPr>
        <w:t>již</w:t>
      </w:r>
      <w:r>
        <w:rPr>
          <w:spacing w:val="-12"/>
          <w:sz w:val="20"/>
        </w:rPr>
        <w:t xml:space="preserve"> </w:t>
      </w:r>
      <w:r>
        <w:rPr>
          <w:sz w:val="20"/>
        </w:rPr>
        <w:t>není)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rozumí věci</w:t>
      </w:r>
      <w:r>
        <w:rPr>
          <w:spacing w:val="-14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4"/>
          <w:sz w:val="20"/>
        </w:rPr>
        <w:t xml:space="preserve"> </w:t>
      </w:r>
      <w:r>
        <w:rPr>
          <w:sz w:val="20"/>
        </w:rPr>
        <w:t>(či</w:t>
      </w:r>
      <w:r>
        <w:rPr>
          <w:spacing w:val="-14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3"/>
          <w:sz w:val="20"/>
        </w:rPr>
        <w:t xml:space="preserve"> </w:t>
      </w:r>
      <w:r>
        <w:rPr>
          <w:sz w:val="20"/>
        </w:rPr>
        <w:t>upravené,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jinak</w:t>
      </w:r>
      <w:r>
        <w:rPr>
          <w:spacing w:val="-13"/>
          <w:sz w:val="20"/>
        </w:rPr>
        <w:t xml:space="preserve"> </w:t>
      </w:r>
      <w:r>
        <w:rPr>
          <w:sz w:val="20"/>
        </w:rPr>
        <w:t>výrazně</w:t>
      </w:r>
      <w:r>
        <w:rPr>
          <w:spacing w:val="-14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podporou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umístěny,</w:t>
      </w:r>
      <w:r>
        <w:rPr>
          <w:spacing w:val="-6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převod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odsouhlasí, 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účel,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bude řádně</w:t>
      </w:r>
      <w:r>
        <w:rPr>
          <w:spacing w:val="26"/>
          <w:sz w:val="20"/>
        </w:rPr>
        <w:t xml:space="preserve"> </w:t>
      </w:r>
      <w:r>
        <w:rPr>
          <w:sz w:val="20"/>
        </w:rPr>
        <w:t>plněn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stanovenou</w:t>
      </w:r>
      <w:r>
        <w:rPr>
          <w:spacing w:val="27"/>
          <w:sz w:val="20"/>
        </w:rPr>
        <w:t xml:space="preserve"> </w:t>
      </w:r>
      <w:r>
        <w:rPr>
          <w:sz w:val="20"/>
        </w:rPr>
        <w:t>dobu.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tutéž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8"/>
          <w:sz w:val="20"/>
        </w:rPr>
        <w:t xml:space="preserve"> </w:t>
      </w:r>
      <w:r>
        <w:rPr>
          <w:sz w:val="20"/>
        </w:rPr>
        <w:t>příjemce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zabezpečí</w:t>
      </w:r>
      <w:r>
        <w:rPr>
          <w:spacing w:val="27"/>
          <w:sz w:val="20"/>
        </w:rPr>
        <w:t xml:space="preserve"> </w:t>
      </w:r>
      <w:r>
        <w:rPr>
          <w:sz w:val="20"/>
        </w:rPr>
        <w:t>řádný</w:t>
      </w:r>
      <w:r>
        <w:rPr>
          <w:spacing w:val="27"/>
          <w:sz w:val="20"/>
        </w:rPr>
        <w:t xml:space="preserve"> </w:t>
      </w:r>
      <w:r>
        <w:rPr>
          <w:sz w:val="20"/>
        </w:rPr>
        <w:t>provoz</w:t>
      </w:r>
    </w:p>
    <w:p w14:paraId="4EF68CB8" w14:textId="77777777" w:rsidR="00C0612A" w:rsidRDefault="00C0612A">
      <w:pPr>
        <w:jc w:val="both"/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638148FB" w14:textId="77777777" w:rsidR="00C0612A" w:rsidRDefault="00000000">
      <w:pPr>
        <w:pStyle w:val="Zkladntext"/>
        <w:spacing w:before="89"/>
        <w:ind w:left="759"/>
        <w:jc w:val="both"/>
      </w:pPr>
      <w:r>
        <w:lastRenderedPageBreak/>
        <w:t>předmětu</w:t>
      </w:r>
      <w:r>
        <w:rPr>
          <w:spacing w:val="-11"/>
        </w:rPr>
        <w:t xml:space="preserve"> </w:t>
      </w:r>
      <w:r>
        <w:rPr>
          <w:spacing w:val="-2"/>
        </w:rPr>
        <w:t>podpory,</w:t>
      </w:r>
    </w:p>
    <w:p w14:paraId="71D9B2BA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right="115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4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40"/>
          <w:sz w:val="20"/>
        </w:rPr>
        <w:t xml:space="preserve"> </w:t>
      </w:r>
      <w:r>
        <w:rPr>
          <w:sz w:val="20"/>
        </w:rPr>
        <w:t>předmětu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0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40"/>
          <w:sz w:val="20"/>
        </w:rPr>
        <w:t xml:space="preserve"> </w:t>
      </w:r>
      <w:r>
        <w:rPr>
          <w:sz w:val="20"/>
        </w:rPr>
        <w:t>zastavení ve</w:t>
      </w:r>
      <w:r>
        <w:rPr>
          <w:spacing w:val="-4"/>
          <w:sz w:val="20"/>
        </w:rPr>
        <w:t xml:space="preserve"> </w:t>
      </w:r>
      <w:r>
        <w:rPr>
          <w:sz w:val="20"/>
        </w:rPr>
        <w:t>prospěch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1"/>
          <w:sz w:val="20"/>
        </w:rPr>
        <w:t xml:space="preserve"> </w:t>
      </w:r>
      <w:r>
        <w:rPr>
          <w:sz w:val="20"/>
        </w:rPr>
        <w:t>(vyjma</w:t>
      </w:r>
      <w:r>
        <w:rPr>
          <w:spacing w:val="-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"/>
          <w:sz w:val="20"/>
        </w:rPr>
        <w:t xml:space="preserve"> </w:t>
      </w:r>
      <w:r>
        <w:rPr>
          <w:sz w:val="20"/>
        </w:rPr>
        <w:t>věcných</w:t>
      </w:r>
      <w:r>
        <w:rPr>
          <w:spacing w:val="-1"/>
          <w:sz w:val="20"/>
        </w:rPr>
        <w:t xml:space="preserve"> </w:t>
      </w:r>
      <w:r>
        <w:rPr>
          <w:sz w:val="20"/>
        </w:rPr>
        <w:t>břemen,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kterých</w:t>
      </w:r>
      <w:r>
        <w:rPr>
          <w:spacing w:val="-1"/>
          <w:sz w:val="20"/>
        </w:rPr>
        <w:t xml:space="preserve"> </w:t>
      </w:r>
      <w:r>
        <w:rPr>
          <w:sz w:val="20"/>
        </w:rPr>
        <w:t>výkon práv</w:t>
      </w:r>
      <w:r>
        <w:rPr>
          <w:spacing w:val="-1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zaslané</w:t>
      </w:r>
      <w:r>
        <w:rPr>
          <w:spacing w:val="-4"/>
          <w:sz w:val="20"/>
        </w:rPr>
        <w:t xml:space="preserve"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 xml:space="preserve"> </w:t>
      </w:r>
      <w:r>
        <w:rPr>
          <w:sz w:val="20"/>
        </w:rPr>
        <w:t>právnímu zatížení nebude ze strany Fondu vydán souhlas, platí, že právní zatížení předmětu podpory není možné,</w:t>
      </w:r>
    </w:p>
    <w:p w14:paraId="47AA78D7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let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posoudit</w:t>
      </w:r>
      <w:r>
        <w:rPr>
          <w:spacing w:val="40"/>
          <w:sz w:val="20"/>
        </w:rPr>
        <w:t xml:space="preserve"> </w:t>
      </w:r>
      <w:r>
        <w:rPr>
          <w:sz w:val="20"/>
        </w:rPr>
        <w:t>tuto</w:t>
      </w:r>
      <w:r>
        <w:rPr>
          <w:spacing w:val="40"/>
          <w:sz w:val="20"/>
        </w:rPr>
        <w:t xml:space="preserve"> </w:t>
      </w:r>
      <w:r>
        <w:rPr>
          <w:sz w:val="20"/>
        </w:rPr>
        <w:t>situaci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rozhodnout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</w:p>
    <w:p w14:paraId="71EA9FE7" w14:textId="77777777" w:rsidR="00C0612A" w:rsidRDefault="00000000">
      <w:pPr>
        <w:pStyle w:val="Zkladntext"/>
        <w:spacing w:before="45"/>
        <w:ind w:left="759"/>
        <w:jc w:val="both"/>
      </w:pPr>
      <w:r>
        <w:t>o</w:t>
      </w:r>
      <w:r>
        <w:rPr>
          <w:spacing w:val="2"/>
        </w:rPr>
        <w:t xml:space="preserve"> </w:t>
      </w:r>
      <w:r>
        <w:t>případném</w:t>
      </w:r>
      <w:r>
        <w:rPr>
          <w:spacing w:val="-10"/>
        </w:rPr>
        <w:t xml:space="preserve"> </w:t>
      </w:r>
      <w:r>
        <w:t>stavění</w:t>
      </w:r>
      <w:r>
        <w:rPr>
          <w:spacing w:val="-9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lhůty.</w:t>
      </w:r>
      <w:r>
        <w:rPr>
          <w:spacing w:val="-10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9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zajistit,</w:t>
      </w:r>
      <w:r>
        <w:rPr>
          <w:spacing w:val="-9"/>
        </w:rPr>
        <w:t xml:space="preserve"> </w:t>
      </w:r>
      <w:r>
        <w:rPr>
          <w:spacing w:val="-5"/>
        </w:rPr>
        <w:t>aby</w:t>
      </w:r>
    </w:p>
    <w:p w14:paraId="51054BEA" w14:textId="77777777" w:rsidR="00C0612A" w:rsidRDefault="00000000">
      <w:pPr>
        <w:pStyle w:val="Zkladntext"/>
        <w:spacing w:before="7"/>
        <w:ind w:left="759"/>
        <w:jc w:val="both"/>
      </w:pP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stavění</w:t>
      </w:r>
      <w:r>
        <w:rPr>
          <w:spacing w:val="-5"/>
        </w:rPr>
        <w:t xml:space="preserve"> </w:t>
      </w:r>
      <w:r>
        <w:t>běhu</w:t>
      </w:r>
      <w:r>
        <w:rPr>
          <w:spacing w:val="-5"/>
        </w:rPr>
        <w:t xml:space="preserve"> </w:t>
      </w:r>
      <w:r>
        <w:t>lhůty</w:t>
      </w:r>
      <w:r>
        <w:rPr>
          <w:spacing w:val="-6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nápravě</w:t>
      </w:r>
      <w:r>
        <w:rPr>
          <w:spacing w:val="-6"/>
        </w:rPr>
        <w:t xml:space="preserve"> </w:t>
      </w:r>
      <w:r>
        <w:t>vzniklého</w:t>
      </w:r>
      <w:r>
        <w:rPr>
          <w:spacing w:val="-3"/>
        </w:rPr>
        <w:t xml:space="preserve"> </w:t>
      </w:r>
      <w:r>
        <w:rPr>
          <w:spacing w:val="-2"/>
        </w:rPr>
        <w:t>stavu,</w:t>
      </w:r>
    </w:p>
    <w:p w14:paraId="533E3888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ponechá předmět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svém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udržitelnosti</w:t>
      </w:r>
    </w:p>
    <w:p w14:paraId="150BA229" w14:textId="77777777" w:rsidR="00C0612A" w:rsidRDefault="00000000">
      <w:pPr>
        <w:pStyle w:val="Zkladntext"/>
        <w:spacing w:before="1"/>
        <w:ind w:left="759"/>
        <w:jc w:val="both"/>
      </w:pPr>
      <w:r>
        <w:t>–</w:t>
      </w:r>
      <w:r>
        <w:rPr>
          <w:spacing w:val="-3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písmene</w:t>
      </w:r>
      <w:r>
        <w:rPr>
          <w:spacing w:val="-5"/>
        </w:rPr>
        <w:t xml:space="preserve"> i),</w:t>
      </w:r>
    </w:p>
    <w:p w14:paraId="7A58AFD2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9"/>
          <w:sz w:val="20"/>
        </w:rPr>
        <w:t xml:space="preserve"> </w:t>
      </w:r>
      <w:r>
        <w:rPr>
          <w:sz w:val="20"/>
        </w:rPr>
        <w:t>vést</w:t>
      </w:r>
      <w:r>
        <w:rPr>
          <w:spacing w:val="5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49"/>
          <w:sz w:val="20"/>
        </w:rPr>
        <w:t xml:space="preserve"> </w:t>
      </w:r>
      <w:r>
        <w:rPr>
          <w:sz w:val="20"/>
        </w:rPr>
        <w:t>nebo</w:t>
      </w:r>
      <w:r>
        <w:rPr>
          <w:spacing w:val="49"/>
          <w:sz w:val="20"/>
        </w:rPr>
        <w:t xml:space="preserve"> </w:t>
      </w:r>
      <w:r>
        <w:rPr>
          <w:sz w:val="20"/>
        </w:rPr>
        <w:t>daňové</w:t>
      </w:r>
      <w:r>
        <w:rPr>
          <w:spacing w:val="50"/>
          <w:sz w:val="20"/>
        </w:rPr>
        <w:t xml:space="preserve"> </w:t>
      </w:r>
      <w:r>
        <w:rPr>
          <w:sz w:val="20"/>
        </w:rPr>
        <w:t>evidenci</w:t>
      </w:r>
      <w:r>
        <w:rPr>
          <w:spacing w:val="49"/>
          <w:sz w:val="20"/>
        </w:rPr>
        <w:t xml:space="preserve"> </w:t>
      </w:r>
      <w:r>
        <w:rPr>
          <w:sz w:val="20"/>
        </w:rPr>
        <w:t>(zákon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563/1991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Sb.,</w:t>
      </w:r>
    </w:p>
    <w:p w14:paraId="375DFC95" w14:textId="77777777" w:rsidR="00C0612A" w:rsidRDefault="00000000">
      <w:pPr>
        <w:pStyle w:val="Zkladntext"/>
        <w:ind w:left="759" w:right="114"/>
        <w:jc w:val="both"/>
      </w:pPr>
      <w:r>
        <w:t>o</w:t>
      </w:r>
      <w:r>
        <w:rPr>
          <w:spacing w:val="-9"/>
        </w:rPr>
        <w:t xml:space="preserve"> </w:t>
      </w:r>
      <w:r>
        <w:t>účetnictví,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znění,</w:t>
      </w:r>
      <w:r>
        <w:rPr>
          <w:spacing w:val="-14"/>
        </w:rPr>
        <w:t xml:space="preserve"> </w:t>
      </w:r>
      <w:r>
        <w:t>zákon</w:t>
      </w:r>
      <w:r>
        <w:rPr>
          <w:spacing w:val="-14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586/1992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daních</w:t>
      </w:r>
      <w:r>
        <w:rPr>
          <w:spacing w:val="-14"/>
        </w:rPr>
        <w:t xml:space="preserve"> </w:t>
      </w:r>
      <w:r>
        <w:t>z příjmů,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znění).</w:t>
      </w:r>
      <w:r>
        <w:rPr>
          <w:spacing w:val="-14"/>
        </w:rPr>
        <w:t xml:space="preserve"> </w:t>
      </w:r>
      <w:r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 w14:paraId="2BAFAC2F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0D6D4891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34858CB6" w14:textId="77777777" w:rsidR="00C0612A" w:rsidRDefault="00000000">
      <w:pPr>
        <w:pStyle w:val="Odstavecseseznamem"/>
        <w:numPr>
          <w:ilvl w:val="0"/>
          <w:numId w:val="5"/>
        </w:numPr>
        <w:tabs>
          <w:tab w:val="left" w:pos="340"/>
        </w:tabs>
        <w:spacing w:before="12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273F824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12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 je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3"/>
          <w:sz w:val="20"/>
        </w:rPr>
        <w:t xml:space="preserve"> </w:t>
      </w:r>
      <w:r>
        <w:rPr>
          <w:sz w:val="20"/>
        </w:rPr>
        <w:t>stejně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 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14:paraId="36031E46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2"/>
        <w:ind w:left="682" w:right="12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 w14:paraId="30AD28D1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11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E03AC0B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20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14"/>
          <w:sz w:val="20"/>
        </w:rPr>
        <w:t xml:space="preserve"> </w:t>
      </w:r>
      <w:r>
        <w:rPr>
          <w:sz w:val="20"/>
        </w:rPr>
        <w:t>smluvního</w:t>
      </w:r>
      <w:r>
        <w:rPr>
          <w:spacing w:val="1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takových</w:t>
      </w:r>
      <w:r>
        <w:rPr>
          <w:spacing w:val="-13"/>
          <w:sz w:val="20"/>
        </w:rPr>
        <w:t xml:space="preserve"> </w:t>
      </w:r>
      <w:r>
        <w:rPr>
          <w:sz w:val="20"/>
        </w:rPr>
        <w:t>změn</w:t>
      </w:r>
      <w:r>
        <w:rPr>
          <w:spacing w:val="-13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Smlouvě,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 w14:paraId="6DEC2531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20"/>
        <w:ind w:left="682" w:right="12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75BCB1B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přitom</w:t>
      </w:r>
      <w:r>
        <w:rPr>
          <w:spacing w:val="-9"/>
          <w:sz w:val="20"/>
        </w:rPr>
        <w:t xml:space="preserve"> </w:t>
      </w:r>
      <w:r>
        <w:rPr>
          <w:sz w:val="20"/>
        </w:rPr>
        <w:t>bere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vědomí,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8"/>
          <w:sz w:val="20"/>
        </w:rPr>
        <w:t xml:space="preserve"> </w:t>
      </w:r>
      <w:r>
        <w:rPr>
          <w:sz w:val="20"/>
        </w:rPr>
        <w:t>jeho 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tvrzení</w:t>
      </w:r>
      <w:r>
        <w:rPr>
          <w:spacing w:val="-1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jím</w:t>
      </w:r>
      <w:r>
        <w:rPr>
          <w:spacing w:val="-14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</w:p>
    <w:p w14:paraId="378B797D" w14:textId="77777777" w:rsidR="00C0612A" w:rsidRDefault="00C0612A">
      <w:pPr>
        <w:jc w:val="both"/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7CC09077" w14:textId="77777777" w:rsidR="00C0612A" w:rsidRDefault="00000000">
      <w:pPr>
        <w:pStyle w:val="Zkladntext"/>
        <w:spacing w:before="89"/>
        <w:ind w:left="682" w:right="120"/>
        <w:jc w:val="both"/>
      </w:pPr>
      <w:r>
        <w:lastRenderedPageBreak/>
        <w:t>uvedené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AIS</w:t>
      </w:r>
      <w:r>
        <w:rPr>
          <w:spacing w:val="-13"/>
        </w:rPr>
        <w:t xml:space="preserve"> </w:t>
      </w:r>
      <w:r>
        <w:t>SFŽP</w:t>
      </w:r>
      <w:r>
        <w:rPr>
          <w:spacing w:val="-14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pravdivé,</w:t>
      </w:r>
      <w:r>
        <w:rPr>
          <w:spacing w:val="-14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považováno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porušení</w:t>
      </w:r>
      <w:r>
        <w:rPr>
          <w:spacing w:val="-13"/>
        </w:rPr>
        <w:t xml:space="preserve"> </w:t>
      </w:r>
      <w:r>
        <w:t>jeho</w:t>
      </w:r>
      <w:r>
        <w:rPr>
          <w:spacing w:val="-14"/>
        </w:rPr>
        <w:t xml:space="preserve"> </w:t>
      </w:r>
      <w:r>
        <w:t>povinnosti stanovené touto Smlouvou,</w:t>
      </w:r>
    </w:p>
    <w:p w14:paraId="02732031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1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 w14:paraId="15A6AE20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ind w:left="682" w:right="11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dokumenty související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 včetně</w:t>
      </w:r>
      <w:r>
        <w:rPr>
          <w:spacing w:val="-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"/>
          <w:sz w:val="20"/>
        </w:rPr>
        <w:t xml:space="preserve"> </w:t>
      </w:r>
      <w:r>
        <w:rPr>
          <w:sz w:val="20"/>
        </w:rPr>
        <w:t>v souladu s platnými právními předpisy České republiky,</w:t>
      </w:r>
    </w:p>
    <w:p w14:paraId="3672CF8E" w14:textId="77777777" w:rsidR="00C0612A" w:rsidRDefault="00000000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11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 xml:space="preserve"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 ve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Komise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3"/>
          <w:sz w:val="20"/>
        </w:rPr>
        <w:t xml:space="preserve"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0"/>
          <w:sz w:val="20"/>
        </w:rPr>
        <w:t xml:space="preserve"> </w:t>
      </w:r>
      <w:r>
        <w:rPr>
          <w:sz w:val="20"/>
        </w:rPr>
        <w:t>trhem,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byly porušeny podmínky podle tohoto nařízení, a to včetně případných úroků.</w:t>
      </w:r>
    </w:p>
    <w:p w14:paraId="6D914177" w14:textId="77777777" w:rsidR="00C0612A" w:rsidRDefault="00C0612A">
      <w:pPr>
        <w:pStyle w:val="Zkladntext"/>
      </w:pPr>
    </w:p>
    <w:p w14:paraId="78896BFC" w14:textId="77777777" w:rsidR="00C0612A" w:rsidRDefault="00000000">
      <w:pPr>
        <w:pStyle w:val="Nadpis1"/>
        <w:ind w:right="895"/>
      </w:pPr>
      <w:r>
        <w:rPr>
          <w:spacing w:val="-5"/>
        </w:rPr>
        <w:t>V.</w:t>
      </w:r>
    </w:p>
    <w:p w14:paraId="4B00A931" w14:textId="77777777" w:rsidR="00C0612A" w:rsidRDefault="00000000">
      <w:pPr>
        <w:pStyle w:val="Nadpis2"/>
        <w:spacing w:before="1"/>
        <w:ind w:right="90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7367A65F" w14:textId="77777777" w:rsidR="00C0612A" w:rsidRDefault="00C0612A">
      <w:pPr>
        <w:pStyle w:val="Zkladntext"/>
        <w:spacing w:before="1"/>
        <w:rPr>
          <w:b/>
        </w:rPr>
      </w:pPr>
    </w:p>
    <w:p w14:paraId="6A668817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</w:t>
      </w:r>
    </w:p>
    <w:p w14:paraId="7A7FC4AD" w14:textId="77777777" w:rsidR="00C0612A" w:rsidRDefault="00000000">
      <w:pPr>
        <w:pStyle w:val="Zkladntext"/>
        <w:spacing w:before="1"/>
        <w:ind w:left="399"/>
        <w:jc w:val="both"/>
      </w:pPr>
      <w:r>
        <w:t>o</w:t>
      </w:r>
      <w:r>
        <w:rPr>
          <w:spacing w:val="-7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některých</w:t>
      </w:r>
      <w:r>
        <w:rPr>
          <w:spacing w:val="-7"/>
        </w:rPr>
        <w:t xml:space="preserve"> </w:t>
      </w:r>
      <w:r>
        <w:t>souvisejících</w:t>
      </w:r>
      <w:r>
        <w:rPr>
          <w:spacing w:val="-7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8"/>
        </w:rPr>
        <w:t xml:space="preserve"> </w:t>
      </w:r>
      <w:r>
        <w:t>pravidla),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rPr>
          <w:spacing w:val="-2"/>
        </w:rPr>
        <w:t>znění.</w:t>
      </w:r>
    </w:p>
    <w:p w14:paraId="12A91763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2" w:line="237" w:lineRule="auto"/>
        <w:ind w:right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g),</w:t>
      </w:r>
      <w:r>
        <w:rPr>
          <w:spacing w:val="-4"/>
          <w:sz w:val="20"/>
        </w:rPr>
        <w:t xml:space="preserve"> </w:t>
      </w:r>
      <w:r>
        <w:rPr>
          <w:sz w:val="20"/>
        </w:rPr>
        <w:t>h),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6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 ve výši odpovídající neoprávněně použitým prostředkům.</w:t>
      </w:r>
    </w:p>
    <w:p w14:paraId="7BF2F239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3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3"/>
          <w:sz w:val="20"/>
        </w:rPr>
        <w:t xml:space="preserve"> </w:t>
      </w:r>
      <w:r>
        <w:rPr>
          <w:sz w:val="20"/>
        </w:rPr>
        <w:t>částečného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naplnění bude postiženo odvodem ve stanovené výši:</w:t>
      </w:r>
    </w:p>
    <w:p w14:paraId="32437CEE" w14:textId="77777777" w:rsidR="00C0612A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621C72A0" w14:textId="77777777" w:rsidR="00C0612A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8665EDB" w14:textId="77777777" w:rsidR="00C0612A" w:rsidRDefault="00000000">
      <w:pPr>
        <w:pStyle w:val="Odstavecseseznamem"/>
        <w:numPr>
          <w:ilvl w:val="1"/>
          <w:numId w:val="4"/>
        </w:numPr>
        <w:tabs>
          <w:tab w:val="left" w:pos="836"/>
          <w:tab w:val="left" w:pos="837"/>
          <w:tab w:val="left" w:pos="4436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A51E5A2" w14:textId="77777777" w:rsidR="00C0612A" w:rsidRDefault="00000000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2E324E3" w14:textId="77777777" w:rsidR="00C0612A" w:rsidRDefault="00000000">
      <w:pPr>
        <w:pStyle w:val="Zkladntext"/>
        <w:spacing w:before="120"/>
        <w:ind w:left="399" w:right="117"/>
        <w:jc w:val="both"/>
      </w:pP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nesplnění</w:t>
      </w:r>
      <w:r>
        <w:rPr>
          <w:spacing w:val="-8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částečného</w:t>
      </w:r>
      <w:r>
        <w:rPr>
          <w:spacing w:val="-7"/>
        </w:rPr>
        <w:t xml:space="preserve"> </w:t>
      </w:r>
      <w:r>
        <w:t>naplnění</w:t>
      </w:r>
      <w:r>
        <w:rPr>
          <w:spacing w:val="-8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t>než</w:t>
      </w:r>
      <w:r>
        <w:rPr>
          <w:spacing w:val="-7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závazných</w:t>
      </w:r>
      <w:r>
        <w:rPr>
          <w:spacing w:val="-8"/>
        </w:rPr>
        <w:t xml:space="preserve"> </w:t>
      </w:r>
      <w:r>
        <w:t>indikátorů</w:t>
      </w:r>
      <w:r>
        <w:rPr>
          <w:spacing w:val="-5"/>
        </w:rPr>
        <w:t xml:space="preserve"> </w:t>
      </w:r>
      <w:r>
        <w:t>akce</w:t>
      </w:r>
      <w:r>
        <w:rPr>
          <w:spacing w:val="-9"/>
        </w:rPr>
        <w:t xml:space="preserve"> </w:t>
      </w:r>
      <w:r>
        <w:t>podle článku</w:t>
      </w:r>
      <w:r>
        <w:rPr>
          <w:spacing w:val="2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bodu</w:t>
      </w:r>
      <w:r>
        <w:rPr>
          <w:spacing w:val="26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písm.</w:t>
      </w:r>
      <w:r>
        <w:rPr>
          <w:spacing w:val="26"/>
        </w:rPr>
        <w:t xml:space="preserve"> </w:t>
      </w:r>
      <w:r>
        <w:t>c)</w:t>
      </w:r>
      <w:r>
        <w:rPr>
          <w:spacing w:val="26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odvod</w:t>
      </w:r>
      <w:r>
        <w:rPr>
          <w:spacing w:val="26"/>
        </w:rPr>
        <w:t xml:space="preserve"> </w:t>
      </w:r>
      <w:r>
        <w:t>uplatněn</w:t>
      </w:r>
      <w:r>
        <w:rPr>
          <w:spacing w:val="26"/>
        </w:rPr>
        <w:t xml:space="preserve"> </w:t>
      </w:r>
      <w:r>
        <w:t>pouze</w:t>
      </w:r>
      <w:r>
        <w:rPr>
          <w:spacing w:val="25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sazbě</w:t>
      </w:r>
      <w:r>
        <w:rPr>
          <w:spacing w:val="29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indikátoru,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něhož</w:t>
      </w:r>
      <w:r>
        <w:rPr>
          <w:spacing w:val="27"/>
        </w:rPr>
        <w:t xml:space="preserve"> </w:t>
      </w:r>
      <w:r>
        <w:t>došlo k nejnižšímu naplnění stanoveného účelu.</w:t>
      </w:r>
    </w:p>
    <w:p w14:paraId="5F0AD24F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4" w:line="237" w:lineRule="auto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povinnosti</w:t>
      </w:r>
      <w:r>
        <w:rPr>
          <w:spacing w:val="16"/>
          <w:sz w:val="20"/>
        </w:rPr>
        <w:t xml:space="preserve"> </w:t>
      </w:r>
      <w:r>
        <w:rPr>
          <w:sz w:val="20"/>
        </w:rPr>
        <w:t>podle</w:t>
      </w:r>
      <w:r>
        <w:rPr>
          <w:spacing w:val="15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k)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odvodem</w:t>
      </w:r>
      <w:r>
        <w:rPr>
          <w:spacing w:val="19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0,1</w:t>
      </w:r>
      <w:r>
        <w:rPr>
          <w:spacing w:val="24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 poskytnuté podpory.</w:t>
      </w:r>
    </w:p>
    <w:p w14:paraId="3D33033C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8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e)</w:t>
      </w:r>
      <w:r>
        <w:rPr>
          <w:spacing w:val="-7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takto: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60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bez</w:t>
      </w:r>
      <w:r>
        <w:rPr>
          <w:spacing w:val="16"/>
          <w:sz w:val="20"/>
        </w:rPr>
        <w:t xml:space="preserve"> </w:t>
      </w:r>
      <w:r>
        <w:rPr>
          <w:sz w:val="20"/>
        </w:rPr>
        <w:t>postihu,</w:t>
      </w:r>
      <w:r>
        <w:rPr>
          <w:spacing w:val="18"/>
          <w:sz w:val="20"/>
        </w:rPr>
        <w:t xml:space="preserve"> </w:t>
      </w:r>
      <w:r>
        <w:rPr>
          <w:sz w:val="20"/>
        </w:rPr>
        <w:t>od</w:t>
      </w:r>
      <w:r>
        <w:rPr>
          <w:spacing w:val="16"/>
          <w:sz w:val="20"/>
        </w:rPr>
        <w:t xml:space="preserve"> </w:t>
      </w:r>
      <w:r>
        <w:rPr>
          <w:sz w:val="20"/>
        </w:rPr>
        <w:t>61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120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6"/>
          <w:sz w:val="20"/>
        </w:rPr>
        <w:t xml:space="preserve"> </w:t>
      </w:r>
      <w:r>
        <w:rPr>
          <w:sz w:val="20"/>
        </w:rPr>
        <w:t>dní</w:t>
      </w:r>
      <w:r>
        <w:rPr>
          <w:spacing w:val="23"/>
          <w:sz w:val="20"/>
        </w:rPr>
        <w:t xml:space="preserve"> </w:t>
      </w:r>
      <w:r>
        <w:rPr>
          <w:sz w:val="20"/>
        </w:rPr>
        <w:t>odvod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 w14:paraId="690FD9CE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 zákonného nároku na odpočet DPH.</w:t>
      </w:r>
    </w:p>
    <w:p w14:paraId="202398D7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dojde</w:t>
      </w:r>
      <w:r>
        <w:rPr>
          <w:spacing w:val="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  <w:r>
        <w:rPr>
          <w:spacing w:val="7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g),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10AB4441" w14:textId="77777777" w:rsidR="00C0612A" w:rsidRDefault="00000000">
      <w:pPr>
        <w:pStyle w:val="Zkladntext"/>
        <w:ind w:left="399"/>
        <w:jc w:val="both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5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1566246B" w14:textId="77777777" w:rsidR="00C0612A" w:rsidRDefault="00000000">
      <w:pPr>
        <w:pStyle w:val="Odstavecseseznamem"/>
        <w:numPr>
          <w:ilvl w:val="0"/>
          <w:numId w:val="4"/>
        </w:numPr>
        <w:tabs>
          <w:tab w:val="left" w:pos="40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9"/>
          <w:sz w:val="20"/>
        </w:rPr>
        <w:t xml:space="preserve"> </w:t>
      </w:r>
      <w:r>
        <w:rPr>
          <w:sz w:val="20"/>
        </w:rPr>
        <w:t>ostatních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0"/>
          <w:sz w:val="20"/>
        </w:rPr>
        <w:t xml:space="preserve"> </w:t>
      </w:r>
      <w:r>
        <w:rPr>
          <w:sz w:val="20"/>
        </w:rPr>
        <w:t>podle</w:t>
      </w:r>
      <w:r>
        <w:rPr>
          <w:spacing w:val="69"/>
          <w:sz w:val="20"/>
        </w:rPr>
        <w:t xml:space="preserve"> </w:t>
      </w:r>
      <w:r>
        <w:rPr>
          <w:sz w:val="20"/>
        </w:rPr>
        <w:t>této</w:t>
      </w:r>
      <w:r>
        <w:rPr>
          <w:spacing w:val="70"/>
          <w:sz w:val="20"/>
        </w:rPr>
        <w:t xml:space="preserve"> </w:t>
      </w:r>
      <w:r>
        <w:rPr>
          <w:sz w:val="20"/>
        </w:rPr>
        <w:t>Smlouvy</w:t>
      </w:r>
      <w:r>
        <w:rPr>
          <w:spacing w:val="71"/>
          <w:sz w:val="20"/>
        </w:rPr>
        <w:t xml:space="preserve"> </w:t>
      </w:r>
      <w:r>
        <w:rPr>
          <w:sz w:val="20"/>
        </w:rPr>
        <w:t>bude</w:t>
      </w:r>
      <w:r>
        <w:rPr>
          <w:spacing w:val="69"/>
          <w:sz w:val="20"/>
        </w:rPr>
        <w:t xml:space="preserve"> </w:t>
      </w:r>
      <w:r>
        <w:rPr>
          <w:sz w:val="20"/>
        </w:rPr>
        <w:t>postiženo</w:t>
      </w:r>
      <w:r>
        <w:rPr>
          <w:spacing w:val="71"/>
          <w:sz w:val="20"/>
        </w:rPr>
        <w:t xml:space="preserve"> </w:t>
      </w:r>
      <w:r>
        <w:rPr>
          <w:sz w:val="20"/>
        </w:rPr>
        <w:t>odvodem</w:t>
      </w:r>
      <w:r>
        <w:rPr>
          <w:spacing w:val="71"/>
          <w:sz w:val="20"/>
        </w:rPr>
        <w:t xml:space="preserve"> </w:t>
      </w:r>
      <w:r>
        <w:rPr>
          <w:sz w:val="20"/>
        </w:rPr>
        <w:t>ve</w:t>
      </w:r>
      <w:r>
        <w:rPr>
          <w:spacing w:val="68"/>
          <w:sz w:val="20"/>
        </w:rPr>
        <w:t xml:space="preserve"> </w:t>
      </w:r>
      <w:r>
        <w:rPr>
          <w:sz w:val="20"/>
        </w:rPr>
        <w:t>výši</w:t>
      </w:r>
      <w:r>
        <w:rPr>
          <w:spacing w:val="69"/>
          <w:sz w:val="20"/>
        </w:rPr>
        <w:t xml:space="preserve"> </w:t>
      </w:r>
      <w:r>
        <w:rPr>
          <w:sz w:val="20"/>
        </w:rPr>
        <w:t>0,1</w:t>
      </w:r>
      <w:r>
        <w:rPr>
          <w:spacing w:val="70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0A8FD632" w14:textId="77777777" w:rsidR="00C0612A" w:rsidRDefault="00000000">
      <w:pPr>
        <w:pStyle w:val="Zkladntext"/>
        <w:spacing w:before="1"/>
        <w:ind w:left="399"/>
        <w:jc w:val="both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4B18EDEB" w14:textId="77777777" w:rsidR="00C0612A" w:rsidRDefault="00C0612A">
      <w:pPr>
        <w:jc w:val="both"/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166C1B3A" w14:textId="77777777" w:rsidR="00C0612A" w:rsidRDefault="00000000">
      <w:pPr>
        <w:pStyle w:val="Nadpis1"/>
        <w:spacing w:before="89"/>
        <w:ind w:right="900"/>
      </w:pPr>
      <w:r>
        <w:rPr>
          <w:spacing w:val="-5"/>
        </w:rPr>
        <w:lastRenderedPageBreak/>
        <w:t>VI.</w:t>
      </w:r>
    </w:p>
    <w:p w14:paraId="4C5D4527" w14:textId="77777777" w:rsidR="00C0612A" w:rsidRDefault="00000000">
      <w:pPr>
        <w:pStyle w:val="Nadpis2"/>
        <w:spacing w:before="1"/>
        <w:ind w:right="89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132D524" w14:textId="77777777" w:rsidR="00C0612A" w:rsidRDefault="00C0612A">
      <w:pPr>
        <w:pStyle w:val="Zkladntext"/>
        <w:rPr>
          <w:b/>
        </w:rPr>
      </w:pPr>
    </w:p>
    <w:p w14:paraId="0627961B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vztahů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dodatek, kterým bude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 její soulad s</w:t>
      </w:r>
      <w:r>
        <w:rPr>
          <w:spacing w:val="-3"/>
          <w:sz w:val="20"/>
        </w:rPr>
        <w:t xml:space="preserve"> </w:t>
      </w:r>
      <w:r>
        <w:rPr>
          <w:sz w:val="20"/>
        </w:rPr>
        <w:t>obecně závaznými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2"/>
          <w:sz w:val="20"/>
        </w:rPr>
        <w:t xml:space="preserve"> </w:t>
      </w:r>
      <w:r>
        <w:rPr>
          <w:sz w:val="20"/>
        </w:rPr>
        <w:t>MŽP.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takového</w:t>
      </w:r>
      <w:r>
        <w:rPr>
          <w:spacing w:val="-10"/>
          <w:sz w:val="20"/>
        </w:rPr>
        <w:t xml:space="preserve"> </w:t>
      </w:r>
      <w:r>
        <w:rPr>
          <w:sz w:val="20"/>
        </w:rPr>
        <w:t>dodatku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uplatnit postup podle článku V bodu 1.</w:t>
      </w:r>
    </w:p>
    <w:p w14:paraId="37B63CFC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 xml:space="preserve"> </w:t>
      </w:r>
      <w:r>
        <w:rPr>
          <w:sz w:val="20"/>
        </w:rPr>
        <w:t>korespondenci (včetně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 w14:paraId="654E6BB5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tehdy,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docíleno</w:t>
      </w:r>
      <w:r>
        <w:rPr>
          <w:spacing w:val="-1"/>
          <w:sz w:val="20"/>
        </w:rPr>
        <w:t xml:space="preserve"> </w:t>
      </w:r>
      <w:r>
        <w:rPr>
          <w:sz w:val="20"/>
        </w:rPr>
        <w:t>nižších</w:t>
      </w:r>
      <w:r>
        <w:rPr>
          <w:spacing w:val="-5"/>
          <w:sz w:val="20"/>
        </w:rPr>
        <w:t xml:space="preserve"> </w:t>
      </w:r>
      <w:r>
        <w:rPr>
          <w:sz w:val="20"/>
        </w:rPr>
        <w:t>přínosů</w:t>
      </w:r>
      <w:r>
        <w:rPr>
          <w:spacing w:val="-6"/>
          <w:sz w:val="20"/>
        </w:rPr>
        <w:t xml:space="preserve"> </w:t>
      </w:r>
      <w:r>
        <w:rPr>
          <w:sz w:val="20"/>
        </w:rPr>
        <w:t>(nebo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0C86E8A2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7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Smlouvu</w:t>
      </w:r>
      <w:r>
        <w:rPr>
          <w:spacing w:val="-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9"/>
          <w:sz w:val="20"/>
        </w:rPr>
        <w:t xml:space="preserve"> </w:t>
      </w:r>
      <w:r>
        <w:rPr>
          <w:sz w:val="20"/>
        </w:rPr>
        <w:t>pouze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zákonem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2E973537" w14:textId="77777777" w:rsidR="00C0612A" w:rsidRDefault="00000000">
      <w:pPr>
        <w:pStyle w:val="Zkladntext"/>
        <w:spacing w:before="1"/>
        <w:ind w:left="399"/>
      </w:pPr>
      <w:r>
        <w:rPr>
          <w:spacing w:val="-2"/>
        </w:rPr>
        <w:t>Smlouvou.</w:t>
      </w:r>
    </w:p>
    <w:p w14:paraId="79E158D1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123"/>
        <w:rPr>
          <w:sz w:val="20"/>
        </w:rPr>
      </w:pPr>
      <w:r>
        <w:rPr>
          <w:sz w:val="20"/>
        </w:rPr>
        <w:t>Vztahy</w:t>
      </w:r>
      <w:r>
        <w:rPr>
          <w:spacing w:val="35"/>
          <w:sz w:val="20"/>
        </w:rPr>
        <w:t xml:space="preserve"> </w:t>
      </w:r>
      <w:r>
        <w:rPr>
          <w:sz w:val="20"/>
        </w:rPr>
        <w:t>dle</w:t>
      </w:r>
      <w:r>
        <w:rPr>
          <w:spacing w:val="35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</w:t>
      </w:r>
      <w:r>
        <w:rPr>
          <w:spacing w:val="35"/>
          <w:sz w:val="20"/>
        </w:rPr>
        <w:t xml:space="preserve"> </w:t>
      </w:r>
      <w:r>
        <w:rPr>
          <w:sz w:val="20"/>
        </w:rPr>
        <w:t>neupravené</w:t>
      </w:r>
      <w:r>
        <w:rPr>
          <w:spacing w:val="35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35"/>
          <w:sz w:val="20"/>
        </w:rPr>
        <w:t xml:space="preserve"> </w:t>
      </w:r>
      <w:r>
        <w:rPr>
          <w:sz w:val="20"/>
        </w:rPr>
        <w:t>předpisy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řídí</w:t>
      </w:r>
      <w:r>
        <w:rPr>
          <w:spacing w:val="36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35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551941F6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line="265" w:lineRule="exact"/>
        <w:rPr>
          <w:sz w:val="20"/>
        </w:rPr>
      </w:pPr>
      <w:r>
        <w:rPr>
          <w:sz w:val="20"/>
        </w:rPr>
        <w:t>Pro</w:t>
      </w:r>
      <w:r>
        <w:rPr>
          <w:spacing w:val="44"/>
          <w:sz w:val="20"/>
        </w:rPr>
        <w:t xml:space="preserve"> </w:t>
      </w:r>
      <w:r>
        <w:rPr>
          <w:sz w:val="20"/>
        </w:rPr>
        <w:t>účely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Smlouvy</w:t>
      </w:r>
      <w:r>
        <w:rPr>
          <w:spacing w:val="45"/>
          <w:sz w:val="20"/>
        </w:rPr>
        <w:t xml:space="preserve"> </w:t>
      </w:r>
      <w:r>
        <w:rPr>
          <w:sz w:val="20"/>
        </w:rPr>
        <w:t>má</w:t>
      </w:r>
      <w:r>
        <w:rPr>
          <w:spacing w:val="43"/>
          <w:sz w:val="20"/>
        </w:rPr>
        <w:t xml:space="preserve"> </w:t>
      </w:r>
      <w:r>
        <w:rPr>
          <w:sz w:val="20"/>
        </w:rPr>
        <w:t>povinnost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stejný</w:t>
      </w:r>
      <w:r>
        <w:rPr>
          <w:spacing w:val="43"/>
          <w:sz w:val="20"/>
        </w:rPr>
        <w:t xml:space="preserve"> </w:t>
      </w:r>
      <w:r>
        <w:rPr>
          <w:sz w:val="20"/>
        </w:rPr>
        <w:t>význam</w:t>
      </w:r>
      <w:r>
        <w:rPr>
          <w:spacing w:val="44"/>
          <w:sz w:val="20"/>
        </w:rPr>
        <w:t xml:space="preserve"> </w:t>
      </w:r>
      <w:r>
        <w:rPr>
          <w:sz w:val="20"/>
        </w:rPr>
        <w:t>jako</w:t>
      </w:r>
      <w:r>
        <w:rPr>
          <w:spacing w:val="44"/>
          <w:sz w:val="20"/>
        </w:rPr>
        <w:t xml:space="preserve"> </w:t>
      </w:r>
      <w:r>
        <w:rPr>
          <w:sz w:val="20"/>
        </w:rPr>
        <w:t>závazek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příjemce</w:t>
      </w:r>
    </w:p>
    <w:p w14:paraId="450453E8" w14:textId="77777777" w:rsidR="00C0612A" w:rsidRDefault="00000000">
      <w:pPr>
        <w:pStyle w:val="Zkladntext"/>
        <w:spacing w:line="265" w:lineRule="exact"/>
        <w:ind w:left="399"/>
      </w:pPr>
      <w:r>
        <w:rPr>
          <w:spacing w:val="-2"/>
        </w:rPr>
        <w:t>podpory.</w:t>
      </w:r>
    </w:p>
    <w:p w14:paraId="5213C771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 w14:paraId="5BD723EC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ind w:right="11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7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7"/>
          <w:sz w:val="20"/>
        </w:rPr>
        <w:t xml:space="preserve"> </w:t>
      </w:r>
      <w:r>
        <w:rPr>
          <w:sz w:val="20"/>
        </w:rPr>
        <w:t>smluv,</w:t>
      </w:r>
      <w:r>
        <w:rPr>
          <w:spacing w:val="2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7"/>
          <w:sz w:val="20"/>
        </w:rPr>
        <w:t xml:space="preserve"> </w:t>
      </w:r>
      <w:r>
        <w:rPr>
          <w:sz w:val="20"/>
        </w:rPr>
        <w:t>těchto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</w:p>
    <w:p w14:paraId="678A07D2" w14:textId="77777777" w:rsidR="00C0612A" w:rsidRDefault="00000000">
      <w:pPr>
        <w:pStyle w:val="Zkladntext"/>
        <w:spacing w:before="3" w:line="237" w:lineRule="auto"/>
        <w:ind w:left="399" w:right="125"/>
        <w:jc w:val="both"/>
      </w:pPr>
      <w:r>
        <w:t>o</w:t>
      </w:r>
      <w:r>
        <w:rPr>
          <w:spacing w:val="-2"/>
        </w:rPr>
        <w:t xml:space="preserve"> </w:t>
      </w:r>
      <w:r>
        <w:t>registru smluv (zákon o registru smluv), ve znění pozdějších předpisů, pokud zveřejnění této Smlouvy tento zákon ukládá.</w:t>
      </w:r>
    </w:p>
    <w:p w14:paraId="355B037E" w14:textId="77777777" w:rsidR="00C0612A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podepsána</w:t>
      </w:r>
      <w:r>
        <w:rPr>
          <w:spacing w:val="-4"/>
          <w:sz w:val="20"/>
        </w:rPr>
        <w:t xml:space="preserve"> </w:t>
      </w:r>
      <w:r>
        <w:rPr>
          <w:sz w:val="20"/>
        </w:rPr>
        <w:t>vlastnoručně;</w:t>
      </w:r>
      <w:r>
        <w:rPr>
          <w:spacing w:val="-1"/>
          <w:sz w:val="20"/>
        </w:rPr>
        <w:t xml:space="preserve"> </w:t>
      </w:r>
      <w:r>
        <w:rPr>
          <w:sz w:val="20"/>
        </w:rPr>
        <w:t>každý</w:t>
      </w:r>
      <w:r>
        <w:rPr>
          <w:spacing w:val="-1"/>
          <w:sz w:val="20"/>
        </w:rPr>
        <w:t xml:space="preserve"> </w:t>
      </w:r>
      <w:r>
        <w:rPr>
          <w:sz w:val="20"/>
        </w:rPr>
        <w:t>exemplář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4"/>
          <w:sz w:val="20"/>
        </w:rPr>
        <w:t xml:space="preserve"> </w:t>
      </w:r>
      <w:r>
        <w:rPr>
          <w:sz w:val="20"/>
        </w:rPr>
        <w:t>platnost</w:t>
      </w:r>
      <w:r>
        <w:rPr>
          <w:spacing w:val="-4"/>
          <w:sz w:val="20"/>
        </w:rPr>
        <w:t xml:space="preserve"> </w:t>
      </w:r>
      <w:r>
        <w:rPr>
          <w:sz w:val="20"/>
        </w:rPr>
        <w:t>originálu.</w:t>
      </w:r>
      <w:r>
        <w:rPr>
          <w:spacing w:val="-4"/>
          <w:sz w:val="20"/>
        </w:rPr>
        <w:t xml:space="preserve"> </w:t>
      </w:r>
      <w:r>
        <w:rPr>
          <w:sz w:val="20"/>
        </w:rPr>
        <w:t>Každá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strana obdrží jeden exemplář.</w:t>
      </w:r>
    </w:p>
    <w:p w14:paraId="7FA1CA71" w14:textId="77777777" w:rsidR="00C0612A" w:rsidRDefault="00C0612A">
      <w:pPr>
        <w:pStyle w:val="Zkladntext"/>
        <w:rPr>
          <w:sz w:val="26"/>
        </w:rPr>
      </w:pPr>
    </w:p>
    <w:p w14:paraId="7CE050CD" w14:textId="77777777" w:rsidR="00C0612A" w:rsidRDefault="00C0612A">
      <w:pPr>
        <w:pStyle w:val="Zkladntext"/>
        <w:rPr>
          <w:sz w:val="23"/>
        </w:rPr>
      </w:pPr>
    </w:p>
    <w:p w14:paraId="4488BD23" w14:textId="77777777" w:rsidR="00C0612A" w:rsidRDefault="00000000">
      <w:pPr>
        <w:pStyle w:val="Zkladntext"/>
        <w:ind w:left="116"/>
      </w:pPr>
      <w:r>
        <w:rPr>
          <w:spacing w:val="-5"/>
        </w:rPr>
        <w:t>V:</w:t>
      </w:r>
    </w:p>
    <w:p w14:paraId="4CCCBA83" w14:textId="77777777" w:rsidR="00C0612A" w:rsidRDefault="00C0612A">
      <w:pPr>
        <w:pStyle w:val="Zkladntext"/>
        <w:spacing w:before="1"/>
      </w:pPr>
    </w:p>
    <w:p w14:paraId="651C026A" w14:textId="77777777" w:rsidR="00C0612A" w:rsidRDefault="00000000">
      <w:pPr>
        <w:pStyle w:val="Zkladntext"/>
        <w:tabs>
          <w:tab w:val="left" w:pos="6597"/>
        </w:tabs>
        <w:ind w:left="116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7E9579A4" w14:textId="77777777" w:rsidR="00C0612A" w:rsidRDefault="00C0612A">
      <w:pPr>
        <w:pStyle w:val="Zkladntext"/>
        <w:rPr>
          <w:sz w:val="26"/>
        </w:rPr>
      </w:pPr>
    </w:p>
    <w:p w14:paraId="47688050" w14:textId="77777777" w:rsidR="00C0612A" w:rsidRDefault="00C0612A">
      <w:pPr>
        <w:pStyle w:val="Zkladntext"/>
        <w:rPr>
          <w:sz w:val="26"/>
        </w:rPr>
      </w:pPr>
    </w:p>
    <w:p w14:paraId="0F0F6118" w14:textId="77777777" w:rsidR="00C0612A" w:rsidRDefault="00C0612A">
      <w:pPr>
        <w:pStyle w:val="Zkladntext"/>
        <w:rPr>
          <w:sz w:val="28"/>
        </w:rPr>
      </w:pPr>
    </w:p>
    <w:p w14:paraId="5C0C9C00" w14:textId="77777777" w:rsidR="00C0612A" w:rsidRDefault="00000000">
      <w:pPr>
        <w:tabs>
          <w:tab w:val="left" w:pos="6597"/>
        </w:tabs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6AC9945F" w14:textId="77777777" w:rsidR="00C0612A" w:rsidRDefault="00000000">
      <w:pPr>
        <w:pStyle w:val="Zkladntext"/>
        <w:tabs>
          <w:tab w:val="left" w:pos="6597"/>
        </w:tabs>
        <w:ind w:left="116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524E01B0" w14:textId="77777777" w:rsidR="00C0612A" w:rsidRDefault="00C0612A">
      <w:pPr>
        <w:pStyle w:val="Zkladntext"/>
        <w:spacing w:before="1"/>
        <w:rPr>
          <w:sz w:val="29"/>
        </w:rPr>
      </w:pPr>
    </w:p>
    <w:p w14:paraId="15A39C79" w14:textId="77777777" w:rsidR="00C0612A" w:rsidRDefault="00000000">
      <w:pPr>
        <w:pStyle w:val="Zkladntext"/>
        <w:spacing w:before="1"/>
        <w:ind w:left="116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výše</w:t>
      </w:r>
      <w:r>
        <w:rPr>
          <w:spacing w:val="40"/>
        </w:rPr>
        <w:t xml:space="preserve"> </w:t>
      </w:r>
      <w:r>
        <w:t>odvodů,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 případě</w:t>
      </w:r>
      <w:r>
        <w:rPr>
          <w:spacing w:val="40"/>
        </w:rPr>
        <w:t xml:space="preserve"> </w:t>
      </w:r>
      <w:r>
        <w:t>porušení</w:t>
      </w:r>
      <w:r>
        <w:rPr>
          <w:spacing w:val="40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 zakázek/veřejných zakázek</w:t>
      </w:r>
    </w:p>
    <w:p w14:paraId="40B69823" w14:textId="77777777" w:rsidR="00C0612A" w:rsidRDefault="00C0612A">
      <w:p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37F749D0" w14:textId="77777777" w:rsidR="00C0612A" w:rsidRDefault="00000000">
      <w:pPr>
        <w:pStyle w:val="Zkladntext"/>
        <w:spacing w:before="89"/>
        <w:ind w:left="116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24D774E6" w14:textId="77777777" w:rsidR="00C0612A" w:rsidRDefault="00C0612A">
      <w:pPr>
        <w:pStyle w:val="Zkladntext"/>
        <w:rPr>
          <w:sz w:val="26"/>
        </w:rPr>
      </w:pPr>
    </w:p>
    <w:p w14:paraId="78AC6834" w14:textId="77777777" w:rsidR="00C0612A" w:rsidRDefault="00C0612A">
      <w:pPr>
        <w:pStyle w:val="Zkladntext"/>
        <w:spacing w:before="2"/>
        <w:rPr>
          <w:sz w:val="21"/>
        </w:rPr>
      </w:pPr>
    </w:p>
    <w:p w14:paraId="09268C21" w14:textId="77777777" w:rsidR="00C0612A" w:rsidRDefault="00000000">
      <w:pPr>
        <w:pStyle w:val="Nadpis2"/>
        <w:spacing w:line="264" w:lineRule="auto"/>
        <w:ind w:left="116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odvodů,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80"/>
          <w:w w:val="150"/>
        </w:rPr>
        <w:t xml:space="preserve"> </w:t>
      </w:r>
      <w:r>
        <w:t>v 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zakázek.</w:t>
      </w:r>
    </w:p>
    <w:p w14:paraId="26DA7D92" w14:textId="77777777" w:rsidR="00C0612A" w:rsidRDefault="00C0612A">
      <w:pPr>
        <w:pStyle w:val="Zkladntext"/>
        <w:spacing w:before="1"/>
        <w:rPr>
          <w:b/>
          <w:sz w:val="27"/>
        </w:rPr>
      </w:pPr>
    </w:p>
    <w:p w14:paraId="27100AA1" w14:textId="77777777" w:rsidR="00C0612A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2D748BFF" w14:textId="77777777" w:rsidR="00C0612A" w:rsidRDefault="00C0612A">
      <w:pPr>
        <w:pStyle w:val="Zkladntext"/>
        <w:spacing w:before="1"/>
        <w:rPr>
          <w:b/>
          <w:sz w:val="18"/>
        </w:rPr>
      </w:pPr>
    </w:p>
    <w:p w14:paraId="6B2B7061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 některých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zákonů,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odvodů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1"/>
          <w:sz w:val="20"/>
        </w:rPr>
        <w:t xml:space="preserve"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C8322A9" w14:textId="77777777" w:rsidR="00C0612A" w:rsidRDefault="00C0612A">
      <w:pPr>
        <w:pStyle w:val="Zkladntext"/>
      </w:pPr>
    </w:p>
    <w:p w14:paraId="4DD59D1D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24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 w14:paraId="16F934C9" w14:textId="77777777" w:rsidR="00C0612A" w:rsidRDefault="00C0612A">
      <w:pPr>
        <w:pStyle w:val="Zkladntext"/>
        <w:spacing w:before="1"/>
      </w:pPr>
    </w:p>
    <w:p w14:paraId="716AAEED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2"/>
          <w:tab w:val="left" w:pos="683"/>
        </w:tabs>
        <w:spacing w:before="0"/>
        <w:ind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24C5A4DF" w14:textId="77777777" w:rsidR="00C0612A" w:rsidRDefault="00C0612A">
      <w:pPr>
        <w:pStyle w:val="Zkladntext"/>
        <w:spacing w:before="11"/>
        <w:rPr>
          <w:sz w:val="19"/>
        </w:rPr>
      </w:pPr>
    </w:p>
    <w:p w14:paraId="4D52D2B5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1"/>
        <w:ind w:right="119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7D6A3F78" w14:textId="77777777" w:rsidR="00C0612A" w:rsidRDefault="00C0612A">
      <w:pPr>
        <w:pStyle w:val="Zkladntext"/>
        <w:spacing w:before="1"/>
      </w:pPr>
    </w:p>
    <w:p w14:paraId="7011D700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448"/>
          <w:tab w:val="left" w:pos="449"/>
        </w:tabs>
        <w:spacing w:before="0"/>
        <w:ind w:left="448" w:right="116" w:hanging="449"/>
        <w:rPr>
          <w:sz w:val="20"/>
        </w:rPr>
      </w:pP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2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2"/>
          <w:sz w:val="20"/>
        </w:rPr>
        <w:t xml:space="preserve"> </w:t>
      </w:r>
      <w:r>
        <w:rPr>
          <w:sz w:val="20"/>
        </w:rPr>
        <w:t>výše</w:t>
      </w:r>
      <w:r>
        <w:rPr>
          <w:spacing w:val="2"/>
          <w:sz w:val="20"/>
        </w:rPr>
        <w:t xml:space="preserve"> </w:t>
      </w:r>
      <w:r>
        <w:rPr>
          <w:sz w:val="20"/>
        </w:rPr>
        <w:t>odvodů</w:t>
      </w:r>
      <w:r>
        <w:rPr>
          <w:spacing w:val="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za</w:t>
      </w:r>
    </w:p>
    <w:p w14:paraId="7772174E" w14:textId="77777777" w:rsidR="00C0612A" w:rsidRDefault="00000000">
      <w:pPr>
        <w:pStyle w:val="Zkladntext"/>
        <w:ind w:right="121"/>
        <w:jc w:val="right"/>
      </w:pPr>
      <w:r>
        <w:rPr>
          <w:w w:val="95"/>
        </w:rPr>
        <w:t>jednotlivá</w:t>
      </w:r>
      <w:r>
        <w:rPr>
          <w:spacing w:val="7"/>
        </w:rPr>
        <w:t xml:space="preserve"> </w:t>
      </w:r>
      <w:r>
        <w:rPr>
          <w:w w:val="95"/>
        </w:rPr>
        <w:t>porušení</w:t>
      </w:r>
      <w:r>
        <w:rPr>
          <w:spacing w:val="9"/>
        </w:rPr>
        <w:t xml:space="preserve"> </w:t>
      </w:r>
      <w:r>
        <w:rPr>
          <w:w w:val="95"/>
        </w:rPr>
        <w:t>se</w:t>
      </w:r>
      <w:r>
        <w:rPr>
          <w:spacing w:val="6"/>
        </w:rPr>
        <w:t xml:space="preserve"> </w:t>
      </w:r>
      <w:r>
        <w:rPr>
          <w:w w:val="95"/>
        </w:rPr>
        <w:t>nesčítají</w:t>
      </w:r>
      <w:r>
        <w:rPr>
          <w:spacing w:val="8"/>
        </w:rPr>
        <w:t xml:space="preserve"> </w:t>
      </w:r>
      <w:r>
        <w:rPr>
          <w:w w:val="95"/>
        </w:rPr>
        <w:t>a</w:t>
      </w:r>
      <w:r>
        <w:rPr>
          <w:spacing w:val="10"/>
        </w:rPr>
        <w:t xml:space="preserve"> </w:t>
      </w:r>
      <w:r>
        <w:rPr>
          <w:w w:val="95"/>
        </w:rPr>
        <w:t>výsledný</w:t>
      </w:r>
      <w:r>
        <w:rPr>
          <w:spacing w:val="9"/>
        </w:rPr>
        <w:t xml:space="preserve"> </w:t>
      </w:r>
      <w:r>
        <w:rPr>
          <w:w w:val="95"/>
        </w:rPr>
        <w:t>odvod</w:t>
      </w:r>
      <w:r>
        <w:rPr>
          <w:spacing w:val="9"/>
        </w:rPr>
        <w:t xml:space="preserve"> </w:t>
      </w:r>
      <w:r>
        <w:rPr>
          <w:w w:val="95"/>
        </w:rPr>
        <w:t>je</w:t>
      </w:r>
      <w:r>
        <w:rPr>
          <w:spacing w:val="7"/>
        </w:rPr>
        <w:t xml:space="preserve"> </w:t>
      </w:r>
      <w:r>
        <w:rPr>
          <w:w w:val="95"/>
        </w:rPr>
        <w:t>stanoven</w:t>
      </w:r>
      <w:r>
        <w:rPr>
          <w:spacing w:val="9"/>
        </w:rPr>
        <w:t xml:space="preserve"> </w:t>
      </w:r>
      <w:r>
        <w:rPr>
          <w:w w:val="95"/>
        </w:rPr>
        <w:t>s</w:t>
      </w:r>
      <w:r>
        <w:rPr>
          <w:spacing w:val="29"/>
        </w:rPr>
        <w:t xml:space="preserve"> </w:t>
      </w:r>
      <w:r>
        <w:rPr>
          <w:w w:val="95"/>
        </w:rPr>
        <w:t>ohledem</w:t>
      </w:r>
      <w:r>
        <w:rPr>
          <w:spacing w:val="10"/>
        </w:rPr>
        <w:t xml:space="preserve"> </w:t>
      </w:r>
      <w:r>
        <w:rPr>
          <w:w w:val="95"/>
        </w:rPr>
        <w:t>na</w:t>
      </w:r>
      <w:r>
        <w:rPr>
          <w:spacing w:val="8"/>
        </w:rPr>
        <w:t xml:space="preserve"> </w:t>
      </w:r>
      <w:r>
        <w:rPr>
          <w:w w:val="95"/>
        </w:rPr>
        <w:t>nejzávažnější</w:t>
      </w:r>
      <w:r>
        <w:rPr>
          <w:spacing w:val="9"/>
        </w:rPr>
        <w:t xml:space="preserve"> </w:t>
      </w:r>
      <w:r>
        <w:rPr>
          <w:spacing w:val="-2"/>
          <w:w w:val="95"/>
        </w:rPr>
        <w:t>porušení.</w:t>
      </w:r>
    </w:p>
    <w:p w14:paraId="6EF4F25C" w14:textId="77777777" w:rsidR="00C0612A" w:rsidRDefault="00C0612A">
      <w:pPr>
        <w:pStyle w:val="Zkladntext"/>
        <w:spacing w:before="12"/>
        <w:rPr>
          <w:sz w:val="19"/>
        </w:rPr>
      </w:pPr>
    </w:p>
    <w:p w14:paraId="4602AA55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1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Porušení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je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nutno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považovat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závažné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především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0"/>
          <w:sz w:val="20"/>
        </w:rPr>
        <w:t xml:space="preserve"> </w:t>
      </w:r>
      <w:r>
        <w:rPr>
          <w:sz w:val="20"/>
        </w:rPr>
        <w:t>kdy</w:t>
      </w:r>
      <w:r>
        <w:rPr>
          <w:spacing w:val="80"/>
          <w:sz w:val="20"/>
        </w:rPr>
        <w:t xml:space="preserve"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důsledku</w:t>
      </w:r>
      <w:r>
        <w:rPr>
          <w:spacing w:val="80"/>
          <w:sz w:val="20"/>
        </w:rPr>
        <w:t xml:space="preserve"> </w:t>
      </w:r>
      <w:r>
        <w:rPr>
          <w:sz w:val="20"/>
        </w:rPr>
        <w:t>došlo</w:t>
      </w:r>
      <w:r>
        <w:rPr>
          <w:spacing w:val="80"/>
          <w:sz w:val="20"/>
        </w:rPr>
        <w:t xml:space="preserve"> </w:t>
      </w:r>
      <w:r>
        <w:rPr>
          <w:sz w:val="20"/>
        </w:rPr>
        <w:t>k odrazení</w:t>
      </w:r>
      <w:r>
        <w:rPr>
          <w:spacing w:val="80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80"/>
          <w:sz w:val="20"/>
        </w:rPr>
        <w:t xml:space="preserve"> </w:t>
      </w:r>
      <w:r>
        <w:rPr>
          <w:sz w:val="20"/>
        </w:rPr>
        <w:t>dodavatelů</w:t>
      </w:r>
      <w:r>
        <w:rPr>
          <w:spacing w:val="80"/>
          <w:sz w:val="20"/>
        </w:rPr>
        <w:t xml:space="preserve"> </w:t>
      </w:r>
      <w:r>
        <w:rPr>
          <w:sz w:val="20"/>
        </w:rPr>
        <w:t>od</w:t>
      </w:r>
      <w:r>
        <w:rPr>
          <w:spacing w:val="80"/>
          <w:sz w:val="20"/>
        </w:rPr>
        <w:t xml:space="preserve"> </w:t>
      </w:r>
      <w:r>
        <w:rPr>
          <w:sz w:val="20"/>
        </w:rPr>
        <w:t>účasti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výběrovém/zadávacím řízení nebo k zadání veřejné zakázky jinému dodavateli, než kterému měla být zadána.</w:t>
      </w:r>
    </w:p>
    <w:p w14:paraId="6F4D62E8" w14:textId="77777777" w:rsidR="00C0612A" w:rsidRDefault="00C0612A">
      <w:pPr>
        <w:pStyle w:val="Zkladntext"/>
        <w:spacing w:before="1"/>
      </w:pPr>
    </w:p>
    <w:p w14:paraId="06D84AEE" w14:textId="77777777" w:rsidR="00C0612A" w:rsidRDefault="00000000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12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 xml:space="preserve"> </w:t>
      </w:r>
      <w:r>
        <w:rPr>
          <w:sz w:val="20"/>
        </w:rPr>
        <w:t>kapitole B. – Typy porušení a sazby odvodů, bude stanoven odvod analogicky a dle zásady přiměřenosti.</w:t>
      </w:r>
    </w:p>
    <w:p w14:paraId="32BF4EA0" w14:textId="77777777" w:rsidR="00C0612A" w:rsidRDefault="00C0612A">
      <w:pPr>
        <w:jc w:val="both"/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70381282" w14:textId="77777777" w:rsidR="00C0612A" w:rsidRDefault="00000000">
      <w:pPr>
        <w:pStyle w:val="Nadpis1"/>
        <w:numPr>
          <w:ilvl w:val="0"/>
          <w:numId w:val="2"/>
        </w:numPr>
        <w:tabs>
          <w:tab w:val="left" w:pos="400"/>
        </w:tabs>
        <w:spacing w:before="91"/>
        <w:ind w:right="0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322B02E2" w14:textId="77777777" w:rsidR="00C0612A" w:rsidRDefault="00C0612A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6EFCB863" w14:textId="77777777">
        <w:trPr>
          <w:trHeight w:val="493"/>
        </w:trPr>
        <w:tc>
          <w:tcPr>
            <w:tcW w:w="646" w:type="dxa"/>
            <w:tcBorders>
              <w:right w:val="single" w:sz="4" w:space="0" w:color="000000"/>
            </w:tcBorders>
          </w:tcPr>
          <w:p w14:paraId="371A631B" w14:textId="77777777" w:rsidR="00C0612A" w:rsidRDefault="00000000"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A58D5D5" w14:textId="77777777" w:rsidR="00C0612A" w:rsidRDefault="00000000"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D1009C0" w14:textId="77777777" w:rsidR="00C0612A" w:rsidRDefault="00000000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B52B529" w14:textId="77777777" w:rsidR="00C0612A" w:rsidRDefault="00000000"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5154FD44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03AADA4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245A33" w14:textId="77777777" w:rsidR="00C0612A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požadovaného způsobu zahájení řízení</w:t>
            </w:r>
          </w:p>
          <w:p w14:paraId="0BA5267B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  <w:p w14:paraId="59C1E8E4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10531C" w14:textId="77777777" w:rsidR="00C0612A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 jednacího řízení bez</w:t>
            </w:r>
          </w:p>
          <w:p w14:paraId="305142AC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7790BC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DF84460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8640D0A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69C9DF17" w14:textId="77777777">
        <w:trPr>
          <w:trHeight w:val="1854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485023A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B353D2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A37695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108FD0E" w14:textId="77777777" w:rsidR="00C0612A" w:rsidRDefault="00000000"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0E0F480" w14:textId="77777777" w:rsidR="00C0612A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110BA5A" w14:textId="77777777" w:rsidR="00C0612A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C0612A" w14:paraId="5A3BE1E8" w14:textId="77777777">
        <w:trPr>
          <w:trHeight w:val="12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8071BE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2737" w14:textId="77777777" w:rsidR="00C0612A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1A2554BB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5085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498DB5D7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tak, že tím došlo ke snížení</w:t>
            </w:r>
          </w:p>
          <w:p w14:paraId="5C85C36F" w14:textId="77777777" w:rsidR="00C061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2A75A5C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Pokynech</w:t>
            </w:r>
          </w:p>
          <w:p w14:paraId="39423784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nebylo</w:t>
            </w:r>
          </w:p>
          <w:p w14:paraId="3C58905B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2CA6BEE3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veřejná</w:t>
            </w:r>
          </w:p>
          <w:p w14:paraId="13F5DD6A" w14:textId="77777777" w:rsidR="00C0612A" w:rsidRDefault="00000000"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 w:rsidR="00C0612A" w14:paraId="759F4E52" w14:textId="77777777">
        <w:trPr>
          <w:trHeight w:val="216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56562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CE77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E6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8DE5" w14:textId="77777777" w:rsidR="00C0612A" w:rsidRDefault="00000000"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71698598" w14:textId="77777777" w:rsidR="00C0612A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8371EA3" w14:textId="77777777" w:rsidR="00C0612A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C0612A" w14:paraId="6749C8DA" w14:textId="77777777">
        <w:trPr>
          <w:trHeight w:val="2087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14:paraId="7B8C8A69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6CA44" w14:textId="77777777" w:rsidR="00C0612A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A70BC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1BB3DAEE" w14:textId="77777777" w:rsidR="00C0612A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zakázku na části dle zákona a toto</w:t>
            </w:r>
          </w:p>
          <w:p w14:paraId="5DE28F09" w14:textId="77777777" w:rsidR="00C061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zprávě zadavatele neodůvodnil či</w:t>
            </w:r>
          </w:p>
          <w:p w14:paraId="57963D69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39BEC9A0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25B223E4" w14:textId="77777777">
        <w:trPr>
          <w:trHeight w:val="2034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AB4936" w14:textId="77777777" w:rsidR="00C0612A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5352" w14:textId="77777777" w:rsidR="00C0612A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E9D14D5" w14:textId="77777777" w:rsidR="00C0612A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B34F104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90F04CA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70378728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1D48F834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A14F" w14:textId="77777777" w:rsidR="00C0612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634712F0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jejich délka nedosahovala minimálních lhůt</w:t>
            </w:r>
          </w:p>
          <w:p w14:paraId="38AE66B7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5A7590B" w14:textId="77777777" w:rsidR="00C0612A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500FB750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5F85A5F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3AFADFA" w14:textId="77777777" w:rsidR="00C0612A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dnů.</w:t>
            </w:r>
          </w:p>
        </w:tc>
      </w:tr>
      <w:tr w:rsidR="00C0612A" w14:paraId="0D0082AB" w14:textId="77777777">
        <w:trPr>
          <w:trHeight w:val="178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E17B406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DFC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44B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8CA8941" w14:textId="77777777" w:rsidR="00C0612A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 w14:paraId="67A19DEE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3E349C10" w14:textId="77777777" w:rsidR="00C0612A" w:rsidRDefault="00C0612A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5D414627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0353DB2C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30BD3CB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7C8DE0D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FFB7842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7E83AE92" w14:textId="77777777">
        <w:trPr>
          <w:trHeight w:val="339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C2D3FA1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C7D2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B64F" w14:textId="77777777" w:rsidR="00C0612A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5D82A135" w14:textId="77777777" w:rsidR="00C0612A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776F440B" w14:textId="77777777" w:rsidR="00C0612A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2925961" w14:textId="77777777" w:rsidR="00C0612A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lhůta pro podání nabídek,</w:t>
            </w:r>
          </w:p>
          <w:p w14:paraId="437B899F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 v případě</w:t>
            </w:r>
          </w:p>
          <w:p w14:paraId="755B791E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zadávacích</w:t>
            </w:r>
          </w:p>
          <w:p w14:paraId="51427B5E" w14:textId="77777777" w:rsidR="00C0612A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 w:rsidR="00C0612A" w14:paraId="4C9CF9A3" w14:textId="77777777">
        <w:trPr>
          <w:trHeight w:val="761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CD06AF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3EE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876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B6C9" w14:textId="77777777" w:rsidR="00C0612A" w:rsidRDefault="00000000">
            <w:pPr>
              <w:pStyle w:val="TableParagraph"/>
              <w:spacing w:before="118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C0612A" w14:paraId="557AD6BF" w14:textId="77777777">
        <w:trPr>
          <w:trHeight w:val="1544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D21BA08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A9A40" w14:textId="77777777" w:rsidR="00C0612A" w:rsidRDefault="00000000"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302C5ED2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3E6266" w14:textId="77777777" w:rsidR="00C0612A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1C12A" w14:textId="77777777" w:rsidR="00C0612A" w:rsidRDefault="00000000">
            <w:pPr>
              <w:pStyle w:val="TableParagraph"/>
              <w:spacing w:before="112" w:line="265" w:lineRule="exact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zadávací</w:t>
            </w:r>
          </w:p>
          <w:p w14:paraId="786C477D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dostupná,</w:t>
            </w:r>
          </w:p>
          <w:p w14:paraId="6CFF8171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ji mohou potenciální</w:t>
            </w:r>
          </w:p>
          <w:p w14:paraId="2115AFC8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příliš krátká, či zadavatel jinak vytváří neodůvodněnou</w:t>
            </w:r>
          </w:p>
          <w:p w14:paraId="58055C81" w14:textId="77777777" w:rsidR="00C0612A" w:rsidRDefault="00000000"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9A53" w14:textId="77777777" w:rsidR="00C0612A" w:rsidRDefault="00000000">
            <w:pPr>
              <w:pStyle w:val="TableParagraph"/>
              <w:spacing w:before="115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71BF5DB5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C0612A" w14:paraId="50B172A3" w14:textId="77777777">
        <w:trPr>
          <w:trHeight w:val="153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48D501A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46D2CF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20F1C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A30E" w14:textId="77777777" w:rsidR="00C0612A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5AE098F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 pro doručení nabídek</w:t>
            </w:r>
          </w:p>
        </w:tc>
      </w:tr>
      <w:tr w:rsidR="00C0612A" w14:paraId="30E0A204" w14:textId="77777777">
        <w:trPr>
          <w:trHeight w:val="260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287C031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E4DDA2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1774C8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5E7E9E8" w14:textId="77777777" w:rsidR="00C0612A" w:rsidRDefault="00000000"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nižší 5 dnům</w:t>
            </w:r>
          </w:p>
          <w:p w14:paraId="3D054D89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0F7C5BF6" w14:textId="77777777" w:rsidR="00C0612A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C0612A" w14:paraId="02D3C514" w14:textId="77777777">
        <w:trPr>
          <w:trHeight w:val="102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4B44F64" w14:textId="77777777" w:rsidR="00C0612A" w:rsidRDefault="00000000"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844D" w14:textId="77777777" w:rsidR="00C0612A" w:rsidRDefault="00000000"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61E30B4" w14:textId="77777777" w:rsidR="00C0612A" w:rsidRDefault="00000000"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3F1BBE" w14:textId="77777777" w:rsidR="00C0612A" w:rsidRDefault="00000000"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2443" w14:textId="77777777" w:rsidR="00C0612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1033E8D2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27788E5" w14:textId="77777777" w:rsidR="00C0612A" w:rsidRDefault="00000000"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tuto skutečnost uveřejnil</w:t>
            </w:r>
          </w:p>
          <w:p w14:paraId="2ECB9368" w14:textId="77777777" w:rsidR="00C0612A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</w:t>
            </w:r>
          </w:p>
          <w:p w14:paraId="52E2CAEE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Pokynech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18FF79B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6B1AEBC5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C0612A" w14:paraId="0D9F6C96" w14:textId="77777777">
        <w:trPr>
          <w:trHeight w:val="2118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3C41F2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A4C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2CAE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F1BE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7E5DA65" w14:textId="77777777" w:rsidR="00C0612A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07F81C67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4664860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2F3641D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důsledku nedodržení lhůty pro</w:t>
            </w:r>
          </w:p>
          <w:p w14:paraId="7E54932F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 w14:paraId="3815695F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287821CD" w14:textId="77777777" w:rsidR="00C0612A" w:rsidRDefault="00C0612A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6135E03A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23B58978" w14:textId="77777777" w:rsidR="00C0612A" w:rsidRDefault="00000000"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06678BD3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D6BDF37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E5F1859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3040E7EC" w14:textId="77777777">
        <w:trPr>
          <w:trHeight w:val="260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6AE7FF5D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7B02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F0A" w14:textId="77777777" w:rsidR="00C0612A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2AAA4161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09AEB8C" w14:textId="77777777" w:rsidR="00C0612A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324B3460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vysvětlení</w:t>
            </w:r>
          </w:p>
          <w:p w14:paraId="0A250A8A" w14:textId="77777777" w:rsidR="00C0612A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4A12046F" w14:textId="77777777" w:rsidR="00C0612A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C0612A" w14:paraId="15221DAE" w14:textId="77777777">
        <w:trPr>
          <w:trHeight w:val="1355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50E1B28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49FE1" w14:textId="77777777" w:rsidR="00C0612A" w:rsidRDefault="00000000"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 soutěžního dialogu</w:t>
            </w:r>
          </w:p>
          <w:p w14:paraId="02E6461F" w14:textId="77777777" w:rsidR="00C0612A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CBC65" w14:textId="77777777" w:rsidR="00C0612A" w:rsidRDefault="00000000"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</w:p>
          <w:p w14:paraId="0474642F" w14:textId="77777777" w:rsidR="00C0612A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</w:p>
          <w:p w14:paraId="0034225D" w14:textId="77777777" w:rsidR="00C0612A" w:rsidRDefault="00000000">
            <w:pPr>
              <w:pStyle w:val="TableParagraph"/>
              <w:spacing w:before="2"/>
              <w:ind w:right="16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průběhu jednacího řízení</w:t>
            </w:r>
          </w:p>
          <w:p w14:paraId="6B17019B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CA57D83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23CCE987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98EB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4528D078" w14:textId="77777777">
        <w:trPr>
          <w:trHeight w:val="36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8D9596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4893C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AD3D8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737E0465" w14:textId="77777777" w:rsidR="00C0612A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447B8B81" w14:textId="77777777" w:rsidR="00C0612A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2A3B498" w14:textId="77777777" w:rsidR="00C0612A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6D541829" w14:textId="77777777" w:rsidR="00C0612A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</w:p>
          <w:p w14:paraId="4E2FE124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účastníkům, kteří podali nabídku či</w:t>
            </w:r>
          </w:p>
          <w:p w14:paraId="1DDD12D9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účast</w:t>
            </w:r>
          </w:p>
        </w:tc>
      </w:tr>
      <w:tr w:rsidR="00C0612A" w14:paraId="339CB07A" w14:textId="77777777">
        <w:trPr>
          <w:trHeight w:val="1554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9D269EE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369D3D" w14:textId="77777777" w:rsidR="00C0612A" w:rsidRDefault="00000000"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3AF577" w14:textId="77777777" w:rsidR="00C0612A" w:rsidRDefault="00000000"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3AE7BAEF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dynamické nákupní systémy,</w:t>
            </w:r>
          </w:p>
          <w:p w14:paraId="66FB4175" w14:textId="77777777" w:rsidR="00C0612A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14:paraId="500B0F27" w14:textId="77777777" w:rsidR="00C0612A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5351295A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BAC47E5" w14:textId="77777777" w:rsidR="00C0612A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mohlo mít za následek odrazení potenciálních dodavatelů od účasti ve</w:t>
            </w:r>
          </w:p>
          <w:p w14:paraId="4B4F131A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C0612A" w14:paraId="2AE4551E" w14:textId="77777777">
        <w:trPr>
          <w:trHeight w:val="2089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1D2AFE9B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764253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DB1E99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531D97B" w14:textId="77777777" w:rsidR="00C0612A" w:rsidRDefault="00000000"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následkem tohoto porušení bylo</w:t>
            </w:r>
          </w:p>
          <w:p w14:paraId="34710DF0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který by zvítězil, pokud by se</w:t>
            </w:r>
          </w:p>
          <w:p w14:paraId="70308A40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pochybení</w:t>
            </w:r>
          </w:p>
          <w:p w14:paraId="11349FD4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 w:rsidR="00C0612A" w14:paraId="76AF7D85" w14:textId="77777777">
        <w:trPr>
          <w:trHeight w:val="759"/>
        </w:trPr>
        <w:tc>
          <w:tcPr>
            <w:tcW w:w="646" w:type="dxa"/>
            <w:tcBorders>
              <w:right w:val="single" w:sz="4" w:space="0" w:color="000000"/>
            </w:tcBorders>
          </w:tcPr>
          <w:p w14:paraId="14A23638" w14:textId="77777777" w:rsidR="00C0612A" w:rsidRDefault="00000000"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E06BF69" w14:textId="77777777" w:rsidR="00C0612A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3E9FA68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2384AC3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neuvedl</w:t>
            </w:r>
          </w:p>
          <w:p w14:paraId="5498F2A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AA1EC61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0F5F473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 w14:paraId="456F5BCA" w14:textId="77777777" w:rsidR="00C0612A" w:rsidRDefault="00000000">
      <w:pPr>
        <w:pStyle w:val="Zkladntext"/>
        <w:spacing w:before="8"/>
        <w:rPr>
          <w:b/>
          <w:sz w:val="12"/>
        </w:rPr>
      </w:pPr>
      <w:r>
        <w:pict w14:anchorId="33667C9F">
          <v:rect id="docshape2" o:spid="_x0000_s2051" style="position:absolute;margin-left:70.8pt;margin-top:9.6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C213F27" w14:textId="77777777" w:rsidR="00C0612A" w:rsidRDefault="00C0612A">
      <w:pPr>
        <w:pStyle w:val="Zkladntext"/>
        <w:rPr>
          <w:b/>
        </w:rPr>
      </w:pPr>
    </w:p>
    <w:p w14:paraId="0280B528" w14:textId="77777777" w:rsidR="00C0612A" w:rsidRDefault="00C0612A">
      <w:pPr>
        <w:pStyle w:val="Zkladntext"/>
        <w:spacing w:before="9"/>
        <w:rPr>
          <w:b/>
          <w:sz w:val="13"/>
        </w:rPr>
      </w:pPr>
    </w:p>
    <w:p w14:paraId="1EB267EC" w14:textId="77777777" w:rsidR="00C0612A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100"/>
        <w:ind w:hanging="126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3D49788B" w14:textId="77777777" w:rsidR="00C0612A" w:rsidRDefault="00C0612A">
      <w:pPr>
        <w:rPr>
          <w:sz w:val="16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46A232A1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30A65E1A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577D24ED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76FE7B26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BC765F4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B9F12F0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02986061" w14:textId="77777777">
        <w:trPr>
          <w:trHeight w:val="747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7974C7E9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2625E4" w14:textId="77777777" w:rsidR="00C0612A" w:rsidRDefault="00000000">
            <w:pPr>
              <w:pStyle w:val="TableParagraph"/>
              <w:spacing w:before="117" w:line="237" w:lineRule="auto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22885334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62ECAE48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</w:t>
            </w:r>
          </w:p>
          <w:p w14:paraId="2CE6E96F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19602AB" w14:textId="77777777" w:rsidR="00C0612A" w:rsidRDefault="00000000">
            <w:pPr>
              <w:pStyle w:val="TableParagraph"/>
              <w:spacing w:before="3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62F12E90" w14:textId="77777777" w:rsidR="00C0612A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943F59" w14:textId="77777777" w:rsidR="00C0612A" w:rsidRDefault="00000000">
            <w:pPr>
              <w:pStyle w:val="TableParagraph"/>
              <w:spacing w:before="117" w:line="237" w:lineRule="auto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</w:t>
            </w:r>
          </w:p>
          <w:p w14:paraId="274F2EE5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(vč. jejich vah a jasného</w:t>
            </w:r>
          </w:p>
          <w:p w14:paraId="23C6E0CF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1FAB21F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plnění veřejné zakázky nebo</w:t>
            </w:r>
          </w:p>
          <w:p w14:paraId="0342E67D" w14:textId="77777777" w:rsidR="00C0612A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specifikace,</w:t>
            </w:r>
          </w:p>
          <w:p w14:paraId="3890F026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2B59B820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2BF977B2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C71B9DD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51F410BA" w14:textId="77777777" w:rsidR="00C0612A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B328750" w14:textId="77777777" w:rsidR="00C0612A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7C7DD66F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vah</w:t>
            </w:r>
          </w:p>
        </w:tc>
      </w:tr>
      <w:tr w:rsidR="00C0612A" w14:paraId="3B2C8110" w14:textId="77777777">
        <w:trPr>
          <w:trHeight w:val="420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AB62D0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EB0DF7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8376BA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036E87AE" w14:textId="77777777" w:rsidR="00C0612A" w:rsidRDefault="00000000">
            <w:pPr>
              <w:pStyle w:val="TableParagraph"/>
              <w:spacing w:before="107" w:line="237" w:lineRule="auto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podmínky plnění nebo technická</w:t>
            </w:r>
          </w:p>
          <w:p w14:paraId="4257C3FA" w14:textId="77777777" w:rsidR="00C0612A" w:rsidRDefault="00000000"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 w14:paraId="3C061647" w14:textId="77777777" w:rsidR="00C0612A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mohlo mít odrazující účinek na</w:t>
            </w:r>
          </w:p>
          <w:p w14:paraId="50916E12" w14:textId="77777777" w:rsidR="00C0612A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vysvětlení objasňující či</w:t>
            </w:r>
          </w:p>
          <w:p w14:paraId="76387EEE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 nebyla sdělena všem známým</w:t>
            </w:r>
          </w:p>
          <w:p w14:paraId="706A5ADB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C0612A" w14:paraId="22444427" w14:textId="77777777">
        <w:trPr>
          <w:trHeight w:val="1280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3560263E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A7F3C9" w14:textId="77777777" w:rsidR="00C0612A" w:rsidRDefault="00000000"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7A4048FF" w14:textId="77777777" w:rsidR="00C0612A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F3D5CD2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401E9345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700493A2" w14:textId="77777777" w:rsidR="00C0612A" w:rsidRDefault="00000000">
            <w:pPr>
              <w:pStyle w:val="TableParagraph"/>
              <w:ind w:left="119" w:right="515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regionálním</w:t>
            </w:r>
          </w:p>
          <w:p w14:paraId="7AA09852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008655" w14:textId="77777777" w:rsidR="00C0612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752E7784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2AC00E9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6BABAB2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33D2066F" w14:textId="77777777" w:rsidR="00C0612A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místu</w:t>
            </w:r>
          </w:p>
          <w:p w14:paraId="1B4D8F31" w14:textId="77777777" w:rsidR="00C0612A" w:rsidRDefault="00000000"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</w:t>
            </w:r>
          </w:p>
          <w:p w14:paraId="097B0D7E" w14:textId="77777777" w:rsidR="00C0612A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50C14136" w14:textId="77777777" w:rsidR="00C0612A" w:rsidRDefault="00000000">
            <w:pPr>
              <w:pStyle w:val="TableParagraph"/>
              <w:spacing w:before="114"/>
              <w:ind w:left="106" w:right="48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0EF956D" w14:textId="77777777" w:rsidR="00C0612A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C0612A" w14:paraId="7C49D008" w14:textId="77777777">
        <w:trPr>
          <w:trHeight w:val="2908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2FF73F92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4E8EBE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C6EC89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1D6D119F" w14:textId="77777777" w:rsidR="00C0612A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C0612A" w14:paraId="05D64409" w14:textId="77777777">
        <w:trPr>
          <w:trHeight w:val="3419"/>
        </w:trPr>
        <w:tc>
          <w:tcPr>
            <w:tcW w:w="646" w:type="dxa"/>
            <w:tcBorders>
              <w:right w:val="single" w:sz="4" w:space="0" w:color="000000"/>
            </w:tcBorders>
          </w:tcPr>
          <w:p w14:paraId="36BEC9DA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0528F47" w14:textId="77777777" w:rsidR="00C0612A" w:rsidRDefault="00000000"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 pro vyloučení,</w:t>
            </w:r>
          </w:p>
          <w:p w14:paraId="0A4F83E4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2783874A" w14:textId="77777777" w:rsidR="00C0612A" w:rsidRDefault="00000000"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7BE9E3F7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 v rozporu se</w:t>
            </w:r>
          </w:p>
          <w:p w14:paraId="56DB82E0" w14:textId="77777777" w:rsidR="00C0612A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Pokyny</w:t>
            </w:r>
          </w:p>
          <w:p w14:paraId="3E38A6DD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ostatních</w:t>
            </w:r>
          </w:p>
          <w:p w14:paraId="1E663DCF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uvedeno</w:t>
            </w:r>
          </w:p>
          <w:p w14:paraId="535DF9A7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73F5222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33ED3B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0C4D0CDE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hodnocení nabídek,</w:t>
            </w:r>
          </w:p>
          <w:p w14:paraId="02F35E05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 ve výběrovém/zadávacím</w:t>
            </w:r>
          </w:p>
          <w:p w14:paraId="4D6A903A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požadavky</w:t>
            </w:r>
          </w:p>
          <w:p w14:paraId="0C2BD392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086051FF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23661D3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2B53D2B7" w14:textId="77777777" w:rsidR="00C0612A" w:rsidRDefault="00000000"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a současně účast tohoto jednoho dodavatele není odůvodnitelná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specifickým technickým charakterem</w:t>
            </w:r>
          </w:p>
          <w:p w14:paraId="49C78215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 w14:paraId="07FCD009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08C596AE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3BE12A8F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1F324789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6EF20B1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7EC622E7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235FABF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11EE74E7" w14:textId="77777777">
        <w:trPr>
          <w:trHeight w:val="605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482A7A21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9C1716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2E6B54" w14:textId="77777777" w:rsidR="00C0612A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52D8422B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hodnotící</w:t>
            </w:r>
          </w:p>
          <w:p w14:paraId="4D6F3E7E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FBD3D91" w14:textId="77777777" w:rsidR="00C0612A" w:rsidRDefault="00000000"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59EFBCB0" w14:textId="77777777" w:rsidR="00C0612A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D26A40C" w14:textId="77777777" w:rsidR="00C0612A" w:rsidRDefault="00000000">
            <w:pPr>
              <w:pStyle w:val="TableParagraph"/>
              <w:spacing w:before="3" w:line="237" w:lineRule="auto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kvalifikační kritéria byla užita jako</w:t>
            </w:r>
          </w:p>
          <w:p w14:paraId="2E7040B8" w14:textId="77777777" w:rsidR="00C0612A" w:rsidRDefault="00000000"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v případech stanovení technických podmínek</w:t>
            </w:r>
          </w:p>
          <w:p w14:paraId="236F9CF3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přímého</w:t>
            </w:r>
          </w:p>
          <w:p w14:paraId="0BE4E268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 w14:paraId="66CE783C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výjimkou případů, kdy použití této specifikace se týká pouze</w:t>
            </w:r>
          </w:p>
          <w:p w14:paraId="19E78871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  <w:p w14:paraId="626A0714" w14:textId="77777777" w:rsidR="00C0612A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 na EK rozpočet je pouze</w:t>
            </w:r>
          </w:p>
          <w:p w14:paraId="189E74AB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C0612A" w14:paraId="6CDB00A0" w14:textId="77777777">
        <w:trPr>
          <w:trHeight w:val="150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04077EEA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9C84F1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A4D24A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5F243853" w14:textId="77777777" w:rsidR="00C0612A" w:rsidRDefault="0000000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0B91A105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C0612A" w14:paraId="099DBAFB" w14:textId="77777777">
        <w:trPr>
          <w:trHeight w:val="262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28B3E2BA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C2EE" w14:textId="77777777" w:rsidR="00C0612A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144" w14:textId="77777777" w:rsidR="00C0612A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nevymezil</w:t>
            </w:r>
          </w:p>
          <w:p w14:paraId="71980F5E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  <w:p w14:paraId="7192780A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B14113E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podání</w:t>
            </w:r>
          </w:p>
          <w:p w14:paraId="6BE649DE" w14:textId="77777777" w:rsidR="00C0612A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7CACBB63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29773B5F" w14:textId="77777777">
        <w:trPr>
          <w:trHeight w:val="235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E5F6" w14:textId="77777777" w:rsidR="00C0612A" w:rsidRDefault="00000000"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960" w14:textId="77777777" w:rsidR="00C0612A" w:rsidRDefault="00000000">
            <w:pPr>
              <w:pStyle w:val="TableParagraph"/>
              <w:spacing w:before="117" w:line="237" w:lineRule="auto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BC1" w14:textId="77777777" w:rsidR="00C0612A" w:rsidRDefault="00000000">
            <w:pPr>
              <w:pStyle w:val="TableParagraph"/>
              <w:spacing w:before="115"/>
              <w:ind w:right="365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možnost využití poddodavatelů při realizaci veřejné zakázky</w:t>
            </w:r>
          </w:p>
          <w:p w14:paraId="353090D4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 relevantního odůvodnění</w:t>
            </w:r>
          </w:p>
          <w:p w14:paraId="2330D64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ohledem</w:t>
            </w:r>
          </w:p>
          <w:p w14:paraId="239943A7" w14:textId="77777777" w:rsidR="00C0612A" w:rsidRDefault="00000000">
            <w:pPr>
              <w:pStyle w:val="TableParagraph"/>
              <w:spacing w:before="3" w:line="237" w:lineRule="auto"/>
              <w:ind w:right="169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519AF" w14:textId="77777777" w:rsidR="00C0612A" w:rsidRDefault="00000000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E2D7B75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11E63071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63AD19A5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6DD18F8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B13CB98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1765678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3E001AD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6792C881" w14:textId="77777777">
        <w:trPr>
          <w:trHeight w:val="6126"/>
        </w:trPr>
        <w:tc>
          <w:tcPr>
            <w:tcW w:w="646" w:type="dxa"/>
            <w:tcBorders>
              <w:right w:val="single" w:sz="4" w:space="0" w:color="000000"/>
            </w:tcBorders>
          </w:tcPr>
          <w:p w14:paraId="02BDB9F1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439314B6" w14:textId="77777777" w:rsidR="00C0612A" w:rsidRDefault="00000000">
            <w:pPr>
              <w:pStyle w:val="TableParagraph"/>
              <w:spacing w:before="114"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C8E72DE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FD99CF0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5A66B1C6" w14:textId="77777777" w:rsidR="00C0612A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30BEEC3F" w14:textId="77777777" w:rsidR="00C0612A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779F545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0CC31D61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zejména technické podmínky,</w:t>
            </w:r>
          </w:p>
          <w:p w14:paraId="344AC664" w14:textId="77777777" w:rsidR="00C0612A" w:rsidRDefault="00000000">
            <w:pPr>
              <w:pStyle w:val="TableParagraph"/>
              <w:spacing w:before="1"/>
              <w:ind w:right="16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jiné podmínky účasti ve</w:t>
            </w:r>
          </w:p>
          <w:p w14:paraId="33A9ADFD" w14:textId="77777777" w:rsidR="00C0612A" w:rsidRDefault="00000000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0F849D94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 změnil zadávací podmínky</w:t>
            </w:r>
          </w:p>
          <w:p w14:paraId="6D9DE1FF" w14:textId="77777777" w:rsidR="00C0612A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 xml:space="preserve"> za</w:t>
            </w:r>
          </w:p>
          <w:p w14:paraId="5CF3EC6B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4C1BD95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1774C45F" w14:textId="77777777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0522F2BB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C698B2" w14:textId="77777777" w:rsidR="00C0612A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65DCB74F" w14:textId="77777777" w:rsidR="00C0612A" w:rsidRDefault="00000000"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5F7138F3" w14:textId="77777777" w:rsidR="00C0612A" w:rsidRDefault="00000000">
            <w:pPr>
              <w:pStyle w:val="TableParagraph"/>
              <w:spacing w:before="4" w:line="237" w:lineRule="auto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 dodatečně stanovených</w:t>
            </w:r>
          </w:p>
          <w:p w14:paraId="15A2A7A9" w14:textId="77777777" w:rsidR="00C0612A" w:rsidRDefault="00000000"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06A8A8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4680F997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či bylo užito dalších</w:t>
            </w:r>
          </w:p>
          <w:p w14:paraId="5CF3F769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16676405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1663024C" w14:textId="77777777">
        <w:trPr>
          <w:trHeight w:val="15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759E3EF5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E24406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58804E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573F2047" w14:textId="77777777" w:rsidR="00C0612A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BC62BDF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základě národních,</w:t>
            </w:r>
          </w:p>
          <w:p w14:paraId="6C8DC8F3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C0612A" w14:paraId="392E7A43" w14:textId="77777777">
        <w:trPr>
          <w:trHeight w:val="2355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5BE65D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65F0" w14:textId="77777777" w:rsidR="00C0612A" w:rsidRDefault="00000000"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1D06E3F" w14:textId="77777777" w:rsidR="00C0612A" w:rsidRDefault="00000000">
            <w:pPr>
              <w:pStyle w:val="TableParagraph"/>
              <w:spacing w:before="117" w:line="237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  <w:p w14:paraId="44223A5B" w14:textId="77777777" w:rsidR="00C0612A" w:rsidRDefault="00000000"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má za následek</w:t>
            </w:r>
          </w:p>
          <w:p w14:paraId="70259C3B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6DE78834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66612DFF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672FBDFE" w14:textId="77777777">
        <w:trPr>
          <w:trHeight w:val="1326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7152206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72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0D0C867" w14:textId="77777777" w:rsidR="00C0612A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4F3F5" w14:textId="77777777" w:rsidR="00C0612A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D9897C2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5202C930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70587FA7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FED1CDD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6792FBD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2293D41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31FA70E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6A541B86" w14:textId="77777777">
        <w:trPr>
          <w:trHeight w:val="3685"/>
        </w:trPr>
        <w:tc>
          <w:tcPr>
            <w:tcW w:w="646" w:type="dxa"/>
            <w:tcBorders>
              <w:right w:val="single" w:sz="4" w:space="0" w:color="000000"/>
            </w:tcBorders>
          </w:tcPr>
          <w:p w14:paraId="0E262A05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926B37E" w14:textId="77777777" w:rsidR="00C0612A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vítězné nabídky v průběhu</w:t>
            </w:r>
          </w:p>
          <w:p w14:paraId="0CC0D306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C6C5662" w14:textId="77777777" w:rsidR="00C0612A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433AD933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3AB4D13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  <w:p w14:paraId="1DB899B0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výběru tohoto účastníka,</w:t>
            </w:r>
          </w:p>
          <w:p w14:paraId="4DECA8DD" w14:textId="77777777" w:rsidR="00C0612A" w:rsidRDefault="00000000"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 jednal v průběhu</w:t>
            </w:r>
          </w:p>
          <w:p w14:paraId="0B16FB68" w14:textId="77777777" w:rsidR="00C0612A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0BB78573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1A8736E4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50517F73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1934893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5652FF06" w14:textId="77777777">
        <w:trPr>
          <w:trHeight w:val="2886"/>
        </w:trPr>
        <w:tc>
          <w:tcPr>
            <w:tcW w:w="646" w:type="dxa"/>
            <w:tcBorders>
              <w:right w:val="single" w:sz="4" w:space="0" w:color="000000"/>
            </w:tcBorders>
          </w:tcPr>
          <w:p w14:paraId="37B0C1A4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30181E1" w14:textId="77777777" w:rsidR="00C0612A" w:rsidRDefault="00000000"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 w14:paraId="3BE04B49" w14:textId="77777777" w:rsidR="00C0612A" w:rsidRDefault="00000000">
            <w:pPr>
              <w:pStyle w:val="TableParagraph"/>
              <w:spacing w:before="3" w:line="237" w:lineRule="auto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forma</w:t>
            </w:r>
          </w:p>
          <w:p w14:paraId="26B5125A" w14:textId="77777777" w:rsidR="00C0612A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B8DD094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takovéto zapojení dodavatele do</w:t>
            </w:r>
          </w:p>
          <w:p w14:paraId="5A8774FD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 w14:paraId="199FE2BB" w14:textId="77777777" w:rsidR="00C0612A" w:rsidRDefault="00000000">
            <w:pPr>
              <w:pStyle w:val="TableParagraph"/>
              <w:spacing w:before="2" w:line="237" w:lineRule="auto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25C9EB17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zásady</w:t>
            </w:r>
          </w:p>
          <w:p w14:paraId="4E4C8BF3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nediskriminace,</w:t>
            </w:r>
          </w:p>
          <w:p w14:paraId="69A1C4C3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7E0664B9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5D1F8133" w14:textId="77777777">
        <w:trPr>
          <w:trHeight w:val="2701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14:paraId="490E5FB9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0E2E" w14:textId="77777777" w:rsidR="00C0612A" w:rsidRDefault="00000000"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56DBC99C" w14:textId="77777777" w:rsidR="00C0612A" w:rsidRDefault="00000000"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48D249C7" w14:textId="77777777" w:rsidR="00C0612A" w:rsidRDefault="00000000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4665248B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137CCC0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4B6BCF0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17B1F33" w14:textId="77777777" w:rsidR="00C0612A" w:rsidRDefault="00000000"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5B68C377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CAC5A9F" w14:textId="77777777" w:rsidR="00C0612A" w:rsidRDefault="00C0612A">
      <w:pPr>
        <w:rPr>
          <w:sz w:val="20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1B1D381E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13EAD2E2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4AFE8CC6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226B5269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A454EC1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1FEAF5F7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723F6828" w14:textId="77777777">
        <w:trPr>
          <w:trHeight w:val="5360"/>
        </w:trPr>
        <w:tc>
          <w:tcPr>
            <w:tcW w:w="646" w:type="dxa"/>
            <w:tcBorders>
              <w:right w:val="single" w:sz="4" w:space="0" w:color="000000"/>
            </w:tcBorders>
          </w:tcPr>
          <w:p w14:paraId="32A8ECE3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5949091" w14:textId="77777777" w:rsidR="00C0612A" w:rsidRDefault="00000000">
            <w:pPr>
              <w:pStyle w:val="TableParagraph"/>
              <w:spacing w:before="117" w:line="237" w:lineRule="auto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</w:t>
            </w:r>
          </w:p>
          <w:p w14:paraId="7F7AC4D1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nabídkové</w:t>
            </w:r>
          </w:p>
          <w:p w14:paraId="23DD8455" w14:textId="77777777" w:rsidR="00C0612A" w:rsidRDefault="00000000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42A74D8" w14:textId="77777777" w:rsidR="00C0612A" w:rsidRDefault="00000000"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ceny, aniž by</w:t>
            </w:r>
          </w:p>
          <w:p w14:paraId="6BD12C47" w14:textId="77777777" w:rsidR="00C0612A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 xml:space="preserve">požádal účastníka </w:t>
            </w: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o odpovídající</w:t>
            </w:r>
          </w:p>
          <w:p w14:paraId="529C8745" w14:textId="77777777" w:rsidR="00C0612A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 w14:paraId="59FE360F" w14:textId="77777777" w:rsidR="00C0612A" w:rsidRDefault="00000000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 zdůvodnění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mimořádně</w:t>
            </w:r>
          </w:p>
          <w:p w14:paraId="086CCF0B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vyzval, nicméně není schopen</w:t>
            </w:r>
          </w:p>
          <w:p w14:paraId="514F9A8F" w14:textId="77777777" w:rsidR="00C061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75E93750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EFBF053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5BD52948" w14:textId="77777777">
        <w:trPr>
          <w:trHeight w:val="1823"/>
        </w:trPr>
        <w:tc>
          <w:tcPr>
            <w:tcW w:w="646" w:type="dxa"/>
            <w:tcBorders>
              <w:right w:val="single" w:sz="4" w:space="0" w:color="000000"/>
            </w:tcBorders>
          </w:tcPr>
          <w:p w14:paraId="058BB5BB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5BC76953" w14:textId="77777777" w:rsidR="00C0612A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0C207D4E" w14:textId="77777777" w:rsidR="00C0612A" w:rsidRDefault="00000000">
            <w:pPr>
              <w:pStyle w:val="TableParagraph"/>
              <w:spacing w:before="1"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5573DF3E" w14:textId="77777777" w:rsidR="00C0612A" w:rsidRDefault="00000000"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5948396B" w14:textId="77777777" w:rsidR="00C0612A" w:rsidRDefault="00000000"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42CFAD4A" w14:textId="77777777" w:rsidR="00C0612A" w:rsidRDefault="00000000">
            <w:pPr>
              <w:pStyle w:val="TableParagraph"/>
              <w:ind w:right="548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3437CD8B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1BEAB876" w14:textId="77777777">
        <w:trPr>
          <w:trHeight w:val="208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1B9D9C8E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8BAE8F" w14:textId="77777777" w:rsidR="00C0612A" w:rsidRDefault="00000000">
            <w:pPr>
              <w:pStyle w:val="TableParagraph"/>
              <w:spacing w:before="112"/>
              <w:ind w:left="119" w:right="445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 dodavatelů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B4558D" w14:textId="77777777" w:rsidR="00C0612A" w:rsidRDefault="00000000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2E42E581" w14:textId="77777777" w:rsidR="00C0612A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576B5343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mezi</w:t>
            </w:r>
          </w:p>
          <w:p w14:paraId="4B662388" w14:textId="77777777" w:rsidR="00C0612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86DEB5B" w14:textId="77777777" w:rsidR="00C0612A" w:rsidRDefault="00000000"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C0612A" w14:paraId="763B6111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16B33567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145C2C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21072F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A1D7203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46ABB20F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43DAC28A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3A6600D9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C0612A" w14:paraId="23C0BABA" w14:textId="77777777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5F07BA04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781A92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A03B31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060B8CB6" w14:textId="77777777" w:rsidR="00C0612A" w:rsidRDefault="00000000"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podílela osoba v rámci řídícího či</w:t>
            </w:r>
          </w:p>
          <w:p w14:paraId="0421E7A8" w14:textId="77777777" w:rsidR="00C0612A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 w14:paraId="33C828DE" w14:textId="77777777" w:rsidR="00C0612A" w:rsidRDefault="00000000">
      <w:pPr>
        <w:pStyle w:val="Zkladntext"/>
        <w:spacing w:before="12"/>
        <w:rPr>
          <w:sz w:val="10"/>
        </w:rPr>
      </w:pPr>
      <w:r>
        <w:pict w14:anchorId="7DC7B63A">
          <v:rect id="docshape3" o:spid="_x0000_s2050" style="position:absolute;margin-left:70.8pt;margin-top:8.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0D4A870" w14:textId="77777777" w:rsidR="00C0612A" w:rsidRDefault="00C0612A">
      <w:pPr>
        <w:pStyle w:val="Zkladntext"/>
      </w:pPr>
    </w:p>
    <w:p w14:paraId="194E97B9" w14:textId="77777777" w:rsidR="00C0612A" w:rsidRDefault="00C0612A">
      <w:pPr>
        <w:pStyle w:val="Zkladntext"/>
        <w:spacing w:before="12"/>
        <w:rPr>
          <w:sz w:val="13"/>
        </w:rPr>
      </w:pPr>
    </w:p>
    <w:p w14:paraId="771F4F2C" w14:textId="77777777" w:rsidR="00C0612A" w:rsidRDefault="00000000">
      <w:pPr>
        <w:pStyle w:val="Odstavecseseznamem"/>
        <w:numPr>
          <w:ilvl w:val="0"/>
          <w:numId w:val="1"/>
        </w:numPr>
        <w:tabs>
          <w:tab w:val="left" w:pos="242"/>
        </w:tabs>
        <w:spacing w:before="99" w:line="249" w:lineRule="auto"/>
        <w:ind w:left="116" w:right="495" w:firstLine="0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3"/>
          <w:sz w:val="16"/>
        </w:rPr>
        <w:t xml:space="preserve"> </w:t>
      </w:r>
      <w:r>
        <w:rPr>
          <w:sz w:val="16"/>
        </w:rPr>
        <w:t>zájmů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nastat</w:t>
      </w:r>
      <w:r>
        <w:rPr>
          <w:spacing w:val="-2"/>
          <w:sz w:val="16"/>
        </w:rPr>
        <w:t xml:space="preserve"> </w:t>
      </w:r>
      <w:r>
        <w:rPr>
          <w:sz w:val="16"/>
        </w:rPr>
        <w:t>již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fázi</w:t>
      </w:r>
      <w:r>
        <w:rPr>
          <w:spacing w:val="-4"/>
          <w:sz w:val="16"/>
        </w:rPr>
        <w:t xml:space="preserve"> </w:t>
      </w:r>
      <w:r>
        <w:rPr>
          <w:sz w:val="16"/>
        </w:rPr>
        <w:t>přípravy</w:t>
      </w:r>
      <w:r>
        <w:rPr>
          <w:spacing w:val="-2"/>
          <w:sz w:val="16"/>
        </w:rPr>
        <w:t xml:space="preserve"> </w:t>
      </w:r>
      <w:r>
        <w:rPr>
          <w:sz w:val="16"/>
        </w:rPr>
        <w:t>projektu,</w:t>
      </w:r>
      <w:r>
        <w:rPr>
          <w:spacing w:val="-2"/>
          <w:sz w:val="16"/>
        </w:rPr>
        <w:t xml:space="preserve"> </w:t>
      </w:r>
      <w:r>
        <w:rPr>
          <w:sz w:val="16"/>
        </w:rPr>
        <w:t>pokud</w:t>
      </w:r>
      <w:r>
        <w:rPr>
          <w:spacing w:val="-4"/>
          <w:sz w:val="16"/>
        </w:rPr>
        <w:t xml:space="preserve"> </w:t>
      </w:r>
      <w:r>
        <w:rPr>
          <w:sz w:val="16"/>
        </w:rPr>
        <w:t>měla</w:t>
      </w:r>
      <w:r>
        <w:rPr>
          <w:spacing w:val="-3"/>
          <w:sz w:val="16"/>
        </w:rPr>
        <w:t xml:space="preserve"> </w:t>
      </w:r>
      <w:r>
        <w:rPr>
          <w:sz w:val="16"/>
        </w:rPr>
        <w:t>příprava</w:t>
      </w:r>
      <w:r>
        <w:rPr>
          <w:spacing w:val="-4"/>
          <w:sz w:val="16"/>
        </w:rPr>
        <w:t xml:space="preserve"> </w:t>
      </w:r>
      <w:r>
        <w:rPr>
          <w:sz w:val="16"/>
        </w:rPr>
        <w:t>projektu</w:t>
      </w:r>
      <w:r>
        <w:rPr>
          <w:spacing w:val="-3"/>
          <w:sz w:val="16"/>
        </w:rPr>
        <w:t xml:space="preserve"> </w:t>
      </w:r>
      <w:r>
        <w:rPr>
          <w:sz w:val="16"/>
        </w:rPr>
        <w:t>vliv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zadávací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dokumentaci/zadávací </w:t>
      </w:r>
      <w:r>
        <w:rPr>
          <w:spacing w:val="-2"/>
          <w:sz w:val="16"/>
        </w:rPr>
        <w:t>řízení.</w:t>
      </w:r>
    </w:p>
    <w:p w14:paraId="072D4951" w14:textId="77777777" w:rsidR="00C0612A" w:rsidRDefault="00C0612A">
      <w:pPr>
        <w:spacing w:line="249" w:lineRule="auto"/>
        <w:rPr>
          <w:sz w:val="16"/>
        </w:rPr>
        <w:sectPr w:rsidR="00C0612A">
          <w:pgSz w:w="11910" w:h="16840"/>
          <w:pgMar w:top="1560" w:right="1300" w:bottom="960" w:left="1300" w:header="708" w:footer="771" w:gutter="0"/>
          <w:cols w:space="708"/>
        </w:sectPr>
      </w:pPr>
    </w:p>
    <w:p w14:paraId="6F62657D" w14:textId="77777777" w:rsidR="00C0612A" w:rsidRDefault="00C0612A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C0612A" w14:paraId="0EA4C24B" w14:textId="77777777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14:paraId="2CDC6E0A" w14:textId="77777777" w:rsidR="00C0612A" w:rsidRDefault="00000000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1F763267" w14:textId="77777777" w:rsidR="00C0612A" w:rsidRDefault="00000000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147858CF" w14:textId="77777777" w:rsidR="00C0612A" w:rsidRDefault="00000000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67F3CA4C" w14:textId="77777777" w:rsidR="00C0612A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C0612A" w14:paraId="66E4124C" w14:textId="77777777">
        <w:trPr>
          <w:trHeight w:val="1556"/>
        </w:trPr>
        <w:tc>
          <w:tcPr>
            <w:tcW w:w="646" w:type="dxa"/>
            <w:tcBorders>
              <w:right w:val="single" w:sz="4" w:space="0" w:color="000000"/>
            </w:tcBorders>
          </w:tcPr>
          <w:p w14:paraId="61BE7450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14:paraId="6280FC53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14:paraId="095CDF23" w14:textId="77777777" w:rsidR="00C0612A" w:rsidRDefault="00C061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4AE8F32B" w14:textId="77777777" w:rsidR="00C0612A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spolupráci</w:t>
            </w:r>
          </w:p>
          <w:p w14:paraId="65C58DF6" w14:textId="77777777" w:rsidR="00C0612A" w:rsidRDefault="00000000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a současně jeden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C0612A" w14:paraId="285BDAC8" w14:textId="77777777">
        <w:trPr>
          <w:trHeight w:val="2538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69ED815" w14:textId="77777777" w:rsidR="00C0612A" w:rsidRDefault="00000000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D47BBE" w14:textId="77777777" w:rsidR="00C0612A" w:rsidRDefault="00000000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9BE0E5" w14:textId="77777777" w:rsidR="00C0612A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umožnil</w:t>
            </w:r>
          </w:p>
          <w:p w14:paraId="370F85DC" w14:textId="77777777" w:rsidR="00C0612A" w:rsidRDefault="00000000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veřejné zakázky nebo práv</w:t>
            </w:r>
          </w:p>
          <w:p w14:paraId="698F2C80" w14:textId="77777777" w:rsidR="00C0612A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 smlouvy na plnění veřejné zakázky v rozporu se</w:t>
            </w:r>
          </w:p>
          <w:p w14:paraId="34AB13B3" w14:textId="77777777" w:rsidR="00C0612A" w:rsidRDefault="00000000"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21F94C5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09AFBC5" w14:textId="77777777" w:rsidR="00C0612A" w:rsidRDefault="00C061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B982DE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BDE515F" w14:textId="77777777" w:rsidR="00C0612A" w:rsidRDefault="00C061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AE4715E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 dodávek</w:t>
            </w:r>
          </w:p>
          <w:p w14:paraId="68DE0467" w14:textId="77777777" w:rsidR="00C0612A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 w:rsidR="00C0612A" w14:paraId="2648F0F3" w14:textId="77777777">
        <w:trPr>
          <w:trHeight w:val="315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66E4EBB1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32D89D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ACEDC7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14:paraId="292AD71E" w14:textId="77777777" w:rsidR="00C0612A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B8B5C0F" w14:textId="77777777" w:rsidR="00C0612A" w:rsidRDefault="00C0612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C579433" w14:textId="77777777" w:rsidR="00C0612A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6DD3FF8" w14:textId="77777777" w:rsidR="00C0612A" w:rsidRDefault="00C0612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0EBE5F6" w14:textId="77777777" w:rsidR="00C0612A" w:rsidRDefault="00000000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 takové zvýšení převyšuje</w:t>
            </w:r>
          </w:p>
          <w:p w14:paraId="44E1D22D" w14:textId="77777777" w:rsidR="00C0612A" w:rsidRDefault="00000000">
            <w:pPr>
              <w:pStyle w:val="TableParagraph"/>
              <w:spacing w:before="4" w:line="237" w:lineRule="auto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původní veřejné zakázky</w:t>
            </w:r>
          </w:p>
        </w:tc>
      </w:tr>
      <w:tr w:rsidR="00C0612A" w14:paraId="0CD7BF25" w14:textId="77777777">
        <w:trPr>
          <w:trHeight w:val="483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14:paraId="575063A2" w14:textId="77777777" w:rsidR="00C0612A" w:rsidRDefault="00000000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0B1106" w14:textId="77777777" w:rsidR="00C0612A" w:rsidRDefault="00000000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98DE7C" w14:textId="77777777" w:rsidR="00C0612A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2C9C0394" w14:textId="77777777" w:rsidR="00C0612A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mohlo mít vliv na výběr</w:t>
            </w:r>
          </w:p>
          <w:p w14:paraId="78421802" w14:textId="77777777" w:rsidR="00C0612A" w:rsidRDefault="00000000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které</w:t>
            </w:r>
          </w:p>
          <w:p w14:paraId="1A9FFD5D" w14:textId="77777777" w:rsidR="00C0612A" w:rsidRDefault="00000000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6C79D59" w14:textId="77777777" w:rsidR="00C0612A" w:rsidRDefault="00000000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zásad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32EC1A87" w14:textId="77777777" w:rsidR="00C0612A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14:paraId="26C2738D" w14:textId="77777777" w:rsidR="00C0612A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0612A" w14:paraId="102B2E16" w14:textId="77777777">
        <w:trPr>
          <w:trHeight w:val="264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14:paraId="4BCC9687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B799B4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904E01" w14:textId="77777777" w:rsidR="00C0612A" w:rsidRDefault="00C0612A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14:paraId="330D5E5F" w14:textId="77777777" w:rsidR="00C0612A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22EA4379" w14:textId="77777777" w:rsidR="00C0612A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393AD26" w14:textId="77777777" w:rsidR="001020FF" w:rsidRDefault="001020FF"/>
    <w:sectPr w:rsidR="001020FF">
      <w:pgSz w:w="11910" w:h="16840"/>
      <w:pgMar w:top="1560" w:right="1300" w:bottom="960" w:left="13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50D1" w14:textId="77777777" w:rsidR="001020FF" w:rsidRDefault="001020FF">
      <w:r>
        <w:separator/>
      </w:r>
    </w:p>
  </w:endnote>
  <w:endnote w:type="continuationSeparator" w:id="0">
    <w:p w14:paraId="2071E85B" w14:textId="77777777" w:rsidR="001020FF" w:rsidRDefault="0010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E0F1" w14:textId="77777777" w:rsidR="00C0612A" w:rsidRDefault="00000000">
    <w:pPr>
      <w:pStyle w:val="Zkladntext"/>
      <w:spacing w:line="14" w:lineRule="auto"/>
    </w:pPr>
    <w:r>
      <w:pict w14:anchorId="141DB2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25pt;margin-top:792.35pt;width:17.8pt;height:15.25pt;z-index:-251658240;mso-position-horizontal-relative:page;mso-position-vertical-relative:page" filled="f" stroked="f">
          <v:textbox inset="0,0,0,0">
            <w:txbxContent>
              <w:p w14:paraId="5252406F" w14:textId="77777777" w:rsidR="00C0612A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1173" w14:textId="77777777" w:rsidR="001020FF" w:rsidRDefault="001020FF">
      <w:r>
        <w:separator/>
      </w:r>
    </w:p>
  </w:footnote>
  <w:footnote w:type="continuationSeparator" w:id="0">
    <w:p w14:paraId="693979EF" w14:textId="77777777" w:rsidR="001020FF" w:rsidRDefault="0010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26D9" w14:textId="77777777" w:rsidR="00C0612A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4B3011E" wp14:editId="623E8914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6E6"/>
    <w:multiLevelType w:val="hybridMultilevel"/>
    <w:tmpl w:val="0AD0131A"/>
    <w:lvl w:ilvl="0" w:tplc="4E406D9E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AEE20A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A7CDEBA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01708BE6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67860AE4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28C6AE92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C7DAA4C6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AB488FBA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77CEA132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FA1B14"/>
    <w:multiLevelType w:val="hybridMultilevel"/>
    <w:tmpl w:val="1A8CDD3C"/>
    <w:lvl w:ilvl="0" w:tplc="FAB48E2A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6FA7C5E">
      <w:numFmt w:val="bullet"/>
      <w:lvlText w:val="•"/>
      <w:lvlJc w:val="left"/>
      <w:pPr>
        <w:ind w:left="780" w:hanging="284"/>
      </w:pPr>
      <w:rPr>
        <w:rFonts w:hint="default"/>
        <w:lang w:val="cs-CZ" w:eastAsia="en-US" w:bidi="ar-SA"/>
      </w:rPr>
    </w:lvl>
    <w:lvl w:ilvl="2" w:tplc="A3600650">
      <w:numFmt w:val="bullet"/>
      <w:lvlText w:val="•"/>
      <w:lvlJc w:val="left"/>
      <w:pPr>
        <w:ind w:left="1727" w:hanging="284"/>
      </w:pPr>
      <w:rPr>
        <w:rFonts w:hint="default"/>
        <w:lang w:val="cs-CZ" w:eastAsia="en-US" w:bidi="ar-SA"/>
      </w:rPr>
    </w:lvl>
    <w:lvl w:ilvl="3" w:tplc="852ED5B0">
      <w:numFmt w:val="bullet"/>
      <w:lvlText w:val="•"/>
      <w:lvlJc w:val="left"/>
      <w:pPr>
        <w:ind w:left="2674" w:hanging="284"/>
      </w:pPr>
      <w:rPr>
        <w:rFonts w:hint="default"/>
        <w:lang w:val="cs-CZ" w:eastAsia="en-US" w:bidi="ar-SA"/>
      </w:rPr>
    </w:lvl>
    <w:lvl w:ilvl="4" w:tplc="61E06348">
      <w:numFmt w:val="bullet"/>
      <w:lvlText w:val="•"/>
      <w:lvlJc w:val="left"/>
      <w:pPr>
        <w:ind w:left="3622" w:hanging="284"/>
      </w:pPr>
      <w:rPr>
        <w:rFonts w:hint="default"/>
        <w:lang w:val="cs-CZ" w:eastAsia="en-US" w:bidi="ar-SA"/>
      </w:rPr>
    </w:lvl>
    <w:lvl w:ilvl="5" w:tplc="39F014E6">
      <w:numFmt w:val="bullet"/>
      <w:lvlText w:val="•"/>
      <w:lvlJc w:val="left"/>
      <w:pPr>
        <w:ind w:left="4569" w:hanging="284"/>
      </w:pPr>
      <w:rPr>
        <w:rFonts w:hint="default"/>
        <w:lang w:val="cs-CZ" w:eastAsia="en-US" w:bidi="ar-SA"/>
      </w:rPr>
    </w:lvl>
    <w:lvl w:ilvl="6" w:tplc="0340085C">
      <w:numFmt w:val="bullet"/>
      <w:lvlText w:val="•"/>
      <w:lvlJc w:val="left"/>
      <w:pPr>
        <w:ind w:left="5516" w:hanging="284"/>
      </w:pPr>
      <w:rPr>
        <w:rFonts w:hint="default"/>
        <w:lang w:val="cs-CZ" w:eastAsia="en-US" w:bidi="ar-SA"/>
      </w:rPr>
    </w:lvl>
    <w:lvl w:ilvl="7" w:tplc="2004812A">
      <w:numFmt w:val="bullet"/>
      <w:lvlText w:val="•"/>
      <w:lvlJc w:val="left"/>
      <w:pPr>
        <w:ind w:left="6464" w:hanging="284"/>
      </w:pPr>
      <w:rPr>
        <w:rFonts w:hint="default"/>
        <w:lang w:val="cs-CZ" w:eastAsia="en-US" w:bidi="ar-SA"/>
      </w:rPr>
    </w:lvl>
    <w:lvl w:ilvl="8" w:tplc="BB8686FC">
      <w:numFmt w:val="bullet"/>
      <w:lvlText w:val="•"/>
      <w:lvlJc w:val="left"/>
      <w:pPr>
        <w:ind w:left="741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D22789F"/>
    <w:multiLevelType w:val="hybridMultilevel"/>
    <w:tmpl w:val="7A881572"/>
    <w:lvl w:ilvl="0" w:tplc="2FAAF13C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4A8CAE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9500AFD2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ADC87C7E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6922ABAA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43D6D42A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CF0A3850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B81A5C28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D70EF522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DB510B2"/>
    <w:multiLevelType w:val="hybridMultilevel"/>
    <w:tmpl w:val="3FB8C76C"/>
    <w:lvl w:ilvl="0" w:tplc="0A0E05D4">
      <w:start w:val="1"/>
      <w:numFmt w:val="decimal"/>
      <w:lvlText w:val="%1)"/>
      <w:lvlJc w:val="left"/>
      <w:pPr>
        <w:ind w:left="339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1E9F7A">
      <w:start w:val="1"/>
      <w:numFmt w:val="lowerLetter"/>
      <w:lvlText w:val="%2)"/>
      <w:lvlJc w:val="left"/>
      <w:pPr>
        <w:ind w:left="75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8E9F68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E4E82A46">
      <w:numFmt w:val="bullet"/>
      <w:lvlText w:val="•"/>
      <w:lvlJc w:val="left"/>
      <w:pPr>
        <w:ind w:left="920" w:hanging="360"/>
      </w:pPr>
      <w:rPr>
        <w:rFonts w:hint="default"/>
        <w:lang w:val="cs-CZ" w:eastAsia="en-US" w:bidi="ar-SA"/>
      </w:rPr>
    </w:lvl>
    <w:lvl w:ilvl="4" w:tplc="4AC843AE">
      <w:numFmt w:val="bullet"/>
      <w:lvlText w:val="•"/>
      <w:lvlJc w:val="left"/>
      <w:pPr>
        <w:ind w:left="2118" w:hanging="360"/>
      </w:pPr>
      <w:rPr>
        <w:rFonts w:hint="default"/>
        <w:lang w:val="cs-CZ" w:eastAsia="en-US" w:bidi="ar-SA"/>
      </w:rPr>
    </w:lvl>
    <w:lvl w:ilvl="5" w:tplc="BF7CA126">
      <w:numFmt w:val="bullet"/>
      <w:lvlText w:val="•"/>
      <w:lvlJc w:val="left"/>
      <w:pPr>
        <w:ind w:left="3316" w:hanging="360"/>
      </w:pPr>
      <w:rPr>
        <w:rFonts w:hint="default"/>
        <w:lang w:val="cs-CZ" w:eastAsia="en-US" w:bidi="ar-SA"/>
      </w:rPr>
    </w:lvl>
    <w:lvl w:ilvl="6" w:tplc="B5CCFD96">
      <w:numFmt w:val="bullet"/>
      <w:lvlText w:val="•"/>
      <w:lvlJc w:val="left"/>
      <w:pPr>
        <w:ind w:left="4514" w:hanging="360"/>
      </w:pPr>
      <w:rPr>
        <w:rFonts w:hint="default"/>
        <w:lang w:val="cs-CZ" w:eastAsia="en-US" w:bidi="ar-SA"/>
      </w:rPr>
    </w:lvl>
    <w:lvl w:ilvl="7" w:tplc="0FB03B4A">
      <w:numFmt w:val="bullet"/>
      <w:lvlText w:val="•"/>
      <w:lvlJc w:val="left"/>
      <w:pPr>
        <w:ind w:left="5712" w:hanging="360"/>
      </w:pPr>
      <w:rPr>
        <w:rFonts w:hint="default"/>
        <w:lang w:val="cs-CZ" w:eastAsia="en-US" w:bidi="ar-SA"/>
      </w:rPr>
    </w:lvl>
    <w:lvl w:ilvl="8" w:tplc="E90C2D80">
      <w:numFmt w:val="bullet"/>
      <w:lvlText w:val="•"/>
      <w:lvlJc w:val="left"/>
      <w:pPr>
        <w:ind w:left="691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6A566D3"/>
    <w:multiLevelType w:val="hybridMultilevel"/>
    <w:tmpl w:val="DB8AE402"/>
    <w:lvl w:ilvl="0" w:tplc="CA048A1A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743BF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46DE0D64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010EBC2A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32E25E50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A5F6715C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63286E16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B5EA4406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F3E096F4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560116E"/>
    <w:multiLevelType w:val="hybridMultilevel"/>
    <w:tmpl w:val="B7D2812A"/>
    <w:lvl w:ilvl="0" w:tplc="8E3AB510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5ECF38">
      <w:start w:val="1"/>
      <w:numFmt w:val="lowerLetter"/>
      <w:lvlText w:val="%2)"/>
      <w:lvlJc w:val="left"/>
      <w:pPr>
        <w:ind w:left="83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DC0D12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E70EC004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C9C420DA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A36E6600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8B585988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0A8E64B4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ED86F64C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46076E7"/>
    <w:multiLevelType w:val="hybridMultilevel"/>
    <w:tmpl w:val="AB986A24"/>
    <w:lvl w:ilvl="0" w:tplc="6FF6BBB6">
      <w:start w:val="1"/>
      <w:numFmt w:val="upperLetter"/>
      <w:lvlText w:val="%1."/>
      <w:lvlJc w:val="left"/>
      <w:pPr>
        <w:ind w:left="399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BA0E6A0">
      <w:start w:val="1"/>
      <w:numFmt w:val="upperRoman"/>
      <w:lvlText w:val="%2."/>
      <w:lvlJc w:val="left"/>
      <w:pPr>
        <w:ind w:left="68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1C3C7C">
      <w:numFmt w:val="bullet"/>
      <w:lvlText w:val="•"/>
      <w:lvlJc w:val="left"/>
      <w:pPr>
        <w:ind w:left="1638" w:hanging="380"/>
      </w:pPr>
      <w:rPr>
        <w:rFonts w:hint="default"/>
        <w:lang w:val="cs-CZ" w:eastAsia="en-US" w:bidi="ar-SA"/>
      </w:rPr>
    </w:lvl>
    <w:lvl w:ilvl="3" w:tplc="E382ABC8">
      <w:numFmt w:val="bullet"/>
      <w:lvlText w:val="•"/>
      <w:lvlJc w:val="left"/>
      <w:pPr>
        <w:ind w:left="2596" w:hanging="380"/>
      </w:pPr>
      <w:rPr>
        <w:rFonts w:hint="default"/>
        <w:lang w:val="cs-CZ" w:eastAsia="en-US" w:bidi="ar-SA"/>
      </w:rPr>
    </w:lvl>
    <w:lvl w:ilvl="4" w:tplc="92FE86B8">
      <w:numFmt w:val="bullet"/>
      <w:lvlText w:val="•"/>
      <w:lvlJc w:val="left"/>
      <w:pPr>
        <w:ind w:left="3555" w:hanging="380"/>
      </w:pPr>
      <w:rPr>
        <w:rFonts w:hint="default"/>
        <w:lang w:val="cs-CZ" w:eastAsia="en-US" w:bidi="ar-SA"/>
      </w:rPr>
    </w:lvl>
    <w:lvl w:ilvl="5" w:tplc="E006F710">
      <w:numFmt w:val="bullet"/>
      <w:lvlText w:val="•"/>
      <w:lvlJc w:val="left"/>
      <w:pPr>
        <w:ind w:left="4513" w:hanging="380"/>
      </w:pPr>
      <w:rPr>
        <w:rFonts w:hint="default"/>
        <w:lang w:val="cs-CZ" w:eastAsia="en-US" w:bidi="ar-SA"/>
      </w:rPr>
    </w:lvl>
    <w:lvl w:ilvl="6" w:tplc="DA626760">
      <w:numFmt w:val="bullet"/>
      <w:lvlText w:val="•"/>
      <w:lvlJc w:val="left"/>
      <w:pPr>
        <w:ind w:left="5472" w:hanging="380"/>
      </w:pPr>
      <w:rPr>
        <w:rFonts w:hint="default"/>
        <w:lang w:val="cs-CZ" w:eastAsia="en-US" w:bidi="ar-SA"/>
      </w:rPr>
    </w:lvl>
    <w:lvl w:ilvl="7" w:tplc="3F2C0408">
      <w:numFmt w:val="bullet"/>
      <w:lvlText w:val="•"/>
      <w:lvlJc w:val="left"/>
      <w:pPr>
        <w:ind w:left="6430" w:hanging="380"/>
      </w:pPr>
      <w:rPr>
        <w:rFonts w:hint="default"/>
        <w:lang w:val="cs-CZ" w:eastAsia="en-US" w:bidi="ar-SA"/>
      </w:rPr>
    </w:lvl>
    <w:lvl w:ilvl="8" w:tplc="208C1058">
      <w:numFmt w:val="bullet"/>
      <w:lvlText w:val="•"/>
      <w:lvlJc w:val="left"/>
      <w:pPr>
        <w:ind w:left="7389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E000A60"/>
    <w:multiLevelType w:val="hybridMultilevel"/>
    <w:tmpl w:val="6950A4F8"/>
    <w:lvl w:ilvl="0" w:tplc="6968316A">
      <w:start w:val="1"/>
      <w:numFmt w:val="decimal"/>
      <w:lvlText w:val="%1"/>
      <w:lvlJc w:val="left"/>
      <w:pPr>
        <w:ind w:left="241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CE2FF8C">
      <w:numFmt w:val="bullet"/>
      <w:lvlText w:val="•"/>
      <w:lvlJc w:val="left"/>
      <w:pPr>
        <w:ind w:left="1146" w:hanging="125"/>
      </w:pPr>
      <w:rPr>
        <w:rFonts w:hint="default"/>
        <w:lang w:val="cs-CZ" w:eastAsia="en-US" w:bidi="ar-SA"/>
      </w:rPr>
    </w:lvl>
    <w:lvl w:ilvl="2" w:tplc="588452DA">
      <w:numFmt w:val="bullet"/>
      <w:lvlText w:val="•"/>
      <w:lvlJc w:val="left"/>
      <w:pPr>
        <w:ind w:left="2053" w:hanging="125"/>
      </w:pPr>
      <w:rPr>
        <w:rFonts w:hint="default"/>
        <w:lang w:val="cs-CZ" w:eastAsia="en-US" w:bidi="ar-SA"/>
      </w:rPr>
    </w:lvl>
    <w:lvl w:ilvl="3" w:tplc="FCD88C6E">
      <w:numFmt w:val="bullet"/>
      <w:lvlText w:val="•"/>
      <w:lvlJc w:val="left"/>
      <w:pPr>
        <w:ind w:left="2959" w:hanging="125"/>
      </w:pPr>
      <w:rPr>
        <w:rFonts w:hint="default"/>
        <w:lang w:val="cs-CZ" w:eastAsia="en-US" w:bidi="ar-SA"/>
      </w:rPr>
    </w:lvl>
    <w:lvl w:ilvl="4" w:tplc="D0FAC46E">
      <w:numFmt w:val="bullet"/>
      <w:lvlText w:val="•"/>
      <w:lvlJc w:val="left"/>
      <w:pPr>
        <w:ind w:left="3866" w:hanging="125"/>
      </w:pPr>
      <w:rPr>
        <w:rFonts w:hint="default"/>
        <w:lang w:val="cs-CZ" w:eastAsia="en-US" w:bidi="ar-SA"/>
      </w:rPr>
    </w:lvl>
    <w:lvl w:ilvl="5" w:tplc="65C257AA">
      <w:numFmt w:val="bullet"/>
      <w:lvlText w:val="•"/>
      <w:lvlJc w:val="left"/>
      <w:pPr>
        <w:ind w:left="4773" w:hanging="125"/>
      </w:pPr>
      <w:rPr>
        <w:rFonts w:hint="default"/>
        <w:lang w:val="cs-CZ" w:eastAsia="en-US" w:bidi="ar-SA"/>
      </w:rPr>
    </w:lvl>
    <w:lvl w:ilvl="6" w:tplc="9F7601F6">
      <w:numFmt w:val="bullet"/>
      <w:lvlText w:val="•"/>
      <w:lvlJc w:val="left"/>
      <w:pPr>
        <w:ind w:left="5679" w:hanging="125"/>
      </w:pPr>
      <w:rPr>
        <w:rFonts w:hint="default"/>
        <w:lang w:val="cs-CZ" w:eastAsia="en-US" w:bidi="ar-SA"/>
      </w:rPr>
    </w:lvl>
    <w:lvl w:ilvl="7" w:tplc="9984F8A6">
      <w:numFmt w:val="bullet"/>
      <w:lvlText w:val="•"/>
      <w:lvlJc w:val="left"/>
      <w:pPr>
        <w:ind w:left="6586" w:hanging="125"/>
      </w:pPr>
      <w:rPr>
        <w:rFonts w:hint="default"/>
        <w:lang w:val="cs-CZ" w:eastAsia="en-US" w:bidi="ar-SA"/>
      </w:rPr>
    </w:lvl>
    <w:lvl w:ilvl="8" w:tplc="9D7C42AC">
      <w:numFmt w:val="bullet"/>
      <w:lvlText w:val="•"/>
      <w:lvlJc w:val="left"/>
      <w:pPr>
        <w:ind w:left="7493" w:hanging="125"/>
      </w:pPr>
      <w:rPr>
        <w:rFonts w:hint="default"/>
        <w:lang w:val="cs-CZ" w:eastAsia="en-US" w:bidi="ar-SA"/>
      </w:rPr>
    </w:lvl>
  </w:abstractNum>
  <w:num w:numId="1" w16cid:durableId="959069236">
    <w:abstractNumId w:val="7"/>
  </w:num>
  <w:num w:numId="2" w16cid:durableId="993993044">
    <w:abstractNumId w:val="6"/>
  </w:num>
  <w:num w:numId="3" w16cid:durableId="85542138">
    <w:abstractNumId w:val="2"/>
  </w:num>
  <w:num w:numId="4" w16cid:durableId="760950209">
    <w:abstractNumId w:val="5"/>
  </w:num>
  <w:num w:numId="5" w16cid:durableId="1577470686">
    <w:abstractNumId w:val="3"/>
  </w:num>
  <w:num w:numId="6" w16cid:durableId="190267814">
    <w:abstractNumId w:val="4"/>
  </w:num>
  <w:num w:numId="7" w16cid:durableId="1131555575">
    <w:abstractNumId w:val="0"/>
  </w:num>
  <w:num w:numId="8" w16cid:durableId="21135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12A"/>
    <w:rsid w:val="001020FF"/>
    <w:rsid w:val="00367BD5"/>
    <w:rsid w:val="00BA3F19"/>
    <w:rsid w:val="00C0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27DFBCC"/>
  <w15:docId w15:val="{A083B6C9-6951-4CC6-B8C6-FEFC101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895" w:right="89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8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4789</Words>
  <Characters>28259</Characters>
  <Application>Microsoft Office Word</Application>
  <DocSecurity>0</DocSecurity>
  <Lines>235</Lines>
  <Paragraphs>65</Paragraphs>
  <ScaleCrop>false</ScaleCrop>
  <Company/>
  <LinksUpToDate>false</LinksUpToDate>
  <CharactersWithSpaces>32983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2025-05-02T11:40:00Z</dcterms:created>
  <dcterms:modified xsi:type="dcterms:W3CDTF">2025-05-21T10:48:00Z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2025-05-02T00:00:00Z</vt:filetime>
  </property>
</Properties>
</file>