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E5A" w:rsidRDefault="00DC4E5A">
      <w:pPr>
        <w:pStyle w:val="Zkladntext"/>
        <w:spacing w:before="48"/>
        <w:rPr>
          <w:rFonts w:ascii="Times New Roman"/>
          <w:sz w:val="20"/>
        </w:rPr>
      </w:pPr>
    </w:p>
    <w:p w:rsidR="00DC4E5A" w:rsidRDefault="00DC4E5A">
      <w:pPr>
        <w:pStyle w:val="Zkladntext"/>
        <w:rPr>
          <w:rFonts w:ascii="Times New Roman"/>
          <w:sz w:val="20"/>
        </w:rPr>
        <w:sectPr w:rsidR="00DC4E5A">
          <w:type w:val="continuous"/>
          <w:pgSz w:w="11910" w:h="16840"/>
          <w:pgMar w:top="40" w:right="566" w:bottom="0" w:left="425" w:header="708" w:footer="708" w:gutter="0"/>
          <w:cols w:space="708"/>
        </w:sectPr>
      </w:pPr>
    </w:p>
    <w:p w:rsidR="00DC4E5A" w:rsidRDefault="00652C6B">
      <w:pPr>
        <w:pStyle w:val="Nadpis1"/>
        <w:spacing w:before="144"/>
        <w:ind w:left="169"/>
      </w:pPr>
      <w:r>
        <w:rPr>
          <w:color w:val="595959"/>
          <w:spacing w:val="-2"/>
        </w:rPr>
        <w:t>Dodavatel</w:t>
      </w:r>
    </w:p>
    <w:p w:rsidR="00DC4E5A" w:rsidRDefault="00652C6B">
      <w:pPr>
        <w:spacing w:before="47"/>
        <w:ind w:left="181"/>
        <w:rPr>
          <w:b/>
          <w:sz w:val="16"/>
        </w:rPr>
      </w:pPr>
      <w:r>
        <w:rPr>
          <w:b/>
          <w:color w:val="6B6B6B"/>
          <w:spacing w:val="-4"/>
          <w:sz w:val="16"/>
        </w:rPr>
        <w:t>Výlepová</w:t>
      </w:r>
      <w:r>
        <w:rPr>
          <w:b/>
          <w:color w:val="6B6B6B"/>
          <w:spacing w:val="-2"/>
          <w:sz w:val="16"/>
        </w:rPr>
        <w:t xml:space="preserve"> </w:t>
      </w:r>
      <w:r>
        <w:rPr>
          <w:b/>
          <w:color w:val="595959"/>
          <w:spacing w:val="-4"/>
          <w:sz w:val="16"/>
        </w:rPr>
        <w:t>služba</w:t>
      </w:r>
      <w:r>
        <w:rPr>
          <w:b/>
          <w:color w:val="595959"/>
          <w:spacing w:val="-2"/>
          <w:sz w:val="16"/>
        </w:rPr>
        <w:t xml:space="preserve"> </w:t>
      </w:r>
      <w:r>
        <w:rPr>
          <w:b/>
          <w:color w:val="6B6B6B"/>
          <w:spacing w:val="-4"/>
          <w:sz w:val="16"/>
        </w:rPr>
        <w:t>s.r.o.</w:t>
      </w:r>
    </w:p>
    <w:p w:rsidR="00DC4E5A" w:rsidRDefault="00652C6B">
      <w:pPr>
        <w:spacing w:before="70"/>
        <w:ind w:left="170"/>
        <w:rPr>
          <w:sz w:val="15"/>
        </w:rPr>
      </w:pPr>
      <w:r>
        <w:rPr>
          <w:color w:val="7B7B7B"/>
          <w:w w:val="105"/>
          <w:sz w:val="15"/>
        </w:rPr>
        <w:t>Trojická</w:t>
      </w:r>
      <w:r>
        <w:rPr>
          <w:color w:val="7B7B7B"/>
          <w:spacing w:val="-7"/>
          <w:w w:val="105"/>
          <w:sz w:val="15"/>
        </w:rPr>
        <w:t xml:space="preserve"> </w:t>
      </w:r>
      <w:r>
        <w:rPr>
          <w:color w:val="7B7B7B"/>
          <w:w w:val="105"/>
          <w:sz w:val="15"/>
        </w:rPr>
        <w:t>437</w:t>
      </w:r>
      <w:r>
        <w:rPr>
          <w:color w:val="7B7B7B"/>
          <w:spacing w:val="-5"/>
          <w:w w:val="105"/>
          <w:sz w:val="15"/>
        </w:rPr>
        <w:t xml:space="preserve"> </w:t>
      </w:r>
      <w:r>
        <w:rPr>
          <w:color w:val="8C8C8C"/>
          <w:w w:val="105"/>
          <w:sz w:val="15"/>
        </w:rPr>
        <w:t>/</w:t>
      </w:r>
      <w:r>
        <w:rPr>
          <w:color w:val="8C8C8C"/>
          <w:spacing w:val="13"/>
          <w:w w:val="105"/>
          <w:sz w:val="15"/>
        </w:rPr>
        <w:t xml:space="preserve"> </w:t>
      </w:r>
      <w:r>
        <w:rPr>
          <w:color w:val="7B7B7B"/>
          <w:spacing w:val="-5"/>
          <w:w w:val="105"/>
          <w:sz w:val="15"/>
        </w:rPr>
        <w:t>20</w:t>
      </w:r>
    </w:p>
    <w:p w:rsidR="00DC4E5A" w:rsidRDefault="00652C6B">
      <w:pPr>
        <w:spacing w:before="66" w:line="340" w:lineRule="auto"/>
        <w:ind w:left="166" w:right="1626" w:firstLine="5"/>
        <w:rPr>
          <w:sz w:val="15"/>
        </w:rPr>
      </w:pPr>
      <w:r>
        <w:rPr>
          <w:color w:val="7B7B7B"/>
          <w:w w:val="105"/>
          <w:sz w:val="15"/>
        </w:rPr>
        <w:t>128</w:t>
      </w:r>
      <w:r>
        <w:rPr>
          <w:color w:val="7B7B7B"/>
          <w:spacing w:val="-8"/>
          <w:w w:val="105"/>
          <w:sz w:val="15"/>
        </w:rPr>
        <w:t xml:space="preserve"> </w:t>
      </w:r>
      <w:r>
        <w:rPr>
          <w:color w:val="7B7B7B"/>
          <w:w w:val="105"/>
          <w:sz w:val="15"/>
        </w:rPr>
        <w:t xml:space="preserve">00 </w:t>
      </w:r>
      <w:r>
        <w:rPr>
          <w:color w:val="6B6B6B"/>
          <w:w w:val="105"/>
          <w:sz w:val="15"/>
        </w:rPr>
        <w:t>Praha</w:t>
      </w:r>
      <w:r>
        <w:rPr>
          <w:color w:val="6B6B6B"/>
          <w:spacing w:val="-2"/>
          <w:w w:val="105"/>
          <w:sz w:val="15"/>
        </w:rPr>
        <w:t xml:space="preserve"> </w:t>
      </w:r>
      <w:r>
        <w:rPr>
          <w:color w:val="7B7B7B"/>
          <w:w w:val="105"/>
          <w:sz w:val="15"/>
        </w:rPr>
        <w:t xml:space="preserve">2 </w:t>
      </w:r>
      <w:r>
        <w:rPr>
          <w:color w:val="8C8C8C"/>
          <w:spacing w:val="-2"/>
          <w:w w:val="105"/>
          <w:sz w:val="15"/>
        </w:rPr>
        <w:t>Česká</w:t>
      </w:r>
      <w:r>
        <w:rPr>
          <w:color w:val="8C8C8C"/>
          <w:spacing w:val="-9"/>
          <w:w w:val="105"/>
          <w:sz w:val="15"/>
        </w:rPr>
        <w:t xml:space="preserve"> </w:t>
      </w:r>
      <w:r>
        <w:rPr>
          <w:color w:val="7B7B7B"/>
          <w:spacing w:val="-2"/>
          <w:w w:val="105"/>
          <w:sz w:val="15"/>
        </w:rPr>
        <w:t>republika</w:t>
      </w:r>
    </w:p>
    <w:p w:rsidR="00DC4E5A" w:rsidRDefault="00652C6B">
      <w:pPr>
        <w:tabs>
          <w:tab w:val="left" w:pos="1468"/>
        </w:tabs>
        <w:spacing w:before="29"/>
        <w:ind w:left="167"/>
        <w:rPr>
          <w:sz w:val="15"/>
        </w:rPr>
      </w:pPr>
      <w:r>
        <w:rPr>
          <w:color w:val="7B7B7B"/>
          <w:spacing w:val="-2"/>
          <w:sz w:val="15"/>
        </w:rPr>
        <w:t>IČ</w:t>
      </w:r>
      <w:r>
        <w:rPr>
          <w:color w:val="A5A5A5"/>
          <w:spacing w:val="-2"/>
          <w:sz w:val="15"/>
        </w:rPr>
        <w:t>:</w:t>
      </w:r>
      <w:r>
        <w:rPr>
          <w:color w:val="A5A5A5"/>
          <w:spacing w:val="-12"/>
          <w:sz w:val="15"/>
        </w:rPr>
        <w:t xml:space="preserve"> </w:t>
      </w:r>
      <w:r>
        <w:rPr>
          <w:color w:val="7B7B7B"/>
          <w:spacing w:val="-2"/>
          <w:sz w:val="15"/>
        </w:rPr>
        <w:t>09827366</w:t>
      </w:r>
      <w:r>
        <w:rPr>
          <w:color w:val="7B7B7B"/>
          <w:sz w:val="15"/>
        </w:rPr>
        <w:tab/>
        <w:t>DIČ</w:t>
      </w:r>
      <w:r>
        <w:rPr>
          <w:color w:val="A5A5A5"/>
          <w:sz w:val="15"/>
        </w:rPr>
        <w:t>:</w:t>
      </w:r>
      <w:r>
        <w:rPr>
          <w:color w:val="A5A5A5"/>
          <w:spacing w:val="27"/>
          <w:sz w:val="15"/>
        </w:rPr>
        <w:t xml:space="preserve"> </w:t>
      </w:r>
      <w:r>
        <w:rPr>
          <w:color w:val="7B7B7B"/>
          <w:spacing w:val="-2"/>
          <w:sz w:val="15"/>
        </w:rPr>
        <w:t>CZ09827366</w:t>
      </w:r>
    </w:p>
    <w:p w:rsidR="00DC4E5A" w:rsidRDefault="00652C6B">
      <w:pPr>
        <w:pStyle w:val="Zkladntext"/>
        <w:spacing w:before="5"/>
        <w:rPr>
          <w:sz w:val="11"/>
        </w:rPr>
      </w:pPr>
      <w:r>
        <w:rPr>
          <w:noProof/>
          <w:sz w:val="11"/>
          <w:lang w:eastAsia="cs-CZ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366595</wp:posOffset>
            </wp:positionH>
            <wp:positionV relativeFrom="paragraph">
              <wp:posOffset>98743</wp:posOffset>
            </wp:positionV>
            <wp:extent cx="1959521" cy="553211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9521" cy="55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4E5A" w:rsidRDefault="00DC4E5A">
      <w:pPr>
        <w:pStyle w:val="Zkladntext"/>
        <w:spacing w:before="52"/>
        <w:rPr>
          <w:sz w:val="15"/>
        </w:rPr>
      </w:pPr>
    </w:p>
    <w:p w:rsidR="00DC4E5A" w:rsidRDefault="00652C6B">
      <w:pPr>
        <w:pStyle w:val="Nadpis1"/>
        <w:ind w:left="161"/>
      </w:pPr>
      <w:r>
        <w:rPr>
          <w:color w:val="595959"/>
        </w:rPr>
        <w:t>Kontaktní</w:t>
      </w:r>
      <w:r>
        <w:rPr>
          <w:color w:val="595959"/>
          <w:spacing w:val="-11"/>
        </w:rPr>
        <w:t xml:space="preserve"> </w:t>
      </w:r>
      <w:r>
        <w:rPr>
          <w:color w:val="595959"/>
          <w:spacing w:val="-2"/>
        </w:rPr>
        <w:t>údaje</w:t>
      </w:r>
    </w:p>
    <w:p w:rsidR="00652C6B" w:rsidRPr="00652C6B" w:rsidRDefault="00652C6B">
      <w:pPr>
        <w:tabs>
          <w:tab w:val="left" w:pos="1109"/>
        </w:tabs>
        <w:spacing w:before="84" w:line="360" w:lineRule="auto"/>
        <w:ind w:left="163" w:right="498" w:hanging="9"/>
        <w:rPr>
          <w:sz w:val="16"/>
          <w:szCs w:val="16"/>
        </w:rPr>
      </w:pPr>
      <w:r>
        <w:rPr>
          <w:color w:val="7B7B7B"/>
          <w:spacing w:val="-2"/>
          <w:sz w:val="15"/>
        </w:rPr>
        <w:t>E</w:t>
      </w:r>
      <w:r>
        <w:rPr>
          <w:color w:val="A5A5A5"/>
          <w:spacing w:val="-2"/>
          <w:sz w:val="15"/>
        </w:rPr>
        <w:t>-</w:t>
      </w:r>
      <w:r>
        <w:rPr>
          <w:color w:val="7B7B7B"/>
          <w:spacing w:val="-2"/>
          <w:sz w:val="15"/>
        </w:rPr>
        <w:t>mail:</w:t>
      </w:r>
      <w:r>
        <w:rPr>
          <w:color w:val="7B7B7B"/>
          <w:sz w:val="15"/>
        </w:rPr>
        <w:tab/>
      </w:r>
      <w:proofErr w:type="spellStart"/>
      <w:r w:rsidRPr="00652C6B">
        <w:rPr>
          <w:sz w:val="16"/>
          <w:szCs w:val="16"/>
        </w:rPr>
        <w:t>xxx</w:t>
      </w:r>
      <w:proofErr w:type="spellEnd"/>
    </w:p>
    <w:p w:rsidR="00DC4E5A" w:rsidRDefault="00652C6B" w:rsidP="00652C6B">
      <w:pPr>
        <w:tabs>
          <w:tab w:val="left" w:pos="1109"/>
        </w:tabs>
        <w:spacing w:before="84" w:line="360" w:lineRule="auto"/>
        <w:ind w:left="163" w:right="498" w:hanging="9"/>
        <w:rPr>
          <w:b/>
          <w:sz w:val="18"/>
        </w:rPr>
      </w:pPr>
      <w:r>
        <w:rPr>
          <w:color w:val="7B7B7B"/>
          <w:spacing w:val="-2"/>
          <w:w w:val="105"/>
          <w:sz w:val="15"/>
        </w:rPr>
        <w:t>Telefon:</w:t>
      </w:r>
      <w:r>
        <w:rPr>
          <w:color w:val="7B7B7B"/>
          <w:sz w:val="15"/>
        </w:rPr>
        <w:tab/>
      </w:r>
      <w:proofErr w:type="spellStart"/>
      <w:r>
        <w:rPr>
          <w:color w:val="7B7B7B"/>
          <w:sz w:val="15"/>
        </w:rPr>
        <w:t>xxx</w:t>
      </w:r>
      <w:proofErr w:type="spellEnd"/>
      <w:r>
        <w:br w:type="column"/>
      </w:r>
      <w:r>
        <w:rPr>
          <w:b/>
          <w:color w:val="6B6B6B"/>
          <w:w w:val="105"/>
          <w:sz w:val="18"/>
        </w:rPr>
        <w:t>Cenová</w:t>
      </w:r>
      <w:r>
        <w:rPr>
          <w:b/>
          <w:color w:val="6B6B6B"/>
          <w:spacing w:val="-11"/>
          <w:w w:val="105"/>
          <w:sz w:val="18"/>
        </w:rPr>
        <w:t xml:space="preserve"> </w:t>
      </w:r>
      <w:r>
        <w:rPr>
          <w:b/>
          <w:color w:val="595959"/>
          <w:spacing w:val="-2"/>
          <w:w w:val="105"/>
          <w:sz w:val="18"/>
        </w:rPr>
        <w:t>nabídka</w:t>
      </w:r>
    </w:p>
    <w:p w:rsidR="00DC4E5A" w:rsidRDefault="00DC4E5A">
      <w:pPr>
        <w:pStyle w:val="Zkladntext"/>
        <w:spacing w:before="152"/>
        <w:rPr>
          <w:b/>
          <w:sz w:val="18"/>
        </w:rPr>
      </w:pPr>
    </w:p>
    <w:p w:rsidR="00DC4E5A" w:rsidRDefault="00652C6B">
      <w:pPr>
        <w:pStyle w:val="Nadpis1"/>
        <w:spacing w:line="319" w:lineRule="auto"/>
        <w:ind w:right="515" w:firstLine="3"/>
      </w:pPr>
      <w:r>
        <w:rPr>
          <w:color w:val="6B6B6B"/>
          <w:spacing w:val="-2"/>
        </w:rPr>
        <w:t xml:space="preserve">Odběratel </w:t>
      </w:r>
      <w:r>
        <w:rPr>
          <w:color w:val="7B7B7B"/>
          <w:spacing w:val="-4"/>
        </w:rPr>
        <w:t>muzeumhk.cz</w:t>
      </w:r>
    </w:p>
    <w:p w:rsidR="00DC4E5A" w:rsidRDefault="00DC4E5A">
      <w:pPr>
        <w:pStyle w:val="Zkladntext"/>
        <w:rPr>
          <w:b/>
          <w:sz w:val="16"/>
        </w:rPr>
      </w:pPr>
    </w:p>
    <w:p w:rsidR="00DC4E5A" w:rsidRDefault="00DC4E5A">
      <w:pPr>
        <w:pStyle w:val="Zkladntext"/>
        <w:spacing w:before="110"/>
        <w:rPr>
          <w:b/>
          <w:sz w:val="16"/>
        </w:rPr>
      </w:pPr>
    </w:p>
    <w:p w:rsidR="00DC4E5A" w:rsidRDefault="00652C6B">
      <w:pPr>
        <w:ind w:left="152"/>
        <w:rPr>
          <w:sz w:val="15"/>
        </w:rPr>
      </w:pPr>
      <w:r>
        <w:rPr>
          <w:color w:val="8C8C8C"/>
          <w:spacing w:val="-2"/>
          <w:sz w:val="15"/>
        </w:rPr>
        <w:t>Česká</w:t>
      </w:r>
      <w:r>
        <w:rPr>
          <w:color w:val="8C8C8C"/>
          <w:spacing w:val="-3"/>
          <w:sz w:val="15"/>
        </w:rPr>
        <w:t xml:space="preserve"> </w:t>
      </w:r>
      <w:r>
        <w:rPr>
          <w:color w:val="8C8C8C"/>
          <w:spacing w:val="-2"/>
          <w:sz w:val="15"/>
        </w:rPr>
        <w:t>republika</w:t>
      </w:r>
    </w:p>
    <w:p w:rsidR="00DC4E5A" w:rsidRDefault="00652C6B">
      <w:pPr>
        <w:spacing w:before="94"/>
        <w:ind w:left="219"/>
        <w:rPr>
          <w:sz w:val="19"/>
        </w:rPr>
      </w:pPr>
      <w:r>
        <w:br w:type="column"/>
      </w:r>
      <w:r>
        <w:rPr>
          <w:color w:val="595959"/>
          <w:spacing w:val="-2"/>
          <w:sz w:val="19"/>
        </w:rPr>
        <w:t>CN20250041</w:t>
      </w:r>
    </w:p>
    <w:p w:rsidR="00DC4E5A" w:rsidRDefault="00DC4E5A">
      <w:pPr>
        <w:pStyle w:val="Nzev"/>
        <w:sectPr w:rsidR="00DC4E5A">
          <w:type w:val="continuous"/>
          <w:pgSz w:w="11910" w:h="16840"/>
          <w:pgMar w:top="40" w:right="566" w:bottom="0" w:left="425" w:header="708" w:footer="708" w:gutter="0"/>
          <w:cols w:num="3" w:space="708" w:equalWidth="0">
            <w:col w:w="3281" w:space="2224"/>
            <w:col w:w="2390" w:space="1194"/>
            <w:col w:w="1830"/>
          </w:cols>
        </w:sectPr>
      </w:pPr>
    </w:p>
    <w:p w:rsidR="00DC4E5A" w:rsidRDefault="00DC4E5A">
      <w:pPr>
        <w:pStyle w:val="Zkladntext"/>
        <w:spacing w:before="5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4560"/>
        <w:gridCol w:w="2607"/>
        <w:gridCol w:w="1114"/>
      </w:tblGrid>
      <w:tr w:rsidR="00DC4E5A">
        <w:trPr>
          <w:trHeight w:val="366"/>
        </w:trPr>
        <w:tc>
          <w:tcPr>
            <w:tcW w:w="4560" w:type="dxa"/>
          </w:tcPr>
          <w:p w:rsidR="00DC4E5A" w:rsidRDefault="00652C6B">
            <w:pPr>
              <w:pStyle w:val="TableParagraph"/>
              <w:tabs>
                <w:tab w:val="left" w:pos="1392"/>
              </w:tabs>
              <w:spacing w:line="179" w:lineRule="exact"/>
              <w:ind w:left="51"/>
              <w:rPr>
                <w:b/>
                <w:sz w:val="16"/>
              </w:rPr>
            </w:pPr>
            <w:r>
              <w:rPr>
                <w:color w:val="7B7B7B"/>
                <w:w w:val="105"/>
                <w:sz w:val="15"/>
              </w:rPr>
              <w:t>Způsob</w:t>
            </w:r>
            <w:r>
              <w:rPr>
                <w:color w:val="7B7B7B"/>
                <w:spacing w:val="-6"/>
                <w:w w:val="105"/>
                <w:sz w:val="15"/>
              </w:rPr>
              <w:t xml:space="preserve"> </w:t>
            </w:r>
            <w:r>
              <w:rPr>
                <w:color w:val="6B6B6B"/>
                <w:spacing w:val="-2"/>
                <w:w w:val="105"/>
                <w:sz w:val="15"/>
              </w:rPr>
              <w:t>úhrady:</w:t>
            </w:r>
            <w:r>
              <w:rPr>
                <w:color w:val="6B6B6B"/>
                <w:sz w:val="15"/>
              </w:rPr>
              <w:tab/>
            </w:r>
            <w:r>
              <w:rPr>
                <w:b/>
                <w:color w:val="595959"/>
                <w:spacing w:val="-2"/>
                <w:w w:val="105"/>
                <w:sz w:val="16"/>
              </w:rPr>
              <w:t>Převodem</w:t>
            </w:r>
          </w:p>
        </w:tc>
        <w:tc>
          <w:tcPr>
            <w:tcW w:w="2607" w:type="dxa"/>
          </w:tcPr>
          <w:p w:rsidR="00DC4E5A" w:rsidRDefault="00DC4E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  <w:vMerge w:val="restart"/>
          </w:tcPr>
          <w:p w:rsidR="00DC4E5A" w:rsidRDefault="00DC4E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E5A">
        <w:trPr>
          <w:trHeight w:val="457"/>
        </w:trPr>
        <w:tc>
          <w:tcPr>
            <w:tcW w:w="4560" w:type="dxa"/>
          </w:tcPr>
          <w:p w:rsidR="00DC4E5A" w:rsidRDefault="00652C6B">
            <w:pPr>
              <w:pStyle w:val="TableParagraph"/>
              <w:spacing w:before="183"/>
              <w:ind w:left="50"/>
              <w:rPr>
                <w:b/>
                <w:sz w:val="16"/>
              </w:rPr>
            </w:pPr>
            <w:r>
              <w:rPr>
                <w:b/>
                <w:color w:val="595959"/>
                <w:spacing w:val="-4"/>
                <w:sz w:val="16"/>
              </w:rPr>
              <w:t>Bankovní</w:t>
            </w:r>
            <w:r>
              <w:rPr>
                <w:b/>
                <w:color w:val="595959"/>
                <w:spacing w:val="-5"/>
                <w:sz w:val="16"/>
              </w:rPr>
              <w:t xml:space="preserve"> </w:t>
            </w:r>
            <w:r>
              <w:rPr>
                <w:b/>
                <w:color w:val="595959"/>
                <w:spacing w:val="-4"/>
                <w:sz w:val="16"/>
              </w:rPr>
              <w:t>účet</w:t>
            </w:r>
          </w:p>
        </w:tc>
        <w:tc>
          <w:tcPr>
            <w:tcW w:w="2607" w:type="dxa"/>
          </w:tcPr>
          <w:p w:rsidR="00DC4E5A" w:rsidRDefault="00652C6B">
            <w:pPr>
              <w:pStyle w:val="TableParagraph"/>
              <w:spacing w:before="183"/>
              <w:ind w:left="1486"/>
              <w:rPr>
                <w:b/>
                <w:sz w:val="16"/>
              </w:rPr>
            </w:pPr>
            <w:r>
              <w:rPr>
                <w:b/>
                <w:color w:val="595959"/>
                <w:spacing w:val="-2"/>
                <w:w w:val="105"/>
                <w:sz w:val="16"/>
              </w:rPr>
              <w:t>Datum</w:t>
            </w:r>
          </w:p>
        </w:tc>
        <w:tc>
          <w:tcPr>
            <w:tcW w:w="1114" w:type="dxa"/>
            <w:vMerge/>
            <w:tcBorders>
              <w:top w:val="nil"/>
            </w:tcBorders>
          </w:tcPr>
          <w:p w:rsidR="00DC4E5A" w:rsidRDefault="00DC4E5A">
            <w:pPr>
              <w:rPr>
                <w:sz w:val="2"/>
                <w:szCs w:val="2"/>
              </w:rPr>
            </w:pPr>
          </w:p>
        </w:tc>
      </w:tr>
      <w:tr w:rsidR="00DC4E5A">
        <w:trPr>
          <w:trHeight w:val="324"/>
        </w:trPr>
        <w:tc>
          <w:tcPr>
            <w:tcW w:w="4560" w:type="dxa"/>
          </w:tcPr>
          <w:p w:rsidR="00DC4E5A" w:rsidRDefault="00652C6B">
            <w:pPr>
              <w:pStyle w:val="TableParagraph"/>
              <w:spacing w:before="85"/>
              <w:ind w:left="63"/>
              <w:rPr>
                <w:b/>
                <w:sz w:val="16"/>
              </w:rPr>
            </w:pPr>
            <w:r>
              <w:rPr>
                <w:b/>
                <w:color w:val="595959"/>
                <w:w w:val="105"/>
                <w:sz w:val="16"/>
              </w:rPr>
              <w:t>123</w:t>
            </w:r>
            <w:r>
              <w:rPr>
                <w:b/>
                <w:color w:val="8C8C8C"/>
                <w:w w:val="105"/>
                <w:sz w:val="16"/>
              </w:rPr>
              <w:t>-</w:t>
            </w:r>
            <w:r>
              <w:rPr>
                <w:b/>
                <w:color w:val="595959"/>
                <w:spacing w:val="-2"/>
                <w:w w:val="105"/>
                <w:sz w:val="16"/>
              </w:rPr>
              <w:t>3299860227/0100</w:t>
            </w:r>
          </w:p>
        </w:tc>
        <w:tc>
          <w:tcPr>
            <w:tcW w:w="2607" w:type="dxa"/>
          </w:tcPr>
          <w:p w:rsidR="00DC4E5A" w:rsidRDefault="00652C6B">
            <w:pPr>
              <w:pStyle w:val="TableParagraph"/>
              <w:spacing w:before="87"/>
              <w:ind w:left="1489"/>
              <w:rPr>
                <w:sz w:val="15"/>
              </w:rPr>
            </w:pPr>
            <w:r>
              <w:rPr>
                <w:color w:val="7B7B7B"/>
                <w:spacing w:val="-2"/>
                <w:sz w:val="15"/>
              </w:rPr>
              <w:t>vystavení:</w:t>
            </w:r>
          </w:p>
        </w:tc>
        <w:tc>
          <w:tcPr>
            <w:tcW w:w="1114" w:type="dxa"/>
          </w:tcPr>
          <w:p w:rsidR="00DC4E5A" w:rsidRDefault="00652C6B">
            <w:pPr>
              <w:pStyle w:val="TableParagraph"/>
              <w:spacing w:before="85"/>
              <w:ind w:left="180" w:right="3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color w:val="595959"/>
                <w:spacing w:val="-2"/>
                <w:w w:val="105"/>
                <w:sz w:val="16"/>
              </w:rPr>
              <w:t>14.05.2025</w:t>
            </w:r>
            <w:proofErr w:type="gramEnd"/>
          </w:p>
        </w:tc>
      </w:tr>
      <w:tr w:rsidR="00DC4E5A">
        <w:trPr>
          <w:trHeight w:val="299"/>
        </w:trPr>
        <w:tc>
          <w:tcPr>
            <w:tcW w:w="4560" w:type="dxa"/>
          </w:tcPr>
          <w:p w:rsidR="00DC4E5A" w:rsidRDefault="00652C6B">
            <w:pPr>
              <w:pStyle w:val="TableParagraph"/>
              <w:spacing w:before="49"/>
              <w:ind w:left="58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IBAN:</w:t>
            </w:r>
            <w:r>
              <w:rPr>
                <w:b/>
                <w:color w:val="595959"/>
                <w:spacing w:val="15"/>
                <w:sz w:val="16"/>
              </w:rPr>
              <w:t xml:space="preserve"> </w:t>
            </w:r>
            <w:r>
              <w:rPr>
                <w:b/>
                <w:color w:val="595959"/>
                <w:sz w:val="16"/>
              </w:rPr>
              <w:t>CZ27</w:t>
            </w:r>
            <w:r>
              <w:rPr>
                <w:b/>
                <w:color w:val="595959"/>
                <w:spacing w:val="21"/>
                <w:sz w:val="16"/>
              </w:rPr>
              <w:t xml:space="preserve"> </w:t>
            </w:r>
            <w:r>
              <w:rPr>
                <w:b/>
                <w:color w:val="595959"/>
                <w:sz w:val="16"/>
              </w:rPr>
              <w:t>0100</w:t>
            </w:r>
            <w:r>
              <w:rPr>
                <w:b/>
                <w:color w:val="595959"/>
                <w:spacing w:val="-1"/>
                <w:sz w:val="16"/>
              </w:rPr>
              <w:t xml:space="preserve"> </w:t>
            </w:r>
            <w:r>
              <w:rPr>
                <w:b/>
                <w:color w:val="595959"/>
                <w:sz w:val="16"/>
              </w:rPr>
              <w:t>0001</w:t>
            </w:r>
            <w:r>
              <w:rPr>
                <w:b/>
                <w:color w:val="595959"/>
                <w:spacing w:val="5"/>
                <w:sz w:val="16"/>
              </w:rPr>
              <w:t xml:space="preserve"> </w:t>
            </w:r>
            <w:r>
              <w:rPr>
                <w:b/>
                <w:color w:val="595959"/>
                <w:sz w:val="16"/>
              </w:rPr>
              <w:t>2332</w:t>
            </w:r>
            <w:r>
              <w:rPr>
                <w:b/>
                <w:color w:val="595959"/>
                <w:spacing w:val="18"/>
                <w:sz w:val="16"/>
              </w:rPr>
              <w:t xml:space="preserve"> </w:t>
            </w:r>
            <w:r>
              <w:rPr>
                <w:b/>
                <w:color w:val="595959"/>
                <w:sz w:val="16"/>
              </w:rPr>
              <w:t>9986</w:t>
            </w:r>
            <w:r>
              <w:rPr>
                <w:b/>
                <w:color w:val="595959"/>
                <w:spacing w:val="15"/>
                <w:sz w:val="16"/>
              </w:rPr>
              <w:t xml:space="preserve"> </w:t>
            </w:r>
            <w:r>
              <w:rPr>
                <w:b/>
                <w:color w:val="595959"/>
                <w:spacing w:val="-4"/>
                <w:sz w:val="16"/>
              </w:rPr>
              <w:t>0227</w:t>
            </w:r>
          </w:p>
        </w:tc>
        <w:tc>
          <w:tcPr>
            <w:tcW w:w="2607" w:type="dxa"/>
          </w:tcPr>
          <w:p w:rsidR="00DC4E5A" w:rsidRDefault="00652C6B">
            <w:pPr>
              <w:pStyle w:val="TableParagraph"/>
              <w:spacing w:before="59"/>
              <w:ind w:left="1488"/>
              <w:rPr>
                <w:sz w:val="15"/>
              </w:rPr>
            </w:pPr>
            <w:r>
              <w:rPr>
                <w:color w:val="7B7B7B"/>
                <w:w w:val="110"/>
                <w:sz w:val="15"/>
              </w:rPr>
              <w:t>platnosti</w:t>
            </w:r>
            <w:r>
              <w:rPr>
                <w:color w:val="7B7B7B"/>
                <w:spacing w:val="-9"/>
                <w:w w:val="110"/>
                <w:sz w:val="15"/>
              </w:rPr>
              <w:t xml:space="preserve"> </w:t>
            </w:r>
            <w:proofErr w:type="gramStart"/>
            <w:r>
              <w:rPr>
                <w:color w:val="6B6B6B"/>
                <w:spacing w:val="-5"/>
                <w:w w:val="110"/>
                <w:sz w:val="15"/>
              </w:rPr>
              <w:t>do</w:t>
            </w:r>
            <w:proofErr w:type="gramEnd"/>
            <w:r>
              <w:rPr>
                <w:color w:val="6B6B6B"/>
                <w:spacing w:val="-5"/>
                <w:w w:val="110"/>
                <w:sz w:val="15"/>
              </w:rPr>
              <w:t>:</w:t>
            </w:r>
          </w:p>
        </w:tc>
        <w:tc>
          <w:tcPr>
            <w:tcW w:w="1114" w:type="dxa"/>
          </w:tcPr>
          <w:p w:rsidR="00DC4E5A" w:rsidRDefault="00652C6B">
            <w:pPr>
              <w:pStyle w:val="TableParagraph"/>
              <w:spacing w:before="56"/>
              <w:ind w:left="180"/>
              <w:jc w:val="center"/>
              <w:rPr>
                <w:b/>
                <w:sz w:val="16"/>
              </w:rPr>
            </w:pPr>
            <w:proofErr w:type="gramStart"/>
            <w:r>
              <w:rPr>
                <w:b/>
                <w:color w:val="595959"/>
                <w:spacing w:val="-2"/>
                <w:w w:val="105"/>
                <w:sz w:val="16"/>
              </w:rPr>
              <w:t>21.05.2025</w:t>
            </w:r>
            <w:proofErr w:type="gramEnd"/>
          </w:p>
        </w:tc>
      </w:tr>
      <w:tr w:rsidR="00DC4E5A">
        <w:trPr>
          <w:trHeight w:val="237"/>
        </w:trPr>
        <w:tc>
          <w:tcPr>
            <w:tcW w:w="4560" w:type="dxa"/>
          </w:tcPr>
          <w:p w:rsidR="00DC4E5A" w:rsidRDefault="00652C6B">
            <w:pPr>
              <w:pStyle w:val="TableParagraph"/>
              <w:spacing w:before="53" w:line="164" w:lineRule="exact"/>
              <w:ind w:left="63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SWIFT:</w:t>
            </w:r>
            <w:r>
              <w:rPr>
                <w:b/>
                <w:color w:val="595959"/>
                <w:spacing w:val="-19"/>
                <w:sz w:val="16"/>
              </w:rPr>
              <w:t xml:space="preserve"> </w:t>
            </w:r>
            <w:r>
              <w:rPr>
                <w:b/>
                <w:color w:val="595959"/>
                <w:spacing w:val="-2"/>
                <w:sz w:val="16"/>
              </w:rPr>
              <w:t>KOMBCZPP</w:t>
            </w:r>
          </w:p>
        </w:tc>
        <w:tc>
          <w:tcPr>
            <w:tcW w:w="2607" w:type="dxa"/>
          </w:tcPr>
          <w:p w:rsidR="00DC4E5A" w:rsidRDefault="00DC4E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 w:rsidR="00DC4E5A" w:rsidRDefault="00DC4E5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spacing w:before="6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248" w:type="dxa"/>
        <w:tblLayout w:type="fixed"/>
        <w:tblLook w:val="01E0" w:firstRow="1" w:lastRow="1" w:firstColumn="1" w:lastColumn="1" w:noHBand="0" w:noVBand="0"/>
      </w:tblPr>
      <w:tblGrid>
        <w:gridCol w:w="3832"/>
        <w:gridCol w:w="1337"/>
        <w:gridCol w:w="1179"/>
        <w:gridCol w:w="758"/>
        <w:gridCol w:w="1184"/>
        <w:gridCol w:w="1111"/>
        <w:gridCol w:w="1033"/>
      </w:tblGrid>
      <w:tr w:rsidR="00DC4E5A">
        <w:trPr>
          <w:trHeight w:val="235"/>
        </w:trPr>
        <w:tc>
          <w:tcPr>
            <w:tcW w:w="3832" w:type="dxa"/>
          </w:tcPr>
          <w:p w:rsidR="00DC4E5A" w:rsidRDefault="00652C6B">
            <w:pPr>
              <w:pStyle w:val="TableParagraph"/>
              <w:spacing w:line="145" w:lineRule="exact"/>
              <w:ind w:left="50"/>
              <w:rPr>
                <w:b/>
                <w:sz w:val="13"/>
              </w:rPr>
            </w:pPr>
            <w:r>
              <w:rPr>
                <w:b/>
                <w:color w:val="595959"/>
                <w:sz w:val="13"/>
              </w:rPr>
              <w:t>Označení</w:t>
            </w:r>
            <w:r>
              <w:rPr>
                <w:b/>
                <w:color w:val="595959"/>
                <w:spacing w:val="-2"/>
                <w:sz w:val="13"/>
              </w:rPr>
              <w:t xml:space="preserve"> dodávky</w:t>
            </w:r>
          </w:p>
        </w:tc>
        <w:tc>
          <w:tcPr>
            <w:tcW w:w="1337" w:type="dxa"/>
          </w:tcPr>
          <w:p w:rsidR="00DC4E5A" w:rsidRDefault="00652C6B">
            <w:pPr>
              <w:pStyle w:val="TableParagraph"/>
              <w:spacing w:line="145" w:lineRule="exact"/>
              <w:ind w:left="291"/>
              <w:rPr>
                <w:b/>
                <w:sz w:val="13"/>
              </w:rPr>
            </w:pPr>
            <w:r>
              <w:rPr>
                <w:b/>
                <w:color w:val="595959"/>
                <w:w w:val="110"/>
                <w:sz w:val="13"/>
              </w:rPr>
              <w:t>Počet</w:t>
            </w:r>
            <w:r>
              <w:rPr>
                <w:b/>
                <w:color w:val="595959"/>
                <w:spacing w:val="27"/>
                <w:w w:val="11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595959"/>
                <w:spacing w:val="-4"/>
                <w:w w:val="115"/>
                <w:sz w:val="13"/>
              </w:rPr>
              <w:t>m</w:t>
            </w:r>
            <w:r>
              <w:rPr>
                <w:b/>
                <w:color w:val="7B7B7B"/>
                <w:spacing w:val="-4"/>
                <w:w w:val="115"/>
                <w:sz w:val="13"/>
              </w:rPr>
              <w:t>.</w:t>
            </w:r>
            <w:r>
              <w:rPr>
                <w:b/>
                <w:color w:val="595959"/>
                <w:spacing w:val="-4"/>
                <w:w w:val="115"/>
                <w:sz w:val="13"/>
              </w:rPr>
              <w:t>j</w:t>
            </w:r>
            <w:proofErr w:type="spellEnd"/>
            <w:r>
              <w:rPr>
                <w:b/>
                <w:color w:val="8C8C8C"/>
                <w:spacing w:val="-4"/>
                <w:w w:val="115"/>
                <w:sz w:val="13"/>
              </w:rPr>
              <w:t>.</w:t>
            </w:r>
            <w:proofErr w:type="gramEnd"/>
          </w:p>
        </w:tc>
        <w:tc>
          <w:tcPr>
            <w:tcW w:w="1179" w:type="dxa"/>
          </w:tcPr>
          <w:p w:rsidR="00DC4E5A" w:rsidRDefault="00652C6B">
            <w:pPr>
              <w:pStyle w:val="TableParagraph"/>
              <w:spacing w:line="145" w:lineRule="exact"/>
              <w:ind w:right="98"/>
              <w:jc w:val="right"/>
              <w:rPr>
                <w:b/>
                <w:sz w:val="13"/>
              </w:rPr>
            </w:pPr>
            <w:r>
              <w:rPr>
                <w:b/>
                <w:color w:val="595959"/>
                <w:sz w:val="13"/>
              </w:rPr>
              <w:t>Cena</w:t>
            </w:r>
            <w:r>
              <w:rPr>
                <w:b/>
                <w:color w:val="595959"/>
                <w:spacing w:val="-3"/>
                <w:sz w:val="13"/>
              </w:rPr>
              <w:t xml:space="preserve"> </w:t>
            </w:r>
            <w:r>
              <w:rPr>
                <w:b/>
                <w:color w:val="595959"/>
                <w:sz w:val="13"/>
              </w:rPr>
              <w:t>za</w:t>
            </w:r>
            <w:r>
              <w:rPr>
                <w:b/>
                <w:color w:val="595959"/>
                <w:spacing w:val="-6"/>
                <w:sz w:val="13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595959"/>
                <w:spacing w:val="-4"/>
                <w:sz w:val="13"/>
              </w:rPr>
              <w:t>m.j</w:t>
            </w:r>
            <w:proofErr w:type="spellEnd"/>
            <w:r>
              <w:rPr>
                <w:b/>
                <w:color w:val="595959"/>
                <w:spacing w:val="-4"/>
                <w:sz w:val="13"/>
              </w:rPr>
              <w:t>.</w:t>
            </w:r>
            <w:proofErr w:type="gramEnd"/>
          </w:p>
        </w:tc>
        <w:tc>
          <w:tcPr>
            <w:tcW w:w="758" w:type="dxa"/>
          </w:tcPr>
          <w:p w:rsidR="00DC4E5A" w:rsidRDefault="00652C6B">
            <w:pPr>
              <w:pStyle w:val="TableParagraph"/>
              <w:spacing w:line="145" w:lineRule="exact"/>
              <w:ind w:right="215"/>
              <w:jc w:val="right"/>
              <w:rPr>
                <w:b/>
                <w:sz w:val="13"/>
              </w:rPr>
            </w:pPr>
            <w:r>
              <w:rPr>
                <w:b/>
                <w:color w:val="595959"/>
                <w:spacing w:val="-4"/>
                <w:w w:val="115"/>
                <w:sz w:val="13"/>
              </w:rPr>
              <w:t>DPH%</w:t>
            </w:r>
          </w:p>
        </w:tc>
        <w:tc>
          <w:tcPr>
            <w:tcW w:w="1184" w:type="dxa"/>
          </w:tcPr>
          <w:p w:rsidR="00DC4E5A" w:rsidRDefault="00652C6B">
            <w:pPr>
              <w:pStyle w:val="TableParagraph"/>
              <w:spacing w:line="145" w:lineRule="exact"/>
              <w:ind w:left="139" w:right="71"/>
              <w:jc w:val="center"/>
              <w:rPr>
                <w:b/>
                <w:sz w:val="13"/>
              </w:rPr>
            </w:pPr>
            <w:r>
              <w:rPr>
                <w:b/>
                <w:color w:val="595959"/>
                <w:w w:val="105"/>
                <w:sz w:val="12"/>
              </w:rPr>
              <w:t>Bez</w:t>
            </w:r>
            <w:r>
              <w:rPr>
                <w:b/>
                <w:color w:val="595959"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color w:val="595959"/>
                <w:spacing w:val="-5"/>
                <w:w w:val="105"/>
                <w:sz w:val="13"/>
              </w:rPr>
              <w:t>DPH</w:t>
            </w:r>
          </w:p>
        </w:tc>
        <w:tc>
          <w:tcPr>
            <w:tcW w:w="1111" w:type="dxa"/>
          </w:tcPr>
          <w:p w:rsidR="00DC4E5A" w:rsidRDefault="00652C6B">
            <w:pPr>
              <w:pStyle w:val="TableParagraph"/>
              <w:spacing w:line="145" w:lineRule="exact"/>
              <w:ind w:right="223"/>
              <w:jc w:val="right"/>
              <w:rPr>
                <w:b/>
                <w:sz w:val="13"/>
              </w:rPr>
            </w:pPr>
            <w:r>
              <w:rPr>
                <w:b/>
                <w:color w:val="595959"/>
                <w:spacing w:val="-5"/>
                <w:w w:val="105"/>
                <w:sz w:val="13"/>
              </w:rPr>
              <w:t>DPH</w:t>
            </w:r>
          </w:p>
        </w:tc>
        <w:tc>
          <w:tcPr>
            <w:tcW w:w="1033" w:type="dxa"/>
          </w:tcPr>
          <w:p w:rsidR="00DC4E5A" w:rsidRDefault="00652C6B">
            <w:pPr>
              <w:pStyle w:val="TableParagraph"/>
              <w:spacing w:line="145" w:lineRule="exact"/>
              <w:ind w:right="51"/>
              <w:jc w:val="right"/>
              <w:rPr>
                <w:b/>
                <w:sz w:val="13"/>
              </w:rPr>
            </w:pPr>
            <w:r>
              <w:rPr>
                <w:b/>
                <w:color w:val="595959"/>
                <w:spacing w:val="-2"/>
                <w:sz w:val="13"/>
              </w:rPr>
              <w:t>Celkem</w:t>
            </w:r>
          </w:p>
        </w:tc>
      </w:tr>
      <w:tr w:rsidR="00DC4E5A">
        <w:trPr>
          <w:trHeight w:val="535"/>
        </w:trPr>
        <w:tc>
          <w:tcPr>
            <w:tcW w:w="3832" w:type="dxa"/>
          </w:tcPr>
          <w:p w:rsidR="00DC4E5A" w:rsidRDefault="00652C6B">
            <w:pPr>
              <w:pStyle w:val="TableParagraph"/>
              <w:spacing w:before="87" w:line="290" w:lineRule="auto"/>
              <w:ind w:left="57" w:right="155"/>
              <w:rPr>
                <w:sz w:val="15"/>
              </w:rPr>
            </w:pPr>
            <w:r>
              <w:rPr>
                <w:color w:val="6B6B6B"/>
                <w:w w:val="105"/>
                <w:sz w:val="15"/>
              </w:rPr>
              <w:t xml:space="preserve">Plakátová </w:t>
            </w:r>
            <w:r>
              <w:rPr>
                <w:color w:val="7B7B7B"/>
                <w:w w:val="105"/>
                <w:sz w:val="15"/>
              </w:rPr>
              <w:t>kampaň</w:t>
            </w:r>
            <w:r>
              <w:rPr>
                <w:color w:val="7B7B7B"/>
                <w:spacing w:val="-2"/>
                <w:w w:val="105"/>
                <w:sz w:val="15"/>
              </w:rPr>
              <w:t xml:space="preserve"> </w:t>
            </w:r>
            <w:r>
              <w:rPr>
                <w:color w:val="6B6B6B"/>
                <w:w w:val="105"/>
                <w:sz w:val="15"/>
              </w:rPr>
              <w:t xml:space="preserve">menší </w:t>
            </w:r>
            <w:r>
              <w:rPr>
                <w:color w:val="7B7B7B"/>
                <w:w w:val="105"/>
                <w:sz w:val="15"/>
              </w:rPr>
              <w:t xml:space="preserve">města a obce okolí </w:t>
            </w:r>
            <w:r>
              <w:rPr>
                <w:color w:val="6B6B6B"/>
                <w:w w:val="105"/>
                <w:sz w:val="15"/>
              </w:rPr>
              <w:t>Hradce</w:t>
            </w:r>
            <w:r>
              <w:rPr>
                <w:color w:val="6B6B6B"/>
                <w:spacing w:val="-11"/>
                <w:w w:val="105"/>
                <w:sz w:val="15"/>
              </w:rPr>
              <w:t xml:space="preserve"> </w:t>
            </w:r>
            <w:r>
              <w:rPr>
                <w:color w:val="7B7B7B"/>
                <w:w w:val="105"/>
                <w:sz w:val="15"/>
              </w:rPr>
              <w:t>Králové</w:t>
            </w:r>
            <w:r>
              <w:rPr>
                <w:color w:val="7B7B7B"/>
                <w:spacing w:val="-11"/>
                <w:w w:val="105"/>
                <w:sz w:val="15"/>
              </w:rPr>
              <w:t xml:space="preserve"> </w:t>
            </w:r>
            <w:r>
              <w:rPr>
                <w:color w:val="A5A5A5"/>
                <w:w w:val="105"/>
                <w:sz w:val="15"/>
              </w:rPr>
              <w:t>-</w:t>
            </w:r>
            <w:r>
              <w:rPr>
                <w:color w:val="A5A5A5"/>
                <w:spacing w:val="-9"/>
                <w:w w:val="105"/>
                <w:sz w:val="15"/>
              </w:rPr>
              <w:t xml:space="preserve"> </w:t>
            </w:r>
            <w:r>
              <w:rPr>
                <w:color w:val="7B7B7B"/>
                <w:w w:val="105"/>
                <w:sz w:val="15"/>
              </w:rPr>
              <w:t>350x</w:t>
            </w:r>
            <w:r>
              <w:rPr>
                <w:color w:val="7B7B7B"/>
                <w:spacing w:val="-9"/>
                <w:w w:val="105"/>
                <w:sz w:val="15"/>
              </w:rPr>
              <w:t xml:space="preserve"> </w:t>
            </w:r>
            <w:r>
              <w:rPr>
                <w:color w:val="6B6B6B"/>
                <w:w w:val="105"/>
                <w:sz w:val="15"/>
              </w:rPr>
              <w:t>A1,</w:t>
            </w:r>
            <w:r>
              <w:rPr>
                <w:color w:val="6B6B6B"/>
                <w:spacing w:val="-12"/>
                <w:w w:val="105"/>
                <w:sz w:val="15"/>
              </w:rPr>
              <w:t xml:space="preserve"> </w:t>
            </w:r>
            <w:r>
              <w:rPr>
                <w:color w:val="6B6B6B"/>
                <w:w w:val="105"/>
                <w:sz w:val="15"/>
              </w:rPr>
              <w:t>včetně</w:t>
            </w:r>
            <w:r>
              <w:rPr>
                <w:color w:val="6B6B6B"/>
                <w:spacing w:val="-9"/>
                <w:w w:val="105"/>
                <w:sz w:val="15"/>
              </w:rPr>
              <w:t xml:space="preserve"> </w:t>
            </w:r>
            <w:r>
              <w:rPr>
                <w:color w:val="6B6B6B"/>
                <w:w w:val="105"/>
                <w:sz w:val="15"/>
              </w:rPr>
              <w:t>barevného</w:t>
            </w:r>
            <w:r>
              <w:rPr>
                <w:color w:val="6B6B6B"/>
                <w:spacing w:val="-5"/>
                <w:w w:val="105"/>
                <w:sz w:val="15"/>
              </w:rPr>
              <w:t xml:space="preserve"> </w:t>
            </w:r>
            <w:r>
              <w:rPr>
                <w:color w:val="595959"/>
                <w:w w:val="105"/>
                <w:sz w:val="15"/>
              </w:rPr>
              <w:t>tisku</w:t>
            </w:r>
          </w:p>
        </w:tc>
        <w:tc>
          <w:tcPr>
            <w:tcW w:w="1337" w:type="dxa"/>
          </w:tcPr>
          <w:p w:rsidR="00DC4E5A" w:rsidRDefault="00652C6B">
            <w:pPr>
              <w:pStyle w:val="TableParagraph"/>
              <w:spacing w:before="94"/>
              <w:ind w:left="356"/>
              <w:rPr>
                <w:sz w:val="15"/>
              </w:rPr>
            </w:pPr>
            <w:r>
              <w:rPr>
                <w:color w:val="6B6B6B"/>
                <w:spacing w:val="-4"/>
                <w:w w:val="105"/>
                <w:sz w:val="15"/>
              </w:rPr>
              <w:t>1,00</w:t>
            </w:r>
          </w:p>
        </w:tc>
        <w:tc>
          <w:tcPr>
            <w:tcW w:w="1179" w:type="dxa"/>
          </w:tcPr>
          <w:p w:rsidR="00DC4E5A" w:rsidRDefault="00652C6B">
            <w:pPr>
              <w:pStyle w:val="TableParagraph"/>
              <w:spacing w:before="94"/>
              <w:ind w:right="107"/>
              <w:jc w:val="right"/>
              <w:rPr>
                <w:sz w:val="15"/>
              </w:rPr>
            </w:pPr>
            <w:r>
              <w:rPr>
                <w:color w:val="6B6B6B"/>
                <w:w w:val="105"/>
                <w:sz w:val="15"/>
              </w:rPr>
              <w:t>16</w:t>
            </w:r>
            <w:r>
              <w:rPr>
                <w:color w:val="6B6B6B"/>
                <w:spacing w:val="-10"/>
                <w:w w:val="105"/>
                <w:sz w:val="15"/>
              </w:rPr>
              <w:t xml:space="preserve"> </w:t>
            </w:r>
            <w:r>
              <w:rPr>
                <w:color w:val="6B6B6B"/>
                <w:spacing w:val="-2"/>
                <w:w w:val="105"/>
                <w:sz w:val="15"/>
              </w:rPr>
              <w:t>500,00</w:t>
            </w:r>
          </w:p>
        </w:tc>
        <w:tc>
          <w:tcPr>
            <w:tcW w:w="758" w:type="dxa"/>
          </w:tcPr>
          <w:p w:rsidR="00DC4E5A" w:rsidRDefault="00652C6B">
            <w:pPr>
              <w:pStyle w:val="TableParagraph"/>
              <w:spacing w:before="94"/>
              <w:ind w:right="244"/>
              <w:jc w:val="right"/>
              <w:rPr>
                <w:sz w:val="15"/>
              </w:rPr>
            </w:pPr>
            <w:r>
              <w:rPr>
                <w:color w:val="6B6B6B"/>
                <w:spacing w:val="-5"/>
                <w:w w:val="110"/>
                <w:sz w:val="15"/>
              </w:rPr>
              <w:t>21</w:t>
            </w:r>
          </w:p>
        </w:tc>
        <w:tc>
          <w:tcPr>
            <w:tcW w:w="1184" w:type="dxa"/>
          </w:tcPr>
          <w:p w:rsidR="00DC4E5A" w:rsidRDefault="00652C6B">
            <w:pPr>
              <w:pStyle w:val="TableParagraph"/>
              <w:spacing w:before="94"/>
              <w:ind w:left="68" w:right="127"/>
              <w:jc w:val="center"/>
              <w:rPr>
                <w:sz w:val="15"/>
              </w:rPr>
            </w:pPr>
            <w:r>
              <w:rPr>
                <w:color w:val="7B7B7B"/>
                <w:w w:val="105"/>
                <w:sz w:val="15"/>
              </w:rPr>
              <w:t>16</w:t>
            </w:r>
            <w:r>
              <w:rPr>
                <w:color w:val="7B7B7B"/>
                <w:spacing w:val="-3"/>
                <w:w w:val="105"/>
                <w:sz w:val="15"/>
              </w:rPr>
              <w:t xml:space="preserve"> </w:t>
            </w:r>
            <w:r>
              <w:rPr>
                <w:color w:val="6B6B6B"/>
                <w:spacing w:val="-2"/>
                <w:w w:val="105"/>
                <w:sz w:val="15"/>
              </w:rPr>
              <w:t>500,00</w:t>
            </w:r>
          </w:p>
        </w:tc>
        <w:tc>
          <w:tcPr>
            <w:tcW w:w="1111" w:type="dxa"/>
          </w:tcPr>
          <w:p w:rsidR="00DC4E5A" w:rsidRDefault="00652C6B">
            <w:pPr>
              <w:pStyle w:val="TableParagraph"/>
              <w:spacing w:before="94"/>
              <w:ind w:right="214"/>
              <w:jc w:val="right"/>
              <w:rPr>
                <w:sz w:val="15"/>
              </w:rPr>
            </w:pPr>
            <w:r>
              <w:rPr>
                <w:color w:val="7B7B7B"/>
                <w:sz w:val="15"/>
              </w:rPr>
              <w:t>3</w:t>
            </w:r>
            <w:r>
              <w:rPr>
                <w:color w:val="7B7B7B"/>
                <w:spacing w:val="1"/>
                <w:sz w:val="15"/>
              </w:rPr>
              <w:t xml:space="preserve"> </w:t>
            </w:r>
            <w:r>
              <w:rPr>
                <w:color w:val="595959"/>
                <w:spacing w:val="-2"/>
                <w:sz w:val="15"/>
              </w:rPr>
              <w:t>465,00</w:t>
            </w:r>
          </w:p>
        </w:tc>
        <w:tc>
          <w:tcPr>
            <w:tcW w:w="1033" w:type="dxa"/>
          </w:tcPr>
          <w:p w:rsidR="00DC4E5A" w:rsidRDefault="00652C6B">
            <w:pPr>
              <w:pStyle w:val="TableParagraph"/>
              <w:spacing w:before="85"/>
              <w:ind w:right="88"/>
              <w:jc w:val="right"/>
              <w:rPr>
                <w:b/>
                <w:sz w:val="16"/>
              </w:rPr>
            </w:pPr>
            <w:r>
              <w:rPr>
                <w:b/>
                <w:color w:val="6B6B6B"/>
                <w:w w:val="105"/>
                <w:sz w:val="16"/>
              </w:rPr>
              <w:t>19</w:t>
            </w:r>
            <w:r>
              <w:rPr>
                <w:b/>
                <w:color w:val="6B6B6B"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color w:val="595959"/>
                <w:spacing w:val="-2"/>
                <w:w w:val="105"/>
                <w:sz w:val="16"/>
              </w:rPr>
              <w:t>965,00</w:t>
            </w:r>
          </w:p>
        </w:tc>
      </w:tr>
      <w:tr w:rsidR="00DC4E5A">
        <w:trPr>
          <w:trHeight w:val="504"/>
        </w:trPr>
        <w:tc>
          <w:tcPr>
            <w:tcW w:w="3832" w:type="dxa"/>
          </w:tcPr>
          <w:p w:rsidR="00DC4E5A" w:rsidRDefault="00652C6B">
            <w:pPr>
              <w:pStyle w:val="TableParagraph"/>
              <w:spacing w:before="71" w:line="280" w:lineRule="auto"/>
              <w:ind w:left="53" w:right="155" w:firstLine="4"/>
              <w:rPr>
                <w:sz w:val="15"/>
              </w:rPr>
            </w:pPr>
            <w:r>
              <w:rPr>
                <w:color w:val="6B6B6B"/>
                <w:w w:val="105"/>
                <w:sz w:val="15"/>
              </w:rPr>
              <w:t>Plakátová</w:t>
            </w:r>
            <w:r>
              <w:rPr>
                <w:color w:val="6B6B6B"/>
                <w:spacing w:val="-8"/>
                <w:w w:val="105"/>
                <w:sz w:val="15"/>
              </w:rPr>
              <w:t xml:space="preserve"> </w:t>
            </w:r>
            <w:r>
              <w:rPr>
                <w:color w:val="6B6B6B"/>
                <w:w w:val="105"/>
                <w:sz w:val="15"/>
              </w:rPr>
              <w:t>kampaň</w:t>
            </w:r>
            <w:r>
              <w:rPr>
                <w:color w:val="6B6B6B"/>
                <w:spacing w:val="-15"/>
                <w:w w:val="105"/>
                <w:sz w:val="15"/>
              </w:rPr>
              <w:t xml:space="preserve"> </w:t>
            </w:r>
            <w:r>
              <w:rPr>
                <w:color w:val="595959"/>
                <w:w w:val="105"/>
                <w:sz w:val="15"/>
              </w:rPr>
              <w:t>Pardubice</w:t>
            </w:r>
            <w:r>
              <w:rPr>
                <w:color w:val="595959"/>
                <w:spacing w:val="-10"/>
                <w:w w:val="105"/>
                <w:sz w:val="15"/>
              </w:rPr>
              <w:t xml:space="preserve"> </w:t>
            </w:r>
            <w:r>
              <w:rPr>
                <w:color w:val="8C8C8C"/>
                <w:w w:val="105"/>
                <w:sz w:val="15"/>
              </w:rPr>
              <w:t>-</w:t>
            </w:r>
            <w:r>
              <w:rPr>
                <w:color w:val="8C8C8C"/>
                <w:spacing w:val="-11"/>
                <w:w w:val="105"/>
                <w:sz w:val="15"/>
              </w:rPr>
              <w:t xml:space="preserve"> </w:t>
            </w:r>
            <w:r>
              <w:rPr>
                <w:color w:val="7B7B7B"/>
                <w:w w:val="105"/>
                <w:sz w:val="15"/>
              </w:rPr>
              <w:t>65x</w:t>
            </w:r>
            <w:r>
              <w:rPr>
                <w:color w:val="7B7B7B"/>
                <w:spacing w:val="-11"/>
                <w:w w:val="105"/>
                <w:sz w:val="15"/>
              </w:rPr>
              <w:t xml:space="preserve"> </w:t>
            </w:r>
            <w:r>
              <w:rPr>
                <w:color w:val="6B6B6B"/>
                <w:w w:val="105"/>
                <w:sz w:val="15"/>
              </w:rPr>
              <w:t>A</w:t>
            </w:r>
            <w:r>
              <w:rPr>
                <w:color w:val="7B7B7B"/>
                <w:w w:val="105"/>
                <w:sz w:val="15"/>
              </w:rPr>
              <w:t>1</w:t>
            </w:r>
            <w:r>
              <w:rPr>
                <w:color w:val="6B6B6B"/>
                <w:w w:val="105"/>
                <w:sz w:val="15"/>
              </w:rPr>
              <w:t>x</w:t>
            </w:r>
            <w:r>
              <w:rPr>
                <w:color w:val="6B6B6B"/>
                <w:spacing w:val="-10"/>
                <w:w w:val="105"/>
                <w:sz w:val="15"/>
              </w:rPr>
              <w:t xml:space="preserve"> </w:t>
            </w:r>
            <w:r>
              <w:rPr>
                <w:color w:val="7B7B7B"/>
                <w:w w:val="105"/>
                <w:sz w:val="15"/>
              </w:rPr>
              <w:t>2</w:t>
            </w:r>
            <w:r>
              <w:rPr>
                <w:color w:val="7B7B7B"/>
                <w:spacing w:val="-11"/>
                <w:w w:val="105"/>
                <w:sz w:val="15"/>
              </w:rPr>
              <w:t xml:space="preserve"> </w:t>
            </w:r>
            <w:r>
              <w:rPr>
                <w:color w:val="6B6B6B"/>
                <w:w w:val="105"/>
                <w:sz w:val="15"/>
              </w:rPr>
              <w:t xml:space="preserve">týdny, </w:t>
            </w:r>
            <w:r>
              <w:rPr>
                <w:color w:val="7B7B7B"/>
                <w:w w:val="105"/>
                <w:sz w:val="15"/>
              </w:rPr>
              <w:t xml:space="preserve">včetně </w:t>
            </w:r>
            <w:r>
              <w:rPr>
                <w:color w:val="6B6B6B"/>
                <w:w w:val="105"/>
                <w:sz w:val="15"/>
              </w:rPr>
              <w:t>barevného tisku</w:t>
            </w:r>
          </w:p>
        </w:tc>
        <w:tc>
          <w:tcPr>
            <w:tcW w:w="1337" w:type="dxa"/>
          </w:tcPr>
          <w:p w:rsidR="00DC4E5A" w:rsidRDefault="00652C6B">
            <w:pPr>
              <w:pStyle w:val="TableParagraph"/>
              <w:spacing w:before="71"/>
              <w:ind w:left="356"/>
              <w:rPr>
                <w:sz w:val="15"/>
              </w:rPr>
            </w:pPr>
            <w:r>
              <w:rPr>
                <w:color w:val="7B7B7B"/>
                <w:spacing w:val="-4"/>
                <w:w w:val="105"/>
                <w:sz w:val="15"/>
              </w:rPr>
              <w:t>1,00</w:t>
            </w:r>
          </w:p>
        </w:tc>
        <w:tc>
          <w:tcPr>
            <w:tcW w:w="1179" w:type="dxa"/>
          </w:tcPr>
          <w:p w:rsidR="00DC4E5A" w:rsidRDefault="00652C6B">
            <w:pPr>
              <w:pStyle w:val="TableParagraph"/>
              <w:spacing w:before="71"/>
              <w:ind w:right="105"/>
              <w:jc w:val="right"/>
              <w:rPr>
                <w:sz w:val="15"/>
              </w:rPr>
            </w:pPr>
            <w:r>
              <w:rPr>
                <w:color w:val="6B6B6B"/>
                <w:w w:val="105"/>
                <w:sz w:val="15"/>
              </w:rPr>
              <w:t>17</w:t>
            </w:r>
            <w:r>
              <w:rPr>
                <w:color w:val="6B6B6B"/>
                <w:spacing w:val="-10"/>
                <w:w w:val="105"/>
                <w:sz w:val="15"/>
              </w:rPr>
              <w:t xml:space="preserve"> </w:t>
            </w:r>
            <w:r>
              <w:rPr>
                <w:color w:val="6B6B6B"/>
                <w:spacing w:val="-2"/>
                <w:w w:val="105"/>
                <w:sz w:val="15"/>
              </w:rPr>
              <w:t>000,00</w:t>
            </w:r>
          </w:p>
        </w:tc>
        <w:tc>
          <w:tcPr>
            <w:tcW w:w="758" w:type="dxa"/>
          </w:tcPr>
          <w:p w:rsidR="00DC4E5A" w:rsidRDefault="00652C6B">
            <w:pPr>
              <w:pStyle w:val="TableParagraph"/>
              <w:spacing w:before="78"/>
              <w:ind w:right="244"/>
              <w:jc w:val="right"/>
              <w:rPr>
                <w:sz w:val="15"/>
              </w:rPr>
            </w:pPr>
            <w:r>
              <w:rPr>
                <w:color w:val="7B7B7B"/>
                <w:spacing w:val="-5"/>
                <w:w w:val="110"/>
                <w:sz w:val="15"/>
              </w:rPr>
              <w:t>21</w:t>
            </w:r>
          </w:p>
        </w:tc>
        <w:tc>
          <w:tcPr>
            <w:tcW w:w="1184" w:type="dxa"/>
          </w:tcPr>
          <w:p w:rsidR="00DC4E5A" w:rsidRDefault="00652C6B">
            <w:pPr>
              <w:pStyle w:val="TableParagraph"/>
              <w:spacing w:before="71"/>
              <w:ind w:left="68" w:right="139"/>
              <w:jc w:val="center"/>
              <w:rPr>
                <w:sz w:val="15"/>
              </w:rPr>
            </w:pPr>
            <w:r>
              <w:rPr>
                <w:color w:val="6B6B6B"/>
                <w:w w:val="105"/>
                <w:sz w:val="15"/>
              </w:rPr>
              <w:t>17</w:t>
            </w:r>
            <w:r>
              <w:rPr>
                <w:color w:val="6B6B6B"/>
                <w:spacing w:val="-10"/>
                <w:w w:val="105"/>
                <w:sz w:val="15"/>
              </w:rPr>
              <w:t xml:space="preserve"> </w:t>
            </w:r>
            <w:r>
              <w:rPr>
                <w:color w:val="7B7B7B"/>
                <w:spacing w:val="-2"/>
                <w:w w:val="105"/>
                <w:sz w:val="15"/>
              </w:rPr>
              <w:t>000,00</w:t>
            </w:r>
          </w:p>
        </w:tc>
        <w:tc>
          <w:tcPr>
            <w:tcW w:w="1111" w:type="dxa"/>
          </w:tcPr>
          <w:p w:rsidR="00DC4E5A" w:rsidRDefault="00652C6B">
            <w:pPr>
              <w:pStyle w:val="TableParagraph"/>
              <w:spacing w:before="71"/>
              <w:ind w:right="219"/>
              <w:jc w:val="right"/>
              <w:rPr>
                <w:sz w:val="15"/>
              </w:rPr>
            </w:pPr>
            <w:r>
              <w:rPr>
                <w:color w:val="7B7B7B"/>
                <w:sz w:val="15"/>
              </w:rPr>
              <w:t>3</w:t>
            </w:r>
            <w:r>
              <w:rPr>
                <w:color w:val="7B7B7B"/>
                <w:spacing w:val="3"/>
                <w:sz w:val="15"/>
              </w:rPr>
              <w:t xml:space="preserve"> </w:t>
            </w:r>
            <w:r>
              <w:rPr>
                <w:color w:val="6B6B6B"/>
                <w:spacing w:val="-2"/>
                <w:sz w:val="15"/>
              </w:rPr>
              <w:t>570</w:t>
            </w:r>
            <w:r>
              <w:rPr>
                <w:color w:val="A5A5A5"/>
                <w:spacing w:val="-2"/>
                <w:sz w:val="15"/>
              </w:rPr>
              <w:t>,</w:t>
            </w:r>
            <w:r>
              <w:rPr>
                <w:color w:val="7B7B7B"/>
                <w:spacing w:val="-2"/>
                <w:sz w:val="15"/>
              </w:rPr>
              <w:t>00</w:t>
            </w:r>
          </w:p>
        </w:tc>
        <w:tc>
          <w:tcPr>
            <w:tcW w:w="1033" w:type="dxa"/>
          </w:tcPr>
          <w:p w:rsidR="00DC4E5A" w:rsidRDefault="00652C6B">
            <w:pPr>
              <w:pStyle w:val="TableParagraph"/>
              <w:spacing w:before="61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color w:val="595959"/>
                <w:w w:val="105"/>
                <w:sz w:val="16"/>
              </w:rPr>
              <w:t>20</w:t>
            </w:r>
            <w:r>
              <w:rPr>
                <w:b/>
                <w:color w:val="595959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595959"/>
                <w:spacing w:val="-2"/>
                <w:w w:val="105"/>
                <w:sz w:val="16"/>
              </w:rPr>
              <w:t>570,00</w:t>
            </w:r>
          </w:p>
        </w:tc>
      </w:tr>
      <w:tr w:rsidR="00DC4E5A">
        <w:trPr>
          <w:trHeight w:val="271"/>
        </w:trPr>
        <w:tc>
          <w:tcPr>
            <w:tcW w:w="3832" w:type="dxa"/>
          </w:tcPr>
          <w:p w:rsidR="00DC4E5A" w:rsidRDefault="00652C6B">
            <w:pPr>
              <w:pStyle w:val="TableParagraph"/>
              <w:spacing w:before="52"/>
              <w:ind w:left="58"/>
              <w:rPr>
                <w:sz w:val="15"/>
              </w:rPr>
            </w:pPr>
            <w:r>
              <w:rPr>
                <w:color w:val="6B6B6B"/>
                <w:sz w:val="15"/>
              </w:rPr>
              <w:t>Plakátová</w:t>
            </w:r>
            <w:r>
              <w:rPr>
                <w:color w:val="6B6B6B"/>
                <w:spacing w:val="-5"/>
                <w:sz w:val="15"/>
              </w:rPr>
              <w:t xml:space="preserve"> </w:t>
            </w:r>
            <w:r>
              <w:rPr>
                <w:color w:val="7B7B7B"/>
                <w:sz w:val="15"/>
              </w:rPr>
              <w:t>kampaň</w:t>
            </w:r>
            <w:r>
              <w:rPr>
                <w:color w:val="7B7B7B"/>
                <w:spacing w:val="-12"/>
                <w:sz w:val="15"/>
              </w:rPr>
              <w:t xml:space="preserve"> </w:t>
            </w:r>
            <w:r>
              <w:rPr>
                <w:color w:val="595959"/>
                <w:sz w:val="15"/>
              </w:rPr>
              <w:t>Hradec</w:t>
            </w:r>
            <w:r>
              <w:rPr>
                <w:color w:val="595959"/>
                <w:spacing w:val="3"/>
                <w:sz w:val="15"/>
              </w:rPr>
              <w:t xml:space="preserve"> </w:t>
            </w:r>
            <w:r>
              <w:rPr>
                <w:color w:val="6B6B6B"/>
                <w:sz w:val="15"/>
              </w:rPr>
              <w:t>Králové</w:t>
            </w:r>
            <w:r>
              <w:rPr>
                <w:color w:val="6B6B6B"/>
                <w:spacing w:val="4"/>
                <w:sz w:val="15"/>
              </w:rPr>
              <w:t xml:space="preserve"> </w:t>
            </w:r>
            <w:r>
              <w:rPr>
                <w:color w:val="8C8C8C"/>
                <w:sz w:val="15"/>
              </w:rPr>
              <w:t xml:space="preserve">- </w:t>
            </w:r>
            <w:r>
              <w:rPr>
                <w:color w:val="7B7B7B"/>
                <w:sz w:val="15"/>
              </w:rPr>
              <w:t>1</w:t>
            </w:r>
            <w:r>
              <w:rPr>
                <w:rFonts w:ascii="Times New Roman" w:hAnsi="Times New Roman"/>
                <w:color w:val="7B7B7B"/>
                <w:sz w:val="17"/>
              </w:rPr>
              <w:t>OOx</w:t>
            </w:r>
            <w:r>
              <w:rPr>
                <w:rFonts w:ascii="Times New Roman" w:hAnsi="Times New Roman"/>
                <w:color w:val="7B7B7B"/>
                <w:spacing w:val="-4"/>
                <w:sz w:val="17"/>
              </w:rPr>
              <w:t xml:space="preserve"> </w:t>
            </w:r>
            <w:r>
              <w:rPr>
                <w:color w:val="6B6B6B"/>
                <w:sz w:val="15"/>
              </w:rPr>
              <w:t>A1</w:t>
            </w:r>
            <w:r>
              <w:rPr>
                <w:color w:val="7B7B7B"/>
                <w:sz w:val="15"/>
              </w:rPr>
              <w:t>x</w:t>
            </w:r>
            <w:r>
              <w:rPr>
                <w:color w:val="7B7B7B"/>
                <w:spacing w:val="-5"/>
                <w:sz w:val="15"/>
              </w:rPr>
              <w:t xml:space="preserve"> </w:t>
            </w:r>
            <w:r>
              <w:rPr>
                <w:color w:val="7B7B7B"/>
                <w:spacing w:val="-10"/>
                <w:sz w:val="15"/>
              </w:rPr>
              <w:t>2</w:t>
            </w:r>
          </w:p>
        </w:tc>
        <w:tc>
          <w:tcPr>
            <w:tcW w:w="1337" w:type="dxa"/>
          </w:tcPr>
          <w:p w:rsidR="00DC4E5A" w:rsidRDefault="00652C6B">
            <w:pPr>
              <w:pStyle w:val="TableParagraph"/>
              <w:spacing w:before="77"/>
              <w:ind w:left="356"/>
              <w:rPr>
                <w:sz w:val="15"/>
              </w:rPr>
            </w:pPr>
            <w:r>
              <w:rPr>
                <w:color w:val="7B7B7B"/>
                <w:spacing w:val="-4"/>
                <w:w w:val="105"/>
                <w:sz w:val="15"/>
              </w:rPr>
              <w:t>1,00</w:t>
            </w:r>
          </w:p>
        </w:tc>
        <w:tc>
          <w:tcPr>
            <w:tcW w:w="1179" w:type="dxa"/>
          </w:tcPr>
          <w:p w:rsidR="00DC4E5A" w:rsidRDefault="00652C6B">
            <w:pPr>
              <w:pStyle w:val="TableParagraph"/>
              <w:spacing w:before="77"/>
              <w:ind w:right="115"/>
              <w:jc w:val="right"/>
              <w:rPr>
                <w:sz w:val="15"/>
              </w:rPr>
            </w:pPr>
            <w:r>
              <w:rPr>
                <w:color w:val="7B7B7B"/>
                <w:spacing w:val="-2"/>
                <w:w w:val="105"/>
                <w:sz w:val="15"/>
              </w:rPr>
              <w:t>22</w:t>
            </w:r>
            <w:r>
              <w:rPr>
                <w:color w:val="7B7B7B"/>
                <w:spacing w:val="-11"/>
                <w:w w:val="105"/>
                <w:sz w:val="15"/>
              </w:rPr>
              <w:t xml:space="preserve"> </w:t>
            </w:r>
            <w:r>
              <w:rPr>
                <w:color w:val="6B6B6B"/>
                <w:spacing w:val="-2"/>
                <w:w w:val="105"/>
                <w:sz w:val="15"/>
              </w:rPr>
              <w:t>000,00</w:t>
            </w:r>
          </w:p>
        </w:tc>
        <w:tc>
          <w:tcPr>
            <w:tcW w:w="758" w:type="dxa"/>
          </w:tcPr>
          <w:p w:rsidR="00DC4E5A" w:rsidRDefault="00652C6B">
            <w:pPr>
              <w:pStyle w:val="TableParagraph"/>
              <w:spacing w:before="77"/>
              <w:ind w:right="244"/>
              <w:jc w:val="right"/>
              <w:rPr>
                <w:sz w:val="15"/>
              </w:rPr>
            </w:pPr>
            <w:r>
              <w:rPr>
                <w:color w:val="7B7B7B"/>
                <w:spacing w:val="-5"/>
                <w:w w:val="110"/>
                <w:sz w:val="15"/>
              </w:rPr>
              <w:t>21</w:t>
            </w:r>
          </w:p>
        </w:tc>
        <w:tc>
          <w:tcPr>
            <w:tcW w:w="1184" w:type="dxa"/>
          </w:tcPr>
          <w:p w:rsidR="00DC4E5A" w:rsidRDefault="00652C6B">
            <w:pPr>
              <w:pStyle w:val="TableParagraph"/>
              <w:spacing w:before="77"/>
              <w:ind w:left="68" w:right="134"/>
              <w:jc w:val="center"/>
              <w:rPr>
                <w:sz w:val="15"/>
              </w:rPr>
            </w:pPr>
            <w:r>
              <w:rPr>
                <w:color w:val="7B7B7B"/>
                <w:sz w:val="15"/>
              </w:rPr>
              <w:t>22</w:t>
            </w:r>
            <w:r>
              <w:rPr>
                <w:color w:val="7B7B7B"/>
                <w:spacing w:val="-3"/>
                <w:sz w:val="15"/>
              </w:rPr>
              <w:t xml:space="preserve"> </w:t>
            </w:r>
            <w:r>
              <w:rPr>
                <w:color w:val="7B7B7B"/>
                <w:spacing w:val="-2"/>
                <w:sz w:val="15"/>
              </w:rPr>
              <w:t>000,00</w:t>
            </w:r>
          </w:p>
        </w:tc>
        <w:tc>
          <w:tcPr>
            <w:tcW w:w="1111" w:type="dxa"/>
          </w:tcPr>
          <w:p w:rsidR="00DC4E5A" w:rsidRDefault="00652C6B">
            <w:pPr>
              <w:pStyle w:val="TableParagraph"/>
              <w:spacing w:before="77"/>
              <w:ind w:right="225"/>
              <w:jc w:val="right"/>
              <w:rPr>
                <w:sz w:val="15"/>
              </w:rPr>
            </w:pPr>
            <w:r>
              <w:rPr>
                <w:color w:val="6B6B6B"/>
                <w:sz w:val="15"/>
              </w:rPr>
              <w:t>4</w:t>
            </w:r>
            <w:r>
              <w:rPr>
                <w:color w:val="6B6B6B"/>
                <w:spacing w:val="14"/>
                <w:sz w:val="15"/>
              </w:rPr>
              <w:t xml:space="preserve"> </w:t>
            </w:r>
            <w:r>
              <w:rPr>
                <w:color w:val="6B6B6B"/>
                <w:spacing w:val="-2"/>
                <w:sz w:val="15"/>
              </w:rPr>
              <w:t>620,00</w:t>
            </w:r>
          </w:p>
        </w:tc>
        <w:tc>
          <w:tcPr>
            <w:tcW w:w="1033" w:type="dxa"/>
          </w:tcPr>
          <w:p w:rsidR="00DC4E5A" w:rsidRDefault="00652C6B">
            <w:pPr>
              <w:pStyle w:val="TableParagraph"/>
              <w:spacing w:before="68" w:line="184" w:lineRule="exact"/>
              <w:ind w:right="85"/>
              <w:jc w:val="right"/>
              <w:rPr>
                <w:b/>
                <w:sz w:val="16"/>
              </w:rPr>
            </w:pPr>
            <w:r>
              <w:rPr>
                <w:b/>
                <w:color w:val="595959"/>
                <w:w w:val="105"/>
                <w:sz w:val="16"/>
              </w:rPr>
              <w:t>26</w:t>
            </w:r>
            <w:r>
              <w:rPr>
                <w:b/>
                <w:color w:val="595959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595959"/>
                <w:spacing w:val="-2"/>
                <w:w w:val="105"/>
                <w:sz w:val="16"/>
              </w:rPr>
              <w:t>620,00</w:t>
            </w:r>
          </w:p>
        </w:tc>
      </w:tr>
      <w:tr w:rsidR="00DC4E5A">
        <w:trPr>
          <w:trHeight w:val="187"/>
        </w:trPr>
        <w:tc>
          <w:tcPr>
            <w:tcW w:w="3832" w:type="dxa"/>
          </w:tcPr>
          <w:p w:rsidR="00DC4E5A" w:rsidRDefault="00652C6B">
            <w:pPr>
              <w:pStyle w:val="TableParagraph"/>
              <w:spacing w:before="14" w:line="153" w:lineRule="exact"/>
              <w:ind w:left="53"/>
              <w:rPr>
                <w:sz w:val="15"/>
              </w:rPr>
            </w:pPr>
            <w:r>
              <w:rPr>
                <w:color w:val="6B6B6B"/>
                <w:w w:val="105"/>
                <w:sz w:val="15"/>
              </w:rPr>
              <w:t>týdny,</w:t>
            </w:r>
            <w:r>
              <w:rPr>
                <w:color w:val="6B6B6B"/>
                <w:spacing w:val="-19"/>
                <w:w w:val="105"/>
                <w:sz w:val="15"/>
              </w:rPr>
              <w:t xml:space="preserve"> </w:t>
            </w:r>
            <w:r>
              <w:rPr>
                <w:color w:val="7B7B7B"/>
                <w:w w:val="105"/>
                <w:sz w:val="15"/>
              </w:rPr>
              <w:t>včetně</w:t>
            </w:r>
            <w:r>
              <w:rPr>
                <w:color w:val="7B7B7B"/>
                <w:spacing w:val="-10"/>
                <w:w w:val="105"/>
                <w:sz w:val="15"/>
              </w:rPr>
              <w:t xml:space="preserve"> </w:t>
            </w:r>
            <w:r>
              <w:rPr>
                <w:color w:val="7B7B7B"/>
                <w:w w:val="105"/>
                <w:sz w:val="15"/>
              </w:rPr>
              <w:t>barevného</w:t>
            </w:r>
            <w:r>
              <w:rPr>
                <w:color w:val="7B7B7B"/>
                <w:spacing w:val="-4"/>
                <w:w w:val="105"/>
                <w:sz w:val="15"/>
              </w:rPr>
              <w:t xml:space="preserve"> </w:t>
            </w:r>
            <w:r>
              <w:rPr>
                <w:color w:val="6B6B6B"/>
                <w:spacing w:val="-2"/>
                <w:w w:val="105"/>
                <w:sz w:val="15"/>
              </w:rPr>
              <w:t>tisku</w:t>
            </w:r>
          </w:p>
        </w:tc>
        <w:tc>
          <w:tcPr>
            <w:tcW w:w="1337" w:type="dxa"/>
          </w:tcPr>
          <w:p w:rsidR="00DC4E5A" w:rsidRDefault="00DC4E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9" w:type="dxa"/>
          </w:tcPr>
          <w:p w:rsidR="00DC4E5A" w:rsidRDefault="00DC4E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</w:tcPr>
          <w:p w:rsidR="00DC4E5A" w:rsidRDefault="00DC4E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</w:tcPr>
          <w:p w:rsidR="00DC4E5A" w:rsidRDefault="00DC4E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1" w:type="dxa"/>
          </w:tcPr>
          <w:p w:rsidR="00DC4E5A" w:rsidRDefault="00DC4E5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3" w:type="dxa"/>
          </w:tcPr>
          <w:p w:rsidR="00DC4E5A" w:rsidRDefault="00DC4E5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spacing w:before="169" w:after="1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5269" w:type="dxa"/>
        <w:tblLayout w:type="fixed"/>
        <w:tblLook w:val="01E0" w:firstRow="1" w:lastRow="1" w:firstColumn="1" w:lastColumn="1" w:noHBand="0" w:noVBand="0"/>
      </w:tblPr>
      <w:tblGrid>
        <w:gridCol w:w="1304"/>
        <w:gridCol w:w="1834"/>
        <w:gridCol w:w="976"/>
        <w:gridCol w:w="1394"/>
      </w:tblGrid>
      <w:tr w:rsidR="00DC4E5A">
        <w:trPr>
          <w:trHeight w:val="285"/>
        </w:trPr>
        <w:tc>
          <w:tcPr>
            <w:tcW w:w="1304" w:type="dxa"/>
          </w:tcPr>
          <w:p w:rsidR="00DC4E5A" w:rsidRDefault="00652C6B">
            <w:pPr>
              <w:pStyle w:val="TableParagraph"/>
              <w:spacing w:line="157" w:lineRule="exact"/>
              <w:ind w:left="59"/>
              <w:rPr>
                <w:b/>
                <w:sz w:val="13"/>
              </w:rPr>
            </w:pPr>
            <w:r>
              <w:rPr>
                <w:b/>
                <w:color w:val="595959"/>
                <w:w w:val="90"/>
                <w:sz w:val="14"/>
              </w:rPr>
              <w:t>Sazba</w:t>
            </w:r>
            <w:r>
              <w:rPr>
                <w:b/>
                <w:color w:val="595959"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color w:val="595959"/>
                <w:spacing w:val="-5"/>
                <w:sz w:val="13"/>
              </w:rPr>
              <w:t>DPH</w:t>
            </w:r>
          </w:p>
        </w:tc>
        <w:tc>
          <w:tcPr>
            <w:tcW w:w="1834" w:type="dxa"/>
          </w:tcPr>
          <w:p w:rsidR="00DC4E5A" w:rsidRDefault="00652C6B">
            <w:pPr>
              <w:pStyle w:val="TableParagraph"/>
              <w:spacing w:before="5"/>
              <w:ind w:left="1010"/>
              <w:rPr>
                <w:b/>
                <w:sz w:val="13"/>
              </w:rPr>
            </w:pPr>
            <w:r>
              <w:rPr>
                <w:b/>
                <w:color w:val="595959"/>
                <w:spacing w:val="-2"/>
                <w:w w:val="105"/>
                <w:sz w:val="13"/>
              </w:rPr>
              <w:t>Základ</w:t>
            </w:r>
          </w:p>
        </w:tc>
        <w:tc>
          <w:tcPr>
            <w:tcW w:w="976" w:type="dxa"/>
          </w:tcPr>
          <w:p w:rsidR="00DC4E5A" w:rsidRDefault="00652C6B">
            <w:pPr>
              <w:pStyle w:val="TableParagraph"/>
              <w:spacing w:line="157" w:lineRule="exact"/>
              <w:ind w:right="57"/>
              <w:jc w:val="right"/>
              <w:rPr>
                <w:b/>
                <w:sz w:val="13"/>
              </w:rPr>
            </w:pPr>
            <w:r>
              <w:rPr>
                <w:b/>
                <w:color w:val="595959"/>
                <w:w w:val="90"/>
                <w:sz w:val="14"/>
              </w:rPr>
              <w:t>Výše</w:t>
            </w:r>
            <w:r>
              <w:rPr>
                <w:b/>
                <w:color w:val="595959"/>
                <w:spacing w:val="-4"/>
                <w:w w:val="90"/>
                <w:sz w:val="14"/>
              </w:rPr>
              <w:t xml:space="preserve"> </w:t>
            </w:r>
            <w:r>
              <w:rPr>
                <w:b/>
                <w:color w:val="595959"/>
                <w:spacing w:val="-5"/>
                <w:w w:val="95"/>
                <w:sz w:val="13"/>
              </w:rPr>
              <w:t>DPH</w:t>
            </w:r>
          </w:p>
        </w:tc>
        <w:tc>
          <w:tcPr>
            <w:tcW w:w="1394" w:type="dxa"/>
          </w:tcPr>
          <w:p w:rsidR="00DC4E5A" w:rsidRDefault="00652C6B">
            <w:pPr>
              <w:pStyle w:val="TableParagraph"/>
              <w:spacing w:before="5"/>
              <w:ind w:right="158"/>
              <w:jc w:val="right"/>
              <w:rPr>
                <w:b/>
                <w:sz w:val="13"/>
              </w:rPr>
            </w:pPr>
            <w:r>
              <w:rPr>
                <w:b/>
                <w:color w:val="595959"/>
                <w:spacing w:val="-2"/>
                <w:sz w:val="13"/>
              </w:rPr>
              <w:t>Celkem</w:t>
            </w:r>
          </w:p>
        </w:tc>
      </w:tr>
      <w:tr w:rsidR="00DC4E5A">
        <w:trPr>
          <w:trHeight w:val="394"/>
        </w:trPr>
        <w:tc>
          <w:tcPr>
            <w:tcW w:w="1304" w:type="dxa"/>
          </w:tcPr>
          <w:p w:rsidR="00DC4E5A" w:rsidRDefault="00652C6B">
            <w:pPr>
              <w:pStyle w:val="TableParagraph"/>
              <w:spacing w:before="133"/>
              <w:ind w:left="60"/>
              <w:rPr>
                <w:sz w:val="15"/>
              </w:rPr>
            </w:pPr>
            <w:r>
              <w:rPr>
                <w:color w:val="7B7B7B"/>
                <w:spacing w:val="-2"/>
                <w:w w:val="110"/>
                <w:sz w:val="15"/>
              </w:rPr>
              <w:t>21</w:t>
            </w:r>
            <w:r>
              <w:rPr>
                <w:color w:val="7B7B7B"/>
                <w:spacing w:val="-23"/>
                <w:w w:val="110"/>
                <w:sz w:val="15"/>
              </w:rPr>
              <w:t xml:space="preserve"> </w:t>
            </w:r>
            <w:r>
              <w:rPr>
                <w:color w:val="8C8C8C"/>
                <w:spacing w:val="-10"/>
                <w:w w:val="110"/>
                <w:sz w:val="15"/>
              </w:rPr>
              <w:t>%</w:t>
            </w:r>
          </w:p>
        </w:tc>
        <w:tc>
          <w:tcPr>
            <w:tcW w:w="1834" w:type="dxa"/>
          </w:tcPr>
          <w:p w:rsidR="00DC4E5A" w:rsidRDefault="00652C6B">
            <w:pPr>
              <w:pStyle w:val="TableParagraph"/>
              <w:spacing w:before="133"/>
              <w:ind w:left="558"/>
              <w:rPr>
                <w:sz w:val="15"/>
              </w:rPr>
            </w:pPr>
            <w:r>
              <w:rPr>
                <w:color w:val="7B7B7B"/>
                <w:sz w:val="15"/>
              </w:rPr>
              <w:t>55</w:t>
            </w:r>
            <w:r>
              <w:rPr>
                <w:color w:val="7B7B7B"/>
                <w:spacing w:val="-5"/>
                <w:sz w:val="15"/>
              </w:rPr>
              <w:t xml:space="preserve"> </w:t>
            </w:r>
            <w:r>
              <w:rPr>
                <w:color w:val="7B7B7B"/>
                <w:sz w:val="15"/>
              </w:rPr>
              <w:t>500,00</w:t>
            </w:r>
            <w:r>
              <w:rPr>
                <w:color w:val="7B7B7B"/>
                <w:spacing w:val="-2"/>
                <w:sz w:val="15"/>
              </w:rPr>
              <w:t xml:space="preserve"> </w:t>
            </w:r>
            <w:r>
              <w:rPr>
                <w:color w:val="7B7B7B"/>
                <w:spacing w:val="-5"/>
                <w:sz w:val="15"/>
              </w:rPr>
              <w:t>Kč</w:t>
            </w:r>
          </w:p>
        </w:tc>
        <w:tc>
          <w:tcPr>
            <w:tcW w:w="976" w:type="dxa"/>
          </w:tcPr>
          <w:p w:rsidR="00DC4E5A" w:rsidRDefault="00652C6B">
            <w:pPr>
              <w:pStyle w:val="TableParagraph"/>
              <w:spacing w:before="133"/>
              <w:ind w:right="58"/>
              <w:jc w:val="right"/>
              <w:rPr>
                <w:sz w:val="15"/>
              </w:rPr>
            </w:pPr>
            <w:r>
              <w:rPr>
                <w:color w:val="7B7B7B"/>
                <w:w w:val="105"/>
                <w:sz w:val="15"/>
              </w:rPr>
              <w:t>11</w:t>
            </w:r>
            <w:r>
              <w:rPr>
                <w:color w:val="7B7B7B"/>
                <w:spacing w:val="-7"/>
                <w:w w:val="105"/>
                <w:sz w:val="15"/>
              </w:rPr>
              <w:t xml:space="preserve"> </w:t>
            </w:r>
            <w:r>
              <w:rPr>
                <w:color w:val="7B7B7B"/>
                <w:w w:val="105"/>
                <w:sz w:val="15"/>
              </w:rPr>
              <w:t>655,00</w:t>
            </w:r>
            <w:r>
              <w:rPr>
                <w:color w:val="7B7B7B"/>
                <w:spacing w:val="-20"/>
                <w:w w:val="105"/>
                <w:sz w:val="15"/>
              </w:rPr>
              <w:t xml:space="preserve"> </w:t>
            </w:r>
            <w:r>
              <w:rPr>
                <w:color w:val="7B7B7B"/>
                <w:spacing w:val="-5"/>
                <w:w w:val="105"/>
                <w:sz w:val="15"/>
              </w:rPr>
              <w:t>Kč</w:t>
            </w:r>
          </w:p>
        </w:tc>
        <w:tc>
          <w:tcPr>
            <w:tcW w:w="1394" w:type="dxa"/>
          </w:tcPr>
          <w:p w:rsidR="00DC4E5A" w:rsidRDefault="00652C6B">
            <w:pPr>
              <w:pStyle w:val="TableParagraph"/>
              <w:spacing w:before="123"/>
              <w:ind w:left="245"/>
              <w:rPr>
                <w:b/>
                <w:sz w:val="16"/>
              </w:rPr>
            </w:pPr>
            <w:r>
              <w:rPr>
                <w:b/>
                <w:color w:val="595959"/>
                <w:sz w:val="16"/>
              </w:rPr>
              <w:t>67</w:t>
            </w:r>
            <w:r>
              <w:rPr>
                <w:b/>
                <w:color w:val="595959"/>
                <w:spacing w:val="17"/>
                <w:sz w:val="16"/>
              </w:rPr>
              <w:t xml:space="preserve"> </w:t>
            </w:r>
            <w:r>
              <w:rPr>
                <w:b/>
                <w:color w:val="595959"/>
                <w:sz w:val="16"/>
              </w:rPr>
              <w:t>155,00</w:t>
            </w:r>
            <w:r>
              <w:rPr>
                <w:b/>
                <w:color w:val="595959"/>
                <w:spacing w:val="-1"/>
                <w:sz w:val="16"/>
              </w:rPr>
              <w:t xml:space="preserve"> </w:t>
            </w:r>
            <w:r>
              <w:rPr>
                <w:b/>
                <w:color w:val="595959"/>
                <w:spacing w:val="-5"/>
                <w:sz w:val="16"/>
              </w:rPr>
              <w:t>Kč</w:t>
            </w:r>
          </w:p>
        </w:tc>
      </w:tr>
      <w:tr w:rsidR="00DC4E5A">
        <w:trPr>
          <w:trHeight w:val="489"/>
        </w:trPr>
        <w:tc>
          <w:tcPr>
            <w:tcW w:w="1304" w:type="dxa"/>
          </w:tcPr>
          <w:p w:rsidR="00DC4E5A" w:rsidRDefault="00652C6B">
            <w:pPr>
              <w:pStyle w:val="TableParagraph"/>
              <w:spacing w:before="91"/>
              <w:ind w:left="50"/>
              <w:rPr>
                <w:sz w:val="15"/>
              </w:rPr>
            </w:pPr>
            <w:r>
              <w:rPr>
                <w:color w:val="7B7B7B"/>
                <w:spacing w:val="-2"/>
                <w:sz w:val="15"/>
              </w:rPr>
              <w:t>CELKEM</w:t>
            </w:r>
          </w:p>
        </w:tc>
        <w:tc>
          <w:tcPr>
            <w:tcW w:w="1834" w:type="dxa"/>
          </w:tcPr>
          <w:p w:rsidR="00DC4E5A" w:rsidRDefault="00652C6B">
            <w:pPr>
              <w:pStyle w:val="TableParagraph"/>
              <w:spacing w:before="91"/>
              <w:ind w:left="551"/>
              <w:rPr>
                <w:sz w:val="15"/>
              </w:rPr>
            </w:pPr>
            <w:r>
              <w:rPr>
                <w:color w:val="7B7B7B"/>
                <w:sz w:val="15"/>
              </w:rPr>
              <w:t xml:space="preserve">55 </w:t>
            </w:r>
            <w:r>
              <w:rPr>
                <w:color w:val="8C8C8C"/>
                <w:sz w:val="15"/>
              </w:rPr>
              <w:t>500,00</w:t>
            </w:r>
            <w:r>
              <w:rPr>
                <w:color w:val="8C8C8C"/>
                <w:spacing w:val="-8"/>
                <w:sz w:val="15"/>
              </w:rPr>
              <w:t xml:space="preserve"> </w:t>
            </w:r>
            <w:r>
              <w:rPr>
                <w:color w:val="8C8C8C"/>
                <w:spacing w:val="-5"/>
                <w:sz w:val="15"/>
              </w:rPr>
              <w:t>Kč</w:t>
            </w:r>
          </w:p>
        </w:tc>
        <w:tc>
          <w:tcPr>
            <w:tcW w:w="976" w:type="dxa"/>
          </w:tcPr>
          <w:p w:rsidR="00DC4E5A" w:rsidRDefault="00652C6B">
            <w:pPr>
              <w:pStyle w:val="TableParagraph"/>
              <w:spacing w:before="91"/>
              <w:ind w:right="65"/>
              <w:jc w:val="right"/>
              <w:rPr>
                <w:sz w:val="15"/>
              </w:rPr>
            </w:pPr>
            <w:r>
              <w:rPr>
                <w:color w:val="7B7B7B"/>
                <w:sz w:val="15"/>
              </w:rPr>
              <w:t>11</w:t>
            </w:r>
            <w:r>
              <w:rPr>
                <w:color w:val="7B7B7B"/>
                <w:spacing w:val="6"/>
                <w:sz w:val="15"/>
              </w:rPr>
              <w:t xml:space="preserve"> </w:t>
            </w:r>
            <w:r>
              <w:rPr>
                <w:color w:val="7B7B7B"/>
                <w:sz w:val="15"/>
              </w:rPr>
              <w:t>655</w:t>
            </w:r>
            <w:r>
              <w:rPr>
                <w:color w:val="A5A5A5"/>
                <w:sz w:val="15"/>
              </w:rPr>
              <w:t>,</w:t>
            </w:r>
            <w:r>
              <w:rPr>
                <w:color w:val="8C8C8C"/>
                <w:sz w:val="15"/>
              </w:rPr>
              <w:t>00</w:t>
            </w:r>
            <w:r>
              <w:rPr>
                <w:color w:val="8C8C8C"/>
                <w:spacing w:val="6"/>
                <w:sz w:val="15"/>
              </w:rPr>
              <w:t xml:space="preserve"> </w:t>
            </w:r>
            <w:r>
              <w:rPr>
                <w:color w:val="8C8C8C"/>
                <w:spacing w:val="-5"/>
                <w:sz w:val="15"/>
              </w:rPr>
              <w:t>Kč</w:t>
            </w:r>
          </w:p>
        </w:tc>
        <w:tc>
          <w:tcPr>
            <w:tcW w:w="1394" w:type="dxa"/>
          </w:tcPr>
          <w:p w:rsidR="00DC4E5A" w:rsidRDefault="00652C6B">
            <w:pPr>
              <w:pStyle w:val="TableParagraph"/>
              <w:spacing w:before="82"/>
              <w:ind w:left="237"/>
              <w:rPr>
                <w:b/>
                <w:sz w:val="16"/>
              </w:rPr>
            </w:pPr>
            <w:r>
              <w:rPr>
                <w:b/>
                <w:color w:val="595959"/>
                <w:spacing w:val="2"/>
                <w:w w:val="105"/>
                <w:sz w:val="16"/>
              </w:rPr>
              <w:t>67155,00</w:t>
            </w:r>
            <w:r>
              <w:rPr>
                <w:b/>
                <w:color w:val="595959"/>
                <w:spacing w:val="8"/>
                <w:w w:val="105"/>
                <w:sz w:val="16"/>
              </w:rPr>
              <w:t xml:space="preserve"> </w:t>
            </w:r>
            <w:r>
              <w:rPr>
                <w:b/>
                <w:color w:val="6B6B6B"/>
                <w:spacing w:val="-5"/>
                <w:w w:val="105"/>
                <w:sz w:val="16"/>
              </w:rPr>
              <w:t>Kč</w:t>
            </w:r>
          </w:p>
        </w:tc>
      </w:tr>
      <w:tr w:rsidR="00DC4E5A">
        <w:trPr>
          <w:trHeight w:val="462"/>
        </w:trPr>
        <w:tc>
          <w:tcPr>
            <w:tcW w:w="1304" w:type="dxa"/>
          </w:tcPr>
          <w:p w:rsidR="00DC4E5A" w:rsidRDefault="00DC4E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4" w:type="dxa"/>
          </w:tcPr>
          <w:p w:rsidR="00DC4E5A" w:rsidRDefault="00DC4E5A">
            <w:pPr>
              <w:pStyle w:val="TableParagraph"/>
              <w:spacing w:before="2"/>
              <w:rPr>
                <w:rFonts w:ascii="Times New Roman"/>
                <w:b/>
                <w:sz w:val="20"/>
              </w:rPr>
            </w:pPr>
          </w:p>
          <w:p w:rsidR="00DC4E5A" w:rsidRDefault="00652C6B">
            <w:pPr>
              <w:pStyle w:val="TableParagraph"/>
              <w:spacing w:before="1" w:line="210" w:lineRule="exact"/>
              <w:ind w:left="547"/>
              <w:rPr>
                <w:sz w:val="20"/>
              </w:rPr>
            </w:pPr>
            <w:r>
              <w:rPr>
                <w:color w:val="6B6B6B"/>
                <w:sz w:val="20"/>
              </w:rPr>
              <w:t>Cena</w:t>
            </w:r>
            <w:r>
              <w:rPr>
                <w:color w:val="6B6B6B"/>
                <w:spacing w:val="4"/>
                <w:sz w:val="20"/>
              </w:rPr>
              <w:t xml:space="preserve"> </w:t>
            </w:r>
            <w:r>
              <w:rPr>
                <w:color w:val="6B6B6B"/>
                <w:spacing w:val="-2"/>
                <w:sz w:val="20"/>
              </w:rPr>
              <w:t>celkem:</w:t>
            </w:r>
          </w:p>
        </w:tc>
        <w:tc>
          <w:tcPr>
            <w:tcW w:w="976" w:type="dxa"/>
          </w:tcPr>
          <w:p w:rsidR="00DC4E5A" w:rsidRDefault="00DC4E5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 w:rsidR="00DC4E5A" w:rsidRDefault="00652C6B">
            <w:pPr>
              <w:pStyle w:val="TableParagraph"/>
              <w:spacing w:before="216" w:line="227" w:lineRule="exact"/>
              <w:ind w:right="45"/>
              <w:jc w:val="right"/>
              <w:rPr>
                <w:b/>
                <w:sz w:val="21"/>
              </w:rPr>
            </w:pPr>
            <w:r>
              <w:rPr>
                <w:b/>
                <w:color w:val="595959"/>
                <w:w w:val="105"/>
                <w:sz w:val="21"/>
              </w:rPr>
              <w:t>67</w:t>
            </w:r>
            <w:r>
              <w:rPr>
                <w:b/>
                <w:color w:val="595959"/>
                <w:spacing w:val="2"/>
                <w:w w:val="105"/>
                <w:sz w:val="21"/>
              </w:rPr>
              <w:t xml:space="preserve"> </w:t>
            </w:r>
            <w:r>
              <w:rPr>
                <w:b/>
                <w:color w:val="6B6B6B"/>
                <w:w w:val="105"/>
                <w:sz w:val="21"/>
              </w:rPr>
              <w:t>155,00</w:t>
            </w:r>
            <w:r>
              <w:rPr>
                <w:b/>
                <w:color w:val="6B6B6B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595959"/>
                <w:spacing w:val="-5"/>
                <w:w w:val="105"/>
                <w:sz w:val="21"/>
              </w:rPr>
              <w:t>Kč</w:t>
            </w:r>
          </w:p>
        </w:tc>
      </w:tr>
    </w:tbl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rPr>
          <w:rFonts w:ascii="Times New Roman"/>
          <w:b/>
          <w:sz w:val="20"/>
        </w:rPr>
      </w:pPr>
    </w:p>
    <w:p w:rsidR="00DC4E5A" w:rsidRDefault="00DC4E5A">
      <w:pPr>
        <w:pStyle w:val="Zkladntext"/>
        <w:spacing w:before="203"/>
        <w:rPr>
          <w:rFonts w:ascii="Times New Roman"/>
          <w:b/>
          <w:sz w:val="20"/>
        </w:rPr>
      </w:pPr>
    </w:p>
    <w:p w:rsidR="00DC4E5A" w:rsidRDefault="00DC4E5A">
      <w:pPr>
        <w:pStyle w:val="Zkladntext"/>
        <w:rPr>
          <w:rFonts w:ascii="Times New Roman"/>
          <w:b/>
          <w:sz w:val="20"/>
        </w:rPr>
        <w:sectPr w:rsidR="00DC4E5A">
          <w:type w:val="continuous"/>
          <w:pgSz w:w="11910" w:h="16840"/>
          <w:pgMar w:top="40" w:right="566" w:bottom="0" w:left="425" w:header="708" w:footer="708" w:gutter="0"/>
          <w:cols w:space="708"/>
        </w:sectPr>
      </w:pPr>
    </w:p>
    <w:p w:rsidR="00DC4E5A" w:rsidRDefault="00652C6B">
      <w:pPr>
        <w:pStyle w:val="Zkladntext"/>
        <w:spacing w:before="96"/>
        <w:ind w:left="124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7551872</wp:posOffset>
                </wp:positionH>
                <wp:positionV relativeFrom="page">
                  <wp:posOffset>31547</wp:posOffset>
                </wp:positionV>
                <wp:extent cx="1270" cy="106260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26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26090">
                              <a:moveTo>
                                <a:pt x="0" y="106257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B4DEE" id="Graphic 2" o:spid="_x0000_s1026" style="position:absolute;margin-left:594.65pt;margin-top:2.5pt;width:.1pt;height:836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62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" path="m,10625760l,e" filled="f" strokeweight=".50914mm">
                <v:path arrowok="t"/>
                <w10:wrap anchorx="page" anchory="page"/>
              </v:shape>
            </w:pict>
          </mc:Fallback>
        </mc:AlternateContent>
      </w:r>
      <w:r>
        <w:rPr>
          <w:color w:val="7B7B7B"/>
          <w:w w:val="105"/>
        </w:rPr>
        <w:t>Společnost</w:t>
      </w:r>
      <w:r>
        <w:rPr>
          <w:color w:val="7B7B7B"/>
          <w:spacing w:val="-10"/>
          <w:w w:val="105"/>
        </w:rPr>
        <w:t xml:space="preserve"> </w:t>
      </w:r>
      <w:r>
        <w:rPr>
          <w:color w:val="8C8C8C"/>
          <w:w w:val="105"/>
        </w:rPr>
        <w:t>je</w:t>
      </w:r>
      <w:r>
        <w:rPr>
          <w:color w:val="8C8C8C"/>
          <w:spacing w:val="5"/>
          <w:w w:val="105"/>
        </w:rPr>
        <w:t xml:space="preserve"> </w:t>
      </w:r>
      <w:r>
        <w:rPr>
          <w:color w:val="7B7B7B"/>
          <w:w w:val="105"/>
        </w:rPr>
        <w:t>zapsána</w:t>
      </w:r>
      <w:r>
        <w:rPr>
          <w:color w:val="7B7B7B"/>
          <w:spacing w:val="-1"/>
          <w:w w:val="105"/>
        </w:rPr>
        <w:t xml:space="preserve"> </w:t>
      </w:r>
      <w:r>
        <w:rPr>
          <w:color w:val="8C8C8C"/>
          <w:w w:val="105"/>
        </w:rPr>
        <w:t>v</w:t>
      </w:r>
      <w:r>
        <w:rPr>
          <w:color w:val="8C8C8C"/>
          <w:spacing w:val="-3"/>
          <w:w w:val="105"/>
        </w:rPr>
        <w:t xml:space="preserve"> </w:t>
      </w:r>
      <w:r>
        <w:rPr>
          <w:color w:val="7B7B7B"/>
          <w:w w:val="105"/>
        </w:rPr>
        <w:t>Obchodním</w:t>
      </w:r>
      <w:r>
        <w:rPr>
          <w:color w:val="7B7B7B"/>
          <w:spacing w:val="-9"/>
          <w:w w:val="105"/>
        </w:rPr>
        <w:t xml:space="preserve"> </w:t>
      </w:r>
      <w:r>
        <w:rPr>
          <w:color w:val="7B7B7B"/>
          <w:w w:val="105"/>
        </w:rPr>
        <w:t>rejstříku</w:t>
      </w:r>
      <w:r>
        <w:rPr>
          <w:color w:val="7B7B7B"/>
          <w:spacing w:val="-8"/>
          <w:w w:val="105"/>
        </w:rPr>
        <w:t xml:space="preserve"> </w:t>
      </w:r>
      <w:r>
        <w:rPr>
          <w:color w:val="8C8C8C"/>
          <w:w w:val="105"/>
        </w:rPr>
        <w:t>vedeném</w:t>
      </w:r>
      <w:r>
        <w:rPr>
          <w:color w:val="8C8C8C"/>
          <w:spacing w:val="-9"/>
          <w:w w:val="105"/>
        </w:rPr>
        <w:t xml:space="preserve"> </w:t>
      </w:r>
      <w:r>
        <w:rPr>
          <w:color w:val="7B7B7B"/>
          <w:w w:val="105"/>
        </w:rPr>
        <w:t>Městský</w:t>
      </w:r>
      <w:r>
        <w:rPr>
          <w:color w:val="7B7B7B"/>
          <w:spacing w:val="-4"/>
          <w:w w:val="105"/>
        </w:rPr>
        <w:t xml:space="preserve"> </w:t>
      </w:r>
      <w:r>
        <w:rPr>
          <w:color w:val="8C8C8C"/>
          <w:w w:val="105"/>
        </w:rPr>
        <w:t>soud</w:t>
      </w:r>
      <w:r>
        <w:rPr>
          <w:color w:val="8C8C8C"/>
          <w:spacing w:val="-9"/>
          <w:w w:val="105"/>
        </w:rPr>
        <w:t xml:space="preserve"> </w:t>
      </w:r>
      <w:r>
        <w:rPr>
          <w:color w:val="8C8C8C"/>
          <w:w w:val="105"/>
        </w:rPr>
        <w:t>v</w:t>
      </w:r>
      <w:r>
        <w:rPr>
          <w:color w:val="8C8C8C"/>
          <w:spacing w:val="-4"/>
          <w:w w:val="105"/>
        </w:rPr>
        <w:t xml:space="preserve"> </w:t>
      </w:r>
      <w:r>
        <w:rPr>
          <w:color w:val="8C8C8C"/>
          <w:w w:val="105"/>
        </w:rPr>
        <w:t>Praze,</w:t>
      </w:r>
      <w:r>
        <w:rPr>
          <w:color w:val="8C8C8C"/>
          <w:spacing w:val="-12"/>
          <w:w w:val="105"/>
        </w:rPr>
        <w:t xml:space="preserve"> </w:t>
      </w:r>
      <w:r>
        <w:rPr>
          <w:color w:val="7B7B7B"/>
          <w:w w:val="105"/>
        </w:rPr>
        <w:t>odd</w:t>
      </w:r>
      <w:r>
        <w:rPr>
          <w:color w:val="A5A5A5"/>
          <w:w w:val="105"/>
        </w:rPr>
        <w:t>í</w:t>
      </w:r>
      <w:r>
        <w:rPr>
          <w:color w:val="7B7B7B"/>
          <w:w w:val="105"/>
        </w:rPr>
        <w:t>l</w:t>
      </w:r>
      <w:r>
        <w:rPr>
          <w:color w:val="7B7B7B"/>
          <w:spacing w:val="-4"/>
          <w:w w:val="105"/>
        </w:rPr>
        <w:t xml:space="preserve"> </w:t>
      </w:r>
      <w:r>
        <w:rPr>
          <w:color w:val="7B7B7B"/>
          <w:w w:val="105"/>
        </w:rPr>
        <w:t>C,</w:t>
      </w:r>
      <w:r>
        <w:rPr>
          <w:color w:val="7B7B7B"/>
          <w:spacing w:val="-20"/>
          <w:w w:val="105"/>
        </w:rPr>
        <w:t xml:space="preserve"> </w:t>
      </w:r>
      <w:r>
        <w:rPr>
          <w:color w:val="8C8C8C"/>
          <w:w w:val="105"/>
        </w:rPr>
        <w:t>vložka</w:t>
      </w:r>
      <w:r>
        <w:rPr>
          <w:color w:val="8C8C8C"/>
          <w:spacing w:val="-10"/>
          <w:w w:val="105"/>
        </w:rPr>
        <w:t xml:space="preserve"> </w:t>
      </w:r>
      <w:r>
        <w:rPr>
          <w:color w:val="7B7B7B"/>
          <w:spacing w:val="-2"/>
          <w:w w:val="105"/>
        </w:rPr>
        <w:t>342893</w:t>
      </w:r>
    </w:p>
    <w:p w:rsidR="00DC4E5A" w:rsidRDefault="00DC4E5A">
      <w:pPr>
        <w:pStyle w:val="Zkladntext"/>
        <w:spacing w:before="39"/>
      </w:pPr>
    </w:p>
    <w:p w:rsidR="00DC4E5A" w:rsidRDefault="00652C6B">
      <w:pPr>
        <w:pStyle w:val="Zkladntext"/>
        <w:tabs>
          <w:tab w:val="left" w:pos="3868"/>
        </w:tabs>
        <w:ind w:left="122"/>
      </w:pPr>
      <w:r>
        <w:rPr>
          <w:color w:val="7B7B7B"/>
        </w:rPr>
        <w:t>Vytiskl(a):</w:t>
      </w:r>
      <w:r>
        <w:rPr>
          <w:color w:val="7B7B7B"/>
          <w:spacing w:val="4"/>
        </w:rPr>
        <w:t xml:space="preserve"> </w:t>
      </w:r>
      <w:r>
        <w:rPr>
          <w:color w:val="7B7B7B"/>
        </w:rPr>
        <w:t>xxx</w:t>
      </w:r>
      <w:bookmarkStart w:id="0" w:name="_GoBack"/>
      <w:bookmarkEnd w:id="0"/>
      <w:r>
        <w:rPr>
          <w:color w:val="6B6B6B"/>
        </w:rPr>
        <w:tab/>
      </w:r>
      <w:r>
        <w:rPr>
          <w:color w:val="7B7B7B"/>
        </w:rPr>
        <w:t>Vystaveno</w:t>
      </w:r>
      <w:r>
        <w:rPr>
          <w:color w:val="7B7B7B"/>
          <w:spacing w:val="37"/>
        </w:rPr>
        <w:t xml:space="preserve"> </w:t>
      </w:r>
      <w:r>
        <w:rPr>
          <w:color w:val="7B7B7B"/>
        </w:rPr>
        <w:t>v</w:t>
      </w:r>
      <w:r>
        <w:rPr>
          <w:color w:val="7B7B7B"/>
          <w:spacing w:val="17"/>
        </w:rPr>
        <w:t xml:space="preserve"> </w:t>
      </w:r>
      <w:r>
        <w:rPr>
          <w:color w:val="7B7B7B"/>
        </w:rPr>
        <w:t>online</w:t>
      </w:r>
      <w:r>
        <w:rPr>
          <w:color w:val="7B7B7B"/>
          <w:spacing w:val="12"/>
        </w:rPr>
        <w:t xml:space="preserve"> </w:t>
      </w:r>
      <w:r>
        <w:rPr>
          <w:color w:val="7B7B7B"/>
        </w:rPr>
        <w:t>fakturační</w:t>
      </w:r>
      <w:r>
        <w:rPr>
          <w:color w:val="7B7B7B"/>
          <w:spacing w:val="20"/>
        </w:rPr>
        <w:t xml:space="preserve"> </w:t>
      </w:r>
      <w:r>
        <w:rPr>
          <w:color w:val="7B7B7B"/>
        </w:rPr>
        <w:t>službě</w:t>
      </w:r>
      <w:r>
        <w:rPr>
          <w:color w:val="7B7B7B"/>
          <w:spacing w:val="13"/>
        </w:rPr>
        <w:t xml:space="preserve"> </w:t>
      </w:r>
      <w:proofErr w:type="spellStart"/>
      <w:r>
        <w:rPr>
          <w:color w:val="8C8C8C"/>
        </w:rPr>
        <w:t>iDoklad</w:t>
      </w:r>
      <w:proofErr w:type="spellEnd"/>
      <w:r>
        <w:rPr>
          <w:color w:val="8C8C8C"/>
          <w:spacing w:val="17"/>
        </w:rPr>
        <w:t xml:space="preserve"> </w:t>
      </w:r>
      <w:hyperlink r:id="rId5">
        <w:r>
          <w:rPr>
            <w:color w:val="7B7B7B"/>
            <w:spacing w:val="-2"/>
          </w:rPr>
          <w:t>www.iDoklad.cz</w:t>
        </w:r>
      </w:hyperlink>
    </w:p>
    <w:p w:rsidR="00DC4E5A" w:rsidRDefault="00652C6B">
      <w:pPr>
        <w:rPr>
          <w:sz w:val="13"/>
        </w:rPr>
      </w:pPr>
      <w:r>
        <w:br w:type="column"/>
      </w:r>
    </w:p>
    <w:p w:rsidR="00DC4E5A" w:rsidRDefault="00DC4E5A">
      <w:pPr>
        <w:pStyle w:val="Zkladntext"/>
        <w:spacing w:before="56"/>
      </w:pPr>
    </w:p>
    <w:p w:rsidR="00DC4E5A" w:rsidRDefault="00652C6B">
      <w:pPr>
        <w:pStyle w:val="Zkladntext"/>
        <w:ind w:left="122"/>
      </w:pPr>
      <w:r>
        <w:rPr>
          <w:color w:val="8C8C8C"/>
        </w:rPr>
        <w:t>Strana</w:t>
      </w:r>
      <w:r>
        <w:rPr>
          <w:color w:val="8C8C8C"/>
          <w:spacing w:val="39"/>
        </w:rPr>
        <w:t xml:space="preserve">  </w:t>
      </w:r>
      <w:r>
        <w:rPr>
          <w:color w:val="6B6B6B"/>
          <w:spacing w:val="-5"/>
        </w:rPr>
        <w:t>1/1</w:t>
      </w:r>
    </w:p>
    <w:sectPr w:rsidR="00DC4E5A">
      <w:type w:val="continuous"/>
      <w:pgSz w:w="11910" w:h="16840"/>
      <w:pgMar w:top="40" w:right="566" w:bottom="0" w:left="425" w:header="708" w:footer="708" w:gutter="0"/>
      <w:cols w:num="2" w:space="708" w:equalWidth="0">
        <w:col w:w="7646" w:space="2192"/>
        <w:col w:w="10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4E5A"/>
    <w:rsid w:val="00652C6B"/>
    <w:rsid w:val="00D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B8C3"/>
  <w15:docId w15:val="{496A75C1-D519-420A-BCE7-B0FD01DC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157"/>
      <w:outlineLvl w:val="0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Nzev">
    <w:name w:val="Title"/>
    <w:basedOn w:val="Normln"/>
    <w:uiPriority w:val="1"/>
    <w:qFormat/>
    <w:pPr>
      <w:spacing w:before="122"/>
      <w:ind w:left="152"/>
    </w:pPr>
    <w:rPr>
      <w:rFonts w:ascii="Times New Roman" w:eastAsia="Times New Roman" w:hAnsi="Times New Roman" w:cs="Times New Roman"/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Doklad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KM_C364e-20250519092859</dc:title>
  <cp:lastModifiedBy>Linda Tomanová</cp:lastModifiedBy>
  <cp:revision>2</cp:revision>
  <dcterms:created xsi:type="dcterms:W3CDTF">2025-05-19T09:30:00Z</dcterms:created>
  <dcterms:modified xsi:type="dcterms:W3CDTF">2025-05-19T09:32:00Z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KM_C364e</vt:lpwstr>
  </property>
  <property fmtid="{D5CDD505-2E9C-101B-9397-08002B2CF9AE}" pid="4" name="LastSaved">
    <vt:filetime>2025-05-19T00:00:00Z</vt:filetime>
  </property>
  <property fmtid="{D5CDD505-2E9C-101B-9397-08002B2CF9AE}" pid="5" name="Producer">
    <vt:lpwstr>KONICA MINOLTA bizhub C364e</vt:lpwstr>
  </property>
</Properties>
</file>