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70"/>
        <w:gridCol w:w="2264"/>
        <w:gridCol w:w="2228"/>
      </w:tblGrid>
      <w:tr w:rsidR="00DD1640" w:rsidRPr="00395D37" w14:paraId="45037AEE" w14:textId="77777777" w:rsidTr="000A798E">
        <w:trPr>
          <w:trHeight w:val="807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0A798E" w:rsidRPr="00395D37" w14:paraId="66F30B11" w14:textId="77777777" w:rsidTr="000A798E">
        <w:trPr>
          <w:trHeight w:val="397"/>
        </w:trPr>
        <w:tc>
          <w:tcPr>
            <w:tcW w:w="45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475FAEC0" w:rsidR="000A798E" w:rsidRPr="000A798E" w:rsidRDefault="000A798E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8E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8660BD" w:rsidRPr="008660BD">
              <w:rPr>
                <w:rFonts w:ascii="Arial" w:hAnsi="Arial" w:cs="Arial"/>
                <w:b/>
                <w:sz w:val="20"/>
                <w:szCs w:val="20"/>
              </w:rPr>
              <w:t>ZL024-OZ-10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75AA1ED1" w14:textId="77777777" w:rsidR="000A798E" w:rsidRPr="0091042C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91042C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22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56E9A84B" w:rsidR="000A798E" w:rsidRPr="0091042C" w:rsidRDefault="0091042C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91042C">
              <w:rPr>
                <w:rFonts w:ascii="Arial" w:hAnsi="Arial" w:cs="Arial"/>
                <w:sz w:val="20"/>
                <w:szCs w:val="20"/>
              </w:rPr>
              <w:t>22. 4. 2025</w:t>
            </w:r>
          </w:p>
        </w:tc>
      </w:tr>
      <w:tr w:rsidR="000A798E" w:rsidRPr="00395D37" w14:paraId="43F8DDD8" w14:textId="77777777" w:rsidTr="000A798E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0A798E" w:rsidRPr="00395D37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2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42377553" w:rsidR="000A798E" w:rsidRPr="000A798E" w:rsidRDefault="008660BD" w:rsidP="00C16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OZ-10, </w:t>
            </w:r>
            <w:r w:rsidRPr="008660BD">
              <w:rPr>
                <w:rFonts w:ascii="Arial" w:hAnsi="Arial" w:cs="Arial"/>
                <w:sz w:val="20"/>
                <w:szCs w:val="20"/>
              </w:rPr>
              <w:t>PV/14</w:t>
            </w:r>
          </w:p>
        </w:tc>
        <w:tc>
          <w:tcPr>
            <w:tcW w:w="226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DD6DE9A" w:rsidR="000A798E" w:rsidRPr="000A798E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0A798E" w:rsidRPr="00464FEC" w:rsidRDefault="000A798E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0A798E">
        <w:trPr>
          <w:trHeight w:val="397"/>
        </w:trPr>
        <w:tc>
          <w:tcPr>
            <w:tcW w:w="22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DD1640" w:rsidRPr="00395D37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7B6D05" w:rsidRPr="00395D37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7B6D05" w:rsidRPr="00395D37" w:rsidRDefault="007B6D05" w:rsidP="007B6D0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7C37E137" w:rsidR="007B6D05" w:rsidRPr="004120AD" w:rsidRDefault="007B6D05" w:rsidP="007B6D05">
            <w:pPr>
              <w:rPr>
                <w:rFonts w:ascii="Arial" w:hAnsi="Arial" w:cs="Arial"/>
                <w:sz w:val="20"/>
                <w:szCs w:val="20"/>
              </w:rPr>
            </w:pPr>
            <w:r w:rsidRPr="004120AD">
              <w:rPr>
                <w:rFonts w:ascii="Arial" w:hAnsi="Arial" w:cs="Arial"/>
                <w:sz w:val="20"/>
                <w:szCs w:val="20"/>
              </w:rPr>
              <w:t>Práce obsažené v DPS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06C80407" w:rsidR="007B6D05" w:rsidRPr="004120AD" w:rsidRDefault="007B6D05" w:rsidP="007B6D05">
            <w:pPr>
              <w:rPr>
                <w:rFonts w:ascii="Arial" w:hAnsi="Arial" w:cs="Arial"/>
                <w:sz w:val="18"/>
                <w:szCs w:val="18"/>
              </w:rPr>
            </w:pPr>
            <w:r w:rsidRPr="004120AD">
              <w:rPr>
                <w:rFonts w:ascii="Arial" w:hAnsi="Arial" w:cs="Arial"/>
                <w:sz w:val="20"/>
                <w:szCs w:val="20"/>
              </w:rPr>
              <w:t>Úprava technického řešení včetně položek rozpočtu dle skutečnosti</w:t>
            </w: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4F301630" w:rsidR="00DD1640" w:rsidRPr="00395D37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C30300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8660BD" w:rsidRPr="008660BD">
              <w:rPr>
                <w:rFonts w:ascii="Arial" w:hAnsi="Arial" w:cs="Arial"/>
                <w:sz w:val="20"/>
                <w:szCs w:val="20"/>
              </w:rPr>
              <w:t>2800 Kabelové tras</w:t>
            </w:r>
            <w:r w:rsidR="008660BD">
              <w:rPr>
                <w:rFonts w:ascii="Arial" w:hAnsi="Arial" w:cs="Arial"/>
                <w:sz w:val="20"/>
                <w:szCs w:val="20"/>
              </w:rPr>
              <w:t xml:space="preserve">y; </w:t>
            </w:r>
            <w:r w:rsidR="008660BD" w:rsidRPr="008660BD">
              <w:rPr>
                <w:rFonts w:ascii="Arial" w:hAnsi="Arial" w:cs="Arial"/>
                <w:sz w:val="20"/>
                <w:szCs w:val="20"/>
              </w:rPr>
              <w:t>část kabelové trasy Š123 až š124, objektu SO2800.3</w:t>
            </w:r>
          </w:p>
        </w:tc>
      </w:tr>
      <w:tr w:rsidR="00DD1640" w:rsidRPr="00395D37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A659E6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59E6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60BB8621" w14:textId="4E9B5269" w:rsidR="008660BD" w:rsidRDefault="008660BD" w:rsidP="008660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0BD">
              <w:rPr>
                <w:rFonts w:ascii="Arial" w:hAnsi="Arial" w:cs="Arial"/>
                <w:sz w:val="20"/>
                <w:szCs w:val="20"/>
              </w:rPr>
              <w:t>Změna kabelové trasy mezi šachtami Š123 až Š124 na SO 2800 Kabelov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8660BD">
              <w:rPr>
                <w:rFonts w:ascii="Arial" w:hAnsi="Arial" w:cs="Arial"/>
                <w:sz w:val="20"/>
                <w:szCs w:val="20"/>
              </w:rPr>
              <w:t xml:space="preserve"> tras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660BD">
              <w:rPr>
                <w:rFonts w:ascii="Arial" w:hAnsi="Arial" w:cs="Arial"/>
                <w:sz w:val="20"/>
                <w:szCs w:val="20"/>
              </w:rPr>
              <w:t>z 9ti komorového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60BD">
              <w:rPr>
                <w:rFonts w:ascii="Arial" w:hAnsi="Arial" w:cs="Arial"/>
                <w:sz w:val="20"/>
                <w:szCs w:val="20"/>
              </w:rPr>
              <w:t xml:space="preserve">na 4komorový </w:t>
            </w:r>
            <w:proofErr w:type="spellStart"/>
            <w:r w:rsidRPr="008660BD">
              <w:rPr>
                <w:rFonts w:ascii="Arial" w:hAnsi="Arial" w:cs="Arial"/>
                <w:sz w:val="20"/>
                <w:szCs w:val="20"/>
              </w:rPr>
              <w:t>multikanál</w:t>
            </w:r>
            <w:proofErr w:type="spellEnd"/>
            <w:r w:rsidR="002F6B5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852A4B" w14:textId="766FDE7D" w:rsidR="008660BD" w:rsidRPr="00A659E6" w:rsidRDefault="008660BD" w:rsidP="008660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00" w:rsidRPr="00395D37" w14:paraId="4CFB7E23" w14:textId="77777777" w:rsidTr="007B6D05">
        <w:trPr>
          <w:trHeight w:val="2557"/>
        </w:trPr>
        <w:tc>
          <w:tcPr>
            <w:tcW w:w="9062" w:type="dxa"/>
            <w:gridSpan w:val="3"/>
            <w:shd w:val="clear" w:color="auto" w:fill="auto"/>
          </w:tcPr>
          <w:p w14:paraId="0CA5E253" w14:textId="77777777" w:rsidR="00C30300" w:rsidRDefault="00C30300" w:rsidP="004321C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1EB568B7" w14:textId="77777777" w:rsidR="007B6D05" w:rsidRPr="00395D37" w:rsidRDefault="007B6D05" w:rsidP="004321C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6FB80" w14:textId="41AD885C" w:rsidR="007B6D05" w:rsidRPr="007B6D05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05">
              <w:rPr>
                <w:rFonts w:ascii="Arial" w:hAnsi="Arial" w:cs="Arial"/>
                <w:sz w:val="20"/>
                <w:szCs w:val="20"/>
              </w:rPr>
              <w:t>Zhotovitel stavby v rámci zadávací dokumentace realizova</w:t>
            </w:r>
            <w:r w:rsidR="004120AD">
              <w:rPr>
                <w:rFonts w:ascii="Arial" w:hAnsi="Arial" w:cs="Arial"/>
                <w:sz w:val="20"/>
                <w:szCs w:val="20"/>
              </w:rPr>
              <w:t>l</w:t>
            </w:r>
            <w:r w:rsidRPr="007B6D05">
              <w:rPr>
                <w:rFonts w:ascii="Arial" w:hAnsi="Arial" w:cs="Arial"/>
                <w:sz w:val="20"/>
                <w:szCs w:val="20"/>
              </w:rPr>
              <w:t xml:space="preserve"> kabelovou trasu pod objektem kontejnerového stání SO 4703. Jedná o část kabelové trasy Š123 až š124, objektu SO2800.3.  </w:t>
            </w:r>
          </w:p>
          <w:p w14:paraId="7BE646D5" w14:textId="59877590" w:rsidR="007B6D05" w:rsidRPr="007B6D05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05">
              <w:rPr>
                <w:rFonts w:ascii="Arial" w:hAnsi="Arial" w:cs="Arial"/>
                <w:sz w:val="20"/>
                <w:szCs w:val="20"/>
              </w:rPr>
              <w:t xml:space="preserve">Projektant při provádění realizační dokumentace na základě geodetických podkladů od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B6D05">
              <w:rPr>
                <w:rFonts w:ascii="Arial" w:hAnsi="Arial" w:cs="Arial"/>
                <w:sz w:val="20"/>
                <w:szCs w:val="20"/>
              </w:rPr>
              <w:t xml:space="preserve">hotovitele zjistil prostorovou kolizi – výškové umístění 9ti komorové </w:t>
            </w:r>
            <w:proofErr w:type="spellStart"/>
            <w:r w:rsidRPr="007B6D05">
              <w:rPr>
                <w:rFonts w:ascii="Arial" w:hAnsi="Arial" w:cs="Arial"/>
                <w:sz w:val="20"/>
                <w:szCs w:val="20"/>
              </w:rPr>
              <w:t>multikanálu</w:t>
            </w:r>
            <w:proofErr w:type="spellEnd"/>
            <w:r w:rsidRPr="007B6D05">
              <w:rPr>
                <w:rFonts w:ascii="Arial" w:hAnsi="Arial" w:cs="Arial"/>
                <w:sz w:val="20"/>
                <w:szCs w:val="20"/>
              </w:rPr>
              <w:t xml:space="preserve"> s plánovaným betonovým kanálem.  </w:t>
            </w:r>
          </w:p>
          <w:p w14:paraId="14C1C2C8" w14:textId="6A8CB355" w:rsidR="00C30300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05">
              <w:rPr>
                <w:rFonts w:ascii="Arial" w:hAnsi="Arial" w:cs="Arial"/>
                <w:sz w:val="20"/>
                <w:szCs w:val="20"/>
              </w:rPr>
              <w:t xml:space="preserve">Z tohoto důvodu došlo ke změně trasy mezi šachtami Š123 až Š124 a to z 9ti komorového na 4komorový </w:t>
            </w:r>
            <w:proofErr w:type="spellStart"/>
            <w:r w:rsidRPr="007B6D05">
              <w:rPr>
                <w:rFonts w:ascii="Arial" w:hAnsi="Arial" w:cs="Arial"/>
                <w:sz w:val="20"/>
                <w:szCs w:val="20"/>
              </w:rPr>
              <w:t>multikanál</w:t>
            </w:r>
            <w:proofErr w:type="spellEnd"/>
            <w:r w:rsidRPr="007B6D05">
              <w:rPr>
                <w:rFonts w:ascii="Arial" w:hAnsi="Arial" w:cs="Arial"/>
                <w:sz w:val="20"/>
                <w:szCs w:val="20"/>
              </w:rPr>
              <w:t xml:space="preserve"> – viz</w:t>
            </w:r>
            <w:r w:rsidR="00910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D05">
              <w:rPr>
                <w:rFonts w:ascii="Arial" w:hAnsi="Arial" w:cs="Arial"/>
                <w:sz w:val="20"/>
                <w:szCs w:val="20"/>
              </w:rPr>
              <w:t>dokumentace RDS, 280</w:t>
            </w:r>
            <w:r w:rsidR="004120AD">
              <w:rPr>
                <w:rFonts w:ascii="Arial" w:hAnsi="Arial" w:cs="Arial"/>
                <w:sz w:val="20"/>
                <w:szCs w:val="20"/>
              </w:rPr>
              <w:t>0 Kabelové trasy.</w:t>
            </w:r>
          </w:p>
          <w:p w14:paraId="69276D79" w14:textId="77777777" w:rsidR="007B6D05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39CFA" w14:textId="39A6F041" w:rsidR="007B6D05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D05">
              <w:rPr>
                <w:rFonts w:ascii="Arial" w:hAnsi="Arial" w:cs="Arial"/>
                <w:sz w:val="20"/>
                <w:szCs w:val="20"/>
              </w:rPr>
              <w:t xml:space="preserve">Zhotovitel pokyn k Variaci přijal dne </w:t>
            </w:r>
            <w:r w:rsidR="009B02A8">
              <w:rPr>
                <w:rFonts w:ascii="Arial" w:hAnsi="Arial" w:cs="Arial"/>
                <w:sz w:val="20"/>
                <w:szCs w:val="20"/>
              </w:rPr>
              <w:t>10</w:t>
            </w:r>
            <w:r w:rsidRPr="007B6D0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B02A8">
              <w:rPr>
                <w:rFonts w:ascii="Arial" w:hAnsi="Arial" w:cs="Arial"/>
                <w:sz w:val="20"/>
                <w:szCs w:val="20"/>
              </w:rPr>
              <w:t>4</w:t>
            </w:r>
            <w:r w:rsidRPr="007B6D05">
              <w:rPr>
                <w:rFonts w:ascii="Arial" w:hAnsi="Arial" w:cs="Arial"/>
                <w:sz w:val="20"/>
                <w:szCs w:val="20"/>
              </w:rPr>
              <w:t>. 2025.</w:t>
            </w:r>
          </w:p>
          <w:p w14:paraId="23F36F24" w14:textId="2A5F7FF2" w:rsidR="007B6D05" w:rsidRPr="00395D37" w:rsidRDefault="007B6D05" w:rsidP="007B6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00" w:rsidRPr="00395D37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C30300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>
              <w:t xml:space="preserve"> </w:t>
            </w:r>
            <w:r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941BC78" w14:textId="77777777" w:rsidR="004120AD" w:rsidRPr="004120AD" w:rsidRDefault="004120AD" w:rsidP="004120A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120AD">
              <w:rPr>
                <w:rFonts w:ascii="Arial" w:hAnsi="Arial" w:cs="Arial"/>
                <w:sz w:val="20"/>
                <w:szCs w:val="20"/>
              </w:rPr>
              <w:t>Změna zařazena do odstavce 6 neboť: potřeba vznikla v důsledku okolností, které zadavatel jednající s náležitou péčí nemohl předvídat,</w:t>
            </w:r>
          </w:p>
          <w:p w14:paraId="79E82AF2" w14:textId="77777777" w:rsidR="004120AD" w:rsidRPr="004120AD" w:rsidRDefault="004120AD" w:rsidP="004120A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120AD">
              <w:rPr>
                <w:rFonts w:ascii="Arial" w:hAnsi="Arial" w:cs="Arial"/>
                <w:sz w:val="20"/>
                <w:szCs w:val="20"/>
              </w:rPr>
              <w:t xml:space="preserve">- jde o změnu potřebnou  </w:t>
            </w:r>
          </w:p>
          <w:p w14:paraId="53E5D61D" w14:textId="5AC48092" w:rsidR="00C30300" w:rsidRPr="00AA51E5" w:rsidRDefault="004120AD" w:rsidP="004120A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120AD">
              <w:rPr>
                <w:rFonts w:ascii="Arial" w:hAnsi="Arial" w:cs="Arial"/>
                <w:sz w:val="20"/>
                <w:szCs w:val="20"/>
              </w:rPr>
              <w:t>- neměnící povahu veřejné zakázky</w:t>
            </w:r>
            <w:r w:rsidR="003D0DB7" w:rsidRPr="004120AD">
              <w:rPr>
                <w:rFonts w:ascii="Arial" w:hAnsi="Arial" w:cs="Arial"/>
                <w:sz w:val="20"/>
                <w:szCs w:val="20"/>
              </w:rPr>
              <w:tab/>
            </w:r>
            <w:r w:rsidR="003D0DB7" w:rsidRPr="009B02A8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3D0DB7" w:rsidRPr="009B02A8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</w:tr>
      <w:tr w:rsidR="00C30300" w:rsidRPr="00395D37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395D37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A7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Navýšení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snížení </w:t>
            </w: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ceny o:</w:t>
            </w:r>
          </w:p>
          <w:p w14:paraId="7A96C28D" w14:textId="77777777" w:rsidR="000A798E" w:rsidRPr="002A2A3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A6C15" w14:textId="50FC6EAE" w:rsidR="00C30300" w:rsidRDefault="007B6D05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05">
              <w:rPr>
                <w:rFonts w:ascii="Arial CE" w:hAnsi="Arial CE" w:cs="Arial CE"/>
                <w:b/>
                <w:bCs/>
                <w:sz w:val="22"/>
                <w:szCs w:val="22"/>
              </w:rPr>
              <w:t>-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 w:rsidRPr="007B6D05">
              <w:rPr>
                <w:rFonts w:ascii="Arial CE" w:hAnsi="Arial CE" w:cs="Arial CE"/>
                <w:b/>
                <w:bCs/>
                <w:sz w:val="22"/>
                <w:szCs w:val="22"/>
              </w:rPr>
              <w:t>36 691,90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Kč</w:t>
            </w:r>
            <w:r w:rsidR="006B4AC1" w:rsidRPr="000A798E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 w:rsidR="00C30300" w:rsidRPr="000A798E">
              <w:rPr>
                <w:rFonts w:ascii="Arial" w:hAnsi="Arial" w:cs="Arial"/>
                <w:b/>
                <w:bCs/>
                <w:sz w:val="20"/>
                <w:szCs w:val="20"/>
              </w:rPr>
              <w:t>(bez DPH)</w:t>
            </w:r>
          </w:p>
          <w:p w14:paraId="0EF2EC43" w14:textId="77777777" w:rsidR="000A798E" w:rsidRPr="000A798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7D22A" w14:textId="1FB3EE1A" w:rsidR="000E26A7" w:rsidRPr="000A798E" w:rsidRDefault="00C30300" w:rsidP="000E26A7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Z toho: hodnota </w:t>
            </w:r>
            <w:r w:rsidR="000E26A7" w:rsidRPr="000A798E">
              <w:rPr>
                <w:rFonts w:ascii="Arial" w:hAnsi="Arial" w:cs="Arial"/>
                <w:sz w:val="20"/>
                <w:szCs w:val="20"/>
              </w:rPr>
              <w:t>víceprací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6D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6D05" w:rsidRPr="007B6D05">
              <w:rPr>
                <w:rFonts w:ascii="Arial" w:hAnsi="Arial" w:cs="Arial"/>
                <w:sz w:val="20"/>
                <w:szCs w:val="20"/>
              </w:rPr>
              <w:t>133 742,90</w:t>
            </w:r>
            <w:r w:rsidR="007B6D0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5E73605D" w14:textId="3829E082" w:rsidR="002C3ACB" w:rsidRPr="000A798E" w:rsidRDefault="00C30300" w:rsidP="00E74CB6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59E6" w:rsidRPr="000A798E">
              <w:rPr>
                <w:rFonts w:ascii="Arial" w:hAnsi="Arial" w:cs="Arial"/>
                <w:sz w:val="20"/>
                <w:szCs w:val="20"/>
              </w:rPr>
              <w:t>h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odnota </w:t>
            </w:r>
            <w:proofErr w:type="spellStart"/>
            <w:r w:rsidR="000E26A7" w:rsidRPr="000A798E"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 w:rsidRPr="000A798E">
              <w:rPr>
                <w:rFonts w:ascii="Arial" w:hAnsi="Arial" w:cs="Arial"/>
                <w:sz w:val="20"/>
                <w:szCs w:val="20"/>
              </w:rPr>
              <w:t>: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00E" w:rsidRPr="000A798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instrText xml:space="preserve"> LINK Excel.Sheet.12 "C:\\Users\\nopp\\Documents\\0_Kalové hospodářství ČOV Modřice\\Dokumenty moje\\variace\\NZ S 01 SKLL VN a vyrov nádrže\\KH_COV_Modrice_Variace změna 1 po doplnění chybějících výměr po kontrole 21_2_2025.xlsx" "REK!R15C44" \a \f 4 \h  \* MERGEFORMAT </w:instrTex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6D05">
              <w:t xml:space="preserve"> </w:t>
            </w:r>
            <w:r w:rsidR="007B6D05" w:rsidRPr="007B6D05">
              <w:rPr>
                <w:rFonts w:ascii="Arial" w:hAnsi="Arial" w:cs="Arial"/>
                <w:sz w:val="20"/>
                <w:szCs w:val="20"/>
              </w:rPr>
              <w:t>-</w:t>
            </w:r>
            <w:r w:rsidR="007B6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D05" w:rsidRPr="007B6D05">
              <w:rPr>
                <w:rFonts w:ascii="Arial" w:hAnsi="Arial" w:cs="Arial"/>
                <w:sz w:val="20"/>
                <w:szCs w:val="20"/>
              </w:rPr>
              <w:t xml:space="preserve">170 434,80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D05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ECC6A40" w14:textId="5BCA62CB" w:rsidR="0019700E" w:rsidRPr="00395D37" w:rsidRDefault="0019700E" w:rsidP="007B6D0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04B2A565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5D18BA">
        <w:trPr>
          <w:trHeight w:val="1692"/>
        </w:trPr>
        <w:tc>
          <w:tcPr>
            <w:tcW w:w="2622" w:type="dxa"/>
            <w:shd w:val="clear" w:color="auto" w:fill="auto"/>
            <w:vAlign w:val="center"/>
          </w:tcPr>
          <w:p w14:paraId="77D187D3" w14:textId="50A4311B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Podk</w:t>
            </w:r>
            <w:r w:rsidR="006A2B99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6B80F433" w14:textId="14678D94" w:rsidR="001D517B" w:rsidRPr="000A798E" w:rsidRDefault="009B02A8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Kalkulace ZL – rozdílový rozpočet</w:t>
            </w:r>
            <w:r w:rsidR="00C30300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6A1CB0" w14:textId="0EAF7C9F" w:rsidR="00C30300" w:rsidRPr="00C30300" w:rsidRDefault="000A798E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>RDS</w:t>
            </w:r>
            <w:r w:rsidR="005D18BA">
              <w:rPr>
                <w:rFonts w:ascii="Arial" w:hAnsi="Arial" w:cs="Arial"/>
                <w:sz w:val="20"/>
                <w:szCs w:val="20"/>
              </w:rPr>
              <w:t>_</w:t>
            </w:r>
            <w:r w:rsidR="009B02A8">
              <w:rPr>
                <w:rFonts w:ascii="Arial" w:hAnsi="Arial" w:cs="Arial"/>
                <w:sz w:val="20"/>
                <w:szCs w:val="20"/>
              </w:rPr>
              <w:t>2800</w:t>
            </w:r>
            <w:r w:rsidR="00412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0AD" w:rsidRPr="004120AD">
              <w:rPr>
                <w:rFonts w:ascii="Arial" w:hAnsi="Arial" w:cs="Arial"/>
                <w:sz w:val="20"/>
                <w:szCs w:val="20"/>
              </w:rPr>
              <w:t xml:space="preserve">Kabelové trasy, č. přílohy: </w:t>
            </w:r>
            <w:proofErr w:type="gramStart"/>
            <w:r w:rsidR="004120AD" w:rsidRPr="004120AD">
              <w:rPr>
                <w:rFonts w:ascii="Arial" w:hAnsi="Arial" w:cs="Arial"/>
                <w:sz w:val="20"/>
                <w:szCs w:val="20"/>
              </w:rPr>
              <w:t>D.1.1.2800.2.1</w:t>
            </w:r>
            <w:proofErr w:type="gramEnd"/>
            <w:r w:rsidR="004120AD" w:rsidRPr="004120AD">
              <w:rPr>
                <w:rFonts w:ascii="Arial" w:hAnsi="Arial" w:cs="Arial"/>
                <w:sz w:val="20"/>
                <w:szCs w:val="20"/>
              </w:rPr>
              <w:t>, D.1.1.2800.2.2, D.1.1.2800.2.3</w:t>
            </w:r>
            <w:r w:rsidR="006B6521">
              <w:rPr>
                <w:rFonts w:ascii="Arial" w:hAnsi="Arial" w:cs="Arial"/>
                <w:sz w:val="20"/>
                <w:szCs w:val="20"/>
              </w:rPr>
              <w:t>, geodetické podklady – účelová mapa</w:t>
            </w:r>
          </w:p>
        </w:tc>
      </w:tr>
    </w:tbl>
    <w:p w14:paraId="0F7E79D6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1462A2DD" w:rsidR="00AA51E5" w:rsidRPr="00395D37" w:rsidRDefault="00AA51E5" w:rsidP="00967CB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CB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75581AE8" w:rsidR="00AA51E5" w:rsidRPr="00395D37" w:rsidRDefault="00AA51E5" w:rsidP="00967CB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67CB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7506BE12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67CBD">
              <w:rPr>
                <w:rFonts w:ascii="Arial" w:hAnsi="Arial" w:cs="Arial"/>
                <w:sz w:val="20"/>
                <w:szCs w:val="20"/>
              </w:rPr>
              <w:t>28.4.2025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6D4EF703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67CBD">
              <w:rPr>
                <w:rFonts w:ascii="Arial" w:hAnsi="Arial" w:cs="Arial"/>
                <w:sz w:val="20"/>
                <w:szCs w:val="20"/>
              </w:rPr>
              <w:t>29.4.2025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3F7AA795" w:rsidR="00AA51E5" w:rsidRPr="00395D37" w:rsidRDefault="00AA51E5" w:rsidP="00967CB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CB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1F3A7081" w:rsidR="00AA51E5" w:rsidRPr="00395D37" w:rsidRDefault="00AA51E5" w:rsidP="00967CB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967CBD">
              <w:rPr>
                <w:rFonts w:ascii="Arial" w:hAnsi="Arial" w:cs="Arial"/>
                <w:sz w:val="20"/>
                <w:szCs w:val="20"/>
              </w:rPr>
              <w:t xml:space="preserve"> 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72E4D32D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67CBD">
              <w:rPr>
                <w:rFonts w:ascii="Arial" w:hAnsi="Arial" w:cs="Arial"/>
                <w:sz w:val="20"/>
                <w:szCs w:val="20"/>
              </w:rPr>
              <w:t>28.4.2025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1D7050EB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67CBD">
              <w:rPr>
                <w:rFonts w:ascii="Arial" w:hAnsi="Arial" w:cs="Arial"/>
                <w:sz w:val="20"/>
                <w:szCs w:val="20"/>
              </w:rPr>
              <w:t>9.5.2025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16F614FB" w:rsidR="00AA51E5" w:rsidRPr="00395D37" w:rsidRDefault="005D18BA" w:rsidP="00967CBD">
            <w:pPr>
              <w:rPr>
                <w:rFonts w:ascii="Arial" w:hAnsi="Arial" w:cs="Arial"/>
                <w:sz w:val="20"/>
                <w:szCs w:val="20"/>
              </w:rPr>
            </w:pPr>
            <w:r w:rsidRPr="005D18BA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967CB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7C25AAF8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967CBD">
              <w:rPr>
                <w:rFonts w:ascii="Arial" w:hAnsi="Arial" w:cs="Arial"/>
                <w:sz w:val="20"/>
                <w:szCs w:val="20"/>
              </w:rPr>
              <w:t>12.5.2025</w:t>
            </w:r>
            <w:bookmarkStart w:id="0" w:name="_GoBack"/>
            <w:bookmarkEnd w:id="0"/>
          </w:p>
        </w:tc>
      </w:tr>
    </w:tbl>
    <w:p w14:paraId="06DF64EC" w14:textId="77777777" w:rsidR="00DD1640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6A73897F" w14:textId="5891EA30" w:rsidR="001D517B" w:rsidRDefault="001D517B"/>
    <w:sectPr w:rsidR="001D517B" w:rsidSect="00DD1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4B59" w14:textId="77777777" w:rsidR="008A6C1F" w:rsidRDefault="008A6C1F" w:rsidP="00DD1640">
      <w:r>
        <w:separator/>
      </w:r>
    </w:p>
  </w:endnote>
  <w:endnote w:type="continuationSeparator" w:id="0">
    <w:p w14:paraId="53EA2669" w14:textId="77777777" w:rsidR="008A6C1F" w:rsidRDefault="008A6C1F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00AF" w14:textId="77777777" w:rsidR="00623583" w:rsidRDefault="006235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4DC01DA4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623583" w:rsidRPr="00623583">
            <w:rPr>
              <w:rFonts w:ascii="Arial" w:hAnsi="Arial" w:cs="Arial"/>
              <w:sz w:val="16"/>
              <w:szCs w:val="16"/>
            </w:rPr>
            <w:t>ZL024-OZ-10</w:t>
          </w:r>
        </w:p>
      </w:tc>
      <w:tc>
        <w:tcPr>
          <w:tcW w:w="1472" w:type="dxa"/>
        </w:tcPr>
        <w:p w14:paraId="09EC1595" w14:textId="696702B2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967CBD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967CBD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A667" w14:textId="77777777" w:rsidR="00623583" w:rsidRDefault="00623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93A5" w14:textId="77777777" w:rsidR="008A6C1F" w:rsidRDefault="008A6C1F" w:rsidP="00DD1640">
      <w:r>
        <w:separator/>
      </w:r>
    </w:p>
  </w:footnote>
  <w:footnote w:type="continuationSeparator" w:id="0">
    <w:p w14:paraId="49AC2A4C" w14:textId="77777777" w:rsidR="008A6C1F" w:rsidRDefault="008A6C1F" w:rsidP="00DD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1453C" w14:textId="77777777" w:rsidR="00623583" w:rsidRDefault="006235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AD1D" w14:textId="77777777" w:rsidR="00623583" w:rsidRDefault="006235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1DB6" w14:textId="77777777" w:rsidR="00623583" w:rsidRDefault="006235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3301D39"/>
    <w:multiLevelType w:val="hybridMultilevel"/>
    <w:tmpl w:val="BB10F28A"/>
    <w:lvl w:ilvl="0" w:tplc="1E145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5644A"/>
    <w:rsid w:val="00083B99"/>
    <w:rsid w:val="00092246"/>
    <w:rsid w:val="00092900"/>
    <w:rsid w:val="000A5EB0"/>
    <w:rsid w:val="000A798E"/>
    <w:rsid w:val="000C0639"/>
    <w:rsid w:val="000C3701"/>
    <w:rsid w:val="000D1280"/>
    <w:rsid w:val="000E26A7"/>
    <w:rsid w:val="00107088"/>
    <w:rsid w:val="0011262D"/>
    <w:rsid w:val="00121124"/>
    <w:rsid w:val="00137DD6"/>
    <w:rsid w:val="0019700E"/>
    <w:rsid w:val="001971F5"/>
    <w:rsid w:val="001A4CCF"/>
    <w:rsid w:val="001C7BFC"/>
    <w:rsid w:val="001D1B32"/>
    <w:rsid w:val="001D233E"/>
    <w:rsid w:val="001D517B"/>
    <w:rsid w:val="001F3C38"/>
    <w:rsid w:val="0021462D"/>
    <w:rsid w:val="00220BF0"/>
    <w:rsid w:val="002349C6"/>
    <w:rsid w:val="00241BBC"/>
    <w:rsid w:val="0027254F"/>
    <w:rsid w:val="00291428"/>
    <w:rsid w:val="002A2A3E"/>
    <w:rsid w:val="002A4109"/>
    <w:rsid w:val="002C3ACB"/>
    <w:rsid w:val="002D3A9F"/>
    <w:rsid w:val="002F6B5D"/>
    <w:rsid w:val="00303FCC"/>
    <w:rsid w:val="00375130"/>
    <w:rsid w:val="003845E4"/>
    <w:rsid w:val="003A1908"/>
    <w:rsid w:val="003A6E49"/>
    <w:rsid w:val="003B37BE"/>
    <w:rsid w:val="003C4386"/>
    <w:rsid w:val="003C7058"/>
    <w:rsid w:val="003D0DB7"/>
    <w:rsid w:val="003E096B"/>
    <w:rsid w:val="0041063B"/>
    <w:rsid w:val="004120AD"/>
    <w:rsid w:val="004321C9"/>
    <w:rsid w:val="00442E32"/>
    <w:rsid w:val="0044660A"/>
    <w:rsid w:val="004635F3"/>
    <w:rsid w:val="00464FEC"/>
    <w:rsid w:val="004956A4"/>
    <w:rsid w:val="004B319C"/>
    <w:rsid w:val="004F37BD"/>
    <w:rsid w:val="00516EC0"/>
    <w:rsid w:val="00552317"/>
    <w:rsid w:val="00562209"/>
    <w:rsid w:val="00596D20"/>
    <w:rsid w:val="005B03DF"/>
    <w:rsid w:val="005B1386"/>
    <w:rsid w:val="005B5F62"/>
    <w:rsid w:val="005B6870"/>
    <w:rsid w:val="005D18BA"/>
    <w:rsid w:val="00602595"/>
    <w:rsid w:val="00615BC5"/>
    <w:rsid w:val="00615E99"/>
    <w:rsid w:val="00623583"/>
    <w:rsid w:val="006343BD"/>
    <w:rsid w:val="00647CC9"/>
    <w:rsid w:val="00661133"/>
    <w:rsid w:val="00680A86"/>
    <w:rsid w:val="006813C8"/>
    <w:rsid w:val="006A2B99"/>
    <w:rsid w:val="006A42C6"/>
    <w:rsid w:val="006A6F0D"/>
    <w:rsid w:val="006B4AC1"/>
    <w:rsid w:val="006B599A"/>
    <w:rsid w:val="006B5C49"/>
    <w:rsid w:val="006B647A"/>
    <w:rsid w:val="006B6521"/>
    <w:rsid w:val="006C07EB"/>
    <w:rsid w:val="006C4114"/>
    <w:rsid w:val="006C41A2"/>
    <w:rsid w:val="006E10A6"/>
    <w:rsid w:val="00704D91"/>
    <w:rsid w:val="0070523B"/>
    <w:rsid w:val="00712C18"/>
    <w:rsid w:val="0072094E"/>
    <w:rsid w:val="00742362"/>
    <w:rsid w:val="00765EC3"/>
    <w:rsid w:val="00790409"/>
    <w:rsid w:val="007A05D2"/>
    <w:rsid w:val="007B2213"/>
    <w:rsid w:val="007B6D05"/>
    <w:rsid w:val="007D2949"/>
    <w:rsid w:val="007D2D3E"/>
    <w:rsid w:val="007F0706"/>
    <w:rsid w:val="007F2659"/>
    <w:rsid w:val="00800EF7"/>
    <w:rsid w:val="008030F6"/>
    <w:rsid w:val="00803FEE"/>
    <w:rsid w:val="00853C5A"/>
    <w:rsid w:val="008660BD"/>
    <w:rsid w:val="00883116"/>
    <w:rsid w:val="008A6C1F"/>
    <w:rsid w:val="008B3A26"/>
    <w:rsid w:val="008C0165"/>
    <w:rsid w:val="008C124E"/>
    <w:rsid w:val="008C1F18"/>
    <w:rsid w:val="008E21F7"/>
    <w:rsid w:val="008E30A4"/>
    <w:rsid w:val="008F17C8"/>
    <w:rsid w:val="0091042C"/>
    <w:rsid w:val="00922BF2"/>
    <w:rsid w:val="00922EAE"/>
    <w:rsid w:val="009237DC"/>
    <w:rsid w:val="00944202"/>
    <w:rsid w:val="0096797A"/>
    <w:rsid w:val="00967CBD"/>
    <w:rsid w:val="00977E45"/>
    <w:rsid w:val="0099339F"/>
    <w:rsid w:val="0099782A"/>
    <w:rsid w:val="009A001C"/>
    <w:rsid w:val="009A5DAD"/>
    <w:rsid w:val="009B02A8"/>
    <w:rsid w:val="009B103A"/>
    <w:rsid w:val="009C3A75"/>
    <w:rsid w:val="00A05015"/>
    <w:rsid w:val="00A05D03"/>
    <w:rsid w:val="00A07C27"/>
    <w:rsid w:val="00A10DFF"/>
    <w:rsid w:val="00A17799"/>
    <w:rsid w:val="00A32ED9"/>
    <w:rsid w:val="00A659E6"/>
    <w:rsid w:val="00A72EAA"/>
    <w:rsid w:val="00AA51E5"/>
    <w:rsid w:val="00AF4C8D"/>
    <w:rsid w:val="00B07D2E"/>
    <w:rsid w:val="00B25177"/>
    <w:rsid w:val="00B53629"/>
    <w:rsid w:val="00B60578"/>
    <w:rsid w:val="00B63D13"/>
    <w:rsid w:val="00B64E8D"/>
    <w:rsid w:val="00B80B06"/>
    <w:rsid w:val="00B94E65"/>
    <w:rsid w:val="00BA0640"/>
    <w:rsid w:val="00BA4F30"/>
    <w:rsid w:val="00BB2E49"/>
    <w:rsid w:val="00BB4278"/>
    <w:rsid w:val="00BD1649"/>
    <w:rsid w:val="00BD277D"/>
    <w:rsid w:val="00BE4297"/>
    <w:rsid w:val="00BE5845"/>
    <w:rsid w:val="00BF0BE3"/>
    <w:rsid w:val="00C162CD"/>
    <w:rsid w:val="00C1663E"/>
    <w:rsid w:val="00C30300"/>
    <w:rsid w:val="00C4003D"/>
    <w:rsid w:val="00C53506"/>
    <w:rsid w:val="00C61352"/>
    <w:rsid w:val="00C72512"/>
    <w:rsid w:val="00C80CD1"/>
    <w:rsid w:val="00C81582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D257FC"/>
    <w:rsid w:val="00D31249"/>
    <w:rsid w:val="00D344B5"/>
    <w:rsid w:val="00D34A27"/>
    <w:rsid w:val="00D45B4A"/>
    <w:rsid w:val="00D572E5"/>
    <w:rsid w:val="00D82424"/>
    <w:rsid w:val="00D878D6"/>
    <w:rsid w:val="00DB5519"/>
    <w:rsid w:val="00DD1640"/>
    <w:rsid w:val="00E115E8"/>
    <w:rsid w:val="00E2212F"/>
    <w:rsid w:val="00E41F73"/>
    <w:rsid w:val="00E74CB6"/>
    <w:rsid w:val="00EB65DF"/>
    <w:rsid w:val="00EC127A"/>
    <w:rsid w:val="00EC57C0"/>
    <w:rsid w:val="00EC6859"/>
    <w:rsid w:val="00EE0DC2"/>
    <w:rsid w:val="00EE1BA0"/>
    <w:rsid w:val="00EF0665"/>
    <w:rsid w:val="00F04B56"/>
    <w:rsid w:val="00F22E14"/>
    <w:rsid w:val="00F463A6"/>
    <w:rsid w:val="00F47E14"/>
    <w:rsid w:val="00F60B53"/>
    <w:rsid w:val="00F614B5"/>
    <w:rsid w:val="00F63905"/>
    <w:rsid w:val="00F64770"/>
    <w:rsid w:val="00FB27CD"/>
    <w:rsid w:val="00FC0890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C5B9-474A-4D14-98B7-DD4E3B3C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7</cp:revision>
  <cp:lastPrinted>2024-11-05T09:49:00Z</cp:lastPrinted>
  <dcterms:created xsi:type="dcterms:W3CDTF">2025-04-16T14:41:00Z</dcterms:created>
  <dcterms:modified xsi:type="dcterms:W3CDTF">2025-05-14T07:36:00Z</dcterms:modified>
</cp:coreProperties>
</file>